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FB86E" w14:textId="77777777" w:rsidR="00EC05F7" w:rsidRDefault="00EC05F7" w:rsidP="00EC05F7">
      <w:pPr>
        <w:spacing w:line="264" w:lineRule="auto"/>
        <w:ind w:left="10" w:right="62"/>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ASSIGNMENT NO: 3</w:t>
      </w:r>
    </w:p>
    <w:p w14:paraId="70C350B7" w14:textId="77777777" w:rsidR="00EC05F7" w:rsidRDefault="00EC05F7" w:rsidP="00EC05F7">
      <w:pPr>
        <w:spacing w:line="264" w:lineRule="auto"/>
        <w:ind w:right="62"/>
        <w:rPr>
          <w:rFonts w:ascii="Calibri" w:eastAsia="Calibri" w:hAnsi="Calibri" w:cs="Calibri"/>
          <w:b/>
          <w:sz w:val="36"/>
          <w:szCs w:val="36"/>
          <w:u w:val="single"/>
        </w:rPr>
      </w:pPr>
    </w:p>
    <w:p w14:paraId="0FFC66F5" w14:textId="77777777" w:rsidR="00EC05F7" w:rsidRDefault="00EC05F7" w:rsidP="00EC05F7">
      <w:pPr>
        <w:spacing w:line="264" w:lineRule="auto"/>
        <w:ind w:right="62"/>
        <w:rPr>
          <w:rFonts w:ascii="Calibri" w:eastAsia="Calibri" w:hAnsi="Calibri" w:cs="Calibri"/>
          <w:b/>
          <w:sz w:val="28"/>
          <w:szCs w:val="28"/>
          <w:u w:val="single"/>
        </w:rPr>
      </w:pPr>
      <w:r>
        <w:rPr>
          <w:rFonts w:ascii="Calibri" w:eastAsia="Calibri" w:hAnsi="Calibri" w:cs="Calibri"/>
          <w:b/>
          <w:sz w:val="32"/>
          <w:szCs w:val="32"/>
          <w:u w:val="single"/>
        </w:rPr>
        <w:t>Problem Statement -</w:t>
      </w:r>
      <w:r>
        <w:rPr>
          <w:rFonts w:ascii="Calibri" w:eastAsia="Calibri" w:hAnsi="Calibri" w:cs="Calibri"/>
          <w:b/>
          <w:sz w:val="28"/>
          <w:szCs w:val="28"/>
          <w:u w:val="single"/>
        </w:rPr>
        <w:t xml:space="preserve"> </w:t>
      </w:r>
    </w:p>
    <w:p w14:paraId="50EF90DB" w14:textId="685EB147" w:rsidR="00EC05F7" w:rsidRDefault="00EC05F7" w:rsidP="00EC05F7">
      <w:pPr>
        <w:spacing w:line="264" w:lineRule="auto"/>
        <w:jc w:val="both"/>
        <w:rPr>
          <w:rFonts w:ascii="Calibri" w:eastAsia="Calibri" w:hAnsi="Calibri" w:cs="Calibri"/>
          <w:sz w:val="24"/>
          <w:szCs w:val="24"/>
        </w:rPr>
      </w:pPr>
      <w:r>
        <w:rPr>
          <w:rFonts w:ascii="Calibri" w:eastAsia="Calibri" w:hAnsi="Calibri" w:cs="Calibri"/>
          <w:sz w:val="24"/>
          <w:szCs w:val="24"/>
        </w:rPr>
        <w:t>Apply appropriate ML algorithm on a dataset collected in a cosmetics shop showing details of customers to predict customer response for special offers.</w:t>
      </w:r>
    </w:p>
    <w:p w14:paraId="5E9C9CD5" w14:textId="77777777" w:rsidR="00EC05F7" w:rsidRDefault="00EC05F7" w:rsidP="00EC05F7">
      <w:pPr>
        <w:spacing w:line="264" w:lineRule="auto"/>
        <w:jc w:val="both"/>
        <w:rPr>
          <w:rFonts w:ascii="Calibri" w:eastAsia="Calibri" w:hAnsi="Calibri" w:cs="Calibri"/>
          <w:sz w:val="24"/>
          <w:szCs w:val="24"/>
        </w:rPr>
      </w:pPr>
    </w:p>
    <w:p w14:paraId="1194F21C" w14:textId="77777777" w:rsidR="00EC05F7" w:rsidRDefault="00EC05F7" w:rsidP="00EC05F7">
      <w:pPr>
        <w:spacing w:line="264" w:lineRule="auto"/>
        <w:ind w:right="62"/>
        <w:jc w:val="both"/>
        <w:rPr>
          <w:rFonts w:ascii="Calibri" w:eastAsia="Calibri" w:hAnsi="Calibri" w:cs="Calibri"/>
          <w:b/>
          <w:sz w:val="24"/>
          <w:szCs w:val="24"/>
          <w:u w:val="single"/>
        </w:rPr>
      </w:pPr>
      <w:r>
        <w:rPr>
          <w:rFonts w:ascii="Calibri" w:eastAsia="Calibri" w:hAnsi="Calibri" w:cs="Calibri"/>
          <w:b/>
          <w:sz w:val="32"/>
          <w:szCs w:val="32"/>
          <w:u w:val="single"/>
        </w:rPr>
        <w:t>S/W Packages and Libraries used:</w:t>
      </w:r>
      <w:r>
        <w:rPr>
          <w:rFonts w:ascii="Calibri" w:eastAsia="Calibri" w:hAnsi="Calibri" w:cs="Calibri"/>
          <w:b/>
          <w:sz w:val="24"/>
          <w:szCs w:val="24"/>
          <w:u w:val="single"/>
        </w:rPr>
        <w:t xml:space="preserve"> </w:t>
      </w:r>
    </w:p>
    <w:p w14:paraId="1A18D9C4" w14:textId="77777777" w:rsidR="00EC05F7" w:rsidRDefault="00EC05F7" w:rsidP="00EC05F7">
      <w:p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assignment, the interpreter used was Google Collab and the Primary Library used was-</w:t>
      </w:r>
    </w:p>
    <w:p w14:paraId="4666F384" w14:textId="77777777" w:rsidR="00EC05F7" w:rsidRDefault="00EC05F7" w:rsidP="00EC05F7">
      <w:pPr>
        <w:numPr>
          <w:ilvl w:val="0"/>
          <w:numId w:val="1"/>
        </w:numPr>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Scikit-learn offers a wide range of machine learning algorithms and evaluation metrics, enabling the implementation and evaluation of the KNN classifier for predicting customer responses to special offers.</w:t>
      </w:r>
    </w:p>
    <w:p w14:paraId="7698FB72" w14:textId="77777777" w:rsidR="00EC05F7" w:rsidRDefault="00EC05F7" w:rsidP="00EC05F7">
      <w:pPr>
        <w:spacing w:line="264" w:lineRule="auto"/>
        <w:ind w:left="720"/>
        <w:jc w:val="both"/>
        <w:rPr>
          <w:rFonts w:ascii="Times New Roman" w:eastAsia="Times New Roman" w:hAnsi="Times New Roman" w:cs="Times New Roman"/>
          <w:sz w:val="24"/>
          <w:szCs w:val="24"/>
        </w:rPr>
      </w:pPr>
    </w:p>
    <w:p w14:paraId="65F34537" w14:textId="77777777" w:rsidR="00EC05F7" w:rsidRDefault="00EC05F7" w:rsidP="00EC05F7">
      <w:pPr>
        <w:spacing w:line="264" w:lineRule="auto"/>
        <w:ind w:right="62"/>
        <w:rPr>
          <w:rFonts w:ascii="Calibri" w:eastAsia="Calibri" w:hAnsi="Calibri" w:cs="Calibri"/>
          <w:b/>
          <w:sz w:val="32"/>
          <w:szCs w:val="32"/>
          <w:u w:val="single"/>
        </w:rPr>
      </w:pPr>
      <w:r>
        <w:rPr>
          <w:rFonts w:ascii="Calibri" w:eastAsia="Calibri" w:hAnsi="Calibri" w:cs="Calibri"/>
          <w:b/>
          <w:sz w:val="32"/>
          <w:szCs w:val="32"/>
          <w:u w:val="single"/>
        </w:rPr>
        <w:t>Theory-</w:t>
      </w:r>
    </w:p>
    <w:p w14:paraId="40B3321C" w14:textId="77777777" w:rsidR="00EC05F7" w:rsidRDefault="00EC05F7" w:rsidP="00EC05F7">
      <w:pPr>
        <w:numPr>
          <w:ilvl w:val="0"/>
          <w:numId w:val="2"/>
        </w:numPr>
        <w:spacing w:line="264" w:lineRule="auto"/>
        <w:jc w:val="both"/>
        <w:rPr>
          <w:rFonts w:ascii="Calibri" w:eastAsia="Calibri" w:hAnsi="Calibri" w:cs="Calibri"/>
          <w:sz w:val="24"/>
          <w:szCs w:val="24"/>
        </w:rPr>
      </w:pPr>
      <w:r>
        <w:rPr>
          <w:rFonts w:ascii="Calibri" w:eastAsia="Calibri" w:hAnsi="Calibri" w:cs="Calibri"/>
          <w:sz w:val="24"/>
          <w:szCs w:val="24"/>
        </w:rPr>
        <w:t>Data Preparation:</w:t>
      </w:r>
    </w:p>
    <w:p w14:paraId="359641ED" w14:textId="77777777" w:rsidR="00EC05F7" w:rsidRDefault="00EC05F7" w:rsidP="00EC05F7">
      <w:pPr>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 xml:space="preserve">Load the dataset using Pandas to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 ensuring it contains relevant customer details and responses to special offers.</w:t>
      </w:r>
    </w:p>
    <w:p w14:paraId="606BEE32" w14:textId="77777777" w:rsidR="00EC05F7" w:rsidRDefault="00EC05F7" w:rsidP="00EC05F7">
      <w:pPr>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Preprocess the data by handling missing values, encoding categorical variables, and splitting the dataset into features (input variables) and target variables (customer response).</w:t>
      </w:r>
    </w:p>
    <w:p w14:paraId="279DF0D9" w14:textId="77777777" w:rsidR="00EC05F7" w:rsidRDefault="00EC05F7" w:rsidP="00EC05F7">
      <w:pPr>
        <w:spacing w:line="264" w:lineRule="auto"/>
        <w:jc w:val="both"/>
        <w:rPr>
          <w:rFonts w:ascii="Calibri" w:eastAsia="Calibri" w:hAnsi="Calibri" w:cs="Calibri"/>
          <w:sz w:val="24"/>
          <w:szCs w:val="24"/>
        </w:rPr>
      </w:pPr>
    </w:p>
    <w:p w14:paraId="712D71E5" w14:textId="77777777" w:rsidR="00EC05F7" w:rsidRDefault="00EC05F7" w:rsidP="00EC05F7">
      <w:pPr>
        <w:numPr>
          <w:ilvl w:val="0"/>
          <w:numId w:val="3"/>
        </w:numPr>
        <w:spacing w:line="264" w:lineRule="auto"/>
        <w:jc w:val="both"/>
        <w:rPr>
          <w:rFonts w:ascii="Calibri" w:eastAsia="Calibri" w:hAnsi="Calibri" w:cs="Calibri"/>
          <w:sz w:val="24"/>
          <w:szCs w:val="24"/>
        </w:rPr>
      </w:pPr>
      <w:r>
        <w:rPr>
          <w:rFonts w:ascii="Calibri" w:eastAsia="Calibri" w:hAnsi="Calibri" w:cs="Calibri"/>
          <w:sz w:val="24"/>
          <w:szCs w:val="24"/>
        </w:rPr>
        <w:t>Feature Scaling:</w:t>
      </w:r>
    </w:p>
    <w:p w14:paraId="77775FD0" w14:textId="77777777" w:rsidR="00EC05F7" w:rsidRDefault="00EC05F7" w:rsidP="00EC05F7">
      <w:pPr>
        <w:numPr>
          <w:ilvl w:val="1"/>
          <w:numId w:val="3"/>
        </w:numPr>
        <w:spacing w:line="264" w:lineRule="auto"/>
        <w:jc w:val="both"/>
        <w:rPr>
          <w:rFonts w:ascii="Calibri" w:eastAsia="Calibri" w:hAnsi="Calibri" w:cs="Calibri"/>
          <w:sz w:val="24"/>
          <w:szCs w:val="24"/>
        </w:rPr>
      </w:pPr>
      <w:r>
        <w:rPr>
          <w:rFonts w:ascii="Calibri" w:eastAsia="Calibri" w:hAnsi="Calibri" w:cs="Calibri"/>
          <w:sz w:val="24"/>
          <w:szCs w:val="24"/>
        </w:rPr>
        <w:t xml:space="preserve">Standardize the features using </w:t>
      </w:r>
      <w:proofErr w:type="spellStart"/>
      <w:r>
        <w:rPr>
          <w:rFonts w:ascii="Calibri" w:eastAsia="Calibri" w:hAnsi="Calibri" w:cs="Calibri"/>
          <w:sz w:val="24"/>
          <w:szCs w:val="24"/>
        </w:rPr>
        <w:t>StandardScaler</w:t>
      </w:r>
      <w:proofErr w:type="spellEnd"/>
      <w:r>
        <w:rPr>
          <w:rFonts w:ascii="Calibri" w:eastAsia="Calibri" w:hAnsi="Calibri" w:cs="Calibri"/>
          <w:sz w:val="24"/>
          <w:szCs w:val="24"/>
        </w:rPr>
        <w:t xml:space="preserve"> from Scikit-learn to ensure all features are on the same scale, preventing any </w:t>
      </w:r>
      <w:proofErr w:type="gramStart"/>
      <w:r>
        <w:rPr>
          <w:rFonts w:ascii="Calibri" w:eastAsia="Calibri" w:hAnsi="Calibri" w:cs="Calibri"/>
          <w:sz w:val="24"/>
          <w:szCs w:val="24"/>
        </w:rPr>
        <w:t>particular feature</w:t>
      </w:r>
      <w:proofErr w:type="gramEnd"/>
      <w:r>
        <w:rPr>
          <w:rFonts w:ascii="Calibri" w:eastAsia="Calibri" w:hAnsi="Calibri" w:cs="Calibri"/>
          <w:sz w:val="24"/>
          <w:szCs w:val="24"/>
        </w:rPr>
        <w:t xml:space="preserve"> from dominating the model training process.</w:t>
      </w:r>
    </w:p>
    <w:p w14:paraId="39A3B80E" w14:textId="77777777" w:rsidR="00EC05F7" w:rsidRDefault="00EC05F7" w:rsidP="00EC05F7">
      <w:pPr>
        <w:spacing w:line="264" w:lineRule="auto"/>
        <w:jc w:val="both"/>
        <w:rPr>
          <w:rFonts w:ascii="Calibri" w:eastAsia="Calibri" w:hAnsi="Calibri" w:cs="Calibri"/>
          <w:sz w:val="24"/>
          <w:szCs w:val="24"/>
        </w:rPr>
      </w:pPr>
    </w:p>
    <w:p w14:paraId="58D8D6EA" w14:textId="77777777" w:rsidR="00EC05F7" w:rsidRDefault="00EC05F7" w:rsidP="00EC05F7">
      <w:pPr>
        <w:numPr>
          <w:ilvl w:val="0"/>
          <w:numId w:val="4"/>
        </w:numPr>
        <w:spacing w:line="264" w:lineRule="auto"/>
        <w:jc w:val="both"/>
        <w:rPr>
          <w:rFonts w:ascii="Calibri" w:eastAsia="Calibri" w:hAnsi="Calibri" w:cs="Calibri"/>
          <w:sz w:val="24"/>
          <w:szCs w:val="24"/>
        </w:rPr>
      </w:pPr>
      <w:r>
        <w:rPr>
          <w:rFonts w:ascii="Calibri" w:eastAsia="Calibri" w:hAnsi="Calibri" w:cs="Calibri"/>
          <w:sz w:val="24"/>
          <w:szCs w:val="24"/>
        </w:rPr>
        <w:t>Train-Test Split:</w:t>
      </w:r>
    </w:p>
    <w:p w14:paraId="11B9A315" w14:textId="77777777" w:rsidR="00EC05F7" w:rsidRDefault="00EC05F7" w:rsidP="00EC05F7">
      <w:pPr>
        <w:numPr>
          <w:ilvl w:val="1"/>
          <w:numId w:val="4"/>
        </w:numPr>
        <w:spacing w:line="264" w:lineRule="auto"/>
        <w:jc w:val="both"/>
        <w:rPr>
          <w:rFonts w:ascii="Calibri" w:eastAsia="Calibri" w:hAnsi="Calibri" w:cs="Calibri"/>
          <w:sz w:val="24"/>
          <w:szCs w:val="24"/>
        </w:rPr>
      </w:pPr>
      <w:r>
        <w:rPr>
          <w:rFonts w:ascii="Calibri" w:eastAsia="Calibri" w:hAnsi="Calibri" w:cs="Calibri"/>
          <w:sz w:val="24"/>
          <w:szCs w:val="24"/>
        </w:rPr>
        <w:t xml:space="preserve">Split the dataset into training and testing sets using </w:t>
      </w:r>
      <w:proofErr w:type="spellStart"/>
      <w:r>
        <w:rPr>
          <w:rFonts w:ascii="Calibri" w:eastAsia="Calibri" w:hAnsi="Calibri" w:cs="Calibri"/>
          <w:sz w:val="24"/>
          <w:szCs w:val="24"/>
        </w:rPr>
        <w:t>train_test_split</w:t>
      </w:r>
      <w:proofErr w:type="spellEnd"/>
      <w:r>
        <w:rPr>
          <w:rFonts w:ascii="Calibri" w:eastAsia="Calibri" w:hAnsi="Calibri" w:cs="Calibri"/>
          <w:sz w:val="24"/>
          <w:szCs w:val="24"/>
        </w:rPr>
        <w:t xml:space="preserve"> from Scikit-learn. This ensures the model is trained on one portion of the data and evaluated on another to assess its generalization performance.</w:t>
      </w:r>
    </w:p>
    <w:p w14:paraId="19B20877" w14:textId="77777777" w:rsidR="00EC05F7" w:rsidRDefault="00EC05F7" w:rsidP="00EC05F7">
      <w:pPr>
        <w:spacing w:line="264" w:lineRule="auto"/>
        <w:ind w:left="1440"/>
        <w:jc w:val="both"/>
        <w:rPr>
          <w:rFonts w:ascii="Calibri" w:eastAsia="Calibri" w:hAnsi="Calibri" w:cs="Calibri"/>
          <w:sz w:val="24"/>
          <w:szCs w:val="24"/>
        </w:rPr>
      </w:pPr>
    </w:p>
    <w:p w14:paraId="5DFB7AAC" w14:textId="77777777" w:rsidR="00EC05F7" w:rsidRDefault="00EC05F7" w:rsidP="00EC05F7">
      <w:pPr>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Model Selection and Training:</w:t>
      </w:r>
    </w:p>
    <w:p w14:paraId="139DF03A" w14:textId="77777777" w:rsidR="00EC05F7" w:rsidRDefault="00EC05F7" w:rsidP="00EC05F7">
      <w:pPr>
        <w:numPr>
          <w:ilvl w:val="1"/>
          <w:numId w:val="5"/>
        </w:numPr>
        <w:spacing w:line="264" w:lineRule="auto"/>
        <w:jc w:val="both"/>
        <w:rPr>
          <w:rFonts w:ascii="Calibri" w:eastAsia="Calibri" w:hAnsi="Calibri" w:cs="Calibri"/>
          <w:sz w:val="24"/>
          <w:szCs w:val="24"/>
        </w:rPr>
      </w:pPr>
      <w:r>
        <w:rPr>
          <w:rFonts w:ascii="Calibri" w:eastAsia="Calibri" w:hAnsi="Calibri" w:cs="Calibri"/>
          <w:sz w:val="24"/>
          <w:szCs w:val="24"/>
        </w:rPr>
        <w:t>Apply the K-Nearest Neighbors (KNN) algorithm from Scikit-learn to predict customer responses to special offers. KNN is chosen for its simplicity and effectiveness in classification tasks.</w:t>
      </w:r>
    </w:p>
    <w:p w14:paraId="2D15AF72" w14:textId="77777777" w:rsidR="00EC05F7" w:rsidRDefault="00EC05F7" w:rsidP="00EC05F7">
      <w:pPr>
        <w:numPr>
          <w:ilvl w:val="1"/>
          <w:numId w:val="5"/>
        </w:numPr>
        <w:spacing w:line="264" w:lineRule="auto"/>
        <w:jc w:val="both"/>
        <w:rPr>
          <w:rFonts w:ascii="Calibri" w:eastAsia="Calibri" w:hAnsi="Calibri" w:cs="Calibri"/>
          <w:sz w:val="24"/>
          <w:szCs w:val="24"/>
        </w:rPr>
      </w:pPr>
      <w:r>
        <w:rPr>
          <w:rFonts w:ascii="Calibri" w:eastAsia="Calibri" w:hAnsi="Calibri" w:cs="Calibri"/>
          <w:sz w:val="24"/>
          <w:szCs w:val="24"/>
        </w:rPr>
        <w:t>Train the KNN classifier on the training data, tuning hyperparameters such as the number of neighbors (K) if necessary.</w:t>
      </w:r>
    </w:p>
    <w:p w14:paraId="33F8821B" w14:textId="77777777" w:rsidR="00EC05F7" w:rsidRDefault="00EC05F7" w:rsidP="00EC05F7">
      <w:pPr>
        <w:spacing w:line="264" w:lineRule="auto"/>
        <w:ind w:right="62"/>
        <w:rPr>
          <w:rFonts w:ascii="Times New Roman" w:eastAsia="Times New Roman" w:hAnsi="Times New Roman" w:cs="Times New Roman"/>
          <w:b/>
          <w:sz w:val="24"/>
          <w:szCs w:val="24"/>
          <w:u w:val="single"/>
        </w:rPr>
      </w:pPr>
    </w:p>
    <w:p w14:paraId="4AD7BB4B" w14:textId="77777777" w:rsidR="00EC05F7" w:rsidRDefault="00EC05F7" w:rsidP="00EC05F7">
      <w:pPr>
        <w:spacing w:before="240" w:after="240" w:line="264" w:lineRule="auto"/>
        <w:rPr>
          <w:rFonts w:ascii="Calibri" w:eastAsia="Calibri" w:hAnsi="Calibri" w:cs="Calibri"/>
          <w:b/>
          <w:sz w:val="32"/>
          <w:szCs w:val="32"/>
          <w:u w:val="single"/>
        </w:rPr>
      </w:pPr>
    </w:p>
    <w:p w14:paraId="5FA4098B" w14:textId="73637DA3" w:rsidR="00EC05F7" w:rsidRDefault="00EC05F7" w:rsidP="00EC05F7">
      <w:pPr>
        <w:spacing w:before="240" w:after="240" w:line="264" w:lineRule="auto"/>
        <w:rPr>
          <w:rFonts w:ascii="Calibri" w:eastAsia="Calibri" w:hAnsi="Calibri" w:cs="Calibri"/>
          <w:b/>
          <w:sz w:val="32"/>
          <w:szCs w:val="32"/>
          <w:u w:val="single"/>
        </w:rPr>
      </w:pPr>
      <w:r>
        <w:rPr>
          <w:rFonts w:ascii="Calibri" w:eastAsia="Calibri" w:hAnsi="Calibri" w:cs="Calibri"/>
          <w:b/>
          <w:sz w:val="32"/>
          <w:szCs w:val="32"/>
          <w:u w:val="single"/>
        </w:rPr>
        <w:lastRenderedPageBreak/>
        <w:t>Applications:</w:t>
      </w:r>
    </w:p>
    <w:p w14:paraId="330EFB21" w14:textId="77777777" w:rsidR="00EC05F7" w:rsidRDefault="00EC05F7" w:rsidP="00EC05F7">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Customer Relationship Management: Predicting customer responses to special offers can aid in personalized marketing strategies, enhancing customer satisfaction and loyalty.</w:t>
      </w:r>
    </w:p>
    <w:p w14:paraId="60C4EE76" w14:textId="77777777" w:rsidR="00EC05F7" w:rsidRDefault="00EC05F7" w:rsidP="00EC05F7">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Sales Optimization: Understanding customer preferences enables the optimization of product offerings and promotional campaigns, leading to increased sales and revenue.</w:t>
      </w:r>
    </w:p>
    <w:p w14:paraId="7DFD1E06" w14:textId="77777777" w:rsidR="00EC05F7" w:rsidRDefault="00EC05F7" w:rsidP="00EC05F7">
      <w:pPr>
        <w:spacing w:line="264" w:lineRule="auto"/>
        <w:ind w:left="720"/>
        <w:jc w:val="both"/>
        <w:rPr>
          <w:rFonts w:ascii="Calibri" w:eastAsia="Calibri" w:hAnsi="Calibri" w:cs="Calibri"/>
          <w:sz w:val="24"/>
          <w:szCs w:val="24"/>
        </w:rPr>
      </w:pPr>
    </w:p>
    <w:p w14:paraId="7275C15D" w14:textId="77777777" w:rsidR="00EC05F7" w:rsidRDefault="00EC05F7" w:rsidP="00EC05F7">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Limitations:</w:t>
      </w:r>
    </w:p>
    <w:p w14:paraId="2A881049" w14:textId="77777777" w:rsidR="00EC05F7" w:rsidRDefault="00EC05F7" w:rsidP="00EC05F7">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Data Quality: The effectiveness of the predictive model heavily relies on the quality and representativeness of the dataset. Inaccurate or biased data may lead to unreliable predictions.</w:t>
      </w:r>
    </w:p>
    <w:p w14:paraId="40E591F8" w14:textId="77777777" w:rsidR="00EC05F7" w:rsidRDefault="00EC05F7" w:rsidP="00EC05F7">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Model Complexity: While KNN is simple and intuitive, it may not perform optimally with large datasets or in high-dimensional feature spaces. Other algorithms like Decision Trees or Random Forests could be explored for better performance in such scenarios.</w:t>
      </w:r>
    </w:p>
    <w:p w14:paraId="421D9B94" w14:textId="77777777" w:rsidR="00EC05F7" w:rsidRDefault="00EC05F7" w:rsidP="00EC05F7">
      <w:pPr>
        <w:spacing w:line="264" w:lineRule="auto"/>
        <w:jc w:val="both"/>
        <w:rPr>
          <w:rFonts w:ascii="Times New Roman" w:eastAsia="Times New Roman" w:hAnsi="Times New Roman" w:cs="Times New Roman"/>
          <w:b/>
          <w:sz w:val="24"/>
          <w:szCs w:val="24"/>
          <w:u w:val="single"/>
        </w:rPr>
      </w:pPr>
    </w:p>
    <w:p w14:paraId="04E6575C" w14:textId="77777777" w:rsidR="00EC05F7" w:rsidRDefault="00EC05F7" w:rsidP="00EC05F7">
      <w:pPr>
        <w:spacing w:line="264" w:lineRule="auto"/>
        <w:jc w:val="both"/>
        <w:rPr>
          <w:rFonts w:asciiTheme="majorHAnsi" w:eastAsia="Times New Roman" w:hAnsiTheme="majorHAnsi" w:cstheme="majorHAnsi"/>
          <w:b/>
          <w:sz w:val="32"/>
          <w:szCs w:val="32"/>
          <w:u w:val="single"/>
        </w:rPr>
      </w:pPr>
      <w:r>
        <w:rPr>
          <w:rFonts w:asciiTheme="majorHAnsi" w:eastAsia="Times New Roman" w:hAnsiTheme="majorHAnsi" w:cstheme="majorHAnsi"/>
          <w:b/>
          <w:sz w:val="32"/>
          <w:szCs w:val="32"/>
          <w:u w:val="single"/>
        </w:rPr>
        <w:t>Algorithm-</w:t>
      </w:r>
    </w:p>
    <w:p w14:paraId="13B208B1" w14:textId="77777777" w:rsidR="00EC05F7" w:rsidRDefault="00EC05F7" w:rsidP="00EC05F7">
      <w:pPr>
        <w:spacing w:line="264"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Random Forest Classifier: </w:t>
      </w:r>
    </w:p>
    <w:p w14:paraId="30041E7B" w14:textId="77777777" w:rsidR="00EC05F7" w:rsidRDefault="00EC05F7" w:rsidP="00EC05F7">
      <w:pPr>
        <w:pStyle w:val="ListParagraph"/>
        <w:numPr>
          <w:ilvl w:val="0"/>
          <w:numId w:val="8"/>
        </w:numPr>
        <w:spacing w:line="264"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Random Forest is a classifier that contains </w:t>
      </w:r>
      <w:proofErr w:type="gramStart"/>
      <w:r>
        <w:rPr>
          <w:rFonts w:asciiTheme="majorHAnsi" w:eastAsia="Times New Roman" w:hAnsiTheme="majorHAnsi" w:cstheme="majorHAnsi"/>
          <w:bCs/>
          <w:sz w:val="24"/>
          <w:szCs w:val="24"/>
        </w:rPr>
        <w:t>a number of</w:t>
      </w:r>
      <w:proofErr w:type="gramEnd"/>
      <w:r>
        <w:rPr>
          <w:rFonts w:asciiTheme="majorHAnsi" w:eastAsia="Times New Roman" w:hAnsiTheme="majorHAnsi" w:cstheme="majorHAnsi"/>
          <w:bCs/>
          <w:sz w:val="24"/>
          <w:szCs w:val="24"/>
        </w:rPr>
        <w:t xml:space="preserve">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14:paraId="7006317B" w14:textId="77777777" w:rsidR="00EC05F7" w:rsidRDefault="00EC05F7" w:rsidP="00EC05F7">
      <w:pPr>
        <w:pStyle w:val="ListParagraph"/>
        <w:spacing w:line="264" w:lineRule="auto"/>
        <w:jc w:val="both"/>
        <w:rPr>
          <w:rFonts w:asciiTheme="majorHAnsi" w:eastAsia="Times New Roman" w:hAnsiTheme="majorHAnsi" w:cstheme="majorHAnsi"/>
          <w:bCs/>
          <w:sz w:val="24"/>
          <w:szCs w:val="24"/>
        </w:rPr>
      </w:pPr>
    </w:p>
    <w:p w14:paraId="291226A8" w14:textId="77777777" w:rsidR="00EC05F7" w:rsidRDefault="00EC05F7" w:rsidP="00EC05F7">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Working-</w:t>
      </w:r>
    </w:p>
    <w:p w14:paraId="040CA004" w14:textId="77777777" w:rsidR="00EC05F7" w:rsidRDefault="00EC05F7" w:rsidP="00EC05F7">
      <w:pPr>
        <w:spacing w:line="264" w:lineRule="auto"/>
        <w:jc w:val="both"/>
        <w:rPr>
          <w:rFonts w:ascii="Calibri" w:eastAsia="Calibri" w:hAnsi="Calibri" w:cs="Calibri"/>
          <w:bCs/>
          <w:sz w:val="24"/>
          <w:szCs w:val="24"/>
        </w:rPr>
      </w:pPr>
      <w:r>
        <w:rPr>
          <w:noProof/>
        </w:rPr>
        <w:drawing>
          <wp:inline distT="0" distB="0" distL="0" distR="0" wp14:anchorId="205507AA" wp14:editId="6D377CA6">
            <wp:extent cx="3383280" cy="2712720"/>
            <wp:effectExtent l="0" t="0" r="7620" b="0"/>
            <wp:docPr id="1345954001" name="Picture 14"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agram of a confusion matri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2712720"/>
                    </a:xfrm>
                    <a:prstGeom prst="rect">
                      <a:avLst/>
                    </a:prstGeom>
                    <a:noFill/>
                    <a:ln>
                      <a:noFill/>
                    </a:ln>
                  </pic:spPr>
                </pic:pic>
              </a:graphicData>
            </a:graphic>
          </wp:inline>
        </w:drawing>
      </w:r>
    </w:p>
    <w:p w14:paraId="3861C9EE" w14:textId="55ED1A09" w:rsidR="00EC05F7" w:rsidRDefault="00EC05F7" w:rsidP="00EC05F7">
      <w:pPr>
        <w:spacing w:line="264" w:lineRule="auto"/>
        <w:jc w:val="both"/>
        <w:rPr>
          <w:rFonts w:ascii="Calibri" w:eastAsia="Calibri" w:hAnsi="Calibri" w:cs="Calibri"/>
          <w:bCs/>
          <w:sz w:val="24"/>
          <w:szCs w:val="24"/>
        </w:rPr>
      </w:pPr>
      <w:r>
        <w:rPr>
          <w:noProof/>
        </w:rPr>
        <w:lastRenderedPageBreak/>
        <w:drawing>
          <wp:inline distT="0" distB="0" distL="0" distR="0" wp14:anchorId="7913BA54" wp14:editId="1A97C646">
            <wp:extent cx="2499360" cy="2491740"/>
            <wp:effectExtent l="0" t="0" r="0" b="3810"/>
            <wp:docPr id="132661566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2491740"/>
                    </a:xfrm>
                    <a:prstGeom prst="rect">
                      <a:avLst/>
                    </a:prstGeom>
                    <a:noFill/>
                    <a:ln>
                      <a:noFill/>
                    </a:ln>
                  </pic:spPr>
                </pic:pic>
              </a:graphicData>
            </a:graphic>
          </wp:inline>
        </w:drawing>
      </w:r>
    </w:p>
    <w:p w14:paraId="1A8C9391" w14:textId="77777777" w:rsidR="00EC05F7" w:rsidRDefault="00EC05F7" w:rsidP="00EC05F7">
      <w:pPr>
        <w:spacing w:line="264" w:lineRule="auto"/>
        <w:rPr>
          <w:rFonts w:ascii="Calibri" w:eastAsia="Calibri" w:hAnsi="Calibri" w:cs="Calibri"/>
          <w:b/>
          <w:sz w:val="24"/>
          <w:szCs w:val="24"/>
          <w:u w:val="single"/>
        </w:rPr>
      </w:pPr>
      <w:r>
        <w:rPr>
          <w:rFonts w:ascii="Calibri" w:eastAsia="Calibri" w:hAnsi="Calibri" w:cs="Calibri"/>
          <w:b/>
          <w:sz w:val="32"/>
          <w:szCs w:val="32"/>
          <w:u w:val="single"/>
        </w:rPr>
        <w:t>Conclusion:</w:t>
      </w:r>
    </w:p>
    <w:p w14:paraId="1E05EEEE" w14:textId="77777777" w:rsidR="00EC05F7" w:rsidRDefault="00EC05F7" w:rsidP="00EC05F7">
      <w:pPr>
        <w:spacing w:line="264" w:lineRule="auto"/>
        <w:jc w:val="both"/>
        <w:rPr>
          <w:rFonts w:ascii="Calibri" w:eastAsia="Calibri" w:hAnsi="Calibri" w:cs="Calibri"/>
          <w:b/>
          <w:sz w:val="24"/>
          <w:szCs w:val="24"/>
          <w:u w:val="single"/>
        </w:rPr>
      </w:pPr>
    </w:p>
    <w:p w14:paraId="64ABDE5A" w14:textId="77777777" w:rsidR="00EC05F7" w:rsidRDefault="00EC05F7" w:rsidP="00EC05F7">
      <w:pPr>
        <w:spacing w:line="264" w:lineRule="auto"/>
        <w:jc w:val="both"/>
        <w:rPr>
          <w:rFonts w:ascii="Calibri" w:eastAsia="Calibri" w:hAnsi="Calibri" w:cs="Calibri"/>
          <w:sz w:val="24"/>
          <w:szCs w:val="24"/>
        </w:rPr>
      </w:pPr>
      <w:r>
        <w:rPr>
          <w:rFonts w:ascii="Calibri" w:eastAsia="Calibri" w:hAnsi="Calibri" w:cs="Calibri"/>
          <w:sz w:val="24"/>
          <w:szCs w:val="24"/>
        </w:rPr>
        <w:t>By following this methodology and understanding the applications and limitations of the assignment, practitioners can effectively apply machine learning techniques to predict customer responses in a cosmetics shop setting, leveraging the capabilities of libraries like Pandas, NumPy, and Scikit-learn.</w:t>
      </w:r>
    </w:p>
    <w:p w14:paraId="307DFDE2" w14:textId="77777777" w:rsidR="00EC05F7" w:rsidRDefault="00EC05F7" w:rsidP="00EC05F7">
      <w:pPr>
        <w:spacing w:line="264" w:lineRule="auto"/>
        <w:jc w:val="both"/>
        <w:rPr>
          <w:rFonts w:ascii="Calibri" w:eastAsia="Calibri" w:hAnsi="Calibri" w:cs="Calibri"/>
          <w:sz w:val="24"/>
          <w:szCs w:val="24"/>
        </w:rPr>
      </w:pPr>
    </w:p>
    <w:p w14:paraId="6C81A31C" w14:textId="795B2181" w:rsidR="00EC05F7" w:rsidRDefault="00EC05F7" w:rsidP="00EC05F7">
      <w:pPr>
        <w:spacing w:line="264" w:lineRule="auto"/>
        <w:jc w:val="both"/>
        <w:rPr>
          <w:rFonts w:ascii="Calibri" w:eastAsia="Calibri" w:hAnsi="Calibri" w:cs="Calibri"/>
          <w:sz w:val="24"/>
          <w:szCs w:val="24"/>
        </w:rPr>
      </w:pPr>
    </w:p>
    <w:sectPr w:rsidR="00EC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2F1938"/>
    <w:multiLevelType w:val="multilevel"/>
    <w:tmpl w:val="71AC3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4"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71D7A37"/>
    <w:multiLevelType w:val="multilevel"/>
    <w:tmpl w:val="A6A453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8" w15:restartNumberingAfterBreak="0">
    <w:nsid w:val="1A0B477D"/>
    <w:multiLevelType w:val="multilevel"/>
    <w:tmpl w:val="A866C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ACE0740"/>
    <w:multiLevelType w:val="multilevel"/>
    <w:tmpl w:val="AB16D4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BD01FCC"/>
    <w:multiLevelType w:val="multilevel"/>
    <w:tmpl w:val="1FDC98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2" w15:restartNumberingAfterBreak="0">
    <w:nsid w:val="1E217E5C"/>
    <w:multiLevelType w:val="multilevel"/>
    <w:tmpl w:val="B318413E"/>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226F47B9"/>
    <w:multiLevelType w:val="multilevel"/>
    <w:tmpl w:val="8F506B4C"/>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2352481C"/>
    <w:multiLevelType w:val="multilevel"/>
    <w:tmpl w:val="451835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368005A"/>
    <w:multiLevelType w:val="multilevel"/>
    <w:tmpl w:val="7BB08E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7AC3154"/>
    <w:multiLevelType w:val="multilevel"/>
    <w:tmpl w:val="42BEED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B8F50D5"/>
    <w:multiLevelType w:val="multilevel"/>
    <w:tmpl w:val="9F0C35DA"/>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2DD7D72"/>
    <w:multiLevelType w:val="multilevel"/>
    <w:tmpl w:val="B12C78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49D1BA6"/>
    <w:multiLevelType w:val="multilevel"/>
    <w:tmpl w:val="E6E81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2" w15:restartNumberingAfterBreak="0">
    <w:nsid w:val="433F119B"/>
    <w:multiLevelType w:val="multilevel"/>
    <w:tmpl w:val="3968A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4B9B3F01"/>
    <w:multiLevelType w:val="multilevel"/>
    <w:tmpl w:val="AAD667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C550EED"/>
    <w:multiLevelType w:val="multilevel"/>
    <w:tmpl w:val="7D8246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2F139CE"/>
    <w:multiLevelType w:val="multilevel"/>
    <w:tmpl w:val="B31CE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70B0B26"/>
    <w:multiLevelType w:val="multilevel"/>
    <w:tmpl w:val="F44E1E9A"/>
    <w:lvl w:ilvl="0">
      <w:start w:val="1"/>
      <w:numFmt w:val="bullet"/>
      <w:lvlText w:val="●"/>
      <w:lvlJc w:val="left"/>
      <w:pPr>
        <w:ind w:left="720" w:hanging="360"/>
      </w:pPr>
      <w:rPr>
        <w:strike w:val="0"/>
        <w:dstrike w:val="0"/>
        <w:sz w:val="16"/>
        <w:szCs w:val="1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7A33E5D"/>
    <w:multiLevelType w:val="multilevel"/>
    <w:tmpl w:val="746001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34B75D1"/>
    <w:multiLevelType w:val="multilevel"/>
    <w:tmpl w:val="2E6C6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0B05016"/>
    <w:multiLevelType w:val="multilevel"/>
    <w:tmpl w:val="3438A568"/>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8B0372D"/>
    <w:multiLevelType w:val="multilevel"/>
    <w:tmpl w:val="E78215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E584DD8"/>
    <w:multiLevelType w:val="multilevel"/>
    <w:tmpl w:val="18A83F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835485065">
    <w:abstractNumId w:val="26"/>
    <w:lvlOverride w:ilvl="0"/>
    <w:lvlOverride w:ilvl="1"/>
    <w:lvlOverride w:ilvl="2"/>
    <w:lvlOverride w:ilvl="3"/>
    <w:lvlOverride w:ilvl="4"/>
    <w:lvlOverride w:ilvl="5"/>
    <w:lvlOverride w:ilvl="6"/>
    <w:lvlOverride w:ilvl="7"/>
    <w:lvlOverride w:ilvl="8"/>
  </w:num>
  <w:num w:numId="2" w16cid:durableId="203979747">
    <w:abstractNumId w:val="31"/>
    <w:lvlOverride w:ilvl="0"/>
    <w:lvlOverride w:ilvl="1"/>
    <w:lvlOverride w:ilvl="2"/>
    <w:lvlOverride w:ilvl="3"/>
    <w:lvlOverride w:ilvl="4"/>
    <w:lvlOverride w:ilvl="5"/>
    <w:lvlOverride w:ilvl="6"/>
    <w:lvlOverride w:ilvl="7"/>
    <w:lvlOverride w:ilvl="8"/>
  </w:num>
  <w:num w:numId="3" w16cid:durableId="823088042">
    <w:abstractNumId w:val="25"/>
    <w:lvlOverride w:ilvl="0"/>
    <w:lvlOverride w:ilvl="1"/>
    <w:lvlOverride w:ilvl="2"/>
    <w:lvlOverride w:ilvl="3"/>
    <w:lvlOverride w:ilvl="4"/>
    <w:lvlOverride w:ilvl="5"/>
    <w:lvlOverride w:ilvl="6"/>
    <w:lvlOverride w:ilvl="7"/>
    <w:lvlOverride w:ilvl="8"/>
  </w:num>
  <w:num w:numId="4" w16cid:durableId="414673434">
    <w:abstractNumId w:val="19"/>
    <w:lvlOverride w:ilvl="0"/>
    <w:lvlOverride w:ilvl="1"/>
    <w:lvlOverride w:ilvl="2"/>
    <w:lvlOverride w:ilvl="3"/>
    <w:lvlOverride w:ilvl="4"/>
    <w:lvlOverride w:ilvl="5"/>
    <w:lvlOverride w:ilvl="6"/>
    <w:lvlOverride w:ilvl="7"/>
    <w:lvlOverride w:ilvl="8"/>
  </w:num>
  <w:num w:numId="5" w16cid:durableId="832062375">
    <w:abstractNumId w:val="5"/>
    <w:lvlOverride w:ilvl="0"/>
    <w:lvlOverride w:ilvl="1"/>
    <w:lvlOverride w:ilvl="2"/>
    <w:lvlOverride w:ilvl="3"/>
    <w:lvlOverride w:ilvl="4"/>
    <w:lvlOverride w:ilvl="5"/>
    <w:lvlOverride w:ilvl="6"/>
    <w:lvlOverride w:ilvl="7"/>
    <w:lvlOverride w:ilvl="8"/>
  </w:num>
  <w:num w:numId="6" w16cid:durableId="1031996236">
    <w:abstractNumId w:val="2"/>
    <w:lvlOverride w:ilvl="0"/>
    <w:lvlOverride w:ilvl="1"/>
    <w:lvlOverride w:ilvl="2"/>
    <w:lvlOverride w:ilvl="3"/>
    <w:lvlOverride w:ilvl="4"/>
    <w:lvlOverride w:ilvl="5"/>
    <w:lvlOverride w:ilvl="6"/>
    <w:lvlOverride w:ilvl="7"/>
    <w:lvlOverride w:ilvl="8"/>
  </w:num>
  <w:num w:numId="7" w16cid:durableId="1443456671">
    <w:abstractNumId w:val="16"/>
    <w:lvlOverride w:ilvl="0"/>
    <w:lvlOverride w:ilvl="1"/>
    <w:lvlOverride w:ilvl="2"/>
    <w:lvlOverride w:ilvl="3"/>
    <w:lvlOverride w:ilvl="4"/>
    <w:lvlOverride w:ilvl="5"/>
    <w:lvlOverride w:ilvl="6"/>
    <w:lvlOverride w:ilvl="7"/>
    <w:lvlOverride w:ilvl="8"/>
  </w:num>
  <w:num w:numId="8" w16cid:durableId="1762987929">
    <w:abstractNumId w:val="29"/>
    <w:lvlOverride w:ilvl="0"/>
    <w:lvlOverride w:ilvl="1"/>
    <w:lvlOverride w:ilvl="2"/>
    <w:lvlOverride w:ilvl="3"/>
    <w:lvlOverride w:ilvl="4"/>
    <w:lvlOverride w:ilvl="5"/>
    <w:lvlOverride w:ilvl="6"/>
    <w:lvlOverride w:ilvl="7"/>
    <w:lvlOverride w:ilvl="8"/>
  </w:num>
  <w:num w:numId="9" w16cid:durableId="347948435">
    <w:abstractNumId w:val="8"/>
    <w:lvlOverride w:ilvl="0"/>
    <w:lvlOverride w:ilvl="1"/>
    <w:lvlOverride w:ilvl="2"/>
    <w:lvlOverride w:ilvl="3"/>
    <w:lvlOverride w:ilvl="4"/>
    <w:lvlOverride w:ilvl="5"/>
    <w:lvlOverride w:ilvl="6"/>
    <w:lvlOverride w:ilvl="7"/>
    <w:lvlOverride w:ilvl="8"/>
  </w:num>
  <w:num w:numId="10" w16cid:durableId="1208490681">
    <w:abstractNumId w:val="12"/>
    <w:lvlOverride w:ilvl="0"/>
    <w:lvlOverride w:ilvl="1"/>
    <w:lvlOverride w:ilvl="2"/>
    <w:lvlOverride w:ilvl="3"/>
    <w:lvlOverride w:ilvl="4"/>
    <w:lvlOverride w:ilvl="5"/>
    <w:lvlOverride w:ilvl="6"/>
    <w:lvlOverride w:ilvl="7"/>
    <w:lvlOverride w:ilvl="8"/>
  </w:num>
  <w:num w:numId="11" w16cid:durableId="2084982590">
    <w:abstractNumId w:val="28"/>
    <w:lvlOverride w:ilvl="0"/>
    <w:lvlOverride w:ilvl="1"/>
    <w:lvlOverride w:ilvl="2"/>
    <w:lvlOverride w:ilvl="3"/>
    <w:lvlOverride w:ilvl="4"/>
    <w:lvlOverride w:ilvl="5"/>
    <w:lvlOverride w:ilvl="6"/>
    <w:lvlOverride w:ilvl="7"/>
    <w:lvlOverride w:ilvl="8"/>
  </w:num>
  <w:num w:numId="12" w16cid:durableId="640959290">
    <w:abstractNumId w:val="33"/>
    <w:lvlOverride w:ilvl="0"/>
    <w:lvlOverride w:ilvl="1"/>
    <w:lvlOverride w:ilvl="2"/>
    <w:lvlOverride w:ilvl="3"/>
    <w:lvlOverride w:ilvl="4"/>
    <w:lvlOverride w:ilvl="5"/>
    <w:lvlOverride w:ilvl="6"/>
    <w:lvlOverride w:ilvl="7"/>
    <w:lvlOverride w:ilvl="8"/>
  </w:num>
  <w:num w:numId="13" w16cid:durableId="1920168778">
    <w:abstractNumId w:val="20"/>
    <w:lvlOverride w:ilvl="0"/>
    <w:lvlOverride w:ilvl="1"/>
    <w:lvlOverride w:ilvl="2"/>
    <w:lvlOverride w:ilvl="3"/>
    <w:lvlOverride w:ilvl="4"/>
    <w:lvlOverride w:ilvl="5"/>
    <w:lvlOverride w:ilvl="6"/>
    <w:lvlOverride w:ilvl="7"/>
    <w:lvlOverride w:ilvl="8"/>
  </w:num>
  <w:num w:numId="14" w16cid:durableId="1511335389">
    <w:abstractNumId w:val="13"/>
    <w:lvlOverride w:ilvl="0"/>
    <w:lvlOverride w:ilvl="1"/>
    <w:lvlOverride w:ilvl="2"/>
    <w:lvlOverride w:ilvl="3"/>
    <w:lvlOverride w:ilvl="4"/>
    <w:lvlOverride w:ilvl="5"/>
    <w:lvlOverride w:ilvl="6"/>
    <w:lvlOverride w:ilvl="7"/>
    <w:lvlOverride w:ilvl="8"/>
  </w:num>
  <w:num w:numId="15" w16cid:durableId="1702853451">
    <w:abstractNumId w:val="15"/>
    <w:lvlOverride w:ilvl="0"/>
    <w:lvlOverride w:ilvl="1"/>
    <w:lvlOverride w:ilvl="2"/>
    <w:lvlOverride w:ilvl="3"/>
    <w:lvlOverride w:ilvl="4"/>
    <w:lvlOverride w:ilvl="5"/>
    <w:lvlOverride w:ilvl="6"/>
    <w:lvlOverride w:ilvl="7"/>
    <w:lvlOverride w:ilvl="8"/>
  </w:num>
  <w:num w:numId="16" w16cid:durableId="1568615723">
    <w:abstractNumId w:val="36"/>
    <w:lvlOverride w:ilvl="0"/>
    <w:lvlOverride w:ilvl="1"/>
    <w:lvlOverride w:ilvl="2"/>
    <w:lvlOverride w:ilvl="3"/>
    <w:lvlOverride w:ilvl="4"/>
    <w:lvlOverride w:ilvl="5"/>
    <w:lvlOverride w:ilvl="6"/>
    <w:lvlOverride w:ilvl="7"/>
    <w:lvlOverride w:ilvl="8"/>
  </w:num>
  <w:num w:numId="17" w16cid:durableId="379746259">
    <w:abstractNumId w:val="10"/>
    <w:lvlOverride w:ilvl="0"/>
    <w:lvlOverride w:ilvl="1"/>
    <w:lvlOverride w:ilvl="2"/>
    <w:lvlOverride w:ilvl="3"/>
    <w:lvlOverride w:ilvl="4"/>
    <w:lvlOverride w:ilvl="5"/>
    <w:lvlOverride w:ilvl="6"/>
    <w:lvlOverride w:ilvl="7"/>
    <w:lvlOverride w:ilvl="8"/>
  </w:num>
  <w:num w:numId="18" w16cid:durableId="1956793755">
    <w:abstractNumId w:val="9"/>
    <w:lvlOverride w:ilvl="0"/>
    <w:lvlOverride w:ilvl="1"/>
    <w:lvlOverride w:ilvl="2"/>
    <w:lvlOverride w:ilvl="3"/>
    <w:lvlOverride w:ilvl="4"/>
    <w:lvlOverride w:ilvl="5"/>
    <w:lvlOverride w:ilvl="6"/>
    <w:lvlOverride w:ilvl="7"/>
    <w:lvlOverride w:ilvl="8"/>
  </w:num>
  <w:num w:numId="19" w16cid:durableId="2069373045">
    <w:abstractNumId w:val="32"/>
    <w:lvlOverride w:ilvl="0"/>
    <w:lvlOverride w:ilvl="1"/>
    <w:lvlOverride w:ilvl="2"/>
    <w:lvlOverride w:ilvl="3"/>
    <w:lvlOverride w:ilvl="4"/>
    <w:lvlOverride w:ilvl="5"/>
    <w:lvlOverride w:ilvl="6"/>
    <w:lvlOverride w:ilvl="7"/>
    <w:lvlOverride w:ilvl="8"/>
  </w:num>
  <w:num w:numId="20" w16cid:durableId="115998744">
    <w:abstractNumId w:val="22"/>
    <w:lvlOverride w:ilvl="0"/>
    <w:lvlOverride w:ilvl="1"/>
    <w:lvlOverride w:ilvl="2"/>
    <w:lvlOverride w:ilvl="3"/>
    <w:lvlOverride w:ilvl="4"/>
    <w:lvlOverride w:ilvl="5"/>
    <w:lvlOverride w:ilvl="6"/>
    <w:lvlOverride w:ilvl="7"/>
    <w:lvlOverride w:ilvl="8"/>
  </w:num>
  <w:num w:numId="21" w16cid:durableId="2107729396">
    <w:abstractNumId w:val="14"/>
    <w:lvlOverride w:ilvl="0"/>
    <w:lvlOverride w:ilvl="1"/>
    <w:lvlOverride w:ilvl="2"/>
    <w:lvlOverride w:ilvl="3"/>
    <w:lvlOverride w:ilvl="4"/>
    <w:lvlOverride w:ilvl="5"/>
    <w:lvlOverride w:ilvl="6"/>
    <w:lvlOverride w:ilvl="7"/>
    <w:lvlOverride w:ilvl="8"/>
  </w:num>
  <w:num w:numId="22" w16cid:durableId="1094086686">
    <w:abstractNumId w:val="35"/>
    <w:lvlOverride w:ilvl="0"/>
    <w:lvlOverride w:ilvl="1"/>
    <w:lvlOverride w:ilvl="2"/>
    <w:lvlOverride w:ilvl="3"/>
    <w:lvlOverride w:ilvl="4"/>
    <w:lvlOverride w:ilvl="5"/>
    <w:lvlOverride w:ilvl="6"/>
    <w:lvlOverride w:ilvl="7"/>
    <w:lvlOverride w:ilvl="8"/>
  </w:num>
  <w:num w:numId="23" w16cid:durableId="1671643527">
    <w:abstractNumId w:val="17"/>
    <w:lvlOverride w:ilvl="0"/>
    <w:lvlOverride w:ilvl="1"/>
    <w:lvlOverride w:ilvl="2"/>
    <w:lvlOverride w:ilvl="3"/>
    <w:lvlOverride w:ilvl="4"/>
    <w:lvlOverride w:ilvl="5"/>
    <w:lvlOverride w:ilvl="6"/>
    <w:lvlOverride w:ilvl="7"/>
    <w:lvlOverride w:ilvl="8"/>
  </w:num>
  <w:num w:numId="24" w16cid:durableId="952400818">
    <w:abstractNumId w:val="4"/>
    <w:lvlOverride w:ilvl="0"/>
    <w:lvlOverride w:ilvl="1"/>
    <w:lvlOverride w:ilvl="2"/>
    <w:lvlOverride w:ilvl="3"/>
    <w:lvlOverride w:ilvl="4"/>
    <w:lvlOverride w:ilvl="5"/>
    <w:lvlOverride w:ilvl="6"/>
    <w:lvlOverride w:ilvl="7"/>
    <w:lvlOverride w:ilvl="8"/>
  </w:num>
  <w:num w:numId="25" w16cid:durableId="1016350888">
    <w:abstractNumId w:val="24"/>
    <w:lvlOverride w:ilvl="0"/>
    <w:lvlOverride w:ilvl="1"/>
    <w:lvlOverride w:ilvl="2"/>
    <w:lvlOverride w:ilvl="3"/>
    <w:lvlOverride w:ilvl="4"/>
    <w:lvlOverride w:ilvl="5"/>
    <w:lvlOverride w:ilvl="6"/>
    <w:lvlOverride w:ilvl="7"/>
    <w:lvlOverride w:ilvl="8"/>
  </w:num>
  <w:num w:numId="26" w16cid:durableId="2083331944">
    <w:abstractNumId w:val="23"/>
    <w:lvlOverride w:ilvl="0"/>
    <w:lvlOverride w:ilvl="1"/>
    <w:lvlOverride w:ilvl="2"/>
    <w:lvlOverride w:ilvl="3"/>
    <w:lvlOverride w:ilvl="4"/>
    <w:lvlOverride w:ilvl="5"/>
    <w:lvlOverride w:ilvl="6"/>
    <w:lvlOverride w:ilvl="7"/>
    <w:lvlOverride w:ilvl="8"/>
  </w:num>
  <w:num w:numId="27" w16cid:durableId="15082063">
    <w:abstractNumId w:val="6"/>
    <w:lvlOverride w:ilvl="0"/>
    <w:lvlOverride w:ilvl="1"/>
    <w:lvlOverride w:ilvl="2"/>
    <w:lvlOverride w:ilvl="3"/>
    <w:lvlOverride w:ilvl="4"/>
    <w:lvlOverride w:ilvl="5"/>
    <w:lvlOverride w:ilvl="6"/>
    <w:lvlOverride w:ilvl="7"/>
    <w:lvlOverride w:ilvl="8"/>
  </w:num>
  <w:num w:numId="28" w16cid:durableId="1885753291">
    <w:abstractNumId w:val="21"/>
    <w:lvlOverride w:ilvl="0"/>
    <w:lvlOverride w:ilvl="1"/>
    <w:lvlOverride w:ilvl="2"/>
    <w:lvlOverride w:ilvl="3"/>
    <w:lvlOverride w:ilvl="4"/>
    <w:lvlOverride w:ilvl="5"/>
    <w:lvlOverride w:ilvl="6"/>
    <w:lvlOverride w:ilvl="7"/>
    <w:lvlOverride w:ilvl="8"/>
  </w:num>
  <w:num w:numId="29" w16cid:durableId="1005091053">
    <w:abstractNumId w:val="27"/>
    <w:lvlOverride w:ilvl="0"/>
    <w:lvlOverride w:ilvl="1"/>
    <w:lvlOverride w:ilvl="2"/>
    <w:lvlOverride w:ilvl="3"/>
    <w:lvlOverride w:ilvl="4"/>
    <w:lvlOverride w:ilvl="5"/>
    <w:lvlOverride w:ilvl="6"/>
    <w:lvlOverride w:ilvl="7"/>
    <w:lvlOverride w:ilvl="8"/>
  </w:num>
  <w:num w:numId="30" w16cid:durableId="827794019">
    <w:abstractNumId w:val="1"/>
    <w:lvlOverride w:ilvl="0"/>
    <w:lvlOverride w:ilvl="1"/>
    <w:lvlOverride w:ilvl="2"/>
    <w:lvlOverride w:ilvl="3"/>
    <w:lvlOverride w:ilvl="4"/>
    <w:lvlOverride w:ilvl="5"/>
    <w:lvlOverride w:ilvl="6"/>
    <w:lvlOverride w:ilvl="7"/>
    <w:lvlOverride w:ilvl="8"/>
  </w:num>
  <w:num w:numId="31" w16cid:durableId="1639534689">
    <w:abstractNumId w:val="7"/>
    <w:lvlOverride w:ilvl="0"/>
    <w:lvlOverride w:ilvl="1"/>
    <w:lvlOverride w:ilvl="2"/>
    <w:lvlOverride w:ilvl="3"/>
    <w:lvlOverride w:ilvl="4"/>
    <w:lvlOverride w:ilvl="5"/>
    <w:lvlOverride w:ilvl="6"/>
    <w:lvlOverride w:ilvl="7"/>
    <w:lvlOverride w:ilvl="8"/>
  </w:num>
  <w:num w:numId="32" w16cid:durableId="912812848">
    <w:abstractNumId w:val="11"/>
    <w:lvlOverride w:ilvl="0"/>
    <w:lvlOverride w:ilvl="1"/>
    <w:lvlOverride w:ilvl="2"/>
    <w:lvlOverride w:ilvl="3"/>
    <w:lvlOverride w:ilvl="4"/>
    <w:lvlOverride w:ilvl="5"/>
    <w:lvlOverride w:ilvl="6"/>
    <w:lvlOverride w:ilvl="7"/>
    <w:lvlOverride w:ilvl="8"/>
  </w:num>
  <w:num w:numId="33" w16cid:durableId="504437654">
    <w:abstractNumId w:val="30"/>
    <w:lvlOverride w:ilvl="0"/>
    <w:lvlOverride w:ilvl="1"/>
    <w:lvlOverride w:ilvl="2"/>
    <w:lvlOverride w:ilvl="3"/>
    <w:lvlOverride w:ilvl="4"/>
    <w:lvlOverride w:ilvl="5"/>
    <w:lvlOverride w:ilvl="6"/>
    <w:lvlOverride w:ilvl="7"/>
    <w:lvlOverride w:ilvl="8"/>
  </w:num>
  <w:num w:numId="34" w16cid:durableId="795638574">
    <w:abstractNumId w:val="0"/>
    <w:lvlOverride w:ilvl="0"/>
    <w:lvlOverride w:ilvl="1"/>
    <w:lvlOverride w:ilvl="2"/>
    <w:lvlOverride w:ilvl="3"/>
    <w:lvlOverride w:ilvl="4"/>
    <w:lvlOverride w:ilvl="5"/>
    <w:lvlOverride w:ilvl="6"/>
    <w:lvlOverride w:ilvl="7"/>
    <w:lvlOverride w:ilvl="8"/>
  </w:num>
  <w:num w:numId="35" w16cid:durableId="1782410091">
    <w:abstractNumId w:val="34"/>
    <w:lvlOverride w:ilvl="0"/>
    <w:lvlOverride w:ilvl="1"/>
    <w:lvlOverride w:ilvl="2"/>
    <w:lvlOverride w:ilvl="3"/>
    <w:lvlOverride w:ilvl="4"/>
    <w:lvlOverride w:ilvl="5"/>
    <w:lvlOverride w:ilvl="6"/>
    <w:lvlOverride w:ilvl="7"/>
    <w:lvlOverride w:ilvl="8"/>
  </w:num>
  <w:num w:numId="36" w16cid:durableId="774249917">
    <w:abstractNumId w:val="3"/>
    <w:lvlOverride w:ilvl="0"/>
    <w:lvlOverride w:ilvl="1"/>
    <w:lvlOverride w:ilvl="2"/>
    <w:lvlOverride w:ilvl="3"/>
    <w:lvlOverride w:ilvl="4"/>
    <w:lvlOverride w:ilvl="5"/>
    <w:lvlOverride w:ilvl="6"/>
    <w:lvlOverride w:ilvl="7"/>
    <w:lvlOverride w:ilvl="8"/>
  </w:num>
  <w:num w:numId="37" w16cid:durableId="896546385">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C7"/>
    <w:rsid w:val="00002AC7"/>
    <w:rsid w:val="00EC0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139"/>
  <w15:chartTrackingRefBased/>
  <w15:docId w15:val="{DF856923-0A71-4022-908F-9AE0188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F7"/>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002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AC7"/>
    <w:rPr>
      <w:rFonts w:eastAsiaTheme="majorEastAsia" w:cstheme="majorBidi"/>
      <w:color w:val="272727" w:themeColor="text1" w:themeTint="D8"/>
    </w:rPr>
  </w:style>
  <w:style w:type="paragraph" w:styleId="Title">
    <w:name w:val="Title"/>
    <w:basedOn w:val="Normal"/>
    <w:next w:val="Normal"/>
    <w:link w:val="TitleChar"/>
    <w:uiPriority w:val="10"/>
    <w:qFormat/>
    <w:rsid w:val="00002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AC7"/>
    <w:pPr>
      <w:spacing w:before="160"/>
      <w:jc w:val="center"/>
    </w:pPr>
    <w:rPr>
      <w:i/>
      <w:iCs/>
      <w:color w:val="404040" w:themeColor="text1" w:themeTint="BF"/>
    </w:rPr>
  </w:style>
  <w:style w:type="character" w:customStyle="1" w:styleId="QuoteChar">
    <w:name w:val="Quote Char"/>
    <w:basedOn w:val="DefaultParagraphFont"/>
    <w:link w:val="Quote"/>
    <w:uiPriority w:val="29"/>
    <w:rsid w:val="00002AC7"/>
    <w:rPr>
      <w:i/>
      <w:iCs/>
      <w:color w:val="404040" w:themeColor="text1" w:themeTint="BF"/>
    </w:rPr>
  </w:style>
  <w:style w:type="paragraph" w:styleId="ListParagraph">
    <w:name w:val="List Paragraph"/>
    <w:basedOn w:val="Normal"/>
    <w:uiPriority w:val="34"/>
    <w:qFormat/>
    <w:rsid w:val="00002AC7"/>
    <w:pPr>
      <w:ind w:left="720"/>
      <w:contextualSpacing/>
    </w:pPr>
  </w:style>
  <w:style w:type="character" w:styleId="IntenseEmphasis">
    <w:name w:val="Intense Emphasis"/>
    <w:basedOn w:val="DefaultParagraphFont"/>
    <w:uiPriority w:val="21"/>
    <w:qFormat/>
    <w:rsid w:val="00002AC7"/>
    <w:rPr>
      <w:i/>
      <w:iCs/>
      <w:color w:val="0F4761" w:themeColor="accent1" w:themeShade="BF"/>
    </w:rPr>
  </w:style>
  <w:style w:type="paragraph" w:styleId="IntenseQuote">
    <w:name w:val="Intense Quote"/>
    <w:basedOn w:val="Normal"/>
    <w:next w:val="Normal"/>
    <w:link w:val="IntenseQuoteChar"/>
    <w:uiPriority w:val="30"/>
    <w:qFormat/>
    <w:rsid w:val="00002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AC7"/>
    <w:rPr>
      <w:i/>
      <w:iCs/>
      <w:color w:val="0F4761" w:themeColor="accent1" w:themeShade="BF"/>
    </w:rPr>
  </w:style>
  <w:style w:type="character" w:styleId="IntenseReference">
    <w:name w:val="Intense Reference"/>
    <w:basedOn w:val="DefaultParagraphFont"/>
    <w:uiPriority w:val="32"/>
    <w:qFormat/>
    <w:rsid w:val="00002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somkuwar</dc:creator>
  <cp:keywords/>
  <dc:description/>
  <cp:lastModifiedBy>utkarsh somkuwar</cp:lastModifiedBy>
  <cp:revision>3</cp:revision>
  <dcterms:created xsi:type="dcterms:W3CDTF">2024-04-08T17:50:00Z</dcterms:created>
  <dcterms:modified xsi:type="dcterms:W3CDTF">2024-04-08T17:52:00Z</dcterms:modified>
</cp:coreProperties>
</file>