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148C" w:rsidRDefault="00A7148C">
      <w:pPr>
        <w:rPr>
          <w:lang w:val="en-US"/>
        </w:rPr>
      </w:pPr>
      <w:r>
        <w:rPr>
          <w:lang w:val="en-US"/>
        </w:rPr>
        <w:t>Classification</w:t>
      </w:r>
    </w:p>
    <w:p w:rsidR="005B0B01" w:rsidRDefault="005B0B01">
      <w:pPr>
        <w:rPr>
          <w:lang w:val="en-US"/>
        </w:rPr>
      </w:pPr>
    </w:p>
    <w:p w:rsidR="005B0B01" w:rsidRDefault="005B0B01">
      <w:pPr>
        <w:rPr>
          <w:lang w:val="en-US"/>
        </w:rPr>
      </w:pPr>
    </w:p>
    <w:p w:rsidR="00A7148C" w:rsidRDefault="005B0B01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6637655" cy="44240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48C" w:rsidRDefault="00364F59">
      <w:pPr>
        <w:rPr>
          <w:lang w:val="en-US"/>
        </w:rPr>
      </w:pPr>
      <w:r w:rsidRPr="00364F59">
        <w:rPr>
          <w:lang w:val="en-US"/>
        </w:rPr>
        <w:drawing>
          <wp:inline distT="0" distB="0" distL="0" distR="0" wp14:anchorId="114FF8FD" wp14:editId="2AEA9A6A">
            <wp:extent cx="5235394" cy="390939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F59" w:rsidRDefault="00364F59">
      <w:pPr>
        <w:rPr>
          <w:lang w:val="en-US"/>
        </w:rPr>
      </w:pPr>
    </w:p>
    <w:p w:rsidR="00364F59" w:rsidRDefault="00364F59">
      <w:pPr>
        <w:rPr>
          <w:lang w:val="en-US"/>
        </w:rPr>
      </w:pPr>
      <w:r w:rsidRPr="00364F59">
        <w:rPr>
          <w:lang w:val="en-US"/>
        </w:rPr>
        <w:drawing>
          <wp:inline distT="0" distB="0" distL="0" distR="0" wp14:anchorId="18189FC8" wp14:editId="03B66A0A">
            <wp:extent cx="2370025" cy="301016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F59" w:rsidRDefault="00364F59">
      <w:pPr>
        <w:rPr>
          <w:lang w:val="en-US"/>
        </w:rPr>
      </w:pPr>
    </w:p>
    <w:p w:rsidR="00364F59" w:rsidRDefault="00364F59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6637655" cy="442404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F59" w:rsidRDefault="00364F59">
      <w:pPr>
        <w:rPr>
          <w:lang w:val="en-US"/>
        </w:rPr>
      </w:pPr>
    </w:p>
    <w:p w:rsidR="00364F59" w:rsidRDefault="00364F59">
      <w:pPr>
        <w:rPr>
          <w:lang w:val="en-US"/>
        </w:rPr>
      </w:pPr>
      <w:r>
        <w:rPr>
          <w:noProof/>
          <w:lang w:eastAsia="en-IN" w:bidi="hi-IN"/>
        </w:rPr>
        <w:lastRenderedPageBreak/>
        <w:drawing>
          <wp:inline distT="0" distB="0" distL="0" distR="0">
            <wp:extent cx="6637655" cy="442404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F59" w:rsidRDefault="00364F59">
      <w:pPr>
        <w:rPr>
          <w:lang w:val="en-US"/>
        </w:rPr>
      </w:pPr>
    </w:p>
    <w:p w:rsidR="00E62D35" w:rsidRDefault="00F8204E">
      <w:pPr>
        <w:rPr>
          <w:lang w:val="en-US"/>
        </w:rPr>
      </w:pPr>
      <w:r w:rsidRPr="00F8204E">
        <w:rPr>
          <w:lang w:val="en-US"/>
        </w:rPr>
        <w:drawing>
          <wp:inline distT="0" distB="0" distL="0" distR="0" wp14:anchorId="00D5F19E" wp14:editId="4733600F">
            <wp:extent cx="5265876" cy="2606266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998" w:rsidRDefault="004C2998">
      <w:pPr>
        <w:rPr>
          <w:lang w:val="en-US"/>
        </w:rPr>
      </w:pPr>
    </w:p>
    <w:p w:rsidR="004C2998" w:rsidRDefault="00F8204E">
      <w:pPr>
        <w:rPr>
          <w:lang w:val="en-US"/>
        </w:rPr>
      </w:pPr>
      <w:r>
        <w:rPr>
          <w:noProof/>
          <w:lang w:eastAsia="en-IN" w:bidi="hi-IN"/>
        </w:rPr>
        <w:lastRenderedPageBreak/>
        <w:drawing>
          <wp:inline distT="0" distB="0" distL="0" distR="0">
            <wp:extent cx="6637655" cy="442404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2998" w:rsidRDefault="004C2998">
      <w:pPr>
        <w:rPr>
          <w:lang w:val="en-US"/>
        </w:rPr>
      </w:pPr>
      <w:r w:rsidRPr="004C2998">
        <w:rPr>
          <w:noProof/>
          <w:lang w:eastAsia="en-IN" w:bidi="hi-IN"/>
        </w:rPr>
        <w:drawing>
          <wp:inline distT="0" distB="0" distL="0" distR="0" wp14:anchorId="626622B7" wp14:editId="7ED8A860">
            <wp:extent cx="4762913" cy="218713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998" w:rsidRDefault="004C2998">
      <w:pPr>
        <w:rPr>
          <w:lang w:val="en-US"/>
        </w:rPr>
      </w:pPr>
    </w:p>
    <w:p w:rsidR="004C2998" w:rsidRDefault="004C2998">
      <w:pPr>
        <w:rPr>
          <w:lang w:val="en-US"/>
        </w:rPr>
      </w:pPr>
    </w:p>
    <w:p w:rsidR="00FD6082" w:rsidRDefault="00FD6082">
      <w:pPr>
        <w:rPr>
          <w:lang w:val="en-US"/>
        </w:rPr>
      </w:pPr>
    </w:p>
    <w:p w:rsidR="00FD6082" w:rsidRDefault="00FD6082"/>
    <w:p w:rsidR="00FD6082" w:rsidRDefault="00FD6082">
      <w:pPr>
        <w:rPr>
          <w:lang w:val="en-US"/>
        </w:rPr>
      </w:pPr>
    </w:p>
    <w:p w:rsidR="004C2998" w:rsidRDefault="004C2998">
      <w:pPr>
        <w:rPr>
          <w:lang w:val="en-US"/>
        </w:rPr>
      </w:pPr>
    </w:p>
    <w:p w:rsidR="004C2998" w:rsidRDefault="00F8204E">
      <w:pPr>
        <w:rPr>
          <w:lang w:val="en-US"/>
        </w:rPr>
      </w:pPr>
      <w:r w:rsidRPr="00F8204E">
        <w:rPr>
          <w:lang w:val="en-US"/>
        </w:rPr>
        <w:lastRenderedPageBreak/>
        <w:drawing>
          <wp:inline distT="0" distB="0" distL="0" distR="0" wp14:anchorId="6B251B4A" wp14:editId="2FE43065">
            <wp:extent cx="5700254" cy="2149026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998" w:rsidRDefault="004C2998">
      <w:pPr>
        <w:rPr>
          <w:lang w:val="en-US"/>
        </w:rPr>
      </w:pPr>
    </w:p>
    <w:p w:rsidR="004C2998" w:rsidRDefault="00F8204E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637655" cy="442404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204E" w:rsidRDefault="00F8204E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F8204E" w:rsidRDefault="00F8204E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4C2998" w:rsidRDefault="004C2998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4C2998" w:rsidRDefault="004C2998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4C2998" w:rsidRDefault="004C2998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4C2998" w:rsidRDefault="004C2998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C299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 wp14:anchorId="69F99E25" wp14:editId="0EC2FFAC">
            <wp:extent cx="5425910" cy="2453853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998" w:rsidRDefault="004C2998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4C2998" w:rsidRDefault="004C2998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637020" cy="44272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1925" w:rsidRDefault="00EA1925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EA1925" w:rsidRDefault="00EA1925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1925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 wp14:anchorId="63A5959A" wp14:editId="7BBF6178">
            <wp:extent cx="5943600" cy="27235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925" w:rsidRDefault="00EA1925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EA1925" w:rsidRDefault="00EA1925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EA1925" w:rsidRDefault="00EA1925" w:rsidP="00EA1925">
      <w:pPr>
        <w:pStyle w:val="pdq2pgselectionanchorcontainer"/>
      </w:pPr>
      <w:r>
        <w:t xml:space="preserve">This particular example </w:t>
      </w:r>
      <w:r>
        <w:rPr>
          <w:rStyle w:val="Strong"/>
        </w:rPr>
        <w:t>does not demonstrate the effect of changing the threshold very well</w:t>
      </w:r>
      <w:r>
        <w:t xml:space="preserve">, because the probabilities </w:t>
      </w:r>
      <w:r>
        <w:rPr>
          <w:rStyle w:val="HTMLCode"/>
        </w:rPr>
        <w:t>0.02</w:t>
      </w:r>
      <w:r>
        <w:t xml:space="preserve">, </w:t>
      </w:r>
      <w:r>
        <w:rPr>
          <w:rStyle w:val="HTMLCode"/>
        </w:rPr>
        <w:t>0.18</w:t>
      </w:r>
      <w:r>
        <w:t xml:space="preserve">, and </w:t>
      </w:r>
      <w:r>
        <w:rPr>
          <w:rStyle w:val="HTMLCode"/>
        </w:rPr>
        <w:t>0.99</w:t>
      </w:r>
      <w:r>
        <w:t xml:space="preserve"> are far away from the thresholds.</w:t>
      </w:r>
    </w:p>
    <w:p w:rsidR="00EA1925" w:rsidRDefault="00EA1925" w:rsidP="00EA1925">
      <w:pPr>
        <w:pStyle w:val="NormalWeb"/>
      </w:pPr>
      <w:r>
        <w:t xml:space="preserve">For your agenda, which specifically asks to </w:t>
      </w:r>
      <w:r>
        <w:rPr>
          <w:rStyle w:val="Strong"/>
        </w:rPr>
        <w:t>"show how moving the threshold changes outcomes,"</w:t>
      </w:r>
      <w:r>
        <w:t xml:space="preserve"> you should use probabilities such as:</w:t>
      </w:r>
    </w:p>
    <w:p w:rsidR="00EA1925" w:rsidRDefault="00B85CBD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751254" cy="45034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254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5CBD" w:rsidRDefault="00B85CBD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B85CBD" w:rsidRDefault="00B85CBD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B85CBD" w:rsidRDefault="00F8204E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820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drawing>
          <wp:inline distT="0" distB="0" distL="0" distR="0" wp14:anchorId="4FA586F3" wp14:editId="050FA243">
            <wp:extent cx="4694327" cy="3444538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CBD" w:rsidRDefault="00B85CBD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B85CBD" w:rsidRDefault="00B85CBD" w:rsidP="00B85CBD">
      <w:pPr>
        <w:pStyle w:val="Heading2"/>
      </w:pPr>
      <w:r>
        <w:t>What is ROC?</w:t>
      </w:r>
    </w:p>
    <w:p w:rsidR="00B85CBD" w:rsidRDefault="00B85CBD" w:rsidP="00B85CBD">
      <w:pPr>
        <w:spacing w:before="100" w:beforeAutospacing="1" w:after="100" w:afterAutospacing="1"/>
      </w:pPr>
      <w:r>
        <w:rPr>
          <w:rStyle w:val="Strong"/>
        </w:rPr>
        <w:t>ROC = Receiver Operating Characteristic</w:t>
      </w:r>
    </w:p>
    <w:p w:rsidR="00B85CBD" w:rsidRDefault="00B85CBD" w:rsidP="00B85CBD">
      <w:pPr>
        <w:spacing w:before="100" w:beforeAutospacing="1" w:after="100" w:afterAutospacing="1"/>
      </w:pPr>
      <w:r>
        <w:t>The ROC curve checks how well the model can distinguish:</w:t>
      </w:r>
    </w:p>
    <w:p w:rsidR="00B85CBD" w:rsidRDefault="00B85CBD" w:rsidP="00B85CB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Class 0 = Not Pass</w:t>
      </w:r>
      <w:r>
        <w:t xml:space="preserve"> </w:t>
      </w:r>
    </w:p>
    <w:p w:rsidR="00B85CBD" w:rsidRDefault="00B85CBD" w:rsidP="00B85CB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Class 1 = Pass</w:t>
      </w:r>
      <w:r>
        <w:t xml:space="preserve"> </w:t>
      </w:r>
    </w:p>
    <w:p w:rsidR="00B85CBD" w:rsidRDefault="00B85CBD" w:rsidP="00B85CBD">
      <w:pPr>
        <w:pStyle w:val="NormalWeb"/>
      </w:pPr>
      <w:r>
        <w:t xml:space="preserve">It does this by trying </w:t>
      </w:r>
      <w:r>
        <w:rPr>
          <w:rStyle w:val="Strong"/>
        </w:rPr>
        <w:t>different probability thresholds</w:t>
      </w:r>
      <w:r>
        <w:t>.</w:t>
      </w:r>
    </w:p>
    <w:p w:rsidR="00B85CBD" w:rsidRDefault="00B85CBD" w:rsidP="00B85CBD">
      <w:pPr>
        <w:pStyle w:val="NormalWeb"/>
      </w:pPr>
      <w:r>
        <w:t>Instead of using only:</w:t>
      </w:r>
    </w:p>
    <w:p w:rsidR="00B85CBD" w:rsidRDefault="00B85CBD" w:rsidP="00B85CBD">
      <w:pPr>
        <w:pStyle w:val="HTMLPreformatted"/>
      </w:pPr>
      <w:r>
        <w:rPr>
          <w:rStyle w:val="HTMLCode"/>
        </w:rPr>
        <w:t>0.50 → Pass/Not Pass</w:t>
      </w:r>
    </w:p>
    <w:p w:rsidR="00B85CBD" w:rsidRPr="00B85CBD" w:rsidRDefault="00B85CBD" w:rsidP="00B8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5CB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ROC asks:</w:t>
      </w:r>
    </w:p>
    <w:p w:rsidR="00B85CBD" w:rsidRPr="00B85CBD" w:rsidRDefault="00B85CBD" w:rsidP="00B85C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5CB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"What happens if I use 0.1? 0.2? 0.3? 0.5? 0.7? 0.9?"</w:t>
      </w:r>
    </w:p>
    <w:p w:rsidR="00B85CBD" w:rsidRDefault="00B85CBD" w:rsidP="00B85CBD">
      <w:pPr>
        <w:pStyle w:val="Heading1"/>
      </w:pPr>
      <w:r>
        <w:t>What does AUC = 1.0 mean?</w:t>
      </w:r>
    </w:p>
    <w:p w:rsidR="00B85CBD" w:rsidRDefault="00B85CBD" w:rsidP="00B85CBD">
      <w:pPr>
        <w:pStyle w:val="NormalWeb"/>
      </w:pPr>
      <w:r>
        <w:t>AUC means:</w:t>
      </w:r>
    </w:p>
    <w:p w:rsidR="00B85CBD" w:rsidRDefault="00B85CBD" w:rsidP="00B85CBD">
      <w:pPr>
        <w:pStyle w:val="NormalWeb"/>
      </w:pPr>
      <w:r>
        <w:rPr>
          <w:rStyle w:val="Strong"/>
        </w:rPr>
        <w:t xml:space="preserve">Area </w:t>
      </w:r>
      <w:proofErr w:type="gramStart"/>
      <w:r>
        <w:rPr>
          <w:rStyle w:val="Strong"/>
        </w:rPr>
        <w:t>Under</w:t>
      </w:r>
      <w:proofErr w:type="gramEnd"/>
      <w:r>
        <w:rPr>
          <w:rStyle w:val="Strong"/>
        </w:rPr>
        <w:t xml:space="preserve"> the Curve</w:t>
      </w:r>
    </w:p>
    <w:p w:rsidR="00B85CBD" w:rsidRDefault="00B85CBD" w:rsidP="00B85CBD">
      <w:pPr>
        <w:pStyle w:val="NormalWeb"/>
      </w:pPr>
      <w:r>
        <w:t>Your output is:</w:t>
      </w:r>
    </w:p>
    <w:p w:rsidR="00B85CBD" w:rsidRDefault="00B85CBD" w:rsidP="00B85CBD">
      <w:pPr>
        <w:pStyle w:val="HTMLPreformatted"/>
      </w:pPr>
      <w:r>
        <w:rPr>
          <w:rStyle w:val="HTMLCode"/>
        </w:rPr>
        <w:t>ROC-AUC: 1.0</w:t>
      </w:r>
    </w:p>
    <w:p w:rsidR="00B85CBD" w:rsidRDefault="00B85CBD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B85CBD" w:rsidRDefault="00B85CBD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bookmarkStart w:id="0" w:name="_GoBack"/>
      <w:bookmarkEnd w:id="0"/>
    </w:p>
    <w:p w:rsidR="00B85CBD" w:rsidRDefault="003F5A39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t>ROC curve shows how the model's ability to find positives changes when we change the decision threshold.</w:t>
      </w:r>
    </w:p>
    <w:p w:rsidR="00B85CBD" w:rsidRDefault="00283633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3633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7BC9AB20" wp14:editId="3D6D036C">
            <wp:extent cx="5044877" cy="3795089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633" w:rsidRDefault="00283633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83633" w:rsidRDefault="00283633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637020" cy="44272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4CB6" w:rsidRDefault="00644CB6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644CB6" w:rsidRDefault="00644CB6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4CB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64DDF64B" wp14:editId="63892427">
            <wp:extent cx="5943600" cy="25095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CB6" w:rsidRDefault="00644CB6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644CB6" w:rsidRDefault="00644CB6" w:rsidP="00644CB6">
      <w:pPr>
        <w:pStyle w:val="Heading3"/>
      </w:pPr>
      <w:r>
        <w:t>1. What is a Pipeline?</w:t>
      </w:r>
    </w:p>
    <w:p w:rsidR="00644CB6" w:rsidRDefault="00644CB6" w:rsidP="00644CB6">
      <w:pPr>
        <w:pStyle w:val="NormalWeb"/>
      </w:pPr>
      <w:r>
        <w:t xml:space="preserve">Think of a pipeline like an </w:t>
      </w:r>
      <w:r>
        <w:rPr>
          <w:rStyle w:val="Strong"/>
        </w:rPr>
        <w:t>assembly line</w:t>
      </w:r>
      <w:r>
        <w:t>:</w:t>
      </w:r>
    </w:p>
    <w:p w:rsidR="00644CB6" w:rsidRDefault="00644CB6" w:rsidP="00644CB6">
      <w:pPr>
        <w:pStyle w:val="HTMLPreformatted"/>
        <w:rPr>
          <w:rStyle w:val="HTMLCode"/>
        </w:rPr>
      </w:pPr>
      <w:r>
        <w:rPr>
          <w:rStyle w:val="HTMLCode"/>
        </w:rPr>
        <w:t>X data</w:t>
      </w:r>
    </w:p>
    <w:p w:rsidR="00644CB6" w:rsidRDefault="00644CB6" w:rsidP="00644CB6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644CB6" w:rsidRDefault="00644CB6" w:rsidP="00644CB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StandardScaler</w:t>
      </w:r>
      <w:proofErr w:type="spellEnd"/>
    </w:p>
    <w:p w:rsidR="00644CB6" w:rsidRDefault="00644CB6" w:rsidP="00644CB6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644CB6" w:rsidRDefault="00644CB6" w:rsidP="00644CB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LogisticRegression</w:t>
      </w:r>
      <w:proofErr w:type="spellEnd"/>
    </w:p>
    <w:p w:rsidR="00644CB6" w:rsidRDefault="00644CB6" w:rsidP="00644CB6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644CB6" w:rsidRDefault="00644CB6" w:rsidP="00644CB6">
      <w:pPr>
        <w:pStyle w:val="HTMLPreformatted"/>
      </w:pPr>
      <w:r>
        <w:rPr>
          <w:rStyle w:val="HTMLCode"/>
        </w:rPr>
        <w:t>Prediction</w:t>
      </w:r>
    </w:p>
    <w:p w:rsidR="00644CB6" w:rsidRDefault="00644CB6" w:rsidP="00644CB6">
      <w:pPr>
        <w:pStyle w:val="NormalWeb"/>
      </w:pPr>
      <w:r>
        <w:lastRenderedPageBreak/>
        <w:t>Instead of manually scaling the data and then training the model, the Pipeline connects these steps together.</w:t>
      </w:r>
    </w:p>
    <w:p w:rsidR="00644CB6" w:rsidRDefault="00644CB6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644CB6" w:rsidRDefault="00644CB6" w:rsidP="004C2998">
      <w:pPr>
        <w:spacing w:beforeAutospacing="1" w:after="100" w:afterAutospacing="1" w:line="240" w:lineRule="auto"/>
      </w:pPr>
      <w:r>
        <w:t xml:space="preserve">Pipeline connects </w:t>
      </w:r>
      <w:proofErr w:type="spellStart"/>
      <w:r>
        <w:t>preprocessing</w:t>
      </w:r>
      <w:proofErr w:type="spellEnd"/>
      <w:r>
        <w:t xml:space="preserve"> and the ML model into one workflow. It makes sure the same </w:t>
      </w:r>
      <w:proofErr w:type="spellStart"/>
      <w:r>
        <w:t>preprocessing</w:t>
      </w:r>
      <w:proofErr w:type="spellEnd"/>
      <w:r>
        <w:t xml:space="preserve"> is applied consistently and helps prevent accidental data leakage.</w:t>
      </w:r>
    </w:p>
    <w:p w:rsidR="00644CB6" w:rsidRDefault="00644CB6" w:rsidP="004C2998">
      <w:pPr>
        <w:spacing w:beforeAutospacing="1" w:after="100" w:afterAutospacing="1" w:line="240" w:lineRule="auto"/>
      </w:pPr>
    </w:p>
    <w:p w:rsidR="00644CB6" w:rsidRDefault="00644CB6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637020" cy="44272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4CB6" w:rsidRDefault="00644CB6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644CB6" w:rsidRDefault="00644CB6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4CB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 wp14:anchorId="15762E66" wp14:editId="71DEA9C3">
            <wp:extent cx="5814564" cy="47857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CB6" w:rsidRPr="00644CB6" w:rsidRDefault="00644CB6" w:rsidP="00644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 w:bidi="hi-IN"/>
        </w:rPr>
      </w:pPr>
      <w:proofErr w:type="spellStart"/>
      <w:r w:rsidRPr="00644CB6">
        <w:rPr>
          <w:rFonts w:ascii="Consolas" w:eastAsia="Times New Roman" w:hAnsi="Consolas" w:cs="Courier New"/>
          <w:sz w:val="20"/>
          <w:szCs w:val="20"/>
          <w:lang w:eastAsia="en-IN" w:bidi="hi-IN"/>
        </w:rPr>
        <w:t>ColumnTransformer</w:t>
      </w:r>
      <w:proofErr w:type="spellEnd"/>
      <w:r w:rsidRPr="00644CB6">
        <w:rPr>
          <w:rFonts w:ascii="Consolas" w:eastAsia="Times New Roman" w:hAnsi="Consolas" w:cs="Courier New"/>
          <w:sz w:val="20"/>
          <w:szCs w:val="20"/>
          <w:lang w:eastAsia="en-IN" w:bidi="hi-IN"/>
        </w:rPr>
        <w:t xml:space="preserve"> + Pipeline structure created.</w:t>
      </w:r>
    </w:p>
    <w:p w:rsidR="00644CB6" w:rsidRDefault="00644CB6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t xml:space="preserve">This output means the </w:t>
      </w:r>
      <w:proofErr w:type="spellStart"/>
      <w:r>
        <w:rPr>
          <w:rStyle w:val="Strong"/>
        </w:rPr>
        <w:t>ColumnTransformer</w:t>
      </w:r>
      <w:proofErr w:type="spellEnd"/>
      <w:r>
        <w:rPr>
          <w:rStyle w:val="Strong"/>
        </w:rPr>
        <w:t xml:space="preserve"> + Pipeline has been successfully created</w:t>
      </w:r>
      <w:r>
        <w:t>. It has not trained the model yet.</w:t>
      </w:r>
    </w:p>
    <w:p w:rsidR="00644CB6" w:rsidRDefault="00644CB6" w:rsidP="00644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644CB6" w:rsidRDefault="00644CB6" w:rsidP="00644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644CB6" w:rsidRDefault="00644CB6" w:rsidP="00644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637020" cy="44272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1D7D" w:rsidRDefault="00641D7D" w:rsidP="00644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641D7D" w:rsidRDefault="00641D7D" w:rsidP="00644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3A4FACFA" wp14:editId="57DE3002">
            <wp:extent cx="5943600" cy="346011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7D" w:rsidRDefault="00641D7D" w:rsidP="00644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Sure. This example demonstrates </w:t>
      </w: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Regularisation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using three models:</w:t>
      </w:r>
    </w:p>
    <w:p w:rsidR="00641D7D" w:rsidRPr="00641D7D" w:rsidRDefault="00641D7D" w:rsidP="00641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Ridge</w:t>
      </w:r>
    </w:p>
    <w:p w:rsidR="00641D7D" w:rsidRPr="00641D7D" w:rsidRDefault="00641D7D" w:rsidP="00641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Lasso</w:t>
      </w:r>
    </w:p>
    <w:p w:rsidR="00641D7D" w:rsidRPr="00641D7D" w:rsidRDefault="00641D7D" w:rsidP="00641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ElasticNet</w:t>
      </w:r>
      <w:proofErr w:type="spellEnd"/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main idea is: </w:t>
      </w: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regularisation controls the size of model coefficients to reduce </w:t>
      </w:r>
      <w:proofErr w:type="spellStart"/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overfitting</w:t>
      </w:r>
      <w:proofErr w:type="spellEnd"/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.</w:t>
      </w:r>
    </w:p>
    <w:p w:rsidR="00641D7D" w:rsidRPr="00641D7D" w:rsidRDefault="00641D7D" w:rsidP="00641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First, look at the data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x = </w:t>
      </w:r>
      <w:proofErr w:type="spellStart"/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np.arange</w:t>
      </w:r>
      <w:proofErr w:type="spell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1, 11).reshape(-1, 1)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y = </w:t>
      </w:r>
      <w:proofErr w:type="spellStart"/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np.array</w:t>
      </w:r>
      <w:proofErr w:type="spell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[3, 5, 7, 9, 11, 13, 15, 17, 19, 21])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 the data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15"/>
      </w:tblGrid>
      <w:tr w:rsidR="00641D7D" w:rsidRPr="00641D7D" w:rsidTr="00641D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Y</w:t>
            </w:r>
          </w:p>
        </w:tc>
      </w:tr>
      <w:tr w:rsidR="00641D7D" w:rsidRPr="00641D7D" w:rsidTr="00641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</w:tr>
      <w:tr w:rsidR="00641D7D" w:rsidRPr="00641D7D" w:rsidTr="00641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</w:tr>
      <w:tr w:rsidR="00641D7D" w:rsidRPr="00641D7D" w:rsidTr="00641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</w:t>
            </w:r>
          </w:p>
        </w:tc>
      </w:tr>
      <w:tr w:rsidR="00641D7D" w:rsidRPr="00641D7D" w:rsidTr="00641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9</w:t>
            </w:r>
          </w:p>
        </w:tc>
      </w:tr>
      <w:tr w:rsidR="00641D7D" w:rsidRPr="00641D7D" w:rsidTr="00641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...</w:t>
            </w:r>
          </w:p>
        </w:tc>
      </w:tr>
      <w:tr w:rsidR="00641D7D" w:rsidRPr="00641D7D" w:rsidTr="00641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21</w:t>
            </w:r>
          </w:p>
        </w:tc>
      </w:tr>
    </w:tbl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can see that approximately: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Y = 2X + 1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example: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X = 1 → Y = 3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X = 2 → Y = 5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X = 3 → Y = 7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 the normal linear regression coefficient would be around </w:t>
      </w: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641D7D" w:rsidRPr="00641D7D" w:rsidRDefault="00F8204E" w:rsidP="00641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641D7D" w:rsidRPr="00641D7D" w:rsidRDefault="00641D7D" w:rsidP="00641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Three regularised models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</w:t>
      </w:r>
      <w:proofErr w:type="gram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{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"Ridge": </w:t>
      </w:r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Ridge(</w:t>
      </w:r>
      <w:proofErr w:type="gram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alpha=1.0),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"Lasso": </w:t>
      </w:r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Lasso(</w:t>
      </w:r>
      <w:proofErr w:type="gram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alpha=0.1),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"</w:t>
      </w:r>
      <w:proofErr w:type="spell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ElasticNet</w:t>
      </w:r>
      <w:proofErr w:type="spell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ElasticNet</w:t>
      </w:r>
      <w:proofErr w:type="spell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alpha=0.1, l1_ratio=0.5)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Think of </w:t>
      </w: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alpha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 the </w:t>
      </w: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strength of regularisation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No regularisation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Coefficient can become large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Possible </w:t>
      </w:r>
      <w:proofErr w:type="spell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overfitting</w:t>
      </w:r>
      <w:proofErr w:type="spellEnd"/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Regularisation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Controls coefficient size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Can improve generalisation</w:t>
      </w:r>
    </w:p>
    <w:p w:rsidR="00641D7D" w:rsidRPr="00641D7D" w:rsidRDefault="00F8204E" w:rsidP="00641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641D7D" w:rsidRPr="00641D7D" w:rsidRDefault="00641D7D" w:rsidP="00641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3. What does Ridge do?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Ridge(</w:t>
      </w:r>
      <w:proofErr w:type="gram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alpha=1.0)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Ridge applies </w:t>
      </w: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L2 regularisation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tries to keep coefficients from becoming too large.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Your result: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Ridge coefficient: 1.976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 approximately: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Normal coefficient ≈ 2.000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Ridge </w:t>
      </w:r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coefficient  ≈</w:t>
      </w:r>
      <w:proofErr w:type="gram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1.976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has been slightly reduced.</w:t>
      </w:r>
    </w:p>
    <w:p w:rsidR="00641D7D" w:rsidRPr="00641D7D" w:rsidRDefault="00F8204E" w:rsidP="00641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641D7D" w:rsidRPr="00641D7D" w:rsidRDefault="00641D7D" w:rsidP="00641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4. What does Lasso do?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Lasso(</w:t>
      </w:r>
      <w:proofErr w:type="gram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alpha=0.1)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Lasso uses </w:t>
      </w: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L1 regularisation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Your result: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Lasso coefficient: 1.988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Again, the coefficient is close to 2, but slightly adjusted.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One important advantage of Lasso is that with stronger regularisation it can make some coefficients exactly </w:t>
      </w: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0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which can effectively perform feature selection.</w:t>
      </w:r>
    </w:p>
    <w:p w:rsidR="00641D7D" w:rsidRPr="00641D7D" w:rsidRDefault="00F8204E" w:rsidP="00641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641D7D" w:rsidRPr="00641D7D" w:rsidRDefault="00641D7D" w:rsidP="00641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5. What does </w:t>
      </w:r>
      <w:proofErr w:type="spellStart"/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ElasticNet</w:t>
      </w:r>
      <w:proofErr w:type="spellEnd"/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do?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ElasticNet</w:t>
      </w:r>
      <w:proofErr w:type="spell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alpha=0.1, l1_ratio=0.5)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ElasticNet</w:t>
      </w:r>
      <w:proofErr w:type="spellEnd"/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combines: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L1 regularisation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+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L2 regularisation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ElasticNet</w:t>
      </w:r>
      <w:proofErr w:type="spellEnd"/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Your result: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ElasticNet</w:t>
      </w:r>
      <w:proofErr w:type="spell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coefficient: 1.982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 all three are giving coefficients very close to 2 because this dataset is extremely simple and follows a nearly perfect linear relationship.</w:t>
      </w:r>
      <w:proofErr w:type="gramEnd"/>
    </w:p>
    <w:p w:rsidR="00641D7D" w:rsidRPr="00641D7D" w:rsidRDefault="00F8204E" w:rsidP="00641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29" style="width:0;height:1.5pt" o:hralign="center" o:hrstd="t" o:hr="t" fillcolor="#a0a0a0" stroked="f"/>
        </w:pict>
      </w:r>
    </w:p>
    <w:p w:rsidR="00641D7D" w:rsidRPr="00641D7D" w:rsidRDefault="00641D7D" w:rsidP="00641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 What is this loop doing?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</w:t>
      </w:r>
      <w:proofErr w:type="gram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name, </w:t>
      </w:r>
      <w:proofErr w:type="spell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reg_model</w:t>
      </w:r>
      <w:proofErr w:type="spell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 </w:t>
      </w:r>
      <w:proofErr w:type="spell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models.items</w:t>
      </w:r>
      <w:proofErr w:type="spell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():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reg_model.fit</w:t>
      </w:r>
      <w:proofErr w:type="spell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(x, y)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print(</w:t>
      </w:r>
      <w:proofErr w:type="gram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name, "coefficient:", round(</w:t>
      </w:r>
      <w:proofErr w:type="spell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reg_model.coef</w:t>
      </w:r>
      <w:proofErr w:type="spell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_[0], 3))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simply goes through each model: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Ridge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fit(</w:t>
      </w:r>
      <w:proofErr w:type="gram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X, Y)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</w:t>
      </w:r>
      <w:proofErr w:type="gram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coefficient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</w:t>
      </w:r>
      <w:proofErr w:type="gramEnd"/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Lasso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fit(</w:t>
      </w:r>
      <w:proofErr w:type="gram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X, Y)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</w:t>
      </w:r>
      <w:proofErr w:type="gram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coefficient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</w:t>
      </w:r>
      <w:proofErr w:type="gramEnd"/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ElasticNet</w:t>
      </w:r>
      <w:proofErr w:type="spellEnd"/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fit(</w:t>
      </w:r>
      <w:proofErr w:type="gram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X, Y)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</w:t>
      </w:r>
      <w:proofErr w:type="gram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coefficient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</w:t>
      </w:r>
      <w:proofErr w:type="gramEnd"/>
    </w:p>
    <w:p w:rsidR="00641D7D" w:rsidRPr="00641D7D" w:rsidRDefault="00641D7D" w:rsidP="00641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Your output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Ridge coefficient:       1.976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Lasso coefficient:       1.988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ElasticNet</w:t>
      </w:r>
      <w:proofErr w:type="spell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coefficient:  1.982</w:t>
      </w:r>
    </w:p>
    <w:p w:rsidR="00641D7D" w:rsidRPr="00641D7D" w:rsidRDefault="00641D7D" w:rsidP="00641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⭐ Beginner takeaway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Imagine the original coefficient is: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2.000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Regularisation says:</w:t>
      </w:r>
    </w:p>
    <w:p w:rsidR="00641D7D" w:rsidRPr="00641D7D" w:rsidRDefault="00641D7D" w:rsidP="00641D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"Don't allow coefficients to become unnecessarily large."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 we get: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Original       2.000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Ridge          1.976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Lasso          1.988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ElasticNet</w:t>
      </w:r>
      <w:proofErr w:type="spell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1.982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differences are small here because </w:t>
      </w: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the data is very clean and simple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Most important: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Regularisation is not mainly about making the coefficient different. Its purpose is to </w:t>
      </w: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control model complexity and help prevent </w:t>
      </w:r>
      <w:proofErr w:type="spellStart"/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overfitting</w:t>
      </w:r>
      <w:proofErr w:type="spellEnd"/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especially when there are many features or noisy data.</w:t>
      </w:r>
    </w:p>
    <w:p w:rsidR="00641D7D" w:rsidRDefault="00641D7D" w:rsidP="00644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B85CBD" w:rsidRDefault="00B85CBD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B85CBD" w:rsidRPr="004C2998" w:rsidRDefault="00B85CBD" w:rsidP="004C29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4C2998" w:rsidRDefault="00641D7D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6637020" cy="44272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1D7D" w:rsidRDefault="00641D7D">
      <w:pPr>
        <w:rPr>
          <w:lang w:val="en-US"/>
        </w:rPr>
      </w:pPr>
    </w:p>
    <w:p w:rsidR="00641D7D" w:rsidRDefault="00641D7D">
      <w:pPr>
        <w:rPr>
          <w:lang w:val="en-US"/>
        </w:rPr>
      </w:pPr>
      <w:r w:rsidRPr="00641D7D">
        <w:rPr>
          <w:noProof/>
          <w:lang w:eastAsia="en-IN" w:bidi="hi-IN"/>
        </w:rPr>
        <w:lastRenderedPageBreak/>
        <w:drawing>
          <wp:inline distT="0" distB="0" distL="0" distR="0" wp14:anchorId="2229C4E2" wp14:editId="4C570ACE">
            <wp:extent cx="4854361" cy="3528366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7D" w:rsidRDefault="00641D7D">
      <w:pPr>
        <w:rPr>
          <w:lang w:val="en-US"/>
        </w:rPr>
      </w:pP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Sure. This example is about </w:t>
      </w: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model interpretation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understanding what the model has learned from each feature.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Your data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900"/>
        <w:gridCol w:w="1469"/>
      </w:tblGrid>
      <w:tr w:rsidR="00641D7D" w:rsidRPr="00641D7D" w:rsidTr="00641D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Actual Result</w:t>
            </w:r>
          </w:p>
        </w:tc>
      </w:tr>
      <w:tr w:rsidR="00641D7D" w:rsidRPr="00641D7D" w:rsidTr="00641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50</w:t>
            </w:r>
          </w:p>
        </w:tc>
      </w:tr>
      <w:tr w:rsidR="00641D7D" w:rsidRPr="00641D7D" w:rsidTr="00641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60</w:t>
            </w:r>
          </w:p>
        </w:tc>
      </w:tr>
      <w:tr w:rsidR="00641D7D" w:rsidRPr="00641D7D" w:rsidTr="00641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72</w:t>
            </w:r>
          </w:p>
        </w:tc>
      </w:tr>
      <w:tr w:rsidR="00641D7D" w:rsidRPr="00641D7D" w:rsidTr="00641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85</w:t>
            </w:r>
          </w:p>
        </w:tc>
      </w:tr>
      <w:tr w:rsidR="00641D7D" w:rsidRPr="00641D7D" w:rsidTr="00641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41D7D" w:rsidRPr="00641D7D" w:rsidRDefault="00641D7D" w:rsidP="00641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1D7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95</w:t>
            </w:r>
          </w:p>
        </w:tc>
      </w:tr>
    </w:tbl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model uses </w:t>
      </w: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two input features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641D7D" w:rsidRPr="00641D7D" w:rsidRDefault="00641D7D" w:rsidP="00641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hours</w:t>
      </w:r>
    </w:p>
    <w:p w:rsidR="00641D7D" w:rsidRPr="00641D7D" w:rsidRDefault="00641D7D" w:rsidP="00641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practice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predicts the result.</w:t>
      </w:r>
    </w:p>
    <w:p w:rsidR="00641D7D" w:rsidRPr="00641D7D" w:rsidRDefault="00641D7D" w:rsidP="00641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What does this output mean?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Coefficients: [13.2 -1.]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Intercept: 38.2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There are </w:t>
      </w: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two coefficients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because there are two input features.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order is important: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</w:t>
      </w:r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hours</w:t>
      </w:r>
      <w:proofErr w:type="gram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practice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↓        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Coefficients:    [13.2      -1.0]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So: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Hours coefficient    = +13.2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Practice coefficient = -1.0</w:t>
      </w:r>
    </w:p>
    <w:p w:rsidR="00641D7D" w:rsidRPr="00641D7D" w:rsidRDefault="00F8204E" w:rsidP="00641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641D7D" w:rsidRPr="00641D7D" w:rsidRDefault="00641D7D" w:rsidP="00641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The model's equation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model has learned: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Result = 38.2 + 13.2 × Hours - 1.0 × Practice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Or: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ŷ = 38.2 + 13.2(Hours) - 1(Practice)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Here </w:t>
      </w: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ŷ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means </w:t>
      </w: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predicted result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641D7D" w:rsidRPr="00641D7D" w:rsidRDefault="00F8204E" w:rsidP="00641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641D7D" w:rsidRPr="00641D7D" w:rsidRDefault="00641D7D" w:rsidP="00641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3. What </w:t>
      </w:r>
      <w:proofErr w:type="gramStart"/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does</w:t>
      </w:r>
      <w:proofErr w:type="gramEnd"/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641D7D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13.2</w:t>
      </w:r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mean?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coefficient for </w:t>
      </w: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hours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is: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+13.2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means:</w:t>
      </w:r>
    </w:p>
    <w:p w:rsidR="00641D7D" w:rsidRPr="00641D7D" w:rsidRDefault="00641D7D" w:rsidP="00641D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practice stays the same, increasing study hours by 1 hour increases the predicted result by about </w:t>
      </w: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13.2 points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+ sign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means a positive relationship.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Hours</w:t>
      </w:r>
      <w:proofErr w:type="gramEnd"/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↑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Predicted Result ↑</w:t>
      </w:r>
    </w:p>
    <w:p w:rsidR="00641D7D" w:rsidRPr="00641D7D" w:rsidRDefault="00F8204E" w:rsidP="00641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641D7D" w:rsidRPr="00641D7D" w:rsidRDefault="00641D7D" w:rsidP="00641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4. What does </w:t>
      </w:r>
      <w:r w:rsidRPr="00641D7D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-1.0</w:t>
      </w:r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mean?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coefficient for </w:t>
      </w: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practice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is: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-1.0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means:</w:t>
      </w:r>
    </w:p>
    <w:p w:rsidR="00641D7D" w:rsidRPr="00641D7D" w:rsidRDefault="00641D7D" w:rsidP="00641D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hours stay the same, increasing practice by 1 unit decreases the predicted result by about </w:t>
      </w: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 point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according to this fitted model.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negative sign means: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Practice ↑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Predicted Result ↓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⚠️ </w:t>
      </w:r>
      <w:proofErr w:type="gramStart"/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</w:t>
      </w:r>
      <w:proofErr w:type="gramEnd"/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does </w:t>
      </w: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necessarily mean practice is bad. It means that </w:t>
      </w: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 this small dataset, after accounting for hours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the fitted linear model assigned practice a negative coefficient.</w:t>
      </w:r>
    </w:p>
    <w:p w:rsidR="00641D7D" w:rsidRPr="00641D7D" w:rsidRDefault="00F8204E" w:rsidP="00641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33" style="width:0;height:1.5pt" o:hralign="center" o:hrstd="t" o:hr="t" fillcolor="#a0a0a0" stroked="f"/>
        </w:pict>
      </w:r>
    </w:p>
    <w:p w:rsidR="00641D7D" w:rsidRPr="00641D7D" w:rsidRDefault="00641D7D" w:rsidP="00641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5. What </w:t>
      </w:r>
      <w:proofErr w:type="gramStart"/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is</w:t>
      </w:r>
      <w:proofErr w:type="gramEnd"/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641D7D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38.2</w:t>
      </w:r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?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Intercept = 38.2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intercept is the predicted result when: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Hours = 0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Practice = 0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Put them into the equation: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Result = 38.2 + 13.2(0) - 1(0)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= 38.2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So: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>(Hours=0, Practice=0)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Predicted Result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38.2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Again, this is a </w:t>
      </w: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mathematical starting point</w:t>
      </w: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the fitted model; it may not have a meaningful real-world interpretation if 0 hours/0 </w:t>
      </w:r>
      <w:proofErr w:type="gramStart"/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practice</w:t>
      </w:r>
      <w:proofErr w:type="gramEnd"/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outside the relevant data range.</w:t>
      </w:r>
    </w:p>
    <w:p w:rsidR="00641D7D" w:rsidRPr="00641D7D" w:rsidRDefault="00641D7D" w:rsidP="00641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⭐ </w:t>
      </w:r>
      <w:proofErr w:type="gramStart"/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Complete</w:t>
      </w:r>
      <w:proofErr w:type="gramEnd"/>
      <w:r w:rsidRPr="00641D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picture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INPUT FEATURES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│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┌────────────┴────────────┐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↓                       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Hours                     Practice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+13.2                      -1.0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│                         │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└────────────┬────────────┘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Linear Regression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│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Result = 38.2 + 13.2×Hours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- 1×Practice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│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↓</w:t>
      </w:r>
    </w:p>
    <w:p w:rsidR="00641D7D" w:rsidRPr="00641D7D" w:rsidRDefault="00641D7D" w:rsidP="00641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41D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Predicted Result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 the easiest way to remember it is: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Coefficient = how much that feature influences the prediction, while keeping the other features constant.</w:t>
      </w:r>
    </w:p>
    <w:p w:rsidR="00641D7D" w:rsidRPr="00641D7D" w:rsidRDefault="00641D7D" w:rsidP="00641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1D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Intercept = the model's predicted value when all input features are zero.</w:t>
      </w:r>
    </w:p>
    <w:p w:rsidR="00641D7D" w:rsidRDefault="00641D7D">
      <w:pPr>
        <w:rPr>
          <w:lang w:val="en-US"/>
        </w:rPr>
      </w:pPr>
      <w:r>
        <w:rPr>
          <w:noProof/>
          <w:lang w:eastAsia="en-IN" w:bidi="hi-IN"/>
        </w:rPr>
        <w:lastRenderedPageBreak/>
        <w:drawing>
          <wp:inline distT="0" distB="0" distL="0" distR="0">
            <wp:extent cx="6637020" cy="44272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1D7D" w:rsidRDefault="00641D7D">
      <w:pPr>
        <w:rPr>
          <w:lang w:val="en-US"/>
        </w:rPr>
      </w:pPr>
    </w:p>
    <w:p w:rsidR="00641D7D" w:rsidRPr="00A7148C" w:rsidRDefault="00641D7D">
      <w:pPr>
        <w:rPr>
          <w:lang w:val="en-US"/>
        </w:rPr>
      </w:pPr>
    </w:p>
    <w:sectPr w:rsidR="00641D7D" w:rsidRPr="00A7148C" w:rsidSect="00E62D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97B89"/>
    <w:multiLevelType w:val="multilevel"/>
    <w:tmpl w:val="B90A54E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74E7A57"/>
    <w:multiLevelType w:val="multilevel"/>
    <w:tmpl w:val="3B86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884084"/>
    <w:multiLevelType w:val="multilevel"/>
    <w:tmpl w:val="A712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200C8C"/>
    <w:multiLevelType w:val="multilevel"/>
    <w:tmpl w:val="0EF8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D97ABD"/>
    <w:multiLevelType w:val="multilevel"/>
    <w:tmpl w:val="D896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148C"/>
    <w:rsid w:val="0012092D"/>
    <w:rsid w:val="00234FC3"/>
    <w:rsid w:val="00283633"/>
    <w:rsid w:val="00364F59"/>
    <w:rsid w:val="003F5A39"/>
    <w:rsid w:val="004C2998"/>
    <w:rsid w:val="005B0B01"/>
    <w:rsid w:val="00641D7D"/>
    <w:rsid w:val="00644CB6"/>
    <w:rsid w:val="00930496"/>
    <w:rsid w:val="00940E90"/>
    <w:rsid w:val="009E3991"/>
    <w:rsid w:val="00A7148C"/>
    <w:rsid w:val="00AE595B"/>
    <w:rsid w:val="00B85CBD"/>
    <w:rsid w:val="00E62D35"/>
    <w:rsid w:val="00EA1925"/>
    <w:rsid w:val="00F8204E"/>
    <w:rsid w:val="00FD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C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C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C29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14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48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C2998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4C2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4C2998"/>
    <w:rPr>
      <w:b/>
      <w:bCs/>
    </w:rPr>
  </w:style>
  <w:style w:type="paragraph" w:styleId="ListParagraph">
    <w:name w:val="List Paragraph"/>
    <w:basedOn w:val="Normal"/>
    <w:uiPriority w:val="34"/>
    <w:qFormat/>
    <w:rsid w:val="004C2998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EA1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EA192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C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5C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5CBD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B85C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940E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C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C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C29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14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48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C2998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4C2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4C2998"/>
    <w:rPr>
      <w:b/>
      <w:bCs/>
    </w:rPr>
  </w:style>
  <w:style w:type="paragraph" w:styleId="ListParagraph">
    <w:name w:val="List Paragraph"/>
    <w:basedOn w:val="Normal"/>
    <w:uiPriority w:val="34"/>
    <w:qFormat/>
    <w:rsid w:val="004C2998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EA1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EA192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C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5C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5CBD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B85C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940E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9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5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8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9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53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2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58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96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70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60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12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255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1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1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2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2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9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4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84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15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6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1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9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6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8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61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85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28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4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252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63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7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2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5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36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24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73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1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57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5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3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15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92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21</Pages>
  <Words>1049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2026-09-06T04:56:00Z</dcterms:created>
  <dcterms:modified xsi:type="dcterms:W3CDTF">2026-09-08T16:42:00Z</dcterms:modified>
</cp:coreProperties>
</file>