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53" w:rsidRDefault="003A2153" w:rsidP="003A2153">
      <w:r>
        <w:t>A-FRAME</w:t>
      </w:r>
    </w:p>
    <w:p w:rsidR="003A2153" w:rsidRDefault="003A2153" w:rsidP="003A2153"/>
    <w:p w:rsidR="003A2153" w:rsidRDefault="003A2153" w:rsidP="003A2153">
      <w:r>
        <w:t xml:space="preserve">Classic beautiful A-frame mountain modern cabin. Located in South Lake Tahoe </w:t>
      </w:r>
      <w:r>
        <w:t>CA</w:t>
      </w:r>
      <w:r>
        <w:t xml:space="preserve"> near beautiful Lake Tahoe. We not only build modern homes we also remodel. In this classic charming A-frame cabin, we remodeled the kitchen and bath. The idea was to make kitchen more open by eliminating upper cabinets and install open shelves instead. This idea allowed us to make the illusion of a bigger space in the small kitchen.</w:t>
      </w:r>
    </w:p>
    <w:p w:rsidR="00756912" w:rsidRDefault="00756912">
      <w:bookmarkStart w:id="0" w:name="_GoBack"/>
      <w:bookmarkEnd w:id="0"/>
    </w:p>
    <w:sectPr w:rsidR="00756912" w:rsidSect="007569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153"/>
    <w:rsid w:val="003A2153"/>
    <w:rsid w:val="00756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40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362</Characters>
  <Application>Microsoft Macintosh Word</Application>
  <DocSecurity>0</DocSecurity>
  <Lines>3</Lines>
  <Paragraphs>1</Paragraphs>
  <ScaleCrop>false</ScaleCrop>
  <Company>SHEMSS INC.</Company>
  <LinksUpToDate>false</LinksUpToDate>
  <CharactersWithSpaces>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 Shemyakin</dc:creator>
  <cp:keywords/>
  <dc:description/>
  <cp:lastModifiedBy>SERG Shemyakin</cp:lastModifiedBy>
  <cp:revision>1</cp:revision>
  <dcterms:created xsi:type="dcterms:W3CDTF">2019-11-18T03:21:00Z</dcterms:created>
  <dcterms:modified xsi:type="dcterms:W3CDTF">2019-11-18T03:22:00Z</dcterms:modified>
</cp:coreProperties>
</file>