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B4BB7" w:rsidR="1DDA9FB0" w:rsidP="05BBB9F8" w:rsidRDefault="1DDA9FB0" w14:paraId="3155643C" w14:textId="53B2B6B2">
      <w:pPr>
        <w:ind w:left="-105"/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</w:pPr>
      <w:r w:rsidRPr="004B4BB7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>填表人</w:t>
      </w:r>
      <w:r w:rsidRPr="004B4BB7" w:rsidR="0FD9962F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>姓名</w:t>
      </w:r>
      <w:r w:rsidRPr="004B4BB7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>：</w:t>
      </w:r>
      <w:r w:rsidRPr="004B4BB7">
        <w:rPr>
          <w:rFonts w:ascii="微軟正黑體" w:hAnsi="微軟正黑體" w:eastAsia="微軟正黑體" w:cs="標楷體"/>
          <w:color w:val="000000" w:themeColor="text1"/>
          <w:sz w:val="28"/>
          <w:szCs w:val="28"/>
        </w:rPr>
        <w:t xml:space="preserve"> </w:t>
      </w:r>
      <w:proofErr w:type="gramStart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form</w:t>
      </w:r>
      <w:proofErr w:type="gram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_seq</w:t>
      </w:r>
      <w:proofErr w:type="spell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[</w:t>
      </w:r>
      <w:proofErr w:type="gramStart"/>
      <w:r w:rsidRPr="004B4BB7" w:rsidR="086C9333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0</w:t>
      </w:r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][</w:t>
      </w:r>
      <w:proofErr w:type="gram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'answer'</w:t>
      </w:r>
      <w:proofErr w:type="gramStart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] }</w:t>
      </w:r>
      <w:proofErr w:type="gram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}</w:t>
      </w:r>
    </w:p>
    <w:p w:rsidRPr="004B4BB7" w:rsidR="1DDA9FB0" w:rsidP="05BBB9F8" w:rsidRDefault="1DDA9FB0" w14:paraId="29F3EBE9" w14:textId="7DE176AA">
      <w:pPr>
        <w:ind w:left="-105"/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</w:pPr>
      <w:r w:rsidRPr="004B4BB7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 xml:space="preserve">身分證/居留證統一編號 ： </w:t>
      </w:r>
      <w:proofErr w:type="gramStart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form</w:t>
      </w:r>
      <w:proofErr w:type="gram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_seq</w:t>
      </w:r>
      <w:proofErr w:type="spell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[</w:t>
      </w:r>
      <w:proofErr w:type="gramStart"/>
      <w:r w:rsidRPr="004B4BB7" w:rsidR="5E4BCF8C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1</w:t>
      </w:r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][</w:t>
      </w:r>
      <w:proofErr w:type="gram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'answer'</w:t>
      </w:r>
      <w:proofErr w:type="gramStart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] }</w:t>
      </w:r>
      <w:proofErr w:type="gramEnd"/>
      <w:r w:rsidRPr="004B4BB7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}</w:t>
      </w:r>
      <w:r w:rsidRPr="004B4BB7">
        <w:rPr>
          <w:rFonts w:ascii="微軟正黑體" w:hAnsi="微軟正黑體" w:eastAsia="微軟正黑體"/>
          <w:b/>
          <w:bCs/>
        </w:rPr>
        <w:tab/>
      </w:r>
    </w:p>
    <w:p w:rsidRPr="004B4BB7" w:rsidR="39123CDB" w:rsidP="05BBB9F8" w:rsidRDefault="39123CDB" w14:paraId="790C3787" w14:textId="38CB1241">
      <w:pPr>
        <w:ind w:left="-105"/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</w:pPr>
      <w:r w:rsidRPr="004B4BB7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>填表人</w:t>
      </w:r>
      <w:r w:rsidRPr="004B4BB7" w:rsidR="1DDA9FB0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 xml:space="preserve">地址 ： </w:t>
      </w:r>
      <w:proofErr w:type="gramStart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form</w:t>
      </w:r>
      <w:proofErr w:type="gram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_seq</w:t>
      </w:r>
      <w:proofErr w:type="spell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[</w:t>
      </w:r>
      <w:proofErr w:type="gramStart"/>
      <w:r w:rsidRPr="004B4BB7" w:rsidR="08BEEF8F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2</w:t>
      </w:r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][</w:t>
      </w:r>
      <w:proofErr w:type="gram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'answer'</w:t>
      </w:r>
      <w:proofErr w:type="gramStart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] }</w:t>
      </w:r>
      <w:proofErr w:type="gram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  <w:lang w:eastAsia="zh-TW"/>
        </w:rPr>
        <w:t>}</w:t>
      </w:r>
    </w:p>
    <w:p w:rsidRPr="004B4BB7" w:rsidR="00642079" w:rsidP="05BBB9F8" w:rsidRDefault="00642079" w14:paraId="70895724" w14:textId="4ABD4DE1">
      <w:pPr>
        <w:ind w:left="-105"/>
        <w:rPr>
          <w:rFonts w:ascii="微軟正黑體" w:hAnsi="微軟正黑體" w:eastAsia="微軟正黑體" w:cs="標楷體"/>
          <w:color w:val="000000" w:themeColor="text1"/>
          <w:sz w:val="28"/>
          <w:szCs w:val="28"/>
        </w:rPr>
      </w:pPr>
      <w:r w:rsidRPr="004B4BB7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>填表人</w:t>
      </w:r>
      <w:r w:rsidRPr="004B4BB7" w:rsidR="1DDA9FB0">
        <w:rPr>
          <w:rFonts w:ascii="微軟正黑體" w:hAnsi="微軟正黑體" w:eastAsia="微軟正黑體" w:cs="標楷體"/>
          <w:color w:val="000000" w:themeColor="text1"/>
          <w:sz w:val="28"/>
          <w:szCs w:val="28"/>
          <w:lang w:eastAsia="zh-TW"/>
        </w:rPr>
        <w:t>電話 ：</w:t>
      </w:r>
      <w:r w:rsidRPr="004B4BB7" w:rsidR="1DDA9FB0">
        <w:rPr>
          <w:rFonts w:ascii="微軟正黑體" w:hAnsi="微軟正黑體" w:eastAsia="微軟正黑體" w:cs="標楷體"/>
          <w:color w:val="000000" w:themeColor="text1"/>
          <w:sz w:val="28"/>
          <w:szCs w:val="28"/>
        </w:rPr>
        <w:t xml:space="preserve"> </w:t>
      </w:r>
      <w:proofErr w:type="gramStart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form</w:t>
      </w:r>
      <w:proofErr w:type="gram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_seq</w:t>
      </w:r>
      <w:proofErr w:type="spell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[</w:t>
      </w:r>
      <w:proofErr w:type="gramStart"/>
      <w:r w:rsidRPr="004B4BB7" w:rsidR="1DE73CA3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3</w:t>
      </w:r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][</w:t>
      </w:r>
      <w:proofErr w:type="gram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'answer'</w:t>
      </w:r>
      <w:proofErr w:type="gramStart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] }</w:t>
      </w:r>
      <w:proofErr w:type="gramEnd"/>
      <w:r w:rsidRPr="004B4BB7" w:rsidR="1DDA9FB0">
        <w:rPr>
          <w:rFonts w:ascii="微軟正黑體" w:hAnsi="微軟正黑體" w:eastAsia="微軟正黑體" w:cs="標楷體"/>
          <w:b/>
          <w:bCs/>
          <w:color w:val="000000" w:themeColor="text1"/>
          <w:sz w:val="28"/>
          <w:szCs w:val="28"/>
        </w:rPr>
        <w:t>}</w:t>
      </w:r>
    </w:p>
    <w:tbl>
      <w:tblPr>
        <w:tblStyle w:val="aff2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4B4BB7" w:rsidR="00DB790E" w:rsidTr="4FF5DE54" w14:paraId="3A19222D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307B7711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通往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室外門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設有收托兒無法自行開啟之門鎖等裝置：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4][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0B93A477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所有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室內門備有防反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鎖裝置或鑰匙：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6][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2D0A1217" w14:textId="77777777">
        <w:trPr>
          <w:trHeight w:val="1155"/>
        </w:trPr>
        <w:tc>
          <w:tcPr>
            <w:tcW w:w="4905" w:type="dxa"/>
            <w:tcMar/>
          </w:tcPr>
          <w:p w:rsidRPr="004B4BB7" w:rsidR="00DB790E" w:rsidP="00DB790E" w:rsidRDefault="00DB790E" w14:paraId="7140F3FB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5][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63DCEA01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7][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4B4BB7" w:rsidR="00DB790E" w:rsidTr="4FF5DE54" w14:paraId="052651AE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7664BB24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浴室門、廚房門設有安全防護欄或隨時緊閉：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8][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116C5C87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鐵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門開關及遙控器放在收托兒無法觸碰的地方：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10][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3916F046" w14:textId="77777777">
        <w:trPr>
          <w:trHeight w:val="1140"/>
        </w:trPr>
        <w:tc>
          <w:tcPr>
            <w:tcW w:w="4905" w:type="dxa"/>
            <w:tcMar/>
          </w:tcPr>
          <w:p w:rsidRPr="004B4BB7" w:rsidR="00DB790E" w:rsidP="00DB790E" w:rsidRDefault="00DB790E" w14:paraId="2A184140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9][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7F8C0133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11][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Pr="004B4BB7" w:rsidR="00DB790E" w:rsidTr="4FF5DE54" w14:paraId="7A3330C9" w14:textId="77777777">
        <w:trPr>
          <w:trHeight w:val="780"/>
        </w:trPr>
        <w:tc>
          <w:tcPr>
            <w:tcW w:w="4905" w:type="dxa"/>
            <w:tcMar/>
          </w:tcPr>
          <w:p w:rsidRPr="004B4BB7" w:rsidR="00DB790E" w:rsidP="00DB790E" w:rsidRDefault="00DB790E" w14:paraId="400C72E3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托育服務環境以鐵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門作為主要出入口，鐵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捲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門裝有偵測到物體則立即停止之安全裝置：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12][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38A056EA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 xml:space="preserve">陽台有堅固不易攀爬之圍欄（圍牆）且高度不得小於110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公分，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 xml:space="preserve">十層樓以上不得小於120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公分，底部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與地面間隔低於10 公分：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14][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679395B9" w14:textId="77777777">
        <w:trPr>
          <w:trHeight w:val="495"/>
        </w:trPr>
        <w:tc>
          <w:tcPr>
            <w:tcW w:w="4905" w:type="dxa"/>
            <w:tcMar/>
          </w:tcPr>
          <w:p w:rsidRPr="004B4BB7" w:rsidR="00DB790E" w:rsidP="4FF5DE54" w:rsidRDefault="00DB790E" w14:paraId="6D36ACA9" w14:textId="2C6B444C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13][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17C12420" w14:textId="1EC53610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15][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583C4EEA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23E3B998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陽台不可有供攀爬的橫式欄杆，且欄杆間隔需小於 6 公分或有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避免鑽爬裝置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lastRenderedPageBreak/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16][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10D86235" w14:textId="3ED43417">
            <w:pPr>
              <w:rPr>
                <w:rFonts w:hint="eastAsia"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lastRenderedPageBreak/>
              <w:t>陽台不能放置可供孩童攀爬的傢俱、玩具、花盆等雜物：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18][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53F6EF36" w14:textId="77777777">
        <w:trPr>
          <w:trHeight w:val="1155"/>
        </w:trPr>
        <w:tc>
          <w:tcPr>
            <w:tcW w:w="4905" w:type="dxa"/>
            <w:tcMar/>
          </w:tcPr>
          <w:p w:rsidRPr="004B4BB7" w:rsidR="00DB790E" w:rsidP="4FF5DE54" w:rsidRDefault="00DB790E" w14:paraId="60E1390C" w14:textId="5291729C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17][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315639DF" w14:textId="6F6C9B28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19][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3F8BF011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4343C43B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收托兒活動範圍內地板平坦，並鋪設防滑防撞軟墊：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20][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19CBEE91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除了正門外，另有供緊急逃生用之後門、陽台或窗戶：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22][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6CBB2637" w14:textId="77777777">
        <w:trPr>
          <w:trHeight w:val="1035"/>
        </w:trPr>
        <w:tc>
          <w:tcPr>
            <w:tcW w:w="4905" w:type="dxa"/>
            <w:tcMar/>
          </w:tcPr>
          <w:p w:rsidRPr="004B4BB7" w:rsidR="00DB790E" w:rsidP="4FF5DE54" w:rsidRDefault="00DB790E" w14:paraId="289B0749" w14:textId="4E7180C2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21][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2068BA2D" w14:textId="596E47AB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23][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0590D3AA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62B5EBF6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逃生門(窗)圍欄維修狀況良好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（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如：無生鏽、鬆動等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）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；鑰匙置於收托兒無法取得的明顯固定位置：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782A306E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逃生的通道、門、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窗前無堆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置任何雜物，保持淨空：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5260D4AC" w14:textId="77777777">
        <w:trPr>
          <w:trHeight w:val="960"/>
        </w:trPr>
        <w:tc>
          <w:tcPr>
            <w:tcW w:w="4905" w:type="dxa"/>
            <w:tcMar/>
          </w:tcPr>
          <w:p w:rsidRPr="004B4BB7" w:rsidR="00DB790E" w:rsidP="4FF5DE54" w:rsidRDefault="00DB790E" w14:paraId="25E1F97C" w14:textId="6FB29E58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25][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6199550E" w14:textId="52F4352C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27][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450E17E0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67CBBB79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窗戶設有防跌落的安全裝置(收托兒無法自行開啟或加設護欄)，且在窗戶旁不放置可攀爬之物品：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28][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0DE40DDE" w14:textId="77777777">
            <w:pPr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窗簾拉繩長度及收線器位置為收托兒無法碰觸的高度：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30][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00F4A943" w14:textId="77777777">
            <w:pPr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5870288D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2BDB47BA" w14:textId="062946D9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29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5D63CB03" w14:textId="20E54EE8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31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115C2CF6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61D089BB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樓梯欄杆完好且堅固，欄杆間距應小於6公分或有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避免鑽爬的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裝置：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32][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1840A2FA" w14:textId="77777777">
            <w:pPr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樓梯的臺階應鋪設有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防滑或其他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安全措施，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以利收托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兒行走及安全：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02B914B6" w14:textId="77777777">
            <w:pPr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0773B5C0" w14:textId="77777777">
        <w:trPr>
          <w:trHeight w:val="765"/>
        </w:trPr>
        <w:tc>
          <w:tcPr>
            <w:tcW w:w="4905" w:type="dxa"/>
            <w:tcMar/>
          </w:tcPr>
          <w:p w:rsidRPr="004B4BB7" w:rsidR="00DB790E" w:rsidP="4FF5DE54" w:rsidRDefault="00DB790E" w14:paraId="2760F84F" w14:textId="65271C5B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33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7830E951" w14:textId="6ADC2AE5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35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080865B1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7D103AD2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 xml:space="preserve">樓梯出入口設有高於85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公分，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間隔小於6 公分及收托兒不易開啟之穩固柵欄：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72AD93B4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傢俱及家飾(如雕塑品、花瓶、壁掛物、水族箱等)平穩牢固，不易滑動或翻倒：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38][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1469AF1E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730DD815" w14:textId="1991C0C9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37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3BADC4F5" w14:textId="7D0171E6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39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7F9BF903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356FC9A5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傢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具無凸角或銳利邊緣，或已做安全處理：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40][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1C979E2E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櫥櫃門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加裝收托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兒不易開啟之裝置：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42][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7D17823B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14E08151" w14:textId="31432590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41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6658F0B7" w14:textId="04692DC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43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06114B51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09EC04E7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摺疊桌放置在收托兒無法接觸到的地方：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3E84C1F3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643521FA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0C82D9D1" w14:textId="7898AF04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45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1CBEF120" w14:textId="4FB6A4B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47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31244351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65656D5A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座立式檯燈、飲水機、熱水瓶、微波爐、烤箱、電熨斗、電熱器、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捕蚊燈等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會造成燒燙傷之用品置於收托兒無法觸碰的地方：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48][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7F21075C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電器用品放置平穩不易傾倒，其電線隱藏在收托兒無法碰觸或拉動之處：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50][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6DAC3F41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45E76F29" w14:textId="19563A32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49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5704C952" w14:textId="39286999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51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67016BFA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0403931C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lastRenderedPageBreak/>
              <w:t>插座置高於110 公分以上，或隱蔽於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傢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具後方、使用安全防護(例如加裝安全護蓋) 等方式讓收托兒童無法碰觸：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52][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182F3B44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電線固定或隱藏在孩子無法拉動或碰觸之處：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53D2A37F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1F973064" w14:textId="41A929DB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53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512A036F" w14:textId="01D5C39D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55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0EDD37A0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52D727BC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瓦斯漏氣偵測相關裝置(如瓦斯防漏偵測器等)：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231C4704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燃氣熱水器裝設在室外或通風良好處；燃氣熱水器裝設於室內或陽台加蓋等空氣不流通處所，應使用強制排氣式熱水器：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58][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3D30145F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4FF5DE54" w:rsidRDefault="00DB790E" w14:paraId="6FF97729" w14:textId="75BF25F8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57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4B4BB7" w:rsidR="00DB790E" w:rsidP="4FF5DE54" w:rsidRDefault="00DB790E" w14:paraId="1BB300BD" w14:textId="63FBF96E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{{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form_seq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59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 xml:space="preserve">'image'] | 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image(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</w:rPr>
              <w:t>100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) }</w:t>
            </w:r>
            <w:r w:rsidRPr="4FF5DE54" w:rsidR="00DB790E">
              <w:rPr>
                <w:rFonts w:ascii="微軟正黑體" w:hAnsi="微軟正黑體" w:eastAsia="微軟正黑體" w:cs="標楷體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4B4BB7" w:rsidR="00DB790E" w:rsidTr="4FF5DE54" w14:paraId="326538E3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788A65D0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每一樓層裝置住宅用火災警報器或火警自動警報設備：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60][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7070CC94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滅火器置於成人易取得，收托兒無法碰觸的地方：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62][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5421F278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70441E53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61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09A86942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1CDAB9FC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0E1DB276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63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477A2CEE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351A7C5E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726005CA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355FDB02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維修工具、尖利刀器、刀劍飾品、玻璃飾品、圖釘文具等會造成割刺傷的危險物品收納於收托兒無法碰觸的地方：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3961A768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打火機、火柴、易燃物品等會造成燒傷的物品收納於收托兒無法碰觸的地方：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2FDF8785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68CAFB62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65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7707E055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043622EE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2BE6B64A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67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15CA0EB8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03A36ED5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1B4777CA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2D5EBE40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lastRenderedPageBreak/>
              <w:t>繩索、塑膠袋、錢幣、彈珠、鈕扣或其他直徑3.17 公分的物品等會造成窒息傷害的物品收納於收托兒無法碰觸的地方：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68][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26B57B49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電池、有機溶劑、清潔劑、殺蟲劑、鹼水、酒精、含酒精飲料、藥品等有毒危險物品，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外瓶貼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有明顯的標籤及成份，並放置於收托兒無法碰觸的地方：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70][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36FF709D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1FCB32D0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69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46F3E624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15D0BC10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03CB6225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71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66F75691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39C0DD88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1BE83FF5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00901872" w14:textId="77777777">
            <w:pPr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托兒睡床外觀無掉漆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、剝落、生鏽、鬆動等狀況：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72][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] }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330685FC" w14:textId="77777777">
            <w:pPr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1C4EF3B6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托兒睡床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有穩固的防跌落措施，邊緣及圍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欄做圓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角處理，若有柵欄間隙小於6 公分：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74][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122BF4AD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37EA69FE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73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556C94E2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41987C17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11DD5DF8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75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39378FB7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23912457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5B488953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3B5646DF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收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托兒睡床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之附屬配件或自行加裝之附件穩固：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76][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77E9B16D" w14:textId="77777777">
            <w:pPr>
              <w:rPr>
                <w:rFonts w:ascii="微軟正黑體" w:hAnsi="微軟正黑體" w:eastAsia="微軟正黑體" w:cs="標楷體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浴室地板及浴缸內有防滑措施：</w:t>
            </w:r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form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78][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color w:val="000000" w:themeColor="text1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173FDEEF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08C91032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77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35AB768E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0DEFF9CF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4A4F33F8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79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46E5E185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7C099902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Pr="004B4BB7" w:rsidR="00DB790E" w:rsidTr="4FF5DE54" w14:paraId="7C727706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08583E62" w14:textId="7C4726DA">
            <w:pPr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緊急聯絡電話表及緊急逃生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路線圖置於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固定明顯處：</w:t>
            </w:r>
            <w:proofErr w:type="gramStart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form</w:t>
            </w:r>
            <w:proofErr w:type="gramEnd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_seq</w:t>
            </w:r>
            <w:proofErr w:type="spellEnd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[</w:t>
            </w:r>
            <w:proofErr w:type="gramStart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8</w:t>
            </w:r>
            <w:r w:rsidRPr="004B4BB7" w:rsidR="005672AE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0</w:t>
            </w:r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][</w:t>
            </w:r>
            <w:proofErr w:type="gramEnd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'answer'] }}</w:t>
            </w:r>
          </w:p>
        </w:tc>
        <w:tc>
          <w:tcPr>
            <w:tcW w:w="5130" w:type="dxa"/>
            <w:tcMar/>
          </w:tcPr>
          <w:p w:rsidRPr="004B4BB7" w:rsidR="00DB790E" w:rsidP="00DB790E" w:rsidRDefault="00DB790E" w14:paraId="3C5DFAFC" w14:textId="7F81483B">
            <w:pPr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</w:pPr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 xml:space="preserve">備有未過期急救用品之急救箱，並置放於成人易取得，收托兒無法碰觸的地方。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（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急救用品：體溫計、無菌紗布、無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菌棉支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、OK 繃、繃帶、生理食鹽水、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冰枕或</w:t>
            </w:r>
            <w:proofErr w:type="gramEnd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 xml:space="preserve"> </w:t>
            </w:r>
            <w:proofErr w:type="gramStart"/>
            <w:r w:rsidRPr="004B4BB7">
              <w:rPr>
                <w:rFonts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冰寶等）</w:t>
            </w:r>
            <w:proofErr w:type="gramEnd"/>
            <w:r w:rsidRPr="004B4BB7" w:rsidR="005F0387">
              <w:rPr>
                <w:rFonts w:hint="eastAsia" w:ascii="微軟正黑體" w:hAnsi="微軟正黑體" w:eastAsia="微軟正黑體" w:cs="標楷體"/>
                <w:b/>
                <w:bCs/>
                <w:sz w:val="24"/>
                <w:szCs w:val="24"/>
                <w:lang w:eastAsia="zh-TW"/>
              </w:rPr>
              <w:t>：</w:t>
            </w:r>
            <w:proofErr w:type="gramStart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form</w:t>
            </w:r>
            <w:proofErr w:type="gramEnd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_seq</w:t>
            </w:r>
            <w:proofErr w:type="spellEnd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[</w:t>
            </w:r>
            <w:proofErr w:type="gramStart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82][</w:t>
            </w:r>
            <w:proofErr w:type="gramEnd"/>
            <w:r w:rsidRPr="004B4BB7" w:rsidR="005F0387">
              <w:rPr>
                <w:rFonts w:ascii="微軟正黑體" w:hAnsi="微軟正黑體" w:eastAsia="微軟正黑體" w:cs="標楷體"/>
                <w:sz w:val="24"/>
                <w:szCs w:val="24"/>
                <w:lang w:eastAsia="zh-TW"/>
              </w:rPr>
              <w:t>'answer'] }}</w:t>
            </w:r>
          </w:p>
        </w:tc>
      </w:tr>
      <w:tr w:rsidRPr="004B4BB7" w:rsidR="00DB790E" w:rsidTr="4FF5DE54" w14:paraId="602DA658" w14:textId="77777777">
        <w:trPr>
          <w:trHeight w:val="300"/>
        </w:trPr>
        <w:tc>
          <w:tcPr>
            <w:tcW w:w="4905" w:type="dxa"/>
            <w:tcMar/>
          </w:tcPr>
          <w:p w:rsidRPr="004B4BB7" w:rsidR="00DB790E" w:rsidP="00DB790E" w:rsidRDefault="00DB790E" w14:paraId="4E4D2D72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81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6E6FB537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4E87E329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4B4BB7" w:rsidR="00DB790E" w:rsidP="00DB790E" w:rsidRDefault="00DB790E" w14:paraId="1DA660F8" w14:textId="77777777">
            <w:pPr>
              <w:jc w:val="center"/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</w:pP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83</w:t>
            </w:r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</w:rPr>
              <w:t>100</w:t>
            </w:r>
            <w:proofErr w:type="gramStart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) }</w:t>
            </w:r>
            <w:proofErr w:type="gramEnd"/>
            <w:r w:rsidRPr="004B4BB7"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  <w:t>}</w:t>
            </w:r>
          </w:p>
          <w:p w:rsidRPr="004B4BB7" w:rsidR="00DB790E" w:rsidP="00DB790E" w:rsidRDefault="00DB790E" w14:paraId="1FF11751" w14:textId="77777777">
            <w:pPr>
              <w:rPr>
                <w:rFonts w:hint="eastAsia"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  <w:p w:rsidRPr="004B4BB7" w:rsidR="00DB790E" w:rsidP="00DB790E" w:rsidRDefault="00DB790E" w14:paraId="7F183EC9" w14:textId="77777777">
            <w:pPr>
              <w:rPr>
                <w:rFonts w:ascii="微軟正黑體" w:hAnsi="微軟正黑體" w:eastAsia="微軟正黑體" w:cs="標楷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</w:tbl>
    <w:p w:rsidRPr="004B4BB7" w:rsidR="2D4EF2AF" w:rsidRDefault="2D4EF2AF" w14:paraId="6A2AAC02" w14:textId="6CBF9AEC">
      <w:pPr>
        <w:rPr>
          <w:rFonts w:hint="eastAsia" w:ascii="微軟正黑體" w:hAnsi="微軟正黑體" w:eastAsia="微軟正黑體"/>
          <w:lang w:eastAsia="zh-TW"/>
        </w:rPr>
      </w:pPr>
    </w:p>
    <w:p w:rsidRPr="004B4BB7" w:rsidR="05BBB9F8" w:rsidP="05BBB9F8" w:rsidRDefault="05BBB9F8" w14:paraId="0D089BCD" w14:textId="340B24C8">
      <w:pPr>
        <w:ind w:left="-105"/>
        <w:rPr>
          <w:rFonts w:ascii="微軟正黑體" w:hAnsi="微軟正黑體" w:eastAsia="微軟正黑體"/>
          <w:lang w:eastAsia="zh-TW"/>
        </w:rPr>
      </w:pPr>
    </w:p>
    <w:sectPr w:rsidRPr="004B4BB7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410CE1B9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70BB46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ingFang T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Content>
      <w:p w:rsidR="0054556C" w:rsidRDefault="0054556C" w14:paraId="0A83359D" w14:textId="4E2C815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2369852D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440CEA5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微軟正黑體" w:hAnsi="微軟正黑體" w:eastAsia="微軟正黑體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微軟正黑體" w:hAnsi="微軟正黑體" w:eastAsia="微軟正黑體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微軟正黑體" w:hAnsi="微軟正黑體" w:eastAsia="微軟正黑體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微軟正黑體" w:hAnsi="微軟正黑體" w:eastAsia="微軟正黑體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微軟正黑體" w:hAnsi="微軟正黑體" w:eastAsia="微軟正黑體" w:cs="PingFang TC"/>
              <w:color w:val="000000" w:themeColor="text1"/>
            </w:rPr>
          </w:pPr>
          <w:r w:rsidRPr="004B4BB7">
            <w:rPr>
              <w:rFonts w:ascii="微軟正黑體" w:hAnsi="微軟正黑體" w:eastAsia="微軟正黑體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a5"/>
      <w:rPr>
        <w:rFonts w:ascii="微軟正黑體" w:hAnsi="微軟正黑體" w:eastAsia="微軟正黑體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86B35"/>
    <w:rsid w:val="0029639D"/>
    <w:rsid w:val="002E1616"/>
    <w:rsid w:val="00326F90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F0387"/>
    <w:rsid w:val="00642079"/>
    <w:rsid w:val="0079535C"/>
    <w:rsid w:val="008A2590"/>
    <w:rsid w:val="008E74DB"/>
    <w:rsid w:val="00A36FDB"/>
    <w:rsid w:val="00AA1D8D"/>
    <w:rsid w:val="00B47730"/>
    <w:rsid w:val="00C2487E"/>
    <w:rsid w:val="00CB0664"/>
    <w:rsid w:val="00D11C4F"/>
    <w:rsid w:val="00DB790E"/>
    <w:rsid w:val="00E34675"/>
    <w:rsid w:val="00E467E4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styleId="10" w:customStyle="1">
    <w:name w:val="標題 1 字元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2" w:customStyle="1">
    <w:name w:val="標題 2 字元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2" w:customStyle="1">
    <w:name w:val="標題 3 字元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b" w:customStyle="1">
    <w:name w:val="標題 字元"/>
    <w:basedOn w:val="a2"/>
    <w:link w:val="aa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d" w:customStyle="1">
    <w:name w:val="副標題 字元"/>
    <w:basedOn w:val="a2"/>
    <w:link w:val="ac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styleId="af0" w:customStyle="1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styleId="24" w:customStyle="1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4" w:customStyle="1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styleId="af6" w:customStyle="1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styleId="40" w:customStyle="1">
    <w:name w:val="標題 4 字元"/>
    <w:basedOn w:val="a2"/>
    <w:link w:val="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標題 5 字元"/>
    <w:basedOn w:val="a2"/>
    <w:link w:val="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標題 6 字元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標題 7 字元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標題 8 字元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標題 9 字元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afb" w:customStyle="1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24</revision>
  <dcterms:created xsi:type="dcterms:W3CDTF">2013-12-23T23:15:00.0000000Z</dcterms:created>
  <dcterms:modified xsi:type="dcterms:W3CDTF">2025-07-17T09:01:16.3471338Z</dcterms:modified>
  <category/>
</coreProperties>
</file>