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342" w:rsidRPr="00F41B9A" w:rsidRDefault="005A5342" w:rsidP="005A5342">
      <w:pPr>
        <w:jc w:val="center"/>
        <w:rPr>
          <w:rFonts w:ascii="Arial" w:hAnsi="Arial" w:cs="Arial"/>
          <w:color w:val="FF0000"/>
          <w:sz w:val="48"/>
          <w:szCs w:val="48"/>
        </w:rPr>
      </w:pPr>
      <w:r w:rsidRPr="00F41B9A">
        <w:rPr>
          <w:rFonts w:ascii="Arial" w:hAnsi="Arial" w:cs="Arial"/>
          <w:color w:val="FF0000"/>
          <w:sz w:val="48"/>
          <w:szCs w:val="48"/>
        </w:rPr>
        <w:t>Contribution</w:t>
      </w:r>
    </w:p>
    <w:p w:rsidR="005A5342" w:rsidRDefault="005A5342" w:rsidP="005A5342">
      <w:pPr>
        <w:jc w:val="center"/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t>JEAN-CHARLES Dany</w:t>
      </w:r>
    </w:p>
    <w:p w:rsidR="005A5342" w:rsidRDefault="005A5342" w:rsidP="005A5342"/>
    <w:p w:rsidR="005A5342" w:rsidRDefault="005A5342" w:rsidP="005A5342">
      <w:pPr>
        <w:rPr>
          <w:rFonts w:ascii="Arial" w:hAnsi="Arial" w:cs="Arial"/>
        </w:rPr>
      </w:pPr>
      <w:r w:rsidRPr="00F41B9A">
        <w:rPr>
          <w:rFonts w:ascii="Arial" w:hAnsi="Arial" w:cs="Arial"/>
        </w:rPr>
        <w:t xml:space="preserve">Pour </w:t>
      </w:r>
      <w:r>
        <w:rPr>
          <w:rFonts w:ascii="Arial" w:hAnsi="Arial" w:cs="Arial"/>
        </w:rPr>
        <w:t>ce 2</w:t>
      </w:r>
      <w:r w:rsidRPr="00F41B9A">
        <w:rPr>
          <w:rFonts w:ascii="Arial" w:hAnsi="Arial" w:cs="Arial"/>
          <w:vertAlign w:val="superscript"/>
        </w:rPr>
        <w:t>ème</w:t>
      </w:r>
      <w:r>
        <w:rPr>
          <w:rFonts w:ascii="Arial" w:hAnsi="Arial" w:cs="Arial"/>
        </w:rPr>
        <w:t xml:space="preserve"> rendu de l’UF </w:t>
      </w: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>, j’ai développé l’</w:t>
      </w:r>
      <w:proofErr w:type="spellStart"/>
      <w:r>
        <w:rPr>
          <w:rFonts w:ascii="Arial" w:hAnsi="Arial" w:cs="Arial"/>
        </w:rPr>
        <w:t>algo</w:t>
      </w:r>
      <w:proofErr w:type="spellEnd"/>
      <w:r>
        <w:rPr>
          <w:rFonts w:ascii="Arial" w:hAnsi="Arial" w:cs="Arial"/>
        </w:rPr>
        <w:t xml:space="preserve"> en C. </w:t>
      </w:r>
    </w:p>
    <w:p w:rsidR="005A5342" w:rsidRDefault="005A5342" w:rsidP="005A53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Aucunes difficultés rencontrées si ce n’est que chercher les 30 plantes à mettre dans la </w:t>
      </w:r>
      <w:proofErr w:type="spellStart"/>
      <w:r>
        <w:rPr>
          <w:rFonts w:ascii="Arial" w:hAnsi="Arial" w:cs="Arial"/>
        </w:rPr>
        <w:t>bdd</w:t>
      </w:r>
      <w:proofErr w:type="spellEnd"/>
      <w:r>
        <w:rPr>
          <w:rFonts w:ascii="Arial" w:hAnsi="Arial" w:cs="Arial"/>
        </w:rPr>
        <w:t>.</w:t>
      </w:r>
    </w:p>
    <w:p w:rsidR="005A5342" w:rsidRDefault="005A5342" w:rsidP="005A5342">
      <w:pPr>
        <w:rPr>
          <w:rFonts w:ascii="Arial" w:hAnsi="Arial" w:cs="Arial"/>
        </w:rPr>
      </w:pPr>
    </w:p>
    <w:p w:rsidR="003C647E" w:rsidRDefault="003C647E">
      <w:bookmarkStart w:id="0" w:name="_GoBack"/>
      <w:bookmarkEnd w:id="0"/>
    </w:p>
    <w:sectPr w:rsidR="003C6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7E"/>
    <w:rsid w:val="00340791"/>
    <w:rsid w:val="003C647E"/>
    <w:rsid w:val="005A5342"/>
    <w:rsid w:val="005E719A"/>
    <w:rsid w:val="00A16C20"/>
    <w:rsid w:val="00B3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7E9E"/>
  <w15:chartTrackingRefBased/>
  <w15:docId w15:val="{BE750A2B-E0A9-40D9-AEEF-1E947FBF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4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LECLERC Loris</dc:creator>
  <cp:keywords/>
  <dc:description/>
  <cp:lastModifiedBy>JEAN-CHARLES Dany</cp:lastModifiedBy>
  <cp:revision>2</cp:revision>
  <dcterms:created xsi:type="dcterms:W3CDTF">2019-02-28T14:28:00Z</dcterms:created>
  <dcterms:modified xsi:type="dcterms:W3CDTF">2019-02-28T14:28:00Z</dcterms:modified>
</cp:coreProperties>
</file>