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C554" w14:textId="77777777" w:rsidR="004B4BA3" w:rsidRPr="008F0894" w:rsidRDefault="004B4BA3">
      <w:pPr>
        <w:pStyle w:val="line"/>
        <w:rPr>
          <w:rFonts w:ascii="Times New Roman" w:hAnsi="Times New Roman"/>
        </w:rPr>
      </w:pPr>
    </w:p>
    <w:p w14:paraId="433A118A" w14:textId="77777777" w:rsidR="004B4BA3" w:rsidRPr="008F0894" w:rsidRDefault="004B4BA3">
      <w:pPr>
        <w:pStyle w:val="Title"/>
        <w:rPr>
          <w:rFonts w:ascii="Times New Roman" w:hAnsi="Times New Roman"/>
          <w:lang w:val="id-ID"/>
        </w:rPr>
      </w:pPr>
      <w:r w:rsidRPr="008F0894">
        <w:rPr>
          <w:rFonts w:ascii="Times New Roman" w:hAnsi="Times New Roman"/>
          <w:i/>
        </w:rPr>
        <w:t>Software Requirements Specification</w:t>
      </w:r>
    </w:p>
    <w:p w14:paraId="25BFB5DF" w14:textId="77777777" w:rsidR="004B4BA3" w:rsidRPr="008F0894" w:rsidRDefault="004B4BA3">
      <w:pPr>
        <w:pStyle w:val="Title"/>
        <w:spacing w:before="0" w:after="400"/>
        <w:rPr>
          <w:rFonts w:ascii="Times New Roman" w:hAnsi="Times New Roman"/>
          <w:sz w:val="40"/>
        </w:rPr>
      </w:pPr>
      <w:r w:rsidRPr="008F0894">
        <w:rPr>
          <w:rFonts w:ascii="Times New Roman" w:hAnsi="Times New Roman"/>
          <w:sz w:val="40"/>
        </w:rPr>
        <w:t>for</w:t>
      </w:r>
    </w:p>
    <w:p w14:paraId="46B10494" w14:textId="0EAD569B" w:rsidR="004B4BA3" w:rsidRPr="008F0894" w:rsidRDefault="00D12E13">
      <w:pPr>
        <w:pStyle w:val="Title"/>
        <w:rPr>
          <w:rFonts w:ascii="Times New Roman" w:hAnsi="Times New Roman"/>
        </w:rPr>
      </w:pPr>
      <w:proofErr w:type="spellStart"/>
      <w:r w:rsidRPr="008F0894">
        <w:rPr>
          <w:rFonts w:ascii="Times New Roman" w:hAnsi="Times New Roman"/>
        </w:rPr>
        <w:t>Easysay</w:t>
      </w:r>
      <w:proofErr w:type="spellEnd"/>
    </w:p>
    <w:p w14:paraId="10097012" w14:textId="77777777" w:rsidR="004B4BA3" w:rsidRPr="008F0894" w:rsidRDefault="004B4BA3">
      <w:pPr>
        <w:pStyle w:val="ByLine"/>
        <w:rPr>
          <w:rFonts w:ascii="Times New Roman" w:hAnsi="Times New Roman"/>
        </w:rPr>
      </w:pPr>
      <w:r w:rsidRPr="008F0894">
        <w:rPr>
          <w:rFonts w:ascii="Times New Roman" w:hAnsi="Times New Roman"/>
        </w:rPr>
        <w:t>Version 1.0 approved</w:t>
      </w:r>
    </w:p>
    <w:p w14:paraId="551D0EE5" w14:textId="77777777" w:rsidR="00A83F4D" w:rsidRPr="008F0894" w:rsidRDefault="004B4BA3" w:rsidP="00A83F4D">
      <w:pPr>
        <w:pStyle w:val="ByLine"/>
        <w:spacing w:after="0"/>
        <w:rPr>
          <w:rFonts w:ascii="Times New Roman" w:hAnsi="Times New Roman"/>
          <w:lang w:val="id-ID"/>
        </w:rPr>
      </w:pPr>
      <w:r w:rsidRPr="008F0894">
        <w:rPr>
          <w:rFonts w:ascii="Times New Roman" w:hAnsi="Times New Roman"/>
        </w:rPr>
        <w:t xml:space="preserve">Prepared by </w:t>
      </w:r>
    </w:p>
    <w:p w14:paraId="22397299" w14:textId="3EF1F2DD" w:rsidR="009061A3" w:rsidRDefault="005C6AC6" w:rsidP="00A83F4D">
      <w:pPr>
        <w:pStyle w:val="ByLine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119140114</w:t>
      </w:r>
    </w:p>
    <w:p w14:paraId="62FEEB0A" w14:textId="058510E7" w:rsidR="005C6AC6" w:rsidRPr="008F0894" w:rsidRDefault="005C6AC6" w:rsidP="00A83F4D">
      <w:pPr>
        <w:pStyle w:val="ByLine"/>
        <w:spacing w:after="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Geizka </w:t>
      </w:r>
      <w:proofErr w:type="spellStart"/>
      <w:r>
        <w:rPr>
          <w:rFonts w:ascii="Times New Roman" w:hAnsi="Times New Roman"/>
        </w:rPr>
        <w:t>Rozilia</w:t>
      </w:r>
      <w:proofErr w:type="spellEnd"/>
      <w:r>
        <w:rPr>
          <w:rFonts w:ascii="Times New Roman" w:hAnsi="Times New Roman"/>
        </w:rPr>
        <w:t xml:space="preserve"> Ruicosta</w:t>
      </w:r>
    </w:p>
    <w:p w14:paraId="10EE200A" w14:textId="77777777" w:rsidR="00A83F4D" w:rsidRPr="008F0894" w:rsidRDefault="00A83F4D" w:rsidP="00A83F4D">
      <w:pPr>
        <w:pStyle w:val="ByLine"/>
        <w:spacing w:before="0" w:after="0"/>
        <w:rPr>
          <w:rFonts w:ascii="Times New Roman" w:hAnsi="Times New Roman"/>
          <w:lang w:val="id-ID"/>
        </w:rPr>
      </w:pPr>
    </w:p>
    <w:p w14:paraId="1A4FEBEA" w14:textId="77777777" w:rsidR="004B4BA3" w:rsidRPr="008F0894" w:rsidRDefault="004B4BA3">
      <w:pPr>
        <w:pStyle w:val="ByLine"/>
        <w:rPr>
          <w:rFonts w:ascii="Times New Roman" w:hAnsi="Times New Roman"/>
        </w:rPr>
      </w:pPr>
    </w:p>
    <w:p w14:paraId="071A200A" w14:textId="6E5C0083" w:rsidR="004B4BA3" w:rsidRPr="008F0894" w:rsidRDefault="00041D84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1 September 2023</w:t>
      </w:r>
    </w:p>
    <w:p w14:paraId="104BE3AC" w14:textId="77777777" w:rsidR="004B4BA3" w:rsidRPr="008F0894" w:rsidRDefault="004B4BA3">
      <w:pPr>
        <w:pStyle w:val="ChangeHistoryTitle"/>
        <w:rPr>
          <w:rFonts w:ascii="Times New Roman" w:hAnsi="Times New Roman"/>
          <w:sz w:val="32"/>
        </w:rPr>
        <w:sectPr w:rsidR="004B4BA3" w:rsidRPr="008F0894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9EE43" w14:textId="77777777" w:rsidR="004B4BA3" w:rsidRPr="008F0894" w:rsidRDefault="004B4BA3">
      <w:pPr>
        <w:pStyle w:val="TOCEntry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51494753"/>
      <w:bookmarkEnd w:id="0"/>
      <w:bookmarkEnd w:id="1"/>
      <w:bookmarkEnd w:id="2"/>
      <w:bookmarkEnd w:id="3"/>
      <w:bookmarkEnd w:id="4"/>
      <w:r w:rsidRPr="008F0894">
        <w:rPr>
          <w:rFonts w:ascii="Times New Roman" w:hAnsi="Times New Roman"/>
        </w:rPr>
        <w:lastRenderedPageBreak/>
        <w:t>Table of Contents</w:t>
      </w:r>
      <w:bookmarkEnd w:id="5"/>
    </w:p>
    <w:p w14:paraId="104794A2" w14:textId="3B26391D" w:rsidR="00F62165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8F0894">
        <w:rPr>
          <w:rFonts w:ascii="Times New Roman" w:hAnsi="Times New Roman"/>
          <w:b w:val="0"/>
        </w:rPr>
        <w:fldChar w:fldCharType="begin"/>
      </w:r>
      <w:r w:rsidR="004B4BA3" w:rsidRPr="008F0894">
        <w:rPr>
          <w:rFonts w:ascii="Times New Roman" w:hAnsi="Times New Roman"/>
          <w:b w:val="0"/>
        </w:rPr>
        <w:instrText xml:space="preserve"> TOC \o "1-2" \t "TOCentry,1" </w:instrText>
      </w:r>
      <w:r w:rsidRPr="008F0894">
        <w:rPr>
          <w:rFonts w:ascii="Times New Roman" w:hAnsi="Times New Roman"/>
          <w:b w:val="0"/>
        </w:rPr>
        <w:fldChar w:fldCharType="separate"/>
      </w:r>
      <w:r w:rsidR="00F62165" w:rsidRPr="00E3581C">
        <w:rPr>
          <w:rFonts w:ascii="Times New Roman" w:hAnsi="Times New Roman"/>
        </w:rPr>
        <w:t>Table of Contents</w:t>
      </w:r>
      <w:r w:rsidR="00F62165">
        <w:tab/>
      </w:r>
      <w:r w:rsidR="00F62165">
        <w:fldChar w:fldCharType="begin"/>
      </w:r>
      <w:r w:rsidR="00F62165">
        <w:instrText xml:space="preserve"> PAGEREF _Toc151494753 \h </w:instrText>
      </w:r>
      <w:r w:rsidR="00F62165">
        <w:fldChar w:fldCharType="separate"/>
      </w:r>
      <w:r w:rsidR="00F62165">
        <w:t>ii</w:t>
      </w:r>
      <w:r w:rsidR="00F62165">
        <w:fldChar w:fldCharType="end"/>
      </w:r>
    </w:p>
    <w:p w14:paraId="251DC24D" w14:textId="04CFE41E" w:rsidR="00F62165" w:rsidRDefault="00F621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3581C">
        <w:rPr>
          <w:rFonts w:ascii="Times New Roman" w:hAnsi="Times New Roman"/>
        </w:rPr>
        <w:t>Revision History</w:t>
      </w:r>
      <w:r>
        <w:tab/>
      </w:r>
      <w:r>
        <w:fldChar w:fldCharType="begin"/>
      </w:r>
      <w:r>
        <w:instrText xml:space="preserve"> PAGEREF _Toc151494754 \h </w:instrText>
      </w:r>
      <w:r>
        <w:fldChar w:fldCharType="separate"/>
      </w:r>
      <w:r>
        <w:t>ii</w:t>
      </w:r>
      <w:r>
        <w:fldChar w:fldCharType="end"/>
      </w:r>
    </w:p>
    <w:p w14:paraId="01B3C756" w14:textId="731CA994" w:rsidR="00F62165" w:rsidRDefault="00F621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3581C">
        <w:rPr>
          <w:rFonts w:ascii="Times New Roman" w:hAnsi="Times New Roman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3581C">
        <w:rPr>
          <w:rFonts w:ascii="Times New Roman" w:hAnsi="Times New Roman"/>
          <w:lang w:val="id-ID"/>
        </w:rPr>
        <w:t>Pendahuluan</w:t>
      </w:r>
      <w:r>
        <w:tab/>
      </w:r>
      <w:r>
        <w:fldChar w:fldCharType="begin"/>
      </w:r>
      <w:r>
        <w:instrText xml:space="preserve"> PAGEREF _Toc151494755 \h </w:instrText>
      </w:r>
      <w:r>
        <w:fldChar w:fldCharType="separate"/>
      </w:r>
      <w:r>
        <w:t>1</w:t>
      </w:r>
      <w:r>
        <w:fldChar w:fldCharType="end"/>
      </w:r>
    </w:p>
    <w:p w14:paraId="68F2ED08" w14:textId="40742D0B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A7C2DFD" w14:textId="03625FD7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FD2AD7" w14:textId="45352C94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612B1C" w14:textId="5953258D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BFA313" w14:textId="4FF15151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</w:rPr>
        <w:t>Ref</w:t>
      </w:r>
      <w:r w:rsidRPr="00E3581C">
        <w:rPr>
          <w:rFonts w:ascii="Times New Roman" w:hAnsi="Times New Roman"/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DFB179" w14:textId="2EBFD6AE" w:rsidR="00F62165" w:rsidRDefault="00F621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3581C">
        <w:rPr>
          <w:rFonts w:ascii="Times New Roman" w:hAnsi="Times New Roman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3581C">
        <w:rPr>
          <w:rFonts w:ascii="Times New Roman" w:hAnsi="Times New Roman"/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_Toc151494761 \h </w:instrText>
      </w:r>
      <w:r>
        <w:fldChar w:fldCharType="separate"/>
      </w:r>
      <w:r>
        <w:t>3</w:t>
      </w:r>
      <w:r>
        <w:fldChar w:fldCharType="end"/>
      </w:r>
    </w:p>
    <w:p w14:paraId="33A830D3" w14:textId="3B71B57E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65CC2B" w14:textId="71E7D431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566C55" w14:textId="11F264ED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86C323" w14:textId="09CFAC95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  <w:lang w:val="id-ID"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F8C96A" w14:textId="015B7704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  <w:lang w:val="id-ID"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53CE15" w14:textId="3E2D5AD4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15FA7B" w14:textId="0DFF5068" w:rsidR="00F62165" w:rsidRDefault="00F621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3581C">
        <w:rPr>
          <w:rFonts w:ascii="Times New Roman" w:hAnsi="Times New Roman"/>
        </w:rP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3581C">
        <w:rPr>
          <w:rFonts w:ascii="Times New Roman" w:hAnsi="Times New Roman"/>
          <w:lang w:val="id-ID"/>
        </w:rPr>
        <w:t>Kebutuhan</w:t>
      </w:r>
      <w:r w:rsidRPr="00E3581C">
        <w:rPr>
          <w:rFonts w:ascii="Times New Roman" w:hAnsi="Times New Roman"/>
        </w:rPr>
        <w:t xml:space="preserve"> </w:t>
      </w:r>
      <w:r w:rsidRPr="00E3581C">
        <w:rPr>
          <w:rFonts w:ascii="Times New Roman" w:hAnsi="Times New Roman"/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_Toc151494768 \h </w:instrText>
      </w:r>
      <w:r>
        <w:fldChar w:fldCharType="separate"/>
      </w:r>
      <w:r>
        <w:t>5</w:t>
      </w:r>
      <w:r>
        <w:fldChar w:fldCharType="end"/>
      </w:r>
    </w:p>
    <w:p w14:paraId="5F372E74" w14:textId="2795090F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</w:rPr>
        <w:t>Antarmuka Pengguna (User Interfaces)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DF5F3" w14:textId="7FB1B4B6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</w:rPr>
        <w:t>Antarmuka Perangkat Keras (</w:t>
      </w:r>
      <w:r w:rsidRPr="00E3581C">
        <w:rPr>
          <w:rFonts w:ascii="Times New Roman" w:hAnsi="Times New Roman"/>
          <w:noProof/>
          <w:lang w:val="id-ID"/>
        </w:rPr>
        <w:t>Hardware Interface</w:t>
      </w:r>
      <w:r w:rsidRPr="00E3581C">
        <w:rPr>
          <w:rFonts w:ascii="Times New Roman" w:hAnsi="Times New Roman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15500" w14:textId="1EB4CAB9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</w:rPr>
        <w:t>Antarmuka Perangkat Lunak (</w:t>
      </w:r>
      <w:r w:rsidRPr="00E3581C">
        <w:rPr>
          <w:rFonts w:ascii="Times New Roman" w:hAnsi="Times New Roman"/>
          <w:noProof/>
          <w:lang w:val="id-ID"/>
        </w:rPr>
        <w:t>Software Interface</w:t>
      </w:r>
      <w:r w:rsidRPr="00E3581C">
        <w:rPr>
          <w:rFonts w:ascii="Times New Roman" w:hAnsi="Times New Roman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B6C627" w14:textId="510A723B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</w:rPr>
        <w:t>Antarmuka Komunikasi (</w:t>
      </w:r>
      <w:r w:rsidRPr="00E3581C">
        <w:rPr>
          <w:rFonts w:ascii="Times New Roman" w:hAnsi="Times New Roman"/>
          <w:noProof/>
          <w:lang w:val="id-ID"/>
        </w:rPr>
        <w:t>Communication Interface</w:t>
      </w:r>
      <w:r w:rsidRPr="00E3581C">
        <w:rPr>
          <w:rFonts w:ascii="Times New Roman" w:hAnsi="Times New Roman"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DCA841" w14:textId="59E67E78" w:rsidR="00F62165" w:rsidRDefault="00F621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3581C">
        <w:rPr>
          <w:rFonts w:ascii="Times New Roman" w:hAnsi="Times New Roman"/>
        </w:rP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3581C">
        <w:rPr>
          <w:rFonts w:ascii="Times New Roman" w:hAnsi="Times New Roman"/>
        </w:rPr>
        <w:t>Kebutuhan Fungsional</w:t>
      </w:r>
      <w:r>
        <w:tab/>
      </w:r>
      <w:r>
        <w:fldChar w:fldCharType="begin"/>
      </w:r>
      <w:r>
        <w:instrText xml:space="preserve"> PAGEREF _Toc151494773 \h </w:instrText>
      </w:r>
      <w:r>
        <w:fldChar w:fldCharType="separate"/>
      </w:r>
      <w:r>
        <w:t>6</w:t>
      </w:r>
      <w:r>
        <w:fldChar w:fldCharType="end"/>
      </w:r>
    </w:p>
    <w:p w14:paraId="422F702C" w14:textId="51BA3D30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EF286B" w14:textId="6F7D9E6E" w:rsidR="00F62165" w:rsidRDefault="00F6216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E3581C">
        <w:rPr>
          <w:rFonts w:ascii="Times New Roman" w:hAnsi="Times New Roman"/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3581C">
        <w:rPr>
          <w:rFonts w:ascii="Times New Roman" w:hAnsi="Times New Roman"/>
          <w:noProof/>
        </w:rPr>
        <w:t>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_Toc151494775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EE61F1" w14:textId="7AA5BA4C" w:rsidR="00F62165" w:rsidRDefault="00F6216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3581C">
        <w:rPr>
          <w:rFonts w:ascii="Times New Roman" w:hAnsi="Times New Roman"/>
          <w:lang w:val="id-ID"/>
        </w:rP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E3581C">
        <w:rPr>
          <w:rFonts w:ascii="Times New Roman" w:hAnsi="Times New Roman"/>
        </w:rPr>
        <w:t>Kebutuhan Non-Fungsional</w:t>
      </w:r>
      <w:r>
        <w:tab/>
      </w:r>
      <w:r>
        <w:fldChar w:fldCharType="begin"/>
      </w:r>
      <w:r>
        <w:instrText xml:space="preserve"> PAGEREF _Toc151494776 \h </w:instrText>
      </w:r>
      <w:r>
        <w:fldChar w:fldCharType="separate"/>
      </w:r>
      <w:r>
        <w:t>8</w:t>
      </w:r>
      <w:r>
        <w:fldChar w:fldCharType="end"/>
      </w:r>
    </w:p>
    <w:p w14:paraId="73F94C03" w14:textId="113048EC" w:rsidR="004B4BA3" w:rsidRPr="008F0894" w:rsidRDefault="00477A6D">
      <w:pPr>
        <w:rPr>
          <w:rFonts w:ascii="Times New Roman" w:hAnsi="Times New Roman"/>
          <w:b/>
          <w:noProof/>
          <w:lang w:val="id-ID"/>
        </w:rPr>
      </w:pPr>
      <w:r w:rsidRPr="008F0894">
        <w:rPr>
          <w:rFonts w:ascii="Times New Roman" w:hAnsi="Times New Roman"/>
          <w:b/>
          <w:noProof/>
        </w:rPr>
        <w:fldChar w:fldCharType="end"/>
      </w:r>
    </w:p>
    <w:p w14:paraId="3DE5F8F7" w14:textId="77777777" w:rsidR="004B4BA3" w:rsidRPr="008F0894" w:rsidRDefault="004B4BA3">
      <w:pPr>
        <w:pStyle w:val="TOCEntry"/>
        <w:rPr>
          <w:rFonts w:ascii="Times New Roman" w:hAnsi="Times New Roman"/>
        </w:rPr>
      </w:pPr>
      <w:bookmarkStart w:id="6" w:name="_Toc151494754"/>
      <w:r w:rsidRPr="008F0894">
        <w:rPr>
          <w:rFonts w:ascii="Times New Roman" w:hAnsi="Times New Roman"/>
        </w:rP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8F0894" w14:paraId="4E2426D6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A8CE888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8F089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4AC18A37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8F089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DE02D87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8F0894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F942C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  <w:b/>
              </w:rPr>
            </w:pPr>
            <w:r w:rsidRPr="008F0894">
              <w:rPr>
                <w:rFonts w:ascii="Times New Roman" w:hAnsi="Times New Roman"/>
                <w:b/>
              </w:rPr>
              <w:t>Version</w:t>
            </w:r>
          </w:p>
        </w:tc>
      </w:tr>
      <w:tr w:rsidR="004B4BA3" w:rsidRPr="008F0894" w14:paraId="64EE780E" w14:textId="77777777">
        <w:tc>
          <w:tcPr>
            <w:tcW w:w="2160" w:type="dxa"/>
            <w:tcBorders>
              <w:top w:val="nil"/>
            </w:tcBorders>
          </w:tcPr>
          <w:p w14:paraId="5BF2CB30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0C69DC6A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5439782B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3BC3E329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4B4BA3" w:rsidRPr="008F0894" w14:paraId="72C1FE05" w14:textId="77777777" w:rsidTr="00383272">
        <w:tc>
          <w:tcPr>
            <w:tcW w:w="2160" w:type="dxa"/>
          </w:tcPr>
          <w:p w14:paraId="2B809AF6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0" w:type="dxa"/>
          </w:tcPr>
          <w:p w14:paraId="7FC59C17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</w:tcPr>
          <w:p w14:paraId="5B021E8E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</w:tcPr>
          <w:p w14:paraId="7B5B25B1" w14:textId="77777777" w:rsidR="004B4BA3" w:rsidRPr="008F0894" w:rsidRDefault="004B4BA3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383272" w:rsidRPr="008F0894" w14:paraId="32AD8F3C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173AF670" w14:textId="77777777" w:rsidR="00383272" w:rsidRPr="008F0894" w:rsidRDefault="00383272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C0CDA76" w14:textId="77777777" w:rsidR="00383272" w:rsidRPr="008F0894" w:rsidRDefault="00383272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425CE6A" w14:textId="77777777" w:rsidR="00383272" w:rsidRPr="008F0894" w:rsidRDefault="00383272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596C8169" w14:textId="77777777" w:rsidR="00383272" w:rsidRPr="008F0894" w:rsidRDefault="00383272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475CAE76" w14:textId="77777777" w:rsidR="004B4BA3" w:rsidRPr="008F0894" w:rsidRDefault="004B4BA3">
      <w:pPr>
        <w:rPr>
          <w:rFonts w:ascii="Times New Roman" w:hAnsi="Times New Roman"/>
          <w:b/>
        </w:rPr>
      </w:pPr>
    </w:p>
    <w:p w14:paraId="499DD183" w14:textId="77777777" w:rsidR="004B4BA3" w:rsidRPr="008F0894" w:rsidRDefault="004B4BA3">
      <w:pPr>
        <w:rPr>
          <w:rFonts w:ascii="Times New Roman" w:hAnsi="Times New Roman"/>
        </w:rPr>
      </w:pPr>
    </w:p>
    <w:p w14:paraId="467B76F7" w14:textId="77777777" w:rsidR="004B4BA3" w:rsidRPr="008F0894" w:rsidRDefault="004B4BA3">
      <w:pPr>
        <w:rPr>
          <w:rFonts w:ascii="Times New Roman" w:hAnsi="Times New Roman"/>
        </w:rPr>
        <w:sectPr w:rsidR="004B4BA3" w:rsidRPr="008F0894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98FBC8C" w14:textId="77777777" w:rsidR="004B4BA3" w:rsidRPr="008F0894" w:rsidRDefault="000E146B">
      <w:pPr>
        <w:pStyle w:val="Heading1"/>
        <w:rPr>
          <w:rFonts w:ascii="Times New Roman" w:hAnsi="Times New Roman"/>
        </w:rPr>
      </w:pPr>
      <w:bookmarkStart w:id="7" w:name="_Toc151494755"/>
      <w:r w:rsidRPr="008F0894">
        <w:rPr>
          <w:rFonts w:ascii="Times New Roman" w:hAnsi="Times New Roman"/>
          <w:lang w:val="id-ID"/>
        </w:rPr>
        <w:lastRenderedPageBreak/>
        <w:t>Pendahuluan</w:t>
      </w:r>
      <w:bookmarkEnd w:id="7"/>
    </w:p>
    <w:p w14:paraId="6A410007" w14:textId="77777777" w:rsidR="004B4BA3" w:rsidRPr="008F0894" w:rsidRDefault="000E146B">
      <w:pPr>
        <w:pStyle w:val="Heading2"/>
        <w:rPr>
          <w:rFonts w:ascii="Times New Roman" w:hAnsi="Times New Roman"/>
        </w:rPr>
      </w:pPr>
      <w:bookmarkStart w:id="8" w:name="_Toc151494756"/>
      <w:r w:rsidRPr="008F0894">
        <w:rPr>
          <w:rFonts w:ascii="Times New Roman" w:hAnsi="Times New Roman"/>
          <w:lang w:val="id-ID"/>
        </w:rPr>
        <w:t>Tujuan Penulisan Dokumen</w:t>
      </w:r>
      <w:bookmarkEnd w:id="8"/>
    </w:p>
    <w:p w14:paraId="43A75F7D" w14:textId="761546EC" w:rsidR="00D12E13" w:rsidRPr="008F0894" w:rsidRDefault="00D12E13" w:rsidP="008F0894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  <w:lang w:val="id-ID"/>
        </w:rPr>
      </w:pPr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Dokumen ini, yang merupakan 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Software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Requirement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Specification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(SRS) untuk aplikasi "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Easysay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," bertujuan untuk memberikan panduan rinci terkait kebutuhan fungsional dan non-fungsional dari aplikasi. Tujuan utama penulisan dokumen ini adalah:</w:t>
      </w:r>
    </w:p>
    <w:p w14:paraId="294EBB01" w14:textId="77777777" w:rsidR="00D12E13" w:rsidRPr="008F0894" w:rsidRDefault="00D12E13" w:rsidP="008F0894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  <w:lang w:val="id-ID"/>
        </w:rPr>
      </w:pPr>
    </w:p>
    <w:p w14:paraId="1E1C0939" w14:textId="657D27B1" w:rsidR="00D12E13" w:rsidRPr="008F0894" w:rsidRDefault="00D12E13" w:rsidP="008F0894">
      <w:pPr>
        <w:pStyle w:val="template"/>
        <w:numPr>
          <w:ilvl w:val="0"/>
          <w:numId w:val="10"/>
        </w:numPr>
        <w:jc w:val="both"/>
        <w:rPr>
          <w:rFonts w:ascii="Times New Roman" w:hAnsi="Times New Roman"/>
          <w:i w:val="0"/>
          <w:iCs/>
          <w:sz w:val="24"/>
          <w:szCs w:val="24"/>
          <w:lang w:val="id-ID"/>
        </w:rPr>
      </w:pPr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Memberikan Panduan: Menyajikan panduan yang komprehensif tentang fitur dan karakteristik aplikasi "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Easysay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" untuk memandu tim pengembangan dalam pengembangan perangkat lunak yang efektif dan sesuai dengan kebutuhan pengguna.</w:t>
      </w:r>
    </w:p>
    <w:p w14:paraId="2AAF6552" w14:textId="556746D5" w:rsidR="00D12E13" w:rsidRPr="008F0894" w:rsidRDefault="00D12E13" w:rsidP="008F0894">
      <w:pPr>
        <w:pStyle w:val="template"/>
        <w:numPr>
          <w:ilvl w:val="0"/>
          <w:numId w:val="10"/>
        </w:numPr>
        <w:jc w:val="both"/>
        <w:rPr>
          <w:rFonts w:ascii="Times New Roman" w:hAnsi="Times New Roman"/>
          <w:i w:val="0"/>
          <w:iCs/>
          <w:sz w:val="24"/>
          <w:szCs w:val="24"/>
          <w:lang w:val="id-ID"/>
        </w:rPr>
      </w:pPr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Komunikasi dengan Pemangku Kepentingan: Memberikan wawasan yang jelas kepada pemangku kepentingan, seperti pengembang, pengguna, dan pihak terkait lainnya, tentang fungsi dan tujuan utama aplikasi.</w:t>
      </w:r>
    </w:p>
    <w:p w14:paraId="002B440C" w14:textId="25CEBE87" w:rsidR="00D12E13" w:rsidRPr="008F0894" w:rsidRDefault="00D12E13" w:rsidP="008F0894">
      <w:pPr>
        <w:pStyle w:val="template"/>
        <w:numPr>
          <w:ilvl w:val="0"/>
          <w:numId w:val="10"/>
        </w:numPr>
        <w:jc w:val="both"/>
        <w:rPr>
          <w:rFonts w:ascii="Times New Roman" w:hAnsi="Times New Roman"/>
          <w:i w:val="0"/>
          <w:iCs/>
          <w:sz w:val="24"/>
          <w:szCs w:val="24"/>
          <w:lang w:val="id-ID"/>
        </w:rPr>
      </w:pPr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Dasar Evaluasi: Menjadi dasar evaluasi kinerja dan keberhasilan aplikasi "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Easysay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" selama dan setelah pengembangan.</w:t>
      </w:r>
    </w:p>
    <w:p w14:paraId="048F1EB2" w14:textId="77777777" w:rsidR="00383272" w:rsidRPr="008F0894" w:rsidRDefault="00383272">
      <w:pPr>
        <w:pStyle w:val="template"/>
        <w:rPr>
          <w:rFonts w:ascii="Times New Roman" w:hAnsi="Times New Roman"/>
          <w:lang w:val="id-ID"/>
        </w:rPr>
      </w:pPr>
    </w:p>
    <w:p w14:paraId="019938F5" w14:textId="77777777" w:rsidR="004B4BA3" w:rsidRPr="008F0894" w:rsidRDefault="00BA6B60">
      <w:pPr>
        <w:pStyle w:val="Heading2"/>
        <w:rPr>
          <w:rFonts w:ascii="Times New Roman" w:hAnsi="Times New Roman"/>
        </w:rPr>
      </w:pPr>
      <w:bookmarkStart w:id="9" w:name="_Toc439994669"/>
      <w:bookmarkStart w:id="10" w:name="_Toc151494757"/>
      <w:r w:rsidRPr="008F0894">
        <w:rPr>
          <w:rFonts w:ascii="Times New Roman" w:hAnsi="Times New Roman"/>
          <w:lang w:val="id-ID"/>
        </w:rPr>
        <w:t xml:space="preserve">Audien </w:t>
      </w:r>
      <w:r w:rsidR="000E146B" w:rsidRPr="008F0894">
        <w:rPr>
          <w:rFonts w:ascii="Times New Roman" w:hAnsi="Times New Roman"/>
          <w:lang w:val="id-ID"/>
        </w:rPr>
        <w:t xml:space="preserve">yang Dituju dan </w:t>
      </w:r>
      <w:bookmarkEnd w:id="9"/>
      <w:r w:rsidR="000E146B" w:rsidRPr="008F0894">
        <w:rPr>
          <w:rFonts w:ascii="Times New Roman" w:hAnsi="Times New Roman"/>
          <w:lang w:val="id-ID"/>
        </w:rPr>
        <w:t>Pembaca yang Disarankan</w:t>
      </w:r>
      <w:bookmarkEnd w:id="10"/>
    </w:p>
    <w:p w14:paraId="3A8D83B0" w14:textId="77777777" w:rsidR="00D12E13" w:rsidRPr="008F0894" w:rsidRDefault="00D12E13" w:rsidP="008F0894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  <w:lang w:val="id-ID"/>
        </w:rPr>
      </w:pPr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Dokumen ini ditujukan kepada berbagai pemangku kepentingan yang terlibat dalam pengembangan, penggunaan, dan pemeliharaan aplikasi "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Easysay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." 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>Audien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4"/>
          <w:lang w:val="id-ID"/>
        </w:rPr>
        <w:t xml:space="preserve"> yang dituju meliputi:</w:t>
      </w:r>
    </w:p>
    <w:p w14:paraId="6201BB1F" w14:textId="77777777" w:rsidR="00D12E13" w:rsidRPr="008F0894" w:rsidRDefault="00D12E13" w:rsidP="008F0894">
      <w:pPr>
        <w:pStyle w:val="template"/>
        <w:jc w:val="both"/>
        <w:rPr>
          <w:rFonts w:ascii="Times New Roman" w:hAnsi="Times New Roman"/>
          <w:i w:val="0"/>
          <w:iCs/>
          <w:sz w:val="24"/>
          <w:szCs w:val="24"/>
          <w:lang w:val="id-ID"/>
        </w:rPr>
      </w:pPr>
    </w:p>
    <w:p w14:paraId="4A5FD9B8" w14:textId="6CBF0361" w:rsidR="00D12E13" w:rsidRPr="008F0894" w:rsidRDefault="00D12E13" w:rsidP="008F0894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Cs w:val="24"/>
          <w:lang w:val="id-ID"/>
        </w:rPr>
      </w:pPr>
      <w:r w:rsidRPr="008F0894">
        <w:rPr>
          <w:rFonts w:ascii="Times New Roman" w:hAnsi="Times New Roman"/>
          <w:szCs w:val="24"/>
          <w:lang w:val="id-ID"/>
        </w:rPr>
        <w:t>Tim Pengembang: Mendapatkan pandangan mendalam tentang kebutuhan aplikasi dan petunjuk teknis yang diperlukan untuk implementasi</w:t>
      </w:r>
      <w:r w:rsidR="008F0894">
        <w:rPr>
          <w:rFonts w:ascii="Times New Roman" w:hAnsi="Times New Roman"/>
          <w:szCs w:val="24"/>
        </w:rPr>
        <w:t xml:space="preserve"> dan </w:t>
      </w:r>
      <w:proofErr w:type="spellStart"/>
      <w:r w:rsidR="008F0894">
        <w:rPr>
          <w:rFonts w:ascii="Times New Roman" w:hAnsi="Times New Roman"/>
          <w:szCs w:val="24"/>
        </w:rPr>
        <w:t>pengembangan</w:t>
      </w:r>
      <w:proofErr w:type="spellEnd"/>
      <w:r w:rsidR="008F0894">
        <w:rPr>
          <w:rFonts w:ascii="Times New Roman" w:hAnsi="Times New Roman"/>
          <w:szCs w:val="24"/>
        </w:rPr>
        <w:t xml:space="preserve"> </w:t>
      </w:r>
      <w:proofErr w:type="spellStart"/>
      <w:r w:rsidR="008F0894">
        <w:rPr>
          <w:rFonts w:ascii="Times New Roman" w:hAnsi="Times New Roman"/>
          <w:szCs w:val="24"/>
        </w:rPr>
        <w:t>aplikasi</w:t>
      </w:r>
      <w:proofErr w:type="spellEnd"/>
      <w:r w:rsidR="008F0894">
        <w:rPr>
          <w:rFonts w:ascii="Times New Roman" w:hAnsi="Times New Roman"/>
          <w:szCs w:val="24"/>
        </w:rPr>
        <w:t xml:space="preserve"> </w:t>
      </w:r>
      <w:proofErr w:type="spellStart"/>
      <w:r w:rsidR="008F0894">
        <w:rPr>
          <w:rFonts w:ascii="Times New Roman" w:hAnsi="Times New Roman"/>
          <w:szCs w:val="24"/>
        </w:rPr>
        <w:t>kedepannya</w:t>
      </w:r>
      <w:proofErr w:type="spellEnd"/>
      <w:r w:rsidR="008F0894">
        <w:rPr>
          <w:rFonts w:ascii="Times New Roman" w:hAnsi="Times New Roman"/>
          <w:szCs w:val="24"/>
        </w:rPr>
        <w:t>.</w:t>
      </w:r>
    </w:p>
    <w:p w14:paraId="079CB087" w14:textId="0C47A5AA" w:rsidR="00D12E13" w:rsidRPr="008F0894" w:rsidRDefault="00D12E13" w:rsidP="008F0894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Cs w:val="24"/>
          <w:lang w:val="id-ID"/>
        </w:rPr>
      </w:pPr>
      <w:r w:rsidRPr="008F0894">
        <w:rPr>
          <w:rFonts w:ascii="Times New Roman" w:hAnsi="Times New Roman"/>
          <w:szCs w:val="24"/>
          <w:lang w:val="id-ID"/>
        </w:rPr>
        <w:t>Manajemen Proyek: Memahami ruang lingkup proyek, jadwal waktu, dan sumber daya yang diperlukan untuk pengembangan aplikasi.</w:t>
      </w:r>
    </w:p>
    <w:p w14:paraId="78686661" w14:textId="212CD947" w:rsidR="00383272" w:rsidRPr="008F0894" w:rsidRDefault="00D12E13" w:rsidP="008F0894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i/>
          <w:szCs w:val="24"/>
          <w:lang w:val="id-ID"/>
        </w:rPr>
      </w:pPr>
      <w:r w:rsidRPr="008F0894">
        <w:rPr>
          <w:rFonts w:ascii="Times New Roman" w:hAnsi="Times New Roman"/>
          <w:szCs w:val="24"/>
          <w:lang w:val="id-ID"/>
        </w:rPr>
        <w:t>Pengguna Akhir (Pengajar): Mengetahui fungsionalitas dan cara penggunaan aplikasi untuk keperluan penilaian esai otomatis.</w:t>
      </w:r>
    </w:p>
    <w:p w14:paraId="582CA23B" w14:textId="77777777" w:rsidR="004B4BA3" w:rsidRPr="008F0894" w:rsidRDefault="000E146B">
      <w:pPr>
        <w:pStyle w:val="Heading2"/>
        <w:rPr>
          <w:rFonts w:ascii="Times New Roman" w:hAnsi="Times New Roman"/>
        </w:rPr>
      </w:pPr>
      <w:bookmarkStart w:id="11" w:name="_Toc439994670"/>
      <w:bookmarkStart w:id="12" w:name="_Toc151494758"/>
      <w:r w:rsidRPr="008F0894">
        <w:rPr>
          <w:rFonts w:ascii="Times New Roman" w:hAnsi="Times New Roman"/>
          <w:lang w:val="id-ID"/>
        </w:rPr>
        <w:t>Batasan Produk</w:t>
      </w:r>
      <w:bookmarkEnd w:id="11"/>
      <w:bookmarkEnd w:id="12"/>
    </w:p>
    <w:p w14:paraId="5E644E00" w14:textId="77777777" w:rsidR="008F0894" w:rsidRPr="008F0894" w:rsidRDefault="008F0894" w:rsidP="008F0894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8F0894">
        <w:rPr>
          <w:rFonts w:ascii="Times New Roman" w:hAnsi="Times New Roman"/>
          <w:i w:val="0"/>
          <w:iCs/>
          <w:sz w:val="24"/>
          <w:szCs w:val="22"/>
          <w:lang w:val="id-ID"/>
        </w:rPr>
        <w:t>Batasan produk melibatkan keterangan mengenai fitur atau elemen tertentu yang tidak akan disertakan dalam aplikasi "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2"/>
          <w:lang w:val="id-ID"/>
        </w:rPr>
        <w:t>Easysay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2"/>
          <w:lang w:val="id-ID"/>
        </w:rPr>
        <w:t>." Batasan ini berguna untuk memberikan pemahaman tentang ruang lingkup aplikasi dan batasan yang mungkin mempengaruhi penggunaan dan implementasinya. Batasan produk untuk "</w:t>
      </w:r>
      <w:proofErr w:type="spellStart"/>
      <w:r w:rsidRPr="008F0894">
        <w:rPr>
          <w:rFonts w:ascii="Times New Roman" w:hAnsi="Times New Roman"/>
          <w:i w:val="0"/>
          <w:iCs/>
          <w:sz w:val="24"/>
          <w:szCs w:val="22"/>
          <w:lang w:val="id-ID"/>
        </w:rPr>
        <w:t>Easysay</w:t>
      </w:r>
      <w:proofErr w:type="spellEnd"/>
      <w:r w:rsidRPr="008F0894">
        <w:rPr>
          <w:rFonts w:ascii="Times New Roman" w:hAnsi="Times New Roman"/>
          <w:i w:val="0"/>
          <w:iCs/>
          <w:sz w:val="24"/>
          <w:szCs w:val="22"/>
          <w:lang w:val="id-ID"/>
        </w:rPr>
        <w:t>" mencakup:</w:t>
      </w:r>
    </w:p>
    <w:p w14:paraId="49113B74" w14:textId="77777777" w:rsidR="008F0894" w:rsidRPr="008F0894" w:rsidRDefault="008F0894" w:rsidP="008F0894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0DAFF4BD" w14:textId="59E59045" w:rsidR="008F0894" w:rsidRPr="008F0894" w:rsidRDefault="008F0894" w:rsidP="008F0894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8F0894">
        <w:rPr>
          <w:rFonts w:ascii="Times New Roman" w:hAnsi="Times New Roman"/>
          <w:i w:val="0"/>
          <w:iCs/>
          <w:sz w:val="24"/>
          <w:szCs w:val="22"/>
          <w:lang w:val="id-ID"/>
        </w:rPr>
        <w:t>Batasan Penggunaan: Aplikasi ini dirancang untuk penilaian esai teoritis dan bukan untuk ujian berbasis pilihan ganda atau bentuk ujian lainnya.</w:t>
      </w:r>
    </w:p>
    <w:p w14:paraId="369351B9" w14:textId="7E9B6C0A" w:rsidR="00383272" w:rsidRPr="008F0894" w:rsidRDefault="008F0894" w:rsidP="008F0894">
      <w:pPr>
        <w:pStyle w:val="template"/>
        <w:numPr>
          <w:ilvl w:val="0"/>
          <w:numId w:val="13"/>
        </w:numPr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8F0894">
        <w:rPr>
          <w:rFonts w:ascii="Times New Roman" w:hAnsi="Times New Roman"/>
          <w:i w:val="0"/>
          <w:iCs/>
          <w:sz w:val="24"/>
          <w:szCs w:val="22"/>
          <w:lang w:val="id-ID"/>
        </w:rPr>
        <w:t>Batasan Bahasa: Meskipun mendukung bahasa Indonesia dan Inggris, aplikasi ini tidak dapat menilai esai dalam bahasa lain.</w:t>
      </w:r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1A00E4">
        <w:rPr>
          <w:rFonts w:ascii="Times New Roman" w:hAnsi="Times New Roman"/>
          <w:i w:val="0"/>
          <w:iCs/>
          <w:sz w:val="24"/>
          <w:szCs w:val="22"/>
        </w:rPr>
        <w:t>dapat</w:t>
      </w:r>
      <w:proofErr w:type="spellEnd"/>
      <w:r w:rsidR="001A00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1A00E4">
        <w:rPr>
          <w:rFonts w:ascii="Times New Roman" w:hAnsi="Times New Roman"/>
          <w:i w:val="0"/>
          <w:iCs/>
          <w:sz w:val="24"/>
          <w:szCs w:val="22"/>
        </w:rPr>
        <w:t>menerapkan</w:t>
      </w:r>
      <w:proofErr w:type="spellEnd"/>
      <w:r w:rsidR="001A00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1A00E4">
        <w:rPr>
          <w:rFonts w:ascii="Times New Roman" w:hAnsi="Times New Roman"/>
          <w:i w:val="0"/>
          <w:iCs/>
          <w:sz w:val="24"/>
          <w:szCs w:val="22"/>
        </w:rPr>
        <w:t>bahasa</w:t>
      </w:r>
      <w:proofErr w:type="spellEnd"/>
      <w:r w:rsidR="001A00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1A00E4">
        <w:rPr>
          <w:rFonts w:ascii="Times New Roman" w:hAnsi="Times New Roman"/>
          <w:i w:val="0"/>
          <w:iCs/>
          <w:sz w:val="24"/>
          <w:szCs w:val="22"/>
        </w:rPr>
        <w:t>lainnya</w:t>
      </w:r>
      <w:proofErr w:type="spellEnd"/>
      <w:r w:rsidR="001A00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1A00E4">
        <w:rPr>
          <w:rFonts w:ascii="Times New Roman" w:hAnsi="Times New Roman"/>
          <w:i w:val="0"/>
          <w:iCs/>
          <w:sz w:val="24"/>
          <w:szCs w:val="22"/>
        </w:rPr>
        <w:t>apabila</w:t>
      </w:r>
      <w:proofErr w:type="spellEnd"/>
      <w:r w:rsidR="001A00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1A00E4">
        <w:rPr>
          <w:rFonts w:ascii="Times New Roman" w:hAnsi="Times New Roman"/>
          <w:i w:val="0"/>
          <w:iCs/>
          <w:sz w:val="24"/>
          <w:szCs w:val="22"/>
        </w:rPr>
        <w:t>dikembangkan</w:t>
      </w:r>
      <w:proofErr w:type="spellEnd"/>
      <w:r w:rsidR="001A00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1A00E4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="001A00E4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="001A00E4">
        <w:rPr>
          <w:rFonts w:ascii="Times New Roman" w:hAnsi="Times New Roman"/>
          <w:i w:val="0"/>
          <w:iCs/>
          <w:sz w:val="24"/>
          <w:szCs w:val="22"/>
        </w:rPr>
        <w:t>lanjut</w:t>
      </w:r>
      <w:proofErr w:type="spellEnd"/>
      <w:r w:rsidR="001A00E4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4CB2FFE5" w14:textId="77777777" w:rsidR="00383272" w:rsidRPr="008F0894" w:rsidRDefault="00383272" w:rsidP="00383272">
      <w:pPr>
        <w:pStyle w:val="Heading2"/>
        <w:tabs>
          <w:tab w:val="num" w:pos="576"/>
        </w:tabs>
        <w:rPr>
          <w:rFonts w:ascii="Times New Roman" w:hAnsi="Times New Roman"/>
        </w:rPr>
      </w:pPr>
      <w:bookmarkStart w:id="13" w:name="_Toc505219817"/>
      <w:bookmarkStart w:id="14" w:name="_Toc525536494"/>
      <w:bookmarkStart w:id="15" w:name="_Toc530143614"/>
      <w:bookmarkStart w:id="16" w:name="_Toc136057437"/>
      <w:bookmarkStart w:id="17" w:name="_Toc151494759"/>
      <w:proofErr w:type="spellStart"/>
      <w:r w:rsidRPr="008F0894">
        <w:rPr>
          <w:rFonts w:ascii="Times New Roman" w:hAnsi="Times New Roman"/>
        </w:rPr>
        <w:t>Definisi</w:t>
      </w:r>
      <w:proofErr w:type="spellEnd"/>
      <w:r w:rsidRPr="008F0894">
        <w:rPr>
          <w:rFonts w:ascii="Times New Roman" w:hAnsi="Times New Roman"/>
        </w:rPr>
        <w:t xml:space="preserve"> dan </w:t>
      </w:r>
      <w:proofErr w:type="spellStart"/>
      <w:r w:rsidRPr="008F0894">
        <w:rPr>
          <w:rFonts w:ascii="Times New Roman" w:hAnsi="Times New Roman"/>
        </w:rPr>
        <w:t>Istilah</w:t>
      </w:r>
      <w:bookmarkEnd w:id="13"/>
      <w:bookmarkEnd w:id="14"/>
      <w:bookmarkEnd w:id="15"/>
      <w:bookmarkEnd w:id="16"/>
      <w:bookmarkEnd w:id="17"/>
      <w:proofErr w:type="spellEnd"/>
    </w:p>
    <w:p w14:paraId="402E9728" w14:textId="77777777" w:rsidR="001A00E4" w:rsidRPr="001A00E4" w:rsidRDefault="001A00E4" w:rsidP="001A00E4">
      <w:pPr>
        <w:pStyle w:val="BodyText"/>
        <w:tabs>
          <w:tab w:val="left" w:pos="1560"/>
          <w:tab w:val="left" w:pos="1701"/>
        </w:tabs>
        <w:jc w:val="both"/>
        <w:rPr>
          <w:szCs w:val="24"/>
          <w:lang w:val="id-ID"/>
        </w:rPr>
      </w:pPr>
      <w:r w:rsidRPr="001A00E4">
        <w:rPr>
          <w:szCs w:val="24"/>
          <w:lang w:val="id-ID"/>
        </w:rPr>
        <w:t>Berikut adalah beberapa definisi dan istilah yang digunakan dalam dokumen ini:</w:t>
      </w:r>
    </w:p>
    <w:p w14:paraId="5669C20E" w14:textId="77777777" w:rsidR="001A00E4" w:rsidRPr="001A00E4" w:rsidRDefault="001A00E4" w:rsidP="001A00E4">
      <w:pPr>
        <w:pStyle w:val="BodyText"/>
        <w:tabs>
          <w:tab w:val="left" w:pos="1560"/>
          <w:tab w:val="left" w:pos="1701"/>
        </w:tabs>
        <w:jc w:val="both"/>
        <w:rPr>
          <w:szCs w:val="24"/>
          <w:lang w:val="id-ID"/>
        </w:rPr>
      </w:pPr>
    </w:p>
    <w:p w14:paraId="55099808" w14:textId="0DCB0B3E" w:rsidR="001A00E4" w:rsidRPr="001A00E4" w:rsidRDefault="001A00E4" w:rsidP="001A00E4">
      <w:pPr>
        <w:pStyle w:val="BodyText"/>
        <w:numPr>
          <w:ilvl w:val="0"/>
          <w:numId w:val="14"/>
        </w:numPr>
        <w:tabs>
          <w:tab w:val="left" w:pos="1560"/>
          <w:tab w:val="left" w:pos="1701"/>
        </w:tabs>
        <w:jc w:val="both"/>
        <w:rPr>
          <w:szCs w:val="24"/>
          <w:lang w:val="id-ID"/>
        </w:rPr>
      </w:pPr>
      <w:proofErr w:type="spellStart"/>
      <w:r w:rsidRPr="001A00E4">
        <w:rPr>
          <w:szCs w:val="24"/>
          <w:lang w:val="id-ID"/>
        </w:rPr>
        <w:lastRenderedPageBreak/>
        <w:t>Easysay</w:t>
      </w:r>
      <w:proofErr w:type="spellEnd"/>
      <w:r w:rsidRPr="001A00E4">
        <w:rPr>
          <w:szCs w:val="24"/>
          <w:lang w:val="id-ID"/>
        </w:rPr>
        <w:t>: Nama aplikasi penilaian esai otomatis yang dibahas dalam dokumen ini.</w:t>
      </w:r>
    </w:p>
    <w:p w14:paraId="4A4FDC94" w14:textId="417AF13C" w:rsidR="001A00E4" w:rsidRPr="001A00E4" w:rsidRDefault="001A00E4" w:rsidP="001A00E4">
      <w:pPr>
        <w:pStyle w:val="BodyText"/>
        <w:numPr>
          <w:ilvl w:val="0"/>
          <w:numId w:val="14"/>
        </w:numPr>
        <w:tabs>
          <w:tab w:val="left" w:pos="1560"/>
          <w:tab w:val="left" w:pos="1701"/>
        </w:tabs>
        <w:jc w:val="both"/>
        <w:rPr>
          <w:szCs w:val="24"/>
          <w:lang w:val="id-ID"/>
        </w:rPr>
      </w:pPr>
      <w:r w:rsidRPr="001A00E4">
        <w:rPr>
          <w:szCs w:val="24"/>
          <w:lang w:val="id-ID"/>
        </w:rPr>
        <w:t>Pengajar: Termasuk guru dan dosen yang menggunakan aplikasi untuk menilai esai pelajar.</w:t>
      </w:r>
    </w:p>
    <w:p w14:paraId="7A1A205F" w14:textId="74CE01B0" w:rsidR="00383272" w:rsidRPr="001A00E4" w:rsidRDefault="001A00E4" w:rsidP="001A00E4">
      <w:pPr>
        <w:pStyle w:val="BodyText"/>
        <w:numPr>
          <w:ilvl w:val="0"/>
          <w:numId w:val="14"/>
        </w:numPr>
        <w:tabs>
          <w:tab w:val="left" w:pos="1560"/>
          <w:tab w:val="left" w:pos="1701"/>
        </w:tabs>
        <w:spacing w:before="0" w:after="0"/>
        <w:jc w:val="both"/>
        <w:rPr>
          <w:szCs w:val="24"/>
          <w:lang w:val="id-ID"/>
        </w:rPr>
      </w:pPr>
      <w:r w:rsidRPr="001A00E4">
        <w:rPr>
          <w:szCs w:val="24"/>
          <w:lang w:val="id-ID"/>
        </w:rPr>
        <w:t>Pelajar: Termasuk siswa dan mahasiswa yang jawabannya dinilai menggunakan aplikasi.</w:t>
      </w:r>
    </w:p>
    <w:p w14:paraId="5758E195" w14:textId="77777777" w:rsidR="00383272" w:rsidRPr="008F0894" w:rsidRDefault="00383272" w:rsidP="00383272">
      <w:pPr>
        <w:pStyle w:val="Heading2"/>
        <w:rPr>
          <w:rFonts w:ascii="Times New Roman" w:hAnsi="Times New Roman"/>
        </w:rPr>
      </w:pPr>
      <w:bookmarkStart w:id="18" w:name="_Toc439994672"/>
      <w:bookmarkStart w:id="19" w:name="_Toc151494760"/>
      <w:r w:rsidRPr="008F0894">
        <w:rPr>
          <w:rFonts w:ascii="Times New Roman" w:hAnsi="Times New Roman"/>
        </w:rPr>
        <w:t>Ref</w:t>
      </w:r>
      <w:bookmarkEnd w:id="18"/>
      <w:proofErr w:type="spellStart"/>
      <w:r w:rsidRPr="008F0894">
        <w:rPr>
          <w:rFonts w:ascii="Times New Roman" w:hAnsi="Times New Roman"/>
          <w:lang w:val="id-ID"/>
        </w:rPr>
        <w:t>rensi</w:t>
      </w:r>
      <w:bookmarkEnd w:id="19"/>
      <w:proofErr w:type="spellEnd"/>
    </w:p>
    <w:p w14:paraId="44F6D673" w14:textId="13B291A8" w:rsidR="00383272" w:rsidRDefault="001A00E4" w:rsidP="001A00E4">
      <w:pPr>
        <w:spacing w:line="240" w:lineRule="auto"/>
        <w:jc w:val="both"/>
        <w:rPr>
          <w:rFonts w:ascii="Times New Roman" w:hAnsi="Times New Roman"/>
          <w:iCs/>
          <w:szCs w:val="22"/>
        </w:rPr>
      </w:pPr>
      <w:proofErr w:type="spellStart"/>
      <w:r w:rsidRPr="001A00E4">
        <w:rPr>
          <w:rFonts w:ascii="Times New Roman" w:hAnsi="Times New Roman"/>
          <w:iCs/>
          <w:szCs w:val="22"/>
        </w:rPr>
        <w:t>Referensi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mencakup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sumber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daya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dan </w:t>
      </w:r>
      <w:proofErr w:type="spellStart"/>
      <w:r w:rsidRPr="001A00E4">
        <w:rPr>
          <w:rFonts w:ascii="Times New Roman" w:hAnsi="Times New Roman"/>
          <w:iCs/>
          <w:szCs w:val="22"/>
        </w:rPr>
        <w:t>dokumen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lain yang </w:t>
      </w:r>
      <w:proofErr w:type="spellStart"/>
      <w:r w:rsidRPr="001A00E4">
        <w:rPr>
          <w:rFonts w:ascii="Times New Roman" w:hAnsi="Times New Roman"/>
          <w:iCs/>
          <w:szCs w:val="22"/>
        </w:rPr>
        <w:t>digunakan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sebagai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acuan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dalam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penyusunan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dokumen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ini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. </w:t>
      </w:r>
      <w:proofErr w:type="spellStart"/>
      <w:r w:rsidRPr="001A00E4">
        <w:rPr>
          <w:rFonts w:ascii="Times New Roman" w:hAnsi="Times New Roman"/>
          <w:iCs/>
          <w:szCs w:val="22"/>
        </w:rPr>
        <w:t>Referensi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dapat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termasuk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buku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, </w:t>
      </w:r>
      <w:proofErr w:type="spellStart"/>
      <w:r w:rsidRPr="001A00E4">
        <w:rPr>
          <w:rFonts w:ascii="Times New Roman" w:hAnsi="Times New Roman"/>
          <w:iCs/>
          <w:szCs w:val="22"/>
        </w:rPr>
        <w:t>artikel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, </w:t>
      </w:r>
      <w:proofErr w:type="spellStart"/>
      <w:r w:rsidRPr="001A00E4">
        <w:rPr>
          <w:rFonts w:ascii="Times New Roman" w:hAnsi="Times New Roman"/>
          <w:iCs/>
          <w:szCs w:val="22"/>
        </w:rPr>
        <w:t>atau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standar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industri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yang </w:t>
      </w:r>
      <w:proofErr w:type="spellStart"/>
      <w:r w:rsidRPr="001A00E4">
        <w:rPr>
          <w:rFonts w:ascii="Times New Roman" w:hAnsi="Times New Roman"/>
          <w:iCs/>
          <w:szCs w:val="22"/>
        </w:rPr>
        <w:t>relevan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dengan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pengembangan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aplikasi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dan </w:t>
      </w:r>
      <w:proofErr w:type="spellStart"/>
      <w:r w:rsidRPr="001A00E4">
        <w:rPr>
          <w:rFonts w:ascii="Times New Roman" w:hAnsi="Times New Roman"/>
          <w:iCs/>
          <w:szCs w:val="22"/>
        </w:rPr>
        <w:t>penilaian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esai</w:t>
      </w:r>
      <w:proofErr w:type="spellEnd"/>
      <w:r w:rsidRPr="001A00E4">
        <w:rPr>
          <w:rFonts w:ascii="Times New Roman" w:hAnsi="Times New Roman"/>
          <w:iCs/>
          <w:szCs w:val="22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</w:rPr>
        <w:t>otomatis</w:t>
      </w:r>
      <w:proofErr w:type="spellEnd"/>
      <w:r w:rsidRPr="001A00E4">
        <w:rPr>
          <w:rFonts w:ascii="Times New Roman" w:hAnsi="Times New Roman"/>
          <w:iCs/>
          <w:szCs w:val="22"/>
        </w:rPr>
        <w:t>.</w:t>
      </w:r>
    </w:p>
    <w:p w14:paraId="20CE380E" w14:textId="22493EF0" w:rsidR="00F62165" w:rsidRDefault="00F62165" w:rsidP="001A00E4">
      <w:pPr>
        <w:spacing w:line="240" w:lineRule="auto"/>
        <w:jc w:val="both"/>
        <w:rPr>
          <w:rFonts w:ascii="Times New Roman" w:hAnsi="Times New Roman"/>
          <w:iCs/>
          <w:szCs w:val="22"/>
        </w:rPr>
      </w:pPr>
    </w:p>
    <w:p w14:paraId="6F004C76" w14:textId="46A6EA28" w:rsidR="00F62165" w:rsidRPr="00F573F5" w:rsidRDefault="00F573F5" w:rsidP="001A00E4">
      <w:pPr>
        <w:spacing w:line="240" w:lineRule="auto"/>
        <w:jc w:val="both"/>
        <w:rPr>
          <w:rFonts w:ascii="Times New Roman" w:hAnsi="Times New Roman"/>
          <w:iCs/>
          <w:szCs w:val="24"/>
        </w:rPr>
      </w:pPr>
      <w:proofErr w:type="spellStart"/>
      <w:r>
        <w:rPr>
          <w:rFonts w:ascii="Times New Roman" w:hAnsi="Times New Roman"/>
          <w:iCs/>
          <w:szCs w:val="24"/>
        </w:rPr>
        <w:t>Refrensi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untuk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aplikasi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Easysay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dapat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dilihat</w:t>
      </w:r>
      <w:proofErr w:type="spellEnd"/>
      <w:r>
        <w:rPr>
          <w:rFonts w:ascii="Times New Roman" w:hAnsi="Times New Roman"/>
          <w:iCs/>
          <w:szCs w:val="24"/>
        </w:rPr>
        <w:t xml:space="preserve"> pada </w:t>
      </w:r>
      <w:proofErr w:type="spellStart"/>
      <w:r>
        <w:rPr>
          <w:rFonts w:ascii="Times New Roman" w:hAnsi="Times New Roman"/>
          <w:iCs/>
          <w:szCs w:val="24"/>
        </w:rPr>
        <w:t>Tugas</w:t>
      </w:r>
      <w:proofErr w:type="spellEnd"/>
      <w:r>
        <w:rPr>
          <w:rFonts w:ascii="Times New Roman" w:hAnsi="Times New Roman"/>
          <w:iCs/>
          <w:szCs w:val="24"/>
        </w:rPr>
        <w:t xml:space="preserve"> Akhir yang </w:t>
      </w:r>
      <w:proofErr w:type="spellStart"/>
      <w:r>
        <w:rPr>
          <w:rFonts w:ascii="Times New Roman" w:hAnsi="Times New Roman"/>
          <w:iCs/>
          <w:szCs w:val="24"/>
        </w:rPr>
        <w:t>dibuat</w:t>
      </w:r>
      <w:proofErr w:type="spellEnd"/>
      <w:r>
        <w:rPr>
          <w:rFonts w:ascii="Times New Roman" w:hAnsi="Times New Roman"/>
          <w:iCs/>
          <w:szCs w:val="24"/>
        </w:rPr>
        <w:t xml:space="preserve"> oleh Geizka </w:t>
      </w:r>
      <w:proofErr w:type="spellStart"/>
      <w:r>
        <w:rPr>
          <w:rFonts w:ascii="Times New Roman" w:hAnsi="Times New Roman"/>
          <w:iCs/>
          <w:szCs w:val="24"/>
        </w:rPr>
        <w:t>Rozilia</w:t>
      </w:r>
      <w:proofErr w:type="spellEnd"/>
      <w:r>
        <w:rPr>
          <w:rFonts w:ascii="Times New Roman" w:hAnsi="Times New Roman"/>
          <w:iCs/>
          <w:szCs w:val="24"/>
        </w:rPr>
        <w:t xml:space="preserve"> Ruicosta </w:t>
      </w:r>
      <w:proofErr w:type="spellStart"/>
      <w:r>
        <w:rPr>
          <w:rFonts w:ascii="Times New Roman" w:hAnsi="Times New Roman"/>
          <w:iCs/>
          <w:szCs w:val="24"/>
        </w:rPr>
        <w:t>dengan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judul</w:t>
      </w:r>
      <w:proofErr w:type="spellEnd"/>
      <w:r>
        <w:rPr>
          <w:rFonts w:ascii="Times New Roman" w:hAnsi="Times New Roman"/>
          <w:iCs/>
          <w:szCs w:val="24"/>
        </w:rPr>
        <w:t xml:space="preserve"> “</w:t>
      </w:r>
      <w:proofErr w:type="spellStart"/>
      <w:r>
        <w:rPr>
          <w:rFonts w:ascii="Times New Roman" w:hAnsi="Times New Roman"/>
          <w:iCs/>
          <w:szCs w:val="24"/>
        </w:rPr>
        <w:t>Aplikasi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Penilaian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Esai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Ootomatis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Berbahasa</w:t>
      </w:r>
      <w:proofErr w:type="spellEnd"/>
      <w:r>
        <w:rPr>
          <w:rFonts w:ascii="Times New Roman" w:hAnsi="Times New Roman"/>
          <w:iCs/>
          <w:szCs w:val="24"/>
        </w:rPr>
        <w:t xml:space="preserve"> Indonesia dan </w:t>
      </w:r>
      <w:proofErr w:type="spellStart"/>
      <w:r>
        <w:rPr>
          <w:rFonts w:ascii="Times New Roman" w:hAnsi="Times New Roman"/>
          <w:iCs/>
          <w:szCs w:val="24"/>
        </w:rPr>
        <w:t>Inggris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Menggunakan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Cs w:val="24"/>
        </w:rPr>
        <w:t>Metode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r w:rsidRPr="00F573F5">
        <w:rPr>
          <w:rFonts w:ascii="Times New Roman" w:hAnsi="Times New Roman"/>
          <w:i/>
          <w:szCs w:val="24"/>
        </w:rPr>
        <w:t>Test-Driven Development</w:t>
      </w:r>
      <w:r>
        <w:rPr>
          <w:rFonts w:ascii="Times New Roman" w:hAnsi="Times New Roman"/>
          <w:iCs/>
          <w:szCs w:val="24"/>
        </w:rPr>
        <w:t>”.</w:t>
      </w:r>
    </w:p>
    <w:p w14:paraId="4C8DE05B" w14:textId="77777777" w:rsidR="00383272" w:rsidRPr="008F0894" w:rsidRDefault="00383272">
      <w:pPr>
        <w:spacing w:line="24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79E4D015" w14:textId="77777777" w:rsidR="00383272" w:rsidRPr="008F0894" w:rsidRDefault="00383272">
      <w:pPr>
        <w:spacing w:line="24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5A0FAB57" w14:textId="77777777" w:rsidR="00383272" w:rsidRPr="008F0894" w:rsidRDefault="00383272">
      <w:pPr>
        <w:spacing w:line="240" w:lineRule="auto"/>
        <w:rPr>
          <w:rFonts w:ascii="Times New Roman" w:hAnsi="Times New Roman"/>
          <w:i/>
          <w:iCs/>
          <w:sz w:val="22"/>
          <w:szCs w:val="22"/>
          <w:lang w:val="id-ID"/>
        </w:rPr>
      </w:pPr>
    </w:p>
    <w:p w14:paraId="262D103C" w14:textId="77777777" w:rsidR="00383272" w:rsidRPr="008F0894" w:rsidRDefault="00383272">
      <w:pPr>
        <w:spacing w:line="240" w:lineRule="auto"/>
        <w:rPr>
          <w:rFonts w:ascii="Times New Roman" w:hAnsi="Times New Roman"/>
          <w:i/>
          <w:iCs/>
          <w:sz w:val="22"/>
          <w:szCs w:val="22"/>
          <w:lang w:val="id-ID"/>
        </w:rPr>
      </w:pPr>
      <w:r w:rsidRPr="008F0894">
        <w:rPr>
          <w:rFonts w:ascii="Times New Roman" w:hAnsi="Times New Roman"/>
          <w:i/>
          <w:iCs/>
          <w:sz w:val="22"/>
          <w:szCs w:val="22"/>
          <w:lang w:val="id-ID"/>
        </w:rPr>
        <w:br w:type="page"/>
      </w:r>
    </w:p>
    <w:p w14:paraId="29D4894B" w14:textId="77777777" w:rsidR="004B4BA3" w:rsidRPr="008F0894" w:rsidRDefault="000E146B">
      <w:pPr>
        <w:pStyle w:val="Heading1"/>
        <w:rPr>
          <w:rFonts w:ascii="Times New Roman" w:hAnsi="Times New Roman"/>
        </w:rPr>
      </w:pPr>
      <w:bookmarkStart w:id="20" w:name="_Toc439994673"/>
      <w:bookmarkStart w:id="21" w:name="_Toc151494761"/>
      <w:r w:rsidRPr="008F0894">
        <w:rPr>
          <w:rFonts w:ascii="Times New Roman" w:hAnsi="Times New Roman"/>
          <w:lang w:val="id-ID"/>
        </w:rPr>
        <w:lastRenderedPageBreak/>
        <w:t>Deskripsi Keseluruhan</w:t>
      </w:r>
      <w:bookmarkEnd w:id="20"/>
      <w:bookmarkEnd w:id="21"/>
    </w:p>
    <w:p w14:paraId="59A3BE43" w14:textId="77777777" w:rsidR="004B4BA3" w:rsidRPr="008F0894" w:rsidRDefault="00201533">
      <w:pPr>
        <w:pStyle w:val="Heading2"/>
        <w:rPr>
          <w:rFonts w:ascii="Times New Roman" w:hAnsi="Times New Roman"/>
        </w:rPr>
      </w:pPr>
      <w:bookmarkStart w:id="22" w:name="_Toc439994674"/>
      <w:bookmarkStart w:id="23" w:name="_Toc151494762"/>
      <w:r w:rsidRPr="008F0894">
        <w:rPr>
          <w:rFonts w:ascii="Times New Roman" w:hAnsi="Times New Roman"/>
          <w:lang w:val="id-ID"/>
        </w:rPr>
        <w:t>Deskripsi</w:t>
      </w:r>
      <w:r w:rsidR="000E146B" w:rsidRPr="008F0894">
        <w:rPr>
          <w:rFonts w:ascii="Times New Roman" w:hAnsi="Times New Roman"/>
          <w:lang w:val="id-ID"/>
        </w:rPr>
        <w:t xml:space="preserve"> Produk</w:t>
      </w:r>
      <w:bookmarkEnd w:id="23"/>
      <w:r w:rsidR="000E146B" w:rsidRPr="008F0894">
        <w:rPr>
          <w:rFonts w:ascii="Times New Roman" w:hAnsi="Times New Roman"/>
          <w:lang w:val="id-ID"/>
        </w:rPr>
        <w:t xml:space="preserve"> </w:t>
      </w:r>
      <w:bookmarkEnd w:id="22"/>
    </w:p>
    <w:p w14:paraId="505FAF94" w14:textId="77777777" w:rsidR="001A00E4" w:rsidRPr="001A00E4" w:rsidRDefault="001A00E4" w:rsidP="001A00E4">
      <w:pPr>
        <w:jc w:val="both"/>
        <w:rPr>
          <w:rFonts w:ascii="Times New Roman" w:hAnsi="Times New Roman"/>
          <w:iCs/>
          <w:szCs w:val="22"/>
          <w:lang w:val="id-ID"/>
        </w:rPr>
      </w:pPr>
      <w:r w:rsidRPr="001A00E4">
        <w:rPr>
          <w:rFonts w:ascii="Times New Roman" w:hAnsi="Times New Roman"/>
          <w:iCs/>
          <w:szCs w:val="22"/>
          <w:lang w:val="id-ID"/>
        </w:rPr>
        <w:t>Aplikasi "</w:t>
      </w:r>
      <w:proofErr w:type="spellStart"/>
      <w:r w:rsidRPr="001A00E4">
        <w:rPr>
          <w:rFonts w:ascii="Times New Roman" w:hAnsi="Times New Roman"/>
          <w:iCs/>
          <w:szCs w:val="22"/>
          <w:lang w:val="id-ID"/>
        </w:rPr>
        <w:t>Easysay</w:t>
      </w:r>
      <w:proofErr w:type="spellEnd"/>
      <w:r w:rsidRPr="001A00E4">
        <w:rPr>
          <w:rFonts w:ascii="Times New Roman" w:hAnsi="Times New Roman"/>
          <w:iCs/>
          <w:szCs w:val="22"/>
          <w:lang w:val="id-ID"/>
        </w:rPr>
        <w:t>" dirancang sebagai sistem penilaian esai otomatis yang dapat membantu pengajar (guru/dosen) mengevaluasi jawaban esai pelajar (siswa/mahasiswa) secara efisien. Aplikasi ini, yang disebut sebagai "</w:t>
      </w:r>
      <w:proofErr w:type="spellStart"/>
      <w:r w:rsidRPr="001A00E4">
        <w:rPr>
          <w:rFonts w:ascii="Times New Roman" w:hAnsi="Times New Roman"/>
          <w:iCs/>
          <w:szCs w:val="22"/>
          <w:lang w:val="id-ID"/>
        </w:rPr>
        <w:t>Easysay</w:t>
      </w:r>
      <w:proofErr w:type="spellEnd"/>
      <w:r w:rsidRPr="001A00E4">
        <w:rPr>
          <w:rFonts w:ascii="Times New Roman" w:hAnsi="Times New Roman"/>
          <w:iCs/>
          <w:szCs w:val="22"/>
          <w:lang w:val="id-ID"/>
        </w:rPr>
        <w:t xml:space="preserve">," memungkinkan pengguna untuk memeriksa sejumlah besar jawaban esai dalam waktu yang relatif singkat. Fitur kunci termasuk pemilihan bahasa (Indonesia atau Inggris), penilaian tunggal dan jamak, serta integrasi model </w:t>
      </w:r>
      <w:proofErr w:type="spellStart"/>
      <w:r w:rsidRPr="001A00E4">
        <w:rPr>
          <w:rFonts w:ascii="Times New Roman" w:hAnsi="Times New Roman"/>
          <w:iCs/>
          <w:szCs w:val="22"/>
          <w:lang w:val="id-ID"/>
        </w:rPr>
        <w:t>machine</w:t>
      </w:r>
      <w:proofErr w:type="spellEnd"/>
      <w:r w:rsidRPr="001A00E4">
        <w:rPr>
          <w:rFonts w:ascii="Times New Roman" w:hAnsi="Times New Roman"/>
          <w:iCs/>
          <w:szCs w:val="22"/>
          <w:lang w:val="id-ID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  <w:lang w:val="id-ID"/>
        </w:rPr>
        <w:t>learning</w:t>
      </w:r>
      <w:proofErr w:type="spellEnd"/>
      <w:r w:rsidRPr="001A00E4">
        <w:rPr>
          <w:rFonts w:ascii="Times New Roman" w:hAnsi="Times New Roman"/>
          <w:iCs/>
          <w:szCs w:val="22"/>
          <w:lang w:val="id-ID"/>
        </w:rPr>
        <w:t xml:space="preserve"> menggunakan TF-IDF dan </w:t>
      </w:r>
      <w:proofErr w:type="spellStart"/>
      <w:r w:rsidRPr="001A00E4">
        <w:rPr>
          <w:rFonts w:ascii="Times New Roman" w:hAnsi="Times New Roman"/>
          <w:iCs/>
          <w:szCs w:val="22"/>
          <w:lang w:val="id-ID"/>
        </w:rPr>
        <w:t>Cosine</w:t>
      </w:r>
      <w:proofErr w:type="spellEnd"/>
      <w:r w:rsidRPr="001A00E4">
        <w:rPr>
          <w:rFonts w:ascii="Times New Roman" w:hAnsi="Times New Roman"/>
          <w:iCs/>
          <w:szCs w:val="22"/>
          <w:lang w:val="id-ID"/>
        </w:rPr>
        <w:t xml:space="preserve"> </w:t>
      </w:r>
      <w:proofErr w:type="spellStart"/>
      <w:r w:rsidRPr="001A00E4">
        <w:rPr>
          <w:rFonts w:ascii="Times New Roman" w:hAnsi="Times New Roman"/>
          <w:iCs/>
          <w:szCs w:val="22"/>
          <w:lang w:val="id-ID"/>
        </w:rPr>
        <w:t>Similarity</w:t>
      </w:r>
      <w:proofErr w:type="spellEnd"/>
      <w:r w:rsidRPr="001A00E4">
        <w:rPr>
          <w:rFonts w:ascii="Times New Roman" w:hAnsi="Times New Roman"/>
          <w:iCs/>
          <w:szCs w:val="22"/>
          <w:lang w:val="id-ID"/>
        </w:rPr>
        <w:t>.</w:t>
      </w:r>
    </w:p>
    <w:p w14:paraId="61E9F7A9" w14:textId="77777777" w:rsidR="00383272" w:rsidRPr="001A00E4" w:rsidRDefault="00383272">
      <w:pPr>
        <w:pStyle w:val="template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67CF0767" w14:textId="77777777" w:rsidR="004B4BA3" w:rsidRPr="008F0894" w:rsidRDefault="000E146B">
      <w:pPr>
        <w:pStyle w:val="Heading2"/>
        <w:rPr>
          <w:rFonts w:ascii="Times New Roman" w:hAnsi="Times New Roman"/>
        </w:rPr>
      </w:pPr>
      <w:bookmarkStart w:id="24" w:name="_Toc439994675"/>
      <w:bookmarkStart w:id="25" w:name="_Toc151494763"/>
      <w:r w:rsidRPr="008F0894">
        <w:rPr>
          <w:rFonts w:ascii="Times New Roman" w:hAnsi="Times New Roman"/>
          <w:lang w:val="id-ID"/>
        </w:rPr>
        <w:t>Fungsi Produk</w:t>
      </w:r>
      <w:bookmarkEnd w:id="25"/>
      <w:r w:rsidRPr="008F0894">
        <w:rPr>
          <w:rFonts w:ascii="Times New Roman" w:hAnsi="Times New Roman"/>
          <w:lang w:val="id-ID"/>
        </w:rPr>
        <w:t xml:space="preserve"> </w:t>
      </w:r>
      <w:bookmarkEnd w:id="24"/>
    </w:p>
    <w:p w14:paraId="7675EA24" w14:textId="372335E9" w:rsidR="001A00E4" w:rsidRDefault="001A00E4" w:rsidP="001A00E4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Fungsi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“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Easysay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”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dapat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dilihat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pada daftar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dibawah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>
        <w:rPr>
          <w:rFonts w:ascii="Times New Roman" w:hAnsi="Times New Roman"/>
          <w:i w:val="0"/>
          <w:iCs/>
          <w:sz w:val="24"/>
          <w:szCs w:val="22"/>
        </w:rPr>
        <w:t>:</w:t>
      </w:r>
    </w:p>
    <w:p w14:paraId="5CD7FD8A" w14:textId="77777777" w:rsidR="001A00E4" w:rsidRPr="001A00E4" w:rsidRDefault="001A00E4" w:rsidP="001A00E4">
      <w:pPr>
        <w:pStyle w:val="template"/>
        <w:rPr>
          <w:rFonts w:ascii="Times New Roman" w:hAnsi="Times New Roman"/>
          <w:i w:val="0"/>
          <w:iCs/>
          <w:sz w:val="24"/>
          <w:szCs w:val="22"/>
        </w:rPr>
      </w:pPr>
    </w:p>
    <w:p w14:paraId="054B5A53" w14:textId="78913A49" w:rsidR="001A00E4" w:rsidRPr="001A00E4" w:rsidRDefault="001A00E4" w:rsidP="001A00E4">
      <w:pPr>
        <w:pStyle w:val="template"/>
        <w:numPr>
          <w:ilvl w:val="0"/>
          <w:numId w:val="15"/>
        </w:numPr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 xml:space="preserve">Penilaian esai otomatis menggunakan model </w:t>
      </w:r>
      <w:proofErr w:type="spellStart"/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machine</w:t>
      </w:r>
      <w:proofErr w:type="spellEnd"/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 xml:space="preserve"> </w:t>
      </w:r>
      <w:proofErr w:type="spellStart"/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learning</w:t>
      </w:r>
      <w:proofErr w:type="spellEnd"/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.</w:t>
      </w:r>
    </w:p>
    <w:p w14:paraId="36D4E07E" w14:textId="77777777" w:rsidR="001A00E4" w:rsidRPr="001A00E4" w:rsidRDefault="001A00E4" w:rsidP="001A00E4">
      <w:pPr>
        <w:pStyle w:val="template"/>
        <w:numPr>
          <w:ilvl w:val="0"/>
          <w:numId w:val="15"/>
        </w:numPr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Pilihan bahasa untuk penilaian esai (Indonesia atau Inggris).</w:t>
      </w:r>
    </w:p>
    <w:p w14:paraId="1FB52069" w14:textId="77777777" w:rsidR="001A00E4" w:rsidRPr="001A00E4" w:rsidRDefault="001A00E4" w:rsidP="001A00E4">
      <w:pPr>
        <w:pStyle w:val="template"/>
        <w:numPr>
          <w:ilvl w:val="0"/>
          <w:numId w:val="15"/>
        </w:numPr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Penilaian tunggal: Memeriksa satu pasangan jawaban esai pengajar dan pelajar.</w:t>
      </w:r>
    </w:p>
    <w:p w14:paraId="02A91F6F" w14:textId="77777777" w:rsidR="001A00E4" w:rsidRPr="001A00E4" w:rsidRDefault="001A00E4" w:rsidP="001A00E4">
      <w:pPr>
        <w:pStyle w:val="template"/>
        <w:numPr>
          <w:ilvl w:val="0"/>
          <w:numId w:val="15"/>
        </w:numPr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Penilaian jamak: Memungkinkan pengguna mengunggah berkas CSV dengan jawaban pelajar yang berisi nama dan jawaban.</w:t>
      </w:r>
    </w:p>
    <w:p w14:paraId="3BED4280" w14:textId="2D279D26" w:rsidR="00383272" w:rsidRPr="001A00E4" w:rsidRDefault="001A00E4" w:rsidP="001A00E4">
      <w:pPr>
        <w:pStyle w:val="template"/>
        <w:numPr>
          <w:ilvl w:val="0"/>
          <w:numId w:val="15"/>
        </w:numPr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Tampilan hasil penilaian dengan skor dan detail pasangan jawaban.</w:t>
      </w:r>
    </w:p>
    <w:p w14:paraId="181CF920" w14:textId="77777777" w:rsidR="004B4BA3" w:rsidRPr="008F0894" w:rsidRDefault="00201533">
      <w:pPr>
        <w:pStyle w:val="Heading2"/>
        <w:rPr>
          <w:rFonts w:ascii="Times New Roman" w:hAnsi="Times New Roman"/>
        </w:rPr>
      </w:pPr>
      <w:bookmarkStart w:id="26" w:name="_Toc439994676"/>
      <w:bookmarkStart w:id="27" w:name="_Toc151494764"/>
      <w:r w:rsidRPr="008F0894">
        <w:rPr>
          <w:rFonts w:ascii="Times New Roman" w:hAnsi="Times New Roman"/>
          <w:lang w:val="id-ID"/>
        </w:rPr>
        <w:t xml:space="preserve">Penggolongan </w:t>
      </w:r>
      <w:proofErr w:type="spellStart"/>
      <w:r w:rsidRPr="008F0894">
        <w:rPr>
          <w:rFonts w:ascii="Times New Roman" w:hAnsi="Times New Roman"/>
          <w:lang w:val="id-ID"/>
        </w:rPr>
        <w:t>Karakterik</w:t>
      </w:r>
      <w:bookmarkEnd w:id="26"/>
      <w:proofErr w:type="spellEnd"/>
      <w:r w:rsidRPr="008F0894">
        <w:rPr>
          <w:rFonts w:ascii="Times New Roman" w:hAnsi="Times New Roman"/>
          <w:lang w:val="id-ID"/>
        </w:rPr>
        <w:t xml:space="preserve"> Pengguna</w:t>
      </w:r>
      <w:bookmarkEnd w:id="27"/>
    </w:p>
    <w:p w14:paraId="026090C9" w14:textId="77777777" w:rsidR="001A00E4" w:rsidRPr="001A00E4" w:rsidRDefault="001A00E4" w:rsidP="001A00E4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Aplikasi "</w:t>
      </w:r>
      <w:proofErr w:type="spellStart"/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Easysay</w:t>
      </w:r>
      <w:proofErr w:type="spellEnd"/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" ditujukan khusus untuk satu golongan pengguna, yaitu:</w:t>
      </w:r>
    </w:p>
    <w:p w14:paraId="4D9F1263" w14:textId="77777777" w:rsidR="001A00E4" w:rsidRPr="001A00E4" w:rsidRDefault="001A00E4" w:rsidP="001A00E4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19C0B431" w14:textId="6A912F9D" w:rsidR="00383272" w:rsidRPr="001A00E4" w:rsidRDefault="001A00E4" w:rsidP="001A00E4">
      <w:pPr>
        <w:pStyle w:val="template"/>
        <w:numPr>
          <w:ilvl w:val="0"/>
          <w:numId w:val="16"/>
        </w:numPr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Pengajar (Guru/Dosen): Pengguna yang akan menggunakan aplikasi "</w:t>
      </w:r>
      <w:proofErr w:type="spellStart"/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Easysay</w:t>
      </w:r>
      <w:proofErr w:type="spellEnd"/>
      <w:r w:rsidRPr="001A00E4">
        <w:rPr>
          <w:rFonts w:ascii="Times New Roman" w:hAnsi="Times New Roman"/>
          <w:i w:val="0"/>
          <w:iCs/>
          <w:sz w:val="24"/>
          <w:szCs w:val="22"/>
          <w:lang w:val="id-ID"/>
        </w:rPr>
        <w:t>" untuk memasukkan jawaban esai pengajar dan pelajar. Pengajar bertanggung jawab atas proses penilaian dan evaluasi menggunakan fitur-fitur yang disediakan oleh aplikasi.</w:t>
      </w:r>
    </w:p>
    <w:p w14:paraId="10CD6949" w14:textId="75D72FCE" w:rsidR="004B4BA3" w:rsidRDefault="00201533">
      <w:pPr>
        <w:pStyle w:val="Heading2"/>
        <w:rPr>
          <w:rFonts w:ascii="Times New Roman" w:hAnsi="Times New Roman"/>
          <w:lang w:val="id-ID"/>
        </w:rPr>
      </w:pPr>
      <w:bookmarkStart w:id="28" w:name="_Toc439994677"/>
      <w:bookmarkStart w:id="29" w:name="_Toc151494765"/>
      <w:r w:rsidRPr="008F0894">
        <w:rPr>
          <w:rFonts w:ascii="Times New Roman" w:hAnsi="Times New Roman"/>
          <w:lang w:val="id-ID"/>
        </w:rPr>
        <w:t>Lingkungan Operasi</w:t>
      </w:r>
      <w:bookmarkEnd w:id="29"/>
      <w:r w:rsidRPr="008F0894">
        <w:rPr>
          <w:rFonts w:ascii="Times New Roman" w:hAnsi="Times New Roman"/>
          <w:lang w:val="id-ID"/>
        </w:rPr>
        <w:t xml:space="preserve"> </w:t>
      </w:r>
      <w:bookmarkEnd w:id="28"/>
    </w:p>
    <w:p w14:paraId="5A972F1B" w14:textId="77777777" w:rsidR="00BC64C0" w:rsidRPr="00BC64C0" w:rsidRDefault="00BC64C0" w:rsidP="00BC64C0">
      <w:pPr>
        <w:jc w:val="both"/>
        <w:rPr>
          <w:lang w:val="id-ID"/>
        </w:rPr>
      </w:pPr>
      <w:r w:rsidRPr="00BC64C0">
        <w:rPr>
          <w:lang w:val="id-ID"/>
        </w:rPr>
        <w:t>Perangkat lunak "</w:t>
      </w:r>
      <w:proofErr w:type="spellStart"/>
      <w:r w:rsidRPr="00BC64C0">
        <w:rPr>
          <w:lang w:val="id-ID"/>
        </w:rPr>
        <w:t>Easysay</w:t>
      </w:r>
      <w:proofErr w:type="spellEnd"/>
      <w:r w:rsidRPr="00BC64C0">
        <w:rPr>
          <w:lang w:val="id-ID"/>
        </w:rPr>
        <w:t>" akan beroperasi dalam lingkungan sebagai berikut:</w:t>
      </w:r>
    </w:p>
    <w:p w14:paraId="74F7121F" w14:textId="77777777" w:rsidR="00BC64C0" w:rsidRPr="00BC64C0" w:rsidRDefault="00BC64C0" w:rsidP="00BC64C0">
      <w:pPr>
        <w:jc w:val="both"/>
        <w:rPr>
          <w:lang w:val="id-ID"/>
        </w:rPr>
      </w:pPr>
    </w:p>
    <w:p w14:paraId="457F1E01" w14:textId="77777777" w:rsidR="00BC64C0" w:rsidRPr="00BC64C0" w:rsidRDefault="00BC64C0" w:rsidP="00BC64C0">
      <w:pPr>
        <w:pStyle w:val="ListParagraph"/>
        <w:numPr>
          <w:ilvl w:val="0"/>
          <w:numId w:val="17"/>
        </w:numPr>
        <w:jc w:val="both"/>
        <w:rPr>
          <w:lang w:val="id-ID"/>
        </w:rPr>
      </w:pPr>
      <w:r w:rsidRPr="00BC64C0">
        <w:rPr>
          <w:lang w:val="id-ID"/>
        </w:rPr>
        <w:t>Platform: Dapat dioperasikan di sistem operasi Windows atau Linux.</w:t>
      </w:r>
    </w:p>
    <w:p w14:paraId="38AEF830" w14:textId="77777777" w:rsidR="00BC64C0" w:rsidRPr="00BC64C0" w:rsidRDefault="00BC64C0" w:rsidP="00BC64C0">
      <w:pPr>
        <w:pStyle w:val="ListParagraph"/>
        <w:numPr>
          <w:ilvl w:val="0"/>
          <w:numId w:val="17"/>
        </w:numPr>
        <w:jc w:val="both"/>
        <w:rPr>
          <w:lang w:val="id-ID"/>
        </w:rPr>
      </w:pPr>
      <w:r w:rsidRPr="00BC64C0">
        <w:rPr>
          <w:lang w:val="id-ID"/>
        </w:rPr>
        <w:t xml:space="preserve">Perangkat Keras: Memerlukan Node.js (minimal versi 16.16.0) untuk </w:t>
      </w:r>
      <w:proofErr w:type="spellStart"/>
      <w:r w:rsidRPr="00BC64C0">
        <w:rPr>
          <w:lang w:val="id-ID"/>
        </w:rPr>
        <w:t>frontend</w:t>
      </w:r>
      <w:proofErr w:type="spellEnd"/>
      <w:r w:rsidRPr="00BC64C0">
        <w:rPr>
          <w:lang w:val="id-ID"/>
        </w:rPr>
        <w:t xml:space="preserve"> dan </w:t>
      </w:r>
      <w:proofErr w:type="spellStart"/>
      <w:r w:rsidRPr="00BC64C0">
        <w:rPr>
          <w:lang w:val="id-ID"/>
        </w:rPr>
        <w:t>Python</w:t>
      </w:r>
      <w:proofErr w:type="spellEnd"/>
      <w:r w:rsidRPr="00BC64C0">
        <w:rPr>
          <w:lang w:val="id-ID"/>
        </w:rPr>
        <w:t xml:space="preserve"> (minimal versi 3.11.5) untuk </w:t>
      </w:r>
      <w:proofErr w:type="spellStart"/>
      <w:r w:rsidRPr="00BC64C0">
        <w:rPr>
          <w:lang w:val="id-ID"/>
        </w:rPr>
        <w:t>backend</w:t>
      </w:r>
      <w:proofErr w:type="spellEnd"/>
      <w:r w:rsidRPr="00BC64C0">
        <w:rPr>
          <w:lang w:val="id-ID"/>
        </w:rPr>
        <w:t>.</w:t>
      </w:r>
    </w:p>
    <w:p w14:paraId="5B51F389" w14:textId="2B740B87" w:rsidR="00BC64C0" w:rsidRPr="00BC64C0" w:rsidRDefault="00BC64C0" w:rsidP="00BC64C0">
      <w:pPr>
        <w:pStyle w:val="ListParagraph"/>
        <w:numPr>
          <w:ilvl w:val="0"/>
          <w:numId w:val="17"/>
        </w:numPr>
        <w:jc w:val="both"/>
        <w:rPr>
          <w:lang w:val="id-ID"/>
        </w:rPr>
      </w:pPr>
      <w:r w:rsidRPr="00BC64C0">
        <w:rPr>
          <w:lang w:val="id-ID"/>
        </w:rPr>
        <w:t>Sistem Operasi: Kompatibel dengan Windows atau Linux.</w:t>
      </w:r>
    </w:p>
    <w:p w14:paraId="25403F5E" w14:textId="0E933DC2" w:rsidR="004B4BA3" w:rsidRDefault="00201533">
      <w:pPr>
        <w:pStyle w:val="Heading2"/>
        <w:rPr>
          <w:rFonts w:ascii="Times New Roman" w:hAnsi="Times New Roman"/>
          <w:lang w:val="id-ID"/>
        </w:rPr>
      </w:pPr>
      <w:bookmarkStart w:id="30" w:name="_Toc439994678"/>
      <w:bookmarkStart w:id="31" w:name="_Toc151494766"/>
      <w:r w:rsidRPr="008F0894">
        <w:rPr>
          <w:rFonts w:ascii="Times New Roman" w:hAnsi="Times New Roman"/>
          <w:lang w:val="id-ID"/>
        </w:rPr>
        <w:t>Batasan Desain dan Implementasi</w:t>
      </w:r>
      <w:bookmarkEnd w:id="31"/>
      <w:r w:rsidRPr="008F0894">
        <w:rPr>
          <w:rFonts w:ascii="Times New Roman" w:hAnsi="Times New Roman"/>
          <w:lang w:val="id-ID"/>
        </w:rPr>
        <w:t xml:space="preserve"> </w:t>
      </w:r>
      <w:bookmarkEnd w:id="30"/>
    </w:p>
    <w:p w14:paraId="41B4EEE1" w14:textId="3882BF88" w:rsidR="00BC64C0" w:rsidRDefault="00BC64C0" w:rsidP="00BC64C0">
      <w:r>
        <w:t xml:space="preserve">Batasan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Easysay</w:t>
      </w:r>
      <w:proofErr w:type="spellEnd"/>
      <w:r>
        <w:t xml:space="preserve">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AFA9F00" w14:textId="77777777" w:rsidR="00BC64C0" w:rsidRPr="00BC64C0" w:rsidRDefault="00BC64C0" w:rsidP="00BC64C0"/>
    <w:p w14:paraId="1BF1515B" w14:textId="77777777" w:rsidR="00BC64C0" w:rsidRPr="00BC64C0" w:rsidRDefault="00BC64C0" w:rsidP="00BC64C0">
      <w:pPr>
        <w:pStyle w:val="ListParagraph"/>
        <w:numPr>
          <w:ilvl w:val="0"/>
          <w:numId w:val="18"/>
        </w:numPr>
        <w:jc w:val="both"/>
        <w:rPr>
          <w:lang w:val="id-ID"/>
        </w:rPr>
      </w:pPr>
      <w:r w:rsidRPr="00BC64C0">
        <w:rPr>
          <w:lang w:val="id-ID"/>
        </w:rPr>
        <w:t>Batasan Penggunaan: Aplikasi hanya ditujukan untuk menilai esai dengan jawaban benar atau teoritis.</w:t>
      </w:r>
    </w:p>
    <w:p w14:paraId="13CACAA8" w14:textId="77777777" w:rsidR="00BC64C0" w:rsidRPr="00BC64C0" w:rsidRDefault="00BC64C0" w:rsidP="00BC64C0">
      <w:pPr>
        <w:pStyle w:val="ListParagraph"/>
        <w:numPr>
          <w:ilvl w:val="0"/>
          <w:numId w:val="18"/>
        </w:numPr>
        <w:jc w:val="both"/>
        <w:rPr>
          <w:lang w:val="id-ID"/>
        </w:rPr>
      </w:pPr>
      <w:r w:rsidRPr="00BC64C0">
        <w:rPr>
          <w:lang w:val="id-ID"/>
        </w:rPr>
        <w:t>Batasan Bahasa: Meskipun mendukung bahasa Indonesia dan Inggris, aplikasi tidak dapat menilai esai dalam bahasa lain.</w:t>
      </w:r>
    </w:p>
    <w:p w14:paraId="7A05DB24" w14:textId="65CD4427" w:rsidR="00BC64C0" w:rsidRPr="00BC64C0" w:rsidRDefault="00BC64C0" w:rsidP="00BC64C0">
      <w:pPr>
        <w:pStyle w:val="ListParagraph"/>
        <w:numPr>
          <w:ilvl w:val="0"/>
          <w:numId w:val="18"/>
        </w:numPr>
        <w:jc w:val="both"/>
        <w:rPr>
          <w:lang w:val="id-ID"/>
        </w:rPr>
      </w:pPr>
      <w:r w:rsidRPr="00BC64C0">
        <w:rPr>
          <w:lang w:val="id-ID"/>
        </w:rPr>
        <w:t>Keamanan: Tidak ada kebutuhan keamanan khusus yang diimplementasikan.</w:t>
      </w:r>
    </w:p>
    <w:p w14:paraId="21EE6B25" w14:textId="77777777" w:rsidR="004B4BA3" w:rsidRPr="008F0894" w:rsidRDefault="00201533">
      <w:pPr>
        <w:pStyle w:val="Heading2"/>
        <w:rPr>
          <w:rFonts w:ascii="Times New Roman" w:hAnsi="Times New Roman"/>
        </w:rPr>
      </w:pPr>
      <w:bookmarkStart w:id="32" w:name="_Toc151494767"/>
      <w:r w:rsidRPr="008F0894">
        <w:rPr>
          <w:rFonts w:ascii="Times New Roman" w:hAnsi="Times New Roman"/>
          <w:lang w:val="id-ID"/>
        </w:rPr>
        <w:lastRenderedPageBreak/>
        <w:t>Dokumentasi Pengguna</w:t>
      </w:r>
      <w:bookmarkEnd w:id="32"/>
    </w:p>
    <w:p w14:paraId="4B3EF853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Dokumentasi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"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Easysay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"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akan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tersedia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melalui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halaman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bantuan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di situs web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resmi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Dokumentasi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ini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mencakup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>:</w:t>
      </w:r>
    </w:p>
    <w:p w14:paraId="49C96B95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</w:rPr>
      </w:pPr>
    </w:p>
    <w:p w14:paraId="4F310E64" w14:textId="77777777" w:rsidR="00BC64C0" w:rsidRPr="00BC64C0" w:rsidRDefault="00BC64C0" w:rsidP="00BC64C0">
      <w:pPr>
        <w:pStyle w:val="template"/>
        <w:numPr>
          <w:ilvl w:val="0"/>
          <w:numId w:val="19"/>
        </w:numPr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FAQ (Frequently Asked Questions):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Sekumpulan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pertanyaan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umum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sering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diajukan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oleh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beserta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jawaban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rinci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memberikan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pemahaman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lebih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lanjut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tentang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berbagai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aspek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fitur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2801F54F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</w:rPr>
      </w:pPr>
    </w:p>
    <w:p w14:paraId="4356304C" w14:textId="6AE955F6" w:rsidR="00BC64C0" w:rsidRDefault="00BC64C0" w:rsidP="00BC64C0">
      <w:pPr>
        <w:pStyle w:val="template"/>
        <w:numPr>
          <w:ilvl w:val="0"/>
          <w:numId w:val="19"/>
        </w:numPr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Panduan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>:</w:t>
      </w:r>
    </w:p>
    <w:p w14:paraId="1493ADCA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</w:rPr>
      </w:pPr>
    </w:p>
    <w:p w14:paraId="5C87A940" w14:textId="77777777" w:rsidR="00BC64C0" w:rsidRPr="00BC64C0" w:rsidRDefault="00BC64C0" w:rsidP="00BC64C0">
      <w:pPr>
        <w:pStyle w:val="template"/>
        <w:numPr>
          <w:ilvl w:val="1"/>
          <w:numId w:val="19"/>
        </w:numPr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Cara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: Tutorial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langkah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demi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langkah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menjelaskan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cara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memanfaatkan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fitur-fitur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utama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5B74EDB1" w14:textId="77777777" w:rsidR="00BC64C0" w:rsidRPr="00BC64C0" w:rsidRDefault="00BC64C0" w:rsidP="00BC64C0">
      <w:pPr>
        <w:pStyle w:val="template"/>
        <w:numPr>
          <w:ilvl w:val="1"/>
          <w:numId w:val="19"/>
        </w:numPr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Penilaian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Tunggal: Panduan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khusus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fitur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penilaian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tunggal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termasuk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memasukkan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jawaban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pengajar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pelajar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27B389D3" w14:textId="73077A70" w:rsidR="00383272" w:rsidRPr="00BC64C0" w:rsidRDefault="00BC64C0" w:rsidP="00BC64C0">
      <w:pPr>
        <w:pStyle w:val="template"/>
        <w:numPr>
          <w:ilvl w:val="1"/>
          <w:numId w:val="19"/>
        </w:numPr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Penilaian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Jamak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: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Instruksi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menggunakan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fitur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penilaian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jamak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termasuk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langkah-langkah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mengunggah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berkas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 xml:space="preserve"> CSV dan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</w:rPr>
        <w:t>spesifikasinya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00F11B0B" w14:textId="09E0CFD2" w:rsid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</w:rPr>
      </w:pPr>
    </w:p>
    <w:p w14:paraId="69908E9E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  <w:r w:rsidRPr="00BC64C0">
        <w:rPr>
          <w:rFonts w:ascii="Times New Roman" w:hAnsi="Times New Roman"/>
          <w:i w:val="0"/>
          <w:iCs/>
          <w:sz w:val="24"/>
          <w:szCs w:val="22"/>
          <w:lang w:val="id-ID"/>
        </w:rPr>
        <w:t xml:space="preserve">Dengan menyediakan dokumen ini secara daring, diharapkan pengguna dapat dengan mudah mengakses informasi yang mereka 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  <w:lang w:val="id-ID"/>
        </w:rPr>
        <w:t>butuhkan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  <w:lang w:val="id-ID"/>
        </w:rPr>
        <w:t xml:space="preserve"> dan memanfaatkan fitur-fitur aplikasi "</w:t>
      </w:r>
      <w:proofErr w:type="spellStart"/>
      <w:r w:rsidRPr="00BC64C0">
        <w:rPr>
          <w:rFonts w:ascii="Times New Roman" w:hAnsi="Times New Roman"/>
          <w:i w:val="0"/>
          <w:iCs/>
          <w:sz w:val="24"/>
          <w:szCs w:val="22"/>
          <w:lang w:val="id-ID"/>
        </w:rPr>
        <w:t>Easysay</w:t>
      </w:r>
      <w:proofErr w:type="spellEnd"/>
      <w:r w:rsidRPr="00BC64C0">
        <w:rPr>
          <w:rFonts w:ascii="Times New Roman" w:hAnsi="Times New Roman"/>
          <w:i w:val="0"/>
          <w:iCs/>
          <w:sz w:val="24"/>
          <w:szCs w:val="22"/>
          <w:lang w:val="id-ID"/>
        </w:rPr>
        <w:t>" secara optimal.</w:t>
      </w:r>
    </w:p>
    <w:p w14:paraId="69BC29AC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7297A95C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3F49349E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76747786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10915A59" w14:textId="77777777" w:rsidR="00BC64C0" w:rsidRPr="00BC64C0" w:rsidRDefault="00BC64C0" w:rsidP="00BC64C0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  <w:lang w:val="id-ID"/>
        </w:rPr>
      </w:pPr>
    </w:p>
    <w:p w14:paraId="2DBB2D62" w14:textId="77777777" w:rsidR="00383272" w:rsidRPr="008F0894" w:rsidRDefault="00383272">
      <w:pPr>
        <w:spacing w:line="240" w:lineRule="auto"/>
        <w:rPr>
          <w:rFonts w:ascii="Times New Roman" w:hAnsi="Times New Roman"/>
          <w:i/>
          <w:sz w:val="22"/>
          <w:lang w:val="id-ID"/>
        </w:rPr>
      </w:pPr>
      <w:r w:rsidRPr="008F0894">
        <w:rPr>
          <w:rFonts w:ascii="Times New Roman" w:hAnsi="Times New Roman"/>
          <w:lang w:val="id-ID"/>
        </w:rPr>
        <w:br w:type="page"/>
      </w:r>
    </w:p>
    <w:p w14:paraId="00C8D841" w14:textId="77777777" w:rsidR="004B4BA3" w:rsidRPr="008F0894" w:rsidRDefault="00BA6B60">
      <w:pPr>
        <w:pStyle w:val="Heading1"/>
        <w:rPr>
          <w:rFonts w:ascii="Times New Roman" w:hAnsi="Times New Roman"/>
        </w:rPr>
      </w:pPr>
      <w:bookmarkStart w:id="33" w:name="_Toc439994682"/>
      <w:bookmarkStart w:id="34" w:name="_Toc151494768"/>
      <w:r w:rsidRPr="008F0894">
        <w:rPr>
          <w:rFonts w:ascii="Times New Roman" w:hAnsi="Times New Roman"/>
          <w:lang w:val="id-ID"/>
        </w:rPr>
        <w:lastRenderedPageBreak/>
        <w:t>Kebutuhan</w:t>
      </w:r>
      <w:r w:rsidR="004B4BA3" w:rsidRPr="008F0894">
        <w:rPr>
          <w:rFonts w:ascii="Times New Roman" w:hAnsi="Times New Roman"/>
        </w:rPr>
        <w:t xml:space="preserve"> </w:t>
      </w:r>
      <w:bookmarkEnd w:id="33"/>
      <w:r w:rsidR="00383272" w:rsidRPr="008F0894">
        <w:rPr>
          <w:rFonts w:ascii="Times New Roman" w:hAnsi="Times New Roman"/>
          <w:lang w:val="id-ID"/>
        </w:rPr>
        <w:t>Antarmuka</w:t>
      </w:r>
      <w:r w:rsidRPr="008F0894">
        <w:rPr>
          <w:rFonts w:ascii="Times New Roman" w:hAnsi="Times New Roman"/>
          <w:lang w:val="id-ID"/>
        </w:rPr>
        <w:t xml:space="preserve"> Eksternal</w:t>
      </w:r>
      <w:bookmarkEnd w:id="34"/>
    </w:p>
    <w:p w14:paraId="341CEC50" w14:textId="3179FB12" w:rsidR="004B4BA3" w:rsidRPr="008F0894" w:rsidRDefault="00CC53BD">
      <w:pPr>
        <w:pStyle w:val="Heading2"/>
        <w:rPr>
          <w:rFonts w:ascii="Times New Roman" w:hAnsi="Times New Roman"/>
        </w:rPr>
      </w:pPr>
      <w:bookmarkStart w:id="35" w:name="_Toc151494769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Pengguna</w:t>
      </w:r>
      <w:proofErr w:type="spellEnd"/>
      <w:r>
        <w:rPr>
          <w:rFonts w:ascii="Times New Roman" w:hAnsi="Times New Roman"/>
        </w:rPr>
        <w:t xml:space="preserve"> (User Interfaces)</w:t>
      </w:r>
      <w:bookmarkEnd w:id="35"/>
      <w:r w:rsidR="0042025A" w:rsidRPr="008F0894">
        <w:rPr>
          <w:rFonts w:ascii="Times New Roman" w:hAnsi="Times New Roman"/>
        </w:rPr>
        <w:t xml:space="preserve"> </w:t>
      </w:r>
    </w:p>
    <w:p w14:paraId="02ABB467" w14:textId="77777777" w:rsidR="00CC53BD" w:rsidRPr="00CC53BD" w:rsidRDefault="00CC53BD" w:rsidP="00E2629D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pada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aplikasi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"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Easysay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"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didesain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memberikan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pengalaman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yang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intuitif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efisien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.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Beberapa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karakteristik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meliputi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>:</w:t>
      </w:r>
    </w:p>
    <w:p w14:paraId="103486F9" w14:textId="77777777" w:rsidR="00CC53BD" w:rsidRPr="00CC53BD" w:rsidRDefault="00CC53BD" w:rsidP="00E2629D">
      <w:pPr>
        <w:pStyle w:val="template"/>
        <w:jc w:val="both"/>
        <w:rPr>
          <w:rFonts w:ascii="Times New Roman" w:hAnsi="Times New Roman"/>
          <w:i w:val="0"/>
          <w:iCs/>
          <w:sz w:val="24"/>
          <w:szCs w:val="22"/>
        </w:rPr>
      </w:pPr>
    </w:p>
    <w:p w14:paraId="4A2AB0BC" w14:textId="77777777" w:rsidR="00CC53BD" w:rsidRPr="00CC53BD" w:rsidRDefault="00CC53BD" w:rsidP="00E2629D">
      <w:pPr>
        <w:pStyle w:val="template"/>
        <w:numPr>
          <w:ilvl w:val="0"/>
          <w:numId w:val="20"/>
        </w:numPr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Bahasa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Pilihan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: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Pengguna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dapat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memilih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bahasa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antarmuka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yaitu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Bahasa Indonesia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atau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Bahasa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Inggris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62CB0891" w14:textId="77777777" w:rsidR="00CC53BD" w:rsidRPr="00CC53BD" w:rsidRDefault="00CC53BD" w:rsidP="00E2629D">
      <w:pPr>
        <w:pStyle w:val="template"/>
        <w:numPr>
          <w:ilvl w:val="0"/>
          <w:numId w:val="20"/>
        </w:numPr>
        <w:jc w:val="both"/>
        <w:rPr>
          <w:rFonts w:ascii="Times New Roman" w:hAnsi="Times New Roman"/>
          <w:i w:val="0"/>
          <w:iCs/>
          <w:sz w:val="24"/>
          <w:szCs w:val="22"/>
        </w:rPr>
      </w:pPr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Halaman Utama (Home):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Menyediakan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navigasi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memilih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metode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penilaian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tunggal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atau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jamak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serta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memilih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bahasa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mengakses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halaman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bantuan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22148E93" w14:textId="77777777" w:rsidR="00CC53BD" w:rsidRPr="00CC53BD" w:rsidRDefault="00CC53BD" w:rsidP="00E2629D">
      <w:pPr>
        <w:pStyle w:val="template"/>
        <w:numPr>
          <w:ilvl w:val="0"/>
          <w:numId w:val="20"/>
        </w:numPr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Penilaian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Tunggal: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Formulir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input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memasukkan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jawaban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esai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pengajar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pelajar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tombol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"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Periksa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>".</w:t>
      </w:r>
    </w:p>
    <w:p w14:paraId="09AE6676" w14:textId="77777777" w:rsidR="00CC53BD" w:rsidRPr="00CC53BD" w:rsidRDefault="00CC53BD" w:rsidP="00E2629D">
      <w:pPr>
        <w:pStyle w:val="template"/>
        <w:numPr>
          <w:ilvl w:val="0"/>
          <w:numId w:val="20"/>
        </w:numPr>
        <w:jc w:val="both"/>
        <w:rPr>
          <w:rFonts w:ascii="Times New Roman" w:hAnsi="Times New Roman"/>
          <w:i w:val="0"/>
          <w:iCs/>
          <w:sz w:val="24"/>
          <w:szCs w:val="22"/>
        </w:rPr>
      </w:pP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Penilaian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Jamak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: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Formulir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mengunggah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berkas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CSV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tombol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"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Periksa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" dan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opsi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menentukan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kolom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nama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dan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jawaban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pelajar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>.</w:t>
      </w:r>
    </w:p>
    <w:p w14:paraId="799A5FBB" w14:textId="029D742B" w:rsidR="00383272" w:rsidRPr="008F0894" w:rsidRDefault="00CC53BD" w:rsidP="00E2629D">
      <w:pPr>
        <w:pStyle w:val="template"/>
        <w:numPr>
          <w:ilvl w:val="0"/>
          <w:numId w:val="20"/>
        </w:numPr>
        <w:jc w:val="both"/>
        <w:rPr>
          <w:rFonts w:ascii="Times New Roman" w:hAnsi="Times New Roman"/>
          <w:lang w:val="id-ID"/>
        </w:rPr>
      </w:pPr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Hasil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Penilaian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: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Menampilkan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tabel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pasangan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nama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,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jawaban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, dan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skor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esai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pelajar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dengan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opsi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untuk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mengunduh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</w:t>
      </w:r>
      <w:proofErr w:type="spellStart"/>
      <w:r w:rsidRPr="00CC53BD">
        <w:rPr>
          <w:rFonts w:ascii="Times New Roman" w:hAnsi="Times New Roman"/>
          <w:i w:val="0"/>
          <w:iCs/>
          <w:sz w:val="24"/>
          <w:szCs w:val="22"/>
        </w:rPr>
        <w:t>dalam</w:t>
      </w:r>
      <w:proofErr w:type="spellEnd"/>
      <w:r w:rsidRPr="00CC53BD">
        <w:rPr>
          <w:rFonts w:ascii="Times New Roman" w:hAnsi="Times New Roman"/>
          <w:i w:val="0"/>
          <w:iCs/>
          <w:sz w:val="24"/>
          <w:szCs w:val="22"/>
        </w:rPr>
        <w:t xml:space="preserve"> format PDF.</w:t>
      </w:r>
    </w:p>
    <w:p w14:paraId="325775E1" w14:textId="1D3ED9EA" w:rsidR="00F11D92" w:rsidRPr="008F0894" w:rsidRDefault="00CC53BD" w:rsidP="00F11D92">
      <w:pPr>
        <w:pStyle w:val="Heading2"/>
        <w:rPr>
          <w:rFonts w:ascii="Times New Roman" w:hAnsi="Times New Roman"/>
          <w:lang w:val="id-ID"/>
        </w:rPr>
      </w:pPr>
      <w:bookmarkStart w:id="36" w:name="_Toc453325627"/>
      <w:bookmarkStart w:id="37" w:name="_Toc151494770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Keras</w:t>
      </w:r>
      <w:proofErr w:type="spellEnd"/>
      <w:r>
        <w:rPr>
          <w:rFonts w:ascii="Times New Roman" w:hAnsi="Times New Roman"/>
        </w:rPr>
        <w:t xml:space="preserve"> (</w:t>
      </w:r>
      <w:r w:rsidR="00F11D92" w:rsidRPr="008F0894">
        <w:rPr>
          <w:rFonts w:ascii="Times New Roman" w:hAnsi="Times New Roman"/>
          <w:lang w:val="id-ID"/>
        </w:rPr>
        <w:t xml:space="preserve">Hardware </w:t>
      </w:r>
      <w:proofErr w:type="spellStart"/>
      <w:r w:rsidR="00F11D92" w:rsidRPr="008F0894">
        <w:rPr>
          <w:rFonts w:ascii="Times New Roman" w:hAnsi="Times New Roman"/>
          <w:lang w:val="id-ID"/>
        </w:rPr>
        <w:t>Interface</w:t>
      </w:r>
      <w:bookmarkEnd w:id="36"/>
      <w:proofErr w:type="spellEnd"/>
      <w:r>
        <w:rPr>
          <w:rFonts w:ascii="Times New Roman" w:hAnsi="Times New Roman"/>
        </w:rPr>
        <w:t>)</w:t>
      </w:r>
      <w:bookmarkEnd w:id="37"/>
    </w:p>
    <w:p w14:paraId="334D6407" w14:textId="67119E17" w:rsidR="00CC53BD" w:rsidRPr="00CC53BD" w:rsidRDefault="00CC53BD" w:rsidP="00CC53BD">
      <w:pPr>
        <w:jc w:val="both"/>
        <w:rPr>
          <w:rFonts w:ascii="Times New Roman" w:hAnsi="Times New Roman"/>
          <w:iCs/>
        </w:rPr>
      </w:pPr>
      <w:proofErr w:type="spellStart"/>
      <w:r w:rsidRPr="00CC53BD">
        <w:rPr>
          <w:rFonts w:ascii="Times New Roman" w:hAnsi="Times New Roman"/>
          <w:iCs/>
        </w:rPr>
        <w:t>Antarmuka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perangkat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keras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aplikasi</w:t>
      </w:r>
      <w:proofErr w:type="spellEnd"/>
      <w:r w:rsidRPr="00CC53BD">
        <w:rPr>
          <w:rFonts w:ascii="Times New Roman" w:hAnsi="Times New Roman"/>
          <w:iCs/>
        </w:rPr>
        <w:t xml:space="preserve"> "</w:t>
      </w:r>
      <w:proofErr w:type="spellStart"/>
      <w:r w:rsidRPr="00CC53BD">
        <w:rPr>
          <w:rFonts w:ascii="Times New Roman" w:hAnsi="Times New Roman"/>
          <w:iCs/>
        </w:rPr>
        <w:t>Easysay</w:t>
      </w:r>
      <w:proofErr w:type="spellEnd"/>
      <w:r w:rsidRPr="00CC53BD">
        <w:rPr>
          <w:rFonts w:ascii="Times New Roman" w:hAnsi="Times New Roman"/>
          <w:iCs/>
        </w:rPr>
        <w:t xml:space="preserve">" </w:t>
      </w:r>
      <w:proofErr w:type="spellStart"/>
      <w:r w:rsidRPr="00CC53BD">
        <w:rPr>
          <w:rFonts w:ascii="Times New Roman" w:hAnsi="Times New Roman"/>
          <w:iCs/>
        </w:rPr>
        <w:t>mencakup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karakteristik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logis</w:t>
      </w:r>
      <w:proofErr w:type="spellEnd"/>
      <w:r w:rsidRPr="00CC53BD">
        <w:rPr>
          <w:rFonts w:ascii="Times New Roman" w:hAnsi="Times New Roman"/>
          <w:iCs/>
        </w:rPr>
        <w:t xml:space="preserve"> dan </w:t>
      </w:r>
      <w:proofErr w:type="spellStart"/>
      <w:r w:rsidRPr="00CC53BD">
        <w:rPr>
          <w:rFonts w:ascii="Times New Roman" w:hAnsi="Times New Roman"/>
          <w:iCs/>
        </w:rPr>
        <w:t>fisik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antara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perangkat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lunak</w:t>
      </w:r>
      <w:proofErr w:type="spellEnd"/>
      <w:r w:rsidRPr="00CC53BD">
        <w:rPr>
          <w:rFonts w:ascii="Times New Roman" w:hAnsi="Times New Roman"/>
          <w:iCs/>
        </w:rPr>
        <w:t xml:space="preserve"> dan </w:t>
      </w:r>
      <w:proofErr w:type="spellStart"/>
      <w:r w:rsidRPr="00CC53BD">
        <w:rPr>
          <w:rFonts w:ascii="Times New Roman" w:hAnsi="Times New Roman"/>
          <w:iCs/>
        </w:rPr>
        <w:t>komponen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perangkat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keras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sistem</w:t>
      </w:r>
      <w:proofErr w:type="spellEnd"/>
      <w:r w:rsidRPr="00CC53BD">
        <w:rPr>
          <w:rFonts w:ascii="Times New Roman" w:hAnsi="Times New Roman"/>
          <w:iCs/>
        </w:rPr>
        <w:t xml:space="preserve">, </w:t>
      </w:r>
      <w:proofErr w:type="spellStart"/>
      <w:r w:rsidRPr="00CC53BD">
        <w:rPr>
          <w:rFonts w:ascii="Times New Roman" w:hAnsi="Times New Roman"/>
          <w:iCs/>
        </w:rPr>
        <w:t>seperti</w:t>
      </w:r>
      <w:proofErr w:type="spellEnd"/>
      <w:r w:rsidRPr="00CC53BD">
        <w:rPr>
          <w:rFonts w:ascii="Times New Roman" w:hAnsi="Times New Roman"/>
          <w:iCs/>
        </w:rPr>
        <w:t>:</w:t>
      </w:r>
    </w:p>
    <w:p w14:paraId="3B033955" w14:textId="77777777" w:rsidR="00CC53BD" w:rsidRPr="00CC53BD" w:rsidRDefault="00CC53BD" w:rsidP="00CC53BD">
      <w:pPr>
        <w:jc w:val="both"/>
        <w:rPr>
          <w:rFonts w:ascii="Times New Roman" w:hAnsi="Times New Roman"/>
          <w:iCs/>
        </w:rPr>
      </w:pPr>
    </w:p>
    <w:p w14:paraId="05BB5516" w14:textId="77777777" w:rsidR="00CC53BD" w:rsidRPr="00CC53BD" w:rsidRDefault="00CC53BD" w:rsidP="00CC53BD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iCs/>
        </w:rPr>
      </w:pPr>
      <w:proofErr w:type="spellStart"/>
      <w:r w:rsidRPr="00CC53BD">
        <w:rPr>
          <w:rFonts w:ascii="Times New Roman" w:hAnsi="Times New Roman"/>
          <w:iCs/>
        </w:rPr>
        <w:t>Sistem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Operasi</w:t>
      </w:r>
      <w:proofErr w:type="spellEnd"/>
      <w:r w:rsidRPr="00CC53BD">
        <w:rPr>
          <w:rFonts w:ascii="Times New Roman" w:hAnsi="Times New Roman"/>
          <w:iCs/>
        </w:rPr>
        <w:t xml:space="preserve">: </w:t>
      </w:r>
      <w:proofErr w:type="spellStart"/>
      <w:r w:rsidRPr="00CC53BD">
        <w:rPr>
          <w:rFonts w:ascii="Times New Roman" w:hAnsi="Times New Roman"/>
          <w:iCs/>
        </w:rPr>
        <w:t>Kompatibel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dengan</w:t>
      </w:r>
      <w:proofErr w:type="spellEnd"/>
      <w:r w:rsidRPr="00CC53BD">
        <w:rPr>
          <w:rFonts w:ascii="Times New Roman" w:hAnsi="Times New Roman"/>
          <w:iCs/>
        </w:rPr>
        <w:t xml:space="preserve"> Windows dan Linux.</w:t>
      </w:r>
    </w:p>
    <w:p w14:paraId="605216C6" w14:textId="5D7D1A35" w:rsidR="00F11D92" w:rsidRPr="00CC53BD" w:rsidRDefault="00CC53BD" w:rsidP="00CC53BD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iCs/>
          <w:lang w:val="id-ID"/>
        </w:rPr>
      </w:pPr>
      <w:r w:rsidRPr="00CC53BD">
        <w:rPr>
          <w:rFonts w:ascii="Times New Roman" w:hAnsi="Times New Roman"/>
          <w:iCs/>
        </w:rPr>
        <w:t xml:space="preserve">Node.js dan Python: </w:t>
      </w:r>
      <w:proofErr w:type="spellStart"/>
      <w:r w:rsidRPr="00CC53BD">
        <w:rPr>
          <w:rFonts w:ascii="Times New Roman" w:hAnsi="Times New Roman"/>
          <w:iCs/>
        </w:rPr>
        <w:t>Memerlukan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perangkat</w:t>
      </w:r>
      <w:proofErr w:type="spellEnd"/>
      <w:r w:rsidRPr="00CC53BD">
        <w:rPr>
          <w:rFonts w:ascii="Times New Roman" w:hAnsi="Times New Roman"/>
          <w:iCs/>
        </w:rPr>
        <w:t xml:space="preserve"> </w:t>
      </w:r>
      <w:proofErr w:type="spellStart"/>
      <w:r w:rsidRPr="00CC53BD">
        <w:rPr>
          <w:rFonts w:ascii="Times New Roman" w:hAnsi="Times New Roman"/>
          <w:iCs/>
        </w:rPr>
        <w:t>keras</w:t>
      </w:r>
      <w:proofErr w:type="spellEnd"/>
      <w:r w:rsidRPr="00CC53BD">
        <w:rPr>
          <w:rFonts w:ascii="Times New Roman" w:hAnsi="Times New Roman"/>
          <w:iCs/>
        </w:rPr>
        <w:t xml:space="preserve"> yang </w:t>
      </w:r>
      <w:proofErr w:type="spellStart"/>
      <w:r w:rsidRPr="00CC53BD">
        <w:rPr>
          <w:rFonts w:ascii="Times New Roman" w:hAnsi="Times New Roman"/>
          <w:iCs/>
        </w:rPr>
        <w:t>mendukung</w:t>
      </w:r>
      <w:proofErr w:type="spellEnd"/>
      <w:r w:rsidRPr="00CC53BD">
        <w:rPr>
          <w:rFonts w:ascii="Times New Roman" w:hAnsi="Times New Roman"/>
          <w:iCs/>
        </w:rPr>
        <w:t xml:space="preserve"> Node.js (minimal </w:t>
      </w:r>
      <w:proofErr w:type="spellStart"/>
      <w:r w:rsidRPr="00CC53BD">
        <w:rPr>
          <w:rFonts w:ascii="Times New Roman" w:hAnsi="Times New Roman"/>
          <w:iCs/>
        </w:rPr>
        <w:t>versi</w:t>
      </w:r>
      <w:proofErr w:type="spellEnd"/>
      <w:r w:rsidRPr="00CC53BD">
        <w:rPr>
          <w:rFonts w:ascii="Times New Roman" w:hAnsi="Times New Roman"/>
          <w:iCs/>
        </w:rPr>
        <w:t xml:space="preserve"> 16.16.0) </w:t>
      </w:r>
      <w:proofErr w:type="spellStart"/>
      <w:r w:rsidRPr="00CC53BD">
        <w:rPr>
          <w:rFonts w:ascii="Times New Roman" w:hAnsi="Times New Roman"/>
          <w:iCs/>
        </w:rPr>
        <w:t>untuk</w:t>
      </w:r>
      <w:proofErr w:type="spellEnd"/>
      <w:r w:rsidRPr="00CC53BD">
        <w:rPr>
          <w:rFonts w:ascii="Times New Roman" w:hAnsi="Times New Roman"/>
          <w:iCs/>
        </w:rPr>
        <w:t xml:space="preserve"> frontend dan Python (minimal </w:t>
      </w:r>
      <w:proofErr w:type="spellStart"/>
      <w:r w:rsidRPr="00CC53BD">
        <w:rPr>
          <w:rFonts w:ascii="Times New Roman" w:hAnsi="Times New Roman"/>
          <w:iCs/>
        </w:rPr>
        <w:t>versi</w:t>
      </w:r>
      <w:proofErr w:type="spellEnd"/>
      <w:r w:rsidRPr="00CC53BD">
        <w:rPr>
          <w:rFonts w:ascii="Times New Roman" w:hAnsi="Times New Roman"/>
          <w:iCs/>
        </w:rPr>
        <w:t xml:space="preserve"> 3.11.5) </w:t>
      </w:r>
      <w:proofErr w:type="spellStart"/>
      <w:r w:rsidRPr="00CC53BD">
        <w:rPr>
          <w:rFonts w:ascii="Times New Roman" w:hAnsi="Times New Roman"/>
          <w:iCs/>
        </w:rPr>
        <w:t>untuk</w:t>
      </w:r>
      <w:proofErr w:type="spellEnd"/>
      <w:r w:rsidRPr="00CC53BD">
        <w:rPr>
          <w:rFonts w:ascii="Times New Roman" w:hAnsi="Times New Roman"/>
          <w:iCs/>
        </w:rPr>
        <w:t xml:space="preserve"> backend</w:t>
      </w:r>
      <w:r w:rsidRPr="00CC53BD">
        <w:rPr>
          <w:rFonts w:ascii="Times New Roman" w:hAnsi="Times New Roman"/>
          <w:iCs/>
        </w:rPr>
        <w:t>.</w:t>
      </w:r>
    </w:p>
    <w:p w14:paraId="48408232" w14:textId="48EC05E6" w:rsidR="00F11D92" w:rsidRPr="008F0894" w:rsidRDefault="00063010" w:rsidP="00F11D92">
      <w:pPr>
        <w:pStyle w:val="Heading2"/>
        <w:rPr>
          <w:rFonts w:ascii="Times New Roman" w:hAnsi="Times New Roman"/>
          <w:lang w:val="id-ID"/>
        </w:rPr>
      </w:pPr>
      <w:bookmarkStart w:id="38" w:name="_Toc453325628"/>
      <w:bookmarkStart w:id="39" w:name="_Toc151494771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 w:rsidR="00F11D92" w:rsidRPr="008F0894">
        <w:rPr>
          <w:rFonts w:ascii="Times New Roman" w:hAnsi="Times New Roman"/>
          <w:lang w:val="id-ID"/>
        </w:rPr>
        <w:t>Software</w:t>
      </w:r>
      <w:proofErr w:type="spellEnd"/>
      <w:r w:rsidR="00F11D92" w:rsidRPr="008F0894">
        <w:rPr>
          <w:rFonts w:ascii="Times New Roman" w:hAnsi="Times New Roman"/>
          <w:lang w:val="id-ID"/>
        </w:rPr>
        <w:t xml:space="preserve"> </w:t>
      </w:r>
      <w:proofErr w:type="spellStart"/>
      <w:r w:rsidR="00F11D92" w:rsidRPr="008F0894">
        <w:rPr>
          <w:rFonts w:ascii="Times New Roman" w:hAnsi="Times New Roman"/>
          <w:lang w:val="id-ID"/>
        </w:rPr>
        <w:t>Interface</w:t>
      </w:r>
      <w:bookmarkEnd w:id="38"/>
      <w:proofErr w:type="spellEnd"/>
      <w:r>
        <w:rPr>
          <w:rFonts w:ascii="Times New Roman" w:hAnsi="Times New Roman"/>
        </w:rPr>
        <w:t>)</w:t>
      </w:r>
      <w:bookmarkEnd w:id="39"/>
    </w:p>
    <w:p w14:paraId="4EF8C3D8" w14:textId="04355EE4" w:rsidR="00F11D92" w:rsidRPr="00E2629D" w:rsidRDefault="00E2629D" w:rsidP="00E2629D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Aplikasi</w:t>
      </w:r>
      <w:proofErr w:type="spellEnd"/>
      <w:r>
        <w:rPr>
          <w:rFonts w:ascii="Times New Roman" w:hAnsi="Times New Roman"/>
        </w:rPr>
        <w:t xml:space="preserve"> “</w:t>
      </w:r>
      <w:proofErr w:type="spellStart"/>
      <w:r>
        <w:rPr>
          <w:rFonts w:ascii="Times New Roman" w:hAnsi="Times New Roman"/>
        </w:rPr>
        <w:t>Easysay</w:t>
      </w:r>
      <w:proofErr w:type="spellEnd"/>
      <w:r>
        <w:rPr>
          <w:rFonts w:ascii="Times New Roman" w:hAnsi="Times New Roman"/>
        </w:rPr>
        <w:t xml:space="preserve">”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berjalan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Node.js dan Python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versi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spesifik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dirincikan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sebelumnya</w:t>
      </w:r>
      <w:proofErr w:type="spellEnd"/>
      <w:r>
        <w:rPr>
          <w:rFonts w:ascii="Times New Roman" w:hAnsi="Times New Roman"/>
        </w:rPr>
        <w:t>.</w:t>
      </w:r>
    </w:p>
    <w:p w14:paraId="387E2231" w14:textId="7323045A" w:rsidR="00F11D92" w:rsidRPr="008F0894" w:rsidRDefault="00E2629D" w:rsidP="00F11D92">
      <w:pPr>
        <w:pStyle w:val="Heading2"/>
        <w:rPr>
          <w:rFonts w:ascii="Times New Roman" w:hAnsi="Times New Roman"/>
          <w:lang w:val="id-ID"/>
        </w:rPr>
      </w:pPr>
      <w:bookmarkStart w:id="40" w:name="_Toc453325629"/>
      <w:bookmarkStart w:id="41" w:name="_Toc151494772"/>
      <w:proofErr w:type="spellStart"/>
      <w:r>
        <w:rPr>
          <w:rFonts w:ascii="Times New Roman" w:hAnsi="Times New Roman"/>
        </w:rPr>
        <w:t>Antarmuka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Komunikasi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 w:rsidR="00F11D92" w:rsidRPr="008F0894">
        <w:rPr>
          <w:rFonts w:ascii="Times New Roman" w:hAnsi="Times New Roman"/>
          <w:lang w:val="id-ID"/>
        </w:rPr>
        <w:t>Communication</w:t>
      </w:r>
      <w:proofErr w:type="spellEnd"/>
      <w:r w:rsidR="00F11D92" w:rsidRPr="008F0894">
        <w:rPr>
          <w:rFonts w:ascii="Times New Roman" w:hAnsi="Times New Roman"/>
          <w:lang w:val="id-ID"/>
        </w:rPr>
        <w:t xml:space="preserve"> </w:t>
      </w:r>
      <w:proofErr w:type="spellStart"/>
      <w:r w:rsidR="00F11D92" w:rsidRPr="008F0894">
        <w:rPr>
          <w:rFonts w:ascii="Times New Roman" w:hAnsi="Times New Roman"/>
          <w:lang w:val="id-ID"/>
        </w:rPr>
        <w:t>Interface</w:t>
      </w:r>
      <w:bookmarkEnd w:id="40"/>
      <w:proofErr w:type="spellEnd"/>
      <w:r>
        <w:rPr>
          <w:rFonts w:ascii="Times New Roman" w:hAnsi="Times New Roman"/>
        </w:rPr>
        <w:t>)</w:t>
      </w:r>
      <w:bookmarkEnd w:id="41"/>
    </w:p>
    <w:p w14:paraId="65B27532" w14:textId="384B4374" w:rsidR="00E2629D" w:rsidRPr="00E2629D" w:rsidRDefault="00E2629D" w:rsidP="00E2629D">
      <w:pPr>
        <w:spacing w:line="240" w:lineRule="auto"/>
        <w:jc w:val="both"/>
        <w:rPr>
          <w:rFonts w:ascii="Times New Roman" w:hAnsi="Times New Roman"/>
        </w:rPr>
      </w:pPr>
      <w:proofErr w:type="spellStart"/>
      <w:r w:rsidRPr="00E2629D">
        <w:rPr>
          <w:rFonts w:ascii="Times New Roman" w:hAnsi="Times New Roman"/>
        </w:rPr>
        <w:t>Antarmuka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komunikasi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aplikasi</w:t>
      </w:r>
      <w:proofErr w:type="spellEnd"/>
      <w:r w:rsidRPr="00E2629D">
        <w:rPr>
          <w:rFonts w:ascii="Times New Roman" w:hAnsi="Times New Roman"/>
        </w:rPr>
        <w:t xml:space="preserve"> "</w:t>
      </w:r>
      <w:proofErr w:type="spellStart"/>
      <w:r w:rsidRPr="00E2629D">
        <w:rPr>
          <w:rFonts w:ascii="Times New Roman" w:hAnsi="Times New Roman"/>
        </w:rPr>
        <w:t>Easysay</w:t>
      </w:r>
      <w:proofErr w:type="spellEnd"/>
      <w:r w:rsidRPr="00E2629D">
        <w:rPr>
          <w:rFonts w:ascii="Times New Roman" w:hAnsi="Times New Roman"/>
        </w:rPr>
        <w:t xml:space="preserve">" </w:t>
      </w:r>
      <w:proofErr w:type="spellStart"/>
      <w:r w:rsidRPr="00E2629D">
        <w:rPr>
          <w:rFonts w:ascii="Times New Roman" w:hAnsi="Times New Roman"/>
        </w:rPr>
        <w:t>mencakup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persyaratan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berbagai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fungsi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komunikasi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Pr="00E2629D">
        <w:rPr>
          <w:rFonts w:ascii="Times New Roman" w:hAnsi="Times New Roman"/>
        </w:rPr>
        <w:t>Protokol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</w:t>
      </w:r>
      <w:r w:rsidRPr="00E2629D">
        <w:rPr>
          <w:rFonts w:ascii="Times New Roman" w:hAnsi="Times New Roman"/>
        </w:rPr>
        <w:t>omunikasi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seperti</w:t>
      </w:r>
      <w:proofErr w:type="spellEnd"/>
      <w:r w:rsidRPr="00E2629D">
        <w:rPr>
          <w:rFonts w:ascii="Times New Roman" w:hAnsi="Times New Roman"/>
        </w:rPr>
        <w:t xml:space="preserve"> HTTP </w:t>
      </w:r>
      <w:proofErr w:type="spellStart"/>
      <w:r>
        <w:rPr>
          <w:rFonts w:ascii="Times New Roman" w:hAnsi="Times New Roman"/>
        </w:rPr>
        <w:t>digunakan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untuk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komunikasi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antara</w:t>
      </w:r>
      <w:proofErr w:type="spellEnd"/>
      <w:r w:rsidRPr="00E2629D">
        <w:rPr>
          <w:rFonts w:ascii="Times New Roman" w:hAnsi="Times New Roman"/>
        </w:rPr>
        <w:t xml:space="preserve"> frontend dan backend.</w:t>
      </w:r>
    </w:p>
    <w:p w14:paraId="4503FC9F" w14:textId="77777777" w:rsidR="00E2629D" w:rsidRDefault="00E2629D" w:rsidP="00E2629D">
      <w:pPr>
        <w:spacing w:line="240" w:lineRule="auto"/>
        <w:jc w:val="both"/>
        <w:rPr>
          <w:rFonts w:ascii="Times New Roman" w:hAnsi="Times New Roman"/>
        </w:rPr>
      </w:pPr>
    </w:p>
    <w:p w14:paraId="59F27AC8" w14:textId="32A6D346" w:rsidR="00383272" w:rsidRPr="00E2629D" w:rsidRDefault="00E2629D" w:rsidP="00E2629D">
      <w:pPr>
        <w:spacing w:line="240" w:lineRule="auto"/>
        <w:jc w:val="both"/>
        <w:rPr>
          <w:rFonts w:ascii="Times New Roman" w:hAnsi="Times New Roman"/>
          <w:i/>
          <w:sz w:val="22"/>
          <w:lang w:val="id-ID"/>
        </w:rPr>
      </w:pPr>
      <w:proofErr w:type="spellStart"/>
      <w:r w:rsidRPr="00E2629D">
        <w:rPr>
          <w:rFonts w:ascii="Times New Roman" w:hAnsi="Times New Roman"/>
        </w:rPr>
        <w:t>Dokumen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ini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memberikan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gambaran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umum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mengenai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antarmuka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eksternal</w:t>
      </w:r>
      <w:proofErr w:type="spellEnd"/>
      <w:r w:rsidRPr="00E2629D">
        <w:rPr>
          <w:rFonts w:ascii="Times New Roman" w:hAnsi="Times New Roman"/>
        </w:rPr>
        <w:t xml:space="preserve"> yang </w:t>
      </w:r>
      <w:proofErr w:type="spellStart"/>
      <w:r w:rsidRPr="00E2629D">
        <w:rPr>
          <w:rFonts w:ascii="Times New Roman" w:hAnsi="Times New Roman"/>
        </w:rPr>
        <w:t>dibutuhkan</w:t>
      </w:r>
      <w:proofErr w:type="spellEnd"/>
      <w:r w:rsidRPr="00E2629D">
        <w:rPr>
          <w:rFonts w:ascii="Times New Roman" w:hAnsi="Times New Roman"/>
        </w:rPr>
        <w:t xml:space="preserve"> oleh </w:t>
      </w:r>
      <w:proofErr w:type="spellStart"/>
      <w:r w:rsidRPr="00E2629D">
        <w:rPr>
          <w:rFonts w:ascii="Times New Roman" w:hAnsi="Times New Roman"/>
        </w:rPr>
        <w:t>aplikasi</w:t>
      </w:r>
      <w:proofErr w:type="spellEnd"/>
      <w:r w:rsidRPr="00E2629D">
        <w:rPr>
          <w:rFonts w:ascii="Times New Roman" w:hAnsi="Times New Roman"/>
        </w:rPr>
        <w:t xml:space="preserve"> "</w:t>
      </w:r>
      <w:proofErr w:type="spellStart"/>
      <w:r w:rsidRPr="00E2629D">
        <w:rPr>
          <w:rFonts w:ascii="Times New Roman" w:hAnsi="Times New Roman"/>
        </w:rPr>
        <w:t>Easysay</w:t>
      </w:r>
      <w:proofErr w:type="spellEnd"/>
      <w:r w:rsidRPr="00E2629D">
        <w:rPr>
          <w:rFonts w:ascii="Times New Roman" w:hAnsi="Times New Roman"/>
        </w:rPr>
        <w:t xml:space="preserve">." </w:t>
      </w:r>
      <w:proofErr w:type="spellStart"/>
      <w:r w:rsidRPr="00E2629D">
        <w:rPr>
          <w:rFonts w:ascii="Times New Roman" w:hAnsi="Times New Roman"/>
        </w:rPr>
        <w:t>Rincian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desain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antarmuka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pengguna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akan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didokumentasikan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secara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lebih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terperinci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dalam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spesifikasi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antarmuka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pengguna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terpisah</w:t>
      </w:r>
      <w:proofErr w:type="spellEnd"/>
      <w:r w:rsidRPr="00E2629D">
        <w:rPr>
          <w:rFonts w:ascii="Times New Roman" w:hAnsi="Times New Roman"/>
        </w:rPr>
        <w:t xml:space="preserve">. </w:t>
      </w:r>
      <w:proofErr w:type="spellStart"/>
      <w:r w:rsidRPr="00E2629D">
        <w:rPr>
          <w:rFonts w:ascii="Times New Roman" w:hAnsi="Times New Roman"/>
        </w:rPr>
        <w:t>Tidak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ada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antarmuka</w:t>
      </w:r>
      <w:proofErr w:type="spellEnd"/>
      <w:r w:rsidRPr="00E2629D">
        <w:rPr>
          <w:rFonts w:ascii="Times New Roman" w:hAnsi="Times New Roman"/>
        </w:rPr>
        <w:t xml:space="preserve"> database yang </w:t>
      </w:r>
      <w:proofErr w:type="spellStart"/>
      <w:r w:rsidRPr="00E2629D">
        <w:rPr>
          <w:rFonts w:ascii="Times New Roman" w:hAnsi="Times New Roman"/>
        </w:rPr>
        <w:t>diperlukan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karena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aplikasi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tidak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menyimpan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hasil</w:t>
      </w:r>
      <w:proofErr w:type="spellEnd"/>
      <w:r w:rsidRPr="00E2629D">
        <w:rPr>
          <w:rFonts w:ascii="Times New Roman" w:hAnsi="Times New Roman"/>
        </w:rPr>
        <w:t xml:space="preserve"> </w:t>
      </w:r>
      <w:proofErr w:type="spellStart"/>
      <w:r w:rsidRPr="00E2629D">
        <w:rPr>
          <w:rFonts w:ascii="Times New Roman" w:hAnsi="Times New Roman"/>
        </w:rPr>
        <w:t>penilaian</w:t>
      </w:r>
      <w:proofErr w:type="spellEnd"/>
      <w:r w:rsidRPr="00E2629D">
        <w:rPr>
          <w:rFonts w:ascii="Times New Roman" w:hAnsi="Times New Roman"/>
        </w:rPr>
        <w:t>.</w:t>
      </w:r>
      <w:r w:rsidR="00383272" w:rsidRPr="00E2629D">
        <w:rPr>
          <w:rFonts w:ascii="Times New Roman" w:hAnsi="Times New Roman"/>
          <w:lang w:val="id-ID"/>
        </w:rPr>
        <w:br w:type="page"/>
      </w:r>
    </w:p>
    <w:p w14:paraId="465D2159" w14:textId="4577ACA2" w:rsidR="004B4BA3" w:rsidRPr="008F0894" w:rsidRDefault="00E2629D">
      <w:pPr>
        <w:pStyle w:val="Heading1"/>
        <w:rPr>
          <w:rFonts w:ascii="Times New Roman" w:hAnsi="Times New Roman"/>
        </w:rPr>
      </w:pPr>
      <w:bookmarkStart w:id="42" w:name="_Toc151494773"/>
      <w:proofErr w:type="spellStart"/>
      <w:r>
        <w:rPr>
          <w:rFonts w:ascii="Times New Roman" w:hAnsi="Times New Roman"/>
        </w:rPr>
        <w:lastRenderedPageBreak/>
        <w:t>Kebutuhan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Fungsional</w:t>
      </w:r>
      <w:bookmarkEnd w:id="42"/>
      <w:proofErr w:type="spellEnd"/>
    </w:p>
    <w:p w14:paraId="2D0DBDD5" w14:textId="17BEBB01" w:rsidR="00F11D92" w:rsidRPr="00E2629D" w:rsidRDefault="00E2629D" w:rsidP="00E2629D">
      <w:pPr>
        <w:jc w:val="both"/>
        <w:rPr>
          <w:rFonts w:ascii="Times New Roman" w:hAnsi="Times New Roman"/>
          <w:iCs/>
          <w:sz w:val="28"/>
          <w:szCs w:val="22"/>
          <w:lang w:val="id-ID"/>
        </w:rPr>
      </w:pPr>
      <w:proofErr w:type="spellStart"/>
      <w:r w:rsidRPr="00E2629D">
        <w:rPr>
          <w:rFonts w:ascii="Times New Roman" w:hAnsi="Times New Roman"/>
          <w:iCs/>
          <w:szCs w:val="22"/>
        </w:rPr>
        <w:t>Berikut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</w:t>
      </w:r>
      <w:proofErr w:type="spellStart"/>
      <w:r w:rsidRPr="00E2629D">
        <w:rPr>
          <w:rFonts w:ascii="Times New Roman" w:hAnsi="Times New Roman"/>
          <w:iCs/>
          <w:szCs w:val="22"/>
        </w:rPr>
        <w:t>adalah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daftar </w:t>
      </w:r>
      <w:proofErr w:type="spellStart"/>
      <w:r w:rsidRPr="00E2629D">
        <w:rPr>
          <w:rFonts w:ascii="Times New Roman" w:hAnsi="Times New Roman"/>
          <w:iCs/>
          <w:szCs w:val="22"/>
        </w:rPr>
        <w:t>kebutuhan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</w:t>
      </w:r>
      <w:proofErr w:type="spellStart"/>
      <w:r w:rsidRPr="00E2629D">
        <w:rPr>
          <w:rFonts w:ascii="Times New Roman" w:hAnsi="Times New Roman"/>
          <w:iCs/>
          <w:szCs w:val="22"/>
        </w:rPr>
        <w:t>fungsional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</w:t>
      </w:r>
      <w:proofErr w:type="spellStart"/>
      <w:r w:rsidRPr="00E2629D">
        <w:rPr>
          <w:rFonts w:ascii="Times New Roman" w:hAnsi="Times New Roman"/>
          <w:iCs/>
          <w:szCs w:val="22"/>
        </w:rPr>
        <w:t>untuk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</w:t>
      </w:r>
      <w:proofErr w:type="spellStart"/>
      <w:r w:rsidRPr="00E2629D">
        <w:rPr>
          <w:rFonts w:ascii="Times New Roman" w:hAnsi="Times New Roman"/>
          <w:iCs/>
          <w:szCs w:val="22"/>
        </w:rPr>
        <w:t>aplikasi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"</w:t>
      </w:r>
      <w:proofErr w:type="spellStart"/>
      <w:r w:rsidRPr="00E2629D">
        <w:rPr>
          <w:rFonts w:ascii="Times New Roman" w:hAnsi="Times New Roman"/>
          <w:iCs/>
          <w:szCs w:val="22"/>
        </w:rPr>
        <w:t>Easysay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." </w:t>
      </w:r>
      <w:proofErr w:type="spellStart"/>
      <w:r w:rsidRPr="00E2629D">
        <w:rPr>
          <w:rFonts w:ascii="Times New Roman" w:hAnsi="Times New Roman"/>
          <w:iCs/>
          <w:szCs w:val="22"/>
        </w:rPr>
        <w:t>Setiap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</w:t>
      </w:r>
      <w:proofErr w:type="spellStart"/>
      <w:r w:rsidRPr="00E2629D">
        <w:rPr>
          <w:rFonts w:ascii="Times New Roman" w:hAnsi="Times New Roman"/>
          <w:iCs/>
          <w:szCs w:val="22"/>
        </w:rPr>
        <w:t>kebutuhan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</w:t>
      </w:r>
      <w:proofErr w:type="spellStart"/>
      <w:r w:rsidRPr="00E2629D">
        <w:rPr>
          <w:rFonts w:ascii="Times New Roman" w:hAnsi="Times New Roman"/>
          <w:iCs/>
          <w:szCs w:val="22"/>
        </w:rPr>
        <w:t>memiliki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ID </w:t>
      </w:r>
      <w:proofErr w:type="spellStart"/>
      <w:r w:rsidRPr="00E2629D">
        <w:rPr>
          <w:rFonts w:ascii="Times New Roman" w:hAnsi="Times New Roman"/>
          <w:iCs/>
          <w:szCs w:val="22"/>
        </w:rPr>
        <w:t>unik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dan </w:t>
      </w:r>
      <w:proofErr w:type="spellStart"/>
      <w:r w:rsidRPr="00E2629D">
        <w:rPr>
          <w:rFonts w:ascii="Times New Roman" w:hAnsi="Times New Roman"/>
          <w:iCs/>
          <w:szCs w:val="22"/>
        </w:rPr>
        <w:t>penjelasan</w:t>
      </w:r>
      <w:proofErr w:type="spellEnd"/>
      <w:r w:rsidRPr="00E2629D">
        <w:rPr>
          <w:rFonts w:ascii="Times New Roman" w:hAnsi="Times New Roman"/>
          <w:iCs/>
          <w:szCs w:val="22"/>
        </w:rPr>
        <w:t xml:space="preserve"> yang </w:t>
      </w:r>
      <w:proofErr w:type="spellStart"/>
      <w:r w:rsidRPr="00E2629D">
        <w:rPr>
          <w:rFonts w:ascii="Times New Roman" w:hAnsi="Times New Roman"/>
          <w:iCs/>
          <w:szCs w:val="22"/>
        </w:rPr>
        <w:t>relevan</w:t>
      </w:r>
      <w:proofErr w:type="spellEnd"/>
      <w:r w:rsidRPr="00E2629D">
        <w:rPr>
          <w:rFonts w:ascii="Times New Roman" w:hAnsi="Times New Roman"/>
          <w:iCs/>
          <w:szCs w:val="22"/>
        </w:rPr>
        <w:t>.</w:t>
      </w:r>
    </w:p>
    <w:p w14:paraId="03385259" w14:textId="77777777" w:rsidR="00F11D92" w:rsidRPr="008F0894" w:rsidRDefault="00F11D92" w:rsidP="00F11D92">
      <w:pPr>
        <w:rPr>
          <w:rFonts w:ascii="Times New Roman" w:hAnsi="Times New Roman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611"/>
      </w:tblGrid>
      <w:tr w:rsidR="00E2629D" w:rsidRPr="00572865" w14:paraId="512F8662" w14:textId="77777777" w:rsidTr="0059135F">
        <w:trPr>
          <w:tblHeader/>
        </w:trPr>
        <w:tc>
          <w:tcPr>
            <w:tcW w:w="828" w:type="dxa"/>
          </w:tcPr>
          <w:p w14:paraId="29C5EE9B" w14:textId="77777777" w:rsidR="00E2629D" w:rsidRPr="00572865" w:rsidRDefault="00E2629D" w:rsidP="00591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611" w:type="dxa"/>
          </w:tcPr>
          <w:p w14:paraId="295F89A0" w14:textId="77777777" w:rsidR="00E2629D" w:rsidRPr="00572865" w:rsidRDefault="00E2629D" w:rsidP="005913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E2629D" w14:paraId="11437E24" w14:textId="77777777" w:rsidTr="0059135F">
        <w:tc>
          <w:tcPr>
            <w:tcW w:w="828" w:type="dxa"/>
          </w:tcPr>
          <w:p w14:paraId="27432D7A" w14:textId="77777777" w:rsidR="00E2629D" w:rsidRDefault="00E2629D" w:rsidP="0059135F">
            <w:pPr>
              <w:jc w:val="center"/>
            </w:pPr>
            <w:r>
              <w:t>F0</w:t>
            </w:r>
          </w:p>
        </w:tc>
        <w:tc>
          <w:tcPr>
            <w:tcW w:w="7611" w:type="dxa"/>
          </w:tcPr>
          <w:p w14:paraId="57346CEC" w14:textId="77777777" w:rsidR="00E2629D" w:rsidRDefault="00E2629D" w:rsidP="0059135F">
            <w:proofErr w:type="spellStart"/>
            <w:r>
              <w:t>Aplikasi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</w:p>
        </w:tc>
      </w:tr>
      <w:tr w:rsidR="00E2629D" w14:paraId="55FA820F" w14:textId="77777777" w:rsidTr="0059135F">
        <w:tc>
          <w:tcPr>
            <w:tcW w:w="828" w:type="dxa"/>
          </w:tcPr>
          <w:p w14:paraId="654AEDD6" w14:textId="77777777" w:rsidR="00E2629D" w:rsidRDefault="00E2629D" w:rsidP="0059135F">
            <w:pPr>
              <w:jc w:val="center"/>
            </w:pPr>
            <w:r>
              <w:t>F1A</w:t>
            </w:r>
          </w:p>
        </w:tc>
        <w:tc>
          <w:tcPr>
            <w:tcW w:w="7611" w:type="dxa"/>
          </w:tcPr>
          <w:p w14:paraId="069324E1" w14:textId="77777777" w:rsidR="00E2629D" w:rsidRDefault="00E2629D" w:rsidP="0059135F">
            <w:proofErr w:type="spellStart"/>
            <w:r>
              <w:t>Aplikasi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input</w:t>
            </w:r>
            <w:r>
              <w:t xml:space="preserve"> </w:t>
            </w:r>
            <w:r w:rsidRPr="00773987">
              <w:rPr>
                <w:i/>
                <w:iCs/>
              </w:rPr>
              <w:t>form</w:t>
            </w:r>
          </w:p>
        </w:tc>
      </w:tr>
      <w:tr w:rsidR="00E2629D" w14:paraId="231D9762" w14:textId="77777777" w:rsidTr="0059135F">
        <w:tc>
          <w:tcPr>
            <w:tcW w:w="828" w:type="dxa"/>
          </w:tcPr>
          <w:p w14:paraId="065C6DBE" w14:textId="77777777" w:rsidR="00E2629D" w:rsidRDefault="00E2629D" w:rsidP="0059135F">
            <w:pPr>
              <w:jc w:val="center"/>
            </w:pPr>
            <w:r>
              <w:t>F1B</w:t>
            </w:r>
          </w:p>
        </w:tc>
        <w:tc>
          <w:tcPr>
            <w:tcW w:w="7611" w:type="dxa"/>
          </w:tcPr>
          <w:p w14:paraId="22EAC1E8" w14:textId="77777777" w:rsidR="00E2629D" w:rsidRDefault="00E2629D" w:rsidP="0059135F">
            <w:proofErr w:type="spellStart"/>
            <w:r>
              <w:t>Aplikasi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pada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ID F1A</w:t>
            </w:r>
          </w:p>
        </w:tc>
      </w:tr>
      <w:tr w:rsidR="00E2629D" w14:paraId="494DAA7C" w14:textId="77777777" w:rsidTr="0059135F">
        <w:tc>
          <w:tcPr>
            <w:tcW w:w="828" w:type="dxa"/>
          </w:tcPr>
          <w:p w14:paraId="4145439F" w14:textId="77777777" w:rsidR="00E2629D" w:rsidRDefault="00E2629D" w:rsidP="0059135F">
            <w:pPr>
              <w:jc w:val="center"/>
            </w:pPr>
            <w:r>
              <w:t>F2A</w:t>
            </w:r>
          </w:p>
        </w:tc>
        <w:tc>
          <w:tcPr>
            <w:tcW w:w="7611" w:type="dxa"/>
          </w:tcPr>
          <w:p w14:paraId="19400D5F" w14:textId="77777777" w:rsidR="00E2629D" w:rsidRDefault="00E2629D" w:rsidP="0059135F">
            <w:proofErr w:type="spellStart"/>
            <w:r>
              <w:t>Aplikasi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ekstensi</w:t>
            </w:r>
            <w:proofErr w:type="spellEnd"/>
            <w:r>
              <w:t xml:space="preserve"> CSV,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,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, dan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proofErr w:type="spellStart"/>
            <w:r>
              <w:t>jawaban</w:t>
            </w:r>
            <w:proofErr w:type="spellEnd"/>
            <w:r>
              <w:t xml:space="preserve"> </w:t>
            </w:r>
            <w:proofErr w:type="spellStart"/>
            <w:r>
              <w:t>pelajar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>.</w:t>
            </w:r>
          </w:p>
        </w:tc>
      </w:tr>
      <w:tr w:rsidR="00E2629D" w14:paraId="57347499" w14:textId="77777777" w:rsidTr="0059135F">
        <w:tc>
          <w:tcPr>
            <w:tcW w:w="828" w:type="dxa"/>
          </w:tcPr>
          <w:p w14:paraId="439240FF" w14:textId="77777777" w:rsidR="00E2629D" w:rsidRDefault="00E2629D" w:rsidP="0059135F">
            <w:pPr>
              <w:jc w:val="center"/>
            </w:pPr>
            <w:r>
              <w:t>F2B</w:t>
            </w:r>
          </w:p>
        </w:tc>
        <w:tc>
          <w:tcPr>
            <w:tcW w:w="7611" w:type="dxa"/>
          </w:tcPr>
          <w:p w14:paraId="5CD44A55" w14:textId="77777777" w:rsidR="00E2629D" w:rsidRDefault="00E2629D" w:rsidP="0059135F">
            <w:proofErr w:type="spellStart"/>
            <w:r>
              <w:t>Aplikasi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pada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ID F2A</w:t>
            </w:r>
          </w:p>
        </w:tc>
      </w:tr>
    </w:tbl>
    <w:p w14:paraId="1579B7AE" w14:textId="77777777" w:rsidR="00F11D92" w:rsidRPr="008F0894" w:rsidRDefault="00F11D92">
      <w:pPr>
        <w:pStyle w:val="template"/>
        <w:rPr>
          <w:rFonts w:ascii="Times New Roman" w:hAnsi="Times New Roman"/>
          <w:i w:val="0"/>
          <w:lang w:val="id-ID"/>
        </w:rPr>
      </w:pPr>
    </w:p>
    <w:p w14:paraId="79883A7E" w14:textId="77777777" w:rsidR="00DA78A6" w:rsidRPr="008F0894" w:rsidRDefault="00C27557">
      <w:pPr>
        <w:pStyle w:val="Heading2"/>
        <w:rPr>
          <w:rFonts w:ascii="Times New Roman" w:hAnsi="Times New Roman"/>
          <w:lang w:val="id-ID"/>
        </w:rPr>
      </w:pPr>
      <w:bookmarkStart w:id="43" w:name="_Toc439994688"/>
      <w:bookmarkStart w:id="44" w:name="_Toc151494774"/>
      <w:r w:rsidRPr="008F0894">
        <w:rPr>
          <w:rFonts w:ascii="Times New Roman" w:hAnsi="Times New Roman"/>
          <w:lang w:val="id-ID"/>
        </w:rPr>
        <w:t xml:space="preserve">Use </w:t>
      </w:r>
      <w:proofErr w:type="spellStart"/>
      <w:r w:rsidRPr="008F0894">
        <w:rPr>
          <w:rFonts w:ascii="Times New Roman" w:hAnsi="Times New Roman"/>
          <w:lang w:val="id-ID"/>
        </w:rPr>
        <w:t>Case</w:t>
      </w:r>
      <w:proofErr w:type="spellEnd"/>
      <w:r w:rsidRPr="008F0894">
        <w:rPr>
          <w:rFonts w:ascii="Times New Roman" w:hAnsi="Times New Roman"/>
          <w:lang w:val="id-ID"/>
        </w:rPr>
        <w:t xml:space="preserve"> Diagram</w:t>
      </w:r>
      <w:bookmarkEnd w:id="44"/>
    </w:p>
    <w:p w14:paraId="7A38DB05" w14:textId="3F4A936C" w:rsidR="00DA78A6" w:rsidRDefault="00E2629D" w:rsidP="00DA78A6">
      <w:proofErr w:type="spellStart"/>
      <w:r>
        <w:t>D</w:t>
      </w:r>
      <w:r>
        <w:t>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</w:t>
      </w:r>
      <w:r>
        <w:t xml:space="preserve"> </w:t>
      </w:r>
      <w:proofErr w:type="spellStart"/>
      <w:r>
        <w:t>aplikasi</w:t>
      </w:r>
      <w:proofErr w:type="spellEnd"/>
      <w:r>
        <w:t xml:space="preserve"> “</w:t>
      </w:r>
      <w:proofErr w:type="spellStart"/>
      <w:r>
        <w:t>Easysay</w:t>
      </w:r>
      <w:proofErr w:type="spellEnd"/>
      <w:r>
        <w:t>”</w:t>
      </w:r>
      <w:r>
        <w:t>.</w:t>
      </w:r>
    </w:p>
    <w:p w14:paraId="0E3E51C3" w14:textId="3C53296D" w:rsidR="00D55AC9" w:rsidRDefault="00D55AC9" w:rsidP="00DA78A6">
      <w:r>
        <w:rPr>
          <w:rFonts w:ascii="Times New Roman" w:hAnsi="Times New Roman"/>
          <w:noProof/>
          <w:sz w:val="22"/>
          <w:lang w:val="id-ID"/>
        </w:rPr>
        <w:drawing>
          <wp:anchor distT="0" distB="0" distL="114300" distR="114300" simplePos="0" relativeHeight="251658240" behindDoc="0" locked="0" layoutInCell="1" allowOverlap="1" wp14:anchorId="2859E439" wp14:editId="20399664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3242120" cy="3578802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120" cy="3578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63631" w14:textId="55CBE2A8" w:rsidR="00D55AC9" w:rsidRPr="00D46CAA" w:rsidRDefault="00D55AC9" w:rsidP="00D55AC9">
      <w:pPr>
        <w:jc w:val="both"/>
      </w:pPr>
      <w:r>
        <w:t xml:space="preserve">Pada </w:t>
      </w:r>
      <w:r>
        <w:rPr>
          <w:i/>
          <w:iCs/>
        </w:rPr>
        <w:t xml:space="preserve">use case diagram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</w:t>
      </w:r>
      <w:r>
        <w:t>ktor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esai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pengecekkan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1411FE96" w14:textId="6896690D" w:rsidR="00E2629D" w:rsidRPr="00D55AC9" w:rsidRDefault="00E2629D" w:rsidP="00DA78A6"/>
    <w:p w14:paraId="257C61E0" w14:textId="04ADCB62" w:rsidR="00312E8C" w:rsidRDefault="00191F24" w:rsidP="00312E8C">
      <w:pPr>
        <w:pStyle w:val="Heading2"/>
        <w:rPr>
          <w:rFonts w:ascii="Times New Roman" w:hAnsi="Times New Roman"/>
        </w:rPr>
      </w:pPr>
      <w:bookmarkStart w:id="45" w:name="_Toc151494775"/>
      <w:bookmarkEnd w:id="43"/>
      <w:r>
        <w:rPr>
          <w:rFonts w:ascii="Times New Roman" w:hAnsi="Times New Roman"/>
        </w:rPr>
        <w:t>Activity Diagram</w:t>
      </w:r>
      <w:bookmarkEnd w:id="45"/>
    </w:p>
    <w:p w14:paraId="4E4DE54C" w14:textId="1A602141" w:rsidR="00191F24" w:rsidRPr="00191F24" w:rsidRDefault="00191F24" w:rsidP="00191F2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168C69" wp14:editId="74E88C5B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219275" cy="560671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75" cy="560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987">
        <w:rPr>
          <w:i/>
          <w:iCs/>
        </w:rPr>
        <w:t>Activity diagram</w:t>
      </w:r>
      <w:r w:rsidRPr="006C23E4">
        <w:t xml:space="preserve"> </w:t>
      </w:r>
      <w:proofErr w:type="spellStart"/>
      <w:r w:rsidRPr="006C23E4">
        <w:t>digunakan</w:t>
      </w:r>
      <w:proofErr w:type="spellEnd"/>
      <w:r w:rsidRPr="006C23E4">
        <w:t xml:space="preserve"> </w:t>
      </w:r>
      <w:proofErr w:type="spellStart"/>
      <w:r w:rsidRPr="006C23E4">
        <w:t>untuk</w:t>
      </w:r>
      <w:proofErr w:type="spellEnd"/>
      <w:r w:rsidRPr="006C23E4">
        <w:t xml:space="preserve"> </w:t>
      </w:r>
      <w:proofErr w:type="spellStart"/>
      <w:r w:rsidRPr="006C23E4">
        <w:t>menggambarkan</w:t>
      </w:r>
      <w:proofErr w:type="spellEnd"/>
      <w:r w:rsidRPr="006C23E4">
        <w:t xml:space="preserve"> </w:t>
      </w:r>
      <w:proofErr w:type="spellStart"/>
      <w:r w:rsidRPr="006C23E4">
        <w:t>alur</w:t>
      </w:r>
      <w:proofErr w:type="spellEnd"/>
      <w:r w:rsidRPr="006C23E4">
        <w:t xml:space="preserve"> </w:t>
      </w:r>
      <w:proofErr w:type="spellStart"/>
      <w:r w:rsidRPr="006C23E4">
        <w:t>pekerjaan</w:t>
      </w:r>
      <w:proofErr w:type="spellEnd"/>
      <w:r w:rsidRPr="006C23E4">
        <w:t xml:space="preserve"> </w:t>
      </w:r>
      <w:proofErr w:type="spellStart"/>
      <w:r w:rsidRPr="006C23E4">
        <w:t>dari</w:t>
      </w:r>
      <w:proofErr w:type="spellEnd"/>
      <w:r w:rsidRPr="006C23E4">
        <w:t xml:space="preserve"> </w:t>
      </w:r>
      <w:proofErr w:type="spellStart"/>
      <w:r w:rsidRPr="006C23E4">
        <w:t>aktivitas</w:t>
      </w:r>
      <w:proofErr w:type="spellEnd"/>
      <w:r w:rsidRPr="006C23E4">
        <w:t xml:space="preserve"> pada </w:t>
      </w:r>
      <w:proofErr w:type="spellStart"/>
      <w:r w:rsidRPr="006C23E4">
        <w:t>suatu</w:t>
      </w:r>
      <w:proofErr w:type="spellEnd"/>
      <w:r w:rsidRPr="006C23E4">
        <w:t xml:space="preserve"> </w:t>
      </w:r>
      <w:proofErr w:type="spellStart"/>
      <w:r w:rsidRPr="006C23E4">
        <w:t>sistem</w:t>
      </w:r>
      <w:proofErr w:type="spellEnd"/>
      <w:r>
        <w:t>.</w:t>
      </w:r>
    </w:p>
    <w:p w14:paraId="3A22ABB6" w14:textId="196DB49E" w:rsidR="00191F24" w:rsidRDefault="00191F24" w:rsidP="00191F24">
      <w:pPr>
        <w:jc w:val="both"/>
      </w:pPr>
      <w:r>
        <w:t>Pada</w:t>
      </w:r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r w:rsidRPr="00773987">
        <w:rPr>
          <w:i/>
          <w:iCs/>
        </w:rPr>
        <w:t>server</w:t>
      </w:r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. Setelah </w:t>
      </w:r>
      <w:r w:rsidRPr="00773987">
        <w:rPr>
          <w:i/>
          <w:iCs/>
        </w:rPr>
        <w:t>server</w:t>
      </w:r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r w:rsidRPr="00773987">
        <w:rPr>
          <w:i/>
          <w:iCs/>
        </w:rPr>
        <w:t>server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7B5C0E39" w14:textId="3D9CA4DE" w:rsidR="00F11D92" w:rsidRPr="00191F24" w:rsidRDefault="00F11D92" w:rsidP="00F11D92">
      <w:pPr>
        <w:pStyle w:val="template"/>
        <w:rPr>
          <w:rFonts w:ascii="Times New Roman" w:hAnsi="Times New Roman"/>
          <w:i w:val="0"/>
          <w:iCs/>
        </w:rPr>
      </w:pPr>
    </w:p>
    <w:p w14:paraId="159AAD33" w14:textId="7253D988" w:rsidR="00F11D92" w:rsidRPr="008F0894" w:rsidRDefault="00F11D92" w:rsidP="00F11D92">
      <w:pPr>
        <w:pStyle w:val="template"/>
        <w:rPr>
          <w:rFonts w:ascii="Times New Roman" w:hAnsi="Times New Roman"/>
        </w:rPr>
      </w:pPr>
    </w:p>
    <w:p w14:paraId="69F3472E" w14:textId="4D17AD1D" w:rsidR="00F11D92" w:rsidRPr="008F0894" w:rsidRDefault="00F11D92" w:rsidP="00312E8C">
      <w:pPr>
        <w:rPr>
          <w:rFonts w:ascii="Times New Roman" w:hAnsi="Times New Roman"/>
          <w:lang w:val="id-ID"/>
        </w:rPr>
      </w:pPr>
    </w:p>
    <w:p w14:paraId="34FE9EC1" w14:textId="77777777" w:rsidR="00F11D92" w:rsidRPr="008F0894" w:rsidRDefault="00C27557" w:rsidP="00F11D92">
      <w:pPr>
        <w:pStyle w:val="template"/>
        <w:rPr>
          <w:rFonts w:ascii="Times New Roman" w:hAnsi="Times New Roman"/>
        </w:rPr>
      </w:pPr>
      <w:r w:rsidRPr="008F0894">
        <w:rPr>
          <w:rFonts w:ascii="Times New Roman" w:hAnsi="Times New Roman"/>
          <w:lang w:val="id-ID"/>
        </w:rPr>
        <w:br w:type="page"/>
      </w:r>
    </w:p>
    <w:p w14:paraId="271D334C" w14:textId="38CB42C6" w:rsidR="004B4BA3" w:rsidRPr="008F0894" w:rsidRDefault="00191F24">
      <w:pPr>
        <w:pStyle w:val="Heading1"/>
        <w:rPr>
          <w:rFonts w:ascii="Times New Roman" w:hAnsi="Times New Roman"/>
          <w:lang w:val="id-ID"/>
        </w:rPr>
      </w:pPr>
      <w:bookmarkStart w:id="46" w:name="_Toc439994690"/>
      <w:bookmarkStart w:id="47" w:name="_Toc151494776"/>
      <w:proofErr w:type="spellStart"/>
      <w:r>
        <w:rPr>
          <w:rFonts w:ascii="Times New Roman" w:hAnsi="Times New Roman"/>
        </w:rPr>
        <w:lastRenderedPageBreak/>
        <w:t>Kebutuhan</w:t>
      </w:r>
      <w:proofErr w:type="spellEnd"/>
      <w:r>
        <w:rPr>
          <w:rFonts w:ascii="Times New Roman" w:hAnsi="Times New Roman"/>
        </w:rPr>
        <w:t xml:space="preserve"> Non-</w:t>
      </w:r>
      <w:proofErr w:type="spellStart"/>
      <w:r>
        <w:rPr>
          <w:rFonts w:ascii="Times New Roman" w:hAnsi="Times New Roman"/>
        </w:rPr>
        <w:t>Fungsional</w:t>
      </w:r>
      <w:bookmarkEnd w:id="47"/>
      <w:proofErr w:type="spellEnd"/>
    </w:p>
    <w:bookmarkEnd w:id="46"/>
    <w:p w14:paraId="5B2FBCBC" w14:textId="267F5E82" w:rsidR="00DE6B4E" w:rsidRDefault="00191F24" w:rsidP="00191F24">
      <w:pPr>
        <w:pStyle w:val="guide"/>
        <w:jc w:val="both"/>
        <w:rPr>
          <w:i w:val="0"/>
          <w:sz w:val="24"/>
          <w:szCs w:val="24"/>
          <w:lang w:val="en-US"/>
        </w:rPr>
      </w:pPr>
      <w:proofErr w:type="spellStart"/>
      <w:r w:rsidRPr="00191F24">
        <w:rPr>
          <w:i w:val="0"/>
          <w:sz w:val="24"/>
          <w:szCs w:val="24"/>
          <w:lang w:val="en-US"/>
        </w:rPr>
        <w:t>Untuk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meningkatkan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kenyamanan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pengguna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saat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menggunakan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aplikasi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penilaian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esai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otomatis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berbasis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website </w:t>
      </w:r>
      <w:proofErr w:type="spellStart"/>
      <w:r w:rsidRPr="00191F24">
        <w:rPr>
          <w:i w:val="0"/>
          <w:sz w:val="24"/>
          <w:szCs w:val="24"/>
          <w:lang w:val="en-US"/>
        </w:rPr>
        <w:t>ini</w:t>
      </w:r>
      <w:proofErr w:type="spellEnd"/>
      <w:r w:rsidRPr="00191F24">
        <w:rPr>
          <w:i w:val="0"/>
          <w:sz w:val="24"/>
          <w:szCs w:val="24"/>
          <w:lang w:val="en-US"/>
        </w:rPr>
        <w:t xml:space="preserve">, </w:t>
      </w:r>
      <w:proofErr w:type="spellStart"/>
      <w:r w:rsidRPr="00191F24">
        <w:rPr>
          <w:i w:val="0"/>
          <w:sz w:val="24"/>
          <w:szCs w:val="24"/>
          <w:lang w:val="en-US"/>
        </w:rPr>
        <w:t>diperlukan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beberapa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kebutuhan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non-</w:t>
      </w:r>
      <w:proofErr w:type="spellStart"/>
      <w:r w:rsidRPr="00191F24">
        <w:rPr>
          <w:i w:val="0"/>
          <w:sz w:val="24"/>
          <w:szCs w:val="24"/>
          <w:lang w:val="en-US"/>
        </w:rPr>
        <w:t>fungsional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yang </w:t>
      </w:r>
      <w:proofErr w:type="spellStart"/>
      <w:r w:rsidRPr="00191F24">
        <w:rPr>
          <w:i w:val="0"/>
          <w:sz w:val="24"/>
          <w:szCs w:val="24"/>
          <w:lang w:val="en-US"/>
        </w:rPr>
        <w:t>ingin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dikembangkan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. </w:t>
      </w:r>
      <w:proofErr w:type="spellStart"/>
      <w:r w:rsidRPr="00191F24">
        <w:rPr>
          <w:i w:val="0"/>
          <w:sz w:val="24"/>
          <w:szCs w:val="24"/>
          <w:lang w:val="en-US"/>
        </w:rPr>
        <w:t>Kebutuhan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ini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dapat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meningkatkan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retensi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pengguna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agar </w:t>
      </w:r>
      <w:proofErr w:type="spellStart"/>
      <w:r w:rsidRPr="00191F24">
        <w:rPr>
          <w:i w:val="0"/>
          <w:sz w:val="24"/>
          <w:szCs w:val="24"/>
          <w:lang w:val="en-US"/>
        </w:rPr>
        <w:t>lebih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nyaman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saat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menggunakan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aplikasi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ini</w:t>
      </w:r>
      <w:proofErr w:type="spellEnd"/>
      <w:r w:rsidRPr="00191F24">
        <w:rPr>
          <w:i w:val="0"/>
          <w:sz w:val="24"/>
          <w:szCs w:val="24"/>
          <w:lang w:val="en-US"/>
        </w:rPr>
        <w:t xml:space="preserve">. Pada </w:t>
      </w:r>
      <w:proofErr w:type="spellStart"/>
      <w:r>
        <w:rPr>
          <w:i w:val="0"/>
          <w:sz w:val="24"/>
          <w:szCs w:val="24"/>
          <w:lang w:val="en-US"/>
        </w:rPr>
        <w:t>t</w:t>
      </w:r>
      <w:r w:rsidRPr="00191F24">
        <w:rPr>
          <w:i w:val="0"/>
          <w:sz w:val="24"/>
          <w:szCs w:val="24"/>
          <w:lang w:val="en-US"/>
        </w:rPr>
        <w:t>abel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dibawah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ini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dapat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dilihat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kebutuhan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non-</w:t>
      </w:r>
      <w:proofErr w:type="spellStart"/>
      <w:r w:rsidRPr="00191F24">
        <w:rPr>
          <w:i w:val="0"/>
          <w:sz w:val="24"/>
          <w:szCs w:val="24"/>
          <w:lang w:val="en-US"/>
        </w:rPr>
        <w:t>fungsional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yang </w:t>
      </w:r>
      <w:proofErr w:type="spellStart"/>
      <w:r w:rsidRPr="00191F24">
        <w:rPr>
          <w:i w:val="0"/>
          <w:sz w:val="24"/>
          <w:szCs w:val="24"/>
          <w:lang w:val="en-US"/>
        </w:rPr>
        <w:t>akan</w:t>
      </w:r>
      <w:proofErr w:type="spellEnd"/>
      <w:r w:rsidRPr="00191F24">
        <w:rPr>
          <w:i w:val="0"/>
          <w:sz w:val="24"/>
          <w:szCs w:val="24"/>
          <w:lang w:val="en-US"/>
        </w:rPr>
        <w:t xml:space="preserve"> </w:t>
      </w:r>
      <w:proofErr w:type="spellStart"/>
      <w:r w:rsidRPr="00191F24">
        <w:rPr>
          <w:i w:val="0"/>
          <w:sz w:val="24"/>
          <w:szCs w:val="24"/>
          <w:lang w:val="en-US"/>
        </w:rPr>
        <w:t>dipenuhi</w:t>
      </w:r>
      <w:proofErr w:type="spellEnd"/>
      <w:r w:rsidRPr="00191F24">
        <w:rPr>
          <w:i w:val="0"/>
          <w:sz w:val="24"/>
          <w:szCs w:val="24"/>
          <w:lang w:val="en-US"/>
        </w:rPr>
        <w:t>.</w:t>
      </w:r>
    </w:p>
    <w:p w14:paraId="6AC6A189" w14:textId="77777777" w:rsidR="00191F24" w:rsidRPr="008F0894" w:rsidRDefault="00191F24" w:rsidP="00DE6B4E">
      <w:pPr>
        <w:pStyle w:val="guide"/>
        <w:rPr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611"/>
      </w:tblGrid>
      <w:tr w:rsidR="00191F24" w:rsidRPr="00884BAC" w14:paraId="4FF1AE15" w14:textId="77777777" w:rsidTr="0059135F">
        <w:trPr>
          <w:tblHeader/>
        </w:trPr>
        <w:tc>
          <w:tcPr>
            <w:tcW w:w="828" w:type="dxa"/>
          </w:tcPr>
          <w:p w14:paraId="57DF1EC2" w14:textId="77777777" w:rsidR="00191F24" w:rsidRPr="00884BAC" w:rsidRDefault="00191F24" w:rsidP="005913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611" w:type="dxa"/>
          </w:tcPr>
          <w:p w14:paraId="25ABEEB7" w14:textId="77777777" w:rsidR="00191F24" w:rsidRPr="00884BAC" w:rsidRDefault="00191F24" w:rsidP="0059135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191F24" w:rsidRPr="001B2779" w14:paraId="5DF872AD" w14:textId="77777777" w:rsidTr="0059135F">
        <w:tc>
          <w:tcPr>
            <w:tcW w:w="828" w:type="dxa"/>
          </w:tcPr>
          <w:p w14:paraId="05B04009" w14:textId="77777777" w:rsidR="00191F24" w:rsidRPr="001B2779" w:rsidRDefault="00191F24" w:rsidP="0059135F">
            <w:pPr>
              <w:jc w:val="center"/>
            </w:pPr>
            <w:r>
              <w:t>NF1</w:t>
            </w:r>
          </w:p>
        </w:tc>
        <w:tc>
          <w:tcPr>
            <w:tcW w:w="7611" w:type="dxa"/>
          </w:tcPr>
          <w:p w14:paraId="55955C08" w14:textId="77777777" w:rsidR="00191F24" w:rsidRPr="001B2779" w:rsidRDefault="00191F24" w:rsidP="0059135F">
            <w:proofErr w:type="spellStart"/>
            <w:r>
              <w:t>Aplikasi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, </w:t>
            </w:r>
            <w:proofErr w:type="spellStart"/>
            <w:r>
              <w:t>komputer</w:t>
            </w:r>
            <w:proofErr w:type="spellEnd"/>
            <w:r>
              <w:t xml:space="preserve"> dan mobile</w:t>
            </w:r>
          </w:p>
        </w:tc>
      </w:tr>
      <w:tr w:rsidR="00191F24" w14:paraId="38A46EE8" w14:textId="77777777" w:rsidTr="0059135F">
        <w:tc>
          <w:tcPr>
            <w:tcW w:w="828" w:type="dxa"/>
          </w:tcPr>
          <w:p w14:paraId="1F543389" w14:textId="77777777" w:rsidR="00191F24" w:rsidRDefault="00191F24" w:rsidP="0059135F">
            <w:pPr>
              <w:jc w:val="center"/>
            </w:pPr>
            <w:r>
              <w:t>NF2</w:t>
            </w:r>
          </w:p>
        </w:tc>
        <w:tc>
          <w:tcPr>
            <w:tcW w:w="7611" w:type="dxa"/>
          </w:tcPr>
          <w:p w14:paraId="7C49DCB1" w14:textId="77777777" w:rsidR="00191F24" w:rsidRDefault="00191F24" w:rsidP="0059135F">
            <w:proofErr w:type="spellStart"/>
            <w:r>
              <w:t>Aplikasi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 xml:space="preserve"> pada </w:t>
            </w:r>
            <w:proofErr w:type="spellStart"/>
            <w:r>
              <w:t>peramban</w:t>
            </w:r>
            <w:proofErr w:type="spellEnd"/>
            <w:r>
              <w:t xml:space="preserve"> web yang </w:t>
            </w:r>
            <w:proofErr w:type="spellStart"/>
            <w:r>
              <w:t>mendukung</w:t>
            </w:r>
            <w:proofErr w:type="spellEnd"/>
            <w:r>
              <w:t xml:space="preserve"> ES6</w:t>
            </w:r>
          </w:p>
        </w:tc>
      </w:tr>
      <w:tr w:rsidR="00191F24" w14:paraId="2722A048" w14:textId="77777777" w:rsidTr="0059135F">
        <w:tc>
          <w:tcPr>
            <w:tcW w:w="828" w:type="dxa"/>
          </w:tcPr>
          <w:p w14:paraId="173F96D2" w14:textId="77777777" w:rsidR="00191F24" w:rsidRDefault="00191F24" w:rsidP="0059135F">
            <w:pPr>
              <w:jc w:val="center"/>
            </w:pPr>
            <w:r>
              <w:t>NF3</w:t>
            </w:r>
          </w:p>
        </w:tc>
        <w:tc>
          <w:tcPr>
            <w:tcW w:w="7611" w:type="dxa"/>
          </w:tcPr>
          <w:p w14:paraId="7D89B646" w14:textId="77777777" w:rsidR="00191F24" w:rsidRDefault="00191F24" w:rsidP="0059135F">
            <w:proofErr w:type="spellStart"/>
            <w:r>
              <w:t>Aplikasi</w:t>
            </w:r>
            <w:proofErr w:type="spellEnd"/>
            <w:r>
              <w:t xml:space="preserve"> </w:t>
            </w:r>
            <w:r w:rsidRPr="00773987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yang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(</w:t>
            </w:r>
            <w:proofErr w:type="spellStart"/>
            <w:r>
              <w:t>responsif</w:t>
            </w:r>
            <w:proofErr w:type="spellEnd"/>
            <w:r>
              <w:t>)</w:t>
            </w:r>
          </w:p>
        </w:tc>
      </w:tr>
    </w:tbl>
    <w:p w14:paraId="5DE4B68C" w14:textId="77777777" w:rsidR="004B4BA3" w:rsidRPr="008F0894" w:rsidRDefault="004B4BA3">
      <w:pPr>
        <w:pStyle w:val="template"/>
        <w:rPr>
          <w:rFonts w:ascii="Times New Roman" w:hAnsi="Times New Roman"/>
        </w:rPr>
      </w:pPr>
    </w:p>
    <w:p w14:paraId="2A3C1338" w14:textId="77777777" w:rsidR="004B4BA3" w:rsidRPr="008F0894" w:rsidRDefault="004B4BA3">
      <w:pPr>
        <w:pStyle w:val="template"/>
        <w:rPr>
          <w:rFonts w:ascii="Times New Roman" w:hAnsi="Times New Roman"/>
        </w:rPr>
      </w:pPr>
    </w:p>
    <w:sectPr w:rsidR="004B4BA3" w:rsidRPr="008F0894" w:rsidSect="005D3E08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B6E0" w14:textId="77777777" w:rsidR="00C32934" w:rsidRDefault="00C32934">
      <w:r>
        <w:separator/>
      </w:r>
    </w:p>
  </w:endnote>
  <w:endnote w:type="continuationSeparator" w:id="0">
    <w:p w14:paraId="7FEFFC05" w14:textId="77777777" w:rsidR="00C32934" w:rsidRDefault="00C3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35BFE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901E9" w14:textId="77777777" w:rsidR="00C32934" w:rsidRDefault="00C32934">
      <w:r>
        <w:separator/>
      </w:r>
    </w:p>
  </w:footnote>
  <w:footnote w:type="continuationSeparator" w:id="0">
    <w:p w14:paraId="7B170142" w14:textId="77777777" w:rsidR="00C32934" w:rsidRDefault="00C3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FC467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5069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2F29AB"/>
    <w:multiLevelType w:val="hybridMultilevel"/>
    <w:tmpl w:val="6382F3A0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18F1"/>
    <w:multiLevelType w:val="hybridMultilevel"/>
    <w:tmpl w:val="29C85EFE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A137F"/>
    <w:multiLevelType w:val="hybridMultilevel"/>
    <w:tmpl w:val="2730B89E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84013"/>
    <w:multiLevelType w:val="hybridMultilevel"/>
    <w:tmpl w:val="CD92F9D8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E40"/>
    <w:multiLevelType w:val="hybridMultilevel"/>
    <w:tmpl w:val="6D26B56C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045A4"/>
    <w:multiLevelType w:val="hybridMultilevel"/>
    <w:tmpl w:val="CA7EB784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D4513"/>
    <w:multiLevelType w:val="hybridMultilevel"/>
    <w:tmpl w:val="472A7860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15B5A"/>
    <w:multiLevelType w:val="hybridMultilevel"/>
    <w:tmpl w:val="CFBC0F08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F780D"/>
    <w:multiLevelType w:val="hybridMultilevel"/>
    <w:tmpl w:val="C9F0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024C4"/>
    <w:multiLevelType w:val="hybridMultilevel"/>
    <w:tmpl w:val="5CF2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D2F82"/>
    <w:multiLevelType w:val="hybridMultilevel"/>
    <w:tmpl w:val="8F588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B131C"/>
    <w:multiLevelType w:val="hybridMultilevel"/>
    <w:tmpl w:val="9896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C2984"/>
    <w:multiLevelType w:val="hybridMultilevel"/>
    <w:tmpl w:val="6F36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10B8F"/>
    <w:multiLevelType w:val="hybridMultilevel"/>
    <w:tmpl w:val="601EE8AA"/>
    <w:lvl w:ilvl="0" w:tplc="65CCCD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7"/>
  </w:num>
  <w:num w:numId="5">
    <w:abstractNumId w:val="15"/>
  </w:num>
  <w:num w:numId="6">
    <w:abstractNumId w:val="0"/>
  </w:num>
  <w:num w:numId="7">
    <w:abstractNumId w:val="0"/>
  </w:num>
  <w:num w:numId="8">
    <w:abstractNumId w:val="0"/>
  </w:num>
  <w:num w:numId="9">
    <w:abstractNumId w:val="12"/>
  </w:num>
  <w:num w:numId="10">
    <w:abstractNumId w:val="10"/>
  </w:num>
  <w:num w:numId="11">
    <w:abstractNumId w:val="16"/>
  </w:num>
  <w:num w:numId="12">
    <w:abstractNumId w:val="14"/>
  </w:num>
  <w:num w:numId="13">
    <w:abstractNumId w:val="13"/>
  </w:num>
  <w:num w:numId="14">
    <w:abstractNumId w:val="2"/>
  </w:num>
  <w:num w:numId="15">
    <w:abstractNumId w:val="1"/>
  </w:num>
  <w:num w:numId="16">
    <w:abstractNumId w:val="9"/>
  </w:num>
  <w:num w:numId="17">
    <w:abstractNumId w:val="4"/>
  </w:num>
  <w:num w:numId="18">
    <w:abstractNumId w:val="18"/>
  </w:num>
  <w:num w:numId="19">
    <w:abstractNumId w:val="8"/>
  </w:num>
  <w:num w:numId="20">
    <w:abstractNumId w:val="3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41D84"/>
    <w:rsid w:val="00063010"/>
    <w:rsid w:val="000853A6"/>
    <w:rsid w:val="000A0EE8"/>
    <w:rsid w:val="000A1E15"/>
    <w:rsid w:val="000A6BB3"/>
    <w:rsid w:val="000E146B"/>
    <w:rsid w:val="00111928"/>
    <w:rsid w:val="00111BF0"/>
    <w:rsid w:val="00161599"/>
    <w:rsid w:val="00173523"/>
    <w:rsid w:val="00191F24"/>
    <w:rsid w:val="001A00E4"/>
    <w:rsid w:val="001C7021"/>
    <w:rsid w:val="001D70B4"/>
    <w:rsid w:val="001E7F50"/>
    <w:rsid w:val="00201533"/>
    <w:rsid w:val="00207058"/>
    <w:rsid w:val="002D1B65"/>
    <w:rsid w:val="002F49CB"/>
    <w:rsid w:val="003028DA"/>
    <w:rsid w:val="00312E8C"/>
    <w:rsid w:val="0035353E"/>
    <w:rsid w:val="00383272"/>
    <w:rsid w:val="003A1386"/>
    <w:rsid w:val="0042025A"/>
    <w:rsid w:val="00477A6D"/>
    <w:rsid w:val="004B4BA3"/>
    <w:rsid w:val="004D04C0"/>
    <w:rsid w:val="00593AE4"/>
    <w:rsid w:val="005C6AC6"/>
    <w:rsid w:val="005D3E08"/>
    <w:rsid w:val="0062377E"/>
    <w:rsid w:val="00647CCF"/>
    <w:rsid w:val="00661061"/>
    <w:rsid w:val="006C2221"/>
    <w:rsid w:val="006E0364"/>
    <w:rsid w:val="00707772"/>
    <w:rsid w:val="00822F8B"/>
    <w:rsid w:val="008F0894"/>
    <w:rsid w:val="008F1EFD"/>
    <w:rsid w:val="009061A3"/>
    <w:rsid w:val="009A4F80"/>
    <w:rsid w:val="009C462A"/>
    <w:rsid w:val="009D3876"/>
    <w:rsid w:val="009F026C"/>
    <w:rsid w:val="00A00E38"/>
    <w:rsid w:val="00A51340"/>
    <w:rsid w:val="00A83F4D"/>
    <w:rsid w:val="00AB30B6"/>
    <w:rsid w:val="00B1323C"/>
    <w:rsid w:val="00BA3A37"/>
    <w:rsid w:val="00BA6B60"/>
    <w:rsid w:val="00BB2C77"/>
    <w:rsid w:val="00BC64C0"/>
    <w:rsid w:val="00C27557"/>
    <w:rsid w:val="00C32934"/>
    <w:rsid w:val="00C42D2A"/>
    <w:rsid w:val="00CC53BD"/>
    <w:rsid w:val="00D12E13"/>
    <w:rsid w:val="00D55AC9"/>
    <w:rsid w:val="00D77FA7"/>
    <w:rsid w:val="00DA78A6"/>
    <w:rsid w:val="00DD75FD"/>
    <w:rsid w:val="00DE6B4E"/>
    <w:rsid w:val="00DE72FE"/>
    <w:rsid w:val="00DF517E"/>
    <w:rsid w:val="00E2629D"/>
    <w:rsid w:val="00EC7674"/>
    <w:rsid w:val="00F11D92"/>
    <w:rsid w:val="00F573F5"/>
    <w:rsid w:val="00F62165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51E4C"/>
  <w15:docId w15:val="{2ADF6AD6-61DE-4B32-957C-8335CF17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39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F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9153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1299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960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07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3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81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62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505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827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653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363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Geizka Ruicosta</cp:lastModifiedBy>
  <cp:revision>17</cp:revision>
  <cp:lastPrinted>1899-12-31T17:00:00Z</cp:lastPrinted>
  <dcterms:created xsi:type="dcterms:W3CDTF">2017-06-13T16:56:00Z</dcterms:created>
  <dcterms:modified xsi:type="dcterms:W3CDTF">2023-11-21T14:36:00Z</dcterms:modified>
</cp:coreProperties>
</file>