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B7897" w14:textId="77777777" w:rsidR="007B00AB" w:rsidRDefault="007B00AB">
      <w:pPr>
        <w:rPr>
          <w:lang w:val="en-US"/>
        </w:rPr>
      </w:pPr>
    </w:p>
    <w:p w14:paraId="51837686" w14:textId="77777777" w:rsidR="00B97F9A" w:rsidRDefault="00B97F9A">
      <w:pPr>
        <w:rPr>
          <w:lang w:val="en-US"/>
        </w:rPr>
      </w:pPr>
    </w:p>
    <w:p w14:paraId="74D4AC66" w14:textId="77777777" w:rsidR="00B97F9A" w:rsidRDefault="00B97F9A">
      <w:pPr>
        <w:rPr>
          <w:lang w:val="en-US"/>
        </w:rPr>
      </w:pPr>
    </w:p>
    <w:p w14:paraId="3A63988D" w14:textId="77777777" w:rsidR="00B97F9A" w:rsidRDefault="00B97F9A">
      <w:pPr>
        <w:rPr>
          <w:lang w:val="en-US"/>
        </w:rPr>
      </w:pPr>
    </w:p>
    <w:p w14:paraId="4AAECBFE" w14:textId="77777777" w:rsidR="00B97F9A" w:rsidRDefault="00B97F9A">
      <w:pPr>
        <w:rPr>
          <w:lang w:val="en-US"/>
        </w:rPr>
      </w:pPr>
    </w:p>
    <w:p w14:paraId="12C1BC88" w14:textId="77777777" w:rsidR="00B97F9A" w:rsidRDefault="00B97F9A" w:rsidP="00B97F9A"/>
    <w:p w14:paraId="5BA39F4C" w14:textId="77777777" w:rsidR="00B97F9A" w:rsidRDefault="00B97F9A" w:rsidP="00B97F9A"/>
    <w:p w14:paraId="2D6A5A71" w14:textId="77777777" w:rsidR="00B97F9A" w:rsidRDefault="00B97F9A" w:rsidP="00B97F9A">
      <w:pPr>
        <w:spacing w:after="0"/>
        <w:ind w:left="-1867" w:right="10363"/>
        <w:jc w:val="left"/>
      </w:pPr>
    </w:p>
    <w:tbl>
      <w:tblPr>
        <w:tblStyle w:val="TableGrid"/>
        <w:tblW w:w="9358" w:type="dxa"/>
        <w:tblInd w:w="-105" w:type="dxa"/>
        <w:tblCellMar>
          <w:top w:w="69" w:type="dxa"/>
          <w:left w:w="115" w:type="dxa"/>
          <w:right w:w="105" w:type="dxa"/>
        </w:tblCellMar>
        <w:tblLook w:val="04A0" w:firstRow="1" w:lastRow="0" w:firstColumn="1" w:lastColumn="0" w:noHBand="0" w:noVBand="1"/>
      </w:tblPr>
      <w:tblGrid>
        <w:gridCol w:w="9358"/>
      </w:tblGrid>
      <w:tr w:rsidR="00B97F9A" w14:paraId="2ED7E5B9" w14:textId="77777777" w:rsidTr="00C673D3">
        <w:trPr>
          <w:trHeight w:val="382"/>
        </w:trPr>
        <w:tc>
          <w:tcPr>
            <w:tcW w:w="9358" w:type="dxa"/>
            <w:tcBorders>
              <w:top w:val="single" w:sz="2" w:space="0" w:color="000000"/>
              <w:left w:val="single" w:sz="2" w:space="0" w:color="000000"/>
              <w:bottom w:val="single" w:sz="2" w:space="0" w:color="000000"/>
              <w:right w:val="single" w:sz="2" w:space="0" w:color="000000"/>
            </w:tcBorders>
          </w:tcPr>
          <w:p w14:paraId="641C5AE5" w14:textId="13FE4E8F" w:rsidR="00B97F9A" w:rsidRPr="00B97F9A" w:rsidRDefault="00B97F9A" w:rsidP="00C673D3">
            <w:pPr>
              <w:spacing w:after="0"/>
              <w:ind w:right="10"/>
              <w:jc w:val="center"/>
            </w:pPr>
            <w:r w:rsidRPr="00B97F9A">
              <w:rPr>
                <w:sz w:val="34"/>
              </w:rPr>
              <w:t>Experiment No.</w:t>
            </w:r>
            <w:r w:rsidR="00D60CB3">
              <w:rPr>
                <w:sz w:val="34"/>
              </w:rPr>
              <w:t>5</w:t>
            </w:r>
          </w:p>
        </w:tc>
      </w:tr>
      <w:tr w:rsidR="00B97F9A" w14:paraId="045FFB7A" w14:textId="77777777" w:rsidTr="00C673D3">
        <w:trPr>
          <w:trHeight w:val="697"/>
        </w:trPr>
        <w:tc>
          <w:tcPr>
            <w:tcW w:w="9358" w:type="dxa"/>
            <w:tcBorders>
              <w:top w:val="single" w:sz="2" w:space="0" w:color="000000"/>
              <w:left w:val="single" w:sz="2" w:space="0" w:color="000000"/>
              <w:bottom w:val="single" w:sz="2" w:space="0" w:color="000000"/>
              <w:right w:val="single" w:sz="2" w:space="0" w:color="000000"/>
            </w:tcBorders>
          </w:tcPr>
          <w:p w14:paraId="2B94BE94" w14:textId="71E75734" w:rsidR="00B97F9A" w:rsidRPr="00B97F9A" w:rsidRDefault="00D60CB3" w:rsidP="00B97F9A">
            <w:pPr>
              <w:spacing w:after="0"/>
              <w:ind w:left="10" w:hanging="10"/>
              <w:rPr>
                <w:sz w:val="30"/>
              </w:rPr>
            </w:pPr>
            <w:r>
              <w:rPr>
                <w:sz w:val="30"/>
              </w:rPr>
              <w:t>Perform simple queries, string manipulation operations and aggregate functions.</w:t>
            </w:r>
          </w:p>
        </w:tc>
      </w:tr>
      <w:tr w:rsidR="00B97F9A" w14:paraId="1E5F9109" w14:textId="77777777" w:rsidTr="00C673D3">
        <w:trPr>
          <w:trHeight w:val="354"/>
        </w:trPr>
        <w:tc>
          <w:tcPr>
            <w:tcW w:w="9358" w:type="dxa"/>
            <w:tcBorders>
              <w:top w:val="single" w:sz="2" w:space="0" w:color="000000"/>
              <w:left w:val="single" w:sz="2" w:space="0" w:color="000000"/>
              <w:bottom w:val="single" w:sz="2" w:space="0" w:color="000000"/>
              <w:right w:val="single" w:sz="2" w:space="0" w:color="000000"/>
            </w:tcBorders>
            <w:vAlign w:val="bottom"/>
          </w:tcPr>
          <w:p w14:paraId="713F2446" w14:textId="77777777" w:rsidR="00B97F9A" w:rsidRDefault="00B97F9A" w:rsidP="00C673D3">
            <w:pPr>
              <w:spacing w:after="0"/>
              <w:jc w:val="left"/>
            </w:pPr>
            <w:r>
              <w:rPr>
                <w:sz w:val="30"/>
              </w:rPr>
              <w:t>Date of Performance:</w:t>
            </w:r>
          </w:p>
        </w:tc>
      </w:tr>
      <w:tr w:rsidR="00B97F9A" w14:paraId="1D100FD1" w14:textId="77777777" w:rsidTr="00C673D3">
        <w:trPr>
          <w:trHeight w:val="368"/>
        </w:trPr>
        <w:tc>
          <w:tcPr>
            <w:tcW w:w="9358" w:type="dxa"/>
            <w:tcBorders>
              <w:top w:val="single" w:sz="2" w:space="0" w:color="000000"/>
              <w:left w:val="single" w:sz="2" w:space="0" w:color="000000"/>
              <w:bottom w:val="single" w:sz="2" w:space="0" w:color="000000"/>
              <w:right w:val="single" w:sz="2" w:space="0" w:color="000000"/>
            </w:tcBorders>
          </w:tcPr>
          <w:p w14:paraId="534BC6A2" w14:textId="77777777" w:rsidR="00B97F9A" w:rsidRDefault="00B97F9A" w:rsidP="00C673D3">
            <w:pPr>
              <w:spacing w:after="0"/>
              <w:jc w:val="left"/>
            </w:pPr>
            <w:r>
              <w:rPr>
                <w:sz w:val="30"/>
              </w:rPr>
              <w:t>Date of Submission:</w:t>
            </w:r>
          </w:p>
        </w:tc>
      </w:tr>
    </w:tbl>
    <w:p w14:paraId="2D4387E9" w14:textId="77777777" w:rsidR="00B97F9A" w:rsidRDefault="00B97F9A">
      <w:pPr>
        <w:rPr>
          <w:lang w:val="en-US"/>
        </w:rPr>
      </w:pPr>
    </w:p>
    <w:p w14:paraId="787D5009" w14:textId="77777777" w:rsidR="00B97F9A" w:rsidRDefault="00B97F9A">
      <w:pPr>
        <w:rPr>
          <w:lang w:val="en-US"/>
        </w:rPr>
      </w:pPr>
    </w:p>
    <w:p w14:paraId="6D760634" w14:textId="77777777" w:rsidR="00B97F9A" w:rsidRDefault="00B97F9A">
      <w:pPr>
        <w:rPr>
          <w:lang w:val="en-US"/>
        </w:rPr>
      </w:pPr>
    </w:p>
    <w:p w14:paraId="15B0A147" w14:textId="77777777" w:rsidR="00B97F9A" w:rsidRDefault="00B97F9A">
      <w:pPr>
        <w:rPr>
          <w:lang w:val="en-US"/>
        </w:rPr>
      </w:pPr>
    </w:p>
    <w:p w14:paraId="7AE6E01E" w14:textId="77777777" w:rsidR="00B97F9A" w:rsidRDefault="00B97F9A">
      <w:pPr>
        <w:rPr>
          <w:lang w:val="en-US"/>
        </w:rPr>
      </w:pPr>
    </w:p>
    <w:p w14:paraId="1B815F0E" w14:textId="77777777" w:rsidR="00B97F9A" w:rsidRDefault="00B97F9A">
      <w:pPr>
        <w:rPr>
          <w:lang w:val="en-US"/>
        </w:rPr>
      </w:pPr>
    </w:p>
    <w:p w14:paraId="20612364" w14:textId="77777777" w:rsidR="00B97F9A" w:rsidRDefault="00B97F9A">
      <w:pPr>
        <w:rPr>
          <w:lang w:val="en-US"/>
        </w:rPr>
      </w:pPr>
    </w:p>
    <w:p w14:paraId="50979B46" w14:textId="77777777" w:rsidR="00B97F9A" w:rsidRDefault="00B97F9A">
      <w:pPr>
        <w:rPr>
          <w:lang w:val="en-US"/>
        </w:rPr>
      </w:pPr>
    </w:p>
    <w:p w14:paraId="44B102B1" w14:textId="77777777" w:rsidR="00B97F9A" w:rsidRDefault="00B97F9A">
      <w:pPr>
        <w:rPr>
          <w:lang w:val="en-US"/>
        </w:rPr>
      </w:pPr>
    </w:p>
    <w:p w14:paraId="6E05F260" w14:textId="77777777" w:rsidR="00B97F9A" w:rsidRDefault="00B97F9A">
      <w:pPr>
        <w:rPr>
          <w:lang w:val="en-US"/>
        </w:rPr>
      </w:pPr>
    </w:p>
    <w:p w14:paraId="559D1188" w14:textId="77777777" w:rsidR="00B97F9A" w:rsidRDefault="00B97F9A">
      <w:pPr>
        <w:rPr>
          <w:lang w:val="en-US"/>
        </w:rPr>
      </w:pPr>
    </w:p>
    <w:p w14:paraId="427682CD" w14:textId="77777777" w:rsidR="00B97F9A" w:rsidRDefault="00B97F9A">
      <w:pPr>
        <w:rPr>
          <w:lang w:val="en-US"/>
        </w:rPr>
      </w:pPr>
    </w:p>
    <w:p w14:paraId="19FE4900" w14:textId="77777777" w:rsidR="00B97F9A" w:rsidRDefault="00B97F9A">
      <w:pPr>
        <w:rPr>
          <w:lang w:val="en-US"/>
        </w:rPr>
      </w:pPr>
    </w:p>
    <w:p w14:paraId="6D9269B6" w14:textId="77777777" w:rsidR="00B97F9A" w:rsidRDefault="00B97F9A">
      <w:pPr>
        <w:rPr>
          <w:lang w:val="en-US"/>
        </w:rPr>
      </w:pPr>
    </w:p>
    <w:p w14:paraId="6A3EB308" w14:textId="77777777" w:rsidR="00B97F9A" w:rsidRDefault="00B97F9A">
      <w:pPr>
        <w:rPr>
          <w:lang w:val="en-US"/>
        </w:rPr>
      </w:pPr>
    </w:p>
    <w:p w14:paraId="4CD3F9DA" w14:textId="77777777" w:rsidR="00B97F9A" w:rsidRDefault="00B97F9A">
      <w:pPr>
        <w:rPr>
          <w:lang w:val="en-US"/>
        </w:rPr>
      </w:pPr>
    </w:p>
    <w:p w14:paraId="566D9EDD" w14:textId="77777777" w:rsidR="00B97F9A" w:rsidRDefault="00B97F9A">
      <w:pPr>
        <w:rPr>
          <w:lang w:val="en-US"/>
        </w:rPr>
      </w:pPr>
    </w:p>
    <w:p w14:paraId="7AB03342" w14:textId="77777777" w:rsidR="00B97F9A" w:rsidRDefault="00B97F9A">
      <w:pPr>
        <w:rPr>
          <w:lang w:val="en-US"/>
        </w:rPr>
      </w:pPr>
    </w:p>
    <w:p w14:paraId="4D52EB71" w14:textId="77777777" w:rsidR="00B97F9A" w:rsidRDefault="00B97F9A">
      <w:pPr>
        <w:rPr>
          <w:lang w:val="en-US"/>
        </w:rPr>
      </w:pPr>
    </w:p>
    <w:p w14:paraId="25C56AEC" w14:textId="77777777" w:rsidR="00B97F9A" w:rsidRDefault="00B97F9A">
      <w:pPr>
        <w:rPr>
          <w:lang w:val="en-US"/>
        </w:rPr>
      </w:pPr>
    </w:p>
    <w:p w14:paraId="1CC06B5E" w14:textId="77777777" w:rsidR="00B97F9A" w:rsidRDefault="00B97F9A">
      <w:pPr>
        <w:rPr>
          <w:lang w:val="en-US"/>
        </w:rPr>
      </w:pPr>
    </w:p>
    <w:p w14:paraId="7D267B67" w14:textId="77777777" w:rsidR="00D60CB3" w:rsidRDefault="00D60CB3" w:rsidP="00D60CB3">
      <w:pPr>
        <w:spacing w:after="193"/>
        <w:ind w:left="-5" w:right="15"/>
      </w:pPr>
      <w:proofErr w:type="gramStart"/>
      <w:r w:rsidRPr="00D60CB3">
        <w:rPr>
          <w:b/>
          <w:bCs/>
        </w:rPr>
        <w:lastRenderedPageBreak/>
        <w:t>Aim :</w:t>
      </w:r>
      <w:proofErr w:type="gramEnd"/>
      <w:r w:rsidRPr="00D60CB3">
        <w:rPr>
          <w:b/>
          <w:bCs/>
        </w:rPr>
        <w:t>-</w:t>
      </w:r>
      <w:r>
        <w:t xml:space="preserve"> Write simple query to manipulate string operations and perform aggregate functions like (MIN, MAX, SUM, AVERAGE, COUNT).</w:t>
      </w:r>
    </w:p>
    <w:p w14:paraId="4859243D" w14:textId="77777777" w:rsidR="00D60CB3" w:rsidRDefault="00D60CB3" w:rsidP="00D60CB3">
      <w:pPr>
        <w:ind w:left="-5" w:right="15"/>
      </w:pPr>
      <w:proofErr w:type="gramStart"/>
      <w:r w:rsidRPr="00D60CB3">
        <w:rPr>
          <w:b/>
          <w:bCs/>
        </w:rPr>
        <w:t>Objective :</w:t>
      </w:r>
      <w:proofErr w:type="gramEnd"/>
      <w:r w:rsidRPr="00D60CB3">
        <w:rPr>
          <w:b/>
          <w:bCs/>
        </w:rPr>
        <w:t>-</w:t>
      </w:r>
      <w:r>
        <w:t xml:space="preserve"> To apply aggregate functions and string manipulation functions to perform simple queries in the database system</w:t>
      </w:r>
    </w:p>
    <w:p w14:paraId="1ED021E3" w14:textId="77777777" w:rsidR="00D60CB3" w:rsidRPr="00D60CB3" w:rsidRDefault="00D60CB3" w:rsidP="00D60CB3">
      <w:pPr>
        <w:spacing w:after="130"/>
        <w:ind w:left="5" w:hanging="10"/>
        <w:jc w:val="left"/>
        <w:rPr>
          <w:b/>
          <w:bCs/>
        </w:rPr>
      </w:pPr>
      <w:r w:rsidRPr="00D60CB3">
        <w:rPr>
          <w:b/>
          <w:bCs/>
          <w:sz w:val="24"/>
        </w:rPr>
        <w:t>Theory:</w:t>
      </w:r>
    </w:p>
    <w:p w14:paraId="31B0C042" w14:textId="77777777" w:rsidR="00D60CB3" w:rsidRDefault="00D60CB3" w:rsidP="00D60CB3">
      <w:pPr>
        <w:spacing w:after="130"/>
        <w:ind w:left="5" w:hanging="10"/>
        <w:jc w:val="left"/>
      </w:pPr>
      <w:r>
        <w:rPr>
          <w:sz w:val="24"/>
        </w:rPr>
        <w:t>Simple Queries in SQL:</w:t>
      </w:r>
    </w:p>
    <w:p w14:paraId="64CC5FB1" w14:textId="77777777" w:rsidR="00D60CB3" w:rsidRDefault="00D60CB3" w:rsidP="00D60CB3">
      <w:pPr>
        <w:spacing w:after="138"/>
        <w:ind w:left="-5" w:right="15"/>
      </w:pPr>
      <w:r>
        <w:t>In SQL, a simple query is a request for data from a database table or tables. It allows users to retrieve specific information by specifying the columns they want to retrieve and any conditions for filtering rows based on certain criteria. Simple queries are the backbone of interacting with databases, enabling users to extract the data they need for analysis, reporting, or further processing.</w:t>
      </w:r>
    </w:p>
    <w:p w14:paraId="0F800097" w14:textId="77777777" w:rsidR="00D60CB3" w:rsidRDefault="00D60CB3" w:rsidP="00D60CB3">
      <w:pPr>
        <w:ind w:left="-5" w:right="15"/>
      </w:pPr>
      <w:r>
        <w:t>String Manipulation Operations:</w:t>
      </w:r>
    </w:p>
    <w:p w14:paraId="3CA35AED" w14:textId="77777777" w:rsidR="00D60CB3" w:rsidRDefault="00D60CB3" w:rsidP="00D60CB3">
      <w:pPr>
        <w:ind w:left="-5" w:right="15"/>
      </w:pPr>
      <w:r>
        <w:t>String manipulation operations in SQL involve modifying or transforming string values stored in database columns. These operations are crucial for tasks such as formatting data, combining strings, converting case, or extracting substrings. By using string functions and operators, users can manipulate text data to suit their requirements, whether it's for display purposes or for further analysis.</w:t>
      </w:r>
    </w:p>
    <w:p w14:paraId="61E4072B" w14:textId="77777777" w:rsidR="00D60CB3" w:rsidRDefault="00D60CB3" w:rsidP="00D60CB3">
      <w:pPr>
        <w:spacing w:after="130"/>
        <w:ind w:left="5" w:hanging="10"/>
        <w:jc w:val="left"/>
      </w:pPr>
      <w:r>
        <w:rPr>
          <w:sz w:val="24"/>
        </w:rPr>
        <w:t>Aggregate Functions:</w:t>
      </w:r>
    </w:p>
    <w:p w14:paraId="03F3EAFF" w14:textId="77777777" w:rsidR="00D60CB3" w:rsidRDefault="00D60CB3" w:rsidP="00D60CB3">
      <w:pPr>
        <w:ind w:left="-5" w:right="15"/>
      </w:pPr>
      <w:r>
        <w:t>Aggregate functions in SQL are used to perform calculations on sets of values and return a single result. These functions allow users to summarize data across multiple rows, providing insights into the overall characteristics of the dataset. Common aggregate functions include calculating counts, sums, averages, minimums, and maximums of numerical values. They are essential tools for data analysis, enabling users to derive meaningful insights from large datasets.</w:t>
      </w:r>
    </w:p>
    <w:p w14:paraId="3F8ADB1B" w14:textId="77777777" w:rsidR="00D60CB3" w:rsidRDefault="00D60CB3" w:rsidP="00D60CB3">
      <w:pPr>
        <w:ind w:left="-5" w:right="15"/>
      </w:pPr>
      <w:r>
        <w:t>Benefits of Understanding These Concepts:</w:t>
      </w:r>
    </w:p>
    <w:p w14:paraId="4D046390" w14:textId="77777777" w:rsidR="00D60CB3" w:rsidRDefault="00D60CB3" w:rsidP="00D60CB3">
      <w:pPr>
        <w:numPr>
          <w:ilvl w:val="0"/>
          <w:numId w:val="5"/>
        </w:numPr>
        <w:spacing w:after="166" w:line="249" w:lineRule="auto"/>
        <w:ind w:right="15" w:hanging="326"/>
      </w:pPr>
      <w:r>
        <w:t>Data Retrieval: Simple queries allow users to fetch specific data from databases, facilitating data retrieval for various purposes.</w:t>
      </w:r>
    </w:p>
    <w:p w14:paraId="3C6C7377" w14:textId="77777777" w:rsidR="00D60CB3" w:rsidRDefault="00D60CB3" w:rsidP="00D60CB3">
      <w:pPr>
        <w:numPr>
          <w:ilvl w:val="0"/>
          <w:numId w:val="5"/>
        </w:numPr>
        <w:spacing w:after="191" w:line="249" w:lineRule="auto"/>
        <w:ind w:right="15" w:hanging="326"/>
      </w:pPr>
      <w:r>
        <w:t>Data Transformation: String manipulation operations enable users to format and transform text data according to their needs, improving data consistency and readability.</w:t>
      </w:r>
    </w:p>
    <w:p w14:paraId="27966224" w14:textId="77777777" w:rsidR="00D60CB3" w:rsidRDefault="00D60CB3" w:rsidP="00D60CB3">
      <w:pPr>
        <w:numPr>
          <w:ilvl w:val="0"/>
          <w:numId w:val="5"/>
        </w:numPr>
        <w:spacing w:after="166" w:line="249" w:lineRule="auto"/>
        <w:ind w:right="15" w:hanging="326"/>
      </w:pPr>
      <w:r>
        <w:t xml:space="preserve">Data Analysis: Aggregate functions help users summarize and </w:t>
      </w:r>
      <w:proofErr w:type="spellStart"/>
      <w:r>
        <w:t>analyze</w:t>
      </w:r>
      <w:proofErr w:type="spellEnd"/>
      <w:r>
        <w:t xml:space="preserve"> large datasets, providing valuable insights into trends, patterns, and statistical measures.</w:t>
      </w:r>
    </w:p>
    <w:p w14:paraId="4F3FC49C" w14:textId="77777777" w:rsidR="00D60CB3" w:rsidRDefault="00D60CB3" w:rsidP="00D60CB3">
      <w:pPr>
        <w:numPr>
          <w:ilvl w:val="0"/>
          <w:numId w:val="5"/>
        </w:numPr>
        <w:spacing w:after="166" w:line="249" w:lineRule="auto"/>
        <w:ind w:right="15" w:hanging="326"/>
      </w:pPr>
      <w:r>
        <w:t>Data Reporting: By combining simple queries, string manipulation operations, and aggregate functions, users can generate reports and visualizations that communicate key findings effectively.</w:t>
      </w:r>
    </w:p>
    <w:p w14:paraId="5C668417" w14:textId="33D8F3CB" w:rsidR="00D60CB3" w:rsidRDefault="00D60CB3" w:rsidP="00C673D3">
      <w:pPr>
        <w:spacing w:after="100"/>
        <w:ind w:left="10" w:right="34" w:hanging="10"/>
        <w:jc w:val="left"/>
      </w:pPr>
    </w:p>
    <w:p w14:paraId="250D7C54" w14:textId="1167643B" w:rsidR="00C673D3" w:rsidRDefault="00C673D3" w:rsidP="00C673D3">
      <w:pPr>
        <w:spacing w:after="100"/>
        <w:ind w:left="10" w:right="34" w:hanging="10"/>
        <w:jc w:val="left"/>
      </w:pPr>
    </w:p>
    <w:p w14:paraId="467CEA60" w14:textId="41382E88" w:rsidR="00C673D3" w:rsidRDefault="00C673D3" w:rsidP="00C673D3">
      <w:pPr>
        <w:spacing w:after="100"/>
        <w:ind w:left="10" w:right="34" w:hanging="10"/>
        <w:jc w:val="left"/>
      </w:pPr>
    </w:p>
    <w:p w14:paraId="235DE017" w14:textId="636A8D2C" w:rsidR="00C673D3" w:rsidRDefault="00C673D3" w:rsidP="00C673D3">
      <w:pPr>
        <w:spacing w:after="100"/>
        <w:ind w:left="10" w:right="34" w:hanging="10"/>
        <w:jc w:val="left"/>
      </w:pPr>
    </w:p>
    <w:p w14:paraId="09B6C161" w14:textId="43256B66" w:rsidR="00C673D3" w:rsidRDefault="00C673D3" w:rsidP="00C673D3">
      <w:pPr>
        <w:spacing w:after="100"/>
        <w:ind w:left="10" w:right="34" w:hanging="10"/>
        <w:jc w:val="left"/>
      </w:pPr>
    </w:p>
    <w:p w14:paraId="0D95F4A3" w14:textId="4CD6B6C1" w:rsidR="00C673D3" w:rsidRDefault="00C673D3" w:rsidP="00C673D3">
      <w:pPr>
        <w:spacing w:after="100"/>
        <w:ind w:left="10" w:right="34" w:hanging="10"/>
        <w:jc w:val="left"/>
      </w:pPr>
    </w:p>
    <w:p w14:paraId="642DE406" w14:textId="4F91B92F" w:rsidR="00C673D3" w:rsidRDefault="00C673D3" w:rsidP="00C673D3">
      <w:pPr>
        <w:spacing w:after="100"/>
        <w:ind w:left="10" w:right="34" w:hanging="10"/>
        <w:jc w:val="left"/>
      </w:pPr>
    </w:p>
    <w:p w14:paraId="247A1558" w14:textId="7A919F91" w:rsidR="00C673D3" w:rsidRDefault="00C673D3" w:rsidP="00C673D3">
      <w:pPr>
        <w:spacing w:after="100"/>
        <w:ind w:left="10" w:right="34" w:hanging="10"/>
        <w:jc w:val="left"/>
      </w:pPr>
    </w:p>
    <w:p w14:paraId="3FA36C45" w14:textId="7B7D70CC" w:rsidR="00C673D3" w:rsidRDefault="00C673D3" w:rsidP="00C673D3">
      <w:pPr>
        <w:spacing w:after="100"/>
        <w:ind w:left="10" w:right="34" w:hanging="10"/>
        <w:jc w:val="left"/>
      </w:pPr>
    </w:p>
    <w:p w14:paraId="165D4B3B" w14:textId="77777777" w:rsidR="00C673D3" w:rsidRDefault="00C673D3" w:rsidP="00C673D3">
      <w:pPr>
        <w:spacing w:after="100"/>
        <w:ind w:left="10" w:right="34" w:hanging="10"/>
        <w:jc w:val="left"/>
      </w:pPr>
    </w:p>
    <w:p w14:paraId="63E64404" w14:textId="77777777" w:rsidR="00D60CB3" w:rsidRPr="00D60CB3" w:rsidRDefault="00D60CB3" w:rsidP="00D60CB3">
      <w:pPr>
        <w:spacing w:after="130"/>
        <w:ind w:left="5" w:hanging="10"/>
        <w:jc w:val="left"/>
        <w:rPr>
          <w:b/>
          <w:bCs/>
          <w:sz w:val="24"/>
        </w:rPr>
      </w:pPr>
      <w:r w:rsidRPr="00D60CB3">
        <w:rPr>
          <w:b/>
          <w:bCs/>
          <w:sz w:val="24"/>
        </w:rPr>
        <w:t>Implementation:</w:t>
      </w:r>
    </w:p>
    <w:p w14:paraId="5F7A9F06" w14:textId="2EA2FE63" w:rsidR="00D60CB3" w:rsidRPr="00017DDD" w:rsidRDefault="0059403C" w:rsidP="00D60CB3">
      <w:pPr>
        <w:spacing w:after="130"/>
        <w:ind w:left="5" w:hanging="10"/>
        <w:jc w:val="left"/>
        <w:rPr>
          <w:u w:val="single"/>
        </w:rPr>
      </w:pPr>
      <w:r w:rsidRPr="00017DDD">
        <w:rPr>
          <w:u w:val="single"/>
        </w:rPr>
        <w:t>Database:</w:t>
      </w:r>
    </w:p>
    <w:p w14:paraId="02977556" w14:textId="6EC42312" w:rsidR="0059403C" w:rsidRDefault="00C673D3" w:rsidP="00D60CB3">
      <w:pPr>
        <w:spacing w:after="130"/>
        <w:ind w:left="5" w:hanging="10"/>
        <w:jc w:val="left"/>
      </w:pPr>
      <w:r>
        <w:rPr>
          <w:noProof/>
        </w:rPr>
        <w:drawing>
          <wp:inline distT="0" distB="0" distL="0" distR="0" wp14:anchorId="75825F53" wp14:editId="1BD15A54">
            <wp:extent cx="3562847" cy="1066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62847" cy="1066949"/>
                    </a:xfrm>
                    <a:prstGeom prst="rect">
                      <a:avLst/>
                    </a:prstGeom>
                  </pic:spPr>
                </pic:pic>
              </a:graphicData>
            </a:graphic>
          </wp:inline>
        </w:drawing>
      </w:r>
    </w:p>
    <w:p w14:paraId="733336E0" w14:textId="27F377B7" w:rsidR="0059403C" w:rsidRDefault="0059403C" w:rsidP="00D60CB3">
      <w:pPr>
        <w:spacing w:after="130"/>
        <w:ind w:left="5" w:hanging="10"/>
        <w:jc w:val="left"/>
        <w:rPr>
          <w:rFonts w:ascii="Segoe UI" w:hAnsi="Segoe UI" w:cs="Segoe UI"/>
          <w:color w:val="0D0D0D"/>
          <w:shd w:val="clear" w:color="auto" w:fill="FFFFFF"/>
        </w:rPr>
      </w:pPr>
      <w:r>
        <w:t>1)Con</w:t>
      </w:r>
      <w:r w:rsidR="00017DDD">
        <w:t>ca</w:t>
      </w:r>
      <w:r>
        <w:t>tenate two strings:</w:t>
      </w:r>
    </w:p>
    <w:p w14:paraId="3A0851EA" w14:textId="19C3B60E" w:rsidR="0059403C" w:rsidRDefault="006051C3" w:rsidP="00D60CB3">
      <w:pPr>
        <w:spacing w:after="130"/>
        <w:ind w:left="5" w:hanging="10"/>
        <w:jc w:val="left"/>
      </w:pPr>
      <w:r>
        <w:rPr>
          <w:noProof/>
        </w:rPr>
        <w:drawing>
          <wp:inline distT="0" distB="0" distL="0" distR="0" wp14:anchorId="042BEE63" wp14:editId="1F99A615">
            <wp:extent cx="5731510" cy="335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35280"/>
                    </a:xfrm>
                    <a:prstGeom prst="rect">
                      <a:avLst/>
                    </a:prstGeom>
                  </pic:spPr>
                </pic:pic>
              </a:graphicData>
            </a:graphic>
          </wp:inline>
        </w:drawing>
      </w:r>
    </w:p>
    <w:p w14:paraId="42D6BD28" w14:textId="67992213" w:rsidR="00763C63" w:rsidRDefault="006051C3" w:rsidP="00763C63">
      <w:pPr>
        <w:spacing w:after="130"/>
        <w:ind w:left="5" w:hanging="10"/>
        <w:jc w:val="left"/>
      </w:pPr>
      <w:r>
        <w:rPr>
          <w:noProof/>
        </w:rPr>
        <w:drawing>
          <wp:inline distT="0" distB="0" distL="0" distR="0" wp14:anchorId="78BD3114" wp14:editId="0C03BD87">
            <wp:extent cx="1190791" cy="1114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190791" cy="1114581"/>
                    </a:xfrm>
                    <a:prstGeom prst="rect">
                      <a:avLst/>
                    </a:prstGeom>
                  </pic:spPr>
                </pic:pic>
              </a:graphicData>
            </a:graphic>
          </wp:inline>
        </w:drawing>
      </w:r>
    </w:p>
    <w:p w14:paraId="78479989" w14:textId="5CC23AA5" w:rsidR="00763C63" w:rsidRPr="00763C63" w:rsidRDefault="00763C63" w:rsidP="00763C63">
      <w:pPr>
        <w:spacing w:after="130"/>
        <w:ind w:left="5" w:hanging="10"/>
        <w:jc w:val="left"/>
      </w:pPr>
      <w:r w:rsidRPr="00763C63">
        <w:t>2)Get the length of employee names:</w:t>
      </w:r>
    </w:p>
    <w:p w14:paraId="4C8E93AA" w14:textId="67F630C3" w:rsidR="00763C63" w:rsidRDefault="00AC1BFF" w:rsidP="00D60CB3">
      <w:pPr>
        <w:spacing w:after="130"/>
        <w:ind w:left="5" w:hanging="10"/>
        <w:jc w:val="left"/>
      </w:pPr>
      <w:r>
        <w:rPr>
          <w:noProof/>
        </w:rPr>
        <w:drawing>
          <wp:inline distT="0" distB="0" distL="0" distR="0" wp14:anchorId="6AB986DF" wp14:editId="1C2FC75F">
            <wp:extent cx="5715798" cy="304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15798" cy="304843"/>
                    </a:xfrm>
                    <a:prstGeom prst="rect">
                      <a:avLst/>
                    </a:prstGeom>
                  </pic:spPr>
                </pic:pic>
              </a:graphicData>
            </a:graphic>
          </wp:inline>
        </w:drawing>
      </w:r>
    </w:p>
    <w:p w14:paraId="1EBD30ED" w14:textId="3DB45AED" w:rsidR="00763C63" w:rsidRDefault="00AC1BFF" w:rsidP="00D60CB3">
      <w:pPr>
        <w:spacing w:after="130"/>
        <w:ind w:left="5" w:hanging="10"/>
        <w:jc w:val="left"/>
      </w:pPr>
      <w:r>
        <w:rPr>
          <w:noProof/>
        </w:rPr>
        <w:drawing>
          <wp:inline distT="0" distB="0" distL="0" distR="0" wp14:anchorId="4B1113C2" wp14:editId="2CFA05A1">
            <wp:extent cx="1867161" cy="117173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867161" cy="1171739"/>
                    </a:xfrm>
                    <a:prstGeom prst="rect">
                      <a:avLst/>
                    </a:prstGeom>
                  </pic:spPr>
                </pic:pic>
              </a:graphicData>
            </a:graphic>
          </wp:inline>
        </w:drawing>
      </w:r>
    </w:p>
    <w:p w14:paraId="29F52FD5" w14:textId="5C1BB42D" w:rsidR="00763C63" w:rsidRDefault="00763C63" w:rsidP="00D60CB3">
      <w:pPr>
        <w:spacing w:after="130"/>
        <w:ind w:left="5" w:hanging="10"/>
        <w:jc w:val="left"/>
      </w:pPr>
      <w:r>
        <w:t>3)</w:t>
      </w:r>
      <w:r w:rsidRPr="00763C63">
        <w:t>Find the department with the longest name:</w:t>
      </w:r>
    </w:p>
    <w:p w14:paraId="52ACA2FD" w14:textId="58894873" w:rsidR="00763C63" w:rsidRDefault="00AC1BFF" w:rsidP="00763C63">
      <w:pPr>
        <w:spacing w:after="130"/>
        <w:ind w:left="5" w:hanging="10"/>
        <w:jc w:val="left"/>
      </w:pPr>
      <w:r>
        <w:rPr>
          <w:noProof/>
        </w:rPr>
        <w:drawing>
          <wp:inline distT="0" distB="0" distL="0" distR="0" wp14:anchorId="25AD4F60" wp14:editId="29931FBE">
            <wp:extent cx="2391109" cy="118126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391109" cy="1181265"/>
                    </a:xfrm>
                    <a:prstGeom prst="rect">
                      <a:avLst/>
                    </a:prstGeom>
                  </pic:spPr>
                </pic:pic>
              </a:graphicData>
            </a:graphic>
          </wp:inline>
        </w:drawing>
      </w:r>
    </w:p>
    <w:p w14:paraId="19098CB8" w14:textId="6760BB2C" w:rsidR="00763C63" w:rsidRDefault="00AC1BFF" w:rsidP="00763C63">
      <w:pPr>
        <w:spacing w:after="130"/>
        <w:ind w:left="5" w:hanging="10"/>
        <w:jc w:val="left"/>
      </w:pPr>
      <w:r>
        <w:rPr>
          <w:noProof/>
        </w:rPr>
        <w:drawing>
          <wp:inline distT="0" distB="0" distL="0" distR="0" wp14:anchorId="04F9646D" wp14:editId="12E90188">
            <wp:extent cx="685896" cy="46679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85896" cy="466790"/>
                    </a:xfrm>
                    <a:prstGeom prst="rect">
                      <a:avLst/>
                    </a:prstGeom>
                  </pic:spPr>
                </pic:pic>
              </a:graphicData>
            </a:graphic>
          </wp:inline>
        </w:drawing>
      </w:r>
    </w:p>
    <w:p w14:paraId="4B3F31DC" w14:textId="71DFD7C9" w:rsidR="00763C63" w:rsidRDefault="00763C63" w:rsidP="00763C63">
      <w:pPr>
        <w:spacing w:after="130"/>
        <w:ind w:left="5" w:hanging="10"/>
        <w:jc w:val="left"/>
      </w:pPr>
      <w:r>
        <w:t>4)</w:t>
      </w:r>
      <w:r w:rsidRPr="00763C63">
        <w:t>Calculate the total salary expenditure for all employees:</w:t>
      </w:r>
    </w:p>
    <w:p w14:paraId="721122D5" w14:textId="7CCAAE67" w:rsidR="00763C63" w:rsidRDefault="0052640B" w:rsidP="00763C63">
      <w:pPr>
        <w:spacing w:after="130"/>
        <w:ind w:left="5" w:hanging="10"/>
        <w:jc w:val="left"/>
      </w:pPr>
      <w:r>
        <w:rPr>
          <w:noProof/>
        </w:rPr>
        <w:drawing>
          <wp:inline distT="0" distB="0" distL="0" distR="0" wp14:anchorId="069199EF" wp14:editId="223C39F8">
            <wp:extent cx="3238952" cy="485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238952" cy="485843"/>
                    </a:xfrm>
                    <a:prstGeom prst="rect">
                      <a:avLst/>
                    </a:prstGeom>
                  </pic:spPr>
                </pic:pic>
              </a:graphicData>
            </a:graphic>
          </wp:inline>
        </w:drawing>
      </w:r>
    </w:p>
    <w:p w14:paraId="2BBFB2AD" w14:textId="1C3FF97A" w:rsidR="00763C63" w:rsidRDefault="0052640B" w:rsidP="00763C63">
      <w:pPr>
        <w:spacing w:after="130"/>
        <w:ind w:left="5" w:hanging="10"/>
        <w:jc w:val="left"/>
      </w:pPr>
      <w:r>
        <w:rPr>
          <w:noProof/>
        </w:rPr>
        <w:lastRenderedPageBreak/>
        <w:drawing>
          <wp:inline distT="0" distB="0" distL="0" distR="0" wp14:anchorId="5D5284CD" wp14:editId="09A475BA">
            <wp:extent cx="1066949" cy="48584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1066949" cy="485843"/>
                    </a:xfrm>
                    <a:prstGeom prst="rect">
                      <a:avLst/>
                    </a:prstGeom>
                  </pic:spPr>
                </pic:pic>
              </a:graphicData>
            </a:graphic>
          </wp:inline>
        </w:drawing>
      </w:r>
    </w:p>
    <w:p w14:paraId="2C3D9940" w14:textId="564725C3" w:rsidR="00763C63" w:rsidRDefault="00017DDD" w:rsidP="00763C63">
      <w:pPr>
        <w:spacing w:after="130"/>
        <w:ind w:left="5" w:hanging="10"/>
        <w:jc w:val="left"/>
      </w:pPr>
      <w:r>
        <w:t>5)</w:t>
      </w:r>
      <w:r w:rsidRPr="00017DDD">
        <w:t>Find the highest and lowest salary in the company:</w:t>
      </w:r>
    </w:p>
    <w:p w14:paraId="0F756779" w14:textId="30934DAC" w:rsidR="00763C63" w:rsidRDefault="0052640B" w:rsidP="00D60CB3">
      <w:pPr>
        <w:spacing w:after="130"/>
        <w:ind w:left="5" w:hanging="10"/>
        <w:jc w:val="left"/>
      </w:pPr>
      <w:r>
        <w:rPr>
          <w:noProof/>
        </w:rPr>
        <w:drawing>
          <wp:inline distT="0" distB="0" distL="0" distR="0" wp14:anchorId="1E179D99" wp14:editId="45F8D491">
            <wp:extent cx="5731510" cy="4616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731510" cy="461645"/>
                    </a:xfrm>
                    <a:prstGeom prst="rect">
                      <a:avLst/>
                    </a:prstGeom>
                  </pic:spPr>
                </pic:pic>
              </a:graphicData>
            </a:graphic>
          </wp:inline>
        </w:drawing>
      </w:r>
    </w:p>
    <w:p w14:paraId="186DAEB2" w14:textId="487A2F1C" w:rsidR="00017DDD" w:rsidRDefault="0052640B" w:rsidP="00D60CB3">
      <w:pPr>
        <w:spacing w:after="130"/>
        <w:ind w:left="5" w:hanging="10"/>
        <w:jc w:val="left"/>
      </w:pPr>
      <w:r>
        <w:rPr>
          <w:noProof/>
        </w:rPr>
        <w:drawing>
          <wp:inline distT="0" distB="0" distL="0" distR="0" wp14:anchorId="126E1B58" wp14:editId="31F2D897">
            <wp:extent cx="2333951" cy="5144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333951" cy="514422"/>
                    </a:xfrm>
                    <a:prstGeom prst="rect">
                      <a:avLst/>
                    </a:prstGeom>
                  </pic:spPr>
                </pic:pic>
              </a:graphicData>
            </a:graphic>
          </wp:inline>
        </w:drawing>
      </w:r>
    </w:p>
    <w:p w14:paraId="29F5206E" w14:textId="02E513D9" w:rsidR="00017DDD" w:rsidRDefault="00017DDD" w:rsidP="00D60CB3">
      <w:pPr>
        <w:spacing w:after="130"/>
        <w:ind w:left="5" w:hanging="10"/>
        <w:jc w:val="left"/>
      </w:pPr>
      <w:r>
        <w:t>6)</w:t>
      </w:r>
      <w:r w:rsidRPr="00017DDD">
        <w:t>Calculate the average salary of employees in each department:</w:t>
      </w:r>
    </w:p>
    <w:p w14:paraId="4EE3EFB5" w14:textId="478C105E" w:rsidR="00017DDD" w:rsidRDefault="0052640B" w:rsidP="00D60CB3">
      <w:pPr>
        <w:spacing w:after="130"/>
        <w:ind w:left="5" w:hanging="10"/>
        <w:jc w:val="left"/>
      </w:pPr>
      <w:r>
        <w:rPr>
          <w:noProof/>
        </w:rPr>
        <w:drawing>
          <wp:inline distT="0" distB="0" distL="0" distR="0" wp14:anchorId="635CB7F8" wp14:editId="759C1DFE">
            <wp:extent cx="4058216" cy="7906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058216" cy="790685"/>
                    </a:xfrm>
                    <a:prstGeom prst="rect">
                      <a:avLst/>
                    </a:prstGeom>
                  </pic:spPr>
                </pic:pic>
              </a:graphicData>
            </a:graphic>
          </wp:inline>
        </w:drawing>
      </w:r>
    </w:p>
    <w:p w14:paraId="5834F23C" w14:textId="2B426793" w:rsidR="00017DDD" w:rsidRDefault="0052640B" w:rsidP="00D60CB3">
      <w:pPr>
        <w:spacing w:after="130"/>
        <w:ind w:left="5" w:hanging="10"/>
        <w:jc w:val="left"/>
      </w:pPr>
      <w:r>
        <w:rPr>
          <w:noProof/>
        </w:rPr>
        <w:drawing>
          <wp:inline distT="0" distB="0" distL="0" distR="0" wp14:anchorId="2D8C475F" wp14:editId="3E34CBA2">
            <wp:extent cx="1895740" cy="1114581"/>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1895740" cy="1114581"/>
                    </a:xfrm>
                    <a:prstGeom prst="rect">
                      <a:avLst/>
                    </a:prstGeom>
                  </pic:spPr>
                </pic:pic>
              </a:graphicData>
            </a:graphic>
          </wp:inline>
        </w:drawing>
      </w:r>
    </w:p>
    <w:p w14:paraId="5556E796" w14:textId="49B2A632" w:rsidR="00017DDD" w:rsidRDefault="00017DDD" w:rsidP="00D60CB3">
      <w:pPr>
        <w:spacing w:after="130"/>
        <w:ind w:left="5" w:hanging="10"/>
        <w:jc w:val="left"/>
      </w:pPr>
      <w:r>
        <w:t>7)</w:t>
      </w:r>
      <w:r w:rsidRPr="00017DDD">
        <w:t>Count the number of employees in each department:</w:t>
      </w:r>
    </w:p>
    <w:p w14:paraId="674FB61E" w14:textId="606A1042" w:rsidR="00017DDD" w:rsidRDefault="0052640B" w:rsidP="00D60CB3">
      <w:pPr>
        <w:spacing w:after="130"/>
        <w:ind w:left="5" w:hanging="10"/>
        <w:jc w:val="left"/>
      </w:pPr>
      <w:r>
        <w:rPr>
          <w:noProof/>
        </w:rPr>
        <w:drawing>
          <wp:inline distT="0" distB="0" distL="0" distR="0" wp14:anchorId="5FFEA87D" wp14:editId="613F740C">
            <wp:extent cx="3181794" cy="7621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3181794" cy="762106"/>
                    </a:xfrm>
                    <a:prstGeom prst="rect">
                      <a:avLst/>
                    </a:prstGeom>
                  </pic:spPr>
                </pic:pic>
              </a:graphicData>
            </a:graphic>
          </wp:inline>
        </w:drawing>
      </w:r>
    </w:p>
    <w:p w14:paraId="0FF8BFC2" w14:textId="4F6DC62F" w:rsidR="00017DDD" w:rsidRDefault="0052640B" w:rsidP="00D60CB3">
      <w:pPr>
        <w:spacing w:after="130"/>
        <w:ind w:left="5" w:hanging="10"/>
        <w:jc w:val="left"/>
      </w:pPr>
      <w:r>
        <w:rPr>
          <w:noProof/>
        </w:rPr>
        <w:drawing>
          <wp:inline distT="0" distB="0" distL="0" distR="0" wp14:anchorId="4158E8A5" wp14:editId="12A2DCE5">
            <wp:extent cx="1533739" cy="6858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1533739" cy="685896"/>
                    </a:xfrm>
                    <a:prstGeom prst="rect">
                      <a:avLst/>
                    </a:prstGeom>
                  </pic:spPr>
                </pic:pic>
              </a:graphicData>
            </a:graphic>
          </wp:inline>
        </w:drawing>
      </w:r>
    </w:p>
    <w:p w14:paraId="46D3F9E2" w14:textId="01DF80BF" w:rsidR="0052640B" w:rsidRDefault="0052640B" w:rsidP="00D60CB3">
      <w:pPr>
        <w:spacing w:after="130"/>
        <w:ind w:left="5" w:hanging="10"/>
        <w:jc w:val="left"/>
      </w:pPr>
    </w:p>
    <w:p w14:paraId="765ACB37" w14:textId="14330727" w:rsidR="0052640B" w:rsidRDefault="0052640B" w:rsidP="00D60CB3">
      <w:pPr>
        <w:spacing w:after="130"/>
        <w:ind w:left="5" w:hanging="10"/>
        <w:jc w:val="left"/>
      </w:pPr>
    </w:p>
    <w:p w14:paraId="04A62BA1" w14:textId="0D0104FA" w:rsidR="0052640B" w:rsidRDefault="0052640B" w:rsidP="00D60CB3">
      <w:pPr>
        <w:spacing w:after="130"/>
        <w:ind w:left="5" w:hanging="10"/>
        <w:jc w:val="left"/>
      </w:pPr>
    </w:p>
    <w:p w14:paraId="7B289EBE" w14:textId="1611944E" w:rsidR="0052640B" w:rsidRDefault="0052640B" w:rsidP="00D60CB3">
      <w:pPr>
        <w:spacing w:after="130"/>
        <w:ind w:left="5" w:hanging="10"/>
        <w:jc w:val="left"/>
      </w:pPr>
    </w:p>
    <w:p w14:paraId="3B732AF6" w14:textId="4C43E2CD" w:rsidR="0052640B" w:rsidRDefault="0052640B" w:rsidP="00D60CB3">
      <w:pPr>
        <w:spacing w:after="130"/>
        <w:ind w:left="5" w:hanging="10"/>
        <w:jc w:val="left"/>
      </w:pPr>
    </w:p>
    <w:p w14:paraId="6360BE98" w14:textId="117CAB2F" w:rsidR="0052640B" w:rsidRDefault="0052640B" w:rsidP="00D60CB3">
      <w:pPr>
        <w:spacing w:after="130"/>
        <w:ind w:left="5" w:hanging="10"/>
        <w:jc w:val="left"/>
      </w:pPr>
    </w:p>
    <w:p w14:paraId="76BFD501" w14:textId="385B8AA3" w:rsidR="0052640B" w:rsidRDefault="0052640B" w:rsidP="00D60CB3">
      <w:pPr>
        <w:spacing w:after="130"/>
        <w:ind w:left="5" w:hanging="10"/>
        <w:jc w:val="left"/>
      </w:pPr>
    </w:p>
    <w:p w14:paraId="2AE2720C" w14:textId="4C3E003D" w:rsidR="0052640B" w:rsidRDefault="0052640B" w:rsidP="00D60CB3">
      <w:pPr>
        <w:spacing w:after="130"/>
        <w:ind w:left="5" w:hanging="10"/>
        <w:jc w:val="left"/>
      </w:pPr>
    </w:p>
    <w:p w14:paraId="019C01C0" w14:textId="58FBD134" w:rsidR="0052640B" w:rsidRDefault="0052640B" w:rsidP="00D60CB3">
      <w:pPr>
        <w:spacing w:after="130"/>
        <w:ind w:left="5" w:hanging="10"/>
        <w:jc w:val="left"/>
      </w:pPr>
    </w:p>
    <w:p w14:paraId="4F95A968" w14:textId="77777777" w:rsidR="0052640B" w:rsidRDefault="0052640B" w:rsidP="00D60CB3">
      <w:pPr>
        <w:spacing w:after="130"/>
        <w:ind w:left="5" w:hanging="10"/>
        <w:jc w:val="left"/>
      </w:pPr>
    </w:p>
    <w:p w14:paraId="1475033A" w14:textId="77777777" w:rsidR="007A1341" w:rsidRDefault="007A1341" w:rsidP="00D60CB3">
      <w:pPr>
        <w:spacing w:after="173"/>
        <w:ind w:left="5" w:hanging="10"/>
        <w:jc w:val="left"/>
        <w:rPr>
          <w:b/>
          <w:bCs/>
          <w:sz w:val="24"/>
        </w:rPr>
      </w:pPr>
    </w:p>
    <w:p w14:paraId="13CC293E" w14:textId="65CA142E" w:rsidR="00D60CB3" w:rsidRPr="00D60CB3" w:rsidRDefault="00D60CB3" w:rsidP="00D60CB3">
      <w:pPr>
        <w:spacing w:after="173"/>
        <w:ind w:left="5" w:hanging="10"/>
        <w:jc w:val="left"/>
        <w:rPr>
          <w:b/>
          <w:bCs/>
        </w:rPr>
      </w:pPr>
      <w:r w:rsidRPr="00D60CB3">
        <w:rPr>
          <w:b/>
          <w:bCs/>
          <w:sz w:val="24"/>
        </w:rPr>
        <w:t>Conclusion:</w:t>
      </w:r>
    </w:p>
    <w:p w14:paraId="363A4BB8" w14:textId="07B7F015" w:rsidR="00017DDD" w:rsidRDefault="00AB5CC5" w:rsidP="00017DDD">
      <w:pPr>
        <w:spacing w:after="9"/>
        <w:ind w:right="15"/>
      </w:pPr>
      <w:r>
        <w:t>T</w:t>
      </w:r>
      <w:r w:rsidR="00017DDD">
        <w:t>he syntax and brief explanations for five common aggregate functions in SQL:</w:t>
      </w:r>
    </w:p>
    <w:p w14:paraId="232D93D1" w14:textId="77777777" w:rsidR="00017DDD" w:rsidRDefault="00017DDD" w:rsidP="00017DDD">
      <w:pPr>
        <w:spacing w:after="9"/>
        <w:ind w:right="15"/>
      </w:pPr>
      <w:r>
        <w:t xml:space="preserve">1. </w:t>
      </w:r>
      <w:proofErr w:type="gramStart"/>
      <w:r>
        <w:t>SUM(</w:t>
      </w:r>
      <w:proofErr w:type="gramEnd"/>
      <w:r>
        <w:t>):</w:t>
      </w:r>
    </w:p>
    <w:p w14:paraId="08058CA7" w14:textId="05C11F5F" w:rsidR="00017DDD" w:rsidRDefault="00017DDD" w:rsidP="00017DDD">
      <w:pPr>
        <w:spacing w:after="9"/>
        <w:ind w:right="15"/>
      </w:pPr>
      <w:r>
        <w:t>Syntax: ‘</w:t>
      </w:r>
      <w:proofErr w:type="gramStart"/>
      <w:r>
        <w:t>SUM(</w:t>
      </w:r>
      <w:proofErr w:type="spellStart"/>
      <w:proofErr w:type="gramEnd"/>
      <w:r>
        <w:t>column_name</w:t>
      </w:r>
      <w:proofErr w:type="spellEnd"/>
      <w:r>
        <w:t>)’</w:t>
      </w:r>
    </w:p>
    <w:p w14:paraId="6795F815" w14:textId="753C08C2" w:rsidR="00017DDD" w:rsidRDefault="00017DDD" w:rsidP="00017DDD">
      <w:pPr>
        <w:spacing w:after="9"/>
        <w:ind w:right="15"/>
      </w:pPr>
      <w:r>
        <w:t>Explanation: Calculates the sum of all values in the specified column. It is commonly used to find the total of numeric values in a column.</w:t>
      </w:r>
    </w:p>
    <w:p w14:paraId="7F5B196A" w14:textId="1586E59D" w:rsidR="00017DDD" w:rsidRDefault="00017DDD" w:rsidP="00017DDD">
      <w:pPr>
        <w:spacing w:after="9"/>
        <w:ind w:right="15"/>
      </w:pPr>
      <w:r>
        <w:t xml:space="preserve">2. </w:t>
      </w:r>
      <w:proofErr w:type="gramStart"/>
      <w:r>
        <w:t>AVG(</w:t>
      </w:r>
      <w:proofErr w:type="gramEnd"/>
      <w:r>
        <w:t>):</w:t>
      </w:r>
    </w:p>
    <w:p w14:paraId="64EAE4E7" w14:textId="7F91A072" w:rsidR="00017DDD" w:rsidRDefault="00017DDD" w:rsidP="00017DDD">
      <w:pPr>
        <w:spacing w:after="9"/>
        <w:ind w:right="15"/>
      </w:pPr>
      <w:r>
        <w:t>Syntax: ‘</w:t>
      </w:r>
      <w:proofErr w:type="gramStart"/>
      <w:r>
        <w:t>AVG(</w:t>
      </w:r>
      <w:proofErr w:type="spellStart"/>
      <w:proofErr w:type="gramEnd"/>
      <w:r>
        <w:t>column_name</w:t>
      </w:r>
      <w:proofErr w:type="spellEnd"/>
      <w:r>
        <w:t>)’</w:t>
      </w:r>
    </w:p>
    <w:p w14:paraId="4AF29637" w14:textId="55B387F7" w:rsidR="00017DDD" w:rsidRDefault="00017DDD" w:rsidP="00017DDD">
      <w:pPr>
        <w:spacing w:after="9"/>
        <w:ind w:right="15"/>
      </w:pPr>
      <w:r>
        <w:t>Explanation: Calculates the average (mean) of all values in the specified column. It is useful for finding the average value of numeric data.</w:t>
      </w:r>
    </w:p>
    <w:p w14:paraId="57799F42" w14:textId="6373FD66" w:rsidR="00017DDD" w:rsidRDefault="00017DDD" w:rsidP="00017DDD">
      <w:pPr>
        <w:spacing w:after="9"/>
        <w:ind w:right="15"/>
      </w:pPr>
      <w:r>
        <w:t xml:space="preserve">3. </w:t>
      </w:r>
      <w:proofErr w:type="gramStart"/>
      <w:r>
        <w:t>MAX(</w:t>
      </w:r>
      <w:proofErr w:type="gramEnd"/>
      <w:r>
        <w:t>):</w:t>
      </w:r>
    </w:p>
    <w:p w14:paraId="6FDF9AAA" w14:textId="5A49AF04" w:rsidR="00017DDD" w:rsidRDefault="00017DDD" w:rsidP="00017DDD">
      <w:pPr>
        <w:spacing w:after="9"/>
        <w:ind w:right="15"/>
      </w:pPr>
      <w:r>
        <w:t>Syntax: ‘</w:t>
      </w:r>
      <w:proofErr w:type="gramStart"/>
      <w:r>
        <w:t>MAX(</w:t>
      </w:r>
      <w:proofErr w:type="spellStart"/>
      <w:proofErr w:type="gramEnd"/>
      <w:r>
        <w:t>column_name</w:t>
      </w:r>
      <w:proofErr w:type="spellEnd"/>
      <w:r>
        <w:t>)’</w:t>
      </w:r>
    </w:p>
    <w:p w14:paraId="7C3EB252" w14:textId="039B5AEA" w:rsidR="00017DDD" w:rsidRDefault="00017DDD" w:rsidP="00017DDD">
      <w:pPr>
        <w:spacing w:after="9"/>
        <w:ind w:right="15"/>
      </w:pPr>
      <w:r>
        <w:t>Explanation: Returns the maximum value from the specified column. It is used to find the highest value in a set of data.</w:t>
      </w:r>
    </w:p>
    <w:p w14:paraId="0C4BFD96" w14:textId="72252908" w:rsidR="00017DDD" w:rsidRDefault="00017DDD" w:rsidP="00017DDD">
      <w:pPr>
        <w:spacing w:after="9"/>
        <w:ind w:right="15"/>
      </w:pPr>
      <w:r>
        <w:t xml:space="preserve">4. </w:t>
      </w:r>
      <w:proofErr w:type="gramStart"/>
      <w:r>
        <w:t>MIN(</w:t>
      </w:r>
      <w:proofErr w:type="gramEnd"/>
      <w:r>
        <w:t>):</w:t>
      </w:r>
    </w:p>
    <w:p w14:paraId="5A4C1877" w14:textId="0F6330CF" w:rsidR="00017DDD" w:rsidRDefault="00017DDD" w:rsidP="00017DDD">
      <w:pPr>
        <w:spacing w:after="9"/>
        <w:ind w:right="15"/>
      </w:pPr>
      <w:r>
        <w:t>Syntax: ‘</w:t>
      </w:r>
      <w:proofErr w:type="gramStart"/>
      <w:r>
        <w:t>MIN(</w:t>
      </w:r>
      <w:proofErr w:type="spellStart"/>
      <w:proofErr w:type="gramEnd"/>
      <w:r>
        <w:t>column_name</w:t>
      </w:r>
      <w:proofErr w:type="spellEnd"/>
      <w:r>
        <w:t>)’</w:t>
      </w:r>
    </w:p>
    <w:p w14:paraId="010FF369" w14:textId="7F85AA07" w:rsidR="00017DDD" w:rsidRDefault="00017DDD" w:rsidP="00017DDD">
      <w:pPr>
        <w:spacing w:after="9"/>
        <w:ind w:right="15"/>
      </w:pPr>
      <w:r>
        <w:t>Explanation: Returns the minimum value from the specified column. It is used to find the lowest value in a set of data.</w:t>
      </w:r>
    </w:p>
    <w:p w14:paraId="5BF9B27F" w14:textId="3432691C" w:rsidR="00017DDD" w:rsidRDefault="00017DDD" w:rsidP="00017DDD">
      <w:pPr>
        <w:spacing w:after="9"/>
        <w:ind w:right="15"/>
      </w:pPr>
      <w:r>
        <w:t xml:space="preserve">5. </w:t>
      </w:r>
      <w:proofErr w:type="gramStart"/>
      <w:r>
        <w:t>COUNT(</w:t>
      </w:r>
      <w:proofErr w:type="gramEnd"/>
      <w:r>
        <w:t>):</w:t>
      </w:r>
    </w:p>
    <w:p w14:paraId="1541AA8D" w14:textId="681B7022" w:rsidR="00017DDD" w:rsidRDefault="00017DDD" w:rsidP="00017DDD">
      <w:pPr>
        <w:spacing w:after="9"/>
        <w:ind w:right="15"/>
      </w:pPr>
      <w:r>
        <w:t>Syntax: ‘</w:t>
      </w:r>
      <w:proofErr w:type="gramStart"/>
      <w:r>
        <w:t>COUNT(</w:t>
      </w:r>
      <w:proofErr w:type="spellStart"/>
      <w:proofErr w:type="gramEnd"/>
      <w:r>
        <w:t>column_name</w:t>
      </w:r>
      <w:proofErr w:type="spellEnd"/>
      <w:r>
        <w:t>)’ or ‘COUNT(*)’</w:t>
      </w:r>
    </w:p>
    <w:p w14:paraId="13389E32" w14:textId="32D47135" w:rsidR="00017DDD" w:rsidRDefault="00017DDD" w:rsidP="00017DDD">
      <w:pPr>
        <w:spacing w:after="9"/>
        <w:ind w:right="15"/>
      </w:pPr>
      <w:r>
        <w:t>Explanation: Returns the number of rows that match the specified condition. It can count the number of non-null values in a column when a column name is provided, or it can count all rows when `</w:t>
      </w:r>
      <w:proofErr w:type="gramStart"/>
      <w:r>
        <w:t>COUNT(</w:t>
      </w:r>
      <w:proofErr w:type="gramEnd"/>
      <w:r>
        <w:t>*)` is used.</w:t>
      </w:r>
    </w:p>
    <w:p w14:paraId="7E1995C3" w14:textId="77777777" w:rsidR="00017DDD" w:rsidRDefault="00017DDD" w:rsidP="00017DDD">
      <w:pPr>
        <w:spacing w:after="9"/>
        <w:ind w:right="15"/>
      </w:pPr>
    </w:p>
    <w:p w14:paraId="122F24B5" w14:textId="3693637C" w:rsidR="00017DDD" w:rsidRDefault="00017DDD" w:rsidP="00017DDD">
      <w:pPr>
        <w:spacing w:after="9"/>
        <w:ind w:right="15"/>
      </w:pPr>
      <w:r>
        <w:t>These aggregate functions are commonly used in SQL queries to perform calculations and summarizations on data within a table.</w:t>
      </w:r>
    </w:p>
    <w:p w14:paraId="4AC73A38" w14:textId="1F5D5282" w:rsidR="00B97F9A" w:rsidRPr="00755190" w:rsidRDefault="00B97F9A" w:rsidP="00B07160">
      <w:pPr>
        <w:spacing w:after="172"/>
      </w:pPr>
    </w:p>
    <w:sectPr w:rsidR="00B97F9A" w:rsidRPr="00755190">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FC362" w14:textId="77777777" w:rsidR="00624557" w:rsidRDefault="00624557" w:rsidP="00B97F9A">
      <w:pPr>
        <w:spacing w:after="0" w:line="240" w:lineRule="auto"/>
      </w:pPr>
      <w:r>
        <w:separator/>
      </w:r>
    </w:p>
  </w:endnote>
  <w:endnote w:type="continuationSeparator" w:id="0">
    <w:p w14:paraId="6E62C0CB" w14:textId="77777777" w:rsidR="00624557" w:rsidRDefault="00624557" w:rsidP="00B9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9CC01" w14:textId="77777777" w:rsidR="00624557" w:rsidRDefault="00624557" w:rsidP="00B97F9A">
      <w:pPr>
        <w:spacing w:after="0" w:line="240" w:lineRule="auto"/>
      </w:pPr>
      <w:r>
        <w:separator/>
      </w:r>
    </w:p>
  </w:footnote>
  <w:footnote w:type="continuationSeparator" w:id="0">
    <w:p w14:paraId="53A6377E" w14:textId="77777777" w:rsidR="00624557" w:rsidRDefault="00624557" w:rsidP="00B97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10758" w14:textId="648844D0" w:rsidR="00C673D3" w:rsidRDefault="00C673D3">
    <w:pPr>
      <w:pStyle w:val="Header"/>
    </w:pPr>
    <w:r>
      <w:rPr>
        <w:noProof/>
      </w:rPr>
      <w:drawing>
        <wp:anchor distT="0" distB="0" distL="114300" distR="114300" simplePos="0" relativeHeight="251659264" behindDoc="1" locked="0" layoutInCell="1" allowOverlap="0" wp14:anchorId="5AC4C16B" wp14:editId="20CE908A">
          <wp:simplePos x="0" y="0"/>
          <wp:positionH relativeFrom="margin">
            <wp:align>left</wp:align>
          </wp:positionH>
          <wp:positionV relativeFrom="topMargin">
            <wp:align>bottom</wp:align>
          </wp:positionV>
          <wp:extent cx="5407433" cy="746694"/>
          <wp:effectExtent l="0" t="0" r="3175" b="0"/>
          <wp:wrapNone/>
          <wp:docPr id="2134729590" name="Picture 2134729590"/>
          <wp:cNvGraphicFramePr/>
          <a:graphic xmlns:a="http://schemas.openxmlformats.org/drawingml/2006/main">
            <a:graphicData uri="http://schemas.openxmlformats.org/drawingml/2006/picture">
              <pic:pic xmlns:pic="http://schemas.openxmlformats.org/drawingml/2006/picture">
                <pic:nvPicPr>
                  <pic:cNvPr id="3162" name="Picture 3162"/>
                  <pic:cNvPicPr/>
                </pic:nvPicPr>
                <pic:blipFill>
                  <a:blip r:embed="rId1"/>
                  <a:stretch>
                    <a:fillRect/>
                  </a:stretch>
                </pic:blipFill>
                <pic:spPr>
                  <a:xfrm>
                    <a:off x="0" y="0"/>
                    <a:ext cx="5407433" cy="74669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id="_x0000_i1056" style="width:7.8pt;height:8.4pt" coordsize="" o:spt="100" o:bullet="t" adj="0,,0" path="" stroked="f">
        <v:stroke joinstyle="miter"/>
        <v:imagedata r:id="rId1" o:title="image5"/>
        <v:formulas/>
        <v:path o:connecttype="segments"/>
      </v:shape>
    </w:pict>
  </w:numPicBullet>
  <w:abstractNum w:abstractNumId="0" w15:restartNumberingAfterBreak="0">
    <w:nsid w:val="21D93E30"/>
    <w:multiLevelType w:val="hybridMultilevel"/>
    <w:tmpl w:val="06AAF71C"/>
    <w:lvl w:ilvl="0" w:tplc="9C0CF992">
      <w:start w:val="1"/>
      <w:numFmt w:val="bullet"/>
      <w:lvlText w:val="•"/>
      <w:lvlPicBulletId w:val="0"/>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124D28">
      <w:start w:val="1"/>
      <w:numFmt w:val="bullet"/>
      <w:lvlText w:val="o"/>
      <w:lvlJc w:val="left"/>
      <w:pPr>
        <w:ind w:left="1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A4241A">
      <w:start w:val="1"/>
      <w:numFmt w:val="bullet"/>
      <w:lvlText w:val="▪"/>
      <w:lvlJc w:val="left"/>
      <w:pPr>
        <w:ind w:left="2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8A67DC">
      <w:start w:val="1"/>
      <w:numFmt w:val="bullet"/>
      <w:lvlText w:val="•"/>
      <w:lvlJc w:val="left"/>
      <w:pPr>
        <w:ind w:left="3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0C70A0">
      <w:start w:val="1"/>
      <w:numFmt w:val="bullet"/>
      <w:lvlText w:val="o"/>
      <w:lvlJc w:val="left"/>
      <w:pPr>
        <w:ind w:left="3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CC534A">
      <w:start w:val="1"/>
      <w:numFmt w:val="bullet"/>
      <w:lvlText w:val="▪"/>
      <w:lvlJc w:val="left"/>
      <w:pPr>
        <w:ind w:left="4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4EE60">
      <w:start w:val="1"/>
      <w:numFmt w:val="bullet"/>
      <w:lvlText w:val="•"/>
      <w:lvlJc w:val="left"/>
      <w:pPr>
        <w:ind w:left="5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1A697C">
      <w:start w:val="1"/>
      <w:numFmt w:val="bullet"/>
      <w:lvlText w:val="o"/>
      <w:lvlJc w:val="left"/>
      <w:pPr>
        <w:ind w:left="6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62D0D0">
      <w:start w:val="1"/>
      <w:numFmt w:val="bullet"/>
      <w:lvlText w:val="▪"/>
      <w:lvlJc w:val="left"/>
      <w:pPr>
        <w:ind w:left="6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B20759"/>
    <w:multiLevelType w:val="hybridMultilevel"/>
    <w:tmpl w:val="E982CCF2"/>
    <w:lvl w:ilvl="0" w:tplc="FFFFFFFF">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7734FEE"/>
    <w:multiLevelType w:val="multilevel"/>
    <w:tmpl w:val="60421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C44F8"/>
    <w:multiLevelType w:val="hybridMultilevel"/>
    <w:tmpl w:val="E982CCF2"/>
    <w:lvl w:ilvl="0" w:tplc="FFFFFFFF">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14C63E6"/>
    <w:multiLevelType w:val="hybridMultilevel"/>
    <w:tmpl w:val="E982CCF2"/>
    <w:lvl w:ilvl="0" w:tplc="FFFFFFFF">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17E67AC"/>
    <w:multiLevelType w:val="hybridMultilevel"/>
    <w:tmpl w:val="E982CCF2"/>
    <w:lvl w:ilvl="0" w:tplc="06EAB172">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56EE8E">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AABD42">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C644AE">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E66BD6">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525430">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40A56C">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E0262A">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EAB3F0">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9A"/>
    <w:rsid w:val="00017DDD"/>
    <w:rsid w:val="00082F5B"/>
    <w:rsid w:val="000A539F"/>
    <w:rsid w:val="00335139"/>
    <w:rsid w:val="00417B51"/>
    <w:rsid w:val="0052640B"/>
    <w:rsid w:val="0059403C"/>
    <w:rsid w:val="006051C3"/>
    <w:rsid w:val="00624557"/>
    <w:rsid w:val="00755190"/>
    <w:rsid w:val="00763C63"/>
    <w:rsid w:val="007A1341"/>
    <w:rsid w:val="007B00AB"/>
    <w:rsid w:val="007C6C86"/>
    <w:rsid w:val="00AB5CC5"/>
    <w:rsid w:val="00AC1BFF"/>
    <w:rsid w:val="00B07160"/>
    <w:rsid w:val="00B97F9A"/>
    <w:rsid w:val="00C673D3"/>
    <w:rsid w:val="00D60CB3"/>
    <w:rsid w:val="00E502F1"/>
    <w:rsid w:val="00FC7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DA2A"/>
  <w15:chartTrackingRefBased/>
  <w15:docId w15:val="{46A3FF7C-7B09-4414-9D33-67CFACB2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F1"/>
    <w:pPr>
      <w:spacing w:after="134"/>
      <w:jc w:val="both"/>
    </w:pPr>
    <w:rPr>
      <w:rFonts w:ascii="Times New Roman" w:eastAsia="Times New Roman" w:hAnsi="Times New Roman" w:cs="Times New Roman"/>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F9A"/>
  </w:style>
  <w:style w:type="paragraph" w:styleId="Footer">
    <w:name w:val="footer"/>
    <w:basedOn w:val="Normal"/>
    <w:link w:val="FooterChar"/>
    <w:uiPriority w:val="99"/>
    <w:unhideWhenUsed/>
    <w:rsid w:val="00B97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F9A"/>
  </w:style>
  <w:style w:type="table" w:customStyle="1" w:styleId="TableGrid">
    <w:name w:val="TableGrid"/>
    <w:rsid w:val="00B97F9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017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016">
      <w:bodyDiv w:val="1"/>
      <w:marLeft w:val="0"/>
      <w:marRight w:val="0"/>
      <w:marTop w:val="0"/>
      <w:marBottom w:val="0"/>
      <w:divBdr>
        <w:top w:val="none" w:sz="0" w:space="0" w:color="auto"/>
        <w:left w:val="none" w:sz="0" w:space="0" w:color="auto"/>
        <w:bottom w:val="none" w:sz="0" w:space="0" w:color="auto"/>
        <w:right w:val="none" w:sz="0" w:space="0" w:color="auto"/>
      </w:divBdr>
    </w:div>
    <w:div w:id="787771493">
      <w:bodyDiv w:val="1"/>
      <w:marLeft w:val="0"/>
      <w:marRight w:val="0"/>
      <w:marTop w:val="0"/>
      <w:marBottom w:val="0"/>
      <w:divBdr>
        <w:top w:val="none" w:sz="0" w:space="0" w:color="auto"/>
        <w:left w:val="none" w:sz="0" w:space="0" w:color="auto"/>
        <w:bottom w:val="none" w:sz="0" w:space="0" w:color="auto"/>
        <w:right w:val="none" w:sz="0" w:space="0" w:color="auto"/>
      </w:divBdr>
    </w:div>
    <w:div w:id="1570312941">
      <w:bodyDiv w:val="1"/>
      <w:marLeft w:val="0"/>
      <w:marRight w:val="0"/>
      <w:marTop w:val="0"/>
      <w:marBottom w:val="0"/>
      <w:divBdr>
        <w:top w:val="none" w:sz="0" w:space="0" w:color="auto"/>
        <w:left w:val="none" w:sz="0" w:space="0" w:color="auto"/>
        <w:bottom w:val="none" w:sz="0" w:space="0" w:color="auto"/>
        <w:right w:val="none" w:sz="0" w:space="0" w:color="auto"/>
      </w:divBdr>
    </w:div>
    <w:div w:id="178553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khaire</dc:creator>
  <cp:keywords/>
  <dc:description/>
  <cp:lastModifiedBy>Vinith Shetty</cp:lastModifiedBy>
  <cp:revision>3</cp:revision>
  <dcterms:created xsi:type="dcterms:W3CDTF">2024-04-21T14:28:00Z</dcterms:created>
  <dcterms:modified xsi:type="dcterms:W3CDTF">2024-04-21T14:29:00Z</dcterms:modified>
</cp:coreProperties>
</file>