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horzAnchor="margin" w:tblpY="-893"/>
        <w:tblW w:w="0" w:type="auto"/>
        <w:tblLook w:val="04A0" w:firstRow="1" w:lastRow="0" w:firstColumn="1" w:lastColumn="0" w:noHBand="0" w:noVBand="1"/>
      </w:tblPr>
      <w:tblGrid>
        <w:gridCol w:w="1615"/>
        <w:gridCol w:w="7447"/>
      </w:tblGrid>
      <w:tr w:rsidR="003E5386" w:rsidRPr="001942B7" w14:paraId="01F3A0FF" w14:textId="77777777" w:rsidTr="00F46223">
        <w:tc>
          <w:tcPr>
            <w:tcW w:w="1615" w:type="dxa"/>
          </w:tcPr>
          <w:p w14:paraId="220F00AC" w14:textId="37305A4A" w:rsidR="003E5386" w:rsidRPr="001942B7" w:rsidRDefault="003E5386" w:rsidP="00F46223">
            <w:pPr>
              <w:jc w:val="center"/>
              <w:rPr>
                <w:rFonts w:ascii="Lato" w:hAnsi="Lato"/>
                <w:b/>
                <w:sz w:val="32"/>
                <w:szCs w:val="32"/>
              </w:rPr>
            </w:pPr>
            <w:r w:rsidRPr="001942B7">
              <w:rPr>
                <w:rFonts w:ascii="Lato" w:hAnsi="Lato"/>
                <w:b/>
                <w:sz w:val="32"/>
                <w:szCs w:val="32"/>
              </w:rPr>
              <w:t xml:space="preserve">1 </w:t>
            </w:r>
            <w:proofErr w:type="spellStart"/>
            <w:r w:rsidRPr="001942B7">
              <w:rPr>
                <w:rFonts w:ascii="Lato" w:hAnsi="Lato"/>
                <w:b/>
                <w:sz w:val="32"/>
                <w:szCs w:val="32"/>
              </w:rPr>
              <w:t>Coiff</w:t>
            </w:r>
            <w:proofErr w:type="spellEnd"/>
            <w:r w:rsidRPr="001942B7">
              <w:rPr>
                <w:rFonts w:ascii="Lato" w:hAnsi="Lato"/>
                <w:b/>
                <w:sz w:val="32"/>
                <w:szCs w:val="32"/>
              </w:rPr>
              <w:t> ‘</w:t>
            </w:r>
          </w:p>
        </w:tc>
        <w:tc>
          <w:tcPr>
            <w:tcW w:w="7447" w:type="dxa"/>
          </w:tcPr>
          <w:p w14:paraId="34998E44" w14:textId="3D7DD6FC" w:rsidR="003E5386" w:rsidRPr="001942B7" w:rsidRDefault="003E5386" w:rsidP="00F46223">
            <w:pPr>
              <w:jc w:val="center"/>
              <w:rPr>
                <w:rFonts w:ascii="Lato" w:hAnsi="Lato"/>
                <w:b/>
                <w:sz w:val="32"/>
                <w:szCs w:val="32"/>
              </w:rPr>
            </w:pPr>
            <w:r w:rsidRPr="001942B7">
              <w:rPr>
                <w:rFonts w:ascii="Lato" w:hAnsi="Lato"/>
                <w:b/>
                <w:sz w:val="32"/>
                <w:szCs w:val="32"/>
              </w:rPr>
              <w:t>Chapitre 4 – Suites numériques</w:t>
            </w:r>
          </w:p>
        </w:tc>
      </w:tr>
    </w:tbl>
    <w:p w14:paraId="304BC3E5" w14:textId="144D80B0" w:rsidR="003E5386" w:rsidRPr="00997B83" w:rsidRDefault="003E5386" w:rsidP="003E5386">
      <w:pPr>
        <w:rPr>
          <w:rFonts w:ascii="Lato" w:hAnsi="Lato"/>
          <w:b/>
          <w:sz w:val="24"/>
          <w:szCs w:val="24"/>
        </w:rPr>
      </w:pPr>
      <w:r w:rsidRPr="00997B83">
        <w:rPr>
          <w:rFonts w:ascii="Lato" w:hAnsi="Lato"/>
          <w:b/>
          <w:sz w:val="24"/>
          <w:szCs w:val="24"/>
        </w:rPr>
        <w:t xml:space="preserve">Activité n°1 – La légende du roi </w:t>
      </w:r>
      <w:proofErr w:type="spellStart"/>
      <w:r w:rsidRPr="00997B83">
        <w:rPr>
          <w:rFonts w:ascii="Lato" w:hAnsi="Lato"/>
          <w:b/>
          <w:sz w:val="24"/>
          <w:szCs w:val="24"/>
        </w:rPr>
        <w:t>Sissa</w:t>
      </w:r>
      <w:proofErr w:type="spellEnd"/>
    </w:p>
    <w:p w14:paraId="636D6C97" w14:textId="489284C1" w:rsidR="003E5386" w:rsidRPr="001942B7" w:rsidRDefault="003E5386" w:rsidP="003E5386">
      <w:pPr>
        <w:pStyle w:val="NormalWeb"/>
        <w:shd w:val="clear" w:color="auto" w:fill="FFFFFF"/>
        <w:spacing w:before="0" w:beforeAutospacing="0" w:after="135" w:afterAutospacing="0"/>
        <w:rPr>
          <w:rFonts w:ascii="Lato" w:hAnsi="Lato" w:cs="Arial"/>
          <w:iCs/>
          <w:color w:val="333333"/>
          <w:sz w:val="22"/>
          <w:szCs w:val="22"/>
        </w:rPr>
      </w:pPr>
      <w:r w:rsidRPr="001942B7">
        <w:rPr>
          <w:rFonts w:ascii="Lato" w:hAnsi="Lato"/>
          <w:noProof/>
        </w:rPr>
        <w:drawing>
          <wp:anchor distT="0" distB="0" distL="114300" distR="114300" simplePos="0" relativeHeight="251659264" behindDoc="1" locked="0" layoutInCell="1" allowOverlap="1" wp14:anchorId="6A18D4A3" wp14:editId="4EF718DD">
            <wp:simplePos x="0" y="0"/>
            <wp:positionH relativeFrom="margin">
              <wp:posOffset>-118745</wp:posOffset>
            </wp:positionH>
            <wp:positionV relativeFrom="paragraph">
              <wp:posOffset>71120</wp:posOffset>
            </wp:positionV>
            <wp:extent cx="2861945" cy="1415415"/>
            <wp:effectExtent l="0" t="0" r="0" b="0"/>
            <wp:wrapTight wrapText="bothSides">
              <wp:wrapPolygon edited="0">
                <wp:start x="0" y="0"/>
                <wp:lineTo x="0" y="21222"/>
                <wp:lineTo x="21423" y="21222"/>
                <wp:lineTo x="2142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gende_jeu_echec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1945" cy="1415415"/>
                    </a:xfrm>
                    <a:prstGeom prst="rect">
                      <a:avLst/>
                    </a:prstGeom>
                  </pic:spPr>
                </pic:pic>
              </a:graphicData>
            </a:graphic>
            <wp14:sizeRelH relativeFrom="margin">
              <wp14:pctWidth>0</wp14:pctWidth>
            </wp14:sizeRelH>
            <wp14:sizeRelV relativeFrom="margin">
              <wp14:pctHeight>0</wp14:pctHeight>
            </wp14:sizeRelV>
          </wp:anchor>
        </w:drawing>
      </w:r>
      <w:r w:rsidRPr="001942B7">
        <w:rPr>
          <w:rStyle w:val="lev"/>
          <w:rFonts w:ascii="Lato" w:hAnsi="Lato" w:cs="Arial"/>
          <w:iCs/>
          <w:color w:val="333333"/>
          <w:sz w:val="22"/>
          <w:szCs w:val="22"/>
        </w:rPr>
        <w:t>La légende se situe 3 000 ans av. J.C.</w:t>
      </w:r>
    </w:p>
    <w:p w14:paraId="77EBD171" w14:textId="71496F38" w:rsidR="003E5386" w:rsidRPr="001942B7" w:rsidRDefault="003E5386" w:rsidP="003E5386">
      <w:pPr>
        <w:pStyle w:val="NormalWeb"/>
        <w:shd w:val="clear" w:color="auto" w:fill="FFFFFF"/>
        <w:spacing w:before="0" w:beforeAutospacing="0" w:after="135" w:afterAutospacing="0"/>
        <w:rPr>
          <w:rFonts w:ascii="Lato" w:hAnsi="Lato" w:cs="Arial"/>
          <w:iCs/>
          <w:color w:val="333333"/>
          <w:sz w:val="22"/>
          <w:szCs w:val="22"/>
        </w:rPr>
      </w:pPr>
      <w:r w:rsidRPr="001942B7">
        <w:rPr>
          <w:rFonts w:ascii="Lato" w:hAnsi="Lato" w:cs="Arial"/>
          <w:iCs/>
          <w:color w:val="333333"/>
          <w:sz w:val="22"/>
          <w:szCs w:val="22"/>
        </w:rPr>
        <w:t xml:space="preserve">Le roi </w:t>
      </w:r>
      <w:proofErr w:type="spellStart"/>
      <w:r w:rsidRPr="001942B7">
        <w:rPr>
          <w:rFonts w:ascii="Lato" w:hAnsi="Lato" w:cs="Arial"/>
          <w:iCs/>
          <w:color w:val="333333"/>
          <w:sz w:val="22"/>
          <w:szCs w:val="22"/>
        </w:rPr>
        <w:t>Belkib</w:t>
      </w:r>
      <w:proofErr w:type="spellEnd"/>
      <w:r w:rsidRPr="001942B7">
        <w:rPr>
          <w:rFonts w:ascii="Lato" w:hAnsi="Lato" w:cs="Arial"/>
          <w:iCs/>
          <w:color w:val="333333"/>
          <w:sz w:val="22"/>
          <w:szCs w:val="22"/>
        </w:rPr>
        <w:t xml:space="preserve"> (Indes) promit une récompense fabuleuse à qui lui proposerait une distraction qui le satisferait.</w:t>
      </w:r>
      <w:r w:rsidRPr="001942B7">
        <w:rPr>
          <w:rFonts w:ascii="Lato" w:hAnsi="Lato" w:cs="Arial"/>
          <w:iCs/>
          <w:color w:val="333333"/>
          <w:sz w:val="22"/>
          <w:szCs w:val="22"/>
        </w:rPr>
        <w:br/>
        <w:t xml:space="preserve">Lorsque le sage </w:t>
      </w:r>
      <w:proofErr w:type="spellStart"/>
      <w:r w:rsidRPr="001942B7">
        <w:rPr>
          <w:rFonts w:ascii="Lato" w:hAnsi="Lato" w:cs="Arial"/>
          <w:iCs/>
          <w:color w:val="333333"/>
          <w:sz w:val="22"/>
          <w:szCs w:val="22"/>
        </w:rPr>
        <w:t>Sissa</w:t>
      </w:r>
      <w:proofErr w:type="spellEnd"/>
      <w:r w:rsidRPr="001942B7">
        <w:rPr>
          <w:rFonts w:ascii="Lato" w:hAnsi="Lato" w:cs="Arial"/>
          <w:iCs/>
          <w:color w:val="333333"/>
          <w:sz w:val="22"/>
          <w:szCs w:val="22"/>
        </w:rPr>
        <w:t xml:space="preserve">, fils du Brahmine Dahir, lui présenta le jeu d'échecs, le souverain, demanda à </w:t>
      </w:r>
      <w:proofErr w:type="spellStart"/>
      <w:r w:rsidRPr="001942B7">
        <w:rPr>
          <w:rFonts w:ascii="Lato" w:hAnsi="Lato" w:cs="Arial"/>
          <w:iCs/>
          <w:color w:val="333333"/>
          <w:sz w:val="22"/>
          <w:szCs w:val="22"/>
        </w:rPr>
        <w:t>Sissa</w:t>
      </w:r>
      <w:proofErr w:type="spellEnd"/>
      <w:r w:rsidRPr="001942B7">
        <w:rPr>
          <w:rFonts w:ascii="Lato" w:hAnsi="Lato" w:cs="Arial"/>
          <w:iCs/>
          <w:color w:val="333333"/>
          <w:sz w:val="22"/>
          <w:szCs w:val="22"/>
        </w:rPr>
        <w:t xml:space="preserve"> ce que celui-ci souhaitait en échange de ce cadeau extraordinaire.</w:t>
      </w:r>
    </w:p>
    <w:p w14:paraId="2CCECE2B" w14:textId="123FD5A9" w:rsidR="003E5386" w:rsidRPr="001942B7" w:rsidRDefault="003E5386" w:rsidP="003E5386">
      <w:pPr>
        <w:pStyle w:val="NormalWeb"/>
        <w:shd w:val="clear" w:color="auto" w:fill="FFFFFF"/>
        <w:spacing w:before="0" w:beforeAutospacing="0" w:after="135" w:afterAutospacing="0"/>
        <w:rPr>
          <w:rFonts w:ascii="Lato" w:hAnsi="Lato" w:cs="Arial"/>
          <w:iCs/>
          <w:color w:val="333333"/>
          <w:sz w:val="22"/>
          <w:szCs w:val="22"/>
        </w:rPr>
      </w:pPr>
      <w:proofErr w:type="spellStart"/>
      <w:r w:rsidRPr="001942B7">
        <w:rPr>
          <w:rFonts w:ascii="Lato" w:hAnsi="Lato" w:cs="Arial"/>
          <w:iCs/>
          <w:color w:val="333333"/>
          <w:sz w:val="22"/>
          <w:szCs w:val="22"/>
        </w:rPr>
        <w:t>Sissa</w:t>
      </w:r>
      <w:proofErr w:type="spellEnd"/>
      <w:r w:rsidRPr="001942B7">
        <w:rPr>
          <w:rFonts w:ascii="Lato" w:hAnsi="Lato" w:cs="Arial"/>
          <w:iCs/>
          <w:color w:val="333333"/>
          <w:sz w:val="22"/>
          <w:szCs w:val="22"/>
        </w:rPr>
        <w:t xml:space="preserve"> demanda au prince de déposer un grain de riz sur la première case, deux sur la deuxième, quatre sur la troisième, et ainsi de suite pour remplir l'échiquier en doublant la quantité de grain à chaque case. </w:t>
      </w:r>
      <w:r w:rsidRPr="001942B7">
        <w:rPr>
          <w:rFonts w:ascii="Lato" w:hAnsi="Lato" w:cs="Arial"/>
          <w:iCs/>
          <w:color w:val="333333"/>
          <w:sz w:val="22"/>
          <w:szCs w:val="22"/>
        </w:rPr>
        <w:br/>
        <w:t>Le prince accorda immédiatement cette récompense sans se douter de ce qui allait suivre.</w:t>
      </w:r>
    </w:p>
    <w:p w14:paraId="14C813AD" w14:textId="5D6367AE" w:rsidR="003E5386" w:rsidRPr="001942B7" w:rsidRDefault="00997B83" w:rsidP="003E5386">
      <w:pPr>
        <w:pStyle w:val="NormalWeb"/>
        <w:shd w:val="clear" w:color="auto" w:fill="FFFFFF"/>
        <w:spacing w:before="0" w:beforeAutospacing="0" w:after="135" w:afterAutospacing="0"/>
        <w:rPr>
          <w:rFonts w:ascii="Lato" w:hAnsi="Lato" w:cs="Arial"/>
          <w:iCs/>
          <w:color w:val="333333"/>
          <w:sz w:val="22"/>
          <w:szCs w:val="22"/>
        </w:rPr>
      </w:pPr>
      <w:r w:rsidRPr="00997B83">
        <w:rPr>
          <w:rFonts w:ascii="Lato" w:hAnsi="Lato" w:cs="Arial"/>
          <w:b/>
          <w:iCs/>
          <w:color w:val="333333"/>
        </w:rPr>
        <w:drawing>
          <wp:anchor distT="0" distB="0" distL="114300" distR="114300" simplePos="0" relativeHeight="251664384" behindDoc="0" locked="0" layoutInCell="1" allowOverlap="1" wp14:anchorId="088E2D85" wp14:editId="46066802">
            <wp:simplePos x="0" y="0"/>
            <wp:positionH relativeFrom="column">
              <wp:posOffset>5486256</wp:posOffset>
            </wp:positionH>
            <wp:positionV relativeFrom="paragraph">
              <wp:posOffset>368540</wp:posOffset>
            </wp:positionV>
            <wp:extent cx="567678" cy="567678"/>
            <wp:effectExtent l="0" t="0" r="4445"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678" cy="567678"/>
                    </a:xfrm>
                    <a:prstGeom prst="rect">
                      <a:avLst/>
                    </a:prstGeom>
                  </pic:spPr>
                </pic:pic>
              </a:graphicData>
            </a:graphic>
            <wp14:sizeRelH relativeFrom="margin">
              <wp14:pctWidth>0</wp14:pctWidth>
            </wp14:sizeRelH>
            <wp14:sizeRelV relativeFrom="margin">
              <wp14:pctHeight>0</wp14:pctHeight>
            </wp14:sizeRelV>
          </wp:anchor>
        </w:drawing>
      </w:r>
      <w:r w:rsidR="003E5386" w:rsidRPr="001942B7">
        <w:rPr>
          <w:rFonts w:ascii="Lato" w:hAnsi="Lato" w:cs="Arial"/>
          <w:iCs/>
          <w:color w:val="333333"/>
          <w:sz w:val="22"/>
          <w:szCs w:val="22"/>
        </w:rPr>
        <w:t xml:space="preserve">Son conseiller lui expliqua qu'il venait de précipiter le royaume dans la ruine car les récoltes de l'année ne suffiraient pas à payer </w:t>
      </w:r>
      <w:proofErr w:type="spellStart"/>
      <w:r w:rsidR="003E5386" w:rsidRPr="001942B7">
        <w:rPr>
          <w:rFonts w:ascii="Lato" w:hAnsi="Lato" w:cs="Arial"/>
          <w:iCs/>
          <w:color w:val="333333"/>
          <w:sz w:val="22"/>
          <w:szCs w:val="22"/>
        </w:rPr>
        <w:t>Sissa</w:t>
      </w:r>
      <w:proofErr w:type="spellEnd"/>
      <w:r w:rsidR="003E5386" w:rsidRPr="001942B7">
        <w:rPr>
          <w:rFonts w:ascii="Lato" w:hAnsi="Lato" w:cs="Arial"/>
          <w:iCs/>
          <w:color w:val="333333"/>
          <w:sz w:val="22"/>
          <w:szCs w:val="22"/>
        </w:rPr>
        <w:t>.</w:t>
      </w:r>
    </w:p>
    <w:p w14:paraId="5AA79555" w14:textId="6F2E46EA" w:rsidR="003E5386" w:rsidRPr="001942B7" w:rsidRDefault="003E5386" w:rsidP="003E5386">
      <w:pPr>
        <w:pStyle w:val="NormalWeb"/>
        <w:shd w:val="clear" w:color="auto" w:fill="FFFFFF"/>
        <w:spacing w:before="0" w:beforeAutospacing="0" w:after="135" w:afterAutospacing="0"/>
        <w:jc w:val="center"/>
        <w:rPr>
          <w:rFonts w:ascii="Lato" w:hAnsi="Lato" w:cs="Arial"/>
          <w:iCs/>
          <w:color w:val="333333"/>
          <w:sz w:val="22"/>
          <w:szCs w:val="22"/>
        </w:rPr>
      </w:pPr>
      <w:r w:rsidRPr="001942B7">
        <w:rPr>
          <w:rFonts w:ascii="Lato" w:hAnsi="Lato" w:cs="Arial"/>
          <w:b/>
          <w:iCs/>
          <w:color w:val="333333"/>
        </w:rPr>
        <w:t>Combien y aura-t-il de grains de riz sur la 64</w:t>
      </w:r>
      <w:r w:rsidRPr="001942B7">
        <w:rPr>
          <w:rFonts w:ascii="Lato" w:hAnsi="Lato" w:cs="Arial"/>
          <w:b/>
          <w:iCs/>
          <w:color w:val="333333"/>
          <w:vertAlign w:val="superscript"/>
        </w:rPr>
        <w:t>ème</w:t>
      </w:r>
      <w:r w:rsidRPr="001942B7">
        <w:rPr>
          <w:rFonts w:ascii="Lato" w:hAnsi="Lato" w:cs="Arial"/>
          <w:b/>
          <w:iCs/>
          <w:color w:val="333333"/>
        </w:rPr>
        <w:t xml:space="preserve"> case ?</w:t>
      </w:r>
      <w:r w:rsidR="00997B83" w:rsidRPr="00997B83">
        <w:rPr>
          <w:noProof/>
        </w:rPr>
        <w:t xml:space="preserve"> </w:t>
      </w:r>
    </w:p>
    <w:p w14:paraId="152E14C2" w14:textId="7E3D1738" w:rsidR="00CD6367" w:rsidRPr="001942B7" w:rsidRDefault="00CD6367">
      <w:pPr>
        <w:rPr>
          <w:rFonts w:ascii="Lato" w:hAnsi="Lato"/>
        </w:rPr>
      </w:pPr>
    </w:p>
    <w:p w14:paraId="31554B11" w14:textId="4E3FC7B7" w:rsidR="000568CA" w:rsidRPr="00997B83" w:rsidRDefault="000568CA" w:rsidP="000568CA">
      <w:pPr>
        <w:rPr>
          <w:rFonts w:ascii="Lato" w:hAnsi="Lato"/>
          <w:b/>
          <w:sz w:val="24"/>
          <w:szCs w:val="24"/>
        </w:rPr>
      </w:pPr>
      <w:r w:rsidRPr="00997B83">
        <w:rPr>
          <w:rFonts w:ascii="Lato" w:hAnsi="Lato"/>
          <w:b/>
          <w:sz w:val="24"/>
          <w:szCs w:val="24"/>
        </w:rPr>
        <w:t>Activité n°2 – Comme des lapins</w:t>
      </w:r>
    </w:p>
    <w:p w14:paraId="32D88B2C" w14:textId="4667BA19" w:rsidR="000568CA" w:rsidRPr="001942B7" w:rsidRDefault="000568CA">
      <w:pPr>
        <w:rPr>
          <w:rFonts w:ascii="Lato" w:hAnsi="Lato"/>
        </w:rPr>
      </w:pPr>
    </w:p>
    <w:p w14:paraId="14C91F0C" w14:textId="77777777" w:rsidR="000568CA" w:rsidRPr="001942B7" w:rsidRDefault="000568CA" w:rsidP="000568CA">
      <w:pPr>
        <w:pBdr>
          <w:top w:val="nil"/>
          <w:left w:val="nil"/>
          <w:bottom w:val="nil"/>
          <w:right w:val="nil"/>
          <w:between w:val="nil"/>
        </w:pBdr>
        <w:jc w:val="center"/>
        <w:rPr>
          <w:rFonts w:ascii="Lato" w:hAnsi="Lato"/>
        </w:rPr>
      </w:pPr>
      <w:r w:rsidRPr="001942B7">
        <w:rPr>
          <w:rFonts w:ascii="Lato" w:hAnsi="Lato"/>
          <w:noProof/>
        </w:rPr>
        <w:drawing>
          <wp:inline distT="114300" distB="114300" distL="114300" distR="114300" wp14:anchorId="0A4422AD" wp14:editId="72F300C4">
            <wp:extent cx="5943600" cy="3162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162300"/>
                    </a:xfrm>
                    <a:prstGeom prst="rect">
                      <a:avLst/>
                    </a:prstGeom>
                    <a:ln/>
                  </pic:spPr>
                </pic:pic>
              </a:graphicData>
            </a:graphic>
          </wp:inline>
        </w:drawing>
      </w:r>
    </w:p>
    <w:p w14:paraId="08BD9363" w14:textId="50346904" w:rsidR="000568CA" w:rsidRPr="001942B7" w:rsidRDefault="000568CA" w:rsidP="000568CA">
      <w:pPr>
        <w:pBdr>
          <w:top w:val="nil"/>
          <w:left w:val="nil"/>
          <w:bottom w:val="nil"/>
          <w:right w:val="nil"/>
          <w:between w:val="nil"/>
        </w:pBdr>
        <w:rPr>
          <w:rFonts w:ascii="Lato" w:hAnsi="Lato"/>
        </w:rPr>
      </w:pPr>
      <w:bookmarkStart w:id="0" w:name="_ezioxomjx0vv" w:colFirst="0" w:colLast="0"/>
      <w:bookmarkEnd w:id="0"/>
      <w:r w:rsidRPr="001942B7">
        <w:rPr>
          <w:rFonts w:ascii="Lato" w:hAnsi="Lato"/>
        </w:rPr>
        <w:t>J’ai acheté en Janvier un couple de petits lapins. Au bout d’un mois, ces lapins sont devenus grands, et en âge de procréer. Le mois suivant, ils ont ainsi donné naissance à un nouveau couple de petits lapins. Chaque mois, ils me donnent un nouveau couple de petits lapins, qui à leurs tours donneront d’autres petits lapins en suivant la même règle. Si cela continue ainsi, j’aurai intérêt à agrandir mon clapier si je veux pouvoir continuer à étudier cette espèce …</w:t>
      </w:r>
    </w:p>
    <w:p w14:paraId="6BCBF35D" w14:textId="498CEA72" w:rsidR="000568CA" w:rsidRPr="001942B7" w:rsidRDefault="00C91025" w:rsidP="000568CA">
      <w:pPr>
        <w:pBdr>
          <w:top w:val="nil"/>
          <w:left w:val="nil"/>
          <w:bottom w:val="nil"/>
          <w:right w:val="nil"/>
          <w:between w:val="nil"/>
        </w:pBdr>
        <w:jc w:val="center"/>
        <w:rPr>
          <w:rFonts w:ascii="Lato" w:hAnsi="Lato"/>
          <w:b/>
          <w:bCs/>
          <w:sz w:val="24"/>
          <w:szCs w:val="24"/>
        </w:rPr>
      </w:pPr>
      <w:r w:rsidRPr="001942B7">
        <w:rPr>
          <w:rFonts w:ascii="Lato" w:hAnsi="Lato"/>
          <w:noProof/>
        </w:rPr>
        <mc:AlternateContent>
          <mc:Choice Requires="wps">
            <w:drawing>
              <wp:anchor distT="0" distB="0" distL="114300" distR="114300" simplePos="0" relativeHeight="251662336" behindDoc="0" locked="0" layoutInCell="1" allowOverlap="1" wp14:anchorId="40F08C34" wp14:editId="613FBBCE">
                <wp:simplePos x="0" y="0"/>
                <wp:positionH relativeFrom="column">
                  <wp:posOffset>5714736</wp:posOffset>
                </wp:positionH>
                <wp:positionV relativeFrom="paragraph">
                  <wp:posOffset>148734</wp:posOffset>
                </wp:positionV>
                <wp:extent cx="450850" cy="177165"/>
                <wp:effectExtent l="0" t="0" r="6350" b="0"/>
                <wp:wrapNone/>
                <wp:docPr id="4" name="Zone de texte 4"/>
                <wp:cNvGraphicFramePr/>
                <a:graphic xmlns:a="http://schemas.openxmlformats.org/drawingml/2006/main">
                  <a:graphicData uri="http://schemas.microsoft.com/office/word/2010/wordprocessingShape">
                    <wps:wsp>
                      <wps:cNvSpPr txBox="1"/>
                      <wps:spPr>
                        <a:xfrm>
                          <a:off x="0" y="0"/>
                          <a:ext cx="450850" cy="177165"/>
                        </a:xfrm>
                        <a:prstGeom prst="rect">
                          <a:avLst/>
                        </a:prstGeom>
                        <a:solidFill>
                          <a:prstClr val="white"/>
                        </a:solidFill>
                        <a:ln>
                          <a:noFill/>
                        </a:ln>
                      </wps:spPr>
                      <wps:txbx>
                        <w:txbxContent>
                          <w:p w14:paraId="02CE0E35" w14:textId="28406C59" w:rsidR="00C91025" w:rsidRPr="00D170DB" w:rsidRDefault="00C91025" w:rsidP="00C91025">
                            <w:pPr>
                              <w:pStyle w:val="Lgende"/>
                              <w:rPr>
                                <w:rFonts w:ascii="Lato" w:hAnsi="Lato"/>
                                <w:noProof/>
                              </w:rPr>
                            </w:pPr>
                            <w:r>
                              <w:t>Indice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08C34" id="_x0000_t202" coordsize="21600,21600" o:spt="202" path="m,l,21600r21600,l21600,xe">
                <v:stroke joinstyle="miter"/>
                <v:path gradientshapeok="t" o:connecttype="rect"/>
              </v:shapetype>
              <v:shape id="Zone de texte 4" o:spid="_x0000_s1026" type="#_x0000_t202" style="position:absolute;left:0;text-align:left;margin-left:450pt;margin-top:11.7pt;width:35.5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" stroked="f">
                <v:textbox inset="0,0,0,0">
                  <w:txbxContent>
                    <w:p w14:paraId="02CE0E35" w14:textId="28406C59" w:rsidR="00C91025" w:rsidRPr="00D170DB" w:rsidRDefault="00C91025" w:rsidP="00C91025">
                      <w:pPr>
                        <w:pStyle w:val="Lgende"/>
                        <w:rPr>
                          <w:rFonts w:ascii="Lato" w:hAnsi="Lato"/>
                          <w:noProof/>
                        </w:rPr>
                      </w:pPr>
                      <w:r>
                        <w:t>Indice</w:t>
                      </w:r>
                    </w:p>
                  </w:txbxContent>
                </v:textbox>
              </v:shape>
            </w:pict>
          </mc:Fallback>
        </mc:AlternateContent>
      </w:r>
      <w:r w:rsidRPr="001942B7">
        <w:rPr>
          <w:rFonts w:ascii="Lato" w:hAnsi="Lato"/>
          <w:noProof/>
        </w:rPr>
        <w:drawing>
          <wp:anchor distT="0" distB="0" distL="114300" distR="114300" simplePos="0" relativeHeight="251660288" behindDoc="1" locked="0" layoutInCell="1" allowOverlap="1" wp14:anchorId="5DC5C764" wp14:editId="690495D7">
            <wp:simplePos x="0" y="0"/>
            <wp:positionH relativeFrom="column">
              <wp:posOffset>5489402</wp:posOffset>
            </wp:positionH>
            <wp:positionV relativeFrom="paragraph">
              <wp:posOffset>-304858</wp:posOffset>
            </wp:positionV>
            <wp:extent cx="721360" cy="721360"/>
            <wp:effectExtent l="0" t="0" r="2540" b="2540"/>
            <wp:wrapTight wrapText="bothSides">
              <wp:wrapPolygon edited="0">
                <wp:start x="0" y="0"/>
                <wp:lineTo x="0" y="21106"/>
                <wp:lineTo x="21106" y="21106"/>
                <wp:lineTo x="2110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1360" cy="721360"/>
                    </a:xfrm>
                    <a:prstGeom prst="rect">
                      <a:avLst/>
                    </a:prstGeom>
                    <a:noFill/>
                    <a:ln>
                      <a:noFill/>
                    </a:ln>
                  </pic:spPr>
                </pic:pic>
              </a:graphicData>
            </a:graphic>
          </wp:anchor>
        </w:drawing>
      </w:r>
      <w:r w:rsidR="000568CA" w:rsidRPr="001942B7">
        <w:rPr>
          <w:rFonts w:ascii="Lato" w:hAnsi="Lato"/>
          <w:b/>
          <w:bCs/>
          <w:sz w:val="24"/>
          <w:szCs w:val="24"/>
        </w:rPr>
        <w:t>Combien aurais-je de couples de lapins au mois d</w:t>
      </w:r>
      <w:r w:rsidRPr="001942B7">
        <w:rPr>
          <w:rFonts w:ascii="Lato" w:hAnsi="Lato"/>
          <w:b/>
          <w:bCs/>
          <w:sz w:val="24"/>
          <w:szCs w:val="24"/>
        </w:rPr>
        <w:t>’Octobre</w:t>
      </w:r>
      <w:r w:rsidR="009471B2" w:rsidRPr="001942B7">
        <w:rPr>
          <w:rFonts w:ascii="Lato" w:hAnsi="Lato"/>
          <w:b/>
          <w:bCs/>
          <w:sz w:val="24"/>
          <w:szCs w:val="24"/>
        </w:rPr>
        <w:t xml:space="preserve"> </w:t>
      </w:r>
      <w:r w:rsidR="000568CA" w:rsidRPr="001942B7">
        <w:rPr>
          <w:rFonts w:ascii="Lato" w:hAnsi="Lato"/>
          <w:b/>
          <w:bCs/>
          <w:sz w:val="24"/>
          <w:szCs w:val="24"/>
        </w:rPr>
        <w:t>?</w:t>
      </w:r>
      <w:r w:rsidRPr="001942B7">
        <w:rPr>
          <w:rFonts w:ascii="Lato" w:hAnsi="Lato"/>
          <w:noProof/>
        </w:rPr>
        <w:t xml:space="preserve"> </w:t>
      </w:r>
    </w:p>
    <w:tbl>
      <w:tblPr>
        <w:tblStyle w:val="Grilledutableau"/>
        <w:tblW w:w="0" w:type="auto"/>
        <w:tblLook w:val="04A0" w:firstRow="1" w:lastRow="0" w:firstColumn="1" w:lastColumn="0" w:noHBand="0" w:noVBand="1"/>
      </w:tblPr>
      <w:tblGrid>
        <w:gridCol w:w="9062"/>
      </w:tblGrid>
      <w:tr w:rsidR="00A15876" w:rsidRPr="001942B7" w14:paraId="5161E6C4" w14:textId="77777777" w:rsidTr="00A15876">
        <w:tc>
          <w:tcPr>
            <w:tcW w:w="9062" w:type="dxa"/>
          </w:tcPr>
          <w:p w14:paraId="6F077C14" w14:textId="77777777" w:rsidR="00A15876" w:rsidRPr="001942B7" w:rsidRDefault="00A15876" w:rsidP="00A15876">
            <w:pPr>
              <w:jc w:val="center"/>
              <w:rPr>
                <w:rFonts w:ascii="Lato" w:hAnsi="Lato"/>
                <w:b/>
                <w:bCs/>
              </w:rPr>
            </w:pPr>
            <w:r w:rsidRPr="001942B7">
              <w:rPr>
                <w:rFonts w:ascii="Lato" w:hAnsi="Lato"/>
                <w:b/>
                <w:bCs/>
              </w:rPr>
              <w:lastRenderedPageBreak/>
              <w:t>Cours – Les suites numériques</w:t>
            </w:r>
          </w:p>
          <w:p w14:paraId="05BF1D28" w14:textId="77777777" w:rsidR="007E7791" w:rsidRPr="001942B7" w:rsidRDefault="007E7791" w:rsidP="00A15876">
            <w:pPr>
              <w:jc w:val="center"/>
              <w:rPr>
                <w:rFonts w:ascii="Lato" w:hAnsi="Lato"/>
                <w:b/>
                <w:bCs/>
              </w:rPr>
            </w:pPr>
          </w:p>
          <w:p w14:paraId="0FCE402E" w14:textId="3A22D681" w:rsidR="007E7791" w:rsidRPr="001942B7" w:rsidRDefault="007E7791" w:rsidP="007E7791">
            <w:pPr>
              <w:rPr>
                <w:rFonts w:ascii="Lato" w:hAnsi="Lato"/>
                <w:b/>
                <w:bCs/>
              </w:rPr>
            </w:pPr>
            <w:r w:rsidRPr="001942B7">
              <w:rPr>
                <w:rFonts w:ascii="Lato" w:hAnsi="Lato"/>
                <w:b/>
                <w:bCs/>
              </w:rPr>
              <w:t>Définition 1 – Qu’</w:t>
            </w:r>
            <w:r w:rsidRPr="001942B7">
              <w:rPr>
                <w:rFonts w:ascii="Lato" w:hAnsi="Lato"/>
                <w:b/>
                <w:bCs/>
              </w:rPr>
              <w:t>est-ce</w:t>
            </w:r>
            <w:r w:rsidRPr="001942B7">
              <w:rPr>
                <w:rFonts w:ascii="Lato" w:hAnsi="Lato"/>
                <w:b/>
                <w:bCs/>
              </w:rPr>
              <w:t xml:space="preserve"> qu’une suite ?</w:t>
            </w:r>
          </w:p>
          <w:p w14:paraId="18B1EC7B" w14:textId="082AFFDE" w:rsidR="007E7791" w:rsidRPr="001942B7" w:rsidRDefault="007E7791" w:rsidP="007E7791">
            <w:pPr>
              <w:rPr>
                <w:rFonts w:ascii="Lato" w:hAnsi="Lato"/>
              </w:rPr>
            </w:pPr>
            <w:r w:rsidRPr="001942B7">
              <w:rPr>
                <w:rFonts w:ascii="Lato" w:hAnsi="Lato"/>
              </w:rPr>
              <w:t xml:space="preserve">Une suite est une </w:t>
            </w:r>
            <w:r w:rsidR="00A84A1B" w:rsidRPr="001942B7">
              <w:rPr>
                <w:rFonts w:ascii="Lato" w:hAnsi="Lato"/>
              </w:rPr>
              <w:t>fonction définie sur l’ensemble des entiers naturels (les nombres entiers positifs ou nuls).</w:t>
            </w:r>
            <w:r w:rsidRPr="001942B7">
              <w:rPr>
                <w:rFonts w:ascii="Lato" w:hAnsi="Lato"/>
              </w:rPr>
              <w:t xml:space="preserve"> Une suite (U</w:t>
            </w:r>
            <w:r w:rsidRPr="001942B7">
              <w:rPr>
                <w:rFonts w:ascii="Lato" w:hAnsi="Lato"/>
                <w:vertAlign w:val="subscript"/>
              </w:rPr>
              <w:t>n</w:t>
            </w:r>
            <w:r w:rsidRPr="001942B7">
              <w:rPr>
                <w:rFonts w:ascii="Lato" w:hAnsi="Lato"/>
              </w:rPr>
              <w:t>) associe, à tout entier n, un nombre réel noté U</w:t>
            </w:r>
            <w:r w:rsidRPr="001942B7">
              <w:rPr>
                <w:rFonts w:ascii="Lato" w:hAnsi="Lato"/>
                <w:vertAlign w:val="subscript"/>
              </w:rPr>
              <w:t>n</w:t>
            </w:r>
            <w:r w:rsidRPr="001942B7">
              <w:rPr>
                <w:rFonts w:ascii="Lato" w:hAnsi="Lato"/>
              </w:rPr>
              <w:t xml:space="preserve">. </w:t>
            </w:r>
            <w:r w:rsidR="005E3196" w:rsidRPr="001942B7">
              <w:rPr>
                <w:rFonts w:ascii="Lato" w:hAnsi="Lato"/>
              </w:rPr>
              <w:t xml:space="preserve">Chaque nombre de la suite est un </w:t>
            </w:r>
            <w:r w:rsidR="005E3196" w:rsidRPr="001942B7">
              <w:rPr>
                <w:rFonts w:ascii="Lato" w:hAnsi="Lato"/>
                <w:b/>
                <w:bCs/>
              </w:rPr>
              <w:t>terme</w:t>
            </w:r>
            <w:r w:rsidR="005E3196" w:rsidRPr="001942B7">
              <w:rPr>
                <w:rFonts w:ascii="Lato" w:hAnsi="Lato"/>
              </w:rPr>
              <w:t xml:space="preserve"> de la suite. Pour indiquer </w:t>
            </w:r>
            <w:r w:rsidR="005E3196" w:rsidRPr="001942B7">
              <w:rPr>
                <w:rFonts w:ascii="Lato" w:hAnsi="Lato"/>
                <w:b/>
                <w:bCs/>
              </w:rPr>
              <w:t>la position</w:t>
            </w:r>
            <w:r w:rsidR="005E3196" w:rsidRPr="001942B7">
              <w:rPr>
                <w:rFonts w:ascii="Lato" w:hAnsi="Lato"/>
              </w:rPr>
              <w:t xml:space="preserve"> (ou le rang) d’un terme dans une suite, on utilise un indice n.</w:t>
            </w:r>
            <w:r w:rsidRPr="001942B7">
              <w:rPr>
                <w:rFonts w:ascii="Lato" w:hAnsi="Lato"/>
              </w:rPr>
              <w:t xml:space="preserve"> Le premier terme est </w:t>
            </w:r>
            <w:r w:rsidR="005E3196" w:rsidRPr="001942B7">
              <w:rPr>
                <w:rFonts w:ascii="Lato" w:hAnsi="Lato"/>
              </w:rPr>
              <w:t xml:space="preserve">généralement </w:t>
            </w:r>
            <w:r w:rsidRPr="001942B7">
              <w:rPr>
                <w:rFonts w:ascii="Lato" w:hAnsi="Lato"/>
              </w:rPr>
              <w:t>désigné par U</w:t>
            </w:r>
            <w:r w:rsidRPr="001942B7">
              <w:rPr>
                <w:rFonts w:ascii="Lato" w:hAnsi="Lato"/>
                <w:vertAlign w:val="subscript"/>
              </w:rPr>
              <w:t>0</w:t>
            </w:r>
            <w:r w:rsidR="005E3196" w:rsidRPr="001942B7">
              <w:rPr>
                <w:rFonts w:ascii="Lato" w:hAnsi="Lato"/>
                <w:vertAlign w:val="subscript"/>
              </w:rPr>
              <w:t xml:space="preserve"> </w:t>
            </w:r>
            <w:r w:rsidR="005E3196" w:rsidRPr="001942B7">
              <w:rPr>
                <w:rFonts w:ascii="Lato" w:hAnsi="Lato"/>
              </w:rPr>
              <w:t>(mais ce choix est arbitraire !).</w:t>
            </w:r>
          </w:p>
          <w:p w14:paraId="49C9E5E6" w14:textId="43B78E2A" w:rsidR="007E7791" w:rsidRPr="001942B7" w:rsidRDefault="007E7791" w:rsidP="00A84A1B">
            <w:pPr>
              <w:jc w:val="center"/>
              <w:rPr>
                <w:rFonts w:ascii="Lato" w:hAnsi="Lato"/>
                <w:i/>
                <w:iCs/>
              </w:rPr>
            </w:pPr>
            <w:r w:rsidRPr="001942B7">
              <w:rPr>
                <w:rFonts w:ascii="Lato" w:hAnsi="Lato"/>
                <w:i/>
                <w:iCs/>
              </w:rPr>
              <w:t>Exemple</w:t>
            </w:r>
            <w:r w:rsidR="005E3196" w:rsidRPr="001942B7">
              <w:rPr>
                <w:rFonts w:ascii="Lato" w:hAnsi="Lato"/>
                <w:i/>
                <w:iCs/>
              </w:rPr>
              <w:t> : Suite U</w:t>
            </w:r>
            <w:r w:rsidR="005E3196" w:rsidRPr="001942B7">
              <w:rPr>
                <w:rFonts w:ascii="Lato" w:hAnsi="Lato"/>
                <w:i/>
                <w:iCs/>
                <w:vertAlign w:val="subscript"/>
              </w:rPr>
              <w:t>n</w:t>
            </w:r>
            <w:r w:rsidR="005E3196" w:rsidRPr="001942B7">
              <w:rPr>
                <w:rFonts w:ascii="Lato" w:hAnsi="Lato"/>
                <w:i/>
                <w:iCs/>
              </w:rPr>
              <w:t xml:space="preserve"> = 2n + 1</w:t>
            </w:r>
          </w:p>
          <w:p w14:paraId="5B657A0F" w14:textId="77777777" w:rsidR="00A84A1B" w:rsidRPr="001942B7" w:rsidRDefault="00A84A1B" w:rsidP="00A84A1B">
            <w:pPr>
              <w:jc w:val="center"/>
              <w:rPr>
                <w:rFonts w:ascii="Lato" w:hAnsi="Lato"/>
                <w:i/>
                <w:iCs/>
              </w:rPr>
            </w:pPr>
          </w:p>
          <w:tbl>
            <w:tblPr>
              <w:tblStyle w:val="Grilledutableau"/>
              <w:tblW w:w="0" w:type="auto"/>
              <w:tblLook w:val="04A0" w:firstRow="1" w:lastRow="0" w:firstColumn="1" w:lastColumn="0" w:noHBand="0" w:noVBand="1"/>
            </w:tblPr>
            <w:tblGrid>
              <w:gridCol w:w="3482"/>
              <w:gridCol w:w="5354"/>
            </w:tblGrid>
            <w:tr w:rsidR="00A84A1B" w:rsidRPr="001942B7" w14:paraId="0C467966" w14:textId="77777777" w:rsidTr="00A84A1B">
              <w:tc>
                <w:tcPr>
                  <w:tcW w:w="3482" w:type="dxa"/>
                </w:tcPr>
                <w:p w14:paraId="44B60677" w14:textId="1FD3B5E9" w:rsidR="00A84A1B" w:rsidRPr="001942B7" w:rsidRDefault="00A84A1B" w:rsidP="00A84A1B">
                  <w:pPr>
                    <w:rPr>
                      <w:rFonts w:ascii="Lato" w:hAnsi="Lato"/>
                      <w:color w:val="000000" w:themeColor="text1"/>
                    </w:rPr>
                  </w:pPr>
                  <w:r w:rsidRPr="001942B7">
                    <w:rPr>
                      <w:rFonts w:ascii="Lato" w:hAnsi="Lato"/>
                      <w:color w:val="000000" w:themeColor="text1"/>
                    </w:rPr>
                    <w:t xml:space="preserve">1 ; </w:t>
                  </w:r>
                  <w:r w:rsidR="005E3196" w:rsidRPr="001942B7">
                    <w:rPr>
                      <w:rFonts w:ascii="Lato" w:hAnsi="Lato"/>
                      <w:color w:val="000000" w:themeColor="text1"/>
                    </w:rPr>
                    <w:t>3</w:t>
                  </w:r>
                  <w:r w:rsidRPr="001942B7">
                    <w:rPr>
                      <w:rFonts w:ascii="Lato" w:hAnsi="Lato"/>
                      <w:color w:val="000000" w:themeColor="text1"/>
                    </w:rPr>
                    <w:t xml:space="preserve"> ; </w:t>
                  </w:r>
                  <w:r w:rsidR="005E3196" w:rsidRPr="001942B7">
                    <w:rPr>
                      <w:rFonts w:ascii="Lato" w:hAnsi="Lato"/>
                      <w:color w:val="000000" w:themeColor="text1"/>
                    </w:rPr>
                    <w:t>5</w:t>
                  </w:r>
                  <w:r w:rsidRPr="001942B7">
                    <w:rPr>
                      <w:rFonts w:ascii="Lato" w:hAnsi="Lato"/>
                      <w:color w:val="000000" w:themeColor="text1"/>
                    </w:rPr>
                    <w:t xml:space="preserve"> ; </w:t>
                  </w:r>
                  <w:r w:rsidR="005E3196" w:rsidRPr="001942B7">
                    <w:rPr>
                      <w:rFonts w:ascii="Lato" w:hAnsi="Lato"/>
                      <w:color w:val="000000" w:themeColor="text1"/>
                    </w:rPr>
                    <w:t>7</w:t>
                  </w:r>
                  <w:r w:rsidRPr="001942B7">
                    <w:rPr>
                      <w:rFonts w:ascii="Lato" w:hAnsi="Lato"/>
                      <w:color w:val="000000" w:themeColor="text1"/>
                    </w:rPr>
                    <w:t xml:space="preserve"> ; </w:t>
                  </w:r>
                  <w:r w:rsidR="005E3196" w:rsidRPr="001942B7">
                    <w:rPr>
                      <w:rFonts w:ascii="Lato" w:hAnsi="Lato"/>
                      <w:color w:val="000000" w:themeColor="text1"/>
                    </w:rPr>
                    <w:t>9</w:t>
                  </w:r>
                  <w:r w:rsidRPr="001942B7">
                    <w:rPr>
                      <w:rFonts w:ascii="Lato" w:hAnsi="Lato"/>
                      <w:color w:val="000000" w:themeColor="text1"/>
                    </w:rPr>
                    <w:t> ; représente une suite (U</w:t>
                  </w:r>
                  <w:r w:rsidRPr="001942B7">
                    <w:rPr>
                      <w:rFonts w:ascii="Lato" w:hAnsi="Lato"/>
                      <w:color w:val="000000" w:themeColor="text1"/>
                      <w:vertAlign w:val="subscript"/>
                    </w:rPr>
                    <w:t>n</w:t>
                  </w:r>
                  <w:r w:rsidRPr="001942B7">
                    <w:rPr>
                      <w:rFonts w:ascii="Lato" w:hAnsi="Lato"/>
                      <w:color w:val="000000" w:themeColor="text1"/>
                    </w:rPr>
                    <w:t>) de 5 termes. On a U</w:t>
                  </w:r>
                  <w:r w:rsidRPr="001942B7">
                    <w:rPr>
                      <w:rFonts w:ascii="Lato" w:hAnsi="Lato"/>
                      <w:color w:val="000000" w:themeColor="text1"/>
                      <w:vertAlign w:val="subscript"/>
                    </w:rPr>
                    <w:t>0</w:t>
                  </w:r>
                  <w:r w:rsidRPr="001942B7">
                    <w:rPr>
                      <w:rFonts w:ascii="Lato" w:hAnsi="Lato"/>
                      <w:color w:val="000000" w:themeColor="text1"/>
                    </w:rPr>
                    <w:t>=</w:t>
                  </w:r>
                  <w:r w:rsidR="005E3196" w:rsidRPr="001942B7">
                    <w:rPr>
                      <w:rFonts w:ascii="Lato" w:hAnsi="Lato"/>
                      <w:color w:val="000000" w:themeColor="text1"/>
                    </w:rPr>
                    <w:t>4</w:t>
                  </w:r>
                  <w:r w:rsidRPr="001942B7">
                    <w:rPr>
                      <w:rFonts w:ascii="Lato" w:hAnsi="Lato"/>
                      <w:color w:val="000000" w:themeColor="text1"/>
                    </w:rPr>
                    <w:t>, U</w:t>
                  </w:r>
                  <w:r w:rsidRPr="001942B7">
                    <w:rPr>
                      <w:rFonts w:ascii="Lato" w:hAnsi="Lato"/>
                      <w:color w:val="000000" w:themeColor="text1"/>
                      <w:vertAlign w:val="subscript"/>
                    </w:rPr>
                    <w:t>1</w:t>
                  </w:r>
                  <w:r w:rsidRPr="001942B7">
                    <w:rPr>
                      <w:rFonts w:ascii="Lato" w:hAnsi="Lato"/>
                      <w:color w:val="000000" w:themeColor="text1"/>
                    </w:rPr>
                    <w:t>=</w:t>
                  </w:r>
                  <w:r w:rsidR="005E3196" w:rsidRPr="001942B7">
                    <w:rPr>
                      <w:rFonts w:ascii="Lato" w:hAnsi="Lato"/>
                      <w:color w:val="000000" w:themeColor="text1"/>
                    </w:rPr>
                    <w:t>3</w:t>
                  </w:r>
                  <w:r w:rsidRPr="001942B7">
                    <w:rPr>
                      <w:rFonts w:ascii="Lato" w:hAnsi="Lato"/>
                      <w:color w:val="000000" w:themeColor="text1"/>
                    </w:rPr>
                    <w:t>, U</w:t>
                  </w:r>
                  <w:r w:rsidRPr="001942B7">
                    <w:rPr>
                      <w:rFonts w:ascii="Lato" w:hAnsi="Lato"/>
                      <w:color w:val="000000" w:themeColor="text1"/>
                      <w:vertAlign w:val="subscript"/>
                    </w:rPr>
                    <w:t>2</w:t>
                  </w:r>
                  <w:r w:rsidRPr="001942B7">
                    <w:rPr>
                      <w:rFonts w:ascii="Lato" w:hAnsi="Lato"/>
                      <w:color w:val="000000" w:themeColor="text1"/>
                    </w:rPr>
                    <w:t>=43, U</w:t>
                  </w:r>
                  <w:r w:rsidRPr="001942B7">
                    <w:rPr>
                      <w:rFonts w:ascii="Lato" w:hAnsi="Lato"/>
                      <w:color w:val="000000" w:themeColor="text1"/>
                      <w:vertAlign w:val="subscript"/>
                    </w:rPr>
                    <w:t>3</w:t>
                  </w:r>
                  <w:r w:rsidRPr="001942B7">
                    <w:rPr>
                      <w:rFonts w:ascii="Lato" w:hAnsi="Lato"/>
                      <w:color w:val="000000" w:themeColor="text1"/>
                    </w:rPr>
                    <w:t xml:space="preserve"> = -21, U</w:t>
                  </w:r>
                  <w:r w:rsidRPr="001942B7">
                    <w:rPr>
                      <w:rFonts w:ascii="Lato" w:hAnsi="Lato"/>
                      <w:color w:val="000000" w:themeColor="text1"/>
                      <w:vertAlign w:val="subscript"/>
                    </w:rPr>
                    <w:t>4</w:t>
                  </w:r>
                  <w:r w:rsidRPr="001942B7">
                    <w:rPr>
                      <w:rFonts w:ascii="Lato" w:hAnsi="Lato"/>
                      <w:color w:val="000000" w:themeColor="text1"/>
                    </w:rPr>
                    <w:t xml:space="preserve"> = 92</w:t>
                  </w:r>
                </w:p>
                <w:p w14:paraId="2D39ACC0" w14:textId="77777777" w:rsidR="00A84A1B" w:rsidRPr="001942B7" w:rsidRDefault="00A84A1B" w:rsidP="00A84A1B">
                  <w:pPr>
                    <w:rPr>
                      <w:rFonts w:ascii="Lato" w:hAnsi="Lato"/>
                      <w:i/>
                      <w:iCs/>
                    </w:rPr>
                  </w:pPr>
                </w:p>
              </w:tc>
              <w:tc>
                <w:tcPr>
                  <w:tcW w:w="5354" w:type="dxa"/>
                </w:tcPr>
                <w:tbl>
                  <w:tblPr>
                    <w:tblStyle w:val="Grilledutableau"/>
                    <w:tblpPr w:leftFromText="141" w:rightFromText="141" w:vertAnchor="text" w:horzAnchor="margin" w:tblpY="-23"/>
                    <w:tblOverlap w:val="never"/>
                    <w:tblW w:w="0" w:type="auto"/>
                    <w:tblLook w:val="04A0" w:firstRow="1" w:lastRow="0" w:firstColumn="1" w:lastColumn="0" w:noHBand="0" w:noVBand="1"/>
                  </w:tblPr>
                  <w:tblGrid>
                    <w:gridCol w:w="854"/>
                    <w:gridCol w:w="854"/>
                    <w:gridCol w:w="854"/>
                    <w:gridCol w:w="854"/>
                    <w:gridCol w:w="854"/>
                    <w:gridCol w:w="855"/>
                  </w:tblGrid>
                  <w:tr w:rsidR="00A84A1B" w:rsidRPr="001942B7" w14:paraId="48505711" w14:textId="77777777" w:rsidTr="00A84A1B">
                    <w:tc>
                      <w:tcPr>
                        <w:tcW w:w="854" w:type="dxa"/>
                      </w:tcPr>
                      <w:p w14:paraId="5BE052BA" w14:textId="77777777" w:rsidR="00A84A1B" w:rsidRPr="001942B7" w:rsidRDefault="00A84A1B" w:rsidP="00A84A1B">
                        <w:pPr>
                          <w:jc w:val="center"/>
                          <w:rPr>
                            <w:rFonts w:ascii="Lato" w:hAnsi="Lato"/>
                          </w:rPr>
                        </w:pPr>
                      </w:p>
                    </w:tc>
                    <w:tc>
                      <w:tcPr>
                        <w:tcW w:w="854" w:type="dxa"/>
                      </w:tcPr>
                      <w:p w14:paraId="47D28EA6" w14:textId="77777777" w:rsidR="00A84A1B" w:rsidRPr="001942B7" w:rsidRDefault="00A84A1B" w:rsidP="00A84A1B">
                        <w:pPr>
                          <w:jc w:val="center"/>
                          <w:rPr>
                            <w:rFonts w:ascii="Lato" w:hAnsi="Lato"/>
                          </w:rPr>
                        </w:pPr>
                        <w:r w:rsidRPr="001942B7">
                          <w:rPr>
                            <w:rFonts w:ascii="Lato" w:hAnsi="Lato"/>
                          </w:rPr>
                          <w:t>U</w:t>
                        </w:r>
                        <w:r w:rsidRPr="001942B7">
                          <w:rPr>
                            <w:rFonts w:ascii="Lato" w:hAnsi="Lato"/>
                            <w:vertAlign w:val="subscript"/>
                          </w:rPr>
                          <w:t>0</w:t>
                        </w:r>
                      </w:p>
                    </w:tc>
                    <w:tc>
                      <w:tcPr>
                        <w:tcW w:w="854" w:type="dxa"/>
                      </w:tcPr>
                      <w:p w14:paraId="73B7516A" w14:textId="77777777" w:rsidR="00A84A1B" w:rsidRPr="001942B7" w:rsidRDefault="00A84A1B" w:rsidP="00A84A1B">
                        <w:pPr>
                          <w:jc w:val="center"/>
                          <w:rPr>
                            <w:rFonts w:ascii="Lato" w:hAnsi="Lato"/>
                          </w:rPr>
                        </w:pPr>
                        <w:r w:rsidRPr="001942B7">
                          <w:rPr>
                            <w:rFonts w:ascii="Lato" w:hAnsi="Lato"/>
                          </w:rPr>
                          <w:t>U</w:t>
                        </w:r>
                        <w:r w:rsidRPr="001942B7">
                          <w:rPr>
                            <w:rFonts w:ascii="Lato" w:hAnsi="Lato"/>
                            <w:vertAlign w:val="subscript"/>
                          </w:rPr>
                          <w:t>1</w:t>
                        </w:r>
                      </w:p>
                    </w:tc>
                    <w:tc>
                      <w:tcPr>
                        <w:tcW w:w="854" w:type="dxa"/>
                      </w:tcPr>
                      <w:p w14:paraId="5ABB4AEA" w14:textId="77777777" w:rsidR="00A84A1B" w:rsidRPr="001942B7" w:rsidRDefault="00A84A1B" w:rsidP="00A84A1B">
                        <w:pPr>
                          <w:jc w:val="center"/>
                          <w:rPr>
                            <w:rFonts w:ascii="Lato" w:hAnsi="Lato"/>
                          </w:rPr>
                        </w:pPr>
                        <w:r w:rsidRPr="001942B7">
                          <w:rPr>
                            <w:rFonts w:ascii="Lato" w:hAnsi="Lato"/>
                          </w:rPr>
                          <w:t>U</w:t>
                        </w:r>
                        <w:r w:rsidRPr="001942B7">
                          <w:rPr>
                            <w:rFonts w:ascii="Lato" w:hAnsi="Lato"/>
                            <w:vertAlign w:val="subscript"/>
                          </w:rPr>
                          <w:t>2</w:t>
                        </w:r>
                      </w:p>
                    </w:tc>
                    <w:tc>
                      <w:tcPr>
                        <w:tcW w:w="854" w:type="dxa"/>
                      </w:tcPr>
                      <w:p w14:paraId="5E35D324" w14:textId="77777777" w:rsidR="00A84A1B" w:rsidRPr="001942B7" w:rsidRDefault="00A84A1B" w:rsidP="00A84A1B">
                        <w:pPr>
                          <w:jc w:val="center"/>
                          <w:rPr>
                            <w:rFonts w:ascii="Lato" w:hAnsi="Lato"/>
                          </w:rPr>
                        </w:pPr>
                        <w:r w:rsidRPr="001942B7">
                          <w:rPr>
                            <w:rFonts w:ascii="Lato" w:hAnsi="Lato"/>
                          </w:rPr>
                          <w:t>U</w:t>
                        </w:r>
                        <w:r w:rsidRPr="001942B7">
                          <w:rPr>
                            <w:rFonts w:ascii="Lato" w:hAnsi="Lato"/>
                            <w:vertAlign w:val="subscript"/>
                          </w:rPr>
                          <w:t>3</w:t>
                        </w:r>
                      </w:p>
                    </w:tc>
                    <w:tc>
                      <w:tcPr>
                        <w:tcW w:w="855" w:type="dxa"/>
                      </w:tcPr>
                      <w:p w14:paraId="51F1E7A4" w14:textId="77777777" w:rsidR="00A84A1B" w:rsidRPr="001942B7" w:rsidRDefault="00A84A1B" w:rsidP="00A84A1B">
                        <w:pPr>
                          <w:jc w:val="center"/>
                          <w:rPr>
                            <w:rFonts w:ascii="Lato" w:hAnsi="Lato"/>
                          </w:rPr>
                        </w:pPr>
                        <w:r w:rsidRPr="001942B7">
                          <w:rPr>
                            <w:rFonts w:ascii="Lato" w:hAnsi="Lato"/>
                          </w:rPr>
                          <w:t>U</w:t>
                        </w:r>
                        <w:r w:rsidRPr="001942B7">
                          <w:rPr>
                            <w:rFonts w:ascii="Lato" w:hAnsi="Lato"/>
                            <w:vertAlign w:val="subscript"/>
                          </w:rPr>
                          <w:t>4</w:t>
                        </w:r>
                      </w:p>
                    </w:tc>
                  </w:tr>
                  <w:tr w:rsidR="00A84A1B" w:rsidRPr="001942B7" w14:paraId="25364AA5" w14:textId="77777777" w:rsidTr="00A84A1B">
                    <w:tc>
                      <w:tcPr>
                        <w:tcW w:w="854" w:type="dxa"/>
                      </w:tcPr>
                      <w:p w14:paraId="4D2914DF" w14:textId="77777777" w:rsidR="00A84A1B" w:rsidRPr="001942B7" w:rsidRDefault="00A84A1B" w:rsidP="00A84A1B">
                        <w:pPr>
                          <w:jc w:val="center"/>
                          <w:rPr>
                            <w:rFonts w:ascii="Lato" w:hAnsi="Lato"/>
                          </w:rPr>
                        </w:pPr>
                        <w:r w:rsidRPr="001942B7">
                          <w:rPr>
                            <w:rFonts w:ascii="Lato" w:hAnsi="Lato"/>
                          </w:rPr>
                          <w:t>U</w:t>
                        </w:r>
                        <w:r w:rsidRPr="001942B7">
                          <w:rPr>
                            <w:rFonts w:ascii="Lato" w:hAnsi="Lato"/>
                            <w:vertAlign w:val="subscript"/>
                          </w:rPr>
                          <w:t>n</w:t>
                        </w:r>
                      </w:p>
                    </w:tc>
                    <w:tc>
                      <w:tcPr>
                        <w:tcW w:w="854" w:type="dxa"/>
                      </w:tcPr>
                      <w:p w14:paraId="3C1285DB" w14:textId="77777777" w:rsidR="00A84A1B" w:rsidRPr="001942B7" w:rsidRDefault="00A84A1B" w:rsidP="00A84A1B">
                        <w:pPr>
                          <w:jc w:val="center"/>
                          <w:rPr>
                            <w:rFonts w:ascii="Lato" w:hAnsi="Lato"/>
                          </w:rPr>
                        </w:pPr>
                        <w:r w:rsidRPr="001942B7">
                          <w:rPr>
                            <w:rFonts w:ascii="Lato" w:hAnsi="Lato"/>
                          </w:rPr>
                          <w:t>1</w:t>
                        </w:r>
                      </w:p>
                    </w:tc>
                    <w:tc>
                      <w:tcPr>
                        <w:tcW w:w="854" w:type="dxa"/>
                      </w:tcPr>
                      <w:p w14:paraId="2DA5EA0B" w14:textId="77777777" w:rsidR="00A84A1B" w:rsidRPr="001942B7" w:rsidRDefault="00A84A1B" w:rsidP="00A84A1B">
                        <w:pPr>
                          <w:jc w:val="center"/>
                          <w:rPr>
                            <w:rFonts w:ascii="Lato" w:hAnsi="Lato"/>
                          </w:rPr>
                        </w:pPr>
                        <w:r w:rsidRPr="001942B7">
                          <w:rPr>
                            <w:rFonts w:ascii="Lato" w:hAnsi="Lato"/>
                          </w:rPr>
                          <w:t>17</w:t>
                        </w:r>
                      </w:p>
                    </w:tc>
                    <w:tc>
                      <w:tcPr>
                        <w:tcW w:w="854" w:type="dxa"/>
                      </w:tcPr>
                      <w:p w14:paraId="51106669" w14:textId="77777777" w:rsidR="00A84A1B" w:rsidRPr="001942B7" w:rsidRDefault="00A84A1B" w:rsidP="00A84A1B">
                        <w:pPr>
                          <w:jc w:val="center"/>
                          <w:rPr>
                            <w:rFonts w:ascii="Lato" w:hAnsi="Lato"/>
                          </w:rPr>
                        </w:pPr>
                        <w:r w:rsidRPr="001942B7">
                          <w:rPr>
                            <w:rFonts w:ascii="Lato" w:hAnsi="Lato"/>
                          </w:rPr>
                          <w:t>43</w:t>
                        </w:r>
                      </w:p>
                    </w:tc>
                    <w:tc>
                      <w:tcPr>
                        <w:tcW w:w="854" w:type="dxa"/>
                      </w:tcPr>
                      <w:p w14:paraId="7D35AFBE" w14:textId="77777777" w:rsidR="00A84A1B" w:rsidRPr="001942B7" w:rsidRDefault="00A84A1B" w:rsidP="00A84A1B">
                        <w:pPr>
                          <w:jc w:val="center"/>
                          <w:rPr>
                            <w:rFonts w:ascii="Lato" w:hAnsi="Lato"/>
                          </w:rPr>
                        </w:pPr>
                        <w:r w:rsidRPr="001942B7">
                          <w:rPr>
                            <w:rFonts w:ascii="Lato" w:hAnsi="Lato"/>
                          </w:rPr>
                          <w:t>-21</w:t>
                        </w:r>
                      </w:p>
                    </w:tc>
                    <w:tc>
                      <w:tcPr>
                        <w:tcW w:w="855" w:type="dxa"/>
                      </w:tcPr>
                      <w:p w14:paraId="0FA417EB" w14:textId="77777777" w:rsidR="00A84A1B" w:rsidRPr="001942B7" w:rsidRDefault="00A84A1B" w:rsidP="00A84A1B">
                        <w:pPr>
                          <w:jc w:val="center"/>
                          <w:rPr>
                            <w:rFonts w:ascii="Lato" w:hAnsi="Lato"/>
                          </w:rPr>
                        </w:pPr>
                        <w:r w:rsidRPr="001942B7">
                          <w:rPr>
                            <w:rFonts w:ascii="Lato" w:hAnsi="Lato"/>
                          </w:rPr>
                          <w:t>92</w:t>
                        </w:r>
                      </w:p>
                    </w:tc>
                  </w:tr>
                  <w:tr w:rsidR="00A84A1B" w:rsidRPr="001942B7" w14:paraId="1862DA08" w14:textId="77777777" w:rsidTr="00A84A1B">
                    <w:tc>
                      <w:tcPr>
                        <w:tcW w:w="854" w:type="dxa"/>
                      </w:tcPr>
                      <w:p w14:paraId="2EDA5F3A" w14:textId="77777777" w:rsidR="00A84A1B" w:rsidRPr="001942B7" w:rsidRDefault="00A84A1B" w:rsidP="00A84A1B">
                        <w:pPr>
                          <w:jc w:val="center"/>
                          <w:rPr>
                            <w:rFonts w:ascii="Lato" w:hAnsi="Lato"/>
                          </w:rPr>
                        </w:pPr>
                        <m:oMathPara>
                          <m:oMath>
                            <m:r>
                              <w:rPr>
                                <w:rFonts w:ascii="Cambria Math" w:hAnsi="Cambria Math"/>
                              </w:rPr>
                              <m:t>n</m:t>
                            </m:r>
                          </m:oMath>
                        </m:oMathPara>
                      </w:p>
                    </w:tc>
                    <w:tc>
                      <w:tcPr>
                        <w:tcW w:w="854" w:type="dxa"/>
                      </w:tcPr>
                      <w:p w14:paraId="0A841242" w14:textId="2510DDEB" w:rsidR="00A84A1B" w:rsidRPr="001942B7" w:rsidRDefault="003C54CF" w:rsidP="00A84A1B">
                        <w:pPr>
                          <w:jc w:val="center"/>
                          <w:rPr>
                            <w:rFonts w:ascii="Lato" w:hAnsi="Lato"/>
                          </w:rPr>
                        </w:pPr>
                        <w:r w:rsidRPr="001942B7">
                          <w:rPr>
                            <w:rFonts w:ascii="Lato" w:hAnsi="Lato"/>
                          </w:rPr>
                          <w:t>0</w:t>
                        </w:r>
                      </w:p>
                    </w:tc>
                    <w:tc>
                      <w:tcPr>
                        <w:tcW w:w="854" w:type="dxa"/>
                      </w:tcPr>
                      <w:p w14:paraId="07BD2DD2" w14:textId="0DD6A289" w:rsidR="00A84A1B" w:rsidRPr="001942B7" w:rsidRDefault="003C54CF" w:rsidP="00A84A1B">
                        <w:pPr>
                          <w:jc w:val="center"/>
                          <w:rPr>
                            <w:rFonts w:ascii="Lato" w:hAnsi="Lato"/>
                          </w:rPr>
                        </w:pPr>
                        <w:r w:rsidRPr="001942B7">
                          <w:rPr>
                            <w:rFonts w:ascii="Lato" w:hAnsi="Lato"/>
                          </w:rPr>
                          <w:t>1</w:t>
                        </w:r>
                      </w:p>
                    </w:tc>
                    <w:tc>
                      <w:tcPr>
                        <w:tcW w:w="854" w:type="dxa"/>
                      </w:tcPr>
                      <w:p w14:paraId="7F937B78" w14:textId="160FA34E" w:rsidR="00A84A1B" w:rsidRPr="001942B7" w:rsidRDefault="003C54CF" w:rsidP="00A84A1B">
                        <w:pPr>
                          <w:jc w:val="center"/>
                          <w:rPr>
                            <w:rFonts w:ascii="Lato" w:hAnsi="Lato"/>
                          </w:rPr>
                        </w:pPr>
                        <w:r w:rsidRPr="001942B7">
                          <w:rPr>
                            <w:rFonts w:ascii="Lato" w:hAnsi="Lato"/>
                          </w:rPr>
                          <w:t>2</w:t>
                        </w:r>
                      </w:p>
                    </w:tc>
                    <w:tc>
                      <w:tcPr>
                        <w:tcW w:w="854" w:type="dxa"/>
                      </w:tcPr>
                      <w:p w14:paraId="57F4B4E9" w14:textId="0B0A7E3D" w:rsidR="00A84A1B" w:rsidRPr="001942B7" w:rsidRDefault="003C54CF" w:rsidP="00A84A1B">
                        <w:pPr>
                          <w:jc w:val="center"/>
                          <w:rPr>
                            <w:rFonts w:ascii="Lato" w:hAnsi="Lato"/>
                          </w:rPr>
                        </w:pPr>
                        <w:r w:rsidRPr="001942B7">
                          <w:rPr>
                            <w:rFonts w:ascii="Lato" w:hAnsi="Lato"/>
                          </w:rPr>
                          <w:t>3</w:t>
                        </w:r>
                      </w:p>
                    </w:tc>
                    <w:tc>
                      <w:tcPr>
                        <w:tcW w:w="855" w:type="dxa"/>
                      </w:tcPr>
                      <w:p w14:paraId="61CD3478" w14:textId="1EDC29E3" w:rsidR="00A84A1B" w:rsidRPr="001942B7" w:rsidRDefault="003C54CF" w:rsidP="00A84A1B">
                        <w:pPr>
                          <w:jc w:val="center"/>
                          <w:rPr>
                            <w:rFonts w:ascii="Lato" w:hAnsi="Lato"/>
                          </w:rPr>
                        </w:pPr>
                        <w:r w:rsidRPr="001942B7">
                          <w:rPr>
                            <w:rFonts w:ascii="Lato" w:hAnsi="Lato"/>
                          </w:rPr>
                          <w:t>4</w:t>
                        </w:r>
                      </w:p>
                    </w:tc>
                  </w:tr>
                </w:tbl>
                <w:p w14:paraId="18A4FB39" w14:textId="34ACA91C" w:rsidR="00A84A1B" w:rsidRPr="001942B7" w:rsidRDefault="00A84A1B" w:rsidP="00A84A1B">
                  <w:pPr>
                    <w:jc w:val="center"/>
                    <w:rPr>
                      <w:rFonts w:ascii="Lato" w:hAnsi="Lato"/>
                      <w:i/>
                      <w:iCs/>
                    </w:rPr>
                  </w:pPr>
                  <w:r w:rsidRPr="001942B7">
                    <w:rPr>
                      <w:rFonts w:ascii="Lato" w:hAnsi="Lato"/>
                      <w:i/>
                      <w:iCs/>
                    </w:rPr>
                    <w:t>Un exemple de suite</w:t>
                  </w:r>
                </w:p>
              </w:tc>
            </w:tr>
          </w:tbl>
          <w:p w14:paraId="59AB5345" w14:textId="77777777" w:rsidR="007E7791" w:rsidRPr="001942B7" w:rsidRDefault="007E7791" w:rsidP="007E7791">
            <w:pPr>
              <w:rPr>
                <w:rFonts w:ascii="Lato" w:hAnsi="Lato"/>
              </w:rPr>
            </w:pPr>
          </w:p>
          <w:p w14:paraId="06EE3D8B" w14:textId="77777777" w:rsidR="00A84A1B" w:rsidRPr="001942B7" w:rsidRDefault="007E7791" w:rsidP="007E7791">
            <w:pPr>
              <w:rPr>
                <w:rFonts w:ascii="Lato" w:hAnsi="Lato"/>
              </w:rPr>
            </w:pPr>
            <w:r w:rsidRPr="001942B7">
              <w:rPr>
                <w:rFonts w:ascii="Lato" w:hAnsi="Lato"/>
              </w:rPr>
              <w:t>Une autre manière de le dire, c’est que la suite (U</w:t>
            </w:r>
            <w:r w:rsidRPr="001942B7">
              <w:rPr>
                <w:rFonts w:ascii="Lato" w:hAnsi="Lato"/>
                <w:vertAlign w:val="subscript"/>
              </w:rPr>
              <w:t>n</w:t>
            </w:r>
            <w:r w:rsidRPr="001942B7">
              <w:rPr>
                <w:rFonts w:ascii="Lato" w:hAnsi="Lato"/>
              </w:rPr>
              <w:t>) vaut</w:t>
            </w:r>
            <w:r w:rsidR="00A84A1B" w:rsidRPr="001942B7">
              <w:rPr>
                <w:rFonts w:ascii="Lato" w:hAnsi="Lato"/>
              </w:rPr>
              <w:t xml:space="preserve"> : </w:t>
            </w:r>
          </w:p>
          <w:p w14:paraId="730EE48D" w14:textId="77777777" w:rsidR="00A84A1B" w:rsidRPr="001942B7" w:rsidRDefault="007E7791" w:rsidP="00A84A1B">
            <w:pPr>
              <w:pStyle w:val="Paragraphedeliste"/>
              <w:numPr>
                <w:ilvl w:val="0"/>
                <w:numId w:val="1"/>
              </w:numPr>
              <w:rPr>
                <w:rFonts w:ascii="Lato" w:hAnsi="Lato"/>
              </w:rPr>
            </w:pPr>
            <w:r w:rsidRPr="001942B7">
              <w:rPr>
                <w:rFonts w:ascii="Lato" w:hAnsi="Lato"/>
              </w:rPr>
              <w:t xml:space="preserve">1 à l’indice 0 </w:t>
            </w:r>
          </w:p>
          <w:p w14:paraId="255B0364" w14:textId="77777777" w:rsidR="00A84A1B" w:rsidRPr="001942B7" w:rsidRDefault="007E7791" w:rsidP="00A84A1B">
            <w:pPr>
              <w:pStyle w:val="Paragraphedeliste"/>
              <w:numPr>
                <w:ilvl w:val="0"/>
                <w:numId w:val="1"/>
              </w:numPr>
              <w:rPr>
                <w:rFonts w:ascii="Lato" w:hAnsi="Lato"/>
              </w:rPr>
            </w:pPr>
            <w:r w:rsidRPr="001942B7">
              <w:rPr>
                <w:rFonts w:ascii="Lato" w:hAnsi="Lato"/>
              </w:rPr>
              <w:t xml:space="preserve">17 à l’indice 1 </w:t>
            </w:r>
          </w:p>
          <w:p w14:paraId="1B6F5E24" w14:textId="77777777" w:rsidR="007E7791" w:rsidRPr="001942B7" w:rsidRDefault="007E7791" w:rsidP="00A84A1B">
            <w:pPr>
              <w:pStyle w:val="Paragraphedeliste"/>
              <w:numPr>
                <w:ilvl w:val="0"/>
                <w:numId w:val="1"/>
              </w:numPr>
              <w:rPr>
                <w:rFonts w:ascii="Lato" w:hAnsi="Lato"/>
              </w:rPr>
            </w:pPr>
            <w:r w:rsidRPr="001942B7">
              <w:rPr>
                <w:rFonts w:ascii="Lato" w:hAnsi="Lato"/>
              </w:rPr>
              <w:t>43 à l’indice 2 etc.</w:t>
            </w:r>
          </w:p>
          <w:p w14:paraId="61B61E2E" w14:textId="77777777" w:rsidR="00C91025" w:rsidRPr="001942B7" w:rsidRDefault="00C91025" w:rsidP="00C91025">
            <w:pPr>
              <w:rPr>
                <w:rFonts w:ascii="Lato" w:hAnsi="Lato"/>
              </w:rPr>
            </w:pPr>
          </w:p>
          <w:p w14:paraId="6E51FF22" w14:textId="2C00A42F" w:rsidR="00C91025" w:rsidRPr="001942B7" w:rsidRDefault="00C91025" w:rsidP="00C91025">
            <w:pPr>
              <w:rPr>
                <w:rFonts w:ascii="Lato" w:hAnsi="Lato"/>
                <w:b/>
                <w:bCs/>
              </w:rPr>
            </w:pPr>
            <w:r w:rsidRPr="001942B7">
              <w:rPr>
                <w:rFonts w:ascii="Lato" w:hAnsi="Lato"/>
                <w:b/>
                <w:bCs/>
              </w:rPr>
              <w:t xml:space="preserve">Définition </w:t>
            </w:r>
            <w:r w:rsidRPr="001942B7">
              <w:rPr>
                <w:rFonts w:ascii="Lato" w:hAnsi="Lato"/>
                <w:b/>
                <w:bCs/>
              </w:rPr>
              <w:t>2</w:t>
            </w:r>
            <w:r w:rsidRPr="001942B7">
              <w:rPr>
                <w:rFonts w:ascii="Lato" w:hAnsi="Lato"/>
                <w:b/>
                <w:bCs/>
              </w:rPr>
              <w:t xml:space="preserve"> –</w:t>
            </w:r>
            <w:r w:rsidRPr="001942B7">
              <w:rPr>
                <w:rFonts w:ascii="Lato" w:hAnsi="Lato"/>
                <w:b/>
                <w:bCs/>
              </w:rPr>
              <w:t xml:space="preserve"> Suites définies par récurrence</w:t>
            </w:r>
          </w:p>
          <w:p w14:paraId="044EFC7C" w14:textId="77777777" w:rsidR="00C91025" w:rsidRPr="001942B7" w:rsidRDefault="00C91025" w:rsidP="00C91025">
            <w:pPr>
              <w:rPr>
                <w:rFonts w:ascii="Lato" w:hAnsi="Lato"/>
              </w:rPr>
            </w:pPr>
          </w:p>
          <w:p w14:paraId="341EC2EA" w14:textId="4383A0F6" w:rsidR="00C91025" w:rsidRPr="001942B7" w:rsidRDefault="00C91025" w:rsidP="00C91025">
            <w:pPr>
              <w:rPr>
                <w:rFonts w:ascii="Lato" w:hAnsi="Lato"/>
              </w:rPr>
            </w:pPr>
            <w:r w:rsidRPr="001942B7">
              <w:rPr>
                <w:rFonts w:ascii="Lato" w:hAnsi="Lato"/>
              </w:rPr>
              <w:t xml:space="preserve">Il arrive que chaque terme d’une suite soit </w:t>
            </w:r>
            <w:r w:rsidR="003C54CF" w:rsidRPr="001942B7">
              <w:rPr>
                <w:rFonts w:ascii="Lato" w:hAnsi="Lato"/>
              </w:rPr>
              <w:t>défini</w:t>
            </w:r>
            <w:r w:rsidRPr="001942B7">
              <w:rPr>
                <w:rFonts w:ascii="Lato" w:hAnsi="Lato"/>
              </w:rPr>
              <w:t xml:space="preserve"> par rapport au terme qui le précède. C’est le cas de la suite du roi </w:t>
            </w:r>
            <w:proofErr w:type="spellStart"/>
            <w:r w:rsidRPr="001942B7">
              <w:rPr>
                <w:rFonts w:ascii="Lato" w:hAnsi="Lato"/>
              </w:rPr>
              <w:t>Sissa</w:t>
            </w:r>
            <w:proofErr w:type="spellEnd"/>
            <w:r w:rsidRPr="001942B7">
              <w:rPr>
                <w:rFonts w:ascii="Lato" w:hAnsi="Lato"/>
              </w:rPr>
              <w:t>, ou chaque terme de la suite représentant les grains de riz est deux fois plus important que le précédent.</w:t>
            </w:r>
          </w:p>
          <w:p w14:paraId="41FB2684" w14:textId="44EEAE9D" w:rsidR="003C54CF" w:rsidRPr="001942B7" w:rsidRDefault="003C54CF" w:rsidP="003C54CF">
            <w:pPr>
              <w:pStyle w:val="Lgende"/>
              <w:keepNext/>
              <w:rPr>
                <w:rFonts w:ascii="Lato" w:hAnsi="Lato"/>
              </w:rPr>
            </w:pPr>
          </w:p>
          <w:tbl>
            <w:tblPr>
              <w:tblStyle w:val="Grilledutableau"/>
              <w:tblpPr w:leftFromText="141" w:rightFromText="141" w:vertAnchor="text" w:horzAnchor="margin" w:tblpXSpec="right" w:tblpY="-249"/>
              <w:tblOverlap w:val="never"/>
              <w:tblW w:w="0" w:type="auto"/>
              <w:tblLook w:val="04A0" w:firstRow="1" w:lastRow="0" w:firstColumn="1" w:lastColumn="0" w:noHBand="0" w:noVBand="1"/>
            </w:tblPr>
            <w:tblGrid>
              <w:gridCol w:w="854"/>
              <w:gridCol w:w="854"/>
              <w:gridCol w:w="854"/>
              <w:gridCol w:w="854"/>
              <w:gridCol w:w="854"/>
              <w:gridCol w:w="855"/>
            </w:tblGrid>
            <w:tr w:rsidR="003C54CF" w:rsidRPr="001942B7" w14:paraId="786580B9" w14:textId="77777777" w:rsidTr="003C54CF">
              <w:tc>
                <w:tcPr>
                  <w:tcW w:w="854" w:type="dxa"/>
                </w:tcPr>
                <w:p w14:paraId="4692AD1A" w14:textId="77777777" w:rsidR="003C54CF" w:rsidRPr="001942B7" w:rsidRDefault="003C54CF" w:rsidP="003C54CF">
                  <w:pPr>
                    <w:jc w:val="center"/>
                    <w:rPr>
                      <w:rFonts w:ascii="Lato" w:hAnsi="Lato"/>
                    </w:rPr>
                  </w:pPr>
                </w:p>
              </w:tc>
              <w:tc>
                <w:tcPr>
                  <w:tcW w:w="854" w:type="dxa"/>
                </w:tcPr>
                <w:p w14:paraId="04079E95" w14:textId="77777777" w:rsidR="003C54CF" w:rsidRPr="001942B7" w:rsidRDefault="003C54CF" w:rsidP="003C54CF">
                  <w:pPr>
                    <w:jc w:val="center"/>
                    <w:rPr>
                      <w:rFonts w:ascii="Lato" w:hAnsi="Lato"/>
                    </w:rPr>
                  </w:pPr>
                  <w:r w:rsidRPr="001942B7">
                    <w:rPr>
                      <w:rFonts w:ascii="Lato" w:hAnsi="Lato"/>
                    </w:rPr>
                    <w:t>U</w:t>
                  </w:r>
                  <w:r w:rsidRPr="001942B7">
                    <w:rPr>
                      <w:rFonts w:ascii="Lato" w:hAnsi="Lato"/>
                      <w:vertAlign w:val="subscript"/>
                    </w:rPr>
                    <w:t>0</w:t>
                  </w:r>
                </w:p>
              </w:tc>
              <w:tc>
                <w:tcPr>
                  <w:tcW w:w="854" w:type="dxa"/>
                </w:tcPr>
                <w:p w14:paraId="335B6F54" w14:textId="77777777" w:rsidR="003C54CF" w:rsidRPr="001942B7" w:rsidRDefault="003C54CF" w:rsidP="003C54CF">
                  <w:pPr>
                    <w:jc w:val="center"/>
                    <w:rPr>
                      <w:rFonts w:ascii="Lato" w:hAnsi="Lato"/>
                    </w:rPr>
                  </w:pPr>
                  <w:r w:rsidRPr="001942B7">
                    <w:rPr>
                      <w:rFonts w:ascii="Lato" w:hAnsi="Lato"/>
                    </w:rPr>
                    <w:t>U</w:t>
                  </w:r>
                  <w:r w:rsidRPr="001942B7">
                    <w:rPr>
                      <w:rFonts w:ascii="Lato" w:hAnsi="Lato"/>
                      <w:vertAlign w:val="subscript"/>
                    </w:rPr>
                    <w:t>1</w:t>
                  </w:r>
                </w:p>
              </w:tc>
              <w:tc>
                <w:tcPr>
                  <w:tcW w:w="854" w:type="dxa"/>
                </w:tcPr>
                <w:p w14:paraId="55CAC201" w14:textId="77777777" w:rsidR="003C54CF" w:rsidRPr="001942B7" w:rsidRDefault="003C54CF" w:rsidP="003C54CF">
                  <w:pPr>
                    <w:jc w:val="center"/>
                    <w:rPr>
                      <w:rFonts w:ascii="Lato" w:hAnsi="Lato"/>
                    </w:rPr>
                  </w:pPr>
                  <w:r w:rsidRPr="001942B7">
                    <w:rPr>
                      <w:rFonts w:ascii="Lato" w:hAnsi="Lato"/>
                    </w:rPr>
                    <w:t>U</w:t>
                  </w:r>
                  <w:r w:rsidRPr="001942B7">
                    <w:rPr>
                      <w:rFonts w:ascii="Lato" w:hAnsi="Lato"/>
                      <w:vertAlign w:val="subscript"/>
                    </w:rPr>
                    <w:t>2</w:t>
                  </w:r>
                </w:p>
              </w:tc>
              <w:tc>
                <w:tcPr>
                  <w:tcW w:w="854" w:type="dxa"/>
                </w:tcPr>
                <w:p w14:paraId="5E818E0F" w14:textId="77777777" w:rsidR="003C54CF" w:rsidRPr="001942B7" w:rsidRDefault="003C54CF" w:rsidP="003C54CF">
                  <w:pPr>
                    <w:jc w:val="center"/>
                    <w:rPr>
                      <w:rFonts w:ascii="Lato" w:hAnsi="Lato"/>
                    </w:rPr>
                  </w:pPr>
                  <w:r w:rsidRPr="001942B7">
                    <w:rPr>
                      <w:rFonts w:ascii="Lato" w:hAnsi="Lato"/>
                    </w:rPr>
                    <w:t>U</w:t>
                  </w:r>
                  <w:r w:rsidRPr="001942B7">
                    <w:rPr>
                      <w:rFonts w:ascii="Lato" w:hAnsi="Lato"/>
                      <w:vertAlign w:val="subscript"/>
                    </w:rPr>
                    <w:t>3</w:t>
                  </w:r>
                </w:p>
              </w:tc>
              <w:tc>
                <w:tcPr>
                  <w:tcW w:w="855" w:type="dxa"/>
                </w:tcPr>
                <w:p w14:paraId="2B33AC4B" w14:textId="77777777" w:rsidR="003C54CF" w:rsidRPr="001942B7" w:rsidRDefault="003C54CF" w:rsidP="003C54CF">
                  <w:pPr>
                    <w:jc w:val="center"/>
                    <w:rPr>
                      <w:rFonts w:ascii="Lato" w:hAnsi="Lato"/>
                    </w:rPr>
                  </w:pPr>
                  <w:r w:rsidRPr="001942B7">
                    <w:rPr>
                      <w:rFonts w:ascii="Lato" w:hAnsi="Lato"/>
                    </w:rPr>
                    <w:t>U</w:t>
                  </w:r>
                  <w:r w:rsidRPr="001942B7">
                    <w:rPr>
                      <w:rFonts w:ascii="Lato" w:hAnsi="Lato"/>
                      <w:vertAlign w:val="subscript"/>
                    </w:rPr>
                    <w:t>4</w:t>
                  </w:r>
                </w:p>
              </w:tc>
            </w:tr>
            <w:tr w:rsidR="003C54CF" w:rsidRPr="001942B7" w14:paraId="160ECCF6" w14:textId="77777777" w:rsidTr="003C54CF">
              <w:tc>
                <w:tcPr>
                  <w:tcW w:w="854" w:type="dxa"/>
                </w:tcPr>
                <w:p w14:paraId="69084459" w14:textId="77777777" w:rsidR="003C54CF" w:rsidRPr="001942B7" w:rsidRDefault="003C54CF" w:rsidP="003C54CF">
                  <w:pPr>
                    <w:jc w:val="center"/>
                    <w:rPr>
                      <w:rFonts w:ascii="Lato" w:hAnsi="Lato"/>
                    </w:rPr>
                  </w:pPr>
                  <w:r w:rsidRPr="001942B7">
                    <w:rPr>
                      <w:rFonts w:ascii="Lato" w:hAnsi="Lato"/>
                    </w:rPr>
                    <w:t>U</w:t>
                  </w:r>
                  <w:r w:rsidRPr="001942B7">
                    <w:rPr>
                      <w:rFonts w:ascii="Lato" w:hAnsi="Lato"/>
                      <w:vertAlign w:val="subscript"/>
                    </w:rPr>
                    <w:t>n</w:t>
                  </w:r>
                </w:p>
              </w:tc>
              <w:tc>
                <w:tcPr>
                  <w:tcW w:w="854" w:type="dxa"/>
                </w:tcPr>
                <w:p w14:paraId="7D32F002" w14:textId="77777777" w:rsidR="003C54CF" w:rsidRPr="001942B7" w:rsidRDefault="003C54CF" w:rsidP="003C54CF">
                  <w:pPr>
                    <w:jc w:val="center"/>
                    <w:rPr>
                      <w:rFonts w:ascii="Lato" w:hAnsi="Lato"/>
                    </w:rPr>
                  </w:pPr>
                  <w:r w:rsidRPr="001942B7">
                    <w:rPr>
                      <w:rFonts w:ascii="Lato" w:hAnsi="Lato"/>
                    </w:rPr>
                    <w:t>1</w:t>
                  </w:r>
                </w:p>
              </w:tc>
              <w:tc>
                <w:tcPr>
                  <w:tcW w:w="854" w:type="dxa"/>
                </w:tcPr>
                <w:p w14:paraId="262E693A" w14:textId="77777777" w:rsidR="003C54CF" w:rsidRPr="001942B7" w:rsidRDefault="003C54CF" w:rsidP="003C54CF">
                  <w:pPr>
                    <w:jc w:val="center"/>
                    <w:rPr>
                      <w:rFonts w:ascii="Lato" w:hAnsi="Lato"/>
                    </w:rPr>
                  </w:pPr>
                  <w:r w:rsidRPr="001942B7">
                    <w:rPr>
                      <w:rFonts w:ascii="Lato" w:hAnsi="Lato"/>
                    </w:rPr>
                    <w:t>2</w:t>
                  </w:r>
                </w:p>
              </w:tc>
              <w:tc>
                <w:tcPr>
                  <w:tcW w:w="854" w:type="dxa"/>
                </w:tcPr>
                <w:p w14:paraId="5D878A25" w14:textId="77777777" w:rsidR="003C54CF" w:rsidRPr="001942B7" w:rsidRDefault="003C54CF" w:rsidP="003C54CF">
                  <w:pPr>
                    <w:jc w:val="center"/>
                    <w:rPr>
                      <w:rFonts w:ascii="Lato" w:hAnsi="Lato"/>
                    </w:rPr>
                  </w:pPr>
                  <w:r w:rsidRPr="001942B7">
                    <w:rPr>
                      <w:rFonts w:ascii="Lato" w:hAnsi="Lato"/>
                    </w:rPr>
                    <w:t>4</w:t>
                  </w:r>
                </w:p>
              </w:tc>
              <w:tc>
                <w:tcPr>
                  <w:tcW w:w="854" w:type="dxa"/>
                </w:tcPr>
                <w:p w14:paraId="33CB907F" w14:textId="77777777" w:rsidR="003C54CF" w:rsidRPr="001942B7" w:rsidRDefault="003C54CF" w:rsidP="003C54CF">
                  <w:pPr>
                    <w:jc w:val="center"/>
                    <w:rPr>
                      <w:rFonts w:ascii="Lato" w:hAnsi="Lato"/>
                    </w:rPr>
                  </w:pPr>
                  <w:r w:rsidRPr="001942B7">
                    <w:rPr>
                      <w:rFonts w:ascii="Lato" w:hAnsi="Lato"/>
                    </w:rPr>
                    <w:t>8</w:t>
                  </w:r>
                </w:p>
              </w:tc>
              <w:tc>
                <w:tcPr>
                  <w:tcW w:w="855" w:type="dxa"/>
                </w:tcPr>
                <w:p w14:paraId="237336EC" w14:textId="77777777" w:rsidR="003C54CF" w:rsidRPr="001942B7" w:rsidRDefault="003C54CF" w:rsidP="003C54CF">
                  <w:pPr>
                    <w:jc w:val="center"/>
                    <w:rPr>
                      <w:rFonts w:ascii="Lato" w:hAnsi="Lato"/>
                    </w:rPr>
                  </w:pPr>
                  <w:r w:rsidRPr="001942B7">
                    <w:rPr>
                      <w:rFonts w:ascii="Lato" w:hAnsi="Lato"/>
                    </w:rPr>
                    <w:t>16</w:t>
                  </w:r>
                </w:p>
              </w:tc>
            </w:tr>
            <w:tr w:rsidR="003C54CF" w:rsidRPr="001942B7" w14:paraId="5985614E" w14:textId="77777777" w:rsidTr="003C54CF">
              <w:tc>
                <w:tcPr>
                  <w:tcW w:w="854" w:type="dxa"/>
                </w:tcPr>
                <w:p w14:paraId="50D9A8F2" w14:textId="77777777" w:rsidR="003C54CF" w:rsidRPr="001942B7" w:rsidRDefault="003C54CF" w:rsidP="003C54CF">
                  <w:pPr>
                    <w:jc w:val="center"/>
                    <w:rPr>
                      <w:rFonts w:ascii="Lato" w:hAnsi="Lato"/>
                    </w:rPr>
                  </w:pPr>
                  <m:oMathPara>
                    <m:oMath>
                      <m:r>
                        <w:rPr>
                          <w:rFonts w:ascii="Cambria Math" w:hAnsi="Cambria Math"/>
                        </w:rPr>
                        <m:t>n</m:t>
                      </m:r>
                    </m:oMath>
                  </m:oMathPara>
                </w:p>
              </w:tc>
              <w:tc>
                <w:tcPr>
                  <w:tcW w:w="854" w:type="dxa"/>
                </w:tcPr>
                <w:p w14:paraId="493332DE" w14:textId="77777777" w:rsidR="003C54CF" w:rsidRPr="001942B7" w:rsidRDefault="003C54CF" w:rsidP="003C54CF">
                  <w:pPr>
                    <w:jc w:val="center"/>
                    <w:rPr>
                      <w:rFonts w:ascii="Lato" w:hAnsi="Lato"/>
                    </w:rPr>
                  </w:pPr>
                  <w:r w:rsidRPr="001942B7">
                    <w:rPr>
                      <w:rFonts w:ascii="Lato" w:hAnsi="Lato"/>
                    </w:rPr>
                    <w:t>0</w:t>
                  </w:r>
                </w:p>
              </w:tc>
              <w:tc>
                <w:tcPr>
                  <w:tcW w:w="854" w:type="dxa"/>
                </w:tcPr>
                <w:p w14:paraId="4C333827" w14:textId="77777777" w:rsidR="003C54CF" w:rsidRPr="001942B7" w:rsidRDefault="003C54CF" w:rsidP="003C54CF">
                  <w:pPr>
                    <w:jc w:val="center"/>
                    <w:rPr>
                      <w:rFonts w:ascii="Lato" w:hAnsi="Lato"/>
                    </w:rPr>
                  </w:pPr>
                  <w:r w:rsidRPr="001942B7">
                    <w:rPr>
                      <w:rFonts w:ascii="Lato" w:hAnsi="Lato"/>
                    </w:rPr>
                    <w:t>1</w:t>
                  </w:r>
                </w:p>
              </w:tc>
              <w:tc>
                <w:tcPr>
                  <w:tcW w:w="854" w:type="dxa"/>
                </w:tcPr>
                <w:p w14:paraId="63FE1146" w14:textId="77777777" w:rsidR="003C54CF" w:rsidRPr="001942B7" w:rsidRDefault="003C54CF" w:rsidP="003C54CF">
                  <w:pPr>
                    <w:jc w:val="center"/>
                    <w:rPr>
                      <w:rFonts w:ascii="Lato" w:hAnsi="Lato"/>
                    </w:rPr>
                  </w:pPr>
                  <w:r w:rsidRPr="001942B7">
                    <w:rPr>
                      <w:rFonts w:ascii="Lato" w:hAnsi="Lato"/>
                    </w:rPr>
                    <w:t>2</w:t>
                  </w:r>
                </w:p>
              </w:tc>
              <w:tc>
                <w:tcPr>
                  <w:tcW w:w="854" w:type="dxa"/>
                </w:tcPr>
                <w:p w14:paraId="24E993DB" w14:textId="77777777" w:rsidR="003C54CF" w:rsidRPr="001942B7" w:rsidRDefault="003C54CF" w:rsidP="003C54CF">
                  <w:pPr>
                    <w:jc w:val="center"/>
                    <w:rPr>
                      <w:rFonts w:ascii="Lato" w:hAnsi="Lato"/>
                    </w:rPr>
                  </w:pPr>
                  <w:r w:rsidRPr="001942B7">
                    <w:rPr>
                      <w:rFonts w:ascii="Lato" w:hAnsi="Lato"/>
                    </w:rPr>
                    <w:t>3</w:t>
                  </w:r>
                </w:p>
              </w:tc>
              <w:tc>
                <w:tcPr>
                  <w:tcW w:w="855" w:type="dxa"/>
                </w:tcPr>
                <w:p w14:paraId="2FDA01D7" w14:textId="77777777" w:rsidR="003C54CF" w:rsidRPr="001942B7" w:rsidRDefault="003C54CF" w:rsidP="003C54CF">
                  <w:pPr>
                    <w:jc w:val="center"/>
                    <w:rPr>
                      <w:rFonts w:ascii="Lato" w:hAnsi="Lato"/>
                    </w:rPr>
                  </w:pPr>
                  <w:r w:rsidRPr="001942B7">
                    <w:rPr>
                      <w:rFonts w:ascii="Lato" w:hAnsi="Lato"/>
                    </w:rPr>
                    <w:t>4</w:t>
                  </w:r>
                </w:p>
              </w:tc>
            </w:tr>
          </w:tbl>
          <w:p w14:paraId="474928BF" w14:textId="77777777" w:rsidR="00C91025" w:rsidRPr="001942B7" w:rsidRDefault="00C91025" w:rsidP="00C91025">
            <w:pPr>
              <w:rPr>
                <w:rFonts w:ascii="Lato" w:hAnsi="Lato"/>
              </w:rPr>
            </w:pPr>
            <w:r w:rsidRPr="001942B7">
              <w:rPr>
                <w:rFonts w:ascii="Lato" w:hAnsi="Lato"/>
              </w:rPr>
              <w:t>On a ainsi la relation suivante :</w:t>
            </w:r>
          </w:p>
          <w:p w14:paraId="46182E1E" w14:textId="78E1AD13" w:rsidR="00C91025" w:rsidRPr="001942B7" w:rsidRDefault="00C91025" w:rsidP="00C91025">
            <w:pPr>
              <w:jc w:val="center"/>
              <w:rPr>
                <w:rFonts w:ascii="Lato" w:hAnsi="Lato"/>
                <w:b/>
                <w:bCs/>
              </w:rPr>
            </w:pPr>
            <w:r w:rsidRPr="001942B7">
              <w:rPr>
                <w:rFonts w:ascii="Lato" w:hAnsi="Lato"/>
                <w:b/>
                <w:bCs/>
              </w:rPr>
              <w:t>U</w:t>
            </w:r>
            <w:r w:rsidR="003C54CF" w:rsidRPr="001942B7">
              <w:rPr>
                <w:rFonts w:ascii="Lato" w:hAnsi="Lato"/>
                <w:b/>
                <w:bCs/>
                <w:vertAlign w:val="subscript"/>
              </w:rPr>
              <w:t>n+1</w:t>
            </w:r>
            <w:r w:rsidR="003C54CF" w:rsidRPr="001942B7">
              <w:rPr>
                <w:rFonts w:ascii="Lato" w:hAnsi="Lato"/>
                <w:b/>
                <w:bCs/>
              </w:rPr>
              <w:t xml:space="preserve"> = U</w:t>
            </w:r>
            <w:r w:rsidR="003C54CF" w:rsidRPr="001942B7">
              <w:rPr>
                <w:rFonts w:ascii="Lato" w:hAnsi="Lato"/>
                <w:b/>
                <w:bCs/>
                <w:vertAlign w:val="subscript"/>
              </w:rPr>
              <w:t>n</w:t>
            </w:r>
            <w:r w:rsidR="003C54CF" w:rsidRPr="001942B7">
              <w:rPr>
                <w:rFonts w:ascii="Lato" w:hAnsi="Lato"/>
                <w:b/>
                <w:bCs/>
              </w:rPr>
              <w:t xml:space="preserve"> </w:t>
            </w:r>
            <m:oMath>
              <m:r>
                <m:rPr>
                  <m:sty m:val="bi"/>
                </m:rPr>
                <w:rPr>
                  <w:rFonts w:ascii="Cambria Math" w:hAnsi="Cambria Math"/>
                </w:rPr>
                <m:t>×</m:t>
              </m:r>
            </m:oMath>
            <w:r w:rsidR="003C54CF" w:rsidRPr="001942B7">
              <w:rPr>
                <w:rFonts w:ascii="Lato" w:hAnsi="Lato"/>
                <w:b/>
                <w:bCs/>
              </w:rPr>
              <w:t xml:space="preserve"> 2</w:t>
            </w:r>
          </w:p>
          <w:p w14:paraId="3C732788" w14:textId="6CD113F4" w:rsidR="003C54CF" w:rsidRPr="001942B7" w:rsidRDefault="003C54CF" w:rsidP="003C54CF">
            <w:pPr>
              <w:rPr>
                <w:rFonts w:ascii="Lato" w:hAnsi="Lato"/>
              </w:rPr>
            </w:pPr>
            <w:r w:rsidRPr="001942B7">
              <w:rPr>
                <w:rFonts w:ascii="Lato" w:hAnsi="Lato"/>
              </w:rPr>
              <w:t>Ce qui peut se lire ainsi : Le terme suivant (U</w:t>
            </w:r>
            <w:r w:rsidRPr="001942B7">
              <w:rPr>
                <w:rFonts w:ascii="Lato" w:hAnsi="Lato"/>
                <w:vertAlign w:val="subscript"/>
              </w:rPr>
              <w:t>n+1</w:t>
            </w:r>
            <w:r w:rsidRPr="001942B7">
              <w:rPr>
                <w:rFonts w:ascii="Lato" w:hAnsi="Lato"/>
              </w:rPr>
              <w:t>) est égal au terme précédent (U</w:t>
            </w:r>
            <w:r w:rsidRPr="001942B7">
              <w:rPr>
                <w:rFonts w:ascii="Lato" w:hAnsi="Lato"/>
                <w:vertAlign w:val="subscript"/>
              </w:rPr>
              <w:t>n</w:t>
            </w:r>
            <w:r w:rsidRPr="001942B7">
              <w:rPr>
                <w:rFonts w:ascii="Lato" w:hAnsi="Lato"/>
              </w:rPr>
              <w:t>) multiplié par 2.</w:t>
            </w:r>
          </w:p>
          <w:p w14:paraId="3AF952FF" w14:textId="5EB133E5" w:rsidR="001942B7" w:rsidRPr="001942B7" w:rsidRDefault="001942B7" w:rsidP="003C54CF">
            <w:pPr>
              <w:rPr>
                <w:rFonts w:ascii="Lato" w:hAnsi="Lato"/>
              </w:rPr>
            </w:pPr>
          </w:p>
          <w:p w14:paraId="2BF75EBE" w14:textId="49A2DDFD" w:rsidR="00D74DD3" w:rsidRPr="001942B7" w:rsidRDefault="001942B7" w:rsidP="003C54CF">
            <w:pPr>
              <w:rPr>
                <w:rFonts w:ascii="Lato" w:hAnsi="Lato"/>
              </w:rPr>
            </w:pPr>
            <w:r w:rsidRPr="001942B7">
              <w:rPr>
                <w:rFonts w:ascii="Lato" w:hAnsi="Lato"/>
                <w:b/>
                <w:bCs/>
              </w:rPr>
              <w:drawing>
                <wp:anchor distT="0" distB="0" distL="114300" distR="114300" simplePos="0" relativeHeight="251663360" behindDoc="1" locked="0" layoutInCell="1" allowOverlap="1" wp14:anchorId="3213A11E" wp14:editId="695EF699">
                  <wp:simplePos x="0" y="0"/>
                  <wp:positionH relativeFrom="column">
                    <wp:posOffset>4614533</wp:posOffset>
                  </wp:positionH>
                  <wp:positionV relativeFrom="paragraph">
                    <wp:posOffset>8734</wp:posOffset>
                  </wp:positionV>
                  <wp:extent cx="810895" cy="810895"/>
                  <wp:effectExtent l="0" t="0" r="8255" b="8255"/>
                  <wp:wrapTight wrapText="bothSides">
                    <wp:wrapPolygon edited="0">
                      <wp:start x="0" y="0"/>
                      <wp:lineTo x="0" y="21312"/>
                      <wp:lineTo x="21312" y="21312"/>
                      <wp:lineTo x="2131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anchor>
              </w:drawing>
            </w:r>
            <w:r w:rsidR="00D74DD3" w:rsidRPr="001942B7">
              <w:rPr>
                <w:rFonts w:ascii="Lato" w:hAnsi="Lato"/>
              </w:rPr>
              <w:t>Remarque : Dans notre exemple, U</w:t>
            </w:r>
            <w:r w:rsidR="00D74DD3" w:rsidRPr="001942B7">
              <w:rPr>
                <w:rFonts w:ascii="Lato" w:hAnsi="Lato"/>
                <w:vertAlign w:val="subscript"/>
              </w:rPr>
              <w:t>0</w:t>
            </w:r>
            <w:r w:rsidR="00D74DD3" w:rsidRPr="001942B7">
              <w:rPr>
                <w:rFonts w:ascii="Lato" w:hAnsi="Lato"/>
              </w:rPr>
              <w:t xml:space="preserve"> = </w:t>
            </w:r>
            <w:r w:rsidRPr="001942B7">
              <w:rPr>
                <w:rFonts w:ascii="Lato" w:hAnsi="Lato"/>
              </w:rPr>
              <w:t>1</w:t>
            </w:r>
          </w:p>
          <w:p w14:paraId="6A4ED1BC" w14:textId="558AC84F" w:rsidR="00D74DD3" w:rsidRPr="001942B7" w:rsidRDefault="00D74DD3" w:rsidP="001942B7">
            <w:pPr>
              <w:jc w:val="center"/>
              <w:rPr>
                <w:rFonts w:ascii="Lato" w:hAnsi="Lato"/>
              </w:rPr>
            </w:pPr>
          </w:p>
          <w:p w14:paraId="7FC11018" w14:textId="673A7B8E" w:rsidR="003C54CF" w:rsidRPr="001942B7" w:rsidRDefault="001942B7" w:rsidP="001942B7">
            <w:pPr>
              <w:jc w:val="center"/>
              <w:rPr>
                <w:rFonts w:ascii="Lato" w:hAnsi="Lato"/>
                <w:b/>
                <w:bCs/>
              </w:rPr>
            </w:pPr>
            <w:r w:rsidRPr="001942B7">
              <w:rPr>
                <w:rFonts w:ascii="Lato" w:hAnsi="Lato"/>
                <w:b/>
                <w:bCs/>
              </w:rPr>
              <w:t xml:space="preserve">Comment tracer une suite avec </w:t>
            </w:r>
            <w:proofErr w:type="spellStart"/>
            <w:r w:rsidRPr="001942B7">
              <w:rPr>
                <w:rFonts w:ascii="Lato" w:hAnsi="Lato"/>
                <w:b/>
                <w:bCs/>
              </w:rPr>
              <w:t>Numworks</w:t>
            </w:r>
            <w:proofErr w:type="spellEnd"/>
            <w:r w:rsidRPr="001942B7">
              <w:rPr>
                <w:rFonts w:ascii="Lato" w:hAnsi="Lato"/>
                <w:b/>
                <w:bCs/>
              </w:rPr>
              <w:t> ?</w:t>
            </w:r>
            <w:r w:rsidRPr="001942B7">
              <w:rPr>
                <w:rFonts w:ascii="Lato" w:hAnsi="Lato"/>
                <w:noProof/>
              </w:rPr>
              <w:t xml:space="preserve"> </w:t>
            </w:r>
          </w:p>
          <w:p w14:paraId="777151F4" w14:textId="42D81B27" w:rsidR="001942B7" w:rsidRPr="001942B7" w:rsidRDefault="001942B7" w:rsidP="003C54CF">
            <w:pPr>
              <w:rPr>
                <w:rFonts w:ascii="Lato" w:hAnsi="Lato"/>
                <w:b/>
                <w:bCs/>
              </w:rPr>
            </w:pPr>
          </w:p>
        </w:tc>
      </w:tr>
    </w:tbl>
    <w:p w14:paraId="3B3E92D9" w14:textId="4A3057A4" w:rsidR="00A15876" w:rsidRPr="001942B7" w:rsidRDefault="00A15876" w:rsidP="003C54CF">
      <w:pPr>
        <w:pStyle w:val="Lgende"/>
        <w:rPr>
          <w:rFonts w:ascii="Lato" w:hAnsi="Lato"/>
        </w:rPr>
      </w:pPr>
    </w:p>
    <w:p w14:paraId="752AEB42" w14:textId="4C7A12E5" w:rsidR="009471B2" w:rsidRPr="001942B7" w:rsidRDefault="003F02E7" w:rsidP="003F02E7">
      <w:pPr>
        <w:jc w:val="center"/>
        <w:rPr>
          <w:rFonts w:ascii="Lato" w:hAnsi="Lato"/>
          <w:b/>
          <w:bCs/>
        </w:rPr>
      </w:pPr>
      <w:r w:rsidRPr="001942B7">
        <w:rPr>
          <w:rFonts w:ascii="Lato" w:hAnsi="Lato"/>
          <w:b/>
          <w:bCs/>
        </w:rPr>
        <w:t>Exercice d’entrainement</w:t>
      </w:r>
    </w:p>
    <w:p w14:paraId="6EE19304" w14:textId="77777777" w:rsidR="001549AB" w:rsidRPr="001942B7" w:rsidRDefault="001549AB" w:rsidP="001549AB">
      <w:pPr>
        <w:rPr>
          <w:rFonts w:ascii="Lato" w:hAnsi="Lato"/>
        </w:rPr>
      </w:pPr>
    </w:p>
    <w:p w14:paraId="7542D342" w14:textId="469F0DB4" w:rsidR="005F55CA" w:rsidRPr="001942B7" w:rsidRDefault="001549AB" w:rsidP="001549AB">
      <w:pPr>
        <w:pStyle w:val="Paragraphedeliste"/>
        <w:numPr>
          <w:ilvl w:val="0"/>
          <w:numId w:val="2"/>
        </w:numPr>
        <w:rPr>
          <w:rFonts w:ascii="Lato" w:hAnsi="Lato"/>
          <w:b/>
          <w:bCs/>
        </w:rPr>
      </w:pPr>
      <w:r w:rsidRPr="001942B7">
        <w:rPr>
          <w:rFonts w:ascii="Lato" w:hAnsi="Lato"/>
        </w:rPr>
        <w:t xml:space="preserve">Soit la suite de l’activité n°1 définie par récurrence par </w:t>
      </w:r>
      <w:r w:rsidRPr="001942B7">
        <w:rPr>
          <w:rFonts w:ascii="Lato" w:hAnsi="Lato"/>
        </w:rPr>
        <w:t>U</w:t>
      </w:r>
      <w:r w:rsidRPr="001942B7">
        <w:rPr>
          <w:rFonts w:ascii="Lato" w:hAnsi="Lato"/>
          <w:vertAlign w:val="subscript"/>
        </w:rPr>
        <w:t>n+1</w:t>
      </w:r>
      <w:r w:rsidRPr="001942B7">
        <w:rPr>
          <w:rFonts w:ascii="Lato" w:hAnsi="Lato"/>
        </w:rPr>
        <w:t xml:space="preserve"> = U</w:t>
      </w:r>
      <w:r w:rsidRPr="001942B7">
        <w:rPr>
          <w:rFonts w:ascii="Lato" w:hAnsi="Lato"/>
          <w:vertAlign w:val="subscript"/>
        </w:rPr>
        <w:t>n</w:t>
      </w:r>
      <w:r w:rsidRPr="001942B7">
        <w:rPr>
          <w:rFonts w:ascii="Lato" w:hAnsi="Lato"/>
        </w:rPr>
        <w:t xml:space="preserve"> </w:t>
      </w:r>
      <m:oMath>
        <m:r>
          <w:rPr>
            <w:rFonts w:ascii="Cambria Math" w:hAnsi="Cambria Math"/>
          </w:rPr>
          <m:t>×</m:t>
        </m:r>
      </m:oMath>
      <w:r w:rsidRPr="001942B7">
        <w:rPr>
          <w:rFonts w:ascii="Lato" w:hAnsi="Lato"/>
        </w:rPr>
        <w:t xml:space="preserve"> 2</w:t>
      </w:r>
      <w:r w:rsidRPr="001942B7">
        <w:rPr>
          <w:rFonts w:ascii="Lato" w:hAnsi="Lato"/>
        </w:rPr>
        <w:t xml:space="preserve">. Tracer cette suite sur </w:t>
      </w:r>
      <w:proofErr w:type="spellStart"/>
      <w:r w:rsidRPr="001942B7">
        <w:rPr>
          <w:rFonts w:ascii="Lato" w:hAnsi="Lato"/>
        </w:rPr>
        <w:t>Numworks</w:t>
      </w:r>
      <w:proofErr w:type="spellEnd"/>
      <w:r w:rsidRPr="001942B7">
        <w:rPr>
          <w:rFonts w:ascii="Lato" w:hAnsi="Lato"/>
        </w:rPr>
        <w:t>, et trouver le nombre de grains de riz sur la 64</w:t>
      </w:r>
      <w:r w:rsidRPr="001942B7">
        <w:rPr>
          <w:rFonts w:ascii="Lato" w:hAnsi="Lato"/>
          <w:vertAlign w:val="superscript"/>
        </w:rPr>
        <w:t>ème</w:t>
      </w:r>
      <w:r w:rsidRPr="001942B7">
        <w:rPr>
          <w:rFonts w:ascii="Lato" w:hAnsi="Lato"/>
        </w:rPr>
        <w:t xml:space="preserve"> case.</w:t>
      </w:r>
    </w:p>
    <w:p w14:paraId="2ACEE8CE" w14:textId="77777777" w:rsidR="005F55CA" w:rsidRPr="001942B7" w:rsidRDefault="005F55CA" w:rsidP="005F55CA">
      <w:pPr>
        <w:pStyle w:val="Paragraphedeliste"/>
        <w:rPr>
          <w:rFonts w:ascii="Lato" w:hAnsi="Lato"/>
        </w:rPr>
      </w:pPr>
    </w:p>
    <w:p w14:paraId="2C5795DD" w14:textId="1FAF8004" w:rsidR="009471B2" w:rsidRPr="001942B7" w:rsidRDefault="009471B2" w:rsidP="003F02E7">
      <w:pPr>
        <w:pStyle w:val="Paragraphedeliste"/>
        <w:numPr>
          <w:ilvl w:val="0"/>
          <w:numId w:val="2"/>
        </w:numPr>
        <w:rPr>
          <w:rFonts w:ascii="Lato" w:hAnsi="Lato"/>
        </w:rPr>
      </w:pPr>
      <w:r w:rsidRPr="001942B7">
        <w:rPr>
          <w:rFonts w:ascii="Lato" w:hAnsi="Lato"/>
        </w:rPr>
        <w:t>Trouve une définition par récurrence de la suite de l’activité 2.</w:t>
      </w:r>
    </w:p>
    <w:p w14:paraId="5AB44225" w14:textId="77777777" w:rsidR="003F02E7" w:rsidRPr="001942B7" w:rsidRDefault="003F02E7" w:rsidP="003F02E7">
      <w:pPr>
        <w:pStyle w:val="Paragraphedeliste"/>
        <w:rPr>
          <w:rFonts w:ascii="Lato" w:hAnsi="Lato"/>
        </w:rPr>
      </w:pPr>
    </w:p>
    <w:p w14:paraId="7EF5CCA2" w14:textId="0B29C25B" w:rsidR="003F02E7" w:rsidRPr="001942B7" w:rsidRDefault="003F02E7" w:rsidP="003F02E7">
      <w:pPr>
        <w:pStyle w:val="Paragraphedeliste"/>
        <w:numPr>
          <w:ilvl w:val="0"/>
          <w:numId w:val="2"/>
        </w:numPr>
        <w:rPr>
          <w:rFonts w:ascii="Lato" w:hAnsi="Lato"/>
        </w:rPr>
      </w:pPr>
      <w:r w:rsidRPr="001942B7">
        <w:rPr>
          <w:rFonts w:ascii="Lato" w:hAnsi="Lato"/>
        </w:rPr>
        <w:t>Soit (U</w:t>
      </w:r>
      <w:r w:rsidRPr="001942B7">
        <w:rPr>
          <w:rFonts w:ascii="Lato" w:hAnsi="Lato"/>
          <w:vertAlign w:val="subscript"/>
        </w:rPr>
        <w:t>n</w:t>
      </w:r>
      <w:r w:rsidRPr="001942B7">
        <w:rPr>
          <w:rFonts w:ascii="Lato" w:hAnsi="Lato"/>
        </w:rPr>
        <w:t xml:space="preserve">), la suite définie par </w:t>
      </w:r>
      <m:oMath>
        <m:r>
          <w:rPr>
            <w:rFonts w:ascii="Cambria Math" w:hAnsi="Cambria Math"/>
          </w:rPr>
          <m:t>U</m:t>
        </m:r>
        <m:r>
          <w:rPr>
            <w:rFonts w:ascii="Cambria Math" w:hAnsi="Cambria Math"/>
            <w:vertAlign w:val="subscript"/>
          </w:rPr>
          <m:t>n</m:t>
        </m:r>
        <m:r>
          <w:rPr>
            <w:rFonts w:ascii="Cambria Math" w:hAnsi="Cambria Math"/>
          </w:rPr>
          <m:t xml:space="preserve"> = n – 2</m:t>
        </m:r>
      </m:oMath>
      <w:r w:rsidRPr="001942B7">
        <w:rPr>
          <w:rFonts w:ascii="Lato" w:eastAsiaTheme="minorEastAsia" w:hAnsi="Lato"/>
        </w:rPr>
        <w:t>. Calculer U</w:t>
      </w:r>
      <w:r w:rsidRPr="001942B7">
        <w:rPr>
          <w:rFonts w:ascii="Lato" w:eastAsiaTheme="minorEastAsia" w:hAnsi="Lato"/>
          <w:vertAlign w:val="subscript"/>
        </w:rPr>
        <w:t>0</w:t>
      </w:r>
      <w:r w:rsidRPr="001942B7">
        <w:rPr>
          <w:rFonts w:ascii="Lato" w:eastAsiaTheme="minorEastAsia" w:hAnsi="Lato"/>
        </w:rPr>
        <w:t>, U</w:t>
      </w:r>
      <w:r w:rsidRPr="001942B7">
        <w:rPr>
          <w:rFonts w:ascii="Lato" w:eastAsiaTheme="minorEastAsia" w:hAnsi="Lato"/>
          <w:vertAlign w:val="subscript"/>
        </w:rPr>
        <w:t>1</w:t>
      </w:r>
      <w:r w:rsidRPr="001942B7">
        <w:rPr>
          <w:rFonts w:ascii="Lato" w:eastAsiaTheme="minorEastAsia" w:hAnsi="Lato"/>
        </w:rPr>
        <w:t xml:space="preserve"> et U</w:t>
      </w:r>
      <w:r w:rsidRPr="001942B7">
        <w:rPr>
          <w:rFonts w:ascii="Lato" w:eastAsiaTheme="minorEastAsia" w:hAnsi="Lato"/>
          <w:vertAlign w:val="subscript"/>
        </w:rPr>
        <w:t>2</w:t>
      </w:r>
      <w:r w:rsidRPr="001942B7">
        <w:rPr>
          <w:rFonts w:ascii="Lato" w:eastAsiaTheme="minorEastAsia" w:hAnsi="Lato"/>
        </w:rPr>
        <w:t xml:space="preserve">. </w:t>
      </w:r>
      <w:r w:rsidR="005F55CA" w:rsidRPr="001942B7">
        <w:rPr>
          <w:rFonts w:ascii="Lato" w:eastAsiaTheme="minorEastAsia" w:hAnsi="Lato"/>
        </w:rPr>
        <w:t>Tracer la suite à l’aide de la calculatrice est calculer U</w:t>
      </w:r>
      <w:r w:rsidR="005F55CA" w:rsidRPr="001942B7">
        <w:rPr>
          <w:rFonts w:ascii="Lato" w:eastAsiaTheme="minorEastAsia" w:hAnsi="Lato"/>
          <w:vertAlign w:val="subscript"/>
        </w:rPr>
        <w:t>32</w:t>
      </w:r>
    </w:p>
    <w:p w14:paraId="4E6E8469" w14:textId="77777777" w:rsidR="003F02E7" w:rsidRPr="001942B7" w:rsidRDefault="003F02E7" w:rsidP="003F02E7">
      <w:pPr>
        <w:pStyle w:val="Paragraphedeliste"/>
        <w:rPr>
          <w:rFonts w:ascii="Lato" w:hAnsi="Lato"/>
        </w:rPr>
      </w:pPr>
    </w:p>
    <w:p w14:paraId="03E028E1" w14:textId="0D01EE84" w:rsidR="009471B2" w:rsidRPr="001942B7" w:rsidRDefault="005F55CA" w:rsidP="009471B2">
      <w:pPr>
        <w:pStyle w:val="Paragraphedeliste"/>
        <w:numPr>
          <w:ilvl w:val="0"/>
          <w:numId w:val="2"/>
        </w:numPr>
        <w:rPr>
          <w:rFonts w:ascii="Lato" w:hAnsi="Lato"/>
        </w:rPr>
      </w:pPr>
      <w:r w:rsidRPr="001942B7">
        <w:rPr>
          <w:rFonts w:ascii="Lato" w:hAnsi="Lato"/>
        </w:rPr>
        <w:t>Soit (</w:t>
      </w:r>
      <w:proofErr w:type="spellStart"/>
      <w:r w:rsidRPr="001942B7">
        <w:rPr>
          <w:rFonts w:ascii="Lato" w:hAnsi="Lato"/>
        </w:rPr>
        <w:t>V</w:t>
      </w:r>
      <w:r w:rsidRPr="001942B7">
        <w:rPr>
          <w:rFonts w:ascii="Lato" w:hAnsi="Lato"/>
          <w:vertAlign w:val="subscript"/>
        </w:rPr>
        <w:t>n</w:t>
      </w:r>
      <w:proofErr w:type="spellEnd"/>
      <w:r w:rsidRPr="001942B7">
        <w:rPr>
          <w:rFonts w:ascii="Lato" w:hAnsi="Lato"/>
        </w:rPr>
        <w:t xml:space="preserve">), la suite définie par </w:t>
      </w:r>
      <w:proofErr w:type="spellStart"/>
      <w:r w:rsidRPr="001942B7">
        <w:rPr>
          <w:rFonts w:ascii="Lato" w:hAnsi="Lato"/>
        </w:rPr>
        <w:t>Vn</w:t>
      </w:r>
      <w:proofErr w:type="spellEnd"/>
      <w:r w:rsidRPr="001942B7">
        <w:rPr>
          <w:rFonts w:ascii="Lato" w:hAnsi="Lato"/>
        </w:rPr>
        <w:t xml:space="preserve"> = 0,2n² </w:t>
      </w:r>
      <w:r w:rsidR="001549AB" w:rsidRPr="001942B7">
        <w:rPr>
          <w:rFonts w:ascii="Lato" w:hAnsi="Lato"/>
        </w:rPr>
        <w:t>+ 0,7n – 3. Calculer U</w:t>
      </w:r>
      <w:r w:rsidR="001549AB" w:rsidRPr="001942B7">
        <w:rPr>
          <w:rFonts w:ascii="Lato" w:hAnsi="Lato"/>
          <w:vertAlign w:val="subscript"/>
        </w:rPr>
        <w:t>22</w:t>
      </w:r>
      <w:r w:rsidR="001549AB" w:rsidRPr="001942B7">
        <w:rPr>
          <w:rFonts w:ascii="Lato" w:hAnsi="Lato"/>
        </w:rPr>
        <w:t>.</w:t>
      </w:r>
    </w:p>
    <w:p w14:paraId="009635E9" w14:textId="77777777" w:rsidR="001942B7" w:rsidRPr="001942B7" w:rsidRDefault="001942B7" w:rsidP="001942B7">
      <w:pPr>
        <w:pStyle w:val="Paragraphedeliste"/>
        <w:rPr>
          <w:rFonts w:ascii="Lato" w:hAnsi="Lato"/>
        </w:rPr>
      </w:pPr>
    </w:p>
    <w:tbl>
      <w:tblPr>
        <w:tblStyle w:val="Grilledutableau"/>
        <w:tblpPr w:leftFromText="141" w:rightFromText="141" w:horzAnchor="margin" w:tblpY="-893"/>
        <w:tblW w:w="0" w:type="auto"/>
        <w:tblLook w:val="04A0" w:firstRow="1" w:lastRow="0" w:firstColumn="1" w:lastColumn="0" w:noHBand="0" w:noVBand="1"/>
      </w:tblPr>
      <w:tblGrid>
        <w:gridCol w:w="1615"/>
        <w:gridCol w:w="7447"/>
      </w:tblGrid>
      <w:tr w:rsidR="001942B7" w:rsidRPr="003E5386" w14:paraId="695E1853" w14:textId="77777777" w:rsidTr="00AE1B5D">
        <w:tc>
          <w:tcPr>
            <w:tcW w:w="1615" w:type="dxa"/>
          </w:tcPr>
          <w:p w14:paraId="6CA16E9D" w14:textId="77777777" w:rsidR="001942B7" w:rsidRPr="003E5386" w:rsidRDefault="001942B7" w:rsidP="00AE1B5D">
            <w:pPr>
              <w:jc w:val="center"/>
              <w:rPr>
                <w:rFonts w:ascii="Lato" w:hAnsi="Lato"/>
                <w:b/>
                <w:sz w:val="32"/>
                <w:szCs w:val="32"/>
              </w:rPr>
            </w:pPr>
            <w:r w:rsidRPr="003E5386">
              <w:rPr>
                <w:rFonts w:ascii="Lato" w:hAnsi="Lato"/>
                <w:b/>
                <w:sz w:val="32"/>
                <w:szCs w:val="32"/>
              </w:rPr>
              <w:lastRenderedPageBreak/>
              <w:t xml:space="preserve">1 </w:t>
            </w:r>
            <w:proofErr w:type="spellStart"/>
            <w:r w:rsidRPr="003E5386">
              <w:rPr>
                <w:rFonts w:ascii="Lato" w:hAnsi="Lato"/>
                <w:b/>
                <w:sz w:val="32"/>
                <w:szCs w:val="32"/>
              </w:rPr>
              <w:t>Coiff</w:t>
            </w:r>
            <w:proofErr w:type="spellEnd"/>
            <w:r w:rsidRPr="003E5386">
              <w:rPr>
                <w:rFonts w:ascii="Lato" w:hAnsi="Lato"/>
                <w:b/>
                <w:sz w:val="32"/>
                <w:szCs w:val="32"/>
              </w:rPr>
              <w:t> </w:t>
            </w:r>
            <w:r>
              <w:rPr>
                <w:rFonts w:ascii="Lato" w:hAnsi="Lato"/>
                <w:b/>
                <w:sz w:val="32"/>
                <w:szCs w:val="32"/>
              </w:rPr>
              <w:t>‘</w:t>
            </w:r>
          </w:p>
        </w:tc>
        <w:tc>
          <w:tcPr>
            <w:tcW w:w="7447" w:type="dxa"/>
          </w:tcPr>
          <w:p w14:paraId="081D5BF9" w14:textId="3E4F4FB2" w:rsidR="001942B7" w:rsidRPr="003E5386" w:rsidRDefault="001942B7" w:rsidP="00AE1B5D">
            <w:pPr>
              <w:jc w:val="center"/>
              <w:rPr>
                <w:rFonts w:ascii="Lato" w:hAnsi="Lato"/>
                <w:b/>
                <w:sz w:val="32"/>
                <w:szCs w:val="32"/>
              </w:rPr>
            </w:pPr>
            <w:r>
              <w:rPr>
                <w:rFonts w:ascii="Lato" w:hAnsi="Lato"/>
                <w:b/>
                <w:sz w:val="32"/>
                <w:szCs w:val="32"/>
              </w:rPr>
              <w:t>Séance 2</w:t>
            </w:r>
            <w:r>
              <w:rPr>
                <w:rFonts w:ascii="Lato" w:hAnsi="Lato"/>
                <w:b/>
                <w:sz w:val="32"/>
                <w:szCs w:val="32"/>
              </w:rPr>
              <w:t xml:space="preserve"> – Suites </w:t>
            </w:r>
            <w:r>
              <w:rPr>
                <w:rFonts w:ascii="Lato" w:hAnsi="Lato"/>
                <w:b/>
                <w:sz w:val="32"/>
                <w:szCs w:val="32"/>
              </w:rPr>
              <w:t>arithmétiques</w:t>
            </w:r>
          </w:p>
        </w:tc>
      </w:tr>
    </w:tbl>
    <w:p w14:paraId="1E2806B6" w14:textId="5C515EB4" w:rsidR="001942B7" w:rsidRPr="00997B83" w:rsidRDefault="00997B83" w:rsidP="001942B7">
      <w:pPr>
        <w:rPr>
          <w:rFonts w:ascii="Lato" w:hAnsi="Lato"/>
          <w:b/>
          <w:bCs/>
        </w:rPr>
      </w:pPr>
      <w:r w:rsidRPr="00997B83">
        <w:rPr>
          <w:rFonts w:ascii="Lato" w:hAnsi="Lato"/>
          <w:b/>
          <w:bCs/>
        </w:rPr>
        <w:t xml:space="preserve">Activité 1 </w:t>
      </w:r>
      <w:r w:rsidR="00734041">
        <w:rPr>
          <w:rFonts w:ascii="Lato" w:hAnsi="Lato"/>
          <w:b/>
          <w:bCs/>
        </w:rPr>
        <w:t>– Une mystérieuse énigme</w:t>
      </w:r>
    </w:p>
    <w:p w14:paraId="3FC29F4E" w14:textId="02C5C3A0" w:rsidR="00997B83" w:rsidRDefault="0085524D" w:rsidP="00997B83">
      <w:pPr>
        <w:jc w:val="center"/>
      </w:pPr>
      <w:r>
        <w:object w:dxaOrig="17280" w:dyaOrig="7830" w14:anchorId="7079E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12.6pt" o:ole="">
            <v:imagedata r:id="rId10" o:title=""/>
          </v:shape>
          <o:OLEObject Type="Embed" ProgID="Paint.Picture" ShapeID="_x0000_i1026" DrawAspect="Content" ObjectID="_1702673271" r:id="rId11"/>
        </w:object>
      </w:r>
    </w:p>
    <w:tbl>
      <w:tblPr>
        <w:tblStyle w:val="Grilledutableau"/>
        <w:tblW w:w="0" w:type="auto"/>
        <w:tblLook w:val="04A0" w:firstRow="1" w:lastRow="0" w:firstColumn="1" w:lastColumn="0" w:noHBand="0" w:noVBand="1"/>
      </w:tblPr>
      <w:tblGrid>
        <w:gridCol w:w="9062"/>
      </w:tblGrid>
      <w:tr w:rsidR="00332929" w14:paraId="7347AE96" w14:textId="77777777" w:rsidTr="00FA6D82">
        <w:trPr>
          <w:trHeight w:val="6549"/>
        </w:trPr>
        <w:tc>
          <w:tcPr>
            <w:tcW w:w="9062" w:type="dxa"/>
          </w:tcPr>
          <w:p w14:paraId="51C9407E" w14:textId="2D7ED5FB" w:rsidR="00332929" w:rsidRPr="00332929" w:rsidRDefault="00332929" w:rsidP="00332929">
            <w:pPr>
              <w:jc w:val="center"/>
              <w:rPr>
                <w:b/>
                <w:bCs/>
                <w:sz w:val="24"/>
                <w:szCs w:val="24"/>
              </w:rPr>
            </w:pPr>
            <w:r w:rsidRPr="00332929">
              <w:rPr>
                <w:b/>
                <w:bCs/>
                <w:sz w:val="24"/>
                <w:szCs w:val="24"/>
              </w:rPr>
              <w:t>Cours – Les suites arithmétiques</w:t>
            </w:r>
          </w:p>
          <w:p w14:paraId="35E19105" w14:textId="332717C0" w:rsidR="00332929" w:rsidRDefault="00332929" w:rsidP="00332929">
            <w:r>
              <w:rPr>
                <w:b/>
                <w:bCs/>
                <w:noProof/>
              </w:rPr>
              <w:drawing>
                <wp:anchor distT="0" distB="0" distL="114300" distR="114300" simplePos="0" relativeHeight="251666432" behindDoc="1" locked="0" layoutInCell="1" allowOverlap="1" wp14:anchorId="78BA77C3" wp14:editId="2C3E8D63">
                  <wp:simplePos x="0" y="0"/>
                  <wp:positionH relativeFrom="column">
                    <wp:posOffset>1640193</wp:posOffset>
                  </wp:positionH>
                  <wp:positionV relativeFrom="paragraph">
                    <wp:posOffset>97011</wp:posOffset>
                  </wp:positionV>
                  <wp:extent cx="2415887" cy="543495"/>
                  <wp:effectExtent l="0" t="0" r="3810" b="9525"/>
                  <wp:wrapTight wrapText="bothSides">
                    <wp:wrapPolygon edited="0">
                      <wp:start x="0" y="0"/>
                      <wp:lineTo x="0" y="21221"/>
                      <wp:lineTo x="21464" y="21221"/>
                      <wp:lineTo x="2146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5887" cy="543495"/>
                          </a:xfrm>
                          <a:prstGeom prst="rect">
                            <a:avLst/>
                          </a:prstGeom>
                          <a:noFill/>
                          <a:ln>
                            <a:noFill/>
                          </a:ln>
                        </pic:spPr>
                      </pic:pic>
                    </a:graphicData>
                  </a:graphic>
                </wp:anchor>
              </w:drawing>
            </w:r>
          </w:p>
          <w:p w14:paraId="530FE0FA" w14:textId="77777777" w:rsidR="00332929" w:rsidRDefault="00332929" w:rsidP="00332929"/>
          <w:p w14:paraId="07BBEBB0" w14:textId="77777777" w:rsidR="00332929" w:rsidRDefault="00332929" w:rsidP="00332929"/>
          <w:p w14:paraId="66F1F7C9" w14:textId="77777777" w:rsidR="00332929" w:rsidRDefault="00332929" w:rsidP="00332929"/>
          <w:p w14:paraId="58769EC1" w14:textId="77777777" w:rsidR="00332929" w:rsidRDefault="00332929" w:rsidP="00332929">
            <w:pPr>
              <w:rPr>
                <w:b/>
                <w:bCs/>
              </w:rPr>
            </w:pPr>
          </w:p>
          <w:p w14:paraId="296DB1EE" w14:textId="7C1BFAEF" w:rsidR="00332929" w:rsidRPr="00332929" w:rsidRDefault="00332929" w:rsidP="00332929">
            <w:pPr>
              <w:rPr>
                <w:b/>
                <w:bCs/>
              </w:rPr>
            </w:pPr>
            <w:r w:rsidRPr="00332929">
              <w:rPr>
                <w:b/>
                <w:bCs/>
              </w:rPr>
              <w:t>Définition</w:t>
            </w:r>
            <w:r>
              <w:rPr>
                <w:b/>
                <w:bCs/>
              </w:rPr>
              <w:t> : Qu’est-ce qu’une suite arithmétique ?</w:t>
            </w:r>
          </w:p>
          <w:p w14:paraId="103CA40F" w14:textId="76C2C788" w:rsidR="00332929" w:rsidRDefault="00332929" w:rsidP="00332929">
            <w:r>
              <w:t xml:space="preserve">On dit qu’une suite (Un) est une suite arithmétique lorsque chaque terme s’obtient en ajoutant au précédent le même nombre réel r. On a alors la relation </w:t>
            </w:r>
          </w:p>
          <w:p w14:paraId="5EBDDE15" w14:textId="6E28ED5E" w:rsidR="00332929" w:rsidRDefault="00332929" w:rsidP="00332929"/>
          <w:p w14:paraId="016E95D7" w14:textId="77777777" w:rsidR="00332929" w:rsidRPr="00332929" w:rsidRDefault="00332929" w:rsidP="00332929">
            <w:pPr>
              <w:jc w:val="center"/>
              <w:rPr>
                <w:b/>
                <w:bCs/>
                <w:sz w:val="28"/>
                <w:szCs w:val="28"/>
              </w:rPr>
            </w:pPr>
            <m:oMathPara>
              <m:oMath>
                <m:sSub>
                  <m:sSubPr>
                    <m:ctrlPr>
                      <w:rPr>
                        <w:rFonts w:ascii="Cambria Math" w:hAnsi="Cambria Math"/>
                        <w:b/>
                        <w:bCs/>
                        <w:i/>
                        <w:sz w:val="28"/>
                        <w:szCs w:val="28"/>
                        <w:vertAlign w:val="subscript"/>
                      </w:rPr>
                    </m:ctrlPr>
                  </m:sSubPr>
                  <m:e>
                    <m:r>
                      <m:rPr>
                        <m:sty m:val="bi"/>
                      </m:rPr>
                      <w:rPr>
                        <w:rFonts w:ascii="Cambria Math" w:hAnsi="Cambria Math"/>
                        <w:sz w:val="28"/>
                        <w:szCs w:val="28"/>
                        <w:vertAlign w:val="subscript"/>
                      </w:rPr>
                      <m:t>U</m:t>
                    </m:r>
                  </m:e>
                  <m:sub>
                    <m:r>
                      <m:rPr>
                        <m:sty m:val="bi"/>
                      </m:rPr>
                      <w:rPr>
                        <w:rFonts w:ascii="Cambria Math" w:hAnsi="Cambria Math"/>
                        <w:sz w:val="28"/>
                        <w:szCs w:val="28"/>
                        <w:vertAlign w:val="subscript"/>
                      </w:rPr>
                      <m:t>n+1</m:t>
                    </m:r>
                  </m:sub>
                </m:sSub>
                <m:r>
                  <m:rPr>
                    <m:sty m:val="bi"/>
                  </m:rPr>
                  <w:rPr>
                    <w:rFonts w:ascii="Cambria Math" w:hAnsi="Cambria Math"/>
                    <w:sz w:val="28"/>
                    <w:szCs w:val="28"/>
                  </w:rPr>
                  <m:t xml:space="preserve"> =</m:t>
                </m:r>
                <m:sSub>
                  <m:sSubPr>
                    <m:ctrlPr>
                      <w:rPr>
                        <w:rFonts w:ascii="Cambria Math" w:hAnsi="Cambria Math"/>
                        <w:b/>
                        <w:bCs/>
                        <w:i/>
                        <w:sz w:val="28"/>
                        <w:szCs w:val="28"/>
                        <w:vertAlign w:val="subscript"/>
                      </w:rPr>
                    </m:ctrlPr>
                  </m:sSubPr>
                  <m:e>
                    <m:r>
                      <m:rPr>
                        <m:sty m:val="bi"/>
                      </m:rPr>
                      <w:rPr>
                        <w:rFonts w:ascii="Cambria Math" w:hAnsi="Cambria Math"/>
                        <w:sz w:val="28"/>
                        <w:szCs w:val="28"/>
                        <w:vertAlign w:val="subscript"/>
                      </w:rPr>
                      <m:t>U</m:t>
                    </m:r>
                  </m:e>
                  <m:sub>
                    <m:r>
                      <m:rPr>
                        <m:sty m:val="bi"/>
                      </m:rPr>
                      <w:rPr>
                        <w:rFonts w:ascii="Cambria Math" w:hAnsi="Cambria Math"/>
                        <w:sz w:val="28"/>
                        <w:szCs w:val="28"/>
                        <w:vertAlign w:val="subscript"/>
                      </w:rPr>
                      <m:t>n</m:t>
                    </m:r>
                  </m:sub>
                </m:sSub>
                <m:r>
                  <m:rPr>
                    <m:sty m:val="bi"/>
                  </m:rPr>
                  <w:rPr>
                    <w:rFonts w:ascii="Cambria Math" w:hAnsi="Cambria Math"/>
                    <w:sz w:val="28"/>
                    <w:szCs w:val="28"/>
                  </w:rPr>
                  <m:t xml:space="preserve"> +r</m:t>
                </m:r>
              </m:oMath>
            </m:oMathPara>
          </w:p>
          <w:p w14:paraId="060BCCDE" w14:textId="77777777" w:rsidR="00332929" w:rsidRDefault="00332929" w:rsidP="00332929"/>
          <w:p w14:paraId="0A770A0A" w14:textId="5A0F00E2" w:rsidR="00332929" w:rsidRDefault="00332929" w:rsidP="00332929">
            <w:r>
              <w:rPr>
                <w:noProof/>
              </w:rPr>
              <w:drawing>
                <wp:anchor distT="0" distB="0" distL="114300" distR="114300" simplePos="0" relativeHeight="251668480" behindDoc="1" locked="0" layoutInCell="1" allowOverlap="1" wp14:anchorId="2D3E019F" wp14:editId="1CCD9812">
                  <wp:simplePos x="0" y="0"/>
                  <wp:positionH relativeFrom="column">
                    <wp:posOffset>159385</wp:posOffset>
                  </wp:positionH>
                  <wp:positionV relativeFrom="paragraph">
                    <wp:posOffset>123190</wp:posOffset>
                  </wp:positionV>
                  <wp:extent cx="1635125" cy="1092835"/>
                  <wp:effectExtent l="0" t="0" r="3175" b="0"/>
                  <wp:wrapTight wrapText="bothSides">
                    <wp:wrapPolygon edited="0">
                      <wp:start x="0" y="0"/>
                      <wp:lineTo x="0" y="21085"/>
                      <wp:lineTo x="21390" y="21085"/>
                      <wp:lineTo x="2139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56" t="35514" r="8100"/>
                          <a:stretch/>
                        </pic:blipFill>
                        <pic:spPr bwMode="auto">
                          <a:xfrm>
                            <a:off x="0" y="0"/>
                            <a:ext cx="1635125" cy="1092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Le terme r est appelé </w:t>
            </w:r>
            <w:r w:rsidRPr="001E7DB0">
              <w:rPr>
                <w:b/>
                <w:bCs/>
              </w:rPr>
              <w:t>raison</w:t>
            </w:r>
            <w:r>
              <w:t xml:space="preserve"> de la suite.</w:t>
            </w:r>
          </w:p>
          <w:p w14:paraId="7DDC9A5F" w14:textId="46487DC8" w:rsidR="00332929" w:rsidRDefault="00332929" w:rsidP="00332929">
            <w:r>
              <w:t xml:space="preserve">Exemple : 1,4,8,12 est une suite arithmétique de raison r = 4 et dont les termes sont </w:t>
            </w:r>
          </w:p>
          <w:p w14:paraId="13C8C634" w14:textId="71A88096" w:rsidR="00332929" w:rsidRDefault="00332929" w:rsidP="00332929">
            <w:pPr>
              <w:rPr>
                <w:color w:val="FFC000" w:themeColor="accent4"/>
              </w:rPr>
            </w:pPr>
            <w:r w:rsidRPr="001E7DB0">
              <w:rPr>
                <w:color w:val="000000" w:themeColor="text1"/>
              </w:rPr>
              <w:t>U</w:t>
            </w:r>
            <w:r w:rsidRPr="001E7DB0">
              <w:rPr>
                <w:color w:val="000000" w:themeColor="text1"/>
                <w:vertAlign w:val="subscript"/>
              </w:rPr>
              <w:t>0</w:t>
            </w:r>
            <w:r w:rsidRPr="001E7DB0">
              <w:rPr>
                <w:color w:val="000000" w:themeColor="text1"/>
              </w:rPr>
              <w:t>=1</w:t>
            </w:r>
            <w:r>
              <w:rPr>
                <w:color w:val="000000" w:themeColor="text1"/>
              </w:rPr>
              <w:t> ;</w:t>
            </w:r>
            <w:r>
              <w:rPr>
                <w:color w:val="000000" w:themeColor="text1"/>
              </w:rPr>
              <w:t xml:space="preserve">        </w:t>
            </w:r>
            <w:r w:rsidRPr="001E7DB0">
              <w:rPr>
                <w:color w:val="000000" w:themeColor="text1"/>
              </w:rPr>
              <w:t xml:space="preserve"> U</w:t>
            </w:r>
            <w:r w:rsidRPr="001E7DB0">
              <w:rPr>
                <w:color w:val="000000" w:themeColor="text1"/>
                <w:vertAlign w:val="subscript"/>
              </w:rPr>
              <w:t>1</w:t>
            </w:r>
            <w:r w:rsidRPr="001E7DB0">
              <w:rPr>
                <w:color w:val="000000" w:themeColor="text1"/>
              </w:rPr>
              <w:t>=1+4 = 5</w:t>
            </w:r>
            <w:r>
              <w:rPr>
                <w:color w:val="000000" w:themeColor="text1"/>
              </w:rPr>
              <w:t> ;</w:t>
            </w:r>
            <w:r>
              <w:rPr>
                <w:color w:val="000000" w:themeColor="text1"/>
              </w:rPr>
              <w:t xml:space="preserve">         </w:t>
            </w:r>
            <w:r w:rsidRPr="001E7DB0">
              <w:rPr>
                <w:color w:val="000000" w:themeColor="text1"/>
              </w:rPr>
              <w:t xml:space="preserve"> U</w:t>
            </w:r>
            <w:r w:rsidRPr="001E7DB0">
              <w:rPr>
                <w:color w:val="000000" w:themeColor="text1"/>
                <w:vertAlign w:val="subscript"/>
              </w:rPr>
              <w:t>2</w:t>
            </w:r>
            <w:r w:rsidRPr="001E7DB0">
              <w:rPr>
                <w:color w:val="000000" w:themeColor="text1"/>
              </w:rPr>
              <w:t>=5+4 = 9</w:t>
            </w:r>
            <w:r>
              <w:rPr>
                <w:color w:val="000000" w:themeColor="text1"/>
              </w:rPr>
              <w:t> ;</w:t>
            </w:r>
            <w:r>
              <w:rPr>
                <w:color w:val="000000" w:themeColor="text1"/>
              </w:rPr>
              <w:t xml:space="preserve">         </w:t>
            </w:r>
            <w:r w:rsidRPr="001E7DB0">
              <w:rPr>
                <w:color w:val="000000" w:themeColor="text1"/>
              </w:rPr>
              <w:t xml:space="preserve"> U</w:t>
            </w:r>
            <w:r w:rsidRPr="001E7DB0">
              <w:rPr>
                <w:color w:val="000000" w:themeColor="text1"/>
                <w:vertAlign w:val="subscript"/>
              </w:rPr>
              <w:t>3</w:t>
            </w:r>
            <w:r w:rsidRPr="001E7DB0">
              <w:rPr>
                <w:color w:val="000000" w:themeColor="text1"/>
              </w:rPr>
              <w:t xml:space="preserve"> = 9 + 4 = 13</w:t>
            </w:r>
            <w:r>
              <w:rPr>
                <w:color w:val="000000" w:themeColor="text1"/>
              </w:rPr>
              <w:t> ;</w:t>
            </w:r>
            <w:r w:rsidRPr="001E7DB0">
              <w:rPr>
                <w:color w:val="000000" w:themeColor="text1"/>
              </w:rPr>
              <w:t xml:space="preserve"> </w:t>
            </w:r>
            <w:r>
              <w:rPr>
                <w:color w:val="000000" w:themeColor="text1"/>
              </w:rPr>
              <w:t xml:space="preserve">        </w:t>
            </w:r>
            <w:r w:rsidRPr="001E7DB0">
              <w:rPr>
                <w:color w:val="000000" w:themeColor="text1"/>
              </w:rPr>
              <w:t>U</w:t>
            </w:r>
            <w:r w:rsidRPr="001E7DB0">
              <w:rPr>
                <w:color w:val="000000" w:themeColor="text1"/>
                <w:vertAlign w:val="subscript"/>
              </w:rPr>
              <w:t>4</w:t>
            </w:r>
            <w:r w:rsidRPr="001E7DB0">
              <w:rPr>
                <w:color w:val="000000" w:themeColor="text1"/>
              </w:rPr>
              <w:t xml:space="preserve"> = 13 +4 = 17</w:t>
            </w:r>
            <w:r>
              <w:rPr>
                <w:color w:val="FFC000" w:themeColor="accent4"/>
              </w:rPr>
              <w:t xml:space="preserve"> </w:t>
            </w:r>
          </w:p>
          <w:p w14:paraId="18686A15" w14:textId="3E42640F" w:rsidR="00332929" w:rsidRDefault="00332929" w:rsidP="00332929">
            <w:r>
              <w:t>La représentation graphique de ce type de suites peut être approchée par une droite</w:t>
            </w:r>
          </w:p>
          <w:p w14:paraId="18E7E459" w14:textId="77777777" w:rsidR="00332929" w:rsidRDefault="00332929" w:rsidP="00734041"/>
          <w:p w14:paraId="6342B2A0" w14:textId="77777777" w:rsidR="0085524D" w:rsidRDefault="0085524D" w:rsidP="00734041">
            <w:pPr>
              <w:rPr>
                <w:b/>
                <w:bCs/>
              </w:rPr>
            </w:pPr>
          </w:p>
          <w:p w14:paraId="6AA37347" w14:textId="09F1F66B" w:rsidR="0085524D" w:rsidRDefault="0085524D" w:rsidP="00734041">
            <w:pPr>
              <w:rPr>
                <w:b/>
                <w:bCs/>
              </w:rPr>
            </w:pPr>
            <w:r>
              <w:rPr>
                <w:b/>
                <w:bCs/>
              </w:rPr>
              <w:t>Comment calculer un terme de rang n ?</w:t>
            </w:r>
          </w:p>
          <w:p w14:paraId="47669E37" w14:textId="77777777" w:rsidR="0085524D" w:rsidRDefault="0085524D" w:rsidP="00734041">
            <w:r>
              <w:t xml:space="preserve">On peut calculer n’importe quel terme d’une suite arithmétique dont on connait le premier terme U0 et la raison r à l’aide de la formule : </w:t>
            </w:r>
          </w:p>
          <w:p w14:paraId="26C79ADD" w14:textId="1C694083" w:rsidR="0085524D" w:rsidRPr="0085524D" w:rsidRDefault="0085524D" w:rsidP="00734041">
            <w:pPr>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n</m:t>
                    </m:r>
                  </m:sub>
                </m:sSub>
                <m:r>
                  <m:rPr>
                    <m:sty m:val="bi"/>
                  </m:rPr>
                  <w:rPr>
                    <w:rFonts w:ascii="Cambria Math" w:hAnsi="Cambria Math"/>
                    <w:sz w:val="28"/>
                    <w:szCs w:val="28"/>
                  </w:rPr>
                  <m:t xml:space="preserve"> = </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0</m:t>
                    </m:r>
                  </m:sub>
                </m:sSub>
                <m:r>
                  <m:rPr>
                    <m:sty m:val="bi"/>
                  </m:rPr>
                  <w:rPr>
                    <w:rFonts w:ascii="Cambria Math" w:hAnsi="Cambria Math"/>
                    <w:sz w:val="28"/>
                    <w:szCs w:val="28"/>
                  </w:rPr>
                  <m:t xml:space="preserve"> + nr</m:t>
                </m:r>
              </m:oMath>
            </m:oMathPara>
          </w:p>
          <w:p w14:paraId="0325BF0C" w14:textId="77777777" w:rsidR="0085524D" w:rsidRDefault="0085524D" w:rsidP="00734041">
            <w:pPr>
              <w:rPr>
                <w:b/>
                <w:bCs/>
              </w:rPr>
            </w:pPr>
          </w:p>
          <w:p w14:paraId="4FFC2A12" w14:textId="5470B6E8" w:rsidR="00332929" w:rsidRDefault="00332929" w:rsidP="00734041">
            <w:pPr>
              <w:rPr>
                <w:b/>
                <w:bCs/>
              </w:rPr>
            </w:pPr>
            <w:r>
              <w:rPr>
                <w:b/>
                <w:bCs/>
              </w:rPr>
              <w:t>Comment calculer la somme des termes d’une suite arithmétique ?</w:t>
            </w:r>
          </w:p>
          <w:p w14:paraId="506C617F" w14:textId="77777777" w:rsidR="00332929" w:rsidRDefault="00332929" w:rsidP="00734041">
            <w:r>
              <w:t xml:space="preserve">La somme des n premiers termes consécutifs d’une suite arithmétique est donnée par la formule </w:t>
            </w:r>
          </w:p>
          <w:p w14:paraId="09C1A9B0" w14:textId="2B8EA503" w:rsidR="00332929" w:rsidRPr="0085524D" w:rsidRDefault="0085524D" w:rsidP="00332929">
            <w:pPr>
              <w:jc w:val="center"/>
              <w:rPr>
                <w:rFonts w:eastAsiaTheme="minorEastAsia"/>
                <w:b/>
                <w:bCs/>
                <w:sz w:val="28"/>
                <w:szCs w:val="28"/>
              </w:rPr>
            </w:pPr>
            <m:oMathPara>
              <m:oMath>
                <m:r>
                  <m:rPr>
                    <m:sty m:val="bi"/>
                  </m:rPr>
                  <w:rPr>
                    <w:rFonts w:ascii="Cambria Math" w:hAnsi="Cambria Math"/>
                    <w:sz w:val="28"/>
                    <w:szCs w:val="28"/>
                  </w:rPr>
                  <m:t xml:space="preserve">S = </m:t>
                </m:r>
                <m:f>
                  <m:fPr>
                    <m:ctrlPr>
                      <w:rPr>
                        <w:rFonts w:ascii="Cambria Math" w:hAnsi="Cambria Math"/>
                        <w:b/>
                        <w:bCs/>
                        <w:i/>
                        <w:sz w:val="28"/>
                        <w:szCs w:val="28"/>
                      </w:rPr>
                    </m:ctrlPr>
                  </m:fPr>
                  <m:num>
                    <m:r>
                      <m:rPr>
                        <m:sty m:val="bi"/>
                      </m:rPr>
                      <w:rPr>
                        <w:rFonts w:ascii="Cambria Math" w:hAnsi="Cambria Math"/>
                        <w:sz w:val="28"/>
                        <w:szCs w:val="28"/>
                      </w:rPr>
                      <m:t>n(</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0</m:t>
                        </m:r>
                      </m:sub>
                    </m:sSub>
                    <m:r>
                      <m:rPr>
                        <m:sty m:val="bi"/>
                      </m:rPr>
                      <w:rPr>
                        <w:rFonts w:ascii="Cambria Math" w:hAnsi="Cambria Math"/>
                        <w:sz w:val="28"/>
                        <w:szCs w:val="28"/>
                      </w:rPr>
                      <m:t xml:space="preserve"> + </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n-1</m:t>
                        </m:r>
                      </m:sub>
                    </m:sSub>
                    <m:r>
                      <m:rPr>
                        <m:sty m:val="bi"/>
                      </m:rPr>
                      <w:rPr>
                        <w:rFonts w:ascii="Cambria Math" w:hAnsi="Cambria Math"/>
                        <w:sz w:val="28"/>
                        <w:szCs w:val="28"/>
                      </w:rPr>
                      <m:t>)</m:t>
                    </m:r>
                  </m:num>
                  <m:den>
                    <m:r>
                      <m:rPr>
                        <m:sty m:val="bi"/>
                      </m:rPr>
                      <w:rPr>
                        <w:rFonts w:ascii="Cambria Math" w:hAnsi="Cambria Math"/>
                        <w:sz w:val="28"/>
                        <w:szCs w:val="28"/>
                      </w:rPr>
                      <m:t>2</m:t>
                    </m:r>
                  </m:den>
                </m:f>
              </m:oMath>
            </m:oMathPara>
          </w:p>
          <w:p w14:paraId="2E16477D" w14:textId="0F178BD6" w:rsidR="00FA6D82" w:rsidRDefault="00FA6D82" w:rsidP="00FA6D82">
            <w:pPr>
              <w:rPr>
                <w:rFonts w:eastAsiaTheme="minorEastAsia"/>
                <w:i/>
                <w:iCs/>
              </w:rPr>
            </w:pPr>
            <w:r w:rsidRPr="00FA6D82">
              <w:rPr>
                <w:rFonts w:eastAsiaTheme="minorEastAsia"/>
                <w:i/>
                <w:iCs/>
              </w:rPr>
              <w:t>Exemple</w:t>
            </w:r>
            <w:r>
              <w:rPr>
                <w:rFonts w:eastAsiaTheme="minorEastAsia"/>
                <w:i/>
                <w:iCs/>
              </w:rPr>
              <w:t> : La somme des 10 premiers chiffres de 1 à 10 peut être calculée ainsi :</w:t>
            </w:r>
          </w:p>
          <w:p w14:paraId="12A58763" w14:textId="77EE81D3" w:rsidR="00FA6D82" w:rsidRPr="0085524D" w:rsidRDefault="00FA6D82" w:rsidP="0085524D">
            <w:pPr>
              <w:jc w:val="center"/>
              <w:rPr>
                <w:rFonts w:eastAsiaTheme="minorEastAsia"/>
                <w:i/>
                <w:iCs/>
              </w:rPr>
            </w:pPr>
            <m:oMathPara>
              <m:oMath>
                <m:r>
                  <w:rPr>
                    <w:rFonts w:ascii="Cambria Math" w:hAnsi="Cambria Math"/>
                  </w:rPr>
                  <m:t xml:space="preserve">S = </m:t>
                </m:r>
                <m:f>
                  <m:fPr>
                    <m:ctrlPr>
                      <w:rPr>
                        <w:rFonts w:ascii="Cambria Math" w:hAnsi="Cambria Math"/>
                        <w:i/>
                      </w:rPr>
                    </m:ctrlPr>
                  </m:fPr>
                  <m:num>
                    <m:r>
                      <w:rPr>
                        <w:rFonts w:ascii="Cambria Math" w:hAnsi="Cambria Math"/>
                      </w:rPr>
                      <m:t>10</m:t>
                    </m:r>
                    <m:r>
                      <w:rPr>
                        <w:rFonts w:ascii="Cambria Math" w:hAnsi="Cambria Math"/>
                      </w:rPr>
                      <m:t>(</m:t>
                    </m:r>
                    <m:r>
                      <w:rPr>
                        <w:rFonts w:ascii="Cambria Math" w:hAnsi="Cambria Math"/>
                      </w:rPr>
                      <m:t>1</m:t>
                    </m:r>
                    <m:r>
                      <w:rPr>
                        <w:rFonts w:ascii="Cambria Math" w:hAnsi="Cambria Math"/>
                      </w:rPr>
                      <m:t xml:space="preserve"> + </m:t>
                    </m:r>
                    <m:r>
                      <w:rPr>
                        <w:rFonts w:ascii="Cambria Math" w:hAnsi="Cambria Math"/>
                      </w:rPr>
                      <m:t>10</m:t>
                    </m:r>
                    <m:r>
                      <w:rPr>
                        <w:rFonts w:ascii="Cambria Math" w:hAnsi="Cambria Math"/>
                      </w:rPr>
                      <m:t>)</m:t>
                    </m:r>
                  </m:num>
                  <m:den>
                    <m:r>
                      <w:rPr>
                        <w:rFonts w:ascii="Cambria Math" w:hAnsi="Cambria Math"/>
                      </w:rPr>
                      <m:t>2</m:t>
                    </m:r>
                  </m:den>
                </m:f>
                <m:r>
                  <w:rPr>
                    <w:rFonts w:ascii="Cambria Math" w:hAnsi="Cambria Math"/>
                  </w:rPr>
                  <m:t xml:space="preserve"> = 55 = 1+2+3+...+8+9+10</m:t>
                </m:r>
              </m:oMath>
            </m:oMathPara>
          </w:p>
        </w:tc>
      </w:tr>
    </w:tbl>
    <w:p w14:paraId="765D0A20" w14:textId="77777777" w:rsidR="00930771" w:rsidRPr="001942B7" w:rsidRDefault="00930771" w:rsidP="00930771">
      <w:pPr>
        <w:jc w:val="center"/>
        <w:rPr>
          <w:rFonts w:ascii="Lato" w:hAnsi="Lato"/>
          <w:b/>
          <w:bCs/>
        </w:rPr>
      </w:pPr>
      <w:r w:rsidRPr="001942B7">
        <w:rPr>
          <w:rFonts w:ascii="Lato" w:hAnsi="Lato"/>
          <w:b/>
          <w:bCs/>
        </w:rPr>
        <w:lastRenderedPageBreak/>
        <w:t>Exercice d’entrainement</w:t>
      </w:r>
    </w:p>
    <w:p w14:paraId="568BC2D7" w14:textId="32F95EE0" w:rsidR="00734041" w:rsidRDefault="00930771" w:rsidP="00930771">
      <w:pPr>
        <w:pStyle w:val="Paragraphedeliste"/>
        <w:numPr>
          <w:ilvl w:val="0"/>
          <w:numId w:val="3"/>
        </w:numPr>
        <w:rPr>
          <w:rFonts w:ascii="Lato" w:hAnsi="Lato"/>
        </w:rPr>
      </w:pPr>
      <w:r>
        <w:rPr>
          <w:rFonts w:ascii="Lato" w:hAnsi="Lato"/>
        </w:rPr>
        <w:t>Parmi le</w:t>
      </w:r>
      <w:r w:rsidR="008E087F">
        <w:rPr>
          <w:rFonts w:ascii="Lato" w:hAnsi="Lato"/>
        </w:rPr>
        <w:t>s</w:t>
      </w:r>
      <w:r>
        <w:rPr>
          <w:rFonts w:ascii="Lato" w:hAnsi="Lato"/>
        </w:rPr>
        <w:t xml:space="preserve"> suites numériques suivantes,</w:t>
      </w:r>
      <w:r w:rsidR="008E087F">
        <w:rPr>
          <w:rFonts w:ascii="Lato" w:hAnsi="Lato"/>
        </w:rPr>
        <w:t xml:space="preserve"> lesquelles sont des suites arithmétiques ? </w:t>
      </w:r>
    </w:p>
    <w:p w14:paraId="41238342" w14:textId="77777777" w:rsidR="004A2F10" w:rsidRDefault="004A2F10" w:rsidP="008E087F">
      <w:pPr>
        <w:pStyle w:val="Paragraphedeliste"/>
        <w:numPr>
          <w:ilvl w:val="1"/>
          <w:numId w:val="3"/>
        </w:numPr>
        <w:rPr>
          <w:rFonts w:ascii="Lato" w:hAnsi="Lato"/>
        </w:rPr>
        <w:sectPr w:rsidR="004A2F10">
          <w:pgSz w:w="11906" w:h="16838"/>
          <w:pgMar w:top="1417" w:right="1417" w:bottom="1417" w:left="1417" w:header="708" w:footer="708" w:gutter="0"/>
          <w:cols w:space="708"/>
          <w:docGrid w:linePitch="360"/>
        </w:sectPr>
      </w:pPr>
    </w:p>
    <w:p w14:paraId="23B98108" w14:textId="405C9DFC" w:rsidR="008E087F" w:rsidRDefault="008E087F" w:rsidP="008E087F">
      <w:pPr>
        <w:pStyle w:val="Paragraphedeliste"/>
        <w:numPr>
          <w:ilvl w:val="1"/>
          <w:numId w:val="3"/>
        </w:numPr>
        <w:rPr>
          <w:rFonts w:ascii="Lato" w:hAnsi="Lato"/>
        </w:rPr>
      </w:pPr>
      <w:proofErr w:type="gramStart"/>
      <w:r>
        <w:rPr>
          <w:rFonts w:ascii="Lato" w:hAnsi="Lato"/>
        </w:rPr>
        <w:t>2  ;</w:t>
      </w:r>
      <w:proofErr w:type="gramEnd"/>
      <w:r>
        <w:rPr>
          <w:rFonts w:ascii="Lato" w:hAnsi="Lato"/>
        </w:rPr>
        <w:t xml:space="preserve">  6  ;  10   ;  14   ;  18</w:t>
      </w:r>
    </w:p>
    <w:p w14:paraId="75E1E44F" w14:textId="23F47036" w:rsidR="008E087F" w:rsidRDefault="008E087F" w:rsidP="008E087F">
      <w:pPr>
        <w:pStyle w:val="Paragraphedeliste"/>
        <w:numPr>
          <w:ilvl w:val="1"/>
          <w:numId w:val="3"/>
        </w:numPr>
        <w:rPr>
          <w:rFonts w:ascii="Lato" w:hAnsi="Lato"/>
        </w:rPr>
      </w:pPr>
      <w:r>
        <w:rPr>
          <w:rFonts w:ascii="Lato" w:hAnsi="Lato"/>
        </w:rPr>
        <w:t>-2</w:t>
      </w:r>
      <w:proofErr w:type="gramStart"/>
      <w:r>
        <w:rPr>
          <w:rFonts w:ascii="Lato" w:hAnsi="Lato"/>
        </w:rPr>
        <w:t xml:space="preserve">   ;</w:t>
      </w:r>
      <w:proofErr w:type="gramEnd"/>
      <w:r>
        <w:rPr>
          <w:rFonts w:ascii="Lato" w:hAnsi="Lato"/>
        </w:rPr>
        <w:t xml:space="preserve">  -7   ;  0   ;  7   ;  2</w:t>
      </w:r>
    </w:p>
    <w:p w14:paraId="05A2BCAB" w14:textId="0AD065D8" w:rsidR="008E087F" w:rsidRDefault="008E087F" w:rsidP="008E087F">
      <w:pPr>
        <w:pStyle w:val="Paragraphedeliste"/>
        <w:numPr>
          <w:ilvl w:val="1"/>
          <w:numId w:val="3"/>
        </w:numPr>
        <w:rPr>
          <w:rFonts w:ascii="Lato" w:hAnsi="Lato"/>
        </w:rPr>
      </w:pPr>
      <w:r>
        <w:rPr>
          <w:rFonts w:ascii="Lato" w:hAnsi="Lato"/>
        </w:rPr>
        <w:t>-3,</w:t>
      </w:r>
      <w:proofErr w:type="gramStart"/>
      <w:r>
        <w:rPr>
          <w:rFonts w:ascii="Lato" w:hAnsi="Lato"/>
        </w:rPr>
        <w:t>7  ;</w:t>
      </w:r>
      <w:proofErr w:type="gramEnd"/>
      <w:r>
        <w:rPr>
          <w:rFonts w:ascii="Lato" w:hAnsi="Lato"/>
        </w:rPr>
        <w:t xml:space="preserve">  8  ;  12,3  ;  16,6  ;  20,9</w:t>
      </w:r>
    </w:p>
    <w:p w14:paraId="77DFD79F" w14:textId="34C5D9A8" w:rsidR="008E087F" w:rsidRDefault="008E087F" w:rsidP="008E087F">
      <w:pPr>
        <w:pStyle w:val="Paragraphedeliste"/>
        <w:numPr>
          <w:ilvl w:val="1"/>
          <w:numId w:val="3"/>
        </w:numPr>
        <w:rPr>
          <w:rFonts w:ascii="Lato" w:hAnsi="Lato"/>
        </w:rPr>
      </w:pPr>
      <w:r>
        <w:rPr>
          <w:rFonts w:ascii="Lato" w:hAnsi="Lato"/>
        </w:rPr>
        <w:t>2 </w:t>
      </w:r>
      <w:proofErr w:type="gramStart"/>
      <w:r>
        <w:rPr>
          <w:rFonts w:ascii="Lato" w:hAnsi="Lato"/>
        </w:rPr>
        <w:t>;  4</w:t>
      </w:r>
      <w:proofErr w:type="gramEnd"/>
      <w:r>
        <w:rPr>
          <w:rFonts w:ascii="Lato" w:hAnsi="Lato"/>
        </w:rPr>
        <w:t> ;  8 ;  16 ;  32</w:t>
      </w:r>
    </w:p>
    <w:p w14:paraId="253BD86D" w14:textId="19237396" w:rsidR="008E087F" w:rsidRDefault="008E087F" w:rsidP="008E087F">
      <w:pPr>
        <w:pStyle w:val="Paragraphedeliste"/>
        <w:numPr>
          <w:ilvl w:val="1"/>
          <w:numId w:val="3"/>
        </w:numPr>
        <w:rPr>
          <w:rFonts w:ascii="Lato" w:hAnsi="Lato"/>
        </w:rPr>
      </w:pPr>
      <w:r>
        <w:rPr>
          <w:rFonts w:ascii="Lato" w:hAnsi="Lato"/>
        </w:rPr>
        <w:t>145 </w:t>
      </w:r>
      <w:proofErr w:type="gramStart"/>
      <w:r>
        <w:rPr>
          <w:rFonts w:ascii="Lato" w:hAnsi="Lato"/>
        </w:rPr>
        <w:t>;  140</w:t>
      </w:r>
      <w:proofErr w:type="gramEnd"/>
      <w:r>
        <w:rPr>
          <w:rFonts w:ascii="Lato" w:hAnsi="Lato"/>
        </w:rPr>
        <w:t> ;  135 ;  130 ;  125</w:t>
      </w:r>
    </w:p>
    <w:p w14:paraId="0A6F58B7" w14:textId="77777777" w:rsidR="004A2F10" w:rsidRDefault="004A2F10" w:rsidP="008E087F">
      <w:pPr>
        <w:rPr>
          <w:rFonts w:ascii="Lato" w:hAnsi="Lato"/>
        </w:rPr>
        <w:sectPr w:rsidR="004A2F10" w:rsidSect="004A2F10">
          <w:type w:val="continuous"/>
          <w:pgSz w:w="11906" w:h="16838"/>
          <w:pgMar w:top="1417" w:right="1417" w:bottom="1417" w:left="1417" w:header="708" w:footer="708" w:gutter="0"/>
          <w:cols w:num="2" w:space="708"/>
          <w:docGrid w:linePitch="360"/>
        </w:sectPr>
      </w:pPr>
    </w:p>
    <w:p w14:paraId="00160E73" w14:textId="39A9ADE2" w:rsidR="008E087F" w:rsidRDefault="008E087F" w:rsidP="008E087F">
      <w:pPr>
        <w:rPr>
          <w:rFonts w:ascii="Lato" w:hAnsi="Lato"/>
        </w:rPr>
      </w:pPr>
    </w:p>
    <w:p w14:paraId="75A30208" w14:textId="77777777" w:rsidR="004A2F10" w:rsidRDefault="008E087F" w:rsidP="004A2F10">
      <w:pPr>
        <w:pStyle w:val="Paragraphedeliste"/>
        <w:numPr>
          <w:ilvl w:val="0"/>
          <w:numId w:val="3"/>
        </w:numPr>
        <w:rPr>
          <w:rFonts w:ascii="Lato" w:hAnsi="Lato"/>
        </w:rPr>
      </w:pPr>
      <w:r>
        <w:rPr>
          <w:rFonts w:ascii="Lato" w:hAnsi="Lato"/>
        </w:rPr>
        <w:t xml:space="preserve">Soit Un, la suite arithmétique définie par : </w:t>
      </w:r>
      <w:r w:rsidR="00D26301">
        <w:rPr>
          <w:rFonts w:ascii="Lato" w:hAnsi="Lato"/>
        </w:rPr>
        <w:t>U</w:t>
      </w:r>
      <w:r w:rsidR="00D26301" w:rsidRPr="00D26301">
        <w:rPr>
          <w:rFonts w:ascii="Lato" w:hAnsi="Lato"/>
          <w:vertAlign w:val="subscript"/>
        </w:rPr>
        <w:t>n+1</w:t>
      </w:r>
      <w:r w:rsidR="00D26301">
        <w:rPr>
          <w:rFonts w:ascii="Lato" w:hAnsi="Lato"/>
        </w:rPr>
        <w:t xml:space="preserve"> = U</w:t>
      </w:r>
      <w:r w:rsidR="00D26301" w:rsidRPr="00D26301">
        <w:rPr>
          <w:rFonts w:ascii="Lato" w:hAnsi="Lato"/>
          <w:vertAlign w:val="subscript"/>
        </w:rPr>
        <w:t>n</w:t>
      </w:r>
      <w:r w:rsidR="00D26301">
        <w:rPr>
          <w:rFonts w:ascii="Lato" w:hAnsi="Lato"/>
        </w:rPr>
        <w:t xml:space="preserve"> + 3   et   U</w:t>
      </w:r>
      <w:r w:rsidR="00D26301" w:rsidRPr="00D26301">
        <w:rPr>
          <w:rFonts w:ascii="Lato" w:hAnsi="Lato"/>
          <w:vertAlign w:val="subscript"/>
        </w:rPr>
        <w:t>0</w:t>
      </w:r>
      <w:r w:rsidR="00D26301">
        <w:rPr>
          <w:rFonts w:ascii="Lato" w:hAnsi="Lato"/>
        </w:rPr>
        <w:t xml:space="preserve"> = 5</w:t>
      </w:r>
      <w:r w:rsidR="004A2F10">
        <w:rPr>
          <w:rFonts w:ascii="Lato" w:hAnsi="Lato"/>
        </w:rPr>
        <w:t xml:space="preserve">. </w:t>
      </w:r>
    </w:p>
    <w:p w14:paraId="6CAB20DF" w14:textId="77777777" w:rsidR="004A2F10" w:rsidRDefault="004A2F10" w:rsidP="004A2F10">
      <w:pPr>
        <w:pStyle w:val="Paragraphedeliste"/>
        <w:numPr>
          <w:ilvl w:val="1"/>
          <w:numId w:val="3"/>
        </w:numPr>
        <w:rPr>
          <w:rFonts w:ascii="Lato" w:hAnsi="Lato"/>
        </w:rPr>
        <w:sectPr w:rsidR="004A2F10" w:rsidSect="004A2F10">
          <w:type w:val="continuous"/>
          <w:pgSz w:w="11906" w:h="16838"/>
          <w:pgMar w:top="1417" w:right="1417" w:bottom="1417" w:left="1417" w:header="708" w:footer="708" w:gutter="0"/>
          <w:cols w:space="708"/>
          <w:docGrid w:linePitch="360"/>
        </w:sectPr>
      </w:pPr>
    </w:p>
    <w:p w14:paraId="2FC41B40" w14:textId="72A862F0" w:rsidR="004A2F10" w:rsidRDefault="004A2F10" w:rsidP="004A2F10">
      <w:pPr>
        <w:pStyle w:val="Paragraphedeliste"/>
        <w:numPr>
          <w:ilvl w:val="1"/>
          <w:numId w:val="3"/>
        </w:numPr>
        <w:rPr>
          <w:rFonts w:ascii="Lato" w:hAnsi="Lato"/>
        </w:rPr>
      </w:pPr>
      <w:r>
        <w:rPr>
          <w:rFonts w:ascii="Lato" w:hAnsi="Lato"/>
        </w:rPr>
        <w:t>Calculer U</w:t>
      </w:r>
      <w:r w:rsidRPr="004A2F10">
        <w:rPr>
          <w:rFonts w:ascii="Lato" w:hAnsi="Lato"/>
          <w:vertAlign w:val="subscript"/>
        </w:rPr>
        <w:t>1</w:t>
      </w:r>
      <w:r>
        <w:rPr>
          <w:rFonts w:ascii="Lato" w:hAnsi="Lato"/>
        </w:rPr>
        <w:t>, U</w:t>
      </w:r>
      <w:r w:rsidRPr="004A2F10">
        <w:rPr>
          <w:rFonts w:ascii="Lato" w:hAnsi="Lato"/>
          <w:vertAlign w:val="subscript"/>
        </w:rPr>
        <w:t>2</w:t>
      </w:r>
      <w:r>
        <w:rPr>
          <w:rFonts w:ascii="Lato" w:hAnsi="Lato"/>
        </w:rPr>
        <w:t>, U</w:t>
      </w:r>
      <w:r w:rsidRPr="004A2F10">
        <w:rPr>
          <w:rFonts w:ascii="Lato" w:hAnsi="Lato"/>
          <w:vertAlign w:val="subscript"/>
        </w:rPr>
        <w:t>3</w:t>
      </w:r>
    </w:p>
    <w:p w14:paraId="3DE34143" w14:textId="3A993D9F" w:rsidR="004A2F10" w:rsidRDefault="004A2F10" w:rsidP="004A2F10">
      <w:pPr>
        <w:pStyle w:val="Paragraphedeliste"/>
        <w:numPr>
          <w:ilvl w:val="1"/>
          <w:numId w:val="3"/>
        </w:numPr>
        <w:rPr>
          <w:rFonts w:ascii="Lato" w:hAnsi="Lato"/>
        </w:rPr>
      </w:pPr>
      <w:r>
        <w:rPr>
          <w:rFonts w:ascii="Lato" w:hAnsi="Lato"/>
        </w:rPr>
        <w:t>Quelle est la raison de la suite ?</w:t>
      </w:r>
    </w:p>
    <w:p w14:paraId="33E7AB7A" w14:textId="77777777" w:rsidR="00827D64" w:rsidRDefault="004A2F10" w:rsidP="004A2F10">
      <w:pPr>
        <w:pStyle w:val="Paragraphedeliste"/>
        <w:numPr>
          <w:ilvl w:val="1"/>
          <w:numId w:val="3"/>
        </w:numPr>
        <w:rPr>
          <w:rFonts w:ascii="Lato" w:hAnsi="Lato"/>
        </w:rPr>
      </w:pPr>
      <w:r>
        <w:rPr>
          <w:rFonts w:ascii="Lato" w:hAnsi="Lato"/>
        </w:rPr>
        <w:t>Calculer</w:t>
      </w:r>
      <w:r>
        <w:rPr>
          <w:rFonts w:ascii="Lato" w:hAnsi="Lato"/>
        </w:rPr>
        <w:t xml:space="preserve"> U</w:t>
      </w:r>
      <w:r w:rsidRPr="004A2F10">
        <w:rPr>
          <w:rFonts w:ascii="Lato" w:hAnsi="Lato"/>
          <w:vertAlign w:val="subscript"/>
        </w:rPr>
        <w:t>48</w:t>
      </w:r>
      <w:r w:rsidR="00827D64">
        <w:rPr>
          <w:rFonts w:ascii="Lato" w:hAnsi="Lato"/>
        </w:rPr>
        <w:t xml:space="preserve"> </w:t>
      </w:r>
    </w:p>
    <w:p w14:paraId="23DDE237" w14:textId="22F9A138" w:rsidR="004A2F10" w:rsidRDefault="00827D64" w:rsidP="004A2F10">
      <w:pPr>
        <w:pStyle w:val="Paragraphedeliste"/>
        <w:numPr>
          <w:ilvl w:val="1"/>
          <w:numId w:val="3"/>
        </w:numPr>
        <w:rPr>
          <w:rFonts w:ascii="Lato" w:hAnsi="Lato"/>
        </w:rPr>
      </w:pPr>
      <w:r>
        <w:rPr>
          <w:rFonts w:ascii="Lato" w:hAnsi="Lato"/>
        </w:rPr>
        <w:t xml:space="preserve">Vérifier le calcul avec </w:t>
      </w:r>
      <w:proofErr w:type="spellStart"/>
      <w:r>
        <w:rPr>
          <w:rFonts w:ascii="Lato" w:hAnsi="Lato"/>
        </w:rPr>
        <w:t>Numworks</w:t>
      </w:r>
      <w:proofErr w:type="spellEnd"/>
    </w:p>
    <w:p w14:paraId="7C18F448" w14:textId="7A153482" w:rsidR="00827D64" w:rsidRPr="00827D64" w:rsidRDefault="00827D64" w:rsidP="00827D64">
      <w:pPr>
        <w:rPr>
          <w:rFonts w:ascii="Lato" w:hAnsi="Lato"/>
        </w:rPr>
        <w:sectPr w:rsidR="00827D64" w:rsidRPr="00827D64" w:rsidSect="004A2F10">
          <w:type w:val="continuous"/>
          <w:pgSz w:w="11906" w:h="16838"/>
          <w:pgMar w:top="1417" w:right="1417" w:bottom="1417" w:left="1417" w:header="708" w:footer="708" w:gutter="0"/>
          <w:cols w:num="2" w:space="708"/>
          <w:docGrid w:linePitch="360"/>
        </w:sectPr>
      </w:pPr>
    </w:p>
    <w:p w14:paraId="32A09141" w14:textId="413296BA" w:rsidR="004A2F10" w:rsidRDefault="004A2F10" w:rsidP="004A2F10">
      <w:pPr>
        <w:pStyle w:val="Paragraphedeliste"/>
        <w:rPr>
          <w:rFonts w:ascii="Lato" w:hAnsi="Lato"/>
        </w:rPr>
      </w:pPr>
    </w:p>
    <w:p w14:paraId="001F7807" w14:textId="74524105" w:rsidR="004A2F10" w:rsidRDefault="004A2F10" w:rsidP="004A2F10">
      <w:pPr>
        <w:pStyle w:val="Paragraphedeliste"/>
        <w:numPr>
          <w:ilvl w:val="0"/>
          <w:numId w:val="3"/>
        </w:numPr>
        <w:rPr>
          <w:rFonts w:ascii="Lato" w:hAnsi="Lato"/>
        </w:rPr>
      </w:pPr>
      <w:r>
        <w:rPr>
          <w:rFonts w:ascii="Lato" w:hAnsi="Lato"/>
        </w:rPr>
        <w:t>Soit Un, la suite arithmétique définie par U</w:t>
      </w:r>
      <w:r w:rsidRPr="004A2F10">
        <w:rPr>
          <w:rFonts w:ascii="Lato" w:hAnsi="Lato"/>
          <w:vertAlign w:val="subscript"/>
        </w:rPr>
        <w:t>0</w:t>
      </w:r>
      <w:r>
        <w:rPr>
          <w:rFonts w:ascii="Lato" w:hAnsi="Lato"/>
        </w:rPr>
        <w:t xml:space="preserve"> = 4 ; U</w:t>
      </w:r>
      <w:r w:rsidRPr="004A2F10">
        <w:rPr>
          <w:rFonts w:ascii="Lato" w:hAnsi="Lato"/>
          <w:vertAlign w:val="subscript"/>
        </w:rPr>
        <w:t>1</w:t>
      </w:r>
      <w:r>
        <w:rPr>
          <w:rFonts w:ascii="Lato" w:hAnsi="Lato"/>
        </w:rPr>
        <w:t>=8 </w:t>
      </w:r>
      <w:proofErr w:type="gramStart"/>
      <w:r>
        <w:rPr>
          <w:rFonts w:ascii="Lato" w:hAnsi="Lato"/>
        </w:rPr>
        <w:t>;  U</w:t>
      </w:r>
      <w:r w:rsidRPr="004A2F10">
        <w:rPr>
          <w:rFonts w:ascii="Lato" w:hAnsi="Lato"/>
          <w:vertAlign w:val="subscript"/>
        </w:rPr>
        <w:t>2</w:t>
      </w:r>
      <w:proofErr w:type="gramEnd"/>
      <w:r>
        <w:rPr>
          <w:rFonts w:ascii="Lato" w:hAnsi="Lato"/>
        </w:rPr>
        <w:t xml:space="preserve"> = 12 ;  U</w:t>
      </w:r>
      <w:r w:rsidRPr="004A2F10">
        <w:rPr>
          <w:rFonts w:ascii="Lato" w:hAnsi="Lato"/>
          <w:vertAlign w:val="subscript"/>
        </w:rPr>
        <w:t>3</w:t>
      </w:r>
      <w:r>
        <w:rPr>
          <w:rFonts w:ascii="Lato" w:hAnsi="Lato"/>
        </w:rPr>
        <w:t xml:space="preserve"> = 16 ;   U</w:t>
      </w:r>
      <w:r w:rsidRPr="004A2F10">
        <w:rPr>
          <w:rFonts w:ascii="Lato" w:hAnsi="Lato"/>
          <w:vertAlign w:val="subscript"/>
        </w:rPr>
        <w:t>4</w:t>
      </w:r>
      <w:r>
        <w:rPr>
          <w:rFonts w:ascii="Lato" w:hAnsi="Lato"/>
        </w:rPr>
        <w:t>=20</w:t>
      </w:r>
    </w:p>
    <w:p w14:paraId="12955E4C" w14:textId="21949D11" w:rsidR="004A2F10" w:rsidRDefault="004A2F10" w:rsidP="004A2F10">
      <w:pPr>
        <w:pStyle w:val="Paragraphedeliste"/>
        <w:numPr>
          <w:ilvl w:val="1"/>
          <w:numId w:val="3"/>
        </w:numPr>
        <w:rPr>
          <w:rFonts w:ascii="Lato" w:hAnsi="Lato"/>
        </w:rPr>
      </w:pPr>
      <w:r>
        <w:rPr>
          <w:rFonts w:ascii="Lato" w:hAnsi="Lato"/>
        </w:rPr>
        <w:t xml:space="preserve">Quelle est la raison de cette suite ? </w:t>
      </w:r>
    </w:p>
    <w:p w14:paraId="5D5A50E4" w14:textId="604161DC" w:rsidR="004A2F10" w:rsidRDefault="004A2F10" w:rsidP="004A2F10">
      <w:pPr>
        <w:pStyle w:val="Paragraphedeliste"/>
        <w:numPr>
          <w:ilvl w:val="1"/>
          <w:numId w:val="3"/>
        </w:numPr>
        <w:rPr>
          <w:rFonts w:ascii="Lato" w:hAnsi="Lato"/>
        </w:rPr>
      </w:pPr>
      <w:r>
        <w:rPr>
          <w:rFonts w:ascii="Lato" w:hAnsi="Lato"/>
        </w:rPr>
        <w:t xml:space="preserve">Proposer une définition par récurrence de cette suite </w:t>
      </w:r>
    </w:p>
    <w:p w14:paraId="47541F52" w14:textId="4AD056AE" w:rsidR="004A2F10" w:rsidRDefault="004A2F10" w:rsidP="004A2F10">
      <w:pPr>
        <w:pStyle w:val="Paragraphedeliste"/>
        <w:numPr>
          <w:ilvl w:val="1"/>
          <w:numId w:val="3"/>
        </w:numPr>
        <w:rPr>
          <w:rFonts w:ascii="Lato" w:hAnsi="Lato"/>
        </w:rPr>
      </w:pPr>
      <w:r>
        <w:rPr>
          <w:rFonts w:ascii="Lato" w:hAnsi="Lato"/>
        </w:rPr>
        <w:t>Calculer U</w:t>
      </w:r>
      <w:r>
        <w:rPr>
          <w:rFonts w:ascii="Lato" w:hAnsi="Lato"/>
          <w:vertAlign w:val="subscript"/>
        </w:rPr>
        <w:t>21</w:t>
      </w:r>
    </w:p>
    <w:p w14:paraId="359A3039" w14:textId="0B4BE56D" w:rsidR="00827D64" w:rsidRPr="004A2F10" w:rsidRDefault="00827D64" w:rsidP="004A2F10">
      <w:pPr>
        <w:pStyle w:val="Paragraphedeliste"/>
        <w:numPr>
          <w:ilvl w:val="1"/>
          <w:numId w:val="3"/>
        </w:numPr>
        <w:rPr>
          <w:rFonts w:ascii="Lato" w:hAnsi="Lato"/>
        </w:rPr>
      </w:pPr>
      <w:r>
        <w:rPr>
          <w:rFonts w:ascii="Lato" w:hAnsi="Lato"/>
        </w:rPr>
        <w:t xml:space="preserve">Vérifier le calcul avec </w:t>
      </w:r>
      <w:proofErr w:type="spellStart"/>
      <w:r>
        <w:rPr>
          <w:rFonts w:ascii="Lato" w:hAnsi="Lato"/>
        </w:rPr>
        <w:t>Numworks</w:t>
      </w:r>
      <w:proofErr w:type="spellEnd"/>
    </w:p>
    <w:p w14:paraId="223090B2" w14:textId="083635D0" w:rsidR="004A2F10" w:rsidRPr="00A31F17" w:rsidRDefault="004A2F10" w:rsidP="004A2F10">
      <w:pPr>
        <w:pStyle w:val="Paragraphedeliste"/>
        <w:numPr>
          <w:ilvl w:val="1"/>
          <w:numId w:val="3"/>
        </w:numPr>
        <w:rPr>
          <w:rFonts w:ascii="Lato" w:hAnsi="Lato"/>
        </w:rPr>
      </w:pPr>
      <w:r>
        <w:rPr>
          <w:rFonts w:ascii="Lato" w:hAnsi="Lato"/>
        </w:rPr>
        <w:t>Calculer la somme des 12 premiers termes de cette suite</w:t>
      </w:r>
    </w:p>
    <w:p w14:paraId="5E3D591B" w14:textId="77777777" w:rsidR="00771C50" w:rsidRDefault="00771C50" w:rsidP="00A31F17">
      <w:pPr>
        <w:jc w:val="center"/>
        <w:rPr>
          <w:rFonts w:ascii="Lato" w:hAnsi="Lato"/>
          <w:b/>
          <w:bCs/>
        </w:rPr>
      </w:pPr>
    </w:p>
    <w:p w14:paraId="46C7A99F" w14:textId="72905BFD" w:rsidR="00827D64" w:rsidRPr="008D5070" w:rsidRDefault="00A31F17" w:rsidP="00A31F17">
      <w:pPr>
        <w:jc w:val="center"/>
        <w:rPr>
          <w:rFonts w:ascii="Lato" w:hAnsi="Lato"/>
          <w:b/>
          <w:bCs/>
          <w:sz w:val="24"/>
          <w:szCs w:val="24"/>
        </w:rPr>
      </w:pPr>
      <w:r w:rsidRPr="008D5070">
        <w:rPr>
          <w:noProof/>
          <w:sz w:val="24"/>
          <w:szCs w:val="24"/>
        </w:rPr>
        <w:drawing>
          <wp:anchor distT="0" distB="0" distL="114300" distR="114300" simplePos="0" relativeHeight="251669504" behindDoc="1" locked="0" layoutInCell="1" allowOverlap="1" wp14:anchorId="4787D6B8" wp14:editId="562D4066">
            <wp:simplePos x="0" y="0"/>
            <wp:positionH relativeFrom="column">
              <wp:posOffset>4909896</wp:posOffset>
            </wp:positionH>
            <wp:positionV relativeFrom="paragraph">
              <wp:posOffset>286423</wp:posOffset>
            </wp:positionV>
            <wp:extent cx="1288415" cy="1710055"/>
            <wp:effectExtent l="0" t="0" r="6985" b="4445"/>
            <wp:wrapTight wrapText="bothSides">
              <wp:wrapPolygon edited="0">
                <wp:start x="0" y="0"/>
                <wp:lineTo x="0" y="21416"/>
                <wp:lineTo x="21398" y="21416"/>
                <wp:lineTo x="21398" y="0"/>
                <wp:lineTo x="0" y="0"/>
              </wp:wrapPolygon>
            </wp:wrapTight>
            <wp:docPr id="9" name="Image 9" descr="Voici la bonne tenue pour courir en hiver - Madame Fig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ici la bonne tenue pour courir en hiver - Madame Figar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011" r="29415"/>
                    <a:stretch/>
                  </pic:blipFill>
                  <pic:spPr bwMode="auto">
                    <a:xfrm>
                      <a:off x="0" y="0"/>
                      <a:ext cx="1288415" cy="1710055"/>
                    </a:xfrm>
                    <a:prstGeom prst="rect">
                      <a:avLst/>
                    </a:prstGeom>
                    <a:noFill/>
                    <a:ln>
                      <a:noFill/>
                    </a:ln>
                    <a:extLst>
                      <a:ext uri="{53640926-AAD7-44D8-BBD7-CCE9431645EC}">
                        <a14:shadowObscured xmlns:a14="http://schemas.microsoft.com/office/drawing/2010/main"/>
                      </a:ext>
                    </a:extLst>
                  </pic:spPr>
                </pic:pic>
              </a:graphicData>
            </a:graphic>
          </wp:anchor>
        </w:drawing>
      </w:r>
      <w:r w:rsidR="00827D64" w:rsidRPr="008D5070">
        <w:rPr>
          <w:rFonts w:ascii="Lato" w:hAnsi="Lato"/>
          <w:b/>
          <w:bCs/>
          <w:sz w:val="24"/>
          <w:szCs w:val="24"/>
        </w:rPr>
        <w:t>Problème de synthèse</w:t>
      </w:r>
    </w:p>
    <w:p w14:paraId="6C3747D0" w14:textId="0467EF5A" w:rsidR="003C630B" w:rsidRDefault="003C630B" w:rsidP="004A2F10">
      <w:pPr>
        <w:rPr>
          <w:rFonts w:ascii="Lato" w:hAnsi="Lato"/>
        </w:rPr>
      </w:pPr>
      <w:r w:rsidRPr="003C630B">
        <w:rPr>
          <w:rFonts w:ascii="Lato" w:hAnsi="Lato"/>
          <w:b/>
          <w:bCs/>
        </w:rPr>
        <w:t>Problème 1</w:t>
      </w:r>
      <w:r>
        <w:rPr>
          <w:rFonts w:ascii="Lato" w:hAnsi="Lato"/>
          <w:b/>
          <w:bCs/>
        </w:rPr>
        <w:t xml:space="preserve"> – </w:t>
      </w:r>
      <w:r w:rsidR="00B20A88">
        <w:rPr>
          <w:rFonts w:ascii="Lato" w:hAnsi="Lato"/>
          <w:b/>
          <w:bCs/>
        </w:rPr>
        <w:t>Course à pied</w:t>
      </w:r>
    </w:p>
    <w:p w14:paraId="4B74431D" w14:textId="1F9BF2F1" w:rsidR="003C630B" w:rsidRDefault="003C630B" w:rsidP="004A2F10">
      <w:pPr>
        <w:rPr>
          <w:rFonts w:ascii="Lato" w:hAnsi="Lato"/>
        </w:rPr>
      </w:pPr>
      <w:r>
        <w:rPr>
          <w:rFonts w:ascii="Lato" w:hAnsi="Lato"/>
        </w:rPr>
        <w:t xml:space="preserve">Selma s’entraine pour </w:t>
      </w:r>
      <w:r w:rsidR="00276812">
        <w:rPr>
          <w:rFonts w:ascii="Lato" w:hAnsi="Lato"/>
        </w:rPr>
        <w:t>le marathon</w:t>
      </w:r>
      <w:r>
        <w:rPr>
          <w:rFonts w:ascii="Lato" w:hAnsi="Lato"/>
        </w:rPr>
        <w:t>. Elle arrive à courir 15 mn sans s’arrêter, et décide de courir chaque séance 3 minutes de plus. </w:t>
      </w:r>
    </w:p>
    <w:p w14:paraId="278FD1A3" w14:textId="57A0350C" w:rsidR="003C630B" w:rsidRDefault="003C630B" w:rsidP="003C630B">
      <w:pPr>
        <w:pStyle w:val="Paragraphedeliste"/>
        <w:numPr>
          <w:ilvl w:val="0"/>
          <w:numId w:val="4"/>
        </w:numPr>
        <w:rPr>
          <w:rFonts w:ascii="Lato" w:hAnsi="Lato"/>
        </w:rPr>
      </w:pPr>
      <w:r>
        <w:rPr>
          <w:rFonts w:ascii="Lato" w:hAnsi="Lato"/>
        </w:rPr>
        <w:t xml:space="preserve">Combien de temps </w:t>
      </w:r>
      <w:proofErr w:type="spellStart"/>
      <w:r>
        <w:rPr>
          <w:rFonts w:ascii="Lato" w:hAnsi="Lato"/>
        </w:rPr>
        <w:t>courra-t-elle</w:t>
      </w:r>
      <w:proofErr w:type="spellEnd"/>
      <w:r>
        <w:rPr>
          <w:rFonts w:ascii="Lato" w:hAnsi="Lato"/>
        </w:rPr>
        <w:t xml:space="preserve"> lors de la deuxième séance ? </w:t>
      </w:r>
      <w:r w:rsidR="00276812">
        <w:rPr>
          <w:rFonts w:ascii="Lato" w:hAnsi="Lato"/>
        </w:rPr>
        <w:t xml:space="preserve">lors de la troisième séance ? </w:t>
      </w:r>
    </w:p>
    <w:p w14:paraId="007ADBFC" w14:textId="1C05AE37" w:rsidR="00276812" w:rsidRDefault="00276812" w:rsidP="003C630B">
      <w:pPr>
        <w:pStyle w:val="Paragraphedeliste"/>
        <w:numPr>
          <w:ilvl w:val="0"/>
          <w:numId w:val="4"/>
        </w:numPr>
        <w:rPr>
          <w:rFonts w:ascii="Lato" w:hAnsi="Lato"/>
        </w:rPr>
      </w:pPr>
      <w:r>
        <w:rPr>
          <w:rFonts w:ascii="Lato" w:hAnsi="Lato"/>
        </w:rPr>
        <w:t>Comment peut-on modéliser cette situation à l’aide d’une suite arithmétique ? Préciser sa raison et son premier terme (U</w:t>
      </w:r>
      <w:r>
        <w:rPr>
          <w:rFonts w:ascii="Lato" w:hAnsi="Lato"/>
          <w:vertAlign w:val="subscript"/>
        </w:rPr>
        <w:t>0</w:t>
      </w:r>
      <w:r>
        <w:rPr>
          <w:rFonts w:ascii="Lato" w:hAnsi="Lato"/>
        </w:rPr>
        <w:t>)</w:t>
      </w:r>
    </w:p>
    <w:p w14:paraId="0C8BB5F2" w14:textId="5C8198F3" w:rsidR="00276812" w:rsidRDefault="00276812" w:rsidP="003C630B">
      <w:pPr>
        <w:pStyle w:val="Paragraphedeliste"/>
        <w:numPr>
          <w:ilvl w:val="0"/>
          <w:numId w:val="4"/>
        </w:numPr>
        <w:rPr>
          <w:rFonts w:ascii="Lato" w:hAnsi="Lato"/>
        </w:rPr>
      </w:pPr>
      <w:r>
        <w:rPr>
          <w:rFonts w:ascii="Lato" w:hAnsi="Lato"/>
        </w:rPr>
        <w:t xml:space="preserve">Tracer cette suite à l’aide de </w:t>
      </w:r>
      <w:proofErr w:type="spellStart"/>
      <w:r>
        <w:rPr>
          <w:rFonts w:ascii="Lato" w:hAnsi="Lato"/>
        </w:rPr>
        <w:t>Numworks</w:t>
      </w:r>
      <w:proofErr w:type="spellEnd"/>
    </w:p>
    <w:p w14:paraId="29AECC9B" w14:textId="66EFE531" w:rsidR="00276812" w:rsidRDefault="00276812" w:rsidP="003C630B">
      <w:pPr>
        <w:pStyle w:val="Paragraphedeliste"/>
        <w:numPr>
          <w:ilvl w:val="0"/>
          <w:numId w:val="4"/>
        </w:numPr>
        <w:rPr>
          <w:rFonts w:ascii="Lato" w:hAnsi="Lato"/>
        </w:rPr>
      </w:pPr>
      <w:r>
        <w:rPr>
          <w:rFonts w:ascii="Lato" w:hAnsi="Lato"/>
        </w:rPr>
        <w:t>A partir de combien de séances Selma arrivera-t-elle à courir 2h15 ?</w:t>
      </w:r>
    </w:p>
    <w:p w14:paraId="2D18F44C" w14:textId="7F171D52" w:rsidR="00276812" w:rsidRDefault="00276812" w:rsidP="00276812">
      <w:pPr>
        <w:rPr>
          <w:rFonts w:ascii="Lato" w:hAnsi="Lato"/>
        </w:rPr>
      </w:pPr>
    </w:p>
    <w:p w14:paraId="4C6F05A5" w14:textId="6B45D68F" w:rsidR="00276812" w:rsidRPr="00276812" w:rsidRDefault="00276812" w:rsidP="00276812">
      <w:pPr>
        <w:rPr>
          <w:rFonts w:ascii="Lato" w:hAnsi="Lato"/>
        </w:rPr>
      </w:pPr>
    </w:p>
    <w:p w14:paraId="71FAFFCA" w14:textId="6CFC8982" w:rsidR="00A31F17" w:rsidRPr="00A31F17" w:rsidRDefault="00771C50" w:rsidP="004A2F10">
      <w:pPr>
        <w:rPr>
          <w:rFonts w:ascii="Lato" w:hAnsi="Lato"/>
        </w:rPr>
      </w:pPr>
      <w:r w:rsidRPr="00A31F17">
        <w:rPr>
          <w:rFonts w:ascii="Lato" w:hAnsi="Lato"/>
        </w:rPr>
        <w:drawing>
          <wp:anchor distT="0" distB="0" distL="114300" distR="114300" simplePos="0" relativeHeight="251671552" behindDoc="1" locked="0" layoutInCell="1" allowOverlap="1" wp14:anchorId="5FC734B7" wp14:editId="613CD15D">
            <wp:simplePos x="0" y="0"/>
            <wp:positionH relativeFrom="column">
              <wp:posOffset>3773357</wp:posOffset>
            </wp:positionH>
            <wp:positionV relativeFrom="paragraph">
              <wp:posOffset>138551</wp:posOffset>
            </wp:positionV>
            <wp:extent cx="2596515" cy="948690"/>
            <wp:effectExtent l="0" t="0" r="0" b="3810"/>
            <wp:wrapTight wrapText="bothSides">
              <wp:wrapPolygon edited="0">
                <wp:start x="0" y="0"/>
                <wp:lineTo x="0" y="21253"/>
                <wp:lineTo x="21394" y="21253"/>
                <wp:lineTo x="2139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515" cy="948690"/>
                    </a:xfrm>
                    <a:prstGeom prst="rect">
                      <a:avLst/>
                    </a:prstGeom>
                  </pic:spPr>
                </pic:pic>
              </a:graphicData>
            </a:graphic>
            <wp14:sizeRelH relativeFrom="margin">
              <wp14:pctWidth>0</wp14:pctWidth>
            </wp14:sizeRelH>
            <wp14:sizeRelV relativeFrom="margin">
              <wp14:pctHeight>0</wp14:pctHeight>
            </wp14:sizeRelV>
          </wp:anchor>
        </w:drawing>
      </w:r>
      <w:r w:rsidR="00B20A88" w:rsidRPr="003C630B">
        <w:rPr>
          <w:rFonts w:ascii="Lato" w:hAnsi="Lato"/>
          <w:b/>
          <w:bCs/>
        </w:rPr>
        <w:t xml:space="preserve">Problème </w:t>
      </w:r>
      <w:r w:rsidR="00B20A88">
        <w:rPr>
          <w:rFonts w:ascii="Lato" w:hAnsi="Lato"/>
          <w:b/>
          <w:bCs/>
        </w:rPr>
        <w:t>2</w:t>
      </w:r>
      <w:r w:rsidR="00B20A88">
        <w:rPr>
          <w:rFonts w:ascii="Lato" w:hAnsi="Lato"/>
          <w:b/>
          <w:bCs/>
        </w:rPr>
        <w:t xml:space="preserve"> – </w:t>
      </w:r>
      <w:r w:rsidR="00A31F17">
        <w:rPr>
          <w:rFonts w:ascii="Lato" w:hAnsi="Lato"/>
          <w:b/>
          <w:bCs/>
        </w:rPr>
        <w:t>Pyramide</w:t>
      </w:r>
    </w:p>
    <w:p w14:paraId="5948C953" w14:textId="3BA13860" w:rsidR="00A31F17" w:rsidRDefault="00A31F17" w:rsidP="004A2F10">
      <w:pPr>
        <w:rPr>
          <w:noProof/>
        </w:rPr>
      </w:pPr>
      <w:r>
        <w:rPr>
          <w:noProof/>
        </w:rPr>
        <w:t>Un architecte veut réaliser une pyramide dans le style de celle présente au Louvres. Il voudrait ainsi réaliser une pyramide à 10 étages composés de différentes dalles triangulaires comme sur le dessin suivant.</w:t>
      </w:r>
    </w:p>
    <w:p w14:paraId="3526843A" w14:textId="0E19710C" w:rsidR="004A2F10" w:rsidRDefault="00A31F17" w:rsidP="00A31F17">
      <w:pPr>
        <w:pStyle w:val="Paragraphedeliste"/>
        <w:numPr>
          <w:ilvl w:val="0"/>
          <w:numId w:val="5"/>
        </w:numPr>
        <w:rPr>
          <w:rFonts w:ascii="Lato" w:hAnsi="Lato"/>
        </w:rPr>
      </w:pPr>
      <w:r>
        <w:rPr>
          <w:rFonts w:ascii="Lato" w:hAnsi="Lato"/>
        </w:rPr>
        <w:t xml:space="preserve">Combien y a-t-il de dalles au 4ième étage ? </w:t>
      </w:r>
    </w:p>
    <w:p w14:paraId="007E6764" w14:textId="24290988" w:rsidR="00A31F17" w:rsidRDefault="00771C50" w:rsidP="00A31F17">
      <w:pPr>
        <w:pStyle w:val="Paragraphedeliste"/>
        <w:numPr>
          <w:ilvl w:val="0"/>
          <w:numId w:val="5"/>
        </w:numPr>
        <w:rPr>
          <w:rFonts w:ascii="Lato" w:hAnsi="Lato"/>
        </w:rPr>
      </w:pPr>
      <w:r>
        <w:rPr>
          <w:noProof/>
        </w:rPr>
        <w:drawing>
          <wp:anchor distT="0" distB="0" distL="114300" distR="114300" simplePos="0" relativeHeight="251670528" behindDoc="1" locked="0" layoutInCell="1" allowOverlap="1" wp14:anchorId="0E7EBB4A" wp14:editId="4AA84F7E">
            <wp:simplePos x="0" y="0"/>
            <wp:positionH relativeFrom="column">
              <wp:posOffset>4797425</wp:posOffset>
            </wp:positionH>
            <wp:positionV relativeFrom="paragraph">
              <wp:posOffset>92710</wp:posOffset>
            </wp:positionV>
            <wp:extent cx="1095375" cy="687705"/>
            <wp:effectExtent l="0" t="0" r="9525" b="0"/>
            <wp:wrapTight wrapText="bothSides">
              <wp:wrapPolygon edited="0">
                <wp:start x="0" y="0"/>
                <wp:lineTo x="0" y="20942"/>
                <wp:lineTo x="21412" y="20942"/>
                <wp:lineTo x="21412" y="0"/>
                <wp:lineTo x="0" y="0"/>
              </wp:wrapPolygon>
            </wp:wrapTight>
            <wp:docPr id="10" name="Image 10" descr="La Pyramide du Louvre, Paris © Think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Pyramide du Louvre, Paris © Thinksto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066" t="25794"/>
                    <a:stretch/>
                  </pic:blipFill>
                  <pic:spPr bwMode="auto">
                    <a:xfrm>
                      <a:off x="0" y="0"/>
                      <a:ext cx="1095375" cy="687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Lato" w:hAnsi="Lato"/>
        </w:rPr>
        <w:t xml:space="preserve">Modéliser la situation par une suite arithmétique. Quelle est sa raison ? Quelle est son premier terme ? </w:t>
      </w:r>
    </w:p>
    <w:p w14:paraId="745BC78F" w14:textId="2C2C270C" w:rsidR="00771C50" w:rsidRDefault="00771C50" w:rsidP="00A31F17">
      <w:pPr>
        <w:pStyle w:val="Paragraphedeliste"/>
        <w:numPr>
          <w:ilvl w:val="0"/>
          <w:numId w:val="5"/>
        </w:numPr>
        <w:rPr>
          <w:rFonts w:ascii="Lato" w:hAnsi="Lato"/>
        </w:rPr>
      </w:pPr>
      <w:r>
        <w:rPr>
          <w:rFonts w:ascii="Lato" w:hAnsi="Lato"/>
        </w:rPr>
        <w:t>Calculer U</w:t>
      </w:r>
      <w:r w:rsidRPr="00771C50">
        <w:rPr>
          <w:rFonts w:ascii="Lato" w:hAnsi="Lato"/>
          <w:vertAlign w:val="subscript"/>
        </w:rPr>
        <w:t>9</w:t>
      </w:r>
      <w:r>
        <w:rPr>
          <w:rFonts w:ascii="Lato" w:hAnsi="Lato"/>
        </w:rPr>
        <w:t>, le nombre de dalles présentes au 10</w:t>
      </w:r>
      <w:r w:rsidRPr="00771C50">
        <w:rPr>
          <w:rFonts w:ascii="Lato" w:hAnsi="Lato"/>
          <w:vertAlign w:val="superscript"/>
        </w:rPr>
        <w:t>ième</w:t>
      </w:r>
      <w:r>
        <w:rPr>
          <w:rFonts w:ascii="Lato" w:hAnsi="Lato"/>
        </w:rPr>
        <w:t xml:space="preserve"> étage</w:t>
      </w:r>
    </w:p>
    <w:p w14:paraId="47317711" w14:textId="7D95E75B" w:rsidR="004A2F10" w:rsidRDefault="00771C50" w:rsidP="004A2F10">
      <w:pPr>
        <w:pStyle w:val="Paragraphedeliste"/>
        <w:numPr>
          <w:ilvl w:val="0"/>
          <w:numId w:val="5"/>
        </w:numPr>
        <w:rPr>
          <w:rFonts w:ascii="Lato" w:hAnsi="Lato"/>
        </w:rPr>
      </w:pPr>
      <w:r>
        <w:rPr>
          <w:noProof/>
        </w:rPr>
        <mc:AlternateContent>
          <mc:Choice Requires="wps">
            <w:drawing>
              <wp:anchor distT="0" distB="0" distL="114300" distR="114300" simplePos="0" relativeHeight="251673600" behindDoc="1" locked="0" layoutInCell="1" allowOverlap="1" wp14:anchorId="0960FF44" wp14:editId="5BF6A440">
                <wp:simplePos x="0" y="0"/>
                <wp:positionH relativeFrom="column">
                  <wp:posOffset>4800545</wp:posOffset>
                </wp:positionH>
                <wp:positionV relativeFrom="paragraph">
                  <wp:posOffset>297235</wp:posOffset>
                </wp:positionV>
                <wp:extent cx="1027430" cy="177165"/>
                <wp:effectExtent l="0" t="0" r="1270" b="0"/>
                <wp:wrapTight wrapText="bothSides">
                  <wp:wrapPolygon edited="0">
                    <wp:start x="0" y="0"/>
                    <wp:lineTo x="0" y="18581"/>
                    <wp:lineTo x="21226" y="18581"/>
                    <wp:lineTo x="21226"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027430" cy="177165"/>
                        </a:xfrm>
                        <a:prstGeom prst="rect">
                          <a:avLst/>
                        </a:prstGeom>
                        <a:solidFill>
                          <a:prstClr val="white"/>
                        </a:solidFill>
                        <a:ln>
                          <a:noFill/>
                        </a:ln>
                      </wps:spPr>
                      <wps:txbx>
                        <w:txbxContent>
                          <w:p w14:paraId="71075CC3" w14:textId="67DA68FB" w:rsidR="00771C50" w:rsidRPr="007C6936" w:rsidRDefault="00771C50" w:rsidP="00771C50">
                            <w:pPr>
                              <w:pStyle w:val="Lgende"/>
                              <w:rPr>
                                <w:noProof/>
                              </w:rPr>
                            </w:pPr>
                            <w:r>
                              <w:t>Pyramide du Louvres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FF44" id="Zone de texte 12" o:spid="_x0000_s1027" type="#_x0000_t202" style="position:absolute;left:0;text-align:left;margin-left:378pt;margin-top:23.4pt;width:80.9pt;height:13.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" stroked="f">
                <v:textbox inset="0,0,0,0">
                  <w:txbxContent>
                    <w:p w14:paraId="71075CC3" w14:textId="67DA68FB" w:rsidR="00771C50" w:rsidRPr="007C6936" w:rsidRDefault="00771C50" w:rsidP="00771C50">
                      <w:pPr>
                        <w:pStyle w:val="Lgende"/>
                        <w:rPr>
                          <w:noProof/>
                        </w:rPr>
                      </w:pPr>
                      <w:r>
                        <w:t>Pyramide du Louvres</w:t>
                      </w:r>
                    </w:p>
                  </w:txbxContent>
                </v:textbox>
                <w10:wrap type="tight"/>
              </v:shape>
            </w:pict>
          </mc:Fallback>
        </mc:AlternateContent>
      </w:r>
      <w:r>
        <w:rPr>
          <w:rFonts w:ascii="Lato" w:hAnsi="Lato"/>
        </w:rPr>
        <w:t xml:space="preserve">Combien faudra-t-il de dalles en tout pour constituer une face de la pyramide ? </w:t>
      </w:r>
    </w:p>
    <w:sectPr w:rsidR="004A2F10" w:rsidSect="004A2F10">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ld Standard TT">
    <w:altName w:val="Calibri"/>
    <w:charset w:val="00"/>
    <w:family w:val="auto"/>
    <w:pitch w:val="default"/>
  </w:font>
  <w:font w:name="Lato">
    <w:panose1 w:val="020F0502020204030203"/>
    <w:charset w:val="00"/>
    <w:family w:val="swiss"/>
    <w:pitch w:val="variable"/>
    <w:sig w:usb0="800000AF" w:usb1="4000604A"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0A17"/>
    <w:multiLevelType w:val="hybridMultilevel"/>
    <w:tmpl w:val="A14EC926"/>
    <w:lvl w:ilvl="0" w:tplc="508A120A">
      <w:start w:val="1"/>
      <w:numFmt w:val="decimal"/>
      <w:lvlText w:val="%1."/>
      <w:lvlJc w:val="left"/>
      <w:pPr>
        <w:ind w:left="720" w:hanging="360"/>
      </w:pPr>
      <w:rPr>
        <w:rFonts w:asciiTheme="minorHAnsi" w:eastAsiaTheme="minorHAnsi" w:hAnsiTheme="minorHAnsi" w:cstheme="minorBidi"/>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D76E97"/>
    <w:multiLevelType w:val="hybridMultilevel"/>
    <w:tmpl w:val="E2DEEFB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E4014EA"/>
    <w:multiLevelType w:val="hybridMultilevel"/>
    <w:tmpl w:val="8F00599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64455F"/>
    <w:multiLevelType w:val="hybridMultilevel"/>
    <w:tmpl w:val="2C7AC452"/>
    <w:lvl w:ilvl="0" w:tplc="240AF3B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1F7979"/>
    <w:multiLevelType w:val="hybridMultilevel"/>
    <w:tmpl w:val="F4DACF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B4E7EE8"/>
    <w:multiLevelType w:val="hybridMultilevel"/>
    <w:tmpl w:val="E2DEEF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87B070D"/>
    <w:multiLevelType w:val="hybridMultilevel"/>
    <w:tmpl w:val="B81232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CC0F61"/>
    <w:multiLevelType w:val="hybridMultilevel"/>
    <w:tmpl w:val="8432E2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6"/>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386"/>
    <w:rsid w:val="000568CA"/>
    <w:rsid w:val="000B6B13"/>
    <w:rsid w:val="001549AB"/>
    <w:rsid w:val="001942B7"/>
    <w:rsid w:val="00276812"/>
    <w:rsid w:val="00332929"/>
    <w:rsid w:val="003C54CF"/>
    <w:rsid w:val="003C630B"/>
    <w:rsid w:val="003E5386"/>
    <w:rsid w:val="003F02E7"/>
    <w:rsid w:val="004A2F10"/>
    <w:rsid w:val="005A1708"/>
    <w:rsid w:val="005E3196"/>
    <w:rsid w:val="005F55CA"/>
    <w:rsid w:val="0062259B"/>
    <w:rsid w:val="006E5128"/>
    <w:rsid w:val="00734041"/>
    <w:rsid w:val="0073405A"/>
    <w:rsid w:val="00771C50"/>
    <w:rsid w:val="007E7791"/>
    <w:rsid w:val="00827D64"/>
    <w:rsid w:val="0085524D"/>
    <w:rsid w:val="008D480B"/>
    <w:rsid w:val="008D5070"/>
    <w:rsid w:val="008E087F"/>
    <w:rsid w:val="00930771"/>
    <w:rsid w:val="009471B2"/>
    <w:rsid w:val="00997B83"/>
    <w:rsid w:val="00A15876"/>
    <w:rsid w:val="00A31F17"/>
    <w:rsid w:val="00A84A1B"/>
    <w:rsid w:val="00AE3D07"/>
    <w:rsid w:val="00B20A88"/>
    <w:rsid w:val="00C91025"/>
    <w:rsid w:val="00CD6367"/>
    <w:rsid w:val="00D1391D"/>
    <w:rsid w:val="00D26301"/>
    <w:rsid w:val="00D74DD3"/>
    <w:rsid w:val="00F46223"/>
    <w:rsid w:val="00FA6D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3EB4"/>
  <w15:chartTrackingRefBased/>
  <w15:docId w15:val="{DB865F17-46CE-4F4D-931D-0636C464B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771"/>
  </w:style>
  <w:style w:type="paragraph" w:styleId="Titre1">
    <w:name w:val="heading 1"/>
    <w:basedOn w:val="Normal"/>
    <w:next w:val="Normal"/>
    <w:link w:val="Titre1Car"/>
    <w:uiPriority w:val="9"/>
    <w:qFormat/>
    <w:rsid w:val="000568CA"/>
    <w:pPr>
      <w:keepNext/>
      <w:keepLines/>
      <w:spacing w:before="320" w:after="0" w:line="240" w:lineRule="auto"/>
      <w:ind w:left="-15" w:right="-15"/>
      <w:outlineLvl w:val="0"/>
    </w:pPr>
    <w:rPr>
      <w:rFonts w:ascii="Old Standard TT" w:eastAsia="Old Standard TT" w:hAnsi="Old Standard TT" w:cs="Old Standard TT"/>
      <w:b/>
      <w:sz w:val="36"/>
      <w:szCs w:val="36"/>
      <w:lang w:val="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E53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E5386"/>
    <w:rPr>
      <w:b/>
      <w:bCs/>
    </w:rPr>
  </w:style>
  <w:style w:type="table" w:styleId="Grilledutableau">
    <w:name w:val="Table Grid"/>
    <w:basedOn w:val="TableauNormal"/>
    <w:uiPriority w:val="39"/>
    <w:rsid w:val="003E5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568CA"/>
    <w:rPr>
      <w:rFonts w:ascii="Old Standard TT" w:eastAsia="Old Standard TT" w:hAnsi="Old Standard TT" w:cs="Old Standard TT"/>
      <w:b/>
      <w:sz w:val="36"/>
      <w:szCs w:val="36"/>
      <w:lang w:val="fr" w:eastAsia="fr-FR"/>
    </w:rPr>
  </w:style>
  <w:style w:type="paragraph" w:styleId="Lgende">
    <w:name w:val="caption"/>
    <w:basedOn w:val="Normal"/>
    <w:next w:val="Normal"/>
    <w:uiPriority w:val="35"/>
    <w:unhideWhenUsed/>
    <w:qFormat/>
    <w:rsid w:val="007E7791"/>
    <w:pPr>
      <w:spacing w:after="200" w:line="240" w:lineRule="auto"/>
    </w:pPr>
    <w:rPr>
      <w:i/>
      <w:iCs/>
      <w:color w:val="44546A" w:themeColor="text2"/>
      <w:sz w:val="18"/>
      <w:szCs w:val="18"/>
    </w:rPr>
  </w:style>
  <w:style w:type="paragraph" w:styleId="Paragraphedeliste">
    <w:name w:val="List Paragraph"/>
    <w:basedOn w:val="Normal"/>
    <w:uiPriority w:val="34"/>
    <w:qFormat/>
    <w:rsid w:val="00A84A1B"/>
    <w:pPr>
      <w:ind w:left="720"/>
      <w:contextualSpacing/>
    </w:pPr>
  </w:style>
  <w:style w:type="character" w:styleId="Textedelespacerserv">
    <w:name w:val="Placeholder Text"/>
    <w:basedOn w:val="Policepardfaut"/>
    <w:uiPriority w:val="99"/>
    <w:semiHidden/>
    <w:rsid w:val="003329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1209</TotalTime>
  <Pages>4</Pages>
  <Words>964</Words>
  <Characters>5307</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3</cp:revision>
  <dcterms:created xsi:type="dcterms:W3CDTF">2022-01-01T15:33:00Z</dcterms:created>
  <dcterms:modified xsi:type="dcterms:W3CDTF">2022-01-02T23:01:00Z</dcterms:modified>
</cp:coreProperties>
</file>