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E02A31" w:rsidP="305CC977" w:rsidRDefault="31E02A31" w14:paraId="3ABCA98D" w14:textId="000167D5">
      <w:pPr>
        <w:spacing w:before="240" w:beforeAutospacing="off" w:after="159" w:afterAutospacing="off" w:line="259" w:lineRule="auto"/>
        <w:jc w:val="center"/>
      </w:pPr>
      <w:r w:rsidR="31E02A31">
        <w:drawing>
          <wp:inline wp14:editId="76DDB4E0" wp14:anchorId="6BDE3D9D">
            <wp:extent cx="5095874" cy="3349202"/>
            <wp:effectExtent l="0" t="0" r="0" b="0"/>
            <wp:docPr id="537117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afa143fc8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33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030E0" w:rsidP="305CC977" w:rsidRDefault="0E6030E0" w14:paraId="7479213F" w14:textId="509EA721">
      <w:pPr>
        <w:spacing w:before="240" w:beforeAutospacing="off" w:after="159" w:afterAutospacing="off" w:line="259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fr-FR"/>
        </w:rPr>
      </w:pPr>
      <w:r w:rsidRPr="305CC977" w:rsidR="0E6030E0">
        <w:rPr>
          <w:rFonts w:ascii="Arial Nova" w:hAnsi="Arial Nova" w:eastAsia="Arial Nova" w:cs="Arial Nova"/>
          <w:noProof w:val="0"/>
          <w:sz w:val="24"/>
          <w:szCs w:val="24"/>
          <w:lang w:val="fr-FR"/>
        </w:rPr>
        <w:t xml:space="preserve">On souhaite vérifier le degré d'acidité d’un vinaigre blanc du commerce. Un vinaigre blanc du commerce est une solution aqueuse diluée d’acide éthanoïque (ou acide acétique) </w:t>
      </w:r>
      <w:r w:rsidRPr="305CC977" w:rsidR="0E6030E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fr-FR"/>
        </w:rPr>
        <w:t>CH</w:t>
      </w:r>
      <w:r w:rsidRPr="305CC977" w:rsidR="0E6030E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vertAlign w:val="subscript"/>
          <w:lang w:val="fr-FR"/>
        </w:rPr>
        <w:t>3</w:t>
      </w:r>
      <w:r w:rsidRPr="305CC977" w:rsidR="0E6030E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fr-FR"/>
        </w:rPr>
        <w:t xml:space="preserve">COOH </w:t>
      </w:r>
      <w:r w:rsidRPr="305CC977" w:rsidR="0E6030E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fr-FR"/>
        </w:rPr>
        <w:t>(</w:t>
      </w:r>
      <w:r w:rsidRPr="305CC977" w:rsidR="0E6030E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fr-FR"/>
        </w:rPr>
        <w:t>a</w:t>
      </w:r>
      <w:r w:rsidRPr="305CC977" w:rsidR="0E6030E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fr-FR"/>
        </w:rPr>
        <w:t>q</w:t>
      </w:r>
      <w:r w:rsidRPr="305CC977" w:rsidR="0E6030E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fr-FR"/>
        </w:rPr>
        <w:t>)</w:t>
      </w:r>
      <w:r w:rsidRPr="305CC977" w:rsidR="0E6030E0">
        <w:rPr>
          <w:rFonts w:ascii="Arial Nova" w:hAnsi="Arial Nova" w:eastAsia="Arial Nova" w:cs="Arial Nova"/>
          <w:noProof w:val="0"/>
          <w:sz w:val="24"/>
          <w:szCs w:val="24"/>
          <w:lang w:val="fr-FR"/>
        </w:rPr>
        <w:t>. Cet acide provient de la fermentation acétique de l'alcool contenu dans le cidre sous l'effet de bactéries. Les concentrations commerciales sont exprimées en degrés (°). Le degré d’un vinaigre est défini par la masse m</w:t>
      </w:r>
      <w:r w:rsidRPr="305CC977" w:rsidR="0E6030E0">
        <w:rPr>
          <w:rFonts w:ascii="Arial Nova" w:hAnsi="Arial Nova" w:eastAsia="Arial Nova" w:cs="Arial Nova"/>
          <w:noProof w:val="0"/>
          <w:sz w:val="24"/>
          <w:szCs w:val="24"/>
          <w:vertAlign w:val="subscript"/>
          <w:lang w:val="fr-FR"/>
        </w:rPr>
        <w:t>a</w:t>
      </w:r>
      <w:r w:rsidRPr="305CC977" w:rsidR="0E6030E0">
        <w:rPr>
          <w:rFonts w:ascii="Arial Nova" w:hAnsi="Arial Nova" w:eastAsia="Arial Nova" w:cs="Arial Nova"/>
          <w:noProof w:val="0"/>
          <w:sz w:val="24"/>
          <w:szCs w:val="24"/>
          <w:lang w:val="fr-FR"/>
        </w:rPr>
        <w:t xml:space="preserve"> d’acide éthanoïque pur contenu dans 100 g de vinaigre.</w:t>
      </w:r>
    </w:p>
    <w:p w:rsidR="0E6030E0" w:rsidP="305CC977" w:rsidRDefault="0E6030E0" w14:paraId="166967BF" w14:textId="74E87EFE">
      <w:pPr>
        <w:spacing w:before="240" w:beforeAutospacing="off" w:after="159" w:afterAutospacing="off" w:line="259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fr-FR"/>
        </w:rPr>
      </w:pPr>
      <w:r w:rsidRPr="305CC977" w:rsidR="0E6030E0">
        <w:rPr>
          <w:rFonts w:ascii="Arial Nova" w:hAnsi="Arial Nova" w:eastAsia="Arial Nova" w:cs="Arial Nova"/>
          <w:noProof w:val="0"/>
          <w:sz w:val="24"/>
          <w:szCs w:val="24"/>
          <w:lang w:val="fr-FR"/>
        </w:rPr>
        <w:t>Par exemple, un vinaigre à 10% contiendra 10g d’acide pour 100g de vinaigre.</w:t>
      </w:r>
    </w:p>
    <w:p w:rsidR="305CC977" w:rsidP="305CC977" w:rsidRDefault="305CC977" w14:paraId="0F5C6884" w14:textId="00D6BF9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35C9FD" w:rsidP="305CC977" w:rsidRDefault="5135C9FD" w14:paraId="2F2D10DB" w14:textId="071E53B5">
      <w:pPr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05CC977" w:rsidR="5135C9F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</w:t>
      </w:r>
      <w:r w:rsidRPr="305CC977" w:rsidR="70E8377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</w:t>
      </w:r>
      <w:r w:rsidRPr="305CC977" w:rsidR="5135C9F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</w:t>
      </w:r>
      <w:r w:rsidRPr="305CC977" w:rsidR="7842A79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lématique </w:t>
      </w:r>
      <w:r w:rsidRPr="305CC977" w:rsidR="5135C9FD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: L</w:t>
      </w:r>
      <w:r w:rsidRPr="305CC977" w:rsidR="40F7BDEF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 vinaigre est-il bien concentré à 5%</w:t>
      </w:r>
    </w:p>
    <w:p w:rsidR="1B7C9872" w:rsidP="6DE3E1A0" w:rsidRDefault="1B7C9872" w14:paraId="20FBC6F4" w14:textId="091475B5">
      <w:pPr>
        <w:jc w:val="left"/>
      </w:pPr>
    </w:p>
    <w:p w:rsidR="2C009FE1" w:rsidP="6DE3E1A0" w:rsidRDefault="2C009FE1" w14:paraId="12DC7440" w14:textId="5D4F89E2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(S’approprier) </w:t>
      </w:r>
    </w:p>
    <w:p w:rsidR="2C009FE1" w:rsidP="305CC977" w:rsidRDefault="2C009FE1" w14:paraId="2EF9C4C3" w14:textId="5B31AC1B">
      <w:pPr>
        <w:pStyle w:val="ListParagraph"/>
        <w:numPr>
          <w:ilvl w:val="1"/>
          <w:numId w:val="1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05CC977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Quelle est la formule de la molécule de l’acide </w:t>
      </w:r>
      <w:r w:rsidRPr="305CC977" w:rsidR="25C1872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acétique </w:t>
      </w:r>
      <w:r w:rsidRPr="305CC977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? </w:t>
      </w:r>
    </w:p>
    <w:p w:rsidR="2C009FE1" w:rsidP="6DE3E1A0" w:rsidRDefault="2C009FE1" w14:paraId="47BB1EF8" w14:textId="543A4C3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05CC977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De quels atomes est-elle composée ? </w:t>
      </w:r>
    </w:p>
    <w:p w:rsidR="6DE3E1A0" w:rsidP="305CC977" w:rsidRDefault="6DE3E1A0" w14:paraId="1958037F" w14:textId="3B3C1AB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05CC977" w:rsidR="5501615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Combien de g d’acide acétique contiendra 100g d’un vinaigre à 5% ?</w:t>
      </w:r>
    </w:p>
    <w:p w:rsidR="305CC977" w:rsidP="305CC977" w:rsidRDefault="305CC977" w14:paraId="211586C3" w14:textId="017B832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C009FE1" w:rsidP="6DE3E1A0" w:rsidRDefault="2C009FE1" w14:paraId="58107214" w14:textId="7A3470E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(Analyser) </w:t>
      </w:r>
    </w:p>
    <w:p w:rsidR="2C009FE1" w:rsidP="6DE3E1A0" w:rsidRDefault="2C009FE1" w14:paraId="2A735769" w14:textId="32CCA6C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Proposer une méthode permettant de doser le lait en utilisant un titrage acide base </w:t>
      </w:r>
    </w:p>
    <w:p w:rsidR="6DE3E1A0" w:rsidP="6DE3E1A0" w:rsidRDefault="6DE3E1A0" w14:paraId="3013EE12" w14:textId="73CEF07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305CC977" w:rsidP="305CC977" w:rsidRDefault="305CC977" w14:paraId="69849BDB" w14:textId="1382C1AE">
      <w:pPr>
        <w:pStyle w:val="Normal"/>
        <w:suppressLineNumbers w:val="0"/>
        <w:spacing w:before="0" w:beforeAutospacing="off" w:after="160" w:afterAutospacing="off" w:line="279" w:lineRule="auto"/>
        <w:ind w:left="144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DE3E1A0" w:rsidP="6DE3E1A0" w:rsidRDefault="6DE3E1A0" w14:paraId="347E9A4B" w14:textId="4DBE06D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DE3E1A0" w:rsidP="6DE3E1A0" w:rsidRDefault="6DE3E1A0" w14:paraId="0E1044F8" w14:textId="58B55B8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DE3E1A0" w:rsidP="6DE3E1A0" w:rsidRDefault="6DE3E1A0" w14:paraId="45C3F975" w14:textId="3A72DE9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DE3E1A0" w:rsidP="6DE3E1A0" w:rsidRDefault="6DE3E1A0" w14:paraId="2AC6FBCE" w14:textId="3BBA74D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C009FE1" w:rsidP="6DE3E1A0" w:rsidRDefault="2C009FE1" w14:paraId="4C5CB98F" w14:textId="5D283904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(Réaliser)</w:t>
      </w:r>
    </w:p>
    <w:p w:rsidR="2C009FE1" w:rsidP="6DE3E1A0" w:rsidRDefault="2C009FE1" w14:paraId="39BE9A5C" w14:textId="3AC7F329">
      <w:pPr>
        <w:pStyle w:val="ListParagraph"/>
        <w:numPr>
          <w:ilvl w:val="1"/>
          <w:numId w:val="1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Exécu</w:t>
      </w: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ter</w:t>
      </w: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le p</w:t>
      </w:r>
      <w:r w:rsidRPr="6DE3E1A0" w:rsidR="2C009F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rotocole suivant </w:t>
      </w:r>
    </w:p>
    <w:p w:rsidR="6DE3E1A0" w:rsidP="6DE3E1A0" w:rsidRDefault="6DE3E1A0" w14:paraId="0CAB4F37" w14:textId="12443B2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676ECC00" w:rsidP="305CC977" w:rsidRDefault="676ECC00" w14:paraId="43ABB3BE" w14:textId="718CB4FC">
      <w:pPr>
        <w:spacing w:before="0" w:beforeAutospacing="off" w:after="0" w:afterAutospacing="off"/>
        <w:jc w:val="left"/>
      </w:pPr>
      <w:r w:rsidRPr="305CC977" w:rsidR="7EBC38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Préparation de la solution à titrer :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676ECC00" w:rsidP="305CC977" w:rsidRDefault="676ECC00" w14:paraId="2EC963CA" w14:textId="0520227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Prélever exactement 10 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>mL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vinaigre de cidre à l’aide d’une pipette graduée</w:t>
      </w:r>
    </w:p>
    <w:p w:rsidR="676ECC00" w:rsidP="305CC977" w:rsidRDefault="676ECC00" w14:paraId="15D25BF6" w14:textId="2641925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>Transférer ces 10 mL dans un bécher ou un erlenmeyer de 100 mL.</w:t>
      </w:r>
    </w:p>
    <w:p w:rsidR="676ECC00" w:rsidP="305CC977" w:rsidRDefault="676ECC00" w14:paraId="3F3B4D1B" w14:textId="2134889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Ajouter environ 20 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>mL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d’eau distillée pour augmenter le volume total (facilite l’observation du changement de couleur, sans affecter la quantité de matière).</w:t>
      </w:r>
    </w:p>
    <w:p w:rsidR="676ECC00" w:rsidP="305CC977" w:rsidRDefault="676ECC00" w14:paraId="17FCE094" w14:textId="6DBE5BA0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676ECC00" w:rsidP="305CC977" w:rsidRDefault="676ECC00" w14:paraId="5709D01A" w14:textId="7C170E1C">
      <w:pPr>
        <w:spacing w:before="0" w:beforeAutospacing="off" w:after="0" w:afterAutospacing="off"/>
        <w:jc w:val="left"/>
      </w:pPr>
      <w:r w:rsidRPr="305CC977" w:rsidR="7EBC38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 de l’indicateur :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676ECC00" w:rsidP="305CC977" w:rsidRDefault="676ECC00" w14:paraId="2D044FF6" w14:textId="130B4E6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>Ajouter 6 à 8 gouttes de phénolphtaléine dans le bécher contenant le vinaigre dilué.</w:t>
      </w:r>
    </w:p>
    <w:p w:rsidR="676ECC00" w:rsidP="305CC977" w:rsidRDefault="676ECC00" w14:paraId="1336130F" w14:textId="50C75BA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>Placer un agitateur magnétique dans le bécher. La solution reste incolore (pH acide).</w:t>
      </w:r>
    </w:p>
    <w:p w:rsidR="676ECC00" w:rsidP="305CC977" w:rsidRDefault="676ECC00" w14:paraId="6B54014D" w14:textId="15349594">
      <w:p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</w:pPr>
    </w:p>
    <w:p w:rsidR="676ECC00" w:rsidP="305CC977" w:rsidRDefault="676ECC00" w14:paraId="03ACF890" w14:textId="09757E81">
      <w:pPr>
        <w:spacing w:before="0" w:beforeAutospacing="off" w:after="0" w:afterAutospacing="off"/>
        <w:jc w:val="left"/>
      </w:pPr>
      <w:r w:rsidRPr="305CC977" w:rsidR="7EBC380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Préparation de la burette :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676ECC00" w:rsidP="305CC977" w:rsidRDefault="676ECC00" w14:paraId="51B888E3" w14:textId="41D6E0C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Rincer la burette avec un peu d’eau. Remplir la burette avec la solution de carbonate de sodium 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>à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0,5 mol/L jusqu’au-dessus de la graduation zéro.</w:t>
      </w:r>
    </w:p>
    <w:p w:rsidR="676ECC00" w:rsidP="305CC977" w:rsidRDefault="676ECC00" w14:paraId="67CB4494" w14:textId="327757B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Ajuster le niveau initial à 0,00 </w:t>
      </w:r>
      <w:r w:rsidRPr="305CC977" w:rsidR="7EBC3806">
        <w:rPr>
          <w:rFonts w:ascii="Aptos" w:hAnsi="Aptos" w:eastAsia="Aptos" w:cs="Aptos"/>
          <w:noProof w:val="0"/>
          <w:sz w:val="24"/>
          <w:szCs w:val="24"/>
          <w:lang w:val="fr-FR"/>
        </w:rPr>
        <w:t>mL</w:t>
      </w:r>
    </w:p>
    <w:p w:rsidR="676ECC00" w:rsidP="305CC977" w:rsidRDefault="676ECC00" w14:paraId="5C2BA164" w14:textId="79CD6E1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76ECC00" w:rsidP="305CC977" w:rsidRDefault="676ECC00" w14:paraId="7B267B5A" w14:textId="5C2AE8F4">
      <w:pPr>
        <w:spacing w:before="0" w:beforeAutospacing="off" w:after="0" w:afterAutospacing="off"/>
        <w:jc w:val="left"/>
      </w:pPr>
      <w:r w:rsidRPr="305CC977" w:rsidR="48DC0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Titrage :</w:t>
      </w:r>
      <w:r w:rsidRPr="305CC977" w:rsidR="48DC054F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676ECC00" w:rsidP="305CC977" w:rsidRDefault="676ECC00" w14:paraId="258A3168" w14:textId="61D30111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48DC054F">
        <w:rPr>
          <w:rFonts w:ascii="Aptos" w:hAnsi="Aptos" w:eastAsia="Aptos" w:cs="Aptos"/>
          <w:noProof w:val="0"/>
          <w:sz w:val="24"/>
          <w:szCs w:val="24"/>
          <w:lang w:val="fr-FR"/>
        </w:rPr>
        <w:t>Placer le bécher contenant le vinaigre sous la burette.</w:t>
      </w:r>
    </w:p>
    <w:p w:rsidR="676ECC00" w:rsidP="305CC977" w:rsidRDefault="676ECC00" w14:paraId="2DC30988" w14:textId="00702D0C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48DC054F">
        <w:rPr>
          <w:rFonts w:ascii="Aptos" w:hAnsi="Aptos" w:eastAsia="Aptos" w:cs="Aptos"/>
          <w:noProof w:val="0"/>
          <w:sz w:val="24"/>
          <w:szCs w:val="24"/>
          <w:lang w:val="fr-FR"/>
        </w:rPr>
        <w:t>Ajouter lentement la solution de soude au goutte à goutte dans le bécher tout en agitant doucement.</w:t>
      </w:r>
    </w:p>
    <w:p w:rsidR="676ECC00" w:rsidP="305CC977" w:rsidRDefault="676ECC00" w14:paraId="6D4A52A0" w14:textId="3F306471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48DC054F">
        <w:rPr>
          <w:rFonts w:ascii="Aptos" w:hAnsi="Aptos" w:eastAsia="Aptos" w:cs="Aptos"/>
          <w:noProof w:val="0"/>
          <w:sz w:val="24"/>
          <w:szCs w:val="24"/>
          <w:lang w:val="fr-FR"/>
        </w:rPr>
        <w:t>Observer l’apparition locale d’une couleur rose qui disparaît rapidement au début (due à la neutralisation partielle).</w:t>
      </w:r>
    </w:p>
    <w:p w:rsidR="676ECC00" w:rsidP="305CC977" w:rsidRDefault="676ECC00" w14:paraId="5468B948" w14:textId="58F29E4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48DC054F">
        <w:rPr>
          <w:rFonts w:ascii="Aptos" w:hAnsi="Aptos" w:eastAsia="Aptos" w:cs="Aptos"/>
          <w:noProof w:val="0"/>
          <w:sz w:val="24"/>
          <w:szCs w:val="24"/>
          <w:lang w:val="fr-FR"/>
        </w:rPr>
        <w:t>Ralentir l’ajout près du point d’équivalence, lorsque la couleur rose persiste plus longtemps.</w:t>
      </w:r>
    </w:p>
    <w:p w:rsidR="676ECC00" w:rsidP="305CC977" w:rsidRDefault="676ECC00" w14:paraId="28857898" w14:textId="4720CC0E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48DC054F">
        <w:rPr>
          <w:rFonts w:ascii="Aptos" w:hAnsi="Aptos" w:eastAsia="Aptos" w:cs="Aptos"/>
          <w:noProof w:val="0"/>
          <w:sz w:val="24"/>
          <w:szCs w:val="24"/>
          <w:lang w:val="fr-FR"/>
        </w:rPr>
        <w:t>Arrêter l’addition lorsque la solution entière devient rose pâle et que cette couleur persiste au moins 30 secondes après agitation.</w:t>
      </w:r>
    </w:p>
    <w:p w:rsidR="676ECC00" w:rsidP="305CC977" w:rsidRDefault="676ECC00" w14:paraId="246E0BD1" w14:textId="43F93EE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05CC977" w:rsidR="48DC054F">
        <w:rPr>
          <w:rFonts w:ascii="Aptos" w:hAnsi="Aptos" w:eastAsia="Aptos" w:cs="Aptos"/>
          <w:noProof w:val="0"/>
          <w:sz w:val="24"/>
          <w:szCs w:val="24"/>
          <w:lang w:val="fr-FR"/>
        </w:rPr>
        <w:t>Observer le volume de soude ajouté dans la solution</w:t>
      </w:r>
    </w:p>
    <w:p w:rsidR="676ECC00" w:rsidP="305CC977" w:rsidRDefault="676ECC00" w14:paraId="6FA76978" w14:textId="75E61E54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76ECC00" w:rsidP="305CC977" w:rsidRDefault="676ECC00" w14:paraId="5CFCF4DC" w14:textId="501F285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76ECC00" w:rsidP="305CC977" w:rsidRDefault="676ECC00" w14:paraId="54A31508" w14:textId="0799F70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76ECC00" w:rsidP="305CC977" w:rsidRDefault="676ECC00" w14:paraId="4D6A93F3" w14:textId="6B0CE303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76ECC00" w:rsidP="6DE3E1A0" w:rsidRDefault="676ECC00" w14:paraId="1D1E862E" w14:textId="7F57ED35">
      <w:pPr>
        <w:jc w:val="left"/>
      </w:pPr>
    </w:p>
    <w:p w:rsidR="6DE3E1A0" w:rsidP="6DE3E1A0" w:rsidRDefault="6DE3E1A0" w14:paraId="565D1220" w14:textId="29B3AA45">
      <w:pPr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6053655E" w14:textId="451715A8">
      <w:pPr>
        <w:jc w:val="left"/>
        <w:rPr>
          <w:rFonts w:ascii="Arial Nova" w:hAnsi="Arial Nova" w:eastAsia="Arial Nova" w:cs="Arial Nova"/>
        </w:rPr>
      </w:pPr>
    </w:p>
    <w:p w:rsidR="6DE3E1A0" w:rsidP="305CC977" w:rsidRDefault="6DE3E1A0" w14:paraId="75925C5A" w14:textId="2CA94AC6">
      <w:pPr>
        <w:pStyle w:val="Normal"/>
        <w:jc w:val="left"/>
        <w:rPr>
          <w:rFonts w:ascii="Arial Nova" w:hAnsi="Arial Nova" w:eastAsia="Arial Nova" w:cs="Arial Nova"/>
        </w:rPr>
      </w:pPr>
    </w:p>
    <w:p w:rsidR="3BEE51E3" w:rsidP="305CC977" w:rsidRDefault="3BEE51E3" w14:paraId="4318AE59" w14:textId="7DB940C6">
      <w:pPr>
        <w:pStyle w:val="ListParagraph"/>
        <w:numPr>
          <w:ilvl w:val="1"/>
          <w:numId w:val="1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305CC977" w:rsidR="3BEE51E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 partir du tableau suivant, calculer la masse molaire de l’acide </w:t>
      </w:r>
      <w:r w:rsidRPr="305CC977" w:rsidR="0BB0857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acétique</w:t>
      </w:r>
    </w:p>
    <w:p w:rsidR="0A1938B9" w:rsidP="6DE3E1A0" w:rsidRDefault="0A1938B9" w14:paraId="1984DD6D" w14:textId="11EC5A5E">
      <w:pPr>
        <w:ind w:left="720"/>
        <w:jc w:val="left"/>
        <w:rPr>
          <w:rFonts w:ascii="Arial Nova" w:hAnsi="Arial Nova" w:eastAsia="Arial Nova" w:cs="Arial Nova"/>
        </w:rPr>
      </w:pPr>
      <w:r w:rsidR="0A1938B9">
        <w:drawing>
          <wp:inline wp14:editId="34BCBA05" wp14:anchorId="75308A30">
            <wp:extent cx="5724524" cy="1219200"/>
            <wp:effectExtent l="0" t="0" r="0" b="0"/>
            <wp:docPr id="574672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05081c529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938B9" w:rsidP="6DE3E1A0" w:rsidRDefault="0A1938B9" w14:paraId="33D12AD9" w14:textId="076BBF5D">
      <w:pPr>
        <w:pStyle w:val="ListParagraph"/>
        <w:numPr>
          <w:ilvl w:val="1"/>
          <w:numId w:val="1"/>
        </w:numPr>
        <w:jc w:val="left"/>
        <w:rPr>
          <w:rFonts w:ascii="Arial Nova" w:hAnsi="Arial Nova" w:eastAsia="Arial Nova" w:cs="Arial Nova"/>
        </w:rPr>
      </w:pPr>
      <w:r w:rsidRPr="305CC977" w:rsidR="0A1938B9">
        <w:rPr>
          <w:rFonts w:ascii="Arial Nova" w:hAnsi="Arial Nova" w:eastAsia="Arial Nova" w:cs="Arial Nova"/>
        </w:rPr>
        <w:t xml:space="preserve">Calculer </w:t>
      </w:r>
      <w:r w:rsidRPr="305CC977" w:rsidR="0A1938B9">
        <w:rPr>
          <w:rFonts w:ascii="Arial Nova" w:hAnsi="Arial Nova" w:eastAsia="Arial Nova" w:cs="Arial Nova"/>
        </w:rPr>
        <w:t>le nombre</w:t>
      </w:r>
      <w:r w:rsidRPr="305CC977" w:rsidR="0A1938B9">
        <w:rPr>
          <w:rFonts w:ascii="Arial Nova" w:hAnsi="Arial Nova" w:eastAsia="Arial Nova" w:cs="Arial Nova"/>
        </w:rPr>
        <w:t xml:space="preserve"> de moles de carbonate de sodium introduites lors de l’équivalence</w:t>
      </w:r>
    </w:p>
    <w:p w:rsidR="7CE222D9" w:rsidP="6DE3E1A0" w:rsidRDefault="7CE222D9" w14:paraId="3153146F" w14:textId="34EC1F24">
      <w:pPr>
        <w:pStyle w:val="ListParagraph"/>
        <w:numPr>
          <w:ilvl w:val="1"/>
          <w:numId w:val="1"/>
        </w:numPr>
        <w:jc w:val="left"/>
        <w:rPr>
          <w:rFonts w:ascii="Arial Nova" w:hAnsi="Arial Nova" w:eastAsia="Arial Nova" w:cs="Arial Nova"/>
        </w:rPr>
      </w:pPr>
      <w:r w:rsidRPr="305CC977" w:rsidR="7CE222D9">
        <w:rPr>
          <w:rFonts w:ascii="Arial Nova" w:hAnsi="Arial Nova" w:eastAsia="Arial Nova" w:cs="Arial Nova"/>
        </w:rPr>
        <w:t xml:space="preserve">Calculer la concentration molaire en acide </w:t>
      </w:r>
      <w:r w:rsidRPr="305CC977" w:rsidR="6224474D">
        <w:rPr>
          <w:rFonts w:ascii="Arial Nova" w:hAnsi="Arial Nova" w:eastAsia="Arial Nova" w:cs="Arial Nova"/>
        </w:rPr>
        <w:t>acé</w:t>
      </w:r>
      <w:r w:rsidRPr="305CC977" w:rsidR="7CE222D9">
        <w:rPr>
          <w:rFonts w:ascii="Arial Nova" w:hAnsi="Arial Nova" w:eastAsia="Arial Nova" w:cs="Arial Nova"/>
        </w:rPr>
        <w:t xml:space="preserve">tique du </w:t>
      </w:r>
      <w:r w:rsidRPr="305CC977" w:rsidR="0E935DBA">
        <w:rPr>
          <w:rFonts w:ascii="Arial Nova" w:hAnsi="Arial Nova" w:eastAsia="Arial Nova" w:cs="Arial Nova"/>
        </w:rPr>
        <w:t>vinaigre</w:t>
      </w:r>
    </w:p>
    <w:p w:rsidR="7CE222D9" w:rsidP="6DE3E1A0" w:rsidRDefault="7CE222D9" w14:paraId="372F299A" w14:textId="7BFF5BD1">
      <w:pPr>
        <w:pStyle w:val="ListParagraph"/>
        <w:numPr>
          <w:ilvl w:val="1"/>
          <w:numId w:val="1"/>
        </w:numPr>
        <w:jc w:val="left"/>
        <w:rPr>
          <w:rFonts w:ascii="Arial Nova" w:hAnsi="Arial Nova" w:eastAsia="Arial Nova" w:cs="Arial Nova"/>
        </w:rPr>
      </w:pPr>
      <w:r w:rsidRPr="6DE3E1A0" w:rsidR="7CE222D9">
        <w:rPr>
          <w:rFonts w:ascii="Arial Nova" w:hAnsi="Arial Nova" w:eastAsia="Arial Nova" w:cs="Arial Nova"/>
        </w:rPr>
        <w:t>En déduire sa concentration massique</w:t>
      </w:r>
    </w:p>
    <w:p w:rsidR="6DE3E1A0" w:rsidP="6DE3E1A0" w:rsidRDefault="6DE3E1A0" w14:paraId="0DF3611C" w14:textId="2EF08688">
      <w:pPr>
        <w:pStyle w:val="ListParagraph"/>
        <w:ind w:left="1440"/>
        <w:jc w:val="left"/>
        <w:rPr>
          <w:rFonts w:ascii="Arial Nova" w:hAnsi="Arial Nova" w:eastAsia="Arial Nova" w:cs="Arial Nova"/>
        </w:rPr>
      </w:pPr>
    </w:p>
    <w:p w:rsidR="7CE222D9" w:rsidP="6DE3E1A0" w:rsidRDefault="7CE222D9" w14:paraId="0E8A21AC" w14:textId="221AA1B3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</w:rPr>
      </w:pPr>
      <w:r w:rsidRPr="305CC977" w:rsidR="7CE222D9">
        <w:rPr>
          <w:rFonts w:ascii="Arial Nova" w:hAnsi="Arial Nova" w:eastAsia="Arial Nova" w:cs="Arial Nova"/>
        </w:rPr>
        <w:t xml:space="preserve">(Valider) </w:t>
      </w:r>
      <w:r w:rsidRPr="305CC977" w:rsidR="1D6F92DA">
        <w:rPr>
          <w:rFonts w:ascii="Arial Nova" w:hAnsi="Arial Nova" w:eastAsia="Arial Nova" w:cs="Arial Nova"/>
        </w:rPr>
        <w:t>L</w:t>
      </w:r>
      <w:r w:rsidRPr="305CC977" w:rsidR="7D6CDE5D">
        <w:rPr>
          <w:rFonts w:ascii="Arial Nova" w:hAnsi="Arial Nova" w:eastAsia="Arial Nova" w:cs="Arial Nova"/>
        </w:rPr>
        <w:t>e vinaigre est étiqueté comme étant à 5% d’acidité. Vos résultats sont-ils en accord avec ce dernier ?</w:t>
      </w:r>
    </w:p>
    <w:p w:rsidR="6DE3E1A0" w:rsidP="6DE3E1A0" w:rsidRDefault="6DE3E1A0" w14:paraId="5781ABF2" w14:textId="038A3E40">
      <w:pPr>
        <w:pStyle w:val="ListParagraph"/>
        <w:ind w:left="720"/>
        <w:jc w:val="left"/>
        <w:rPr>
          <w:rFonts w:ascii="Arial Nova" w:hAnsi="Arial Nova" w:eastAsia="Arial Nova" w:cs="Arial Nova"/>
        </w:rPr>
      </w:pPr>
    </w:p>
    <w:p w:rsidR="1D6F92DA" w:rsidP="6DE3E1A0" w:rsidRDefault="1D6F92DA" w14:paraId="2A3286A5" w14:textId="6AE32C9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 Nova" w:hAnsi="Arial Nova" w:eastAsia="Arial Nova" w:cs="Arial Nova"/>
          <w:sz w:val="24"/>
          <w:szCs w:val="24"/>
        </w:rPr>
      </w:pPr>
      <w:r w:rsidRPr="305CC977" w:rsidR="1D6F92DA">
        <w:rPr>
          <w:rFonts w:ascii="Arial Nova" w:hAnsi="Arial Nova" w:eastAsia="Arial Nova" w:cs="Arial Nova"/>
        </w:rPr>
        <w:t xml:space="preserve">(Communiquer) Ecrire un court texte accompagné d’un schéma expliquant votre </w:t>
      </w:r>
      <w:r w:rsidRPr="305CC977" w:rsidR="69BE5252">
        <w:rPr>
          <w:rFonts w:ascii="Arial Nova" w:hAnsi="Arial Nova" w:eastAsia="Arial Nova" w:cs="Arial Nova"/>
        </w:rPr>
        <w:t xml:space="preserve">expérience </w:t>
      </w:r>
      <w:r w:rsidRPr="305CC977" w:rsidR="1D6F92DA">
        <w:rPr>
          <w:rFonts w:ascii="Arial Nova" w:hAnsi="Arial Nova" w:eastAsia="Arial Nova" w:cs="Arial Nova"/>
        </w:rPr>
        <w:t>et répondant à la problématique.</w:t>
      </w:r>
    </w:p>
    <w:p w:rsidR="6DE3E1A0" w:rsidP="6DE3E1A0" w:rsidRDefault="6DE3E1A0" w14:paraId="37816D3A" w14:textId="0E146B35">
      <w:pPr>
        <w:pStyle w:val="Normal"/>
        <w:ind w:left="0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38E2B500" w14:textId="03161FC9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6E870DB3" w14:textId="63794E93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0DF11CDC" w14:textId="18531869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5EACD29C" w14:textId="72C10D6D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0ABF888F" w14:textId="66A0534F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3F67DA3D" w14:textId="0A31EE06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681898A9" w14:textId="32C21B5D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7BE19DF1" w14:textId="31357A1E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4ECDC718" w14:textId="62CF0A30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3A792929" w14:textId="0C10331B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3239CB2D" w14:textId="38D7F847">
      <w:pPr>
        <w:ind w:left="708"/>
        <w:jc w:val="left"/>
        <w:rPr>
          <w:rFonts w:ascii="Arial Nova" w:hAnsi="Arial Nova" w:eastAsia="Arial Nova" w:cs="Arial Nova"/>
        </w:rPr>
      </w:pPr>
    </w:p>
    <w:p w:rsidR="6DE3E1A0" w:rsidP="6DE3E1A0" w:rsidRDefault="6DE3E1A0" w14:paraId="5569A192" w14:textId="3AF76356">
      <w:pPr>
        <w:pStyle w:val="Normal"/>
        <w:ind w:left="708"/>
        <w:jc w:val="left"/>
        <w:rPr>
          <w:rFonts w:ascii="Arial Nova" w:hAnsi="Arial Nova" w:eastAsia="Arial Nova" w:cs="Arial Nov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2eccf0afa564a3f"/>
      <w:footerReference w:type="default" r:id="R22d68e83a9f44c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E3E1A0" w:rsidTr="6DE3E1A0" w14:paraId="6DE7EDE9">
      <w:trPr>
        <w:trHeight w:val="300"/>
      </w:trPr>
      <w:tc>
        <w:tcPr>
          <w:tcW w:w="3005" w:type="dxa"/>
          <w:tcMar/>
        </w:tcPr>
        <w:p w:rsidR="6DE3E1A0" w:rsidP="6DE3E1A0" w:rsidRDefault="6DE3E1A0" w14:paraId="41CED12F" w14:textId="2E4FA10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E3E1A0" w:rsidP="6DE3E1A0" w:rsidRDefault="6DE3E1A0" w14:paraId="5FA8F0C8" w14:textId="73C8516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6DE3E1A0" w:rsidP="6DE3E1A0" w:rsidRDefault="6DE3E1A0" w14:paraId="3285B140" w14:textId="7AEA4A2A">
          <w:pPr>
            <w:pStyle w:val="Header"/>
            <w:bidi w:val="0"/>
            <w:ind w:right="-115"/>
            <w:jc w:val="right"/>
          </w:pPr>
        </w:p>
      </w:tc>
    </w:tr>
  </w:tbl>
  <w:p w:rsidR="6DE3E1A0" w:rsidP="6DE3E1A0" w:rsidRDefault="6DE3E1A0" w14:paraId="3D851D41" w14:textId="5FB68D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E3E1A0" w:rsidTr="305CC977" w14:paraId="7AF0DDA1">
      <w:trPr>
        <w:trHeight w:val="300"/>
      </w:trPr>
      <w:tc>
        <w:tcPr>
          <w:tcW w:w="3005" w:type="dxa"/>
          <w:tcMar/>
        </w:tcPr>
        <w:p w:rsidR="6DE3E1A0" w:rsidP="6DE3E1A0" w:rsidRDefault="6DE3E1A0" w14:paraId="5F3EF0C0" w14:textId="50B2B8E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DE3E1A0" w:rsidP="6DE3E1A0" w:rsidRDefault="6DE3E1A0" w14:paraId="61AA5240" w14:textId="0B9F0A16">
          <w:pPr>
            <w:pStyle w:val="Header"/>
            <w:bidi w:val="0"/>
            <w:jc w:val="center"/>
          </w:pPr>
          <w:r w:rsidR="305CC977">
            <w:rPr/>
            <w:t>CCF - Dosages</w:t>
          </w:r>
        </w:p>
      </w:tc>
      <w:tc>
        <w:tcPr>
          <w:tcW w:w="3005" w:type="dxa"/>
          <w:tcMar/>
        </w:tcPr>
        <w:p w:rsidR="6DE3E1A0" w:rsidP="6DE3E1A0" w:rsidRDefault="6DE3E1A0" w14:paraId="02CE5DEE" w14:textId="2E7852B5">
          <w:pPr>
            <w:pStyle w:val="Header"/>
            <w:bidi w:val="0"/>
            <w:ind w:right="-115"/>
            <w:jc w:val="right"/>
          </w:pPr>
        </w:p>
      </w:tc>
    </w:tr>
  </w:tbl>
  <w:p w:rsidR="6DE3E1A0" w:rsidP="6DE3E1A0" w:rsidRDefault="6DE3E1A0" w14:paraId="48F832F8" w14:textId="651587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bfd8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59a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75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d2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069d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D329A"/>
    <w:rsid w:val="02CA5368"/>
    <w:rsid w:val="02CA5368"/>
    <w:rsid w:val="06C42563"/>
    <w:rsid w:val="0A1938B9"/>
    <w:rsid w:val="0BB0857F"/>
    <w:rsid w:val="0C536BB2"/>
    <w:rsid w:val="0E6030E0"/>
    <w:rsid w:val="0E935DBA"/>
    <w:rsid w:val="10C5C252"/>
    <w:rsid w:val="10F164D8"/>
    <w:rsid w:val="12C5D20D"/>
    <w:rsid w:val="1AF03FE4"/>
    <w:rsid w:val="1B7C9872"/>
    <w:rsid w:val="1D6F92DA"/>
    <w:rsid w:val="1F68F09C"/>
    <w:rsid w:val="25C1872F"/>
    <w:rsid w:val="277FCA14"/>
    <w:rsid w:val="2B60D526"/>
    <w:rsid w:val="2B89F4E1"/>
    <w:rsid w:val="2C009FE1"/>
    <w:rsid w:val="305CC977"/>
    <w:rsid w:val="3141F43A"/>
    <w:rsid w:val="31E02A31"/>
    <w:rsid w:val="334838D9"/>
    <w:rsid w:val="342326C3"/>
    <w:rsid w:val="342326C3"/>
    <w:rsid w:val="383152E6"/>
    <w:rsid w:val="3A74ECEF"/>
    <w:rsid w:val="3B754BED"/>
    <w:rsid w:val="3BEE51E3"/>
    <w:rsid w:val="40265D70"/>
    <w:rsid w:val="404D2C0C"/>
    <w:rsid w:val="40F7BDEF"/>
    <w:rsid w:val="469B902E"/>
    <w:rsid w:val="48DC054F"/>
    <w:rsid w:val="4916DEC6"/>
    <w:rsid w:val="49E2A482"/>
    <w:rsid w:val="50748B33"/>
    <w:rsid w:val="5135C9FD"/>
    <w:rsid w:val="5501615C"/>
    <w:rsid w:val="5AEB670D"/>
    <w:rsid w:val="5B0A7269"/>
    <w:rsid w:val="5C1F88D9"/>
    <w:rsid w:val="5FC64F3E"/>
    <w:rsid w:val="61D8280E"/>
    <w:rsid w:val="6224474D"/>
    <w:rsid w:val="656A26EF"/>
    <w:rsid w:val="676ECC00"/>
    <w:rsid w:val="69A3350D"/>
    <w:rsid w:val="69BE5252"/>
    <w:rsid w:val="6A76D1B1"/>
    <w:rsid w:val="6AE0DFB9"/>
    <w:rsid w:val="6DE3E1A0"/>
    <w:rsid w:val="6FD20ABB"/>
    <w:rsid w:val="6FD20ABB"/>
    <w:rsid w:val="709E490F"/>
    <w:rsid w:val="70E83776"/>
    <w:rsid w:val="710B7BD1"/>
    <w:rsid w:val="721C9CC9"/>
    <w:rsid w:val="730AB2ED"/>
    <w:rsid w:val="741A5238"/>
    <w:rsid w:val="758983E5"/>
    <w:rsid w:val="763D0D34"/>
    <w:rsid w:val="76CD27FD"/>
    <w:rsid w:val="7842A796"/>
    <w:rsid w:val="7A1AB52C"/>
    <w:rsid w:val="7B59B94A"/>
    <w:rsid w:val="7CCD329A"/>
    <w:rsid w:val="7CE222D9"/>
    <w:rsid w:val="7D6CDE5D"/>
    <w:rsid w:val="7EB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329A"/>
  <w15:chartTrackingRefBased/>
  <w15:docId w15:val="{49B20947-C675-434A-847D-66F01139F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6DE3E1A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E3E1A0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f9a05081c5294373" /><Relationship Type="http://schemas.openxmlformats.org/officeDocument/2006/relationships/header" Target="header.xml" Id="R92eccf0afa564a3f" /><Relationship Type="http://schemas.openxmlformats.org/officeDocument/2006/relationships/footer" Target="footer.xml" Id="R22d68e83a9f44cb0" /><Relationship Type="http://schemas.openxmlformats.org/officeDocument/2006/relationships/numbering" Target="numbering.xml" Id="Rcaa537c73c2e4ec8" /><Relationship Type="http://schemas.openxmlformats.org/officeDocument/2006/relationships/image" Target="/media/image5.png" Id="R024afa143fc84e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2025-03-27T09:59:37.4800287Z</dcterms:created>
  <dcterms:modified xsi:type="dcterms:W3CDTF">2025-03-30T18:35:27.9123235Z</dcterms:modified>
  <dc:creator>Louis Lagon</dc:creator>
  <lastModifiedBy>Louis Lagon</lastModifiedBy>
</coreProperties>
</file>