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axuo6drmxi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</w:rPr>
      </w:pPr>
      <w:bookmarkStart w:colFirst="0" w:colLast="0" w:name="_7yaom44vk33e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🔍 AI Camera POC – UR Key Insights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What was done: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A concept + unmoderated sessions with 30 Gen Z non-Facetune users explored whether the POC's photo variations are interesting, valuable, and relevant to users and their photo-editing habits. Users viewed their own results and shared honest reactions, including emotional responses and thoughts on satisfaction, authenticity, accuracy, and brand fit.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28"/>
          <w:szCs w:val="28"/>
        </w:rPr>
      </w:pPr>
      <w:bookmarkStart w:colFirst="0" w:colLast="0" w:name="_kqii5j7sr41f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🚩 What didn't work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j7zsnj4x78ks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1. Identity inaccuracies were the #1 pain point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***Reminder from AP research: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There are 3 layers of sensitivity to changes: (1) Identity (face &amp; body), (2) Style (clothing/accessories), (3) Background.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In this research, users were most sensitive to changes in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facial features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(face structure, specific elements, smile, teeth etc.). When altered too much, results no longer felt like them - triggering immediate rejection. 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0"/>
            <w:szCs w:val="20"/>
            <w:u w:val="single"/>
            <w:rtl w:val="0"/>
          </w:rPr>
          <w:t xml:space="preserve">Clip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9wq9w37sqv02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br w:type="textWrapping"/>
        <w:t xml:space="preserve">2. Added or altered elements triggered instant rejection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Inserting elements that weren't in the original - especially teeth, out of context expressions, or major background changes - felt inauthentic and raised concerns that others would notice AI involvement.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Most rejected additions: Teeth or smile, b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ackground changes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, r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emoved people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 -</w:t>
      </w:r>
      <w:hyperlink r:id="rId7">
        <w:r w:rsidDel="00000000" w:rsidR="00000000" w:rsidRPr="00000000">
          <w:rPr>
            <w:rFonts w:ascii="Poppins" w:cs="Poppins" w:eastAsia="Poppins" w:hAnsi="Poppi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 clip</w:t>
        </w:r>
      </w:hyperlink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3. Overly perfect or "AI-ish" results were dismissed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When faces looked too smooth or perfect, users dismissed them as unusable - especially for social sharing.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a64d79"/>
          <w:sz w:val="20"/>
          <w:szCs w:val="20"/>
          <w:rtl w:val="0"/>
        </w:rPr>
        <w:t xml:space="preserve">"you can tell that it's being edited...because obviously it's so much more smoother"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Poppins" w:cs="Poppins" w:eastAsia="Poppins" w:hAnsi="Poppins"/>
          <w:i w:val="1"/>
          <w:iCs w:val="1"/>
          <w:color w:val="a64d79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Users valued realistic imperfections:</w:t>
      </w:r>
      <w:r w:rsidDel="00000000" w:rsidR="00000000" w:rsidRPr="00000000">
        <w:rPr>
          <w:rFonts w:ascii="Poppins" w:cs="Poppins" w:eastAsia="Poppins" w:hAnsi="Poppins"/>
          <w:color w:val="a64d7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i w:val="1"/>
          <w:iCs w:val="1"/>
          <w:color w:val="a64d79"/>
          <w:sz w:val="20"/>
          <w:szCs w:val="20"/>
          <w:rtl w:val="0"/>
        </w:rPr>
        <w:t xml:space="preserve">"I still wanted to look realistic...to look slightly imperfect"</w:t>
      </w:r>
      <w:r w:rsidDel="00000000" w:rsidR="00000000" w:rsidRPr="00000000">
        <w:rPr>
          <w:rFonts w:ascii="Poppins" w:cs="Poppins" w:eastAsia="Poppins" w:hAnsi="Poppins"/>
          <w:color w:val="a64d79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Poppins" w:cs="Poppins" w:eastAsia="Poppins" w:hAnsi="Poppins"/>
          <w:i w:val="1"/>
          <w:iCs w:val="1"/>
          <w:color w:val="a64d79"/>
          <w:sz w:val="20"/>
          <w:szCs w:val="20"/>
          <w:rtl w:val="0"/>
        </w:rPr>
        <w:t xml:space="preserve">"I like the imperfections in the hair"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oyui4ri9i1g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1mvti9xxl0f9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4. Lack of control after seeing results created frustration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Without the ability to guide outcomes after seeing initial results, variations often felt misaligned with user intentions.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a64d79"/>
          <w:sz w:val="20"/>
          <w:szCs w:val="20"/>
          <w:rtl w:val="0"/>
        </w:rPr>
        <w:t xml:space="preserve">"I wish I could choose the angles rather than it </w:t>
      </w:r>
      <w:r w:rsidDel="00000000" w:rsidR="00000000" w:rsidRPr="00000000">
        <w:rPr>
          <w:rFonts w:ascii="Poppins" w:cs="Poppins" w:eastAsia="Poppins" w:hAnsi="Poppins"/>
          <w:i w:val="1"/>
          <w:iCs w:val="1"/>
          <w:color w:val="a64d79"/>
          <w:sz w:val="20"/>
          <w:szCs w:val="20"/>
          <w:rtl w:val="0"/>
        </w:rPr>
        <w:t xml:space="preserve">pre generate</w:t>
      </w:r>
      <w:r w:rsidDel="00000000" w:rsidR="00000000" w:rsidRPr="00000000">
        <w:rPr>
          <w:rFonts w:ascii="Poppins" w:cs="Poppins" w:eastAsia="Poppins" w:hAnsi="Poppins"/>
          <w:i w:val="1"/>
          <w:iCs w:val="1"/>
          <w:color w:val="a64d79"/>
          <w:sz w:val="20"/>
          <w:szCs w:val="20"/>
          <w:rtl w:val="0"/>
        </w:rPr>
        <w:t xml:space="preserve"> for me" / "I wish I could tell it what to do. Like how does it decide what type of pictures to make?"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swz1l3zdhuud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5. Inconsistent quality within the same generation batch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Drastic variation between the 4 generated images made the experience feel unpredictable - some results were great and accurate and others in the same batch were off and unnatural.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a64d79"/>
          <w:sz w:val="20"/>
          <w:szCs w:val="20"/>
          <w:rtl w:val="0"/>
        </w:rPr>
        <w:t xml:space="preserve">"I liked what I saw but I also didn't like some of what I saw" / "at least 80% of them I wouldn't be happy with nor use"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</w:rPr>
      </w:pPr>
      <w:bookmarkStart w:colFirst="0" w:colLast="0" w:name="_5t8hrjj8f082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✨ What worked 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7lki9pjpz5hp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1. Clear value proposition: "Photo rescue"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Most valuable when the original photo had value (great outfit, memorable event, good location) but something specific needed fixing. Users wanted to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save the moment, not fabricate a new one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 </w:t>
      </w:r>
      <w:hyperlink r:id="rId8">
        <w:r w:rsidDel="00000000" w:rsidR="00000000" w:rsidRPr="00000000">
          <w:rPr>
            <w:rFonts w:ascii="Poppins" w:cs="Poppins" w:eastAsia="Poppins" w:hAnsi="Poppins"/>
            <w:color w:val="1155cc"/>
            <w:sz w:val="20"/>
            <w:szCs w:val="20"/>
            <w:u w:val="single"/>
            <w:rtl w:val="0"/>
          </w:rPr>
          <w:t xml:space="preserve">Clip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When it worked: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Fixing things users couldn't easily fix themselves - poses, expressions, angles.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m9ho9mi8vcyf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xyrbmsqslvd0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2. Fast, seamless, intuitive UX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 experience was consistently described as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smooth, simple, and user-friendly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 The speed of generation (a few seconds) exceeded expectations and made the tool feel efficient.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a64d79"/>
          <w:sz w:val="20"/>
          <w:szCs w:val="20"/>
          <w:rtl w:val="0"/>
        </w:rPr>
        <w:t xml:space="preserve">"it was very quick...I clicked one image and I just tapped a button five times" / "it was a very smooth and clear experience. Very user friendly"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***Only confusion: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Button purpose wasn't clear before first use - users didn’t know what to expect, but was immediately understood once pressed.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7bj4jz5v6gxo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br w:type="textWrapping"/>
        <w:t xml:space="preserve">3. Conflicted desires: similarity vs. optimization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While 53% wanted results to closely resemble the original, many appreciated variations with better poses or expressions - as long as their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identity remained intact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 </w:t>
      </w:r>
      <w:hyperlink r:id="rId9">
        <w:r w:rsidDel="00000000" w:rsidR="00000000" w:rsidRPr="00000000">
          <w:rPr>
            <w:rFonts w:ascii="Poppins" w:cs="Poppins" w:eastAsia="Poppins" w:hAnsi="Poppins"/>
            <w:color w:val="1155cc"/>
            <w:sz w:val="20"/>
            <w:szCs w:val="20"/>
            <w:u w:val="single"/>
            <w:rtl w:val="0"/>
          </w:rPr>
          <w:t xml:space="preserve">Clip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Key tension: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Users wanted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better version of the moment they already captured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not an entirely different moment.</w:t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28"/>
          <w:szCs w:val="28"/>
        </w:rPr>
      </w:pPr>
      <w:bookmarkStart w:colFirst="0" w:colLast="0" w:name="_5505w37va67r" w:id="13"/>
      <w:bookmarkEnd w:id="13"/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⚠️ Deeper Concerns: Authenticity Anxiety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Users expressed ethical and social concerns about AI manipulation that went deeper than the outcome quality. They shared fears of fabricated content, social judgment, and personal values - </w:t>
      </w:r>
      <w:hyperlink r:id="rId10">
        <w:r w:rsidDel="00000000" w:rsidR="00000000" w:rsidRPr="00000000">
          <w:rPr>
            <w:rFonts w:ascii="Poppins" w:cs="Poppins" w:eastAsia="Poppins" w:hAnsi="Poppins"/>
            <w:color w:val="1155cc"/>
            <w:sz w:val="20"/>
            <w:szCs w:val="20"/>
            <w:u w:val="single"/>
            <w:rtl w:val="0"/>
          </w:rPr>
          <w:t xml:space="preserve">Clip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br w:type="textWrapping"/>
        <w:t xml:space="preserve">Critical insight: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~20-25% of users are not seeing this experience as relevant at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all.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28"/>
          <w:szCs w:val="28"/>
        </w:rPr>
      </w:pPr>
      <w:bookmarkStart w:colFirst="0" w:colLast="0" w:name="_kbsuhtwa52g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28"/>
          <w:szCs w:val="28"/>
        </w:rPr>
      </w:pPr>
      <w:bookmarkStart w:colFirst="0" w:colLast="0" w:name="_z7er31anevr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28"/>
          <w:szCs w:val="28"/>
        </w:rPr>
      </w:pPr>
      <w:bookmarkStart w:colFirst="0" w:colLast="0" w:name="_p8hmt6gwuj80" w:id="16"/>
      <w:bookmarkEnd w:id="16"/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🎯 When Would They Use It?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9d3zhjielmdb" w:id="17"/>
      <w:bookmarkEnd w:id="1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Primary use cases identified: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Photo rescue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- When they love the context or something about the image but dislike how they look, especially with limited alternatives.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Low-effort enhancement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- Quick edits &amp; fixes without manual work.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a64d79"/>
          <w:sz w:val="20"/>
          <w:szCs w:val="20"/>
          <w:rtl w:val="0"/>
        </w:rPr>
        <w:t xml:space="preserve">"if I just really wanted to edit my photos...without editing them myself, I would just go to this app"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Professional contexts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– LinkedIn profiles and headshots, where authenticity matters less.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a64d79"/>
          <w:sz w:val="20"/>
          <w:szCs w:val="20"/>
          <w:rtl w:val="0"/>
        </w:rPr>
        <w:t xml:space="preserve">"I would use this for LinkedIn...but I wouldn't post on social media"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i w:val="1"/>
          <w:iCs w:val="1"/>
          <w:sz w:val="34"/>
          <w:szCs w:val="34"/>
        </w:rPr>
      </w:pPr>
      <w:bookmarkStart w:colFirst="0" w:colLast="0" w:name="_fk853iwdl0bl" w:id="18"/>
      <w:bookmarkEnd w:id="18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💬 Facetune Brand Perception - Mixed feelings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Pleasantly surprised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- Some didn’t expect this kind of AI from Facetune and saw it as a welcome addition.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Mixed brand associations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- While some felt the experience aligned with Facetune’s mission of enhancing photos, others associated the brand with unnatural edits and body manipulation. Poor or fake-looking results reinforced these negative views.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Perception shift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- A minority said it changed how they see Facetune, realizing it’s not just about slimming.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“Doesn’t feel like Facetune”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- some felt this experience was so different it could be its own standalone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</w:rPr>
      </w:pPr>
      <w:bookmarkStart w:colFirst="0" w:colLast="0" w:name="_t8knxfnvg9h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</w:rPr>
      </w:pPr>
      <w:bookmarkStart w:colFirst="0" w:colLast="0" w:name="_jvfc6fqw4ygd" w:id="20"/>
      <w:bookmarkEnd w:id="20"/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Next Steps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  <w:shd w:fill="d9ead3" w:val="clear"/>
        </w:rPr>
      </w:pPr>
      <w:bookmarkStart w:colFirst="0" w:colLast="0" w:name="_xbm3bqbntyg7" w:id="21"/>
      <w:bookmarkEnd w:id="2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🧠 1. Solve identity preservation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shd w:fill="d9ead3" w:val="clear"/>
          <w:rtl w:val="0"/>
        </w:rPr>
        <w:t xml:space="preserve">(Highest priority)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 #1 barrier to adoption. Users need to see themselves in results.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Immediate actions: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Improve facial recognition - through LoRA training or auto-selection for LoRA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Prioritize preserving: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Face shape (jawline, chin, etc.)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Distinguishing features (freckles, moles, gaps in teeth, etc.)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wb1ydal98s3l" w:id="22"/>
      <w:bookmarkEnd w:id="2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br w:type="textWrapping"/>
        <w:t xml:space="preserve">🎛 2. Give users control after seeing results 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Users accepted initial randomness but needed ways to refine toward their preferences. The current "generate 4 and hope" approach isn’t satisfying enough.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Short-term: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"Show me more like this" button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"Keep pose, change expression" toggles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Poppins" w:cs="Poppins" w:eastAsia="Poppins" w:hAnsi="Poppins"/>
          <w:b w:val="1"/>
          <w:bCs w:val="1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Long-term: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ChatGPT-style conversational refinement to get to the desired outcome.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sy1damcbxbtw" w:id="23"/>
      <w:bookmarkEnd w:id="2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br w:type="textWrapping"/>
        <w:t xml:space="preserve">⚡ 3. Leverage ease-of-use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Let users apply fast, light edits with the AI - then seamlessly transition to the full editor for deeper customization if needed.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qiume73b6rsj" w:id="24"/>
      <w:bookmarkEnd w:id="2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🔍 4. Optimize for specific use cases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Focus on "photo rescue" scenarios - make it easy to identify which photos could be "saved" (suggestion: AI could suggest candidates from camera roll).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pp.usertesting.com/h/bsg7pziYs5ib9gQ8smUK?shared_via=link&amp;share_id=hgH2uiuMoT" TargetMode="External"/><Relationship Id="rId9" Type="http://schemas.openxmlformats.org/officeDocument/2006/relationships/hyperlink" Target="https://app.usertesting.com/h/sjWy_F_T1uwtgqTCMxN2?shared_via=link&amp;share_id=lupmlSMDbl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usertesting.com/h/PyBsx6Kp7RwYAT-62Ah7?shared_via=link&amp;share_id=JaKManbVEY" TargetMode="External"/><Relationship Id="rId7" Type="http://schemas.openxmlformats.org/officeDocument/2006/relationships/hyperlink" Target="https://app.usertesting.com/h/Us6h9TbnaNFoLY852XLv?shared_via=link&amp;share_id=sGiaoWh0aI" TargetMode="External"/><Relationship Id="rId8" Type="http://schemas.openxmlformats.org/officeDocument/2006/relationships/hyperlink" Target="https://app.usertesting.com/h/aMerajsg73ML4rssHRSC?shared_via=link&amp;share_id=MN3Mw2zsA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