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R&amp;D  /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Nino Sapir  |  050-2052318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ninsap@gmail.com</w:t>
        </w:r>
      </w:hyperlink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rtl w:val="0"/>
        </w:rPr>
        <w:t xml:space="preserve">Ashdod</w:t>
      </w:r>
      <w:r w:rsidDel="00000000" w:rsidR="00000000" w:rsidRPr="00000000">
        <w:rPr>
          <w:rtl w:val="0"/>
        </w:rPr>
        <w:t xml:space="preserve">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rPr>
          <w:highlight w:val="yellow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spacing w:after="0" w:afterAutospacing="0" w:before="0" w:lineRule="auto"/>
        <w:ind w:left="425.19685039370086" w:hanging="360"/>
      </w:pP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with a strong background in </w:t>
      </w:r>
      <w:r w:rsidDel="00000000" w:rsidR="00000000" w:rsidRPr="00000000">
        <w:rPr>
          <w:b w:val="1"/>
          <w:rtl w:val="0"/>
        </w:rPr>
        <w:t xml:space="preserve">R&amp;D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manufacturing of advanced materials</w:t>
      </w:r>
      <w:r w:rsidDel="00000000" w:rsidR="00000000" w:rsidRPr="00000000">
        <w:rPr>
          <w:rtl w:val="0"/>
        </w:rPr>
        <w:t xml:space="preserve">, driving successful</w:t>
      </w:r>
      <w:r w:rsidDel="00000000" w:rsidR="00000000" w:rsidRPr="00000000">
        <w:rPr>
          <w:b w:val="1"/>
          <w:rtl w:val="0"/>
        </w:rPr>
        <w:t xml:space="preserve"> product development </w:t>
      </w:r>
      <w:r w:rsidDel="00000000" w:rsidR="00000000" w:rsidRPr="00000000">
        <w:rPr>
          <w:rtl w:val="0"/>
        </w:rPr>
        <w:t xml:space="preserve">from concept to production scale-up.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leading cross-functional teams</w:t>
      </w:r>
      <w:r w:rsidDel="00000000" w:rsidR="00000000" w:rsidRPr="00000000">
        <w:rPr>
          <w:rtl w:val="0"/>
        </w:rPr>
        <w:t xml:space="preserve">, coordinating complex projects, and</w:t>
      </w:r>
      <w:r w:rsidDel="00000000" w:rsidR="00000000" w:rsidRPr="00000000">
        <w:rPr>
          <w:b w:val="1"/>
          <w:rtl w:val="0"/>
        </w:rPr>
        <w:t xml:space="preserve"> managing resources</w:t>
      </w:r>
      <w:r w:rsidDel="00000000" w:rsidR="00000000" w:rsidRPr="00000000">
        <w:rPr>
          <w:rtl w:val="0"/>
        </w:rPr>
        <w:t xml:space="preserve"> to deliver on time and within budget.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risk assessment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regulatory compliance support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 within regulated environments.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Hands-on expertise in </w:t>
      </w:r>
      <w:r w:rsidDel="00000000" w:rsidR="00000000" w:rsidRPr="00000000">
        <w:rPr>
          <w:b w:val="1"/>
          <w:rtl w:val="0"/>
        </w:rPr>
        <w:t xml:space="preserve">laboratory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material characterization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process validation</w:t>
      </w:r>
      <w:r w:rsidDel="00000000" w:rsidR="00000000" w:rsidRPr="00000000">
        <w:rPr>
          <w:rtl w:val="0"/>
        </w:rPr>
        <w:t xml:space="preserve"> to ensure product reliability and performance.</w:t>
        <w:br w:type="textWrapping"/>
        <w:t xml:space="preserve">Experienced in </w:t>
      </w: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supplier management</w:t>
      </w:r>
      <w:r w:rsidDel="00000000" w:rsidR="00000000" w:rsidRPr="00000000">
        <w:rPr>
          <w:rtl w:val="0"/>
        </w:rPr>
        <w:t xml:space="preserve">, procurement processes, and supply chain coordination using</w:t>
      </w:r>
      <w:r w:rsidDel="00000000" w:rsidR="00000000" w:rsidRPr="00000000">
        <w:rPr>
          <w:b w:val="1"/>
          <w:rtl w:val="0"/>
        </w:rPr>
        <w:t xml:space="preserve"> Oracle.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Adept at utilizing </w:t>
      </w:r>
      <w:r w:rsidDel="00000000" w:rsidR="00000000" w:rsidRPr="00000000">
        <w:rPr>
          <w:b w:val="1"/>
          <w:rtl w:val="0"/>
        </w:rPr>
        <w:t xml:space="preserve">Agile project management tools</w:t>
      </w:r>
      <w:r w:rsidDel="00000000" w:rsidR="00000000" w:rsidRPr="00000000">
        <w:rPr>
          <w:rtl w:val="0"/>
        </w:rPr>
        <w:t xml:space="preserve"> for efficient workflow integration and engineering documentation.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1"/>
        </w:numPr>
        <w:spacing w:after="24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Collaborative communicator, committed to continuous process improvement and maintaining high-quality standards in product development and manufacturing.</w:t>
      </w:r>
    </w:p>
    <w:p w:rsidR="00000000" w:rsidDel="00000000" w:rsidP="00000000" w:rsidRDefault="00000000" w:rsidRPr="00000000" w14:paraId="0000000B">
      <w:pPr>
        <w:spacing w:after="0" w:before="200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2016 – 2024    </w:t>
      </w:r>
      <w:r w:rsidDel="00000000" w:rsidR="00000000" w:rsidRPr="00000000">
        <w:rPr>
          <w:b w:val="1"/>
          <w:rtl w:val="0"/>
        </w:rPr>
        <w:t xml:space="preserve">Engineering Project Lead (NPI &amp; Production)</w:t>
      </w:r>
      <w:r w:rsidDel="00000000" w:rsidR="00000000" w:rsidRPr="00000000">
        <w:rPr>
          <w:rtl w:val="0"/>
        </w:rPr>
        <w:t xml:space="preserve">, Stratasys Ltd.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Led cross-functional R&amp;D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manufacturing teams</w:t>
      </w:r>
      <w:r w:rsidDel="00000000" w:rsidR="00000000" w:rsidRPr="00000000">
        <w:rPr>
          <w:rtl w:val="0"/>
        </w:rPr>
        <w:t xml:space="preserve"> to deliver advanced materials development projects, ensuring alignment with business objectives and regulatory requirements.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Developed and </w:t>
      </w:r>
      <w:r w:rsidDel="00000000" w:rsidR="00000000" w:rsidRPr="00000000">
        <w:rPr>
          <w:b w:val="1"/>
          <w:rtl w:val="0"/>
        </w:rPr>
        <w:t xml:space="preserve">executed detailed project plans,</w:t>
      </w:r>
      <w:r w:rsidDel="00000000" w:rsidR="00000000" w:rsidRPr="00000000">
        <w:rPr>
          <w:rtl w:val="0"/>
        </w:rPr>
        <w:t xml:space="preserve"> managing milestones, resource allocation, and risk mitigation to ensure timely and on-budget delivery.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Supported </w:t>
      </w:r>
      <w:r w:rsidDel="00000000" w:rsidR="00000000" w:rsidRPr="00000000">
        <w:rPr>
          <w:b w:val="1"/>
          <w:rtl w:val="0"/>
        </w:rPr>
        <w:t xml:space="preserve">regulatory documentation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compliance activities</w:t>
      </w:r>
      <w:r w:rsidDel="00000000" w:rsidR="00000000" w:rsidRPr="00000000">
        <w:rPr>
          <w:rtl w:val="0"/>
        </w:rPr>
        <w:t xml:space="preserve"> for biocompatible materials, ensuring adherence to applicable standards and internal quality systems.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Conducted comprehensive</w:t>
      </w:r>
      <w:r w:rsidDel="00000000" w:rsidR="00000000" w:rsidRPr="00000000">
        <w:rPr>
          <w:b w:val="1"/>
          <w:rtl w:val="0"/>
        </w:rPr>
        <w:t xml:space="preserve"> risk assessments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implemented mitigation strategies</w:t>
      </w:r>
      <w:r w:rsidDel="00000000" w:rsidR="00000000" w:rsidRPr="00000000">
        <w:rPr>
          <w:rtl w:val="0"/>
        </w:rPr>
        <w:t xml:space="preserve"> to address technical and operational challenges during product development.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Managed vendor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supplier relationships</w:t>
      </w:r>
      <w:r w:rsidDel="00000000" w:rsidR="00000000" w:rsidRPr="00000000">
        <w:rPr>
          <w:rtl w:val="0"/>
        </w:rPr>
        <w:t xml:space="preserve"> to support research, material sourcing, technology transfer, and validation activities, ensuring project continuity.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Performed hands-on laboratory testing, including</w:t>
      </w:r>
      <w:r w:rsidDel="00000000" w:rsidR="00000000" w:rsidRPr="00000000">
        <w:rPr>
          <w:b w:val="1"/>
          <w:rtl w:val="0"/>
        </w:rPr>
        <w:t xml:space="preserve"> material characterization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mechanical property evaluation</w:t>
      </w:r>
      <w:r w:rsidDel="00000000" w:rsidR="00000000" w:rsidRPr="00000000">
        <w:rPr>
          <w:rtl w:val="0"/>
        </w:rPr>
        <w:t xml:space="preserve">, and process validation to ensure </w:t>
      </w:r>
      <w:r w:rsidDel="00000000" w:rsidR="00000000" w:rsidRPr="00000000">
        <w:rPr>
          <w:b w:val="1"/>
          <w:rtl w:val="0"/>
        </w:rPr>
        <w:t xml:space="preserve">product quality</w:t>
      </w:r>
      <w:r w:rsidDel="00000000" w:rsidR="00000000" w:rsidRPr="00000000">
        <w:rPr>
          <w:rtl w:val="0"/>
        </w:rPr>
        <w:t xml:space="preserve"> and reliability.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and maintained </w:t>
      </w:r>
      <w:r w:rsidDel="00000000" w:rsidR="00000000" w:rsidRPr="00000000">
        <w:rPr>
          <w:b w:val="1"/>
          <w:rtl w:val="0"/>
        </w:rPr>
        <w:t xml:space="preserve">Safety Data Sheets (SDS)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Wercs software</w:t>
      </w:r>
      <w:r w:rsidDel="00000000" w:rsidR="00000000" w:rsidRPr="00000000">
        <w:rPr>
          <w:rtl w:val="0"/>
        </w:rPr>
        <w:t xml:space="preserve"> to comply with safety and regulatory standards.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Oversaw </w:t>
      </w:r>
      <w:r w:rsidDel="00000000" w:rsidR="00000000" w:rsidRPr="00000000">
        <w:rPr>
          <w:b w:val="1"/>
          <w:rtl w:val="0"/>
        </w:rPr>
        <w:t xml:space="preserve">raw material sourcing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procurement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purchase order management</w:t>
      </w:r>
      <w:r w:rsidDel="00000000" w:rsidR="00000000" w:rsidRPr="00000000">
        <w:rPr>
          <w:rtl w:val="0"/>
        </w:rPr>
        <w:t xml:space="preserve"> through Oracle, coordinating cross-functional teams to maintain supply chain continuity.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Utilized Agile project management software to create and integrate</w:t>
      </w:r>
      <w:r w:rsidDel="00000000" w:rsidR="00000000" w:rsidRPr="00000000">
        <w:rPr>
          <w:b w:val="1"/>
          <w:rtl w:val="0"/>
        </w:rPr>
        <w:t xml:space="preserve"> bills of materials (BOM)</w:t>
      </w:r>
      <w:r w:rsidDel="00000000" w:rsidR="00000000" w:rsidRPr="00000000">
        <w:rPr>
          <w:rtl w:val="0"/>
        </w:rPr>
        <w:t xml:space="preserve"> and streamline </w:t>
      </w:r>
      <w:r w:rsidDel="00000000" w:rsidR="00000000" w:rsidRPr="00000000">
        <w:rPr>
          <w:b w:val="1"/>
          <w:rtl w:val="0"/>
        </w:rPr>
        <w:t xml:space="preserve">engineering workflows.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Collaborated closely with QA teams</w:t>
      </w:r>
      <w:r w:rsidDel="00000000" w:rsidR="00000000" w:rsidRPr="00000000">
        <w:rPr>
          <w:rtl w:val="0"/>
        </w:rPr>
        <w:t xml:space="preserve"> on inspections and quality control initiatives, driving continuous process improvements and ensuring compliance with internal and industry quality standards.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Provided manufacturing support</w:t>
      </w:r>
      <w:r w:rsidDel="00000000" w:rsidR="00000000" w:rsidRPr="00000000">
        <w:rPr>
          <w:rtl w:val="0"/>
        </w:rPr>
        <w:t xml:space="preserve"> by resolving customer complaints and improving product testing protocols, enhancing overall product quality, and customer satisfaction.</w:t>
      </w:r>
    </w:p>
    <w:p w:rsidR="00000000" w:rsidDel="00000000" w:rsidP="00000000" w:rsidRDefault="00000000" w:rsidRPr="00000000" w14:paraId="00000018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2015 – 2016    </w:t>
      </w:r>
      <w:r w:rsidDel="00000000" w:rsidR="00000000" w:rsidRPr="00000000">
        <w:rPr>
          <w:b w:val="1"/>
          <w:rtl w:val="0"/>
        </w:rPr>
        <w:t xml:space="preserve">Formulation and CMC Chemist</w:t>
      </w:r>
      <w:r w:rsidDel="00000000" w:rsidR="00000000" w:rsidRPr="00000000">
        <w:rPr>
          <w:rtl w:val="0"/>
        </w:rPr>
        <w:t xml:space="preserve">, EFI Ltd., Ypsilanti, MI, USA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eveloped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optimized</w:t>
      </w:r>
      <w:r w:rsidDel="00000000" w:rsidR="00000000" w:rsidRPr="00000000">
        <w:rPr>
          <w:rtl w:val="0"/>
        </w:rPr>
        <w:t xml:space="preserve"> manufacturing processes,</w:t>
      </w:r>
      <w:r w:rsidDel="00000000" w:rsidR="00000000" w:rsidRPr="00000000">
        <w:rPr>
          <w:rtl w:val="0"/>
        </w:rPr>
        <w:t xml:space="preserve"> including filtration and formulation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Created and</w:t>
      </w:r>
      <w:r w:rsidDel="00000000" w:rsidR="00000000" w:rsidRPr="00000000">
        <w:rPr>
          <w:rtl w:val="0"/>
        </w:rPr>
        <w:t xml:space="preserve"> implemented </w:t>
      </w:r>
      <w:r w:rsidDel="00000000" w:rsidR="00000000" w:rsidRPr="00000000">
        <w:rPr>
          <w:b w:val="1"/>
          <w:rtl w:val="0"/>
        </w:rPr>
        <w:t xml:space="preserve">quality control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testing procedures</w:t>
      </w:r>
      <w:r w:rsidDel="00000000" w:rsidR="00000000" w:rsidRPr="00000000">
        <w:rPr>
          <w:rtl w:val="0"/>
        </w:rPr>
        <w:t xml:space="preserve"> for raw material inks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Formulated a diverse range of digital printing inks for various products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the QA Department to approve process documentation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Contributed to ongoing process </w:t>
      </w:r>
      <w:r w:rsidDel="00000000" w:rsidR="00000000" w:rsidRPr="00000000">
        <w:rPr>
          <w:b w:val="1"/>
          <w:rtl w:val="0"/>
        </w:rPr>
        <w:t xml:space="preserve">development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2011 – 2014    </w:t>
      </w:r>
      <w:r w:rsidDel="00000000" w:rsidR="00000000" w:rsidRPr="00000000">
        <w:rPr>
          <w:b w:val="1"/>
          <w:rtl w:val="0"/>
        </w:rPr>
        <w:t xml:space="preserve">Process Manufacturing Team Leader</w:t>
      </w:r>
      <w:r w:rsidDel="00000000" w:rsidR="00000000" w:rsidRPr="00000000">
        <w:rPr>
          <w:rtl w:val="0"/>
        </w:rPr>
        <w:t xml:space="preserve">, Chiasma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formulations</w:t>
      </w:r>
      <w:r w:rsidDel="00000000" w:rsidR="00000000" w:rsidRPr="00000000">
        <w:rPr>
          <w:rtl w:val="0"/>
        </w:rPr>
        <w:t xml:space="preserve"> for the leading drug of Chiasma, followed by manufacturing and different scale GMP batches for preclinical and clinical studies.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Ensured high-quality research through effective </w:t>
      </w:r>
      <w:r w:rsidDel="00000000" w:rsidR="00000000" w:rsidRPr="00000000">
        <w:rPr>
          <w:b w:val="1"/>
          <w:rtl w:val="0"/>
        </w:rPr>
        <w:t xml:space="preserve">employee performance monitoring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Enhanced efficiency by </w:t>
      </w:r>
      <w:r w:rsidDel="00000000" w:rsidR="00000000" w:rsidRPr="00000000">
        <w:rPr>
          <w:b w:val="1"/>
          <w:rtl w:val="0"/>
        </w:rPr>
        <w:t xml:space="preserve">overseeing manufacturing preparation</w:t>
      </w:r>
      <w:r w:rsidDel="00000000" w:rsidR="00000000" w:rsidRPr="00000000">
        <w:rPr>
          <w:rtl w:val="0"/>
        </w:rPr>
        <w:t xml:space="preserve"> and follow-up activities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Ensured accuracy and compliance with </w:t>
      </w: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external regulations</w:t>
      </w:r>
      <w:r w:rsidDel="00000000" w:rsidR="00000000" w:rsidRPr="00000000">
        <w:rPr>
          <w:rtl w:val="0"/>
        </w:rPr>
        <w:t xml:space="preserve"> by aligning </w:t>
      </w:r>
      <w:r w:rsidDel="00000000" w:rsidR="00000000" w:rsidRPr="00000000">
        <w:rPr>
          <w:rtl w:val="0"/>
        </w:rPr>
        <w:t xml:space="preserve">GMP,</w:t>
      </w:r>
      <w:r w:rsidDel="00000000" w:rsidR="00000000" w:rsidRPr="00000000">
        <w:rPr>
          <w:rtl w:val="0"/>
        </w:rPr>
        <w:t xml:space="preserve"> standard operating procedures (SOPs), quality assurance rules, and equipment functions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multiple projects</w:t>
      </w:r>
      <w:r w:rsidDel="00000000" w:rsidR="00000000" w:rsidRPr="00000000">
        <w:rPr>
          <w:rtl w:val="0"/>
        </w:rPr>
        <w:t xml:space="preserve"> simultaneously without compromising quality or timely delivery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Tracked results and operations by writing comprehensive </w:t>
      </w:r>
      <w:r w:rsidDel="00000000" w:rsidR="00000000" w:rsidRPr="00000000">
        <w:rPr>
          <w:b w:val="1"/>
          <w:rtl w:val="0"/>
        </w:rPr>
        <w:t xml:space="preserve">development reports</w:t>
      </w:r>
    </w:p>
    <w:p w:rsidR="00000000" w:rsidDel="00000000" w:rsidP="00000000" w:rsidRDefault="00000000" w:rsidRPr="00000000" w14:paraId="00000025">
      <w:pPr>
        <w:spacing w:after="200" w:before="200" w:line="276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2009   </w:t>
      </w:r>
      <w:r w:rsidDel="00000000" w:rsidR="00000000" w:rsidRPr="00000000">
        <w:rPr>
          <w:b w:val="1"/>
          <w:rtl w:val="0"/>
        </w:rPr>
        <w:t xml:space="preserve">Bachelor of Science</w:t>
      </w:r>
      <w:r w:rsidDel="00000000" w:rsidR="00000000" w:rsidRPr="00000000">
        <w:rPr>
          <w:rtl w:val="0"/>
        </w:rPr>
        <w:t xml:space="preserve">, Chemistry, Bar Ilan University, Ramat Gan, Israel</w:t>
      </w:r>
    </w:p>
    <w:p w:rsidR="00000000" w:rsidDel="00000000" w:rsidP="00000000" w:rsidRDefault="00000000" w:rsidRPr="00000000" w14:paraId="0000002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2023   </w:t>
      </w:r>
      <w:r w:rsidDel="00000000" w:rsidR="00000000" w:rsidRPr="00000000">
        <w:rPr>
          <w:b w:val="1"/>
          <w:rtl w:val="0"/>
        </w:rPr>
        <w:t xml:space="preserve">Product Marketing Management Course</w:t>
      </w:r>
      <w:r w:rsidDel="00000000" w:rsidR="00000000" w:rsidRPr="00000000">
        <w:rPr>
          <w:rtl w:val="0"/>
        </w:rPr>
        <w:t xml:space="preserve">, The Hebrew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</w:t>
      </w:r>
      <w:r w:rsidDel="00000000" w:rsidR="00000000" w:rsidRPr="00000000">
        <w:rPr>
          <w:rtl w:val="0"/>
        </w:rPr>
        <w:t xml:space="preserve">(Agile, risk management, resource planning), </w:t>
      </w:r>
      <w:r w:rsidDel="00000000" w:rsidR="00000000" w:rsidRPr="00000000">
        <w:rPr>
          <w:b w:val="1"/>
          <w:rtl w:val="0"/>
        </w:rPr>
        <w:t xml:space="preserve">Material Characterization &amp;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Regulatory Compliance &amp; Documentation</w:t>
      </w:r>
      <w:r w:rsidDel="00000000" w:rsidR="00000000" w:rsidRPr="00000000">
        <w:rPr>
          <w:rtl w:val="0"/>
        </w:rPr>
        <w:t xml:space="preserve">, Vendor &amp; Supplier Management, Procurement &amp; </w:t>
      </w:r>
      <w:r w:rsidDel="00000000" w:rsidR="00000000" w:rsidRPr="00000000">
        <w:rPr>
          <w:b w:val="1"/>
          <w:rtl w:val="0"/>
        </w:rPr>
        <w:t xml:space="preserve">Oracle ERP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Quality Assurance &amp; Process Improvement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SDS Creation</w:t>
      </w:r>
      <w:r w:rsidDel="00000000" w:rsidR="00000000" w:rsidRPr="00000000">
        <w:rPr>
          <w:rtl w:val="0"/>
        </w:rPr>
        <w:t xml:space="preserve"> (Wercs software), </w:t>
      </w:r>
      <w:r w:rsidDel="00000000" w:rsidR="00000000" w:rsidRPr="00000000">
        <w:rPr>
          <w:b w:val="1"/>
          <w:rtl w:val="0"/>
        </w:rPr>
        <w:t xml:space="preserve">Technical Documentation </w:t>
      </w:r>
      <w:r w:rsidDel="00000000" w:rsidR="00000000" w:rsidRPr="00000000">
        <w:rPr>
          <w:rtl w:val="0"/>
        </w:rPr>
        <w:t xml:space="preserve">(requirements, protocols, </w:t>
      </w:r>
      <w:r w:rsidDel="00000000" w:rsidR="00000000" w:rsidRPr="00000000">
        <w:rPr>
          <w:rtl w:val="0"/>
        </w:rPr>
        <w:t xml:space="preserve">SDS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PLM systems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Cross-functional Team Leadership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Analysis &amp;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National Service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2001 – 2003  Administrative Assistant for the District at Clalit Health Services.</w:t>
      </w:r>
    </w:p>
    <w:p w:rsidR="00000000" w:rsidDel="00000000" w:rsidP="00000000" w:rsidRDefault="00000000" w:rsidRPr="00000000" w14:paraId="0000002C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 |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Fluent.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nsap@gmail.com" TargetMode="External"/><Relationship Id="rId7" Type="http://schemas.openxmlformats.org/officeDocument/2006/relationships/hyperlink" Target="http://www.linkedin.com/in/nino-sapir-1a434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