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7EE" w:rsidRPr="00C14A66" w:rsidRDefault="00AD5F70" w:rsidP="005B07EE">
      <w:pPr>
        <w:spacing w:after="40"/>
        <w:rPr>
          <w:rFonts w:ascii="Times New Roman" w:hAnsi="Times New Roman" w:cs="Times New Roman"/>
          <w:b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16"/>
          <w:szCs w:val="16"/>
          <w:lang w:val="ru-RU"/>
        </w:rPr>
        <w:t xml:space="preserve">1.Шаблоны. 1.1 </w:t>
      </w:r>
      <w:r w:rsidR="005B07EE" w:rsidRPr="00C14A66">
        <w:rPr>
          <w:rFonts w:ascii="Times New Roman" w:hAnsi="Times New Roman" w:cs="Times New Roman"/>
          <w:b/>
          <w:sz w:val="16"/>
          <w:szCs w:val="16"/>
          <w:lang w:val="ru-RU"/>
        </w:rPr>
        <w:t>Порождающие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Начнём с начала жизненного цикла объектов — с создания объектов. Порождающие шаблоны как раз и помогают создавать объекты удобнее, обеспечить гибкость этого процесса.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Одним из самых известных является "Строитель"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Builder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). Данный паттерн позволяет создавать сложные объекты пошагово. В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самый известный пример —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StringBuilder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Другим известным подходом к созданию объекта — вынос создания в отдельный метод. Такой метод как бы становится фабрикой объектов. Поэтому и шаблон называется "Фабричный метод"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Factory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Method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Но иногда одного фабричного метода мало. Иногда требуется создавать разные объекты так, чтобы они друг с другом сочетались. В этом нам поможет другой шаблон - "Абстрактная фабрика"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Abstract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factory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И тогда нам требуется создавать разные фабрики в одном месте. При этому плюсом является то, что нам не важны детали реализации, т.е. не важно, какую конкретно фабрику мы получим. Главное, чтобы она создавала правильные реализации.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То есть в зависимости от окружения (от операционной системы) мы получим определённую фабрику, которая создаст совместимые элементы.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Как альтернатива подхода к созданию через кого-то, мы можем воспользоваться паттерном "Прототип". Суть его проста — новые объекты создаются по образу и подобию уже существующих объектов, т.е. по их прототипу. В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с этим паттерном сталкивался каждый — это использование интерфейса </w:t>
      </w:r>
      <w:proofErr w:type="spellStart"/>
      <w:proofErr w:type="gramStart"/>
      <w:r w:rsidRPr="00C14A66">
        <w:rPr>
          <w:rFonts w:ascii="Times New Roman" w:hAnsi="Times New Roman" w:cs="Times New Roman"/>
          <w:sz w:val="16"/>
          <w:szCs w:val="16"/>
          <w:lang w:val="ru-RU"/>
        </w:rPr>
        <w:t>java.lang</w:t>
      </w:r>
      <w:proofErr w:type="gramEnd"/>
      <w:r w:rsidRPr="00C14A66">
        <w:rPr>
          <w:rFonts w:ascii="Times New Roman" w:hAnsi="Times New Roman" w:cs="Times New Roman"/>
          <w:sz w:val="16"/>
          <w:szCs w:val="16"/>
          <w:lang w:val="ru-RU"/>
        </w:rPr>
        <w:t>.Cloneable</w:t>
      </w:r>
      <w:proofErr w:type="spellEnd"/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Ну и самый последний в этом списке — паттерн "Одиночка"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Singleton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5B07EE" w:rsidRPr="00C14A66" w:rsidRDefault="005B07EE" w:rsidP="005B07EE">
      <w:pPr>
        <w:spacing w:after="4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Цель его проста — обеспечить единственный экземпляр объекта на всё приложение. Данный паттерн интересен тем, что на нём часто показывают проблемы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многопоточности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5B07EE" w:rsidRPr="00C14A66" w:rsidRDefault="00AD5F70" w:rsidP="005B07EE">
      <w:pPr>
        <w:spacing w:after="40"/>
        <w:rPr>
          <w:rFonts w:ascii="Times New Roman" w:hAnsi="Times New Roman" w:cs="Times New Roman"/>
          <w:b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16"/>
          <w:szCs w:val="16"/>
          <w:lang w:val="ru-RU"/>
        </w:rPr>
        <w:t xml:space="preserve">1.2 </w:t>
      </w:r>
      <w:r w:rsidR="005B07EE" w:rsidRPr="00C14A66">
        <w:rPr>
          <w:rFonts w:ascii="Times New Roman" w:hAnsi="Times New Roman" w:cs="Times New Roman"/>
          <w:b/>
          <w:sz w:val="16"/>
          <w:szCs w:val="16"/>
          <w:lang w:val="ru-RU"/>
        </w:rPr>
        <w:t>Структурные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Их цель — построение удобных в поддержке иерархий классов и их взаимосвязей.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Одним из первых и всем известных паттернов — "Заместитель"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Proxy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Заместитель имеет тот же интерфейс, что и реальный объект, поэтому для клиента нет разницы — работать через заместителя или напрямую. Самым простым примером является </w:t>
      </w:r>
      <w:proofErr w:type="spellStart"/>
      <w:proofErr w:type="gramStart"/>
      <w:r w:rsidRPr="00C14A66">
        <w:rPr>
          <w:rFonts w:ascii="Times New Roman" w:hAnsi="Times New Roman" w:cs="Times New Roman"/>
          <w:sz w:val="16"/>
          <w:szCs w:val="16"/>
          <w:lang w:val="ru-RU"/>
        </w:rPr>
        <w:t>java.lang</w:t>
      </w:r>
      <w:proofErr w:type="gramEnd"/>
      <w:r w:rsidRPr="00C14A66">
        <w:rPr>
          <w:rFonts w:ascii="Times New Roman" w:hAnsi="Times New Roman" w:cs="Times New Roman"/>
          <w:sz w:val="16"/>
          <w:szCs w:val="16"/>
          <w:lang w:val="ru-RU"/>
        </w:rPr>
        <w:t>.reflect.Proxy</w:t>
      </w:r>
      <w:proofErr w:type="spellEnd"/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Как мы видим, взаимодействие в паттерне идёт через интерфейсы. Но иногда заместителя недостаточно. И тогда может быть использован паттерн "Декоратор"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Decorator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). Декоратор ещё называют обёрткой или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враппером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Wrapper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). Прокси и декоратор очень похожи, </w:t>
      </w:r>
      <w:proofErr w:type="gramStart"/>
      <w:r w:rsidRPr="00C14A66">
        <w:rPr>
          <w:rFonts w:ascii="Times New Roman" w:hAnsi="Times New Roman" w:cs="Times New Roman"/>
          <w:sz w:val="16"/>
          <w:szCs w:val="16"/>
          <w:lang w:val="ru-RU"/>
        </w:rPr>
        <w:t>но</w:t>
      </w:r>
      <w:proofErr w:type="gram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если посмотреть на пример — будет видна разница. 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В отличии от прокси, декоратор оборачивается вокруг чего-то, что передали </w:t>
      </w:r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на вход. Прокси же может как принимать то, что нужно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проксировать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, так и сам управлять жизнью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проксируемого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объекта (например, создавать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проксируемый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объект).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Есть ещё один интересный паттерн — "Адаптер"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adapter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). Он похож </w:t>
      </w:r>
      <w:proofErr w:type="gramStart"/>
      <w:r w:rsidRPr="00C14A66">
        <w:rPr>
          <w:rFonts w:ascii="Times New Roman" w:hAnsi="Times New Roman" w:cs="Times New Roman"/>
          <w:sz w:val="16"/>
          <w:szCs w:val="16"/>
          <w:lang w:val="ru-RU"/>
        </w:rPr>
        <w:t>на декоратор</w:t>
      </w:r>
      <w:proofErr w:type="gram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— на вход декоратор принимает один объект и возвращает обёртку над этим объектом. Отличие в том, что цель у этого не изменение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ы</w:t>
      </w:r>
      <w:r w:rsidRPr="00C14A66">
        <w:rPr>
          <w:rFonts w:ascii="Times New Roman" w:hAnsi="Times New Roman" w:cs="Times New Roman"/>
          <w:sz w:val="16"/>
          <w:szCs w:val="16"/>
          <w:lang w:val="ru-RU"/>
        </w:rPr>
        <w:t>функционала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>, а адаптация одного интерфейса к другому.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Следующим интересным подходом в разработке структуры классов является паттерн "Компоновщик"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Сomposite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). Интересен он тем, что некоторый набор </w:t>
      </w:r>
      <w:proofErr w:type="gramStart"/>
      <w:r w:rsidRPr="00C14A66">
        <w:rPr>
          <w:rFonts w:ascii="Times New Roman" w:hAnsi="Times New Roman" w:cs="Times New Roman"/>
          <w:sz w:val="16"/>
          <w:szCs w:val="16"/>
          <w:lang w:val="ru-RU"/>
        </w:rPr>
        <w:t>элементов</w:t>
      </w:r>
      <w:proofErr w:type="gram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использующих один интерфейс выстраиваются в некоторую древовидную иерархию. Вызывая метод </w:t>
      </w:r>
      <w:proofErr w:type="gramStart"/>
      <w:r w:rsidRPr="00C14A66">
        <w:rPr>
          <w:rFonts w:ascii="Times New Roman" w:hAnsi="Times New Roman" w:cs="Times New Roman"/>
          <w:sz w:val="16"/>
          <w:szCs w:val="16"/>
          <w:lang w:val="ru-RU"/>
        </w:rPr>
        <w:t>в родительском элементе</w:t>
      </w:r>
      <w:proofErr w:type="gram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мы получаем вызов этого метода по всем </w:t>
      </w:r>
      <w:r>
        <w:rPr>
          <w:rFonts w:ascii="Times New Roman" w:hAnsi="Times New Roman" w:cs="Times New Roman"/>
          <w:sz w:val="16"/>
          <w:szCs w:val="16"/>
          <w:lang w:val="ru-RU"/>
        </w:rPr>
        <w:t>необходимым дочерним элементам.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Яркий пример этого паттерна — UI (будь то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java.awt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или JSF)</w:t>
      </w:r>
    </w:p>
    <w:p w:rsidR="005B07EE" w:rsidRPr="00C14A66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Ещё одним из интересных паттернов является паттерн "Мост" (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Bridge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). Называется он так, потому что описывает соединение или мост между двумя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различными иерархиями классов. 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14A66">
        <w:rPr>
          <w:rFonts w:ascii="Times New Roman" w:hAnsi="Times New Roman" w:cs="Times New Roman"/>
          <w:sz w:val="16"/>
          <w:szCs w:val="16"/>
          <w:lang w:val="ru-RU"/>
        </w:rPr>
        <w:t>Одну из этих иерархий считают абстракцией, а другую — реализацией. Так выделено потому что абстракция сама не выполняет действия, а делегирует это выполнение реализации. Такой паттерн часто применяют тогда, когда есть классы</w:t>
      </w:r>
      <w:r w:rsidRPr="00C14A66">
        <w:rPr>
          <w:lang w:val="ru-RU"/>
        </w:rPr>
        <w:t xml:space="preserve"> </w:t>
      </w:r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"управления" и несколько видов классов "платформ" (например,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Windows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C14A66">
        <w:rPr>
          <w:rFonts w:ascii="Times New Roman" w:hAnsi="Times New Roman" w:cs="Times New Roman"/>
          <w:sz w:val="16"/>
          <w:szCs w:val="16"/>
          <w:lang w:val="ru-RU"/>
        </w:rPr>
        <w:t>Linux</w:t>
      </w:r>
      <w:proofErr w:type="spellEnd"/>
      <w:r w:rsidRPr="00C14A66">
        <w:rPr>
          <w:rFonts w:ascii="Times New Roman" w:hAnsi="Times New Roman" w:cs="Times New Roman"/>
          <w:sz w:val="16"/>
          <w:szCs w:val="16"/>
          <w:lang w:val="ru-RU"/>
        </w:rPr>
        <w:t xml:space="preserve"> и т.д.).</w:t>
      </w:r>
    </w:p>
    <w:p w:rsidR="005B07EE" w:rsidRPr="0033400A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33400A">
        <w:rPr>
          <w:rFonts w:ascii="Times New Roman" w:hAnsi="Times New Roman" w:cs="Times New Roman"/>
          <w:sz w:val="16"/>
          <w:szCs w:val="16"/>
          <w:lang w:val="ru-RU"/>
        </w:rPr>
        <w:t xml:space="preserve">При таком подходе одна из этих иерархий (абстракция) получит ссылку на объекты другой иерархии (реализация) и будет делегировать им основную работу. Благодаря тому, что все реализации будут следовать общему интерфейсу, их можно будет </w:t>
      </w:r>
      <w:proofErr w:type="spellStart"/>
      <w:r w:rsidRPr="0033400A">
        <w:rPr>
          <w:rFonts w:ascii="Times New Roman" w:hAnsi="Times New Roman" w:cs="Times New Roman"/>
          <w:sz w:val="16"/>
          <w:szCs w:val="16"/>
          <w:lang w:val="ru-RU"/>
        </w:rPr>
        <w:t>вз</w:t>
      </w:r>
      <w:r>
        <w:rPr>
          <w:rFonts w:ascii="Times New Roman" w:hAnsi="Times New Roman" w:cs="Times New Roman"/>
          <w:sz w:val="16"/>
          <w:szCs w:val="16"/>
          <w:lang w:val="ru-RU"/>
        </w:rPr>
        <w:t>аимозаменять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внутри абстракции.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33400A">
        <w:rPr>
          <w:rFonts w:ascii="Times New Roman" w:hAnsi="Times New Roman" w:cs="Times New Roman"/>
          <w:sz w:val="16"/>
          <w:szCs w:val="16"/>
          <w:lang w:val="ru-RU"/>
        </w:rPr>
        <w:t xml:space="preserve">В </w:t>
      </w:r>
      <w:proofErr w:type="spellStart"/>
      <w:r w:rsidRPr="0033400A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33400A">
        <w:rPr>
          <w:rFonts w:ascii="Times New Roman" w:hAnsi="Times New Roman" w:cs="Times New Roman"/>
          <w:sz w:val="16"/>
          <w:szCs w:val="16"/>
          <w:lang w:val="ru-RU"/>
        </w:rPr>
        <w:t xml:space="preserve"> яркие пример этому — </w:t>
      </w:r>
      <w:proofErr w:type="spellStart"/>
      <w:r w:rsidRPr="0033400A">
        <w:rPr>
          <w:rFonts w:ascii="Times New Roman" w:hAnsi="Times New Roman" w:cs="Times New Roman"/>
          <w:sz w:val="16"/>
          <w:szCs w:val="16"/>
          <w:lang w:val="ru-RU"/>
        </w:rPr>
        <w:t>java.awt</w:t>
      </w:r>
      <w:proofErr w:type="spellEnd"/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33400A">
        <w:rPr>
          <w:rFonts w:ascii="Times New Roman" w:hAnsi="Times New Roman" w:cs="Times New Roman"/>
          <w:sz w:val="16"/>
          <w:szCs w:val="16"/>
          <w:lang w:val="ru-RU"/>
        </w:rPr>
        <w:t>Среди структурных паттернов так же хочется отметить паттерн "Фасад" (</w:t>
      </w:r>
      <w:proofErr w:type="spellStart"/>
      <w:r w:rsidRPr="0033400A">
        <w:rPr>
          <w:rFonts w:ascii="Times New Roman" w:hAnsi="Times New Roman" w:cs="Times New Roman"/>
          <w:sz w:val="16"/>
          <w:szCs w:val="16"/>
          <w:lang w:val="ru-RU"/>
        </w:rPr>
        <w:t>facade</w:t>
      </w:r>
      <w:proofErr w:type="spellEnd"/>
      <w:r w:rsidRPr="0033400A">
        <w:rPr>
          <w:rFonts w:ascii="Times New Roman" w:hAnsi="Times New Roman" w:cs="Times New Roman"/>
          <w:sz w:val="16"/>
          <w:szCs w:val="16"/>
          <w:lang w:val="ru-RU"/>
        </w:rPr>
        <w:t>). Суть его в том, чтобы за удобным и лаконичным интерфейсом спрятать сложность использования библиотек/</w:t>
      </w:r>
      <w:proofErr w:type="spellStart"/>
      <w:r w:rsidRPr="0033400A">
        <w:rPr>
          <w:rFonts w:ascii="Times New Roman" w:hAnsi="Times New Roman" w:cs="Times New Roman"/>
          <w:sz w:val="16"/>
          <w:szCs w:val="16"/>
          <w:lang w:val="ru-RU"/>
        </w:rPr>
        <w:t>фрэймворков</w:t>
      </w:r>
      <w:proofErr w:type="spellEnd"/>
      <w:r w:rsidRPr="0033400A">
        <w:rPr>
          <w:rFonts w:ascii="Times New Roman" w:hAnsi="Times New Roman" w:cs="Times New Roman"/>
          <w:sz w:val="16"/>
          <w:szCs w:val="16"/>
          <w:lang w:val="ru-RU"/>
        </w:rPr>
        <w:t xml:space="preserve">, стоящих за этим API. Например, как пример, можно привести JSF или </w:t>
      </w:r>
      <w:proofErr w:type="spellStart"/>
      <w:r w:rsidRPr="0033400A">
        <w:rPr>
          <w:rFonts w:ascii="Times New Roman" w:hAnsi="Times New Roman" w:cs="Times New Roman"/>
          <w:sz w:val="16"/>
          <w:szCs w:val="16"/>
          <w:lang w:val="ru-RU"/>
        </w:rPr>
        <w:t>EntityManager</w:t>
      </w:r>
      <w:proofErr w:type="spellEnd"/>
      <w:r w:rsidRPr="0033400A">
        <w:rPr>
          <w:rFonts w:ascii="Times New Roman" w:hAnsi="Times New Roman" w:cs="Times New Roman"/>
          <w:sz w:val="16"/>
          <w:szCs w:val="16"/>
          <w:lang w:val="ru-RU"/>
        </w:rPr>
        <w:t xml:space="preserve"> из JPA.</w:t>
      </w:r>
    </w:p>
    <w:p w:rsidR="005B07EE" w:rsidRDefault="005B07EE" w:rsidP="005B07EE">
      <w:pPr>
        <w:spacing w:after="40"/>
        <w:rPr>
          <w:rFonts w:ascii="Times New Roman" w:hAnsi="Times New Roman" w:cs="Times New Roman"/>
          <w:sz w:val="16"/>
          <w:szCs w:val="16"/>
          <w:lang w:val="ru-RU"/>
        </w:rPr>
      </w:pPr>
      <w:r w:rsidRPr="0033400A">
        <w:rPr>
          <w:rFonts w:ascii="Times New Roman" w:hAnsi="Times New Roman" w:cs="Times New Roman"/>
          <w:sz w:val="16"/>
          <w:szCs w:val="16"/>
          <w:lang w:val="ru-RU"/>
        </w:rPr>
        <w:t>Так же есть другой паттерн, называемый "Легковес" (</w:t>
      </w:r>
      <w:proofErr w:type="spellStart"/>
      <w:r w:rsidRPr="0033400A">
        <w:rPr>
          <w:rFonts w:ascii="Times New Roman" w:hAnsi="Times New Roman" w:cs="Times New Roman"/>
          <w:sz w:val="16"/>
          <w:szCs w:val="16"/>
          <w:lang w:val="ru-RU"/>
        </w:rPr>
        <w:t>Flyweight</w:t>
      </w:r>
      <w:proofErr w:type="spellEnd"/>
      <w:r w:rsidRPr="0033400A">
        <w:rPr>
          <w:rFonts w:ascii="Times New Roman" w:hAnsi="Times New Roman" w:cs="Times New Roman"/>
          <w:sz w:val="16"/>
          <w:szCs w:val="16"/>
          <w:lang w:val="ru-RU"/>
        </w:rPr>
        <w:t xml:space="preserve">). Его суть заключается в том, что если у разных объектов есть одинаковое состояние, то его можно обобщить и хранить не в каждом объекте, а в одном месте. И тогда каждый объект сможет ссылаться на </w:t>
      </w:r>
      <w:proofErr w:type="spellStart"/>
      <w:r w:rsidRPr="0033400A">
        <w:rPr>
          <w:rFonts w:ascii="Times New Roman" w:hAnsi="Times New Roman" w:cs="Times New Roman"/>
          <w:sz w:val="16"/>
          <w:szCs w:val="16"/>
          <w:lang w:val="ru-RU"/>
        </w:rPr>
        <w:t>общу</w:t>
      </w:r>
      <w:proofErr w:type="spellEnd"/>
      <w:r w:rsidRPr="0033400A">
        <w:rPr>
          <w:rFonts w:ascii="Times New Roman" w:hAnsi="Times New Roman" w:cs="Times New Roman"/>
          <w:sz w:val="16"/>
          <w:szCs w:val="16"/>
          <w:lang w:val="ru-RU"/>
        </w:rPr>
        <w:t xml:space="preserve"> часть, что позволит сократить расходы памяти на хранение.</w:t>
      </w:r>
    </w:p>
    <w:p w:rsidR="005B07EE" w:rsidRDefault="00AD5F70" w:rsidP="005B07EE">
      <w:pPr>
        <w:spacing w:after="40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16"/>
          <w:szCs w:val="16"/>
          <w:lang w:val="ru-RU"/>
        </w:rPr>
        <w:t xml:space="preserve">1.3 </w:t>
      </w:r>
      <w:r w:rsidR="005B07EE">
        <w:rPr>
          <w:rFonts w:ascii="Times New Roman" w:hAnsi="Times New Roman" w:cs="Times New Roman"/>
          <w:b/>
          <w:sz w:val="16"/>
          <w:szCs w:val="16"/>
          <w:lang w:val="ru-RU"/>
        </w:rPr>
        <w:t>Поведенческие</w:t>
      </w:r>
    </w:p>
    <w:p w:rsidR="005B07EE" w:rsidRPr="008366F5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366F5">
        <w:rPr>
          <w:rFonts w:ascii="Times New Roman" w:hAnsi="Times New Roman" w:cs="Times New Roman"/>
          <w:sz w:val="16"/>
          <w:szCs w:val="16"/>
          <w:lang w:val="ru-RU"/>
        </w:rPr>
        <w:t xml:space="preserve">Итак, мы разобрались, как можно создать объекты и как можно организовать связь между классами. Осталось самое интересно — обеспечить гибкость в изменении поведения объектов. И в этом нам </w:t>
      </w:r>
      <w:r>
        <w:rPr>
          <w:rFonts w:ascii="Times New Roman" w:hAnsi="Times New Roman" w:cs="Times New Roman"/>
          <w:sz w:val="16"/>
          <w:szCs w:val="16"/>
          <w:lang w:val="ru-RU"/>
        </w:rPr>
        <w:t>помогут поведенческие паттерны.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366F5">
        <w:rPr>
          <w:rFonts w:ascii="Times New Roman" w:hAnsi="Times New Roman" w:cs="Times New Roman"/>
          <w:sz w:val="16"/>
          <w:szCs w:val="16"/>
          <w:lang w:val="ru-RU"/>
        </w:rPr>
        <w:t>Одним из самых часто упоминаемых паттернов является паттерн "Стратегия".</w:t>
      </w:r>
    </w:p>
    <w:p w:rsidR="005B07EE" w:rsidRPr="008366F5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366F5">
        <w:rPr>
          <w:rFonts w:ascii="Times New Roman" w:hAnsi="Times New Roman" w:cs="Times New Roman"/>
          <w:sz w:val="16"/>
          <w:szCs w:val="16"/>
          <w:lang w:val="ru-RU"/>
        </w:rPr>
        <w:t>При помощи паттерна "Стратегия" мы можем внутри объекта хранить то, каким образом мы будем выполнять действие, т.е. объект внутри хранит стратегию, которая может быть изменена в том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числе во врем выполнения кода.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366F5">
        <w:rPr>
          <w:rFonts w:ascii="Times New Roman" w:hAnsi="Times New Roman" w:cs="Times New Roman"/>
          <w:sz w:val="16"/>
          <w:szCs w:val="16"/>
          <w:lang w:val="ru-RU"/>
        </w:rPr>
        <w:t>Этот паттерн мы часто используем, когда применяем компаратор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>Интересно, что есть почти такой же паттерн с названием "Состояние" (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State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>). Паттерн "Состояние" говорит, что если у нас есть у главного объекта некоторое поведение, зависимое от состояние этого объекта, то тогда можно описать само состояние в виде объекта и менять объект состояния. А вызовы из главного объекта делегировать состоянию.</w:t>
      </w:r>
    </w:p>
    <w:p w:rsidR="005B07EE" w:rsidRP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Ещё один паттерн, известный нам с изучения самых основ языка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 — паттерн "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Комманда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". Этот паттерн проектирования говорит о том, что различные команды можно представлять в виде разных классов. Данный паттерн очень похож на паттерн "Стратегия". Но в паттерне "Стратегия" мы переопределяли то, как будет выполняться конкретное действие (например, сортировка в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TreeSet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). </w:t>
      </w:r>
      <w:r w:rsidRPr="005B07EE">
        <w:rPr>
          <w:rFonts w:ascii="Times New Roman" w:hAnsi="Times New Roman" w:cs="Times New Roman"/>
          <w:sz w:val="16"/>
          <w:szCs w:val="16"/>
          <w:lang w:val="ru-RU"/>
        </w:rPr>
        <w:t>В паттерне "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Комманда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>" же мы переопределяем то, какое в</w:t>
      </w:r>
      <w:r>
        <w:rPr>
          <w:rFonts w:ascii="Times New Roman" w:hAnsi="Times New Roman" w:cs="Times New Roman"/>
          <w:sz w:val="16"/>
          <w:szCs w:val="16"/>
          <w:lang w:val="ru-RU"/>
        </w:rPr>
        <w:t>ообще действие будет выполнено.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Паттерн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комманда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 с нами каждый день, когда мы используем потоки</w:t>
      </w:r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Как видим,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command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 определяет действие или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комманду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>, которая будет выполнена в новом потоке.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>Так же стоит рассмотреть и паттерн "Цепочка обязанностей" (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Chain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of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responsibility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>). Данный паттерн тоже очень просто. Этот паттерн говорит, что если что-то надо обработать, то можно собрать обработчики в цепочку.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>Например, такой шаблон часто используется в веб-серверах. На входе сервер имеет некоторый запрос от пользователя. Дальше этот запрос проходит цепочку обработки. В этой цепочке обработчиков есть фильтры (например, не принимать запросы из чёрного списка IP-адресов), обработчики аутентификации (пускать только разрешённых пользователей), обработчик заголовков запроса, обработчик кэширования и т.д.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Но есть в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 и более простой и понятный пример — </w:t>
      </w:r>
      <w:proofErr w:type="spellStart"/>
      <w:proofErr w:type="gramStart"/>
      <w:r w:rsidRPr="005B07EE">
        <w:rPr>
          <w:rFonts w:ascii="Times New Roman" w:hAnsi="Times New Roman" w:cs="Times New Roman"/>
          <w:sz w:val="16"/>
          <w:szCs w:val="16"/>
          <w:lang w:val="ru-RU"/>
        </w:rPr>
        <w:t>java.util</w:t>
      </w:r>
      <w:proofErr w:type="gramEnd"/>
      <w:r w:rsidRPr="005B07EE">
        <w:rPr>
          <w:rFonts w:ascii="Times New Roman" w:hAnsi="Times New Roman" w:cs="Times New Roman"/>
          <w:sz w:val="16"/>
          <w:szCs w:val="16"/>
          <w:lang w:val="ru-RU"/>
        </w:rPr>
        <w:t>.logging</w:t>
      </w:r>
      <w:proofErr w:type="spellEnd"/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Ещё один паттерн, который мы видим каждый день "Итератор". Суть его заключается в том, чтобы разделить коллекцию объектов (т.к. класс, представляющий структуру данных. Например,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List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>) и обход этой коллекции</w:t>
      </w:r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>Как видно, итератор — не является частью коллекции, а представлен отдельным классом, который обходит коллекцию. Использующий итератор даже может не знать про то, по какой коллекции он итерируется, т.е. какую коллекцию он обходит.</w:t>
      </w:r>
    </w:p>
    <w:p w:rsidR="005B07EE" w:rsidRP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Стоит рассмотреть и </w:t>
      </w:r>
      <w:r>
        <w:rPr>
          <w:rFonts w:ascii="Times New Roman" w:hAnsi="Times New Roman" w:cs="Times New Roman"/>
          <w:sz w:val="16"/>
          <w:szCs w:val="16"/>
          <w:lang w:val="ru-RU"/>
        </w:rPr>
        <w:t>паттерн "Посетитель" (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Visitor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Паттерн посетитель очень похож на итератор. Данный паттерн помогает обходить структуру объектов и выполнять действия над этими объектами. Отличаются они скорее </w:t>
      </w:r>
      <w:r w:rsidRPr="005B07EE">
        <w:rPr>
          <w:rFonts w:ascii="Times New Roman" w:hAnsi="Times New Roman" w:cs="Times New Roman"/>
          <w:sz w:val="16"/>
          <w:szCs w:val="16"/>
          <w:lang w:val="ru-RU"/>
        </w:rPr>
        <w:lastRenderedPageBreak/>
        <w:t>концепцией. Итератор обходит коллекцию так, что клиенту, использующему итератор, всё равно, что за коллекция внутри, важны лишь элементы из последовательности.</w:t>
      </w:r>
    </w:p>
    <w:p w:rsidR="005B07EE" w:rsidRP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>Посетитель же именно про то, что есть некоторая иерархия или структура объектов, которые мы посещаем. Например, мы можем использовать отдельную обработку каталого</w:t>
      </w:r>
      <w:r>
        <w:rPr>
          <w:rFonts w:ascii="Times New Roman" w:hAnsi="Times New Roman" w:cs="Times New Roman"/>
          <w:sz w:val="16"/>
          <w:szCs w:val="16"/>
          <w:lang w:val="ru-RU"/>
        </w:rPr>
        <w:t>в и отдельную обработку файлов.</w:t>
      </w:r>
    </w:p>
    <w:p w:rsidR="005B07EE" w:rsidRDefault="005B07EE" w:rsidP="005B07EE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В </w:t>
      </w:r>
      <w:proofErr w:type="spellStart"/>
      <w:r w:rsidRPr="005B07EE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5B07EE">
        <w:rPr>
          <w:rFonts w:ascii="Times New Roman" w:hAnsi="Times New Roman" w:cs="Times New Roman"/>
          <w:sz w:val="16"/>
          <w:szCs w:val="16"/>
          <w:lang w:val="ru-RU"/>
        </w:rPr>
        <w:t xml:space="preserve"> "из коробки" есть реализация этого паттерна в виде </w:t>
      </w:r>
      <w:proofErr w:type="spellStart"/>
      <w:proofErr w:type="gramStart"/>
      <w:r w:rsidRPr="005B07EE">
        <w:rPr>
          <w:rFonts w:ascii="Times New Roman" w:hAnsi="Times New Roman" w:cs="Times New Roman"/>
          <w:sz w:val="16"/>
          <w:szCs w:val="16"/>
          <w:lang w:val="ru-RU"/>
        </w:rPr>
        <w:t>java.nio.file</w:t>
      </w:r>
      <w:proofErr w:type="gramEnd"/>
      <w:r w:rsidRPr="005B07EE">
        <w:rPr>
          <w:rFonts w:ascii="Times New Roman" w:hAnsi="Times New Roman" w:cs="Times New Roman"/>
          <w:sz w:val="16"/>
          <w:szCs w:val="16"/>
          <w:lang w:val="ru-RU"/>
        </w:rPr>
        <w:t>.FileVisitor</w:t>
      </w:r>
      <w:proofErr w:type="spellEnd"/>
    </w:p>
    <w:p w:rsidR="00C67659" w:rsidRPr="00C67659" w:rsidRDefault="00C67659" w:rsidP="00C67659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67659">
        <w:rPr>
          <w:rFonts w:ascii="Times New Roman" w:hAnsi="Times New Roman" w:cs="Times New Roman"/>
          <w:sz w:val="16"/>
          <w:szCs w:val="16"/>
          <w:lang w:val="ru-RU"/>
        </w:rPr>
        <w:t>Иногда возникает необходимость одним объектам реагировать на изменения в других объектах и тогда нам поможет пат</w:t>
      </w:r>
      <w:r>
        <w:rPr>
          <w:rFonts w:ascii="Times New Roman" w:hAnsi="Times New Roman" w:cs="Times New Roman"/>
          <w:sz w:val="16"/>
          <w:szCs w:val="16"/>
          <w:lang w:val="ru-RU"/>
        </w:rPr>
        <w:t>терн "Наблюдатель" (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Observer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). </w:t>
      </w:r>
    </w:p>
    <w:p w:rsidR="00C67659" w:rsidRDefault="00C67659" w:rsidP="00C67659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Cамый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 удобный способ — это обеспечить механизм подписки, позволяющий одним объектам следить и реагировать на события, происходящие в других объектах. Данный паттерн часто применяется в различных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Listener'ах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Observer'ах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>, реагирующих на разные события</w:t>
      </w:r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C67659" w:rsidRDefault="00C67659" w:rsidP="00C67659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67659">
        <w:rPr>
          <w:rFonts w:ascii="Times New Roman" w:hAnsi="Times New Roman" w:cs="Times New Roman"/>
          <w:sz w:val="16"/>
          <w:szCs w:val="16"/>
          <w:lang w:val="ru-RU"/>
        </w:rPr>
        <w:t>Есть ещё один полезный поведенческий шаблон — "Посредник" (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Mediator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>). Полезен он тем, что в сложных системах помогает убрать связь между разными объектами и делегировать все взаимодействия между объектами некоторому объекту, который и является посредником.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Часто можно увидеть в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примерах так же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java.util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.Timer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C67659" w:rsidRPr="00C67659" w:rsidRDefault="00C67659" w:rsidP="00C67659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67659">
        <w:rPr>
          <w:rFonts w:ascii="Times New Roman" w:hAnsi="Times New Roman" w:cs="Times New Roman"/>
          <w:sz w:val="16"/>
          <w:szCs w:val="16"/>
          <w:lang w:val="ru-RU"/>
        </w:rPr>
        <w:t>Стоит рассмотреть и паттерн "Шаблонный метод" (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Tem</w:t>
      </w:r>
      <w:r>
        <w:rPr>
          <w:rFonts w:ascii="Times New Roman" w:hAnsi="Times New Roman" w:cs="Times New Roman"/>
          <w:sz w:val="16"/>
          <w:szCs w:val="16"/>
          <w:lang w:val="ru-RU"/>
        </w:rPr>
        <w:t>plate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Method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8366F5" w:rsidRDefault="00C67659" w:rsidP="00C67659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67659">
        <w:rPr>
          <w:rFonts w:ascii="Times New Roman" w:hAnsi="Times New Roman" w:cs="Times New Roman"/>
          <w:sz w:val="16"/>
          <w:szCs w:val="16"/>
          <w:lang w:val="ru-RU"/>
        </w:rPr>
        <w:t>Понятный уже по названию шаблон. Суть заключается в том, что код написан так, что пользователям кода (разработчикам) предоставляется некоторый шаблон алгоритма, шаги в котором разрешается переопределять. Это позволяет пользователям кода не писать весь алгоритм, а думать только над тем, как правильно выполнить тот или иной шаг этого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алгоритма.</w:t>
      </w:r>
    </w:p>
    <w:p w:rsidR="00C67659" w:rsidRDefault="00C67659" w:rsidP="00C67659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Например, в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 есть абстрактный класс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AbstractList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, определяющий поведение итератора по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List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. Однако, сам итератор использует методы листа, такие как: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get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set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remove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. Поведение этих методов определяет разработчик наследников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AbstractList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. Таким образом итератор в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AbstractList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 — является шаблоном алгоритма итерирования по листу. А разработчики конкретных реализаций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AbstractList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 меняют поведение</w:t>
      </w:r>
      <w:r w:rsidRPr="00C67659">
        <w:rPr>
          <w:lang w:val="ru-RU"/>
        </w:rPr>
        <w:t xml:space="preserve"> </w:t>
      </w:r>
      <w:r w:rsidRPr="00C67659">
        <w:rPr>
          <w:rFonts w:ascii="Times New Roman" w:hAnsi="Times New Roman" w:cs="Times New Roman"/>
          <w:sz w:val="16"/>
          <w:szCs w:val="16"/>
          <w:lang w:val="ru-RU"/>
        </w:rPr>
        <w:t>этого итерирования, определяя поведение конкретных шагов.</w:t>
      </w:r>
    </w:p>
    <w:p w:rsidR="00C67659" w:rsidRPr="00C67659" w:rsidRDefault="00C67659" w:rsidP="00C67659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67659">
        <w:rPr>
          <w:rFonts w:ascii="Times New Roman" w:hAnsi="Times New Roman" w:cs="Times New Roman"/>
          <w:sz w:val="16"/>
          <w:szCs w:val="16"/>
          <w:lang w:val="ru-RU"/>
        </w:rPr>
        <w:t>Последний из разбираемых нами паттернов — паттерн "Снимок" (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Momento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>). Суть его заключается в сохранении некоторого состояния объекта с возможностью это состояние восстановить.</w:t>
      </w:r>
    </w:p>
    <w:p w:rsidR="00C67659" w:rsidRDefault="00C67659" w:rsidP="00C67659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Самым узнаваемым примером из JDK является </w:t>
      </w:r>
      <w:proofErr w:type="spellStart"/>
      <w:r w:rsidRPr="00C67659">
        <w:rPr>
          <w:rFonts w:ascii="Times New Roman" w:hAnsi="Times New Roman" w:cs="Times New Roman"/>
          <w:sz w:val="16"/>
          <w:szCs w:val="16"/>
          <w:lang w:val="ru-RU"/>
        </w:rPr>
        <w:t>сериализация</w:t>
      </w:r>
      <w:proofErr w:type="spellEnd"/>
      <w:r w:rsidRPr="00C67659">
        <w:rPr>
          <w:rFonts w:ascii="Times New Roman" w:hAnsi="Times New Roman" w:cs="Times New Roman"/>
          <w:sz w:val="16"/>
          <w:szCs w:val="16"/>
          <w:lang w:val="ru-RU"/>
        </w:rPr>
        <w:t xml:space="preserve"> объекта, т.е. </w:t>
      </w:r>
      <w:proofErr w:type="spellStart"/>
      <w:proofErr w:type="gramStart"/>
      <w:r w:rsidRPr="00C67659">
        <w:rPr>
          <w:rFonts w:ascii="Times New Roman" w:hAnsi="Times New Roman" w:cs="Times New Roman"/>
          <w:sz w:val="16"/>
          <w:szCs w:val="16"/>
          <w:lang w:val="ru-RU"/>
        </w:rPr>
        <w:t>java.io.Serializable</w:t>
      </w:r>
      <w:proofErr w:type="spellEnd"/>
      <w:proofErr w:type="gramEnd"/>
    </w:p>
    <w:p w:rsidR="00C67659" w:rsidRDefault="00C67659" w:rsidP="00C67659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67659">
        <w:rPr>
          <w:rFonts w:ascii="Times New Roman" w:hAnsi="Times New Roman" w:cs="Times New Roman"/>
          <w:sz w:val="16"/>
          <w:szCs w:val="16"/>
          <w:lang w:val="ru-RU"/>
        </w:rPr>
        <w:t>Как мы увидели из обзора, паттернов существует огромное множество. Каждый из них решает свою задачу. И знание этих паттернов может помочь Вам вовремя понять, как написать Вашу систему так, чтобы она была гибкая, поддерживаемая и устойчивая к изменениям.</w:t>
      </w:r>
    </w:p>
    <w:p w:rsidR="00AD5F70" w:rsidRDefault="00766110" w:rsidP="00766110">
      <w:pPr>
        <w:spacing w:after="40"/>
        <w:rPr>
          <w:rFonts w:ascii="Times New Roman" w:hAnsi="Times New Roman" w:cs="Times New Roman"/>
          <w:b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16"/>
          <w:szCs w:val="16"/>
          <w:lang w:val="ru-RU"/>
        </w:rPr>
        <w:t>2. Коллекции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“Коллекции” — общее название для нескольких структур данных в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. Данные можно хранить многими разными способами. Мы пока изучили только класс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ArrayList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, где данные хранятся в массиве. С остальными коллекциями мы познакомимся позднее. Сейчас достаточно </w:t>
      </w:r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понимать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что класс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Collections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рассчитан на работу не только с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ArrayList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, но и с другими видами коллекций в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(отсюд</w:t>
      </w:r>
      <w:r>
        <w:rPr>
          <w:rFonts w:ascii="Times New Roman" w:hAnsi="Times New Roman" w:cs="Times New Roman"/>
          <w:sz w:val="16"/>
          <w:szCs w:val="16"/>
          <w:lang w:val="ru-RU"/>
        </w:rPr>
        <w:t>а, собственно, и его название).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Итак, какие же задачи при работе с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ArrayList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позв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оляет решить класс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Collections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?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Первое и самое очевидное — сортировка. В лекции о массивах мы рассматривали пример с числами, а теперь рассмотрим пример со строками. Для сортировки содержимого коллекций в классе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Collections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реализован метод </w:t>
      </w:r>
      <w:proofErr w:type="spellStart"/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sort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В классе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запрограммировано, как именно строки сравниваются между собой (как раз — по алфавиту). Для классов, которые ты будешь создавать сам, можешь реализовать свой механизм сравнения, но об этом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мы поговорим в других лекциях.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Кроме того, класс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Collections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позволяет найти минимальный и максимальный элемент в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ArrayList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. Это делается с помощью методов </w:t>
      </w:r>
      <w:proofErr w:type="spellStart"/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min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) и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max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():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>Это, конечно, гораздо удобнее, чем вручную писать код для прохождения по всем элементам и поискам наиб</w:t>
      </w:r>
      <w:r>
        <w:rPr>
          <w:rFonts w:ascii="Times New Roman" w:hAnsi="Times New Roman" w:cs="Times New Roman"/>
          <w:sz w:val="16"/>
          <w:szCs w:val="16"/>
          <w:lang w:val="ru-RU"/>
        </w:rPr>
        <w:t>ольшего/наименьшего элемента :)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Еще один крайне полезный метод — </w:t>
      </w:r>
      <w:proofErr w:type="spellStart"/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reverse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). Если бы нам нужно было “перевернуть” список, чтобы элементы шли в обратном порядке — как бы мы это делали? Вероятно, написать такой алгоритм </w:t>
      </w:r>
      <w:r>
        <w:rPr>
          <w:rFonts w:ascii="Times New Roman" w:hAnsi="Times New Roman" w:cs="Times New Roman"/>
          <w:sz w:val="16"/>
          <w:szCs w:val="16"/>
          <w:lang w:val="ru-RU"/>
        </w:rPr>
        <w:t>самому было бы не так просто :)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К счастью, метод </w:t>
      </w:r>
      <w:proofErr w:type="spellStart"/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reverse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) уже это умеет. Например, нам не нравится как метод </w:t>
      </w:r>
      <w:proofErr w:type="spellStart"/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sort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>) отсортировал наши планеты в алфавитном порядке, и мы хотим изменить порядок на обратный — от Я до А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>Например, мы пытаемся реализовать механизм работы лотереи. Мы добавили в барабан 100 чисел, которые по одному должны появляться на экране. Кто из участников первым зачеркнет все чис</w:t>
      </w:r>
      <w:r>
        <w:rPr>
          <w:rFonts w:ascii="Times New Roman" w:hAnsi="Times New Roman" w:cs="Times New Roman"/>
          <w:sz w:val="16"/>
          <w:szCs w:val="16"/>
          <w:lang w:val="ru-RU"/>
        </w:rPr>
        <w:t>ла на своем билете — побеждает.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Реализовать такой механизм очень легко с помощью метода </w:t>
      </w:r>
      <w:proofErr w:type="spellStart"/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shuffle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>):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Теперь представим другую ситуацию. Ранее мы создали список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solarSystem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с перечисленны</w:t>
      </w:r>
      <w:r>
        <w:rPr>
          <w:rFonts w:ascii="Times New Roman" w:hAnsi="Times New Roman" w:cs="Times New Roman"/>
          <w:sz w:val="16"/>
          <w:szCs w:val="16"/>
          <w:lang w:val="ru-RU"/>
        </w:rPr>
        <w:t>ми в нем планетами.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И он нас, вроде как, всем устраивает, если бы не </w:t>
      </w:r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одно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но: из него можно удалять элементы и добавлять новые! Это явно не то поведение, которое мы ждем: Солнечная система в нашей программе долж</w:t>
      </w:r>
      <w:r>
        <w:rPr>
          <w:rFonts w:ascii="Times New Roman" w:hAnsi="Times New Roman" w:cs="Times New Roman"/>
          <w:sz w:val="16"/>
          <w:szCs w:val="16"/>
          <w:lang w:val="ru-RU"/>
        </w:rPr>
        <w:t>на быть в неизменном состоянии.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В классе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Collections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есть очень интересный метод — </w:t>
      </w:r>
      <w:proofErr w:type="spellStart"/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unmodifiableList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>). Он создает из переданного списка его неизменяемый вариант. В него нельзя будет ни добавить, ни удалить элемент.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Ошибка в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solarSystem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теперь нельзя ничего добавлять!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Единственное, на </w:t>
      </w:r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что  в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 данном случае нужно обратить внимание — тип переменной должен быть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List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&lt;&gt;, а не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ArrayList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&lt;&gt; (данный метод возвращает объект именно такого типа, общего для всех видов списков).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>Еще одна рядовая ситуация, которая может произойти во время работы — программист добавил э</w:t>
      </w:r>
      <w:r>
        <w:rPr>
          <w:rFonts w:ascii="Times New Roman" w:hAnsi="Times New Roman" w:cs="Times New Roman"/>
          <w:sz w:val="16"/>
          <w:szCs w:val="16"/>
          <w:lang w:val="ru-RU"/>
        </w:rPr>
        <w:t>лементы в неправильном порядке.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Если такое произошло, и Меркурий и Нептун неожиданно поменялись местами — исправить эту оплошность нам поможет метод </w:t>
      </w:r>
      <w:proofErr w:type="spellStart"/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swap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>):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В метод </w:t>
      </w:r>
      <w:proofErr w:type="spellStart"/>
      <w:proofErr w:type="gramStart"/>
      <w:r w:rsidRPr="00766110">
        <w:rPr>
          <w:rFonts w:ascii="Times New Roman" w:hAnsi="Times New Roman" w:cs="Times New Roman"/>
          <w:sz w:val="16"/>
          <w:szCs w:val="16"/>
          <w:lang w:val="ru-RU"/>
        </w:rPr>
        <w:t>swap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) мы передали наш список, а также индексы двух элементов, которые нужно поменять местами. Обрати внимание: метод работает именно с индексами, а не со ссылками. Поэтому здесь нам понадобился метод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ArrayList.indexOf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().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>Напоследок познакомимся с очень и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нтересным методом —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disjoint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Он проверяет, есть ли у двух коллекций пересечения, то есть хоть один одинаковый элемент. Если нет — возвращает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true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, если есть —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false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766110" w:rsidRP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Как видишь, в наших двух списках элементы полностью разные,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поэтому программа выводит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true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766110" w:rsidRDefault="00766110" w:rsidP="0076611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766110">
        <w:rPr>
          <w:rFonts w:ascii="Times New Roman" w:hAnsi="Times New Roman" w:cs="Times New Roman"/>
          <w:sz w:val="16"/>
          <w:szCs w:val="16"/>
          <w:lang w:val="ru-RU"/>
        </w:rPr>
        <w:t xml:space="preserve">Вот такой интересный и очень полезный класс. Как и </w:t>
      </w:r>
      <w:proofErr w:type="spellStart"/>
      <w:r w:rsidRPr="00766110">
        <w:rPr>
          <w:rFonts w:ascii="Times New Roman" w:hAnsi="Times New Roman" w:cs="Times New Roman"/>
          <w:sz w:val="16"/>
          <w:szCs w:val="16"/>
          <w:lang w:val="ru-RU"/>
        </w:rPr>
        <w:t>Arrays</w:t>
      </w:r>
      <w:proofErr w:type="spellEnd"/>
      <w:r w:rsidRPr="00766110">
        <w:rPr>
          <w:rFonts w:ascii="Times New Roman" w:hAnsi="Times New Roman" w:cs="Times New Roman"/>
          <w:sz w:val="16"/>
          <w:szCs w:val="16"/>
          <w:lang w:val="ru-RU"/>
        </w:rPr>
        <w:t>, он выполняет вместо нас много рутинной, черновой работы, позволяя сосредоточиться на других вещах.</w:t>
      </w:r>
    </w:p>
    <w:p w:rsidR="00766110" w:rsidRDefault="00766110" w:rsidP="00766110">
      <w:pPr>
        <w:spacing w:after="0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b/>
          <w:sz w:val="16"/>
          <w:szCs w:val="16"/>
          <w:lang w:val="ru-RU"/>
        </w:rPr>
        <w:t>3.</w:t>
      </w:r>
      <w:r w:rsidR="00CD6074" w:rsidRPr="00CD6074">
        <w:rPr>
          <w:b/>
          <w:lang w:val="ru-RU"/>
        </w:rPr>
        <w:t xml:space="preserve"> </w:t>
      </w:r>
      <w:r w:rsidR="00CD6074" w:rsidRPr="00CD6074">
        <w:rPr>
          <w:rFonts w:ascii="Times New Roman" w:hAnsi="Times New Roman" w:cs="Times New Roman"/>
          <w:b/>
          <w:sz w:val="16"/>
          <w:szCs w:val="16"/>
          <w:lang w:val="ru-RU"/>
        </w:rPr>
        <w:t>Потоки данных. Промежуточные и оконечные операции.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Многопоточность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была заложена с самых первых дней. Поэтому давайте кратко ознакомимся с тем, про что это —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многопоточность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Что такое процесс?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Процесс — это совокупность кода и данных, разделяющих общее виртуальное адресное пространство.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При помощи процессов выполнение разных программ изолировано друг от друга: каждое приложение использует свою область памяти, не мешая другим программам. 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Процесс не может существовать без потоков, поэтому если существует процесс, в нём существует хотя бы один поток.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Как же это происходит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? Когда мы запускаем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программу, ее выполнение начинается с метода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main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. Мы как бы входим в программу, поэтому этот особый метод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main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называется точкой входа, или "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entry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point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". Метод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main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всегда должен быть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public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static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, чтобы виртуальная машина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(JVM) смогла нач</w:t>
      </w:r>
      <w:r>
        <w:rPr>
          <w:rFonts w:ascii="Times New Roman" w:hAnsi="Times New Roman" w:cs="Times New Roman"/>
          <w:sz w:val="16"/>
          <w:szCs w:val="16"/>
          <w:lang w:val="ru-RU"/>
        </w:rPr>
        <w:t>ать выполнение нашей программы.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launcher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выполняет определённый набор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Native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Interface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(JNI) вызовов. JNI — это механизм, соединяющий мир виртуальной машины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и мир C++. Получается, что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launcher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— это не JVM, а её загрузчик. Он знает, какие правильные команды нужно выполнить, чтобы запустилась JVM. Знает, как организовать всё необходимое окружение при помощи JNI вызовов.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lastRenderedPageBreak/>
        <w:t xml:space="preserve">В эту организацию окружения входит и создание главного потока, который обычно называется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main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Интересно, что каждый поток имеет свою обособленную область в памяти, выделенной для процесса. Эту ст</w:t>
      </w:r>
      <w:r>
        <w:rPr>
          <w:rFonts w:ascii="Times New Roman" w:hAnsi="Times New Roman" w:cs="Times New Roman"/>
          <w:sz w:val="16"/>
          <w:szCs w:val="16"/>
          <w:lang w:val="ru-RU"/>
        </w:rPr>
        <w:t>руктуру памяти называют стеком.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Стек состоит из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фрэймов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Фрэйм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— это точка вызова метода,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execution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point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Если посмотреть на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API и поискать там слово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Thread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, мы увидим, ч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то есть класс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java.lang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.Thread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Именно этот класс представляет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поток, и с ним нам и предстоит работать.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Поток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представлен в виде экземпляра класса </w:t>
      </w:r>
      <w:proofErr w:type="spellStart"/>
      <w:proofErr w:type="gram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java.lang</w:t>
      </w:r>
      <w:proofErr w:type="gramEnd"/>
      <w:r w:rsidRPr="00CD6074">
        <w:rPr>
          <w:rFonts w:ascii="Times New Roman" w:hAnsi="Times New Roman" w:cs="Times New Roman"/>
          <w:sz w:val="16"/>
          <w:szCs w:val="16"/>
          <w:lang w:val="ru-RU"/>
        </w:rPr>
        <w:t>.Thread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. Стоит сразу понимать, что экземпляры класса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Thread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сами по себе не являются потоками. Это лишь своего рода API для низкоуровневых потоков, которыми управляет JVM и операционная система. Когда при помощи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launcher'а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мы запускаем JVM, она создает главный поток с именем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main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и ещё несколько служебных потоков.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Существует 2 типа потоков: демоны и не демоны. Демон-потоки — это фоновые потоки (служебные), выполняющие какую-то работу в фоне. Такой интересный термин — это отсылка к "демону Максвелла", о чём подробнее можно прочитать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википедии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в статье про "демонов".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Как сказано в документации, JVM продолжает выполнение программы (процесса), до тех пор, пока: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Не вызван метод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Runtime.exit</w:t>
      </w:r>
      <w:proofErr w:type="spellEnd"/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Все НЕ демон-потоки завершили свою работу (как без ошибок, так и с выбрасыванием исключений)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Отсюда и важная деталь: демон-потоки могут быть завершены на любой выполняемой команде. Поэтому целостность данных в них не гарантируется. Поэтому, демон потоки подходят для каких-то служебных задач. Например,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есть поток, который отвечает за обработку методов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finalize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или потоки, относящиеся к сборщику </w:t>
      </w:r>
      <w:r>
        <w:rPr>
          <w:rFonts w:ascii="Times New Roman" w:hAnsi="Times New Roman" w:cs="Times New Roman"/>
          <w:sz w:val="16"/>
          <w:szCs w:val="16"/>
          <w:lang w:val="ru-RU"/>
        </w:rPr>
        <w:t>мусора (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Garbage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Collector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, GC).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Каждый поток входит в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какую-то группу (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ThreadGroup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А группы могут входит друг в друга, образовывая некоторую иерархию или структуру.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Группы позволяют упорядочить управ</w:t>
      </w:r>
      <w:r>
        <w:rPr>
          <w:rFonts w:ascii="Times New Roman" w:hAnsi="Times New Roman" w:cs="Times New Roman"/>
          <w:sz w:val="16"/>
          <w:szCs w:val="16"/>
          <w:lang w:val="ru-RU"/>
        </w:rPr>
        <w:t>ление потоками и вести их учёт.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Помимо групп, у потоков есть свой обработчик исключений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Кроме того, у потока есть приоритет. 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у нас 2 способа создать поток.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Первый — создать своего наследника.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запуск задачи выполняется в методе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run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, а запуск потока в методе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start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. Не стоит их путать, т.к. если мы запустим метод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run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напрямую, никакой новый поток не будет запущен. Именно метод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start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просит JVM создать новы</w:t>
      </w:r>
      <w:r>
        <w:rPr>
          <w:rFonts w:ascii="Times New Roman" w:hAnsi="Times New Roman" w:cs="Times New Roman"/>
          <w:sz w:val="16"/>
          <w:szCs w:val="16"/>
          <w:lang w:val="ru-RU"/>
        </w:rPr>
        <w:t>й поток.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Вариант с потомком от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Thread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плох уже тем, что мы в иерархию классов включаем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Thread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. Второй минус — мы начинаем нарушать </w:t>
      </w:r>
      <w:r w:rsidRPr="00CD6074">
        <w:rPr>
          <w:rFonts w:ascii="Times New Roman" w:hAnsi="Times New Roman" w:cs="Times New Roman"/>
          <w:sz w:val="16"/>
          <w:szCs w:val="16"/>
          <w:lang w:val="ru-RU"/>
        </w:rPr>
        <w:t>принцип "Единственной ответственности" SOLID, т.к. наш класс становится одновременно ответственным и за управление потоком и за некоторую задачу, которая должна выпол</w:t>
      </w:r>
      <w:r>
        <w:rPr>
          <w:rFonts w:ascii="Times New Roman" w:hAnsi="Times New Roman" w:cs="Times New Roman"/>
          <w:sz w:val="16"/>
          <w:szCs w:val="16"/>
          <w:lang w:val="ru-RU"/>
        </w:rPr>
        <w:t>няться в этом потоке.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Потоки нужны, чтобы одновременно выполнять работу. Поэтому очень вероятно, что потоки будут как-то взаимодействовать между собой. Давайте разберёмся, как это происходит и какие базовые средства управления у нас есть.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Метод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Thread.yield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() загадочный и редко используемый. Существует много вариаций его описания в интернете. Вплоть до того, что некоторые пишут про какую-то очередь потоков, в которой поток переместится вниз с учётом их приоритетов. Кто-то пишет, что поток изменит статус с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running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на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runnable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(хотя разделения на эти статусы нет, и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их не различает). Но на самом деле всё куда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неизвестнее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и в каком-то смысле проще.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Sleep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- Засыпание потока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Поток в процессе своего выполнения может засыпать. Это самой простой тип взаимодействия с другими потоками.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В операционной системе, на которой установлена виртуальная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машина, где выполняется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код, есть свой планировщик потоков, называемый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Thread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Scheduler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. Именно он решает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, какой </w:t>
      </w:r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поток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 xml:space="preserve"> когда запускать. 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Программист не может взаимодействовать с этим планировщиком напрямую из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кода, но он может через JVM попросить планировщик на какое-то время поставить поток на паузу, "усыпить" его.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Прерывание потока или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Thread.interrupt</w:t>
      </w:r>
      <w:proofErr w:type="spellEnd"/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Всё дело в том, что пока поток ожидает во сне, кто-то может захотеть прервать это ожидание. На этот случай мы обрабатываем такое исключение. Сделано это было после того, как метод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Thread.stop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объявили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Deprecated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, т.е. устаревшим и нежелательным к использованию. Причиной тому было то, что при вызове метода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stop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поток просто "убивался", что было очень непредсказуемо. Мы не могли знать, когда поток будет остановлен, не могли гаранти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ровать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консистентность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данных. 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Представте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, что вы пишете данные в файл и тут поток уничтожают. Поэтому, решили, что логичнее будет поток не убивать, а информировать его о том, что ему следует прерваться. Как на это реагировать — дело самого потока.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Join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— Ожидание завершения другого потока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Самым простым типом ожидания является ожидание завершения другого потока.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Понятие Монитор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многопоточности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есть такое понятие, как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Monitor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. Вообще, слово монитор с латинского переводится как "надзиратель" или "надсмотрщик".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для целей синхронизации между потоками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использует некий механизм, который называется "Монитор". С каждым объектом ассоциирован некоторый монитор, а потоки </w:t>
      </w:r>
      <w:r w:rsidRPr="00CD6074">
        <w:rPr>
          <w:rFonts w:ascii="Times New Roman" w:hAnsi="Times New Roman" w:cs="Times New Roman"/>
          <w:sz w:val="16"/>
          <w:szCs w:val="16"/>
          <w:lang w:val="ru-RU"/>
        </w:rPr>
        <w:t>могут его заблокировать "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lock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" или разблокировать "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unlock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".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Итак, при помощи ключевого слова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synchronized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текущий поток (в котором выполняются эти строки кода) пытается использовать монитор, ассоциированный с объектом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object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и "получить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лок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" или "захватить монитор" (второй вариант даже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предпочтетельнее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). Если за монитор нет соперничества (т.е. никто больше не хочет выполнить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synchronized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по такому же объекту),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может попытаться выполнить оптимизацию, называемую "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biased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locking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". В заголовке объекта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Mark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Word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выставится соответствующий тэг и запись о том, к какому потоку привязан монитор. Это позволяет сократить накладные рас</w:t>
      </w:r>
      <w:r>
        <w:rPr>
          <w:rFonts w:ascii="Times New Roman" w:hAnsi="Times New Roman" w:cs="Times New Roman"/>
          <w:sz w:val="16"/>
          <w:szCs w:val="16"/>
          <w:lang w:val="ru-RU"/>
        </w:rPr>
        <w:t>ходы при захватывании монитора.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Если монитор уже ранее был привязан к другому потоку, тогда такой блокировки недостаточно. JVM переключается на следующий тип блокировки —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basic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locking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. Она использует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compare-and-swap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(CAS) операции. При этом в заголовке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Mark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Word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уже хранится не сам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Mark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Word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, а ссылка на его хранение + изменяется тэг, чтобы JVM поняла, что у нас и</w:t>
      </w:r>
      <w:r>
        <w:rPr>
          <w:rFonts w:ascii="Times New Roman" w:hAnsi="Times New Roman" w:cs="Times New Roman"/>
          <w:sz w:val="16"/>
          <w:szCs w:val="16"/>
          <w:lang w:val="ru-RU"/>
        </w:rPr>
        <w:t>спользуется базовая блокировка.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Если же возникает соперничество (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contention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) за монитор нескольких потоков (один захватил монитор, а второй ждёт освобождение монитора), тогда тэг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Mark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Word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меняется, и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Mark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Word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начинает храниться ссылка уже на монитор как объект — некоторую внутреннюю сущность JVM. Как сказано в JEP, в таком случае требуется место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Native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Heap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области памяти на хранение этой сущности. Ссылка на место хранения этой внутренней сущности и будет находиться в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Mark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Word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объе</w:t>
      </w:r>
      <w:r>
        <w:rPr>
          <w:rFonts w:ascii="Times New Roman" w:hAnsi="Times New Roman" w:cs="Times New Roman"/>
          <w:sz w:val="16"/>
          <w:szCs w:val="16"/>
          <w:lang w:val="ru-RU"/>
        </w:rPr>
        <w:t>кта.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Таким образом, как мы видим, монитор — это действительно механизм обеспечения синхронизации доступа нескольких потоков к общим ресурсам. Существует несколько реализаций этого механизма, между которыми переключается JVM. Поэтому для простоты, говоря про монитор, мы говорим на самом деле про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локи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С понятием монитора, как мы ранее видели, тесно связано понятие "блок синхронизации" (или как ещё называют — критическая секция</w:t>
      </w:r>
      <w:proofErr w:type="gramStart"/>
      <w:r w:rsidRPr="00CD6074">
        <w:rPr>
          <w:rFonts w:ascii="Times New Roman" w:hAnsi="Times New Roman" w:cs="Times New Roman"/>
          <w:sz w:val="16"/>
          <w:szCs w:val="16"/>
          <w:lang w:val="ru-RU"/>
        </w:rPr>
        <w:t>).Здесь</w:t>
      </w:r>
      <w:proofErr w:type="gram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главный поток сначала отправляет задачу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task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в новый поток, а потом сразу же "захватывает"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лок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и выполняет с ним долгую операцию (N секунд). Всё это время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task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не может для своего выполнения зайти в блок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sy</w:t>
      </w:r>
      <w:r>
        <w:rPr>
          <w:rFonts w:ascii="Times New Roman" w:hAnsi="Times New Roman" w:cs="Times New Roman"/>
          <w:sz w:val="16"/>
          <w:szCs w:val="16"/>
          <w:lang w:val="ru-RU"/>
        </w:rPr>
        <w:t>nchronized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, т.к.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лок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уже занят.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Если поток не может получить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лок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, он будет ждать этого у монитора. Как только получит — продолжит выполнение. Когда поток выходит из-под монитора, он освобождает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лок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. 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У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Thread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есть ещё один метод ожидания, который при этом связан с монитором. В отличие от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sleep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join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, его нельзя просто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так вызвать. И зовут его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wait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CD6074" w:rsidRP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lastRenderedPageBreak/>
        <w:t xml:space="preserve">Выполняется метод 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wait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 xml:space="preserve"> на объекте, на мониторе которого мы хотим выполнить ожидание.</w:t>
      </w:r>
    </w:p>
    <w:p w:rsidR="00CD6074" w:rsidRDefault="00CD6074" w:rsidP="00CD6074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CD6074">
        <w:rPr>
          <w:rFonts w:ascii="Times New Roman" w:hAnsi="Times New Roman" w:cs="Times New Roman"/>
          <w:sz w:val="16"/>
          <w:szCs w:val="16"/>
          <w:lang w:val="ru-RU"/>
        </w:rPr>
        <w:t>Существует возможность отправить уведомление только одному из потоков (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notify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) или сразу всем потокам из очереди (</w:t>
      </w:r>
      <w:proofErr w:type="spellStart"/>
      <w:r w:rsidRPr="00CD6074">
        <w:rPr>
          <w:rFonts w:ascii="Times New Roman" w:hAnsi="Times New Roman" w:cs="Times New Roman"/>
          <w:sz w:val="16"/>
          <w:szCs w:val="16"/>
          <w:lang w:val="ru-RU"/>
        </w:rPr>
        <w:t>notifyAll</w:t>
      </w:r>
      <w:proofErr w:type="spellEnd"/>
      <w:r w:rsidRPr="00CD6074">
        <w:rPr>
          <w:rFonts w:ascii="Times New Roman" w:hAnsi="Times New Roman" w:cs="Times New Roman"/>
          <w:sz w:val="16"/>
          <w:szCs w:val="16"/>
          <w:lang w:val="ru-RU"/>
        </w:rPr>
        <w:t>).</w:t>
      </w:r>
    </w:p>
    <w:p w:rsidR="00634641" w:rsidRDefault="00634641" w:rsidP="00634641">
      <w:pPr>
        <w:spacing w:before="40" w:after="40"/>
        <w:rPr>
          <w:rFonts w:ascii="Times New Roman" w:hAnsi="Times New Roman" w:cs="Times New Roman"/>
          <w:b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16"/>
          <w:szCs w:val="16"/>
          <w:lang w:val="ru-RU"/>
        </w:rPr>
        <w:t>4. Лямбда-</w:t>
      </w:r>
      <w:proofErr w:type="spellStart"/>
      <w:r>
        <w:rPr>
          <w:rFonts w:ascii="Times New Roman" w:hAnsi="Times New Roman" w:cs="Times New Roman"/>
          <w:b/>
          <w:sz w:val="16"/>
          <w:szCs w:val="16"/>
          <w:lang w:val="ru-RU"/>
        </w:rPr>
        <w:t>вырежния</w:t>
      </w:r>
      <w:proofErr w:type="spellEnd"/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Среди новшеств, которые были привнесены в язык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с выходом JDK 8, особняком стоят лямбда-выражения. Лямбда представляет набор инструкций, которые можно выделить в отдельную переменную и затем многократно вызвать в различных местах програ</w:t>
      </w:r>
      <w:r>
        <w:rPr>
          <w:rFonts w:ascii="Times New Roman" w:hAnsi="Times New Roman" w:cs="Times New Roman"/>
          <w:sz w:val="16"/>
          <w:szCs w:val="16"/>
          <w:lang w:val="ru-RU"/>
        </w:rPr>
        <w:t>ммы.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Основу лямбда-выражения составляет лямбда-оператор, который представляет стрелку -&gt;. Этот оператор разделяет лямбда-выражение на две части: левая часть содержит список параметров выражения, а правая собственно представляет тело лямбда-выражения, где </w:t>
      </w:r>
      <w:r>
        <w:rPr>
          <w:rFonts w:ascii="Times New Roman" w:hAnsi="Times New Roman" w:cs="Times New Roman"/>
          <w:sz w:val="16"/>
          <w:szCs w:val="16"/>
          <w:lang w:val="ru-RU"/>
        </w:rPr>
        <w:t>выполняются все действия.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Лямбда-выражение не выполняется само по себе, а образует реализацию метода, определенного в функциональном интерфейсе. При этом важно, что функциональный интерфейс должен содержать только один единственный метод без реализации.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Рассмотрим пример: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public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class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LambdaApp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{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) {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operation;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operation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x,y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)-&gt;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x+y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result =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operation.calculate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(10, 20);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result); //30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}  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>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interface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{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calculate(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x,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y);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В роли функционального интерфейса выступает интерфейс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, в котором определен один метод без реализации - метод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calculate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. Данный метод принимает два параметра - целых числа, и возвращает некоторое целое число.</w:t>
      </w:r>
      <w:r w:rsidR="003C443E"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По факту лямбда-выражения являются в некотором роде сокращенной формой внутренних анонимных классов, которые ранее применялись в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. В частности, предыдущий пример мы можем переписать следующим образом: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public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class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LambdaApp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) 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op = new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){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calculate(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x,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y){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    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x + y;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    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};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z =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op.calculate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(20, 10);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z); // 30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}  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>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interface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{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calculate(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x,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y);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Чтобы объявить и использовать лямбда-выражение, основная программа разбивается на ряд этапов: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Определение ссылки на функциональный интерфейс: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operation;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Создание</w:t>
      </w:r>
      <w:r w:rsidRPr="00634641">
        <w:rPr>
          <w:rFonts w:ascii="Times New Roman" w:hAnsi="Times New Roman" w:cs="Times New Roman"/>
          <w:sz w:val="16"/>
          <w:szCs w:val="16"/>
        </w:rPr>
        <w:t xml:space="preserve"> 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>лямбда</w:t>
      </w:r>
      <w:r w:rsidRPr="00634641">
        <w:rPr>
          <w:rFonts w:ascii="Times New Roman" w:hAnsi="Times New Roman" w:cs="Times New Roman"/>
          <w:sz w:val="16"/>
          <w:szCs w:val="16"/>
        </w:rPr>
        <w:t>-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>выражения</w:t>
      </w:r>
      <w:r w:rsidRPr="00634641">
        <w:rPr>
          <w:rFonts w:ascii="Times New Roman" w:hAnsi="Times New Roman" w:cs="Times New Roman"/>
          <w:sz w:val="16"/>
          <w:szCs w:val="16"/>
        </w:rPr>
        <w:t>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34641">
        <w:rPr>
          <w:rFonts w:ascii="Times New Roman" w:hAnsi="Times New Roman" w:cs="Times New Roman"/>
          <w:sz w:val="16"/>
          <w:szCs w:val="16"/>
        </w:rPr>
        <w:t>operation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x,y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)-&gt;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x+y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Причем параметры лямбда-выражения соответствуют параметрам единственного метода интерфейса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, а результат соответствует возвращаемому результату метода интерфейса. При этом нам не надо использовать ключевое слово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return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для возврата результата из лямбда-выражения.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Так, в методе интерфейса оба параметра представляют тип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, значит, в теле лямбда-выражения мы можем применить к ним сложение. Результат сложения также представляет тип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, объект которого возвращается методом интерфейса.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Использование лямбда-выражения в виде вызова метода интерфейса: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result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=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operation.calculate</w:t>
      </w:r>
      <w:proofErr w:type="spellEnd"/>
      <w:proofErr w:type="gramEnd"/>
      <w:r w:rsidRPr="00634641">
        <w:rPr>
          <w:rFonts w:ascii="Times New Roman" w:hAnsi="Times New Roman" w:cs="Times New Roman"/>
          <w:sz w:val="16"/>
          <w:szCs w:val="16"/>
          <w:lang w:val="ru-RU"/>
        </w:rPr>
        <w:t>(10, 20);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Так как в лямбда-выражении определена операция сложения параметров, результатом метода будет сумма чисел 10 и 20.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При этом для одного функционального интерфейса мы можем определить множество лямбда-выражений. </w:t>
      </w:r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operation1 = 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x,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y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)-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&gt; x + y;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operation2 = 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x,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y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)-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&gt; x - y;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operation3 = 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x,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y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)-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&gt; x * y;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operation1.calculate(20, 10)); //30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operation2.calculate(20, 10)); //10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operation3.calculate(20, 10)); //200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Отложенное выполнение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Одним из ключевых моментов в использовании лямбд является отложенное выполнение (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deferred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execution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). То есть мы определяем в одном месте программы лямбда-выражение и затем можем его вызывать при необходимости неопределенное количество раз в различных частях программы. Отложенное выполнение может потребоваться, к примеру, в следующих случаях: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Выполнение кода отдельном потоке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Выполнение одного и того же кода несколько раз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Выполнение кода в результате какого-то события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Выполнение кода только в том случае, когда он действительно необходим и если он необходим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Передача параметров в лямбда-выражение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Параметры лямбда-выражения должны соответствовать по типу параметрам метода из функционального интерфейса. При написании самого лямбда-выражения тип параметров писать необязательно, хотя в принципе это можно сделать, </w:t>
      </w:r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 w:rsidRPr="00634641">
        <w:rPr>
          <w:rFonts w:ascii="Times New Roman" w:hAnsi="Times New Roman" w:cs="Times New Roman"/>
          <w:sz w:val="16"/>
          <w:szCs w:val="16"/>
          <w:lang w:val="ru-RU"/>
        </w:rPr>
        <w:t>: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>1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34641">
        <w:rPr>
          <w:rFonts w:ascii="Times New Roman" w:hAnsi="Times New Roman" w:cs="Times New Roman"/>
          <w:sz w:val="16"/>
          <w:szCs w:val="16"/>
        </w:rPr>
        <w:t>operation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= 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x,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y)-&gt;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x+y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Если метод не принимает никаких параметров, то пишутся пустые скобки, </w:t>
      </w:r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 w:rsidRPr="00634641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()-&gt; 30 + 20;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Если метод принимает только один параметр, то скобки можно опустить: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n-&gt; n * n;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Терминальные лямбда-выражения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Выше мы рассмотрели лямбда-выражения, которые возвращают определенное значение. Но также могут быть и терминальные лямбды, которые не возвращают никакого значения. </w:t>
      </w:r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interface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Printable{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void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print(String s);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}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3464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LambdaApp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) {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Printable printer = s-&gt;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(s);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printer.</w:t>
      </w:r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print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  <w:lang w:val="ru-RU"/>
        </w:rPr>
        <w:t>"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Hello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!");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   }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Лямбды и локальные переменные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Лямбда-выражение может использовать переменные, которые объявлены во вне в более общей области видимости - на уровне класса или метода, в котором лямбда-выражение определено. Однако в зависимости от того, как и где определены переменные, могут различаться способы их использования в лямбдах. Рассмотрим первый пример - использования переменных уровня класса: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public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class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LambdaApp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x = 10;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static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y = 20;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) 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Operation op = (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)-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&gt;{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    x=30;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x+y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};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34641">
        <w:rPr>
          <w:rFonts w:ascii="Times New Roman" w:hAnsi="Times New Roman" w:cs="Times New Roman"/>
          <w:sz w:val="16"/>
          <w:szCs w:val="16"/>
        </w:rPr>
        <w:t>op.calculate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()); // 50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(x); // 30 - значение x изменилось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   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interface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Operation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{</w:t>
      </w:r>
      <w:proofErr w:type="gramEnd"/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calculate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  <w:lang w:val="ru-RU"/>
        </w:rPr>
        <w:t>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Переменные x и y объявлены на уровне класса, и в лямбда-выражении мы их можем получить и даже изменить. Так, в данном случае после выполнения выражения изменяется значение переменной x.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Теперь рассмотрим другой пример - локальные переменные на уровне метода: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3464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) 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n=70;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m=30;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Operation op = (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)-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&gt;{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>//n=100; - так нельзя сделать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      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return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m+n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   };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   // n=</w:t>
      </w:r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100;  -</w:t>
      </w:r>
      <w:proofErr w:type="gram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так тоже нельзя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  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op.calculate</w:t>
      </w:r>
      <w:proofErr w:type="spellEnd"/>
      <w:proofErr w:type="gramEnd"/>
      <w:r w:rsidRPr="00634641">
        <w:rPr>
          <w:rFonts w:ascii="Times New Roman" w:hAnsi="Times New Roman" w:cs="Times New Roman"/>
          <w:sz w:val="16"/>
          <w:szCs w:val="16"/>
          <w:lang w:val="ru-RU"/>
        </w:rPr>
        <w:t>()); // 100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}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Локальные переменные уровня метода мы также можем использовать в лямбдах, но изменять их значение нельзя. Если мы 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lastRenderedPageBreak/>
        <w:t>попробуем это сделать, то среда разработки (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Netbeans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) может нам высветить ошибку и то, что такую переменную надо пометить с помощью ключевого слова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final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, то есть сделать константой: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final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n=</w:t>
      </w:r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70;.</w:t>
      </w:r>
      <w:proofErr w:type="gram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Однако это необязательно.</w:t>
      </w: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Более того, мы не сможем изменить значение переменной, которая используется в лямбда-выражении, вне этого выражения. То есть даже если такая переменная не объявлена как константа, п</w:t>
      </w:r>
      <w:r>
        <w:rPr>
          <w:rFonts w:ascii="Times New Roman" w:hAnsi="Times New Roman" w:cs="Times New Roman"/>
          <w:sz w:val="16"/>
          <w:szCs w:val="16"/>
          <w:lang w:val="ru-RU"/>
        </w:rPr>
        <w:t>о сути она является константой.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Блоки кода в лямбда-выражениях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Существуют два типа лямбда-выражений: однострочное выражение и блок кода. Примеры однострочных выражений демонстрировались выше. Блочные выражения обрамляются фигурными скобками. В блочных лямбда-выражениях можно использовать внутренние вложенные блоки, циклы, конструкции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if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switch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, создавать переменные и т.д. Если блочное лямбда-выражение должно возвращать значение, то явным образом применяется оператор </w:t>
      </w:r>
      <w:proofErr w:type="spellStart"/>
      <w:r w:rsidRPr="00634641">
        <w:rPr>
          <w:rFonts w:ascii="Times New Roman" w:hAnsi="Times New Roman" w:cs="Times New Roman"/>
          <w:sz w:val="16"/>
          <w:szCs w:val="16"/>
          <w:lang w:val="ru-RU"/>
        </w:rPr>
        <w:t>return</w:t>
      </w:r>
      <w:proofErr w:type="spellEnd"/>
      <w:r w:rsidRPr="00634641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operation = (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x,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int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y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)-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&gt; 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if(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y==0)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0;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else</w:t>
      </w:r>
      <w:proofErr w:type="gramEnd"/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return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x/y;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>};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34641">
        <w:rPr>
          <w:rFonts w:ascii="Times New Roman" w:hAnsi="Times New Roman" w:cs="Times New Roman"/>
          <w:sz w:val="16"/>
          <w:szCs w:val="16"/>
        </w:rPr>
        <w:t>operation.calculate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(20, 10)); //2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634641">
        <w:rPr>
          <w:rFonts w:ascii="Times New Roman" w:hAnsi="Times New Roman" w:cs="Times New Roman"/>
          <w:sz w:val="16"/>
          <w:szCs w:val="16"/>
        </w:rPr>
        <w:t>operation.calculate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(20, 0)); //0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Обобщенный функциональный интерфейс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 xml:space="preserve">Функциональный интерфейс может быть обобщенным, однако в лямбда-выражении использование обобщений не допускается. В этом случае нам надо типизировать объект интерфейса определенным типом, который потом будет применяться в лямбда-выражении. </w:t>
      </w:r>
      <w:proofErr w:type="gramStart"/>
      <w:r w:rsidRPr="00634641"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: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3464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class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LambdaApp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 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) {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&lt;Integer&gt; operation1 = (x, y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)-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&gt; x + y;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 xml:space="preserve">&lt;String&gt; operation2 = (x, y) </w:t>
      </w:r>
      <w:r>
        <w:rPr>
          <w:rFonts w:ascii="Times New Roman" w:hAnsi="Times New Roman" w:cs="Times New Roman"/>
          <w:sz w:val="16"/>
          <w:szCs w:val="16"/>
        </w:rPr>
        <w:t>-&gt; x + y;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operation1.calculate(20, 10)); //30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</w:t>
      </w:r>
      <w:proofErr w:type="spellStart"/>
      <w:proofErr w:type="gramStart"/>
      <w:r w:rsidRPr="00634641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operation2.calculate("20", "10")); //2010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} 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>}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634641">
        <w:rPr>
          <w:rFonts w:ascii="Times New Roman" w:hAnsi="Times New Roman" w:cs="Times New Roman"/>
          <w:sz w:val="16"/>
          <w:szCs w:val="16"/>
        </w:rPr>
        <w:t>interface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634641">
        <w:rPr>
          <w:rFonts w:ascii="Times New Roman" w:hAnsi="Times New Roman" w:cs="Times New Roman"/>
          <w:sz w:val="16"/>
          <w:szCs w:val="16"/>
        </w:rPr>
        <w:t>Operationable</w:t>
      </w:r>
      <w:proofErr w:type="spellEnd"/>
      <w:r w:rsidRPr="00634641">
        <w:rPr>
          <w:rFonts w:ascii="Times New Roman" w:hAnsi="Times New Roman" w:cs="Times New Roman"/>
          <w:sz w:val="16"/>
          <w:szCs w:val="16"/>
        </w:rPr>
        <w:t>&lt;T&gt;{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</w:rPr>
      </w:pPr>
      <w:r w:rsidRPr="00634641">
        <w:rPr>
          <w:rFonts w:ascii="Times New Roman" w:hAnsi="Times New Roman" w:cs="Times New Roman"/>
          <w:sz w:val="16"/>
          <w:szCs w:val="16"/>
        </w:rPr>
        <w:t xml:space="preserve">    T </w:t>
      </w:r>
      <w:proofErr w:type="gramStart"/>
      <w:r w:rsidRPr="00634641">
        <w:rPr>
          <w:rFonts w:ascii="Times New Roman" w:hAnsi="Times New Roman" w:cs="Times New Roman"/>
          <w:sz w:val="16"/>
          <w:szCs w:val="16"/>
        </w:rPr>
        <w:t>calculate(</w:t>
      </w:r>
      <w:proofErr w:type="gramEnd"/>
      <w:r w:rsidRPr="00634641">
        <w:rPr>
          <w:rFonts w:ascii="Times New Roman" w:hAnsi="Times New Roman" w:cs="Times New Roman"/>
          <w:sz w:val="16"/>
          <w:szCs w:val="16"/>
        </w:rPr>
        <w:t>T x, T y);</w:t>
      </w:r>
    </w:p>
    <w:p w:rsidR="00634641" w:rsidRP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634641" w:rsidRDefault="00634641" w:rsidP="00634641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634641">
        <w:rPr>
          <w:rFonts w:ascii="Times New Roman" w:hAnsi="Times New Roman" w:cs="Times New Roman"/>
          <w:sz w:val="16"/>
          <w:szCs w:val="16"/>
          <w:lang w:val="ru-RU"/>
        </w:rPr>
        <w:t>Таким образом, при объявлении лямбда-выражения ему уже известно, какой тип параметры будут представлять и какой тип они будут возвращать.</w:t>
      </w:r>
    </w:p>
    <w:p w:rsidR="00261590" w:rsidRDefault="00261590" w:rsidP="00261590">
      <w:pPr>
        <w:spacing w:before="40" w:after="40"/>
        <w:rPr>
          <w:rFonts w:ascii="Times New Roman" w:hAnsi="Times New Roman" w:cs="Times New Roman"/>
          <w:b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16"/>
          <w:szCs w:val="16"/>
          <w:lang w:val="ru-RU"/>
        </w:rPr>
        <w:t xml:space="preserve">5. </w:t>
      </w:r>
      <w:r w:rsidRPr="00261590">
        <w:rPr>
          <w:rFonts w:ascii="Times New Roman" w:hAnsi="Times New Roman" w:cs="Times New Roman"/>
          <w:b/>
          <w:sz w:val="16"/>
          <w:szCs w:val="16"/>
          <w:lang w:val="ru-RU"/>
        </w:rPr>
        <w:t>Обработка текстовой информации, кодировки. Регулярные выражения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Регулярные выражения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Большинство современных языков программирования поддерживают РВ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не является исключением.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Механизм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Существует две базовые технологии, на основе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которых строятся механизмы РВ: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Недетерминированный конечный автомат (НКА) — «механизм, управляемый регулярным выражением»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Детерминированный конечный автомат (ДКА) — </w:t>
      </w:r>
      <w:r>
        <w:rPr>
          <w:rFonts w:ascii="Times New Roman" w:hAnsi="Times New Roman" w:cs="Times New Roman"/>
          <w:sz w:val="16"/>
          <w:szCs w:val="16"/>
          <w:lang w:val="ru-RU"/>
        </w:rPr>
        <w:t>«механизм, управляемый текстом»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НКА — механизм, в котором управление внутри РВ передается от компонента к компоненту. НКА просматривает РВ по одному компоненту и проверяет, совпадает ли компонент с текстом. Если совпадает — проверятся следующий компонент. Процедура повторяется до тех пор, пока не будет найдено совпадение для всех компонентов РВ (пок</w:t>
      </w:r>
      <w:r>
        <w:rPr>
          <w:rFonts w:ascii="Times New Roman" w:hAnsi="Times New Roman" w:cs="Times New Roman"/>
          <w:sz w:val="16"/>
          <w:szCs w:val="16"/>
          <w:lang w:val="ru-RU"/>
        </w:rPr>
        <w:t>а не получим общее совпадение).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ДКА — механизм, который анализирует строку и следит за всеми «возможными совпадениями». Его работа зависит от каждого просканированного символа текста (то есть ДКА «управляется текстом»). Даний механизм сканирует символ текста, обновляет «потенциальное совпадение» и резервирует его. Если следующий символ аннулирует «потенциальное совпадение», то ДКА возвращается к резерву</w:t>
      </w:r>
      <w:r>
        <w:rPr>
          <w:rFonts w:ascii="Times New Roman" w:hAnsi="Times New Roman" w:cs="Times New Roman"/>
          <w:sz w:val="16"/>
          <w:szCs w:val="16"/>
          <w:lang w:val="ru-RU"/>
        </w:rPr>
        <w:t>. Нет резерва — нет совпадений.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Логично, что ДКА должен работать быстрее чем НКА (ДКА проверяет каждый символ текста не более одного раза, НКА — сколько угодно раз пока не закончит разбор РВ). Но НКА предоставляет возможность определять ход дальнейших событий. Мы можем в значительной степени управлять процессом за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счет правильного написания РВ.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Регулярные выражения в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используют механизм НКА.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Подход к обработке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В языках программирования существ</w:t>
      </w:r>
      <w:r>
        <w:rPr>
          <w:rFonts w:ascii="Times New Roman" w:hAnsi="Times New Roman" w:cs="Times New Roman"/>
          <w:sz w:val="16"/>
          <w:szCs w:val="16"/>
          <w:lang w:val="ru-RU"/>
        </w:rPr>
        <w:t>ует три подхода к обработке РВ: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интегрированный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процедурный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объектно-ориентированный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Интегрированный подход — встраивание РВ в низкоуровневый синтаксис языка. Этот подход скрывает всю механику, настройку и, как следствие, упрощает работу программиста.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Функциональность РВ при процедурном и объектно-ориентированном подходе обеспечивают функции и методы соответственно. Вместо специальных конструкций языка, функции и методы принимают в качестве параметров строки и интерпретируют их как РВ.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Для работы с регулярными выражениями в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представлен пакет </w:t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java.util</w:t>
      </w:r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.regex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. Пакет был добавлен в версии 1.4 и уже тогда содержал мощный и современный прикладной интерфейс для работы с регулярными выражениями. Обеспечивает хорошую гибкость из-за использования объектов, реализующих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интерефейс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CharSequence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Pattern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представляет собой скомпилированное представление РВ. Класс не имеет публичных конструкторов, поэтому 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для создания объекта данного класса необходимо вызвать статический метод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compile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и передать в качестве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первого аргумента строку с РВ: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// XML тэг в формате &lt;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xxx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&gt;&lt;/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xxx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&gt;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Pattern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pattern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261590">
        <w:rPr>
          <w:rFonts w:ascii="Times New Roman" w:hAnsi="Times New Roman" w:cs="Times New Roman"/>
          <w:sz w:val="16"/>
          <w:szCs w:val="16"/>
        </w:rPr>
        <w:t>Pattern.compile(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>"^&lt;([a-z]+)([^&gt;]+)</w:t>
      </w:r>
      <w:r>
        <w:rPr>
          <w:rFonts w:ascii="Times New Roman" w:hAnsi="Times New Roman" w:cs="Times New Roman"/>
          <w:sz w:val="16"/>
          <w:szCs w:val="16"/>
        </w:rPr>
        <w:t>*(?:&gt;(.*)&lt;\\/\\1&gt;|\\s+\\/&gt;</w:t>
      </w:r>
      <w:proofErr w:type="gramStart"/>
      <w:r>
        <w:rPr>
          <w:rFonts w:ascii="Times New Roman" w:hAnsi="Times New Roman" w:cs="Times New Roman"/>
          <w:sz w:val="16"/>
          <w:szCs w:val="16"/>
        </w:rPr>
        <w:t>)$</w:t>
      </w:r>
      <w:proofErr w:type="gramEnd"/>
      <w:r>
        <w:rPr>
          <w:rFonts w:ascii="Times New Roman" w:hAnsi="Times New Roman" w:cs="Times New Roman"/>
          <w:sz w:val="16"/>
          <w:szCs w:val="16"/>
        </w:rPr>
        <w:t>");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Также в качестве второго параметра в метод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compile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можно передать флаг в виде статической конс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танты класса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Pattern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//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email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адрес в формате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xxx@xxx.xxx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(регистр букв игнорируется)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Pattern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pattern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 xml:space="preserve"> = </w:t>
      </w:r>
      <w:proofErr w:type="gramStart"/>
      <w:r w:rsidRPr="00261590">
        <w:rPr>
          <w:rFonts w:ascii="Times New Roman" w:hAnsi="Times New Roman" w:cs="Times New Roman"/>
          <w:sz w:val="16"/>
          <w:szCs w:val="16"/>
        </w:rPr>
        <w:t>Pattern.compile(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>"^([a-z0-9_\\.-]+)@([a-z0-9_\\.-]+)\\.([a-z\\.]{2</w:t>
      </w:r>
      <w:proofErr w:type="gramStart"/>
      <w:r w:rsidRPr="00261590">
        <w:rPr>
          <w:rFonts w:ascii="Times New Roman" w:hAnsi="Times New Roman" w:cs="Times New Roman"/>
          <w:sz w:val="16"/>
          <w:szCs w:val="16"/>
        </w:rPr>
        <w:t>,6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 xml:space="preserve">})$",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Patt</w:t>
      </w:r>
      <w:proofErr w:type="spellEnd"/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Иногда нам необходимо просто проверить есть ли в строке подстрока, что удовлетворяет заданному РВ. Для этого используют стати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ческий метод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matches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// это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hex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код цвета?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261590">
        <w:rPr>
          <w:rFonts w:ascii="Times New Roman" w:hAnsi="Times New Roman" w:cs="Times New Roman"/>
          <w:sz w:val="16"/>
          <w:szCs w:val="16"/>
        </w:rPr>
        <w:t>if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 xml:space="preserve"> (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Pattern.matches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 xml:space="preserve">("^#?([a-f0-9]{6}|[a-f0-9]{3})$", "#8b2323")) { // 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>вернет</w:t>
      </w:r>
      <w:r w:rsidRPr="00261590">
        <w:rPr>
          <w:rFonts w:ascii="Times New Roman" w:hAnsi="Times New Roman" w:cs="Times New Roman"/>
          <w:sz w:val="16"/>
          <w:szCs w:val="16"/>
        </w:rPr>
        <w:t xml:space="preserve"> true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    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>// делаем что-то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Также иногда возникает необходимость разбить строку на массив подстрок используя РВ.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В этом нам поможет метод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split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Pattern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pattern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=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Pattern.compile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(":|;");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261590">
        <w:rPr>
          <w:rFonts w:ascii="Times New Roman" w:hAnsi="Times New Roman" w:cs="Times New Roman"/>
          <w:sz w:val="16"/>
          <w:szCs w:val="16"/>
        </w:rPr>
        <w:t>String[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 xml:space="preserve">] animals =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pattern.split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("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cat:dog;bird:cow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");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</w:rPr>
        <w:t>Arrays.asList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>animals).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forEach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 xml:space="preserve">(animal -&gt;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System.out.print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(animal + " "));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//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cat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dog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bird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cow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Matcher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— класс, который представляет строку, реализует механизм согласования (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matching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) с РВ и хранит результаты этого согласования (используя реализацию методов интерфейса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MatchResult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). Не имеет публичных конструкторов, поэтому для создания объекта этого класса нужно использоват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ь метод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matcher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класса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Pattern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// 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>будем</w:t>
      </w:r>
      <w:r w:rsidRPr="00261590">
        <w:rPr>
          <w:rFonts w:ascii="Times New Roman" w:hAnsi="Times New Roman" w:cs="Times New Roman"/>
          <w:sz w:val="16"/>
          <w:szCs w:val="16"/>
        </w:rPr>
        <w:t xml:space="preserve"> 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>искать</w:t>
      </w:r>
      <w:r w:rsidRPr="00261590">
        <w:rPr>
          <w:rFonts w:ascii="Times New Roman" w:hAnsi="Times New Roman" w:cs="Times New Roman"/>
          <w:sz w:val="16"/>
          <w:szCs w:val="16"/>
        </w:rPr>
        <w:t xml:space="preserve"> URL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regexp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 xml:space="preserve"> = "</w:t>
      </w:r>
      <w:proofErr w:type="gramStart"/>
      <w:r w:rsidRPr="00261590">
        <w:rPr>
          <w:rFonts w:ascii="Times New Roman" w:hAnsi="Times New Roman" w:cs="Times New Roman"/>
          <w:sz w:val="16"/>
          <w:szCs w:val="16"/>
        </w:rPr>
        <w:t>^(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>https?:\\/\\/)</w:t>
      </w:r>
      <w:proofErr w:type="gramStart"/>
      <w:r w:rsidRPr="00261590">
        <w:rPr>
          <w:rFonts w:ascii="Times New Roman" w:hAnsi="Times New Roman" w:cs="Times New Roman"/>
          <w:sz w:val="16"/>
          <w:szCs w:val="16"/>
        </w:rPr>
        <w:t>?(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>[\\da-z\\.-]+)\\.([a-z\\.]{2</w:t>
      </w:r>
      <w:proofErr w:type="gramStart"/>
      <w:r w:rsidRPr="00261590">
        <w:rPr>
          <w:rFonts w:ascii="Times New Roman" w:hAnsi="Times New Roman" w:cs="Times New Roman"/>
          <w:sz w:val="16"/>
          <w:szCs w:val="16"/>
        </w:rPr>
        <w:t>,6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>})([\\/\\w \\.-]*)*\\/?$";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</w:rPr>
        <w:t>url</w:t>
      </w:r>
      <w:proofErr w:type="spellEnd"/>
      <w:proofErr w:type="gramEnd"/>
      <w:r w:rsidRPr="00261590">
        <w:rPr>
          <w:rFonts w:ascii="Times New Roman" w:hAnsi="Times New Roman" w:cs="Times New Roman"/>
          <w:sz w:val="16"/>
          <w:szCs w:val="16"/>
        </w:rPr>
        <w:t xml:space="preserve"> = "htt</w:t>
      </w:r>
      <w:r>
        <w:rPr>
          <w:rFonts w:ascii="Times New Roman" w:hAnsi="Times New Roman" w:cs="Times New Roman"/>
          <w:sz w:val="16"/>
          <w:szCs w:val="16"/>
        </w:rPr>
        <w:t>p://habrahabr.ru/post/260767/";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Pattern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pattern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</w:rPr>
        <w:t>Pattern.compile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261590">
        <w:rPr>
          <w:rFonts w:ascii="Times New Roman" w:hAnsi="Times New Roman" w:cs="Times New Roman"/>
          <w:sz w:val="16"/>
          <w:szCs w:val="16"/>
        </w:rPr>
        <w:t>regexp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Matcher </w:t>
      </w:r>
      <w:proofErr w:type="spellStart"/>
      <w:r>
        <w:rPr>
          <w:rFonts w:ascii="Times New Roman" w:hAnsi="Times New Roman" w:cs="Times New Roman"/>
          <w:sz w:val="16"/>
          <w:szCs w:val="16"/>
        </w:rPr>
        <w:t>matcher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pattern.matcher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</w:rPr>
        <w:t>url</w:t>
      </w:r>
      <w:proofErr w:type="spellEnd"/>
      <w:r>
        <w:rPr>
          <w:rFonts w:ascii="Times New Roman" w:hAnsi="Times New Roman" w:cs="Times New Roman"/>
          <w:sz w:val="16"/>
          <w:szCs w:val="16"/>
        </w:rPr>
        <w:t>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Но результатов у нас еще нет. Чтобы их получить нужно воспользоваться методом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find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. Можно использовать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matches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— этот метод вернет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true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только тогда, когда вся строка соответствует заданному РВ, в отличии от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find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, который пытается найти подстроку, которая удовлетворяет РВ. Для более детальной информации о результатах согласования можно использовать реализацию методов ин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терфейса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MatchResult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// IP адрес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regexp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= "</w:t>
      </w:r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(?:(?:</w:t>
      </w:r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25[0-5]|2[0-4][0-9]|[01]?[0-9][0-9]?)\\.){3}(?:25[0-5]|2[0-4][0-9]|[01]?[0-9][0-9]?)";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// для сравнения работы </w:t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find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) и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matches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()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goodIp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 xml:space="preserve"> = "192.168.0.3";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r>
        <w:rPr>
          <w:rFonts w:ascii="Times New Roman" w:hAnsi="Times New Roman" w:cs="Times New Roman"/>
          <w:sz w:val="16"/>
          <w:szCs w:val="16"/>
        </w:rPr>
        <w:t>badIp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"192.168.0.3g";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Pattern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pat</w:t>
      </w:r>
      <w:r>
        <w:rPr>
          <w:rFonts w:ascii="Times New Roman" w:hAnsi="Times New Roman" w:cs="Times New Roman"/>
          <w:sz w:val="16"/>
          <w:szCs w:val="16"/>
        </w:rPr>
        <w:t>tern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Pattern.compile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16"/>
          <w:szCs w:val="16"/>
        </w:rPr>
        <w:t>regexp</w:t>
      </w:r>
      <w:proofErr w:type="spellEnd"/>
      <w:r>
        <w:rPr>
          <w:rFonts w:ascii="Times New Roman" w:hAnsi="Times New Roman" w:cs="Times New Roman"/>
          <w:sz w:val="16"/>
          <w:szCs w:val="16"/>
        </w:rPr>
        <w:t>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Matcher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matcher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</w:rPr>
        <w:t>pattern.matcher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261590">
        <w:rPr>
          <w:rFonts w:ascii="Times New Roman" w:hAnsi="Times New Roman" w:cs="Times New Roman"/>
          <w:sz w:val="16"/>
          <w:szCs w:val="16"/>
        </w:rPr>
        <w:t>goodIp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// </w:t>
      </w:r>
      <w:proofErr w:type="gramStart"/>
      <w:r w:rsidRPr="00261590">
        <w:rPr>
          <w:rFonts w:ascii="Times New Roman" w:hAnsi="Times New Roman" w:cs="Times New Roman"/>
          <w:sz w:val="16"/>
          <w:szCs w:val="16"/>
        </w:rPr>
        <w:t>matches(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>) - true, find() - true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261590">
        <w:rPr>
          <w:rFonts w:ascii="Times New Roman" w:hAnsi="Times New Roman" w:cs="Times New Roman"/>
          <w:sz w:val="16"/>
          <w:szCs w:val="16"/>
        </w:rPr>
        <w:lastRenderedPageBreak/>
        <w:t>matcher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pattern.matcher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badIp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// </w:t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m</w:t>
      </w:r>
      <w:r>
        <w:rPr>
          <w:rFonts w:ascii="Times New Roman" w:hAnsi="Times New Roman" w:cs="Times New Roman"/>
          <w:sz w:val="16"/>
          <w:szCs w:val="16"/>
          <w:lang w:val="ru-RU"/>
        </w:rPr>
        <w:t>atches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 xml:space="preserve">) -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false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find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() -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true</w:t>
      </w:r>
      <w:proofErr w:type="spellEnd"/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// а теперь получим дополнительную информацию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261590">
        <w:rPr>
          <w:rFonts w:ascii="Times New Roman" w:hAnsi="Times New Roman" w:cs="Times New Roman"/>
          <w:sz w:val="16"/>
          <w:szCs w:val="16"/>
        </w:rPr>
        <w:t>matcher.find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() ?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        "I found '"+</w:t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</w:rPr>
        <w:t>matcher.group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261590">
        <w:rPr>
          <w:rFonts w:ascii="Times New Roman" w:hAnsi="Times New Roman" w:cs="Times New Roman"/>
          <w:sz w:val="16"/>
          <w:szCs w:val="16"/>
        </w:rPr>
        <w:t>)+"' starting at index "+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matcher.start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()+" and ending at index "+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matcher.end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()+"." 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        "I found nothing!");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</w:rPr>
      </w:pPr>
      <w:r w:rsidRPr="00261590">
        <w:rPr>
          <w:rFonts w:ascii="Times New Roman" w:hAnsi="Times New Roman" w:cs="Times New Roman"/>
          <w:sz w:val="16"/>
          <w:szCs w:val="16"/>
        </w:rPr>
        <w:t xml:space="preserve">// I found the text '192.168.0.3' starting at </w:t>
      </w:r>
      <w:r>
        <w:rPr>
          <w:rFonts w:ascii="Times New Roman" w:hAnsi="Times New Roman" w:cs="Times New Roman"/>
          <w:sz w:val="16"/>
          <w:szCs w:val="16"/>
        </w:rPr>
        <w:t>index 0 and ending at index 11.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Также можно начинать поиск с нужной позиции используя </w:t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find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start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). Стоит отметить что существует еще один способ поиска — метод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lookingAt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. Он начинает проверку совпадений РВ с начала строки, но не требует полного соответствия, в отличии от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matches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Класс предоставляет методы для замены текста в указанной строке: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</w:rPr>
        <w:t>appendReplacement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261590">
        <w:rPr>
          <w:rFonts w:ascii="Times New Roman" w:hAnsi="Times New Roman" w:cs="Times New Roman"/>
          <w:sz w:val="16"/>
          <w:szCs w:val="16"/>
        </w:rPr>
        <w:t>StringBuffer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</w:rPr>
        <w:t>sb</w:t>
      </w:r>
      <w:proofErr w:type="spellEnd"/>
      <w:r w:rsidRPr="00261590">
        <w:rPr>
          <w:rFonts w:ascii="Times New Roman" w:hAnsi="Times New Roman" w:cs="Times New Roman"/>
          <w:sz w:val="16"/>
          <w:szCs w:val="16"/>
        </w:rPr>
        <w:t>, String replacement)</w:t>
      </w:r>
      <w:r w:rsidRPr="00261590">
        <w:rPr>
          <w:rFonts w:ascii="Times New Roman" w:hAnsi="Times New Roman" w:cs="Times New Roman"/>
          <w:sz w:val="16"/>
          <w:szCs w:val="16"/>
        </w:rPr>
        <w:tab/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>Реализует</w:t>
      </w:r>
      <w:r w:rsidRPr="00261590">
        <w:rPr>
          <w:rFonts w:ascii="Times New Roman" w:hAnsi="Times New Roman" w:cs="Times New Roman"/>
          <w:sz w:val="16"/>
          <w:szCs w:val="16"/>
        </w:rPr>
        <w:t xml:space="preserve"> 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>механизм</w:t>
      </w:r>
      <w:r w:rsidRPr="00261590">
        <w:rPr>
          <w:rFonts w:ascii="Times New Roman" w:hAnsi="Times New Roman" w:cs="Times New Roman"/>
          <w:sz w:val="16"/>
          <w:szCs w:val="16"/>
        </w:rPr>
        <w:t xml:space="preserve"> «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>добавление</w:t>
      </w:r>
      <w:r w:rsidRPr="00261590">
        <w:rPr>
          <w:rFonts w:ascii="Times New Roman" w:hAnsi="Times New Roman" w:cs="Times New Roman"/>
          <w:sz w:val="16"/>
          <w:szCs w:val="16"/>
        </w:rPr>
        <w:t>-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>и</w:t>
      </w:r>
      <w:r w:rsidRPr="00261590">
        <w:rPr>
          <w:rFonts w:ascii="Times New Roman" w:hAnsi="Times New Roman" w:cs="Times New Roman"/>
          <w:sz w:val="16"/>
          <w:szCs w:val="16"/>
        </w:rPr>
        <w:t>-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>замена</w:t>
      </w:r>
      <w:r w:rsidRPr="00261590">
        <w:rPr>
          <w:rFonts w:ascii="Times New Roman" w:hAnsi="Times New Roman" w:cs="Times New Roman"/>
          <w:sz w:val="16"/>
          <w:szCs w:val="16"/>
        </w:rPr>
        <w:t xml:space="preserve">» (append-and-replace). 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Формирует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обьект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StringBuffer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(получен как параметр) добавляя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в нужные места. Устанавливает позицию, которая соответствует </w:t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end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) последнего результата поиска. После этой позиции ничего не добавляет.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appendTail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StringBuffer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sb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ab/>
        <w:t xml:space="preserve">Используется после одного или нескольких вызовов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appendReplacement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и служит для добавления оставшейся части строки в объект класса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StringBuffer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, полученного как параметр.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replaceFirst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ab/>
        <w:t xml:space="preserve">Заменяет первую последовательность, которая соответствует РВ, на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. Использует вызовы методов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appendReplacement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appendTail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replaceAll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ab/>
        <w:t xml:space="preserve">Заменяет каждую последовательность, которая соответствует РВ, на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. Также использует методы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appendReplacement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appendTail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quoteReplacement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 s)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ab/>
        <w:t>Возвращает строку, в которой коса черта (' \ ') и знак доллара (' $ ') будут лишены особого смысла.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PatternSyntaxException</w:t>
      </w:r>
      <w:proofErr w:type="spellEnd"/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261590">
        <w:rPr>
          <w:rFonts w:ascii="Times New Roman" w:hAnsi="Times New Roman" w:cs="Times New Roman"/>
          <w:sz w:val="16"/>
          <w:szCs w:val="16"/>
          <w:lang w:val="ru-RU"/>
        </w:rPr>
        <w:t>Неконтролируемое (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unchecked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) исключение, возникает при синтаксической ошибке в регулярном выражении. В таблице ниже приведены все методы и их описание.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getDescription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ab/>
        <w:t>Возвращает описание ошибки.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getIndex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ab/>
        <w:t>Возвращает индекс строки, где была найдена ошибка в РВ</w:t>
      </w:r>
    </w:p>
    <w:p w:rsidR="00261590" w:rsidRP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getPattern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>)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ab/>
        <w:t>Возвращает ошибочное РВ.</w:t>
      </w:r>
    </w:p>
    <w:p w:rsidR="00261590" w:rsidRDefault="00261590" w:rsidP="00261590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getMessage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()</w:t>
      </w:r>
      <w:r w:rsidRPr="00261590">
        <w:rPr>
          <w:rFonts w:ascii="Times New Roman" w:hAnsi="Times New Roman" w:cs="Times New Roman"/>
          <w:sz w:val="16"/>
          <w:szCs w:val="16"/>
          <w:lang w:val="ru-RU"/>
        </w:rPr>
        <w:tab/>
      </w:r>
      <w:proofErr w:type="spellStart"/>
      <w:proofErr w:type="gramStart"/>
      <w:r w:rsidRPr="00261590">
        <w:rPr>
          <w:rFonts w:ascii="Times New Roman" w:hAnsi="Times New Roman" w:cs="Times New Roman"/>
          <w:sz w:val="16"/>
          <w:szCs w:val="16"/>
          <w:lang w:val="ru-RU"/>
        </w:rPr>
        <w:t>getDescription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) +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getIndex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 xml:space="preserve">() + </w:t>
      </w:r>
      <w:proofErr w:type="spellStart"/>
      <w:r w:rsidRPr="00261590">
        <w:rPr>
          <w:rFonts w:ascii="Times New Roman" w:hAnsi="Times New Roman" w:cs="Times New Roman"/>
          <w:sz w:val="16"/>
          <w:szCs w:val="16"/>
          <w:lang w:val="ru-RU"/>
        </w:rPr>
        <w:t>getPattern</w:t>
      </w:r>
      <w:proofErr w:type="spellEnd"/>
      <w:r w:rsidRPr="00261590">
        <w:rPr>
          <w:rFonts w:ascii="Times New Roman" w:hAnsi="Times New Roman" w:cs="Times New Roman"/>
          <w:sz w:val="16"/>
          <w:szCs w:val="16"/>
          <w:lang w:val="ru-RU"/>
        </w:rPr>
        <w:t>()</w:t>
      </w:r>
    </w:p>
    <w:p w:rsidR="00261590" w:rsidRDefault="00E22EFD" w:rsidP="00E22EFD">
      <w:pPr>
        <w:spacing w:before="40" w:after="40"/>
        <w:rPr>
          <w:rFonts w:ascii="Times New Roman" w:hAnsi="Times New Roman" w:cs="Times New Roman"/>
          <w:b/>
          <w:sz w:val="16"/>
          <w:szCs w:val="16"/>
          <w:lang w:val="ru-RU"/>
        </w:rPr>
      </w:pPr>
      <w:r>
        <w:rPr>
          <w:rFonts w:ascii="Times New Roman" w:hAnsi="Times New Roman" w:cs="Times New Roman"/>
          <w:b/>
          <w:sz w:val="16"/>
          <w:szCs w:val="16"/>
          <w:lang w:val="ru-RU"/>
        </w:rPr>
        <w:t>6. Локализация, интернационализация.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Интернационализация (i18n) - это процесс разработки приложения такой структуры, при которой дополнение нового языка не требует перестройки и перекомпиляции (сборки) всего приложения. Достигается это за счет отдельного хранения данных интернационализации в виде файлов свойств,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загружаемых приложением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динамически в процессе работы.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Локализация (l10n) – это адаптация приложения к конкретному языку и региону путем перевода выводимых пользователю текстовых элементов и документации, а также определения данных времени, валют и др., согласно специфике данного региона.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Locale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java.util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.Locale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позволяет учесть особенности региональных представлений алфавита, символов, чисел и дат. Автоматически виртуальная машина использует текущие региональные установки операционной системы, но при н</w:t>
      </w:r>
      <w:r>
        <w:rPr>
          <w:rFonts w:ascii="Times New Roman" w:hAnsi="Times New Roman" w:cs="Times New Roman"/>
          <w:sz w:val="16"/>
          <w:szCs w:val="16"/>
          <w:lang w:val="ru-RU"/>
        </w:rPr>
        <w:t>еобходимости их можно изменять.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Для некоторых стран региональные параметры устанавливаются с помощью констант, </w:t>
      </w:r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напр</w:t>
      </w:r>
      <w:r>
        <w:rPr>
          <w:rFonts w:ascii="Times New Roman" w:hAnsi="Times New Roman" w:cs="Times New Roman"/>
          <w:sz w:val="16"/>
          <w:szCs w:val="16"/>
          <w:lang w:val="ru-RU"/>
        </w:rPr>
        <w:t>имер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 xml:space="preserve">: Locale.US,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Locale.FRANCE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Для всех остальных объект класса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Locale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нужно создавать с помощью конструктора, например: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Local</w:t>
      </w:r>
      <w:r>
        <w:rPr>
          <w:rFonts w:ascii="Times New Roman" w:hAnsi="Times New Roman" w:cs="Times New Roman"/>
          <w:sz w:val="16"/>
          <w:szCs w:val="16"/>
          <w:lang w:val="ru-RU"/>
        </w:rPr>
        <w:t>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rus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new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Locale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"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ru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", "RU");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Существует константа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Locale.ROOT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. Она представляет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локаль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, для которой язык, страна равны пустой </w:t>
      </w:r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строке(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""). Эта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локаль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является базовой для всех остальных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локалей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. Используется для написания прил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ожений, не зависящих от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локали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Определить текущий вариант региональных параметров можно следующим образом: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Locale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current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=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Locale.getDefault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А можно и изменить для текущего экземпляра (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instance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 JVM: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</w:t>
      </w:r>
      <w:r>
        <w:rPr>
          <w:rFonts w:ascii="Times New Roman" w:hAnsi="Times New Roman" w:cs="Times New Roman"/>
          <w:sz w:val="16"/>
          <w:szCs w:val="16"/>
          <w:lang w:val="ru-RU"/>
        </w:rPr>
        <w:t>ocale.setDefault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Locale.CANADA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Рассмотрим прим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ер использования класса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Locale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import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java.util.Locale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22EFD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class LocaleDemo1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)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Locale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fr</w:t>
      </w:r>
      <w:proofErr w:type="spellEnd"/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Locale.FRANCE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Locale us = Locale.US;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Loca</w:t>
      </w:r>
      <w:r>
        <w:rPr>
          <w:rFonts w:ascii="Times New Roman" w:hAnsi="Times New Roman" w:cs="Times New Roman"/>
          <w:sz w:val="16"/>
          <w:szCs w:val="16"/>
        </w:rPr>
        <w:t xml:space="preserve">le </w:t>
      </w:r>
      <w:proofErr w:type="spellStart"/>
      <w:r>
        <w:rPr>
          <w:rFonts w:ascii="Times New Roman" w:hAnsi="Times New Roman" w:cs="Times New Roman"/>
          <w:sz w:val="16"/>
          <w:szCs w:val="16"/>
        </w:rPr>
        <w:t>uk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</w:t>
      </w:r>
      <w:proofErr w:type="gramStart"/>
      <w:r>
        <w:rPr>
          <w:rFonts w:ascii="Times New Roman" w:hAnsi="Times New Roman" w:cs="Times New Roman"/>
          <w:sz w:val="16"/>
          <w:szCs w:val="16"/>
        </w:rPr>
        <w:t>Locale(</w:t>
      </w:r>
      <w:proofErr w:type="gramEnd"/>
      <w:r>
        <w:rPr>
          <w:rFonts w:ascii="Times New Roman" w:hAnsi="Times New Roman" w:cs="Times New Roman"/>
          <w:sz w:val="16"/>
          <w:szCs w:val="16"/>
        </w:rPr>
        <w:t>"</w:t>
      </w:r>
      <w:proofErr w:type="spellStart"/>
      <w:r>
        <w:rPr>
          <w:rFonts w:ascii="Times New Roman" w:hAnsi="Times New Roman" w:cs="Times New Roman"/>
          <w:sz w:val="16"/>
          <w:szCs w:val="16"/>
        </w:rPr>
        <w:t>uk</w:t>
      </w:r>
      <w:proofErr w:type="spellEnd"/>
      <w:r>
        <w:rPr>
          <w:rFonts w:ascii="Times New Roman" w:hAnsi="Times New Roman" w:cs="Times New Roman"/>
          <w:sz w:val="16"/>
          <w:szCs w:val="16"/>
        </w:rPr>
        <w:t>", "UA");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Locale.setDefault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</w:rPr>
        <w:t>Locale.CANADA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Locale current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Locale.getDefault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getLocaleInfo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current);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getLocaleInfo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</w:rPr>
        <w:t>fr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getLocaleInfo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us);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getLocaleInfo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</w:rPr>
        <w:t>uk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static void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getLocaleInfo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(Locale current)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Код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региона</w:t>
      </w:r>
      <w:r w:rsidRPr="00E22EFD">
        <w:rPr>
          <w:rFonts w:ascii="Times New Roman" w:hAnsi="Times New Roman" w:cs="Times New Roman"/>
          <w:sz w:val="16"/>
          <w:szCs w:val="16"/>
        </w:rPr>
        <w:t xml:space="preserve">: " +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current.getCountry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Название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региона</w:t>
      </w:r>
      <w:r w:rsidRPr="00E22EFD">
        <w:rPr>
          <w:rFonts w:ascii="Times New Roman" w:hAnsi="Times New Roman" w:cs="Times New Roman"/>
          <w:sz w:val="16"/>
          <w:szCs w:val="16"/>
        </w:rPr>
        <w:t xml:space="preserve">: " +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current.getDisplayCountry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Код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языка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региона</w:t>
      </w:r>
      <w:r w:rsidRPr="00E22EFD">
        <w:rPr>
          <w:rFonts w:ascii="Times New Roman" w:hAnsi="Times New Roman" w:cs="Times New Roman"/>
          <w:sz w:val="16"/>
          <w:szCs w:val="16"/>
        </w:rPr>
        <w:t xml:space="preserve">: " +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current.getLanguage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("Название языка региона: "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               </w:t>
      </w:r>
      <w:r w:rsidRPr="00E22EFD">
        <w:rPr>
          <w:rFonts w:ascii="Times New Roman" w:hAnsi="Times New Roman" w:cs="Times New Roman"/>
          <w:sz w:val="16"/>
          <w:szCs w:val="16"/>
        </w:rPr>
        <w:t xml:space="preserve">+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current.getDisplayLanguage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ResourceBundle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вместе с классом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Locale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лежит в основе процесса ин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тернационализации в языке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предназначен для чтения данных из текстовых файлов свойств (расширение -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properties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). Каждый отдельный файл с расширением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properties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содержит и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нформацию для отдельной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локали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В файлах свойств (</w:t>
      </w:r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*.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properties</w:t>
      </w:r>
      <w:proofErr w:type="spellEnd"/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) информация должна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быть организована по принципу: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>#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Комментарий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>group1.key1 = value1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>group1.key2 = value2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>group2.key1 = value3…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>
        <w:rPr>
          <w:rFonts w:ascii="Times New Roman" w:hAnsi="Times New Roman" w:cs="Times New Roman"/>
          <w:sz w:val="16"/>
          <w:szCs w:val="16"/>
        </w:rPr>
        <w:t>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label.button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= submit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label.field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= login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message.welcome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= Welcome!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или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label.button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=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принять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label.field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=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логин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message.welcome</w:t>
      </w:r>
      <w:proofErr w:type="spellEnd"/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= Добро пожаловать!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Рассмотрим правила выбора имени для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properties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файлов. Выбираем базовое имя для группы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properties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файлов. </w:t>
      </w:r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Например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text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. Добавляем к базовому имени через пробел код языка (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uk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 и код страны </w:t>
      </w:r>
      <w:r>
        <w:rPr>
          <w:rFonts w:ascii="Times New Roman" w:hAnsi="Times New Roman" w:cs="Times New Roman"/>
          <w:sz w:val="16"/>
          <w:szCs w:val="16"/>
          <w:lang w:val="ru-RU"/>
        </w:rPr>
        <w:t>(UA).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Следующий список показывает возможный набор соответствующих ресурсов с базовым именем: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text.properties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text_ru_RU.properties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text_uk_UA.properties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>
        <w:rPr>
          <w:rFonts w:ascii="Times New Roman" w:hAnsi="Times New Roman" w:cs="Times New Roman"/>
          <w:sz w:val="16"/>
          <w:szCs w:val="16"/>
        </w:rPr>
        <w:t>text_fr_CA.properties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Чтобы выбрать определенный объект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, следует вызвать один из статических перегруженны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х методов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getBundle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(параметры).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Следующий фрагмент выбирает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text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объекта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для объекта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Locale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, который соответствует фран</w:t>
      </w:r>
      <w:r>
        <w:rPr>
          <w:rFonts w:ascii="Times New Roman" w:hAnsi="Times New Roman" w:cs="Times New Roman"/>
          <w:sz w:val="16"/>
          <w:szCs w:val="16"/>
          <w:lang w:val="ru-RU"/>
        </w:rPr>
        <w:t>цузскому языку и стране Канада: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Locale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locale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= new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Locale(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fr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", "CA");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rb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ResourceBundle.getBundle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"text", locale);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Если объект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для заданного объекта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Locale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не существует, то метод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getBu</w:t>
      </w:r>
      <w:r>
        <w:rPr>
          <w:rFonts w:ascii="Times New Roman" w:hAnsi="Times New Roman" w:cs="Times New Roman"/>
          <w:sz w:val="16"/>
          <w:szCs w:val="16"/>
          <w:lang w:val="ru-RU"/>
        </w:rPr>
        <w:t>ndle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) извлечет наиболее общий.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Если общее определение файла ресурсов не задано, то метод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getBundle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 генерирует исключительную ситуацию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MissingResourceException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. Чтобы это не произошло, необходимо обеспечить наличие базового файла ресурсов без суффиксов, а именно: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text.properties</w:t>
      </w:r>
      <w:proofErr w:type="spellEnd"/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в дополнение к частным случаям вида: 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text_en_US.properties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</w:rPr>
        <w:t>text_ru_RU.properties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Пусть базовое имя ресурса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baseName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, и ресурс нам нужен для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fr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, CA.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Locale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по умолчанию определена через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uk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, UA. Мы вызываем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ResourceBundle.getBundle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baseName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canadaLocale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). В каком порядке будет организован поиск в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properties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файлах? Формируется следующий список строк (так называе</w:t>
      </w:r>
      <w:r>
        <w:rPr>
          <w:rFonts w:ascii="Times New Roman" w:hAnsi="Times New Roman" w:cs="Times New Roman"/>
          <w:sz w:val="16"/>
          <w:szCs w:val="16"/>
          <w:lang w:val="ru-RU"/>
        </w:rPr>
        <w:t>мые кандидаты в имена пакетов):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baseName</w:t>
      </w:r>
      <w:proofErr w:type="spellEnd"/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+ "_"+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fr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+ "_" + CA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baseName</w:t>
      </w:r>
      <w:proofErr w:type="spellEnd"/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+ "_"+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fr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baseName</w:t>
      </w:r>
      <w:proofErr w:type="spellEnd"/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+ "_"+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uk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+ "_" + UA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baseName</w:t>
      </w:r>
      <w:proofErr w:type="spellEnd"/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+ "_"+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uk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lastRenderedPageBreak/>
        <w:t>baseName</w:t>
      </w:r>
      <w:proofErr w:type="spellEnd"/>
      <w:proofErr w:type="gram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Рассмотрим пример использования класса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22EF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java.io.UnsupportedEncodingException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22EF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java.util.Locale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22EFD">
        <w:rPr>
          <w:rFonts w:ascii="Times New Roman" w:hAnsi="Times New Roman" w:cs="Times New Roman"/>
          <w:sz w:val="16"/>
          <w:szCs w:val="16"/>
        </w:rPr>
        <w:t>i</w:t>
      </w:r>
      <w:r>
        <w:rPr>
          <w:rFonts w:ascii="Times New Roman" w:hAnsi="Times New Roman" w:cs="Times New Roman"/>
          <w:sz w:val="16"/>
          <w:szCs w:val="16"/>
        </w:rPr>
        <w:t>mport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java.util.ResourceBundle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22EFD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class ResourceBundleDemo1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) throws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UnsupportedEncodingException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printInfo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"", "");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printInfo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en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", "US");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printInfo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uk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", "UA");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static void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printInfo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(String language, String country)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throws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UnsupportedEncodingException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Locale current = new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Locale(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language, country);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rb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ResourceBundle.getBundle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"text", current);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St</w:t>
      </w:r>
      <w:r>
        <w:rPr>
          <w:rFonts w:ascii="Times New Roman" w:hAnsi="Times New Roman" w:cs="Times New Roman"/>
          <w:sz w:val="16"/>
          <w:szCs w:val="16"/>
        </w:rPr>
        <w:t xml:space="preserve">ring s1 =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</w:rPr>
        <w:t>rb.getString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"str1");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s1);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String s2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rb.getString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"str2");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s2);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В классе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ru-RU"/>
        </w:rPr>
        <w:t>определен ряд полезных методов: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getKeys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 - возвращает объект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Enumeration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, который применяется для последовательного обращения к элементам.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keySet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 – возвращает множество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Set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всех ключей.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getString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key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) - извлекается конкретное значение по конкретному ключу.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boolean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containsKey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key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) - проверить наличие ключа в файле.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В следующем примере используется метод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keySet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 xml:space="preserve">) класса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ResourceBundle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22EFD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class ResourceBundleDemo2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) throws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UnsupportedEncodingException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printInfo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"", "");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printInfo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en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", "US");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printInfo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uk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", "UA");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private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static void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printInfo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(String language, String country)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throws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UnsupportedEncodingException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Locale current = new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Locale(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language, country);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ResourceBundle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rb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ResourceBundle.getBundle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"text", current);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for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(String key :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rb.keySet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())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    String value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rb.getString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key);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value);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>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Класс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NumberFormat</w:t>
      </w:r>
      <w:proofErr w:type="spellEnd"/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NumberFormat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языка </w:t>
      </w:r>
      <w:r w:rsidRPr="00E22EFD">
        <w:rPr>
          <w:rFonts w:ascii="Times New Roman" w:hAnsi="Times New Roman" w:cs="Times New Roman"/>
          <w:sz w:val="16"/>
          <w:szCs w:val="16"/>
        </w:rPr>
        <w:t>Java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используется для форматирования чисел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Чтобы получить объект класса для форматирования в национальном стандарте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по умолчанию, используются следующие методы: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NumberFormat.getlnstance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()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NumberFormat.getNumberlnstance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) -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идентичен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getInstance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()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NumberFormat.getCurrencylnstance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() 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Nu</w:t>
      </w:r>
      <w:r>
        <w:rPr>
          <w:rFonts w:ascii="Times New Roman" w:hAnsi="Times New Roman" w:cs="Times New Roman"/>
          <w:sz w:val="16"/>
          <w:szCs w:val="16"/>
          <w:lang w:val="ru-RU"/>
        </w:rPr>
        <w:t>mberFormat.getPercentlnstance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()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Чтобы получить объект класса для форматирования в других национальных стандартах используются следующие методы: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NumberFormat.getlnstance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Locale locale) 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NumberFormat.getNumberlnstance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Locale locale) -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идентичен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getInstance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(Locale locale)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NumberFormat.getCurrencylnstance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Locale locale) 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</w:t>
      </w:r>
      <w:r>
        <w:rPr>
          <w:rFonts w:ascii="Times New Roman" w:hAnsi="Times New Roman" w:cs="Times New Roman"/>
          <w:sz w:val="16"/>
          <w:szCs w:val="16"/>
        </w:rPr>
        <w:t>tPercentlnstance</w:t>
      </w:r>
      <w:proofErr w:type="spellEnd"/>
      <w:r>
        <w:rPr>
          <w:rFonts w:ascii="Times New Roman" w:hAnsi="Times New Roman" w:cs="Times New Roman"/>
          <w:sz w:val="16"/>
          <w:szCs w:val="16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</w:rPr>
        <w:t>Locale locale)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Рассмотрим пример испол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ьзования класса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NumberFormat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22EFD">
        <w:rPr>
          <w:rFonts w:ascii="Times New Roman" w:hAnsi="Times New Roman" w:cs="Times New Roman"/>
          <w:sz w:val="16"/>
          <w:szCs w:val="16"/>
        </w:rPr>
        <w:t>import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java.text.NumberFormat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>
        <w:rPr>
          <w:rFonts w:ascii="Times New Roman" w:hAnsi="Times New Roman" w:cs="Times New Roman"/>
          <w:sz w:val="16"/>
          <w:szCs w:val="16"/>
        </w:rPr>
        <w:t>import</w:t>
      </w:r>
      <w:proofErr w:type="gramEnd"/>
      <w:r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</w:rPr>
        <w:t>java.util.Locale</w:t>
      </w:r>
      <w:proofErr w:type="spellEnd"/>
      <w:r>
        <w:rPr>
          <w:rFonts w:ascii="Times New Roman" w:hAnsi="Times New Roman" w:cs="Times New Roman"/>
          <w:sz w:val="16"/>
          <w:szCs w:val="16"/>
        </w:rPr>
        <w:t>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gramStart"/>
      <w:r w:rsidRPr="00E22EFD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class NumberFormatDemo1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public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static void main(String[]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args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) {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gramStart"/>
      <w:r w:rsidRPr="00E22EFD">
        <w:rPr>
          <w:rFonts w:ascii="Times New Roman" w:hAnsi="Times New Roman" w:cs="Times New Roman"/>
          <w:sz w:val="16"/>
          <w:szCs w:val="16"/>
        </w:rPr>
        <w:t>double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 xml:space="preserve"> number = 123.4567;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L</w:t>
      </w:r>
      <w:r>
        <w:rPr>
          <w:rFonts w:ascii="Times New Roman" w:hAnsi="Times New Roman" w:cs="Times New Roman"/>
          <w:sz w:val="16"/>
          <w:szCs w:val="16"/>
        </w:rPr>
        <w:t xml:space="preserve">ocale </w:t>
      </w:r>
      <w:proofErr w:type="spellStart"/>
      <w:r>
        <w:rPr>
          <w:rFonts w:ascii="Times New Roman" w:hAnsi="Times New Roman" w:cs="Times New Roman"/>
          <w:sz w:val="16"/>
          <w:szCs w:val="16"/>
        </w:rPr>
        <w:t>locFR</w:t>
      </w:r>
      <w:proofErr w:type="spellEnd"/>
      <w:r>
        <w:rPr>
          <w:rFonts w:ascii="Times New Roman" w:hAnsi="Times New Roman" w:cs="Times New Roman"/>
          <w:sz w:val="16"/>
          <w:szCs w:val="16"/>
        </w:rPr>
        <w:t xml:space="preserve"> = new </w:t>
      </w:r>
      <w:proofErr w:type="gramStart"/>
      <w:r>
        <w:rPr>
          <w:rFonts w:ascii="Times New Roman" w:hAnsi="Times New Roman" w:cs="Times New Roman"/>
          <w:sz w:val="16"/>
          <w:szCs w:val="16"/>
        </w:rPr>
        <w:t>Locale(</w:t>
      </w:r>
      <w:proofErr w:type="gramEnd"/>
      <w:r>
        <w:rPr>
          <w:rFonts w:ascii="Times New Roman" w:hAnsi="Times New Roman" w:cs="Times New Roman"/>
          <w:sz w:val="16"/>
          <w:szCs w:val="16"/>
        </w:rPr>
        <w:t>"</w:t>
      </w:r>
      <w:proofErr w:type="spellStart"/>
      <w:r>
        <w:rPr>
          <w:rFonts w:ascii="Times New Roman" w:hAnsi="Times New Roman" w:cs="Times New Roman"/>
          <w:sz w:val="16"/>
          <w:szCs w:val="16"/>
        </w:rPr>
        <w:t>fr</w:t>
      </w:r>
      <w:proofErr w:type="spellEnd"/>
      <w:r>
        <w:rPr>
          <w:rFonts w:ascii="Times New Roman" w:hAnsi="Times New Roman" w:cs="Times New Roman"/>
          <w:sz w:val="16"/>
          <w:szCs w:val="16"/>
        </w:rPr>
        <w:t>");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NumberFormat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numberFormat1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NumberFormat.getInstance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Число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текущей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локали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: " +</w:t>
      </w:r>
      <w:r>
        <w:rPr>
          <w:rFonts w:ascii="Times New Roman" w:hAnsi="Times New Roman" w:cs="Times New Roman"/>
          <w:sz w:val="16"/>
          <w:szCs w:val="16"/>
        </w:rPr>
        <w:t xml:space="preserve"> numberFormat1.format(number));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NumberFormat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numberFormat2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NumberFormat.getInstance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</w:rPr>
        <w:t>locFR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Число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во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французской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локали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: " +</w:t>
      </w:r>
      <w:r>
        <w:rPr>
          <w:rFonts w:ascii="Times New Roman" w:hAnsi="Times New Roman" w:cs="Times New Roman"/>
          <w:sz w:val="16"/>
          <w:szCs w:val="16"/>
        </w:rPr>
        <w:t xml:space="preserve"> numberFormat2.format(number));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NumberFormat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numberFormat3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NumberFormat.getCurrencyInstance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Денежная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единица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текущей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локали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: " +</w:t>
      </w:r>
      <w:r>
        <w:rPr>
          <w:rFonts w:ascii="Times New Roman" w:hAnsi="Times New Roman" w:cs="Times New Roman"/>
          <w:sz w:val="16"/>
          <w:szCs w:val="16"/>
        </w:rPr>
        <w:t xml:space="preserve"> numberFormat3.format(number));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NumberFormat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numberFormat4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NumberFormat.getCurrencyInstance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</w:rPr>
        <w:t>locFR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Денежная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единица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во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французской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локали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: " +</w:t>
      </w:r>
      <w:r>
        <w:rPr>
          <w:rFonts w:ascii="Times New Roman" w:hAnsi="Times New Roman" w:cs="Times New Roman"/>
          <w:sz w:val="16"/>
          <w:szCs w:val="16"/>
        </w:rPr>
        <w:t xml:space="preserve"> numberFormat4.format(number));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NumberFormat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numberFormat5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NumberFormat.getPercentInstance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Процент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в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текущей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локали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: " +</w:t>
      </w:r>
      <w:r>
        <w:rPr>
          <w:rFonts w:ascii="Times New Roman" w:hAnsi="Times New Roman" w:cs="Times New Roman"/>
          <w:sz w:val="16"/>
          <w:szCs w:val="16"/>
        </w:rPr>
        <w:t xml:space="preserve"> numberFormat5.format(number));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r w:rsidRPr="00E22EFD">
        <w:rPr>
          <w:rFonts w:ascii="Times New Roman" w:hAnsi="Times New Roman" w:cs="Times New Roman"/>
          <w:sz w:val="16"/>
          <w:szCs w:val="16"/>
        </w:rPr>
        <w:t>NumberFormat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 xml:space="preserve"> numberFormat6 =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NumberFormat.getPercentInstance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</w:rPr>
        <w:t>locFR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   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</w:rPr>
        <w:t>System.out.println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</w:rPr>
        <w:t>"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Процент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во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французской</w:t>
      </w:r>
      <w:r w:rsidRPr="00E22EFD">
        <w:rPr>
          <w:rFonts w:ascii="Times New Roman" w:hAnsi="Times New Roman" w:cs="Times New Roman"/>
          <w:sz w:val="16"/>
          <w:szCs w:val="16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локали</w:t>
      </w:r>
      <w:proofErr w:type="spellEnd"/>
      <w:r w:rsidRPr="00E22EFD">
        <w:rPr>
          <w:rFonts w:ascii="Times New Roman" w:hAnsi="Times New Roman" w:cs="Times New Roman"/>
          <w:sz w:val="16"/>
          <w:szCs w:val="16"/>
        </w:rPr>
        <w:t>: " + numberFormat6.format(number));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</w:rPr>
        <w:t xml:space="preserve">    </w:t>
      </w:r>
      <w:r w:rsidRPr="00E22EFD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}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>Другие полезн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ые методы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NumberFormat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класса: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setMaximumFractionDigits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 - устанавливает максимальное количество цифр после десятичной точки в форматируемом объекте. Последняя </w:t>
      </w:r>
      <w:r>
        <w:rPr>
          <w:rFonts w:ascii="Times New Roman" w:hAnsi="Times New Roman" w:cs="Times New Roman"/>
          <w:sz w:val="16"/>
          <w:szCs w:val="16"/>
          <w:lang w:val="ru-RU"/>
        </w:rPr>
        <w:t>отображаемая цифра округляется.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setMaximumlntegerDigits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 - устанавливает максимальное количество цифр перед десятичной точкой в форматируемом объекте. Используйте этот метод с предельной осторожностью. Если вы зададите слишком мало цифр, число будет просто усечено, и результат </w:t>
      </w:r>
      <w:r>
        <w:rPr>
          <w:rFonts w:ascii="Times New Roman" w:hAnsi="Times New Roman" w:cs="Times New Roman"/>
          <w:sz w:val="16"/>
          <w:szCs w:val="16"/>
          <w:lang w:val="ru-RU"/>
        </w:rPr>
        <w:t>станет совершенно неправильным!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setMinimumFractionDigits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) - устанавливает минимальное количество цифр после десятичной точки в форматируемом объекте. Если количество цифр в дробной части числа меньше минимального, то на э</w:t>
      </w:r>
      <w:r>
        <w:rPr>
          <w:rFonts w:ascii="Times New Roman" w:hAnsi="Times New Roman" w:cs="Times New Roman"/>
          <w:sz w:val="16"/>
          <w:szCs w:val="16"/>
          <w:lang w:val="ru-RU"/>
        </w:rPr>
        <w:t>кран выводятся замыкающие нули.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setMinimumlntegerDigits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) - устанавливает минимальное количество цифр перед десятичной точкой в форматируемом объекте. Если количество цифр в целой части числа меньше минимального, то н</w:t>
      </w:r>
      <w:r>
        <w:rPr>
          <w:rFonts w:ascii="Times New Roman" w:hAnsi="Times New Roman" w:cs="Times New Roman"/>
          <w:sz w:val="16"/>
          <w:szCs w:val="16"/>
          <w:lang w:val="ru-RU"/>
        </w:rPr>
        <w:t>а экран выводятся ведущие нули.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getMaximumFractionDigits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) - возвращает максимальное количество цифр после десятичной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точки в форматируемом объекте.</w:t>
      </w:r>
    </w:p>
    <w:p w:rsidR="00E22EFD" w:rsidRPr="00E22EFD" w:rsidRDefault="00E22EFD" w:rsidP="00E22EF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getMinimumFractionDigits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>) - возвращает минимальное количество цифр после десятичной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точки в форматируемом объекте.</w:t>
      </w:r>
    </w:p>
    <w:p w:rsidR="00E22EFD" w:rsidRDefault="00E22EFD" w:rsidP="009B31C8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Метод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parse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 класса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NumberFormat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 преобразует строку к числу. Если перед вызовом метода </w:t>
      </w:r>
      <w:proofErr w:type="spellStart"/>
      <w:proofErr w:type="gramStart"/>
      <w:r w:rsidRPr="00E22EFD">
        <w:rPr>
          <w:rFonts w:ascii="Times New Roman" w:hAnsi="Times New Roman" w:cs="Times New Roman"/>
          <w:sz w:val="16"/>
          <w:szCs w:val="16"/>
          <w:lang w:val="ru-RU"/>
        </w:rPr>
        <w:t>parse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 вызвать метод 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setParseIntegerOnly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r w:rsidRPr="00E22EFD">
        <w:rPr>
          <w:rFonts w:ascii="Times New Roman" w:hAnsi="Times New Roman" w:cs="Times New Roman"/>
          <w:sz w:val="16"/>
          <w:szCs w:val="16"/>
          <w:lang w:val="ru-RU"/>
        </w:rPr>
        <w:t>true</w:t>
      </w:r>
      <w:proofErr w:type="spellEnd"/>
      <w:r w:rsidRPr="00E22EFD">
        <w:rPr>
          <w:rFonts w:ascii="Times New Roman" w:hAnsi="Times New Roman" w:cs="Times New Roman"/>
          <w:sz w:val="16"/>
          <w:szCs w:val="16"/>
          <w:lang w:val="ru-RU"/>
        </w:rPr>
        <w:t xml:space="preserve">), как показано в следующем примере, то преобразовываться </w:t>
      </w:r>
      <w:r>
        <w:rPr>
          <w:rFonts w:ascii="Times New Roman" w:hAnsi="Times New Roman" w:cs="Times New Roman"/>
          <w:sz w:val="16"/>
          <w:szCs w:val="16"/>
          <w:lang w:val="ru-RU"/>
        </w:rPr>
        <w:t>будет только целая часть числа.</w:t>
      </w:r>
    </w:p>
    <w:p w:rsidR="0055460F" w:rsidRDefault="00843D3D" w:rsidP="00843D3D">
      <w:pPr>
        <w:spacing w:before="40" w:after="40"/>
        <w:rPr>
          <w:rFonts w:ascii="Times New Roman" w:hAnsi="Times New Roman" w:cs="Times New Roman"/>
          <w:b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b/>
          <w:sz w:val="16"/>
          <w:szCs w:val="16"/>
          <w:lang w:val="ru-RU"/>
        </w:rPr>
        <w:t xml:space="preserve">7. Потоки ввода-вывода. </w:t>
      </w:r>
      <w:proofErr w:type="spellStart"/>
      <w:r w:rsidRPr="00843D3D">
        <w:rPr>
          <w:rFonts w:ascii="Times New Roman" w:hAnsi="Times New Roman" w:cs="Times New Roman"/>
          <w:b/>
          <w:sz w:val="16"/>
          <w:szCs w:val="16"/>
          <w:lang w:val="ru-RU"/>
        </w:rPr>
        <w:t>Java</w:t>
      </w:r>
      <w:proofErr w:type="spellEnd"/>
      <w:r w:rsidRPr="00843D3D">
        <w:rPr>
          <w:rFonts w:ascii="Times New Roman" w:hAnsi="Times New Roman" w:cs="Times New Roman"/>
          <w:b/>
          <w:sz w:val="16"/>
          <w:szCs w:val="16"/>
          <w:lang w:val="ru-RU"/>
        </w:rPr>
        <w:t xml:space="preserve"> NIO.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Отличительной чертой многих языков программирования является работа с файлами и потоками. В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основной функционал работы с потоками сосредоточ</w:t>
      </w:r>
      <w:r>
        <w:rPr>
          <w:rFonts w:ascii="Times New Roman" w:hAnsi="Times New Roman" w:cs="Times New Roman"/>
          <w:sz w:val="16"/>
          <w:szCs w:val="16"/>
          <w:lang w:val="ru-RU"/>
        </w:rPr>
        <w:t>ен в классах из пакета java.io.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>Ключевым понятием здесь является понятие потока. Хотя понятие "поток" в программировании довольно перегружено и может обозначать множество различных концепций. В данном случае применительно к работе с файлами и вводом-выводом мы будем говорить о потоке (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), как об абстракции, которая используется для чтения или записи информации (файлов, сокетов, текс</w:t>
      </w:r>
      <w:r>
        <w:rPr>
          <w:rFonts w:ascii="Times New Roman" w:hAnsi="Times New Roman" w:cs="Times New Roman"/>
          <w:sz w:val="16"/>
          <w:szCs w:val="16"/>
          <w:lang w:val="ru-RU"/>
        </w:rPr>
        <w:t>та консоли и т.д.).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Поток связан с реальным физическим устройством с помощью системы ввода-вывода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. У нас может быть определен поток, который связан с файлом и через который мы можем вести чтение или запись файла. Это также может быть поток, связанный с сетевым сокетом, с помощью которого можно получить или отправить данные в сети. Все эти задачи: чтение и запись различных файлов, обмен информацией по сети, ввод-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ввывод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в консоли мы будем р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ешать в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Java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с помощью потоков.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>Объект, из которого можно считать данные, называется потоком ввода, а объект, в который можно записывать данные, - потоком вывода. Например, если надо считать содержание файла, то применяется поток ввода, а если надо зап</w:t>
      </w:r>
      <w:r>
        <w:rPr>
          <w:rFonts w:ascii="Times New Roman" w:hAnsi="Times New Roman" w:cs="Times New Roman"/>
          <w:sz w:val="16"/>
          <w:szCs w:val="16"/>
          <w:lang w:val="ru-RU"/>
        </w:rPr>
        <w:t>исать в файл - то поток вывода.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В основе всех классов, управляющих потоками байтов, находятся два абстрактных класса: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(представляющий потоки ввода) и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OutputStream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(представляющий потоки вывода)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Но поскольку работать с байтами не очень удобно, то для работы с потоками символов были добавлены абстрактные классы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r w:rsidRPr="00843D3D">
        <w:rPr>
          <w:rFonts w:ascii="Times New Roman" w:hAnsi="Times New Roman" w:cs="Times New Roman"/>
          <w:sz w:val="16"/>
          <w:szCs w:val="16"/>
          <w:lang w:val="ru-RU"/>
        </w:rPr>
        <w:lastRenderedPageBreak/>
        <w:t xml:space="preserve">(для чтения потоков символов) и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(для записи потоков символов).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>Потоки байтов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InputStream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является базовым для всех классов, управляющих байтовыми потоками ввода. </w:t>
      </w:r>
      <w:r>
        <w:rPr>
          <w:rFonts w:ascii="Times New Roman" w:hAnsi="Times New Roman" w:cs="Times New Roman"/>
          <w:sz w:val="16"/>
          <w:szCs w:val="16"/>
          <w:lang w:val="ru-RU"/>
        </w:rPr>
        <w:t>Рассмотрим его основные методы: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available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): возвращает количество байтов</w:t>
      </w:r>
      <w:r>
        <w:rPr>
          <w:rFonts w:ascii="Times New Roman" w:hAnsi="Times New Roman" w:cs="Times New Roman"/>
          <w:sz w:val="16"/>
          <w:szCs w:val="16"/>
          <w:lang w:val="ru-RU"/>
        </w:rPr>
        <w:t>, доступных для чтения в потоке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close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): закрывает поток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возвращает целочисленное представление следующего байта в потоке. Когда в потоке не останется доступных для чтения байтов, </w:t>
      </w:r>
      <w:r>
        <w:rPr>
          <w:rFonts w:ascii="Times New Roman" w:hAnsi="Times New Roman" w:cs="Times New Roman"/>
          <w:sz w:val="16"/>
          <w:szCs w:val="16"/>
          <w:lang w:val="ru-RU"/>
        </w:rPr>
        <w:t>данный метод возвратит число -1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byte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]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считывает байты из потока в массив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. После чтения возвращает число считанных байтов. Если ни одного байта не было сч</w:t>
      </w:r>
      <w:r>
        <w:rPr>
          <w:rFonts w:ascii="Times New Roman" w:hAnsi="Times New Roman" w:cs="Times New Roman"/>
          <w:sz w:val="16"/>
          <w:szCs w:val="16"/>
          <w:lang w:val="ru-RU"/>
        </w:rPr>
        <w:t>итано, то возвращается число -1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byte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]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offset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length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считывает некоторое количество байтов, равное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length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из потока в массив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. При этом считанные байты помещаются в массиве, начиная со смещения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offset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то есть с элемента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offset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]. Метод возвращает чи</w:t>
      </w:r>
      <w:r>
        <w:rPr>
          <w:rFonts w:ascii="Times New Roman" w:hAnsi="Times New Roman" w:cs="Times New Roman"/>
          <w:sz w:val="16"/>
          <w:szCs w:val="16"/>
          <w:lang w:val="ru-RU"/>
        </w:rPr>
        <w:t>сло успешно прочитанных байтов.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long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skip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long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number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): пропускает в потоке при чтении некоторое количе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ство байт, которое равно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number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OutputStream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является базовым классом для всех классов, которые работают с бинарными потоками записи. Свою функциональность он ре</w:t>
      </w:r>
      <w:r>
        <w:rPr>
          <w:rFonts w:ascii="Times New Roman" w:hAnsi="Times New Roman" w:cs="Times New Roman"/>
          <w:sz w:val="16"/>
          <w:szCs w:val="16"/>
          <w:lang w:val="ru-RU"/>
        </w:rPr>
        <w:t>ализует через следующие методы: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close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): закрывает поток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flush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): очищает буфер вывод</w:t>
      </w:r>
      <w:r>
        <w:rPr>
          <w:rFonts w:ascii="Times New Roman" w:hAnsi="Times New Roman" w:cs="Times New Roman"/>
          <w:sz w:val="16"/>
          <w:szCs w:val="16"/>
          <w:lang w:val="ru-RU"/>
        </w:rPr>
        <w:t>а, записывая все его содержимое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b): записывает в выходной поток один байт, который представлен целочислен</w:t>
      </w:r>
      <w:r>
        <w:rPr>
          <w:rFonts w:ascii="Times New Roman" w:hAnsi="Times New Roman" w:cs="Times New Roman"/>
          <w:sz w:val="16"/>
          <w:szCs w:val="16"/>
          <w:lang w:val="ru-RU"/>
        </w:rPr>
        <w:t>ным параметром b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byte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]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): записывает в выход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ной поток массив байтов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byte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]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offset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length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записывает в выходной поток некоторое число байтов, равное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length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из массива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начиная со смещения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offset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то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есть с элемента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offset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].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Абстрактные классы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Writer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Абстрактный класс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предоставляет функционал для чтения текстовой информации. </w:t>
      </w:r>
      <w:r>
        <w:rPr>
          <w:rFonts w:ascii="Times New Roman" w:hAnsi="Times New Roman" w:cs="Times New Roman"/>
          <w:sz w:val="16"/>
          <w:szCs w:val="16"/>
          <w:lang w:val="ru-RU"/>
        </w:rPr>
        <w:t>Рассмотрим его основные методы: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absract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close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): закрывает поток ввода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возвращает целочисленное представление следующего символа в потоке. Если таких символов нет, и достигнут конец </w:t>
      </w:r>
      <w:r>
        <w:rPr>
          <w:rFonts w:ascii="Times New Roman" w:hAnsi="Times New Roman" w:cs="Times New Roman"/>
          <w:sz w:val="16"/>
          <w:szCs w:val="16"/>
          <w:lang w:val="ru-RU"/>
        </w:rPr>
        <w:t>файла, то возвращается число -1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char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]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считывает в массив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из потока символы, количество которых равно длине массива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. Возвращает количество успешно считанных символов. При дости</w:t>
      </w:r>
      <w:r>
        <w:rPr>
          <w:rFonts w:ascii="Times New Roman" w:hAnsi="Times New Roman" w:cs="Times New Roman"/>
          <w:sz w:val="16"/>
          <w:szCs w:val="16"/>
          <w:lang w:val="ru-RU"/>
        </w:rPr>
        <w:t>жении конца файла возвращает -1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CharBuffer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считывает в объект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CharBuffer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из потока символы. Возвращает </w:t>
      </w:r>
      <w:r w:rsidRPr="00843D3D">
        <w:rPr>
          <w:rFonts w:ascii="Times New Roman" w:hAnsi="Times New Roman" w:cs="Times New Roman"/>
          <w:sz w:val="16"/>
          <w:szCs w:val="16"/>
          <w:lang w:val="ru-RU"/>
        </w:rPr>
        <w:t>количество успешно считанных символов.</w:t>
      </w:r>
      <w:bookmarkStart w:id="0" w:name="_GoBack"/>
      <w:bookmarkEnd w:id="0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При достижении конца файла возвращает </w:t>
      </w:r>
      <w:r>
        <w:rPr>
          <w:rFonts w:ascii="Times New Roman" w:hAnsi="Times New Roman" w:cs="Times New Roman"/>
          <w:sz w:val="16"/>
          <w:szCs w:val="16"/>
          <w:lang w:val="ru-RU"/>
        </w:rPr>
        <w:t>-1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absract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char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]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offset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count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считывает в массив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начиная со смещения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offset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, из потока символы,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 количество которых равно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count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long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skip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long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count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пропускает количество символов, равное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count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. Возвращает чис</w:t>
      </w:r>
      <w:r>
        <w:rPr>
          <w:rFonts w:ascii="Times New Roman" w:hAnsi="Times New Roman" w:cs="Times New Roman"/>
          <w:sz w:val="16"/>
          <w:szCs w:val="16"/>
          <w:lang w:val="ru-RU"/>
        </w:rPr>
        <w:t>ло успешно пропущенных символов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определяет функционал для всех символьных поток</w:t>
      </w:r>
      <w:r>
        <w:rPr>
          <w:rFonts w:ascii="Times New Roman" w:hAnsi="Times New Roman" w:cs="Times New Roman"/>
          <w:sz w:val="16"/>
          <w:szCs w:val="16"/>
          <w:lang w:val="ru-RU"/>
        </w:rPr>
        <w:t>ов вывода. Его основные методы: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append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char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c): добавляет в конец выходного потока сим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вол c. Возвращает объект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Writer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append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CharSequence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chars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добавляет в конец выходного потока набор символов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chars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. Возвращает объект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Writer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abstract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close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): закрывает поток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abstract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16"/>
          <w:szCs w:val="16"/>
          <w:lang w:val="ru-RU"/>
        </w:rPr>
        <w:t>flush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gramEnd"/>
      <w:r>
        <w:rPr>
          <w:rFonts w:ascii="Times New Roman" w:hAnsi="Times New Roman" w:cs="Times New Roman"/>
          <w:sz w:val="16"/>
          <w:szCs w:val="16"/>
          <w:lang w:val="ru-RU"/>
        </w:rPr>
        <w:t>): очищает буферы потока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c): записывает в поток один символ, который им</w:t>
      </w:r>
      <w:r>
        <w:rPr>
          <w:rFonts w:ascii="Times New Roman" w:hAnsi="Times New Roman" w:cs="Times New Roman"/>
          <w:sz w:val="16"/>
          <w:szCs w:val="16"/>
          <w:lang w:val="ru-RU"/>
        </w:rPr>
        <w:t>еет целочисленное представление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char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]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): зап</w:t>
      </w:r>
      <w:r>
        <w:rPr>
          <w:rFonts w:ascii="Times New Roman" w:hAnsi="Times New Roman" w:cs="Times New Roman"/>
          <w:sz w:val="16"/>
          <w:szCs w:val="16"/>
          <w:lang w:val="ru-RU"/>
        </w:rPr>
        <w:t>исывает в поток массив символов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absract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char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[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]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off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len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 : записывает в поток только несколько символов из массива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buffer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. Причем количество символов равно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len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, а отбор символов из м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ассива начинается с индекса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off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str</w:t>
      </w:r>
      <w:proofErr w:type="spellEnd"/>
      <w:r>
        <w:rPr>
          <w:rFonts w:ascii="Times New Roman" w:hAnsi="Times New Roman" w:cs="Times New Roman"/>
          <w:sz w:val="16"/>
          <w:szCs w:val="16"/>
          <w:lang w:val="ru-RU"/>
        </w:rPr>
        <w:t>): записывает в поток строку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void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str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off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int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len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): записывает в поток из строки некоторое количество символов, которое равно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len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причем отбор символов из </w:t>
      </w:r>
      <w:r>
        <w:rPr>
          <w:rFonts w:ascii="Times New Roman" w:hAnsi="Times New Roman" w:cs="Times New Roman"/>
          <w:sz w:val="16"/>
          <w:szCs w:val="16"/>
          <w:lang w:val="ru-RU"/>
        </w:rPr>
        <w:t xml:space="preserve">строки начинается с индекса </w:t>
      </w:r>
      <w:proofErr w:type="spellStart"/>
      <w:r>
        <w:rPr>
          <w:rFonts w:ascii="Times New Roman" w:hAnsi="Times New Roman" w:cs="Times New Roman"/>
          <w:sz w:val="16"/>
          <w:szCs w:val="16"/>
          <w:lang w:val="ru-RU"/>
        </w:rPr>
        <w:t>off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Функционал, описанный классами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Reader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наследуется непосредственно классами символьных потоков, в частности классами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FileReader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FileWriter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соответственно, предназначенными для работы с текстовыми файлами.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Класс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предназначен для записи байтов в файл. Он является производным от класса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, поэтому насл</w:t>
      </w:r>
      <w:r>
        <w:rPr>
          <w:rFonts w:ascii="Times New Roman" w:hAnsi="Times New Roman" w:cs="Times New Roman"/>
          <w:sz w:val="16"/>
          <w:szCs w:val="16"/>
          <w:lang w:val="ru-RU"/>
        </w:rPr>
        <w:t>едует всю его функциональность.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Через конструктор</w:t>
      </w:r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класса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задается файл, в который производится запись. Класс поддерживает несколько конструкторов: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filePath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File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fileObj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)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</w:rPr>
        <w:t>FileOutputStream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43D3D">
        <w:rPr>
          <w:rFonts w:ascii="Times New Roman" w:hAnsi="Times New Roman" w:cs="Times New Roman"/>
          <w:sz w:val="16"/>
          <w:szCs w:val="16"/>
        </w:rPr>
        <w:t xml:space="preserve">String </w:t>
      </w:r>
      <w:proofErr w:type="spellStart"/>
      <w:r w:rsidRPr="00843D3D">
        <w:rPr>
          <w:rFonts w:ascii="Times New Roman" w:hAnsi="Times New Roman" w:cs="Times New Roman"/>
          <w:sz w:val="16"/>
          <w:szCs w:val="16"/>
        </w:rPr>
        <w:t>filePath</w:t>
      </w:r>
      <w:proofErr w:type="spellEnd"/>
      <w:r w:rsidRPr="00843D3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843D3D">
        <w:rPr>
          <w:rFonts w:ascii="Times New Roman" w:hAnsi="Times New Roman" w:cs="Times New Roman"/>
          <w:sz w:val="16"/>
          <w:szCs w:val="16"/>
        </w:rPr>
        <w:t xml:space="preserve"> append)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</w:rPr>
      </w:pP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</w:rPr>
        <w:t>FileOutputStream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</w:rPr>
        <w:t>(</w:t>
      </w:r>
      <w:proofErr w:type="gramEnd"/>
      <w:r w:rsidRPr="00843D3D">
        <w:rPr>
          <w:rFonts w:ascii="Times New Roman" w:hAnsi="Times New Roman" w:cs="Times New Roman"/>
          <w:sz w:val="16"/>
          <w:szCs w:val="16"/>
        </w:rPr>
        <w:t xml:space="preserve">File </w:t>
      </w:r>
      <w:proofErr w:type="spellStart"/>
      <w:r w:rsidRPr="00843D3D">
        <w:rPr>
          <w:rFonts w:ascii="Times New Roman" w:hAnsi="Times New Roman" w:cs="Times New Roman"/>
          <w:sz w:val="16"/>
          <w:szCs w:val="16"/>
        </w:rPr>
        <w:t>fileObj</w:t>
      </w:r>
      <w:proofErr w:type="spellEnd"/>
      <w:r w:rsidRPr="00843D3D">
        <w:rPr>
          <w:rFonts w:ascii="Times New Roman" w:hAnsi="Times New Roman" w:cs="Times New Roman"/>
          <w:sz w:val="16"/>
          <w:szCs w:val="16"/>
        </w:rPr>
        <w:t xml:space="preserve">, </w:t>
      </w:r>
      <w:proofErr w:type="spellStart"/>
      <w:r w:rsidRPr="00843D3D">
        <w:rPr>
          <w:rFonts w:ascii="Times New Roman" w:hAnsi="Times New Roman" w:cs="Times New Roman"/>
          <w:sz w:val="16"/>
          <w:szCs w:val="16"/>
        </w:rPr>
        <w:t>boolean</w:t>
      </w:r>
      <w:proofErr w:type="spellEnd"/>
      <w:r w:rsidRPr="00843D3D">
        <w:rPr>
          <w:rFonts w:ascii="Times New Roman" w:hAnsi="Times New Roman" w:cs="Times New Roman"/>
          <w:sz w:val="16"/>
          <w:szCs w:val="16"/>
        </w:rPr>
        <w:t xml:space="preserve"> append)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Файл задается либо через строковый путь, либо через объект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. Второй параметр -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append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задает способ записи: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eсли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он равен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true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то данные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дозаписываются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в конец файла, а при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false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- файл полностью перезаписывается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Для создания объекта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используется конструктор, принимающий в качестве параметра путь к файлу для записи. Если такого файла нет, то он автоматически создается при записи. Так как здесь записываем строку, то ее надо сначала </w:t>
      </w: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перевести в массив байтов. И с помощью метода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write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стр</w:t>
      </w:r>
      <w:r>
        <w:rPr>
          <w:rFonts w:ascii="Times New Roman" w:hAnsi="Times New Roman" w:cs="Times New Roman"/>
          <w:sz w:val="16"/>
          <w:szCs w:val="16"/>
          <w:lang w:val="ru-RU"/>
        </w:rPr>
        <w:t>ока записывается в файл.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Для автоматического закрытия файла и освобождения ресурса объект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создается с помощью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конструктции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try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...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catch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Чтение файлов и класс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FileInputStream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Для считывания данных из файла предназначен класс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FileInputStream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, который является наследником класса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InputStream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и по</w:t>
      </w:r>
      <w:r>
        <w:rPr>
          <w:rFonts w:ascii="Times New Roman" w:hAnsi="Times New Roman" w:cs="Times New Roman"/>
          <w:sz w:val="16"/>
          <w:szCs w:val="16"/>
          <w:lang w:val="ru-RU"/>
        </w:rPr>
        <w:t>этому реализует все его методы.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Для создания объекта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FileInputStream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мы можем использовать ряд конструкторов. Наиболее используемая версия конструктора в качестве параметра принимает путь к считываемому файлу: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proofErr w:type="spellStart"/>
      <w:proofErr w:type="gram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FileInputStream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(</w:t>
      </w:r>
      <w:proofErr w:type="spellStart"/>
      <w:proofErr w:type="gramEnd"/>
      <w:r w:rsidRPr="00843D3D">
        <w:rPr>
          <w:rFonts w:ascii="Times New Roman" w:hAnsi="Times New Roman" w:cs="Times New Roman"/>
          <w:sz w:val="16"/>
          <w:szCs w:val="16"/>
          <w:lang w:val="ru-RU"/>
        </w:rPr>
        <w:t>String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fileName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)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throws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FileNotFoundException</w:t>
      </w:r>
      <w:proofErr w:type="spellEnd"/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Если файл не может быть открыт, например, по указанному пути такого файла не существует, то генерируется исключение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FileNotFoundException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>.</w:t>
      </w:r>
    </w:p>
    <w:p w:rsidR="00843D3D" w:rsidRPr="00843D3D" w:rsidRDefault="00843D3D" w:rsidP="00843D3D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Классы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FileInputStream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и </w:t>
      </w:r>
      <w:proofErr w:type="spellStart"/>
      <w:r w:rsidRPr="00843D3D">
        <w:rPr>
          <w:rFonts w:ascii="Times New Roman" w:hAnsi="Times New Roman" w:cs="Times New Roman"/>
          <w:sz w:val="16"/>
          <w:szCs w:val="16"/>
          <w:lang w:val="ru-RU"/>
        </w:rPr>
        <w:t>FileOutputStream</w:t>
      </w:r>
      <w:proofErr w:type="spellEnd"/>
      <w:r w:rsidRPr="00843D3D">
        <w:rPr>
          <w:rFonts w:ascii="Times New Roman" w:hAnsi="Times New Roman" w:cs="Times New Roman"/>
          <w:sz w:val="16"/>
          <w:szCs w:val="16"/>
          <w:lang w:val="ru-RU"/>
        </w:rPr>
        <w:t xml:space="preserve"> предназначены прежде всего для записи двоичных файлов, то есть для записи и чтения байтов. И хотя они также могут использоваться для работы с текстовыми файлами, но все же для этой задачи больше подходят другие классы.</w:t>
      </w:r>
    </w:p>
    <w:sectPr w:rsidR="00843D3D" w:rsidRPr="00843D3D" w:rsidSect="005B07EE">
      <w:pgSz w:w="12240" w:h="15840"/>
      <w:pgMar w:top="1134" w:right="850" w:bottom="1134" w:left="1701" w:header="708" w:footer="708" w:gutter="0"/>
      <w:cols w:num="3" w:space="5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A66"/>
    <w:rsid w:val="00261590"/>
    <w:rsid w:val="0033400A"/>
    <w:rsid w:val="003C443E"/>
    <w:rsid w:val="0055460F"/>
    <w:rsid w:val="005B07EE"/>
    <w:rsid w:val="00634641"/>
    <w:rsid w:val="006441D6"/>
    <w:rsid w:val="00766110"/>
    <w:rsid w:val="008366F5"/>
    <w:rsid w:val="00843D3D"/>
    <w:rsid w:val="009B2BA3"/>
    <w:rsid w:val="009B31C8"/>
    <w:rsid w:val="00AD5F70"/>
    <w:rsid w:val="00C14A66"/>
    <w:rsid w:val="00C67659"/>
    <w:rsid w:val="00CD6074"/>
    <w:rsid w:val="00E2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F88FA"/>
  <w15:chartTrackingRefBased/>
  <w15:docId w15:val="{0166ED59-3945-4DE9-8461-A6EB55AE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41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8</Pages>
  <Words>8196</Words>
  <Characters>46719</Characters>
  <Application>Microsoft Office Word</Application>
  <DocSecurity>0</DocSecurity>
  <Lines>389</Lines>
  <Paragraphs>109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11</cp:revision>
  <dcterms:created xsi:type="dcterms:W3CDTF">2020-11-09T08:17:00Z</dcterms:created>
  <dcterms:modified xsi:type="dcterms:W3CDTF">2020-11-09T09:16:00Z</dcterms:modified>
</cp:coreProperties>
</file>