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-188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6672"/>
      </w:tblGrid>
      <w:tr w:rsidR="00204A90" w:rsidTr="00204A90">
        <w:trPr>
          <w:trHeight w:val="1607"/>
        </w:trPr>
        <w:tc>
          <w:tcPr>
            <w:tcW w:w="3627" w:type="dxa"/>
          </w:tcPr>
          <w:p w:rsidR="00204A90" w:rsidRDefault="00204A90" w:rsidP="00204A90">
            <w:pPr>
              <w:jc w:val="both"/>
              <w:rPr>
                <w:rFonts w:ascii="Times New Roman" w:eastAsia="Batang" w:hAnsi="Times New Roman" w:cs="Times New Roman"/>
                <w:b/>
                <w:color w:val="C00000"/>
                <w:sz w:val="28"/>
              </w:rPr>
            </w:pPr>
            <w:r>
              <w:rPr>
                <w:rFonts w:ascii="Times New Roman" w:eastAsia="Batang" w:hAnsi="Times New Roman" w:cs="Times New Roman"/>
                <w:b/>
                <w:noProof/>
                <w:color w:val="C00000"/>
                <w:sz w:val="28"/>
                <w:lang w:eastAsia="en-AU"/>
              </w:rPr>
              <w:drawing>
                <wp:inline distT="0" distB="0" distL="0" distR="0" wp14:anchorId="1BB8E930" wp14:editId="1FD6A2CB">
                  <wp:extent cx="1524000" cy="923925"/>
                  <wp:effectExtent l="0" t="0" r="0" b="9525"/>
                  <wp:docPr id="2" name="Picture 2" descr="C:\Users\Narendra Patil\Desktop\aHR0cDovL3d3dy5mcmVlbG9nb3NlcnZpY2VzLmNvbS9hcGkvbWFpbi9pbWFnZXMvMWorb2psMUtPTWtYOVd5b2ZCZTQzRDZrai4uLmFKcmhkTmtSN2JrbUF5SzNVYytBNXZtQ0l2aFB0czhQUT0=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rendra Patil\Desktop\aHR0cDovL3d3dy5mcmVlbG9nb3NlcnZpY2VzLmNvbS9hcGkvbWFpbi9pbWFnZXMvMWorb2psMUtPTWtYOVd5b2ZCZTQzRDZrai4uLmFKcmhkTmtSN2JrbUF5SzNVYytBNXZtQ0l2aFB0czhQUT0=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:rsidR="00C6539D" w:rsidRDefault="00C6539D" w:rsidP="001E5B71">
            <w:pPr>
              <w:jc w:val="right"/>
              <w:rPr>
                <w:rFonts w:eastAsia="Batang" w:cs="Times New Roman"/>
                <w:b/>
                <w:color w:val="948A54" w:themeColor="background2" w:themeShade="80"/>
              </w:rPr>
            </w:pPr>
          </w:p>
          <w:p w:rsidR="004931E7" w:rsidRDefault="004931E7" w:rsidP="001E5B71">
            <w:pPr>
              <w:jc w:val="right"/>
              <w:rPr>
                <w:rFonts w:eastAsia="Batang" w:cs="Times New Roman"/>
                <w:b/>
                <w:color w:val="948A54" w:themeColor="background2" w:themeShade="80"/>
              </w:rPr>
            </w:pPr>
            <w:r>
              <w:rPr>
                <w:rFonts w:eastAsia="Batang" w:cs="Times New Roman"/>
                <w:b/>
                <w:color w:val="948A54" w:themeColor="background2" w:themeShade="80"/>
              </w:rPr>
              <w:t>Office</w:t>
            </w:r>
          </w:p>
          <w:p w:rsidR="004931E7" w:rsidRPr="001E5B71" w:rsidRDefault="004931E7" w:rsidP="001E5B71">
            <w:pPr>
              <w:jc w:val="right"/>
              <w:rPr>
                <w:rFonts w:eastAsia="Batang" w:cs="Times New Roman"/>
                <w:sz w:val="20"/>
                <w:szCs w:val="20"/>
              </w:rPr>
            </w:pPr>
            <w:r w:rsidRPr="001E5B71">
              <w:rPr>
                <w:rFonts w:eastAsia="Batang" w:cs="Times New Roman"/>
                <w:sz w:val="20"/>
                <w:szCs w:val="20"/>
              </w:rPr>
              <w:t>72-B, Satsang Colony,</w:t>
            </w:r>
          </w:p>
          <w:p w:rsidR="00853B1B" w:rsidRPr="001E5B71" w:rsidRDefault="00853B1B" w:rsidP="001E5B71">
            <w:pPr>
              <w:jc w:val="right"/>
              <w:rPr>
                <w:rFonts w:eastAsia="Batang" w:cs="Times New Roman"/>
                <w:sz w:val="20"/>
                <w:szCs w:val="20"/>
              </w:rPr>
            </w:pPr>
            <w:r w:rsidRPr="001E5B71">
              <w:rPr>
                <w:rFonts w:eastAsia="Batang" w:cs="Times New Roman"/>
                <w:sz w:val="20"/>
                <w:szCs w:val="20"/>
              </w:rPr>
              <w:t xml:space="preserve">                                                                       </w:t>
            </w:r>
            <w:r w:rsidR="004931E7" w:rsidRPr="001E5B71">
              <w:rPr>
                <w:rFonts w:eastAsia="Batang" w:cs="Times New Roman"/>
                <w:sz w:val="20"/>
                <w:szCs w:val="20"/>
              </w:rPr>
              <w:t>Deopur Dhule</w:t>
            </w:r>
            <w:r w:rsidRPr="001E5B71">
              <w:rPr>
                <w:rFonts w:eastAsia="Batang" w:cs="Times New Roman"/>
                <w:sz w:val="20"/>
                <w:szCs w:val="20"/>
              </w:rPr>
              <w:t>, Maharashtra</w:t>
            </w:r>
          </w:p>
          <w:p w:rsidR="00853B1B" w:rsidRPr="001E5B71" w:rsidRDefault="00853B1B" w:rsidP="001E5B71">
            <w:pPr>
              <w:jc w:val="right"/>
              <w:rPr>
                <w:rFonts w:eastAsia="Batang" w:cs="Times New Roman"/>
                <w:sz w:val="20"/>
                <w:szCs w:val="20"/>
              </w:rPr>
            </w:pPr>
            <w:r w:rsidRPr="001E5B71">
              <w:rPr>
                <w:rFonts w:eastAsia="Batang" w:cs="Times New Roman"/>
                <w:sz w:val="20"/>
                <w:szCs w:val="20"/>
              </w:rPr>
              <w:t>Ashok</w:t>
            </w:r>
            <w:r w:rsidR="005A62DB">
              <w:rPr>
                <w:rFonts w:eastAsia="Batang" w:cs="Times New Roman"/>
                <w:sz w:val="20"/>
                <w:szCs w:val="20"/>
              </w:rPr>
              <w:t xml:space="preserve"> (AP)</w:t>
            </w:r>
            <w:r w:rsidRPr="001E5B71">
              <w:rPr>
                <w:rFonts w:eastAsia="Batang" w:cs="Times New Roman"/>
                <w:sz w:val="20"/>
                <w:szCs w:val="20"/>
              </w:rPr>
              <w:t xml:space="preserve"> Patil</w:t>
            </w:r>
            <w:r w:rsidR="001E5B71" w:rsidRPr="001E5B71">
              <w:rPr>
                <w:rFonts w:eastAsia="Batang" w:cs="Times New Roman"/>
                <w:sz w:val="20"/>
                <w:szCs w:val="20"/>
              </w:rPr>
              <w:t xml:space="preserve"> Sir</w:t>
            </w:r>
            <w:r w:rsidRPr="001E5B71">
              <w:rPr>
                <w:rFonts w:eastAsia="Batang" w:cs="Times New Roman"/>
                <w:sz w:val="20"/>
                <w:szCs w:val="20"/>
              </w:rPr>
              <w:t xml:space="preserve"> : </w:t>
            </w:r>
            <w:r w:rsidR="0053074F">
              <w:rPr>
                <w:rFonts w:eastAsia="Batang" w:cs="Times New Roman"/>
                <w:sz w:val="20"/>
                <w:szCs w:val="20"/>
              </w:rPr>
              <w:t xml:space="preserve">+91 </w:t>
            </w:r>
            <w:r w:rsidRPr="001E5B71">
              <w:rPr>
                <w:rFonts w:eastAsia="Batang" w:cs="Times New Roman"/>
                <w:sz w:val="20"/>
                <w:szCs w:val="20"/>
              </w:rPr>
              <w:t>9767877977</w:t>
            </w:r>
          </w:p>
          <w:p w:rsidR="004931E7" w:rsidRDefault="00853B1B" w:rsidP="001E5B71">
            <w:pPr>
              <w:jc w:val="right"/>
              <w:rPr>
                <w:rFonts w:eastAsia="Batang" w:cs="Times New Roman"/>
                <w:sz w:val="20"/>
                <w:szCs w:val="20"/>
              </w:rPr>
            </w:pPr>
            <w:r w:rsidRPr="001E5B71">
              <w:rPr>
                <w:rFonts w:eastAsia="Batang" w:cs="Times New Roman"/>
                <w:sz w:val="20"/>
                <w:szCs w:val="20"/>
              </w:rPr>
              <w:t>Hemant Patil</w:t>
            </w:r>
            <w:r w:rsidR="0053074F">
              <w:rPr>
                <w:rFonts w:eastAsia="Batang" w:cs="Times New Roman"/>
                <w:sz w:val="20"/>
                <w:szCs w:val="20"/>
              </w:rPr>
              <w:t xml:space="preserve"> :</w:t>
            </w:r>
            <w:r w:rsidRPr="001E5B71">
              <w:rPr>
                <w:rFonts w:eastAsia="Batang" w:cs="Times New Roman"/>
                <w:sz w:val="20"/>
                <w:szCs w:val="20"/>
              </w:rPr>
              <w:t xml:space="preserve"> +91</w:t>
            </w:r>
            <w:r w:rsidR="0053074F">
              <w:rPr>
                <w:rFonts w:eastAsia="Batang" w:cs="Times New Roman"/>
                <w:sz w:val="20"/>
                <w:szCs w:val="20"/>
              </w:rPr>
              <w:t xml:space="preserve"> </w:t>
            </w:r>
            <w:r w:rsidRPr="001E5B71">
              <w:rPr>
                <w:rFonts w:eastAsia="Batang" w:cs="Times New Roman"/>
                <w:sz w:val="20"/>
                <w:szCs w:val="20"/>
              </w:rPr>
              <w:t xml:space="preserve"> 9921848848</w:t>
            </w:r>
          </w:p>
          <w:p w:rsidR="00AD6D2B" w:rsidRPr="001B7200" w:rsidRDefault="00AD6D2B" w:rsidP="001E5B71">
            <w:pPr>
              <w:jc w:val="right"/>
              <w:rPr>
                <w:rFonts w:eastAsia="Batang" w:cs="Times New Roman"/>
                <w:b/>
                <w:color w:val="C00000"/>
                <w:sz w:val="28"/>
              </w:rPr>
            </w:pPr>
            <w:r>
              <w:rPr>
                <w:rFonts w:eastAsia="Batang" w:cs="Times New Roman"/>
                <w:sz w:val="20"/>
                <w:szCs w:val="20"/>
              </w:rPr>
              <w:t xml:space="preserve">E-mail id : </w:t>
            </w:r>
            <w:hyperlink r:id="rId9" w:history="1">
              <w:r w:rsidRPr="00EC5B3D">
                <w:rPr>
                  <w:rStyle w:val="Hyperlink"/>
                  <w:rFonts w:eastAsia="Batang" w:cs="Times New Roman"/>
                  <w:sz w:val="20"/>
                  <w:szCs w:val="20"/>
                </w:rPr>
                <w:t>nap.sap@gmail.com</w:t>
              </w:r>
            </w:hyperlink>
            <w:r>
              <w:rPr>
                <w:rFonts w:eastAsia="Batang" w:cs="Times New Roman"/>
                <w:sz w:val="20"/>
                <w:szCs w:val="20"/>
              </w:rPr>
              <w:t xml:space="preserve"> </w:t>
            </w:r>
          </w:p>
        </w:tc>
      </w:tr>
    </w:tbl>
    <w:p w:rsidR="00931D75" w:rsidRPr="009245DF" w:rsidRDefault="00B0214C" w:rsidP="00BE7B7D">
      <w:pPr>
        <w:spacing w:after="0" w:line="240" w:lineRule="auto"/>
        <w:jc w:val="right"/>
      </w:pPr>
      <w:r>
        <w:pict>
          <v:rect id="_x0000_i1025" style="width:510.3pt;height:1.5pt;mso-position-vertical:absolute" o:hralign="center" o:hrstd="t" o:hrnoshade="t" o:hr="t" fillcolor="#938953 [1614]" stroked="f"/>
        </w:pict>
      </w:r>
      <w:r w:rsidR="00A55D32">
        <w:rPr>
          <w:rFonts w:ascii="Times New Roman" w:eastAsia="Batang" w:hAnsi="Times New Roman" w:cs="Times New Roman"/>
          <w:b/>
          <w:color w:val="C00000"/>
          <w:sz w:val="28"/>
        </w:rPr>
        <w:t xml:space="preserve">                                                     </w:t>
      </w:r>
      <w:r w:rsidR="009E352B" w:rsidRPr="009245DF">
        <w:t xml:space="preserve">      </w:t>
      </w:r>
      <w:r w:rsidR="0025307D" w:rsidRPr="009245DF">
        <w:t xml:space="preserve">             </w:t>
      </w:r>
      <w:r w:rsidR="009E352B" w:rsidRPr="009245DF">
        <w:t xml:space="preserve">                                </w:t>
      </w:r>
      <w:r w:rsidR="0025307D" w:rsidRPr="009245DF">
        <w:t xml:space="preserve">                                                                              </w:t>
      </w:r>
      <w:r w:rsidR="00F74AC7" w:rsidRPr="009245DF">
        <w:t xml:space="preserve">              </w:t>
      </w:r>
      <w:r w:rsidR="00163414" w:rsidRPr="009245DF">
        <w:t xml:space="preserve">          </w:t>
      </w:r>
      <w:r w:rsidR="00DE5B9F" w:rsidRPr="009245DF">
        <w:t xml:space="preserve"> </w:t>
      </w:r>
      <w:r w:rsidR="00BE7B7D">
        <w:t xml:space="preserve">        </w:t>
      </w:r>
      <w:r w:rsidR="009E352B" w:rsidRPr="009245DF">
        <w:t xml:space="preserve"> </w:t>
      </w:r>
    </w:p>
    <w:p w:rsidR="002C7536" w:rsidRDefault="006C142E" w:rsidP="009E352B">
      <w:pPr>
        <w:spacing w:line="240" w:lineRule="auto"/>
      </w:pPr>
      <w:r>
        <w:t xml:space="preserve">     </w:t>
      </w:r>
      <w:r w:rsidR="00BE7B7D">
        <w:t xml:space="preserve">                                                                                                                                         </w:t>
      </w:r>
      <w:r w:rsidR="001E5B71">
        <w:t xml:space="preserve">          </w:t>
      </w:r>
      <w:r w:rsidR="0053074F">
        <w:t>Date:</w:t>
      </w:r>
      <w:r w:rsidR="00BE7B7D">
        <w:t xml:space="preserve">     </w:t>
      </w:r>
      <w:r w:rsidR="001E5B71">
        <w:t xml:space="preserve">     </w:t>
      </w:r>
      <w:r w:rsidR="00BE7B7D">
        <w:t xml:space="preserve"> /      </w:t>
      </w:r>
      <w:r w:rsidR="001E5B71">
        <w:t xml:space="preserve">    </w:t>
      </w:r>
      <w:r w:rsidR="00BE7B7D">
        <w:t xml:space="preserve"> /</w:t>
      </w:r>
    </w:p>
    <w:p w:rsidR="002C7536" w:rsidRDefault="002C7536" w:rsidP="003B7A8A">
      <w:pPr>
        <w:spacing w:line="240" w:lineRule="auto"/>
      </w:pPr>
    </w:p>
    <w:p w:rsidR="000B191B" w:rsidRDefault="000B191B" w:rsidP="00163414">
      <w:pPr>
        <w:spacing w:line="240" w:lineRule="auto"/>
        <w:ind w:left="-426" w:firstLine="426"/>
      </w:pPr>
    </w:p>
    <w:p w:rsidR="006C142E" w:rsidRDefault="006C142E" w:rsidP="006C142E">
      <w:pPr>
        <w:tabs>
          <w:tab w:val="left" w:pos="3960"/>
        </w:tabs>
        <w:spacing w:line="240" w:lineRule="auto"/>
      </w:pPr>
      <w:r>
        <w:tab/>
      </w:r>
    </w:p>
    <w:p w:rsidR="006C142E" w:rsidRDefault="006C142E" w:rsidP="003B7A8A">
      <w:pPr>
        <w:spacing w:line="240" w:lineRule="auto"/>
      </w:pPr>
    </w:p>
    <w:p w:rsidR="006C142E" w:rsidRDefault="006C142E" w:rsidP="003B7A8A">
      <w:pPr>
        <w:spacing w:line="240" w:lineRule="auto"/>
      </w:pPr>
    </w:p>
    <w:p w:rsidR="002C7536" w:rsidRDefault="002C7536" w:rsidP="003B7A8A">
      <w:pPr>
        <w:spacing w:line="240" w:lineRule="auto"/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9E352B" w:rsidRDefault="009E352B" w:rsidP="003B7A8A">
      <w:pPr>
        <w:spacing w:line="240" w:lineRule="auto"/>
        <w:jc w:val="center"/>
        <w:rPr>
          <w:noProof/>
          <w:lang w:eastAsia="en-AU"/>
        </w:rPr>
      </w:pPr>
    </w:p>
    <w:p w:rsidR="000B191B" w:rsidRDefault="002C7536" w:rsidP="003B7A8A">
      <w:pPr>
        <w:spacing w:line="240" w:lineRule="auto"/>
        <w:jc w:val="center"/>
      </w:pPr>
      <w:r>
        <w:t xml:space="preserve">                                                                                                                  </w:t>
      </w:r>
    </w:p>
    <w:p w:rsidR="00F74AC7" w:rsidRDefault="00F74AC7" w:rsidP="000B191B">
      <w:pPr>
        <w:spacing w:line="240" w:lineRule="auto"/>
        <w:ind w:left="5040" w:firstLine="720"/>
        <w:jc w:val="center"/>
      </w:pPr>
    </w:p>
    <w:p w:rsidR="009E352B" w:rsidRDefault="009E352B" w:rsidP="000B191B">
      <w:pPr>
        <w:spacing w:line="240" w:lineRule="auto"/>
        <w:ind w:left="5040" w:firstLine="720"/>
        <w:jc w:val="center"/>
      </w:pPr>
    </w:p>
    <w:p w:rsidR="00DE5B9F" w:rsidRDefault="00DE5B9F" w:rsidP="000B191B">
      <w:pPr>
        <w:spacing w:line="240" w:lineRule="auto"/>
        <w:ind w:left="5040" w:firstLine="720"/>
        <w:jc w:val="center"/>
      </w:pPr>
    </w:p>
    <w:p w:rsidR="009E352B" w:rsidRDefault="009E352B" w:rsidP="000B191B">
      <w:pPr>
        <w:spacing w:line="240" w:lineRule="auto"/>
        <w:ind w:left="5040" w:firstLine="720"/>
        <w:jc w:val="center"/>
      </w:pPr>
    </w:p>
    <w:p w:rsidR="009E352B" w:rsidRDefault="009E352B" w:rsidP="000B191B">
      <w:pPr>
        <w:spacing w:line="240" w:lineRule="auto"/>
        <w:ind w:left="5040" w:firstLine="720"/>
        <w:jc w:val="center"/>
      </w:pPr>
    </w:p>
    <w:p w:rsidR="00163414" w:rsidRDefault="00163414" w:rsidP="000B191B">
      <w:pPr>
        <w:spacing w:line="240" w:lineRule="auto"/>
        <w:ind w:left="5040" w:firstLine="720"/>
        <w:jc w:val="center"/>
      </w:pPr>
    </w:p>
    <w:p w:rsidR="005D4978" w:rsidRDefault="005D4978" w:rsidP="000B191B">
      <w:pPr>
        <w:spacing w:line="240" w:lineRule="auto"/>
        <w:ind w:left="5040" w:firstLine="720"/>
        <w:jc w:val="center"/>
      </w:pPr>
    </w:p>
    <w:p w:rsidR="009E352B" w:rsidRDefault="009E352B" w:rsidP="000B191B">
      <w:pPr>
        <w:spacing w:line="240" w:lineRule="auto"/>
        <w:ind w:left="5040" w:firstLine="720"/>
        <w:jc w:val="center"/>
      </w:pPr>
    </w:p>
    <w:p w:rsidR="009E352B" w:rsidRDefault="009E352B" w:rsidP="00DE5B9F">
      <w:pPr>
        <w:spacing w:line="240" w:lineRule="auto"/>
      </w:pPr>
    </w:p>
    <w:p w:rsidR="00204A90" w:rsidRDefault="00204A90" w:rsidP="00DE5B9F">
      <w:pPr>
        <w:spacing w:line="240" w:lineRule="auto"/>
      </w:pPr>
    </w:p>
    <w:p w:rsidR="001B7200" w:rsidRDefault="001B7200" w:rsidP="00DE5B9F">
      <w:pPr>
        <w:spacing w:line="240" w:lineRule="auto"/>
      </w:pPr>
    </w:p>
    <w:p w:rsidR="005D4978" w:rsidRDefault="005D4978" w:rsidP="00DE5B9F">
      <w:pPr>
        <w:spacing w:line="240" w:lineRule="auto"/>
      </w:pPr>
    </w:p>
    <w:p w:rsidR="00AD6D2B" w:rsidRDefault="00AD6D2B" w:rsidP="0053074F">
      <w:pPr>
        <w:spacing w:line="240" w:lineRule="auto"/>
        <w:jc w:val="center"/>
        <w:rPr>
          <w:i/>
          <w:sz w:val="18"/>
          <w:szCs w:val="18"/>
        </w:rPr>
      </w:pPr>
      <w:bookmarkStart w:id="0" w:name="_GoBack"/>
      <w:bookmarkEnd w:id="0"/>
    </w:p>
    <w:p w:rsidR="00A11A0E" w:rsidRPr="0053074F" w:rsidRDefault="0053074F" w:rsidP="0053074F">
      <w:pPr>
        <w:spacing w:line="240" w:lineRule="auto"/>
        <w:jc w:val="center"/>
        <w:rPr>
          <w:i/>
          <w:sz w:val="18"/>
          <w:szCs w:val="18"/>
        </w:rPr>
      </w:pPr>
      <w:r w:rsidRPr="0053074F">
        <w:rPr>
          <w:i/>
          <w:sz w:val="18"/>
          <w:szCs w:val="18"/>
        </w:rPr>
        <w:t>Specialised in construction of Row Houses, Twin Bunglows</w:t>
      </w:r>
      <w:r w:rsidR="009C2142">
        <w:rPr>
          <w:i/>
          <w:sz w:val="18"/>
          <w:szCs w:val="18"/>
        </w:rPr>
        <w:t xml:space="preserve">, </w:t>
      </w:r>
      <w:r w:rsidR="009C2142" w:rsidRPr="0053074F">
        <w:rPr>
          <w:i/>
          <w:sz w:val="18"/>
          <w:szCs w:val="18"/>
        </w:rPr>
        <w:t>Independent</w:t>
      </w:r>
      <w:r w:rsidRPr="0053074F">
        <w:rPr>
          <w:i/>
          <w:sz w:val="18"/>
          <w:szCs w:val="18"/>
        </w:rPr>
        <w:t xml:space="preserve"> Houses</w:t>
      </w:r>
      <w:r w:rsidR="009C2142">
        <w:rPr>
          <w:i/>
          <w:sz w:val="18"/>
          <w:szCs w:val="18"/>
        </w:rPr>
        <w:t xml:space="preserve"> and Apartments</w:t>
      </w:r>
    </w:p>
    <w:sectPr w:rsidR="00A11A0E" w:rsidRPr="0053074F" w:rsidSect="006F388B">
      <w:footerReference w:type="default" r:id="rId10"/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14C" w:rsidRDefault="00B0214C" w:rsidP="008D1909">
      <w:pPr>
        <w:spacing w:after="0" w:line="240" w:lineRule="auto"/>
      </w:pPr>
      <w:r>
        <w:separator/>
      </w:r>
    </w:p>
  </w:endnote>
  <w:endnote w:type="continuationSeparator" w:id="0">
    <w:p w:rsidR="00B0214C" w:rsidRDefault="00B0214C" w:rsidP="008D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978" w:rsidRPr="0053074F" w:rsidRDefault="00B0214C" w:rsidP="005D4978">
    <w:pPr>
      <w:spacing w:line="240" w:lineRule="auto"/>
      <w:jc w:val="center"/>
      <w:rPr>
        <w:b/>
        <w:i/>
        <w:color w:val="808080" w:themeColor="background1" w:themeShade="80"/>
      </w:rPr>
    </w:pPr>
    <w:r>
      <w:rPr>
        <w:b/>
      </w:rPr>
      <w:pict>
        <v:rect id="_x0000_i1026" style="width:510.3pt;height:1pt;mso-position-vertical:absolute" o:hralign="center" o:hrstd="t" o:hrnoshade="t" o:hr="t" fillcolor="#938953 [1614]" stroked="f"/>
      </w:pict>
    </w:r>
    <w:r w:rsidR="005D4978" w:rsidRPr="0053074F">
      <w:rPr>
        <w:b/>
        <w:color w:val="808080" w:themeColor="background1" w:themeShade="80"/>
      </w:rPr>
      <w:t xml:space="preserve">Builder &amp; Developer | Real Estate | Construction | Infrastructure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14C" w:rsidRDefault="00B0214C" w:rsidP="008D1909">
      <w:pPr>
        <w:spacing w:after="0" w:line="240" w:lineRule="auto"/>
      </w:pPr>
      <w:r>
        <w:separator/>
      </w:r>
    </w:p>
  </w:footnote>
  <w:footnote w:type="continuationSeparator" w:id="0">
    <w:p w:rsidR="00B0214C" w:rsidRDefault="00B0214C" w:rsidP="008D1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F7"/>
    <w:rsid w:val="00024E72"/>
    <w:rsid w:val="00067203"/>
    <w:rsid w:val="00075B55"/>
    <w:rsid w:val="000B191B"/>
    <w:rsid w:val="00163414"/>
    <w:rsid w:val="0019605B"/>
    <w:rsid w:val="001B7200"/>
    <w:rsid w:val="001D2905"/>
    <w:rsid w:val="001E5B71"/>
    <w:rsid w:val="00204A90"/>
    <w:rsid w:val="00220C27"/>
    <w:rsid w:val="0024577F"/>
    <w:rsid w:val="0025307D"/>
    <w:rsid w:val="002A7302"/>
    <w:rsid w:val="002C7536"/>
    <w:rsid w:val="003022FF"/>
    <w:rsid w:val="003B7A8A"/>
    <w:rsid w:val="00442995"/>
    <w:rsid w:val="004931E7"/>
    <w:rsid w:val="0053074F"/>
    <w:rsid w:val="00536C4C"/>
    <w:rsid w:val="00560424"/>
    <w:rsid w:val="005A62DB"/>
    <w:rsid w:val="005D4978"/>
    <w:rsid w:val="00666A44"/>
    <w:rsid w:val="00672632"/>
    <w:rsid w:val="006C142E"/>
    <w:rsid w:val="006F388B"/>
    <w:rsid w:val="007E21BE"/>
    <w:rsid w:val="00853B1B"/>
    <w:rsid w:val="008668EC"/>
    <w:rsid w:val="008D1909"/>
    <w:rsid w:val="00906395"/>
    <w:rsid w:val="009245DF"/>
    <w:rsid w:val="00931D75"/>
    <w:rsid w:val="009C2142"/>
    <w:rsid w:val="009E352B"/>
    <w:rsid w:val="00A11A0E"/>
    <w:rsid w:val="00A14962"/>
    <w:rsid w:val="00A55D32"/>
    <w:rsid w:val="00A97BDB"/>
    <w:rsid w:val="00AD6D2B"/>
    <w:rsid w:val="00B0214C"/>
    <w:rsid w:val="00BB2FC1"/>
    <w:rsid w:val="00BE7B7D"/>
    <w:rsid w:val="00C6539D"/>
    <w:rsid w:val="00D2333A"/>
    <w:rsid w:val="00D36345"/>
    <w:rsid w:val="00D76A34"/>
    <w:rsid w:val="00D77DB9"/>
    <w:rsid w:val="00DE5B9F"/>
    <w:rsid w:val="00E650E9"/>
    <w:rsid w:val="00EE754E"/>
    <w:rsid w:val="00F03EA9"/>
    <w:rsid w:val="00F74AC7"/>
    <w:rsid w:val="00FC03F7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E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09"/>
  </w:style>
  <w:style w:type="paragraph" w:styleId="Footer">
    <w:name w:val="footer"/>
    <w:basedOn w:val="Normal"/>
    <w:link w:val="FooterChar"/>
    <w:uiPriority w:val="99"/>
    <w:unhideWhenUsed/>
    <w:rsid w:val="008D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909"/>
  </w:style>
  <w:style w:type="paragraph" w:styleId="BalloonText">
    <w:name w:val="Balloon Text"/>
    <w:basedOn w:val="Normal"/>
    <w:link w:val="BalloonTextChar"/>
    <w:uiPriority w:val="99"/>
    <w:semiHidden/>
    <w:unhideWhenUsed/>
    <w:rsid w:val="002C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4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E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09"/>
  </w:style>
  <w:style w:type="paragraph" w:styleId="Footer">
    <w:name w:val="footer"/>
    <w:basedOn w:val="Normal"/>
    <w:link w:val="FooterChar"/>
    <w:uiPriority w:val="99"/>
    <w:unhideWhenUsed/>
    <w:rsid w:val="008D1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909"/>
  </w:style>
  <w:style w:type="paragraph" w:styleId="BalloonText">
    <w:name w:val="Balloon Text"/>
    <w:basedOn w:val="Normal"/>
    <w:link w:val="BalloonTextChar"/>
    <w:uiPriority w:val="99"/>
    <w:semiHidden/>
    <w:unhideWhenUsed/>
    <w:rsid w:val="002C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4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p.sa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3407-037C-4BA8-B222-00524AF8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Patil</dc:creator>
  <cp:lastModifiedBy>Narendra Patil</cp:lastModifiedBy>
  <cp:revision>39</cp:revision>
  <dcterms:created xsi:type="dcterms:W3CDTF">2013-10-14T11:11:00Z</dcterms:created>
  <dcterms:modified xsi:type="dcterms:W3CDTF">2013-10-20T09:23:00Z</dcterms:modified>
</cp:coreProperties>
</file>