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FA214" w14:textId="14CF8D91" w:rsidR="00645D13" w:rsidRPr="00645D13" w:rsidRDefault="00645D13" w:rsidP="00645D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CC80611" wp14:editId="7C3363C2">
            <wp:extent cx="5943600" cy="635000"/>
            <wp:effectExtent l="0" t="0" r="0" b="0"/>
            <wp:docPr id="499456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8C98" w14:textId="77777777" w:rsidR="00645D13" w:rsidRPr="00645D13" w:rsidRDefault="00645D13" w:rsidP="0064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D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Activity Overview</w:t>
      </w:r>
    </w:p>
    <w:p w14:paraId="66C366F4" w14:textId="6E5D03F5" w:rsidR="00645D13" w:rsidRPr="00645D13" w:rsidRDefault="00645D13" w:rsidP="00645D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09D9764" wp14:editId="4B8D0631">
            <wp:extent cx="5943600" cy="29845"/>
            <wp:effectExtent l="0" t="0" r="0" b="8255"/>
            <wp:docPr id="14942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8045" w14:textId="77777777" w:rsidR="00645D13" w:rsidRPr="00645D13" w:rsidRDefault="00645D13" w:rsidP="0064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>In this activity, you will classify assets connected to a home office network.</w:t>
      </w:r>
    </w:p>
    <w:p w14:paraId="5EB2CAE7" w14:textId="77777777" w:rsidR="00645D13" w:rsidRPr="00645D13" w:rsidRDefault="00645D13" w:rsidP="0064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 xml:space="preserve">Asset management is a critical part of every organization's security plan. Remember that </w:t>
      </w:r>
      <w:r w:rsidRPr="00645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asset management</w:t>
      </w:r>
      <w:r w:rsidRPr="00645D13">
        <w:rPr>
          <w:rFonts w:ascii="Times New Roman" w:eastAsia="Times New Roman" w:hAnsi="Times New Roman" w:cs="Times New Roman"/>
          <w:kern w:val="0"/>
          <w14:ligatures w14:val="none"/>
        </w:rPr>
        <w:t xml:space="preserve"> is the process of tracking assets and the risks that affect them. Effective asset management starts with creating an </w:t>
      </w:r>
      <w:r w:rsidRPr="00645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asset inventory</w:t>
      </w:r>
      <w:r w:rsidRPr="00645D13">
        <w:rPr>
          <w:rFonts w:ascii="Times New Roman" w:eastAsia="Times New Roman" w:hAnsi="Times New Roman" w:cs="Times New Roman"/>
          <w:kern w:val="0"/>
          <w14:ligatures w14:val="none"/>
        </w:rPr>
        <w:t>, or a catalog of assets that need to be protected. Then, it involves classifying assets based on their level of importance and sensitivity to risk.</w:t>
      </w:r>
    </w:p>
    <w:p w14:paraId="0C1EF93B" w14:textId="77777777" w:rsidR="00645D13" w:rsidRPr="00645D13" w:rsidRDefault="00645D13" w:rsidP="0064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 xml:space="preserve">Be sure to complete this activity before moving on. The next course item will provide you with a completed exemplar to compare to your own work. </w:t>
      </w:r>
    </w:p>
    <w:p w14:paraId="1B4C02D6" w14:textId="77777777" w:rsidR="00645D13" w:rsidRPr="00645D13" w:rsidRDefault="00645D13" w:rsidP="0064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5D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Scenario</w:t>
      </w:r>
    </w:p>
    <w:p w14:paraId="4E157A46" w14:textId="592A1CFA" w:rsidR="00645D13" w:rsidRPr="00645D13" w:rsidRDefault="00645D13" w:rsidP="00645D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8C594C5" wp14:editId="40EC7D3B">
            <wp:extent cx="5943600" cy="26035"/>
            <wp:effectExtent l="0" t="0" r="0" b="0"/>
            <wp:docPr id="89043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A18E" w14:textId="77777777" w:rsidR="00645D13" w:rsidRPr="00645D13" w:rsidRDefault="00645D13" w:rsidP="0064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>Review the following scenario. Then, complete the step-by-step instructions.</w:t>
      </w:r>
    </w:p>
    <w:p w14:paraId="18427B10" w14:textId="77777777" w:rsidR="00645D13" w:rsidRPr="00645D13" w:rsidRDefault="00645D13" w:rsidP="0064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>One of the most valuable assets in the world today is information. Most information is accessed over a network. There tend to be a variety of devices connected to a network and each is a potential entry point to other assets.</w:t>
      </w:r>
    </w:p>
    <w:p w14:paraId="4977CA50" w14:textId="77777777" w:rsidR="00645D13" w:rsidRPr="00645D13" w:rsidRDefault="00645D13" w:rsidP="0064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>An inventory of network devices can be a useful asset management tool. An inventory can highlight sensitive assets that require extra protection.</w:t>
      </w:r>
    </w:p>
    <w:p w14:paraId="13992D11" w14:textId="49603A51" w:rsidR="00645D13" w:rsidRPr="00645D13" w:rsidRDefault="00645D13" w:rsidP="00645D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3EE9214F" wp14:editId="7EEC0E46">
            <wp:extent cx="5943600" cy="3343275"/>
            <wp:effectExtent l="0" t="0" r="0" b="9525"/>
            <wp:docPr id="845117568" name="Picture 1" descr="A home office that includes a desktop computer, printer, router, webcam, speakers, headphones, and external hard dri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home office that includes a desktop computer, printer, router, webcam, speakers, headphones, and external hard driv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9C05" w14:textId="77777777" w:rsidR="00645D13" w:rsidRPr="00645D13" w:rsidRDefault="00645D13" w:rsidP="0064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>You’re operating a small business from your home and must create an inventory of your network devices. This will help you determine which ones contain sensitive information that require extra protection.</w:t>
      </w:r>
    </w:p>
    <w:p w14:paraId="40086A85" w14:textId="77777777" w:rsidR="00645D13" w:rsidRPr="00645D13" w:rsidRDefault="00645D13" w:rsidP="0064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>To do this, you will start by identifying three devices that have access to your home network. This might include devices such as:</w:t>
      </w:r>
    </w:p>
    <w:p w14:paraId="1DEB5027" w14:textId="77777777" w:rsidR="00645D13" w:rsidRPr="00645D13" w:rsidRDefault="00645D13" w:rsidP="006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>Desktop or laptop computers</w:t>
      </w:r>
    </w:p>
    <w:p w14:paraId="676EA7DB" w14:textId="77777777" w:rsidR="00645D13" w:rsidRPr="00645D13" w:rsidRDefault="00645D13" w:rsidP="006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>Smartphones</w:t>
      </w:r>
    </w:p>
    <w:p w14:paraId="1B2A6589" w14:textId="77777777" w:rsidR="00645D13" w:rsidRPr="00645D13" w:rsidRDefault="00645D13" w:rsidP="006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>Smart home devices</w:t>
      </w:r>
    </w:p>
    <w:p w14:paraId="4485FE9A" w14:textId="77777777" w:rsidR="00645D13" w:rsidRPr="00645D13" w:rsidRDefault="00645D13" w:rsidP="006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 xml:space="preserve">Game </w:t>
      </w:r>
      <w:proofErr w:type="gramStart"/>
      <w:r w:rsidRPr="00645D13">
        <w:rPr>
          <w:rFonts w:ascii="Times New Roman" w:eastAsia="Times New Roman" w:hAnsi="Times New Roman" w:cs="Times New Roman"/>
          <w:kern w:val="0"/>
          <w14:ligatures w14:val="none"/>
        </w:rPr>
        <w:t>consoles</w:t>
      </w:r>
      <w:proofErr w:type="gramEnd"/>
    </w:p>
    <w:p w14:paraId="63853EDF" w14:textId="77777777" w:rsidR="00645D13" w:rsidRPr="00645D13" w:rsidRDefault="00645D13" w:rsidP="006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>Storage devices or servers</w:t>
      </w:r>
    </w:p>
    <w:p w14:paraId="09C9E48E" w14:textId="77777777" w:rsidR="00645D13" w:rsidRPr="00645D13" w:rsidRDefault="00645D13" w:rsidP="006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>Video streaming devices</w:t>
      </w:r>
    </w:p>
    <w:p w14:paraId="2151D283" w14:textId="77777777" w:rsidR="00645D13" w:rsidRPr="00645D13" w:rsidRDefault="00645D13" w:rsidP="0064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13">
        <w:rPr>
          <w:rFonts w:ascii="Times New Roman" w:eastAsia="Times New Roman" w:hAnsi="Times New Roman" w:cs="Times New Roman"/>
          <w:kern w:val="0"/>
          <w14:ligatures w14:val="none"/>
        </w:rPr>
        <w:t>Then, you’ll list important characteristics of each device such as its owner, location, and type. Finally, you will assign each device a level of sensitivity based on how important it is to protect.</w:t>
      </w:r>
    </w:p>
    <w:p w14:paraId="57416DA1" w14:textId="77777777" w:rsidR="00645D13" w:rsidRDefault="00645D13"/>
    <w:sectPr w:rsidR="0064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821A1"/>
    <w:multiLevelType w:val="multilevel"/>
    <w:tmpl w:val="890C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27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13"/>
    <w:rsid w:val="0064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DF89"/>
  <w15:chartTrackingRefBased/>
  <w15:docId w15:val="{5E9F0B4F-F0E6-4E57-B613-B222D451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D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45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4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carrasco</dc:creator>
  <cp:keywords/>
  <dc:description/>
  <cp:lastModifiedBy>Nathan carrasco</cp:lastModifiedBy>
  <cp:revision>1</cp:revision>
  <dcterms:created xsi:type="dcterms:W3CDTF">2024-03-29T22:14:00Z</dcterms:created>
  <dcterms:modified xsi:type="dcterms:W3CDTF">2024-03-29T22:16:00Z</dcterms:modified>
</cp:coreProperties>
</file>