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64879" w14:textId="77777777" w:rsidR="001C260C" w:rsidRPr="001C260C" w:rsidRDefault="001C260C" w:rsidP="001C260C">
      <w:r w:rsidRPr="001C260C">
        <w:t>For Task 3, I worked with two categories of digital tools — coding practice platforms and cloud collaboration tools.</w:t>
      </w:r>
    </w:p>
    <w:p w14:paraId="47E71F60" w14:textId="77777777" w:rsidR="001C260C" w:rsidRPr="001C260C" w:rsidRDefault="001C260C" w:rsidP="001C260C">
      <w:r w:rsidRPr="001C260C">
        <w:t xml:space="preserve">For Part A, I used </w:t>
      </w:r>
      <w:proofErr w:type="spellStart"/>
      <w:r w:rsidRPr="001C260C">
        <w:rPr>
          <w:b/>
          <w:bCs/>
        </w:rPr>
        <w:t>HackerRank</w:t>
      </w:r>
      <w:proofErr w:type="spellEnd"/>
      <w:r w:rsidRPr="001C260C">
        <w:t>, an online platform where students and professionals practice programming through structured challenges. I completed the beginner-level "Solve Me First" challenge, which introduced me to the platform's interface and submission system. Even though the challenge was simple, it helped me understand how online judges evaluate code and gave me confidence to attempt more problems in the future.</w:t>
      </w:r>
    </w:p>
    <w:p w14:paraId="032BC7B6" w14:textId="75E25319" w:rsidR="001C260C" w:rsidRDefault="001C260C" w:rsidP="001C260C">
      <w:r w:rsidRPr="001C260C">
        <w:t xml:space="preserve">For Part B, I used </w:t>
      </w:r>
      <w:r w:rsidRPr="001C260C">
        <w:rPr>
          <w:b/>
          <w:bCs/>
        </w:rPr>
        <w:t>Google Forms</w:t>
      </w:r>
      <w:r w:rsidRPr="001C260C">
        <w:t xml:space="preserve"> to create a five-question Digital Literacy Awareness Quiz intended for my batchmates. The form includes </w:t>
      </w:r>
      <w:r>
        <w:t>multiple-choice</w:t>
      </w:r>
      <w:r w:rsidRPr="001C260C">
        <w:t xml:space="preserve"> questions covering topic</w:t>
      </w:r>
      <w:r w:rsidR="00643164">
        <w:t>s</w:t>
      </w:r>
      <w:r w:rsidRPr="001C260C">
        <w:t xml:space="preserve"> </w:t>
      </w:r>
      <w:r w:rsidR="00643164">
        <w:t xml:space="preserve">about digital literacy like phishing, </w:t>
      </w:r>
      <w:r w:rsidR="00643164">
        <w:t>password security</w:t>
      </w:r>
      <w:r w:rsidR="00643164">
        <w:t xml:space="preserve">, </w:t>
      </w:r>
      <w:r w:rsidRPr="001C260C">
        <w:t xml:space="preserve">professional platforms, </w:t>
      </w:r>
      <w:r w:rsidR="00643164">
        <w:t xml:space="preserve">and </w:t>
      </w:r>
      <w:r w:rsidRPr="001C260C">
        <w:t xml:space="preserve">email etiquette, as well as a </w:t>
      </w:r>
      <w:r>
        <w:t>short-answer</w:t>
      </w:r>
      <w:r w:rsidRPr="001C260C">
        <w:t xml:space="preserve"> question to encourage personal reflection</w:t>
      </w:r>
      <w:r w:rsidR="00643164">
        <w:t xml:space="preserve"> on safe internet practices</w:t>
      </w:r>
      <w:r w:rsidRPr="001C260C">
        <w:t>. I linked the form to a Google Sheet so that responses can be tracked automatically</w:t>
      </w:r>
      <w:r>
        <w:t>.</w:t>
      </w:r>
    </w:p>
    <w:p w14:paraId="36B6DC7F" w14:textId="2CDB7012" w:rsidR="001C260C" w:rsidRPr="001C260C" w:rsidRDefault="001C260C" w:rsidP="001C260C">
      <w:r w:rsidRPr="001C260C">
        <w:t>I didn't realise how powerful Google Forms could be as a data collection tool until I saw the responses automatically populate the linked sheet.</w:t>
      </w:r>
    </w:p>
    <w:p w14:paraId="2035D2A0" w14:textId="7AFFE25B" w:rsidR="001C260C" w:rsidRPr="001C260C" w:rsidRDefault="001C260C" w:rsidP="001C260C">
      <w:r w:rsidRPr="001C260C">
        <w:t xml:space="preserve">Both tools </w:t>
      </w:r>
      <w:r w:rsidR="00643164">
        <w:t>-</w:t>
      </w:r>
      <w:r w:rsidRPr="001C260C">
        <w:t xml:space="preserve"> </w:t>
      </w:r>
      <w:proofErr w:type="spellStart"/>
      <w:r w:rsidRPr="001C260C">
        <w:t>HackerRank</w:t>
      </w:r>
      <w:proofErr w:type="spellEnd"/>
      <w:r w:rsidRPr="001C260C">
        <w:t xml:space="preserve"> and Google Workspace </w:t>
      </w:r>
      <w:r w:rsidR="00643164">
        <w:t xml:space="preserve">- </w:t>
      </w:r>
      <w:r w:rsidRPr="001C260C">
        <w:t>will be extremely useful throughout my four years of engineering for practising skills and collaborating on academic work.</w:t>
      </w:r>
    </w:p>
    <w:p w14:paraId="6422A13E" w14:textId="77777777" w:rsidR="001C260C" w:rsidRPr="001C260C" w:rsidRDefault="001C260C"/>
    <w:sectPr w:rsidR="001C260C" w:rsidRPr="001C26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60C"/>
    <w:rsid w:val="000B547E"/>
    <w:rsid w:val="001C260C"/>
    <w:rsid w:val="001C4C92"/>
    <w:rsid w:val="00207D66"/>
    <w:rsid w:val="0064316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4A529"/>
  <w15:chartTrackingRefBased/>
  <w15:docId w15:val="{7574B6FB-E74A-46C8-92FA-D0D137653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6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6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6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6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6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6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6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6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6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6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6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6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6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6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6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6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6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60C"/>
    <w:rPr>
      <w:rFonts w:eastAsiaTheme="majorEastAsia" w:cstheme="majorBidi"/>
      <w:color w:val="272727" w:themeColor="text1" w:themeTint="D8"/>
    </w:rPr>
  </w:style>
  <w:style w:type="paragraph" w:styleId="Title">
    <w:name w:val="Title"/>
    <w:basedOn w:val="Normal"/>
    <w:next w:val="Normal"/>
    <w:link w:val="TitleChar"/>
    <w:uiPriority w:val="10"/>
    <w:qFormat/>
    <w:rsid w:val="001C26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6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6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6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60C"/>
    <w:pPr>
      <w:spacing w:before="160"/>
      <w:jc w:val="center"/>
    </w:pPr>
    <w:rPr>
      <w:i/>
      <w:iCs/>
      <w:color w:val="404040" w:themeColor="text1" w:themeTint="BF"/>
    </w:rPr>
  </w:style>
  <w:style w:type="character" w:customStyle="1" w:styleId="QuoteChar">
    <w:name w:val="Quote Char"/>
    <w:basedOn w:val="DefaultParagraphFont"/>
    <w:link w:val="Quote"/>
    <w:uiPriority w:val="29"/>
    <w:rsid w:val="001C260C"/>
    <w:rPr>
      <w:i/>
      <w:iCs/>
      <w:color w:val="404040" w:themeColor="text1" w:themeTint="BF"/>
    </w:rPr>
  </w:style>
  <w:style w:type="paragraph" w:styleId="ListParagraph">
    <w:name w:val="List Paragraph"/>
    <w:basedOn w:val="Normal"/>
    <w:uiPriority w:val="34"/>
    <w:qFormat/>
    <w:rsid w:val="001C260C"/>
    <w:pPr>
      <w:ind w:left="720"/>
      <w:contextualSpacing/>
    </w:pPr>
  </w:style>
  <w:style w:type="character" w:styleId="IntenseEmphasis">
    <w:name w:val="Intense Emphasis"/>
    <w:basedOn w:val="DefaultParagraphFont"/>
    <w:uiPriority w:val="21"/>
    <w:qFormat/>
    <w:rsid w:val="001C260C"/>
    <w:rPr>
      <w:i/>
      <w:iCs/>
      <w:color w:val="0F4761" w:themeColor="accent1" w:themeShade="BF"/>
    </w:rPr>
  </w:style>
  <w:style w:type="paragraph" w:styleId="IntenseQuote">
    <w:name w:val="Intense Quote"/>
    <w:basedOn w:val="Normal"/>
    <w:next w:val="Normal"/>
    <w:link w:val="IntenseQuoteChar"/>
    <w:uiPriority w:val="30"/>
    <w:qFormat/>
    <w:rsid w:val="001C26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60C"/>
    <w:rPr>
      <w:i/>
      <w:iCs/>
      <w:color w:val="0F4761" w:themeColor="accent1" w:themeShade="BF"/>
    </w:rPr>
  </w:style>
  <w:style w:type="character" w:styleId="IntenseReference">
    <w:name w:val="Intense Reference"/>
    <w:basedOn w:val="DefaultParagraphFont"/>
    <w:uiPriority w:val="32"/>
    <w:qFormat/>
    <w:rsid w:val="001C26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196</Words>
  <Characters>1119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Bokan</dc:creator>
  <cp:keywords/>
  <dc:description/>
  <cp:lastModifiedBy>Shreesh Upadhyay</cp:lastModifiedBy>
  <cp:revision>2</cp:revision>
  <dcterms:created xsi:type="dcterms:W3CDTF">2026-03-26T11:28:00Z</dcterms:created>
  <dcterms:modified xsi:type="dcterms:W3CDTF">2026-03-29T07:33:00Z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ac1e26de-79f0-4d2a-8bf4-42c5c4a5eb50</vt:lpwstr>
  </property>
</Properties>
</file>