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CC.No.885/2016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Vidhyalay, Nr. Prerna School,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Ajay Vinodbhai Patel,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H-25, Kashidham Society, Nr. Punamnagar,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B/h Akhand Savita Park, Sama Savli Road, Vadodara-08.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Katariya Motors Pvt. Ltd.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Ranoli S. O., Vadodara.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Katariya Motors Pvt. Ltd.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103/B, Zydus Cadula Plant, Chachawadi,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Sarkhej Bawla Highway, Ahmedabad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Daimler Financial Services Pvt. Ltd.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202 – 2nd Floor, Compus 3B, RMZ Milennia Business Park,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143, Dr. MGR Road, Perungudi, Chennai – 600 096. 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