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pension I received by EPFO was incorrect. What should I do?</w:t>
      </w:r>
    </w:p>
    <w:p w:rsidR="00000000" w:rsidDel="00000000" w:rsidP="00000000" w:rsidRDefault="00000000" w:rsidRPr="00000000" w14:paraId="00000003">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experience. Can you please provide more details about the incident?</w:t>
      </w:r>
    </w:p>
    <w:p w:rsidR="00000000" w:rsidDel="00000000" w:rsidP="00000000" w:rsidRDefault="00000000" w:rsidRPr="00000000" w14:paraId="0000000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an employee of F.A.C.T. Ltd and upon retirement I was receiving some pension from EPFO. However, I believe it to be less than what I am supposed to receive.</w:t>
      </w:r>
    </w:p>
    <w:p w:rsidR="00000000" w:rsidDel="00000000" w:rsidP="00000000" w:rsidRDefault="00000000" w:rsidRPr="00000000" w14:paraId="0000000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At what age did you retire from F.A.C.T. Ltd.?</w:t>
      </w:r>
    </w:p>
    <w:p w:rsidR="00000000" w:rsidDel="00000000" w:rsidP="00000000" w:rsidRDefault="00000000" w:rsidRPr="00000000" w14:paraId="0000000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retired from the service of F.A.C.T. Ltd. on attaining the age of 58 years.</w:t>
      </w:r>
    </w:p>
    <w:p w:rsidR="00000000" w:rsidDel="00000000" w:rsidP="00000000" w:rsidRDefault="00000000" w:rsidRPr="00000000" w14:paraId="0000000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was the pension payment order number issued to you by EPFO?</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pension payment order number issued to me by the opposite party (EPFO) was No.KR/KCH/PENSION/41497 dated 17.03.2006.</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current monthly pension amount received by you?</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currently receiving a monthly pension of Rs. 3,494/-. Tell me, how should the pensionable salary be calculated as per the rules of EPS 1995?</w:t>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As per the rules of EPS 1995, the pensionable salary should be the average salary of a member for a period of one year prior to their retirement, calculated by dividing the total salary for the last one year before retirement by 12. </w:t>
      </w:r>
    </w:p>
    <w:p w:rsidR="00000000" w:rsidDel="00000000" w:rsidP="00000000" w:rsidRDefault="00000000" w:rsidRPr="00000000" w14:paraId="0000000C">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But how is my pension less </w:t>
      </w:r>
      <w:r w:rsidDel="00000000" w:rsidR="00000000" w:rsidRPr="00000000">
        <w:rPr>
          <w:rFonts w:ascii="Times New Roman" w:cs="Times New Roman" w:eastAsia="Times New Roman" w:hAnsi="Times New Roman"/>
          <w:sz w:val="24"/>
          <w:szCs w:val="24"/>
          <w:rtl w:val="0"/>
        </w:rPr>
        <w:t xml:space="preserve">then</w:t>
      </w:r>
      <w:r w:rsidDel="00000000" w:rsidR="00000000" w:rsidRPr="00000000">
        <w:rPr>
          <w:rFonts w:ascii="Times New Roman" w:cs="Times New Roman" w:eastAsia="Times New Roman" w:hAnsi="Times New Roman"/>
          <w:sz w:val="24"/>
          <w:szCs w:val="24"/>
          <w:rtl w:val="0"/>
        </w:rPr>
        <w:t xml:space="preserve">? What method was allegedly followed by EPFO to calculate the pensionable salary?</w:t>
      </w:r>
    </w:p>
    <w:p w:rsidR="00000000" w:rsidDel="00000000" w:rsidP="00000000" w:rsidRDefault="00000000" w:rsidRPr="00000000" w14:paraId="0000000D">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This was because EPFO was allegedly following a different method of calculating the pensionable salary by dividing the last one year's salary by 365 and multiplying the quotient by 30, with the intention of reducing the pensionable salary amount to the maximum extent possible. </w:t>
      </w:r>
    </w:p>
    <w:p w:rsidR="00000000" w:rsidDel="00000000" w:rsidP="00000000" w:rsidRDefault="00000000" w:rsidRPr="00000000" w14:paraId="0000000E">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para 12(4)(b) of EPS 1995, since your age was between 48 and 53 as on 16.11.1995, you were entitled to a minimum past service benefit of Rs. 600/- per month. How much past service benefit was sanctioned to you?</w:t>
      </w:r>
    </w:p>
    <w:p w:rsidR="00000000" w:rsidDel="00000000" w:rsidP="00000000" w:rsidRDefault="00000000" w:rsidRPr="00000000" w14:paraId="0000000F">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past service benefit sanctioned was only Rs. 420/- per month.</w:t>
      </w:r>
    </w:p>
    <w:p w:rsidR="00000000" w:rsidDel="00000000" w:rsidP="00000000" w:rsidRDefault="00000000" w:rsidRPr="00000000" w14:paraId="00000010">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that your past service benefit is Rs. 180/- short of the eligible minimum amount of Rs. 600/- per month. In this case, you can send a format notice to the Regional Provident Fund Commissioner of Employees Provident Fund Organization. Do you want me to draft a notice for you?</w:t>
      </w:r>
    </w:p>
    <w:p w:rsidR="00000000" w:rsidDel="00000000" w:rsidP="00000000" w:rsidRDefault="00000000" w:rsidRPr="00000000" w14:paraId="0000001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2">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before that, please provide complete details of you and the Regional Provident Fund Commissioner including both of your addresses.</w:t>
      </w:r>
    </w:p>
    <w:p w:rsidR="00000000" w:rsidDel="00000000" w:rsidP="00000000" w:rsidRDefault="00000000" w:rsidRPr="00000000" w14:paraId="00000013">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P S Gopalakrishnan. I am a resident of Ammus Bunglow Lane Ponekkara Edappally, Kochi-682 041.</w:t>
      </w:r>
    </w:p>
    <w:p w:rsidR="00000000" w:rsidDel="00000000" w:rsidP="00000000" w:rsidRDefault="00000000" w:rsidRPr="00000000" w14:paraId="0000001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Regional Provident Fund Commissioner of Employees Provident Fund Organization has its Sub-Regional Office in Bhavishya Nidhi Bhavan, P.B.No.1895, Kaloor, Kochi-682 017.</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is a draft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review this draft letter. You'll need to send it to the EPFO’s official address, which should be found over the internet, along with a copy of your bank statements signifying the pension received and other evidence. Once you send this notice, they should respond within 15 days. If they don't, or if you're not satisfied with their response, the next step you can take is to file a complaint with the consumer court.</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about filing a complaint in court?</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Good question. First, determine the jurisdiction. You have the option to file either in Ernakulam, where you reside, or where you have your bank account. You can also file where EPFO has its office. Where would you prefer?</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Ernakulam is more convenient for me.</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In that case, you can file it in the Ernakulam District Consumer Court. You'll need to submit several documents, including the legal notice you sent, their response (if any), and any evidence like pension statements and other evidence. I can generate a checklist for you. Would that be helpful?</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checklist:</w:t>
      </w:r>
    </w:p>
    <w:p w:rsidR="00000000" w:rsidDel="00000000" w:rsidP="00000000" w:rsidRDefault="00000000" w:rsidRPr="00000000" w14:paraId="0000001C">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 </w:t>
        </w:r>
      </w:hyperlink>
      <w:r w:rsidDel="00000000" w:rsidR="00000000" w:rsidRPr="00000000">
        <w:rPr>
          <w:rFonts w:ascii="Times New Roman" w:cs="Times New Roman" w:eastAsia="Times New Roman" w:hAnsi="Times New Roman"/>
          <w:sz w:val="24"/>
          <w:szCs w:val="24"/>
          <w:rtl w:val="0"/>
        </w:rPr>
        <w:t xml:space="preserve">portal.</w:t>
      </w:r>
    </w:p>
    <w:p w:rsidR="00000000" w:rsidDel="00000000" w:rsidP="00000000" w:rsidRDefault="00000000" w:rsidRPr="00000000" w14:paraId="0000001D">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Verification: Verify your email address by clicking the link sent to your registered email. Then:</w:t>
      </w:r>
    </w:p>
    <w:p w:rsidR="00000000" w:rsidDel="00000000" w:rsidP="00000000" w:rsidRDefault="00000000" w:rsidRPr="00000000" w14:paraId="0000001E">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Use your credentials to login to the portal.</w:t>
      </w:r>
    </w:p>
    <w:p w:rsidR="00000000" w:rsidDel="00000000" w:rsidP="00000000" w:rsidRDefault="00000000" w:rsidRPr="00000000" w14:paraId="0000001F">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New Case: Click on 'File a New Case' from the Filing dropdown menu to initiate your complaint. </w:t>
      </w:r>
    </w:p>
    <w:p w:rsidR="00000000" w:rsidDel="00000000" w:rsidP="00000000" w:rsidRDefault="00000000" w:rsidRPr="00000000" w14:paraId="00000020">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21">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disclaimer and click “accept”.</w:t>
      </w:r>
    </w:p>
    <w:p w:rsidR="00000000" w:rsidDel="00000000" w:rsidP="00000000" w:rsidRDefault="00000000" w:rsidRPr="00000000" w14:paraId="00000022">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23">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you want to claim as compensation in the claim amount. </w:t>
      </w:r>
    </w:p>
    <w:p w:rsidR="00000000" w:rsidDel="00000000" w:rsidP="00000000" w:rsidRDefault="00000000" w:rsidRPr="00000000" w14:paraId="00000024">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Kerala as the state and Ernakulam as the district. Click continue.</w:t>
      </w:r>
    </w:p>
    <w:p w:rsidR="00000000" w:rsidDel="00000000" w:rsidP="00000000" w:rsidRDefault="00000000" w:rsidRPr="00000000" w14:paraId="00000025">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6">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EPFO in the Opposite party name section. Enter its address in the opposite party address section. Select the state and district of the registered address. </w:t>
      </w:r>
    </w:p>
    <w:p w:rsidR="00000000" w:rsidDel="00000000" w:rsidP="00000000" w:rsidRDefault="00000000" w:rsidRPr="00000000" w14:paraId="00000027">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Complainant Advocate section, enter details of your advocate. You can leave it blank if you do not have an advocate.</w:t>
      </w:r>
    </w:p>
    <w:p w:rsidR="00000000" w:rsidDel="00000000" w:rsidP="00000000" w:rsidRDefault="00000000" w:rsidRPr="00000000" w14:paraId="00000028">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write the following: </w:t>
      </w:r>
    </w:p>
    <w:p w:rsidR="00000000" w:rsidDel="00000000" w:rsidP="00000000" w:rsidRDefault="00000000" w:rsidRPr="00000000" w14:paraId="00000029">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pension I received by EPFO was wrongly computed”.</w:t>
      </w:r>
    </w:p>
    <w:p w:rsidR="00000000" w:rsidDel="00000000" w:rsidP="00000000" w:rsidRDefault="00000000" w:rsidRPr="00000000" w14:paraId="0000002A">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B">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Documents: Attach your index, complaint, memo of parties, affidavit and any other evidence you have that you intend to rely on. You'll also need to attach the opposite party’s response if received.</w:t>
      </w:r>
    </w:p>
    <w:p w:rsidR="00000000" w:rsidDel="00000000" w:rsidP="00000000" w:rsidRDefault="00000000" w:rsidRPr="00000000" w14:paraId="0000002C">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and verify the details of your complaint. Once you are satisfied, you can submit your complaint.</w:t>
      </w:r>
    </w:p>
    <w:p w:rsidR="00000000" w:rsidDel="00000000" w:rsidP="00000000" w:rsidRDefault="00000000" w:rsidRPr="00000000" w14:paraId="0000002D">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be taken to the pending complaints page, where you can pay the fees for your complaint.</w:t>
      </w:r>
    </w:p>
    <w:p w:rsidR="00000000" w:rsidDel="00000000" w:rsidP="00000000" w:rsidRDefault="00000000" w:rsidRPr="00000000" w14:paraId="0000002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draft a complaint letter for you?</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is the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Once downloaded, fill in any other detail you think is necessary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you can find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here</w:t>
      </w:r>
      <w:r w:rsidDel="00000000" w:rsidR="00000000" w:rsidRPr="00000000">
        <w:rPr>
          <w:rFonts w:ascii="Times New Roman" w:cs="Times New Roman" w:eastAsia="Times New Roman" w:hAnsi="Times New Roman"/>
          <w:sz w:val="24"/>
          <w:szCs w:val="24"/>
          <w:rtl w:val="0"/>
        </w:rPr>
        <w:t xml:space="preserv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here</w:t>
      </w:r>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6">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160" w:line="259"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docs.google.com/document/d/1ozLSn7HSsxQXz434xzySj1w0DzJB7ENWDOZpHmv4xgg/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_e77NsfEs_BZ_aveAM7GLFPLaiHV594U6uGgcdj7smo/edit" TargetMode="External"/><Relationship Id="rId5" Type="http://schemas.openxmlformats.org/officeDocument/2006/relationships/styles" Target="styles.xml"/><Relationship Id="rId6" Type="http://schemas.openxmlformats.org/officeDocument/2006/relationships/hyperlink" Target="https://docs.google.com/document/d/1kVxRf2LSBqx_hE783Bk0mU1qizKQ9zh3fz0DtBvPRIY/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XsemuP-FuFSzk2o6cimxTALqlw-dqSL8xzOc5if6Wec/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