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З ЛАБОРАТОРНОЇ РОБОТИ № 2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курсом “Мовні технології”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Казанікова Іллі Івановича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2023/2024 н.р.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9f8" w:val="clear"/>
          <w:rtl w:val="0"/>
        </w:rPr>
        <w:t xml:space="preserve">Реалізувати лексичний аналізатор php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розв’язку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 виконує лексичний аналіз введеного коду, розпізнаючи різні типи лексем, такі як ключові слова, ідентифікатори, числа, рядкові та символьні константи, оператори та коментарі. Розглянемо кожну частину коду текстом.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розв’язку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isKeyword використовує статичний контейнер unordered_set для зберігання ключових слів. Це дозволяє швидко перевіряти, чи є дане слово ключовим, оскільки доступ до елементів у множині здійснюється за константний час.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recognizeLexemes визначається перелік станів автомату (State), які використовуються для розпізнавання різних типів лексем: початковий стан (START), ідентифікатор (IN_IDENTIFIER), число (IN_NUMBER), рядкова константа (IN_STRING), символьна константа (IN_CHAR), оператор (IN_OPERATOR) та коментар (IN_COMMENT).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символів: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початковому стані (START) кожен символ перевіряється, щоб визначити, який тип лексеми починається. Якщо це літера або підкреслення, то починається ідентифікатор, якщо цифра — число, якщо лапки — рядкова або символьна константа, якщо спеціальний символ — оператор або розділювач.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автомат переходить у відповідний стан (наприклад, IN_IDENTIFIER для ідентифікаторів), він продовжує додавати символи до поточної лексеми доти, доки не буде знайдено символ, який не належить цьому типу лексеми. Потім лексема завершується і обробляється відповідним чином (наприклад, перевіряється, чи є ідентифікатор ключовим словом).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автомат перебуває в стані коментаря (IN_COMMENT), він додає всі символи до коментаря доти, доки не зустріне символ нового рядка, після чого коментар виводиться.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Розпізнавання та вивід: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завершення зчитування кожної лексеми автомат повертається до початкового стану (START), готовий до обробки наступної лексеми.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Лексеми різних типів виводяться на екран з відповідним позначенням: ключові слова, ідентифікатори, числа, рядкові константи, символьні константи, оператори, коментарі та розділювачі.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У функції main файл example.txt відкривається для зчитування. Вміст файлу зчитується пострічково та додається до рядка code.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Після завершення зчитування файл закривається, а функція recognizeLexemes викликається для аналізу коду.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 інтерфейсу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файл з кодом php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Тестування програми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Вхідний файл: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0673" cy="8767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673" cy="876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 результату: 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86025" cy="546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Аналіз помилок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немає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додаток: 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&lt;cctype&gt;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&lt;unordered_set&gt;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checkKeyword(const std::string&amp; word) {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const std::unordered_set&lt;std::string&gt; keywords = {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"if", "else", "for", "while", "function", "class", "include", "require", "return", "echo",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"false", "true", "break", "continue", "switch", "case", "default", "try", "catch", "throw",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"namespace", "use", "public", "private", "protected", "static", "final", "abstract", "interface",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"extends", "implements", "new", "global", "const", "var", "define", "die", "exit", "include_once",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"require_once", "yield", "yield from", "instanceof", "php", "as"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keywords.count(word) &gt; 0;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analyze(const std::string&amp; code) {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enum class State { START, IN_IDENTIFIER, IN_NUMBER, IN_STRING, IN_CHAR, IN_OPERATOR, IN_COMMENT, IN_MULTILINE_COMMENT };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State state = State::START;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lexeme;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comment;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stringDelimiter = '\0';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charDelimiter = '\0';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(size_t i = 0; i &lt; code.size(); ++i) {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 c = code[i];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switch (state) {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State::START: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(std::isalpha(c) || c == '_') {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State::IN_IDENTIFIER;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(std::isdigit(c)) {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State::IN_NUMBER;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(c == '\"' || c == '\'') {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(c == '\"') ? State::IN_STRING : State::IN_CHAR;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stringDelimiter = c;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(c == '/') {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(i + 1 &lt; code.size() &amp;&amp; code[i + 1] == '/') {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state = State::IN_COMMENT;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++i;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 if (i + 1 &lt; code.size() &amp;&amp; code[i + 1] == '*') {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state = State::IN_MULTILINE_COMMENT;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++i;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 {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state = State::IN_OPERATOR;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lexeme += c;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(std::isspace(c)) {</w:t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(c == '+' || c == '-' || c == '*' || c == '/' || c == '%' || c == '=' || c == '!' || c == '&amp;' || c == '|') {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State::IN_OPERATOR;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if (c == ';' || c == ',' || c == '.' || c == ')' || c == '(' || c == '{' || c == '}') {</w:t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"Delimiter: " &lt;&lt; c &lt;&lt; std::endl;</w:t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State::IN_IDENTIFIER: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(std::isalnum(c) || c == '_') {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(checkKeyword(lexeme)) {</w:t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std::cout &lt;&lt; "Keyword: " &lt;&lt; lexeme &lt;&lt; std::endl;</w:t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 {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std::cout &lt;&lt; "Identifier: " &lt;&lt; lexeme &lt;&lt; std::endl;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lexeme.clear();</w:t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--i;</w:t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State::IN_NUMBER:</w:t>
      </w:r>
    </w:p>
    <w:p w:rsidR="00000000" w:rsidDel="00000000" w:rsidP="00000000" w:rsidRDefault="00000000" w:rsidRPr="00000000" w14:paraId="0000007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(std::isdigit(c) || c == '.') {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7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7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"Number: " &lt;&lt; lexeme &lt;&lt; std::endl;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lexeme.clear();</w:t>
      </w:r>
    </w:p>
    <w:p w:rsidR="00000000" w:rsidDel="00000000" w:rsidP="00000000" w:rsidRDefault="00000000" w:rsidRPr="00000000" w14:paraId="0000007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8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--i;</w:t>
      </w:r>
    </w:p>
    <w:p w:rsidR="00000000" w:rsidDel="00000000" w:rsidP="00000000" w:rsidRDefault="00000000" w:rsidRPr="00000000" w14:paraId="0000008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State::IN_STRING:</w:t>
      </w:r>
    </w:p>
    <w:p w:rsidR="00000000" w:rsidDel="00000000" w:rsidP="00000000" w:rsidRDefault="00000000" w:rsidRPr="00000000" w14:paraId="0000008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lexeme += c;</w:t>
      </w:r>
    </w:p>
    <w:p w:rsidR="00000000" w:rsidDel="00000000" w:rsidP="00000000" w:rsidRDefault="00000000" w:rsidRPr="00000000" w14:paraId="0000008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 == stringDelimiter &amp;&amp; lexeme.back() != '\\') {</w:t>
      </w:r>
    </w:p>
    <w:p w:rsidR="00000000" w:rsidDel="00000000" w:rsidP="00000000" w:rsidRDefault="00000000" w:rsidRPr="00000000" w14:paraId="0000008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"String constant: " &lt;&lt; lexeme &lt;&lt; std::endl;</w:t>
      </w:r>
    </w:p>
    <w:p w:rsidR="00000000" w:rsidDel="00000000" w:rsidP="00000000" w:rsidRDefault="00000000" w:rsidRPr="00000000" w14:paraId="0000008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lexeme.clear();</w:t>
      </w:r>
    </w:p>
    <w:p w:rsidR="00000000" w:rsidDel="00000000" w:rsidP="00000000" w:rsidRDefault="00000000" w:rsidRPr="00000000" w14:paraId="0000008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8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stringDelimiter = '\0';</w:t>
      </w:r>
    </w:p>
    <w:p w:rsidR="00000000" w:rsidDel="00000000" w:rsidP="00000000" w:rsidRDefault="00000000" w:rsidRPr="00000000" w14:paraId="0000008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State::IN_CHAR:</w:t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lexeme += c;</w:t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 == charDelimiter &amp;&amp; lexeme.back() != '\\') {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"Character constant: " &lt;&lt; lexeme &lt;&lt; std::endl;</w:t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lexeme.clear();</w:t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9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charDelimiter = '\0';</w:t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State::IN_OPERATOR:</w:t>
      </w:r>
    </w:p>
    <w:p w:rsidR="00000000" w:rsidDel="00000000" w:rsidP="00000000" w:rsidRDefault="00000000" w:rsidRPr="00000000" w14:paraId="0000009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 == '+' || c == '-' || c == '*' || c == '/' || c == '%' || c == '=' || c == '!' || c == '&amp;' || c == '|') {</w:t>
      </w:r>
    </w:p>
    <w:p w:rsidR="00000000" w:rsidDel="00000000" w:rsidP="00000000" w:rsidRDefault="00000000" w:rsidRPr="00000000" w14:paraId="0000009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lexeme += c;</w:t>
      </w:r>
    </w:p>
    <w:p w:rsidR="00000000" w:rsidDel="00000000" w:rsidP="00000000" w:rsidRDefault="00000000" w:rsidRPr="00000000" w14:paraId="0000009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"Operator: " &lt;&lt; lexeme &lt;&lt; std::endl;</w:t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lexeme.clear();</w:t>
      </w:r>
    </w:p>
    <w:p w:rsidR="00000000" w:rsidDel="00000000" w:rsidP="00000000" w:rsidRDefault="00000000" w:rsidRPr="00000000" w14:paraId="0000009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state = State::START;</w:t>
      </w:r>
    </w:p>
    <w:p w:rsidR="00000000" w:rsidDel="00000000" w:rsidP="00000000" w:rsidRDefault="00000000" w:rsidRPr="00000000" w14:paraId="0000009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State::IN_COMMENT:</w:t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 == '\n') {</w:t>
      </w:r>
    </w:p>
    <w:p w:rsidR="00000000" w:rsidDel="00000000" w:rsidP="00000000" w:rsidRDefault="00000000" w:rsidRPr="00000000" w14:paraId="000000A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"Comment: " &lt;&lt; comment &lt;&lt; std::endl;</w:t>
      </w:r>
    </w:p>
    <w:p w:rsidR="00000000" w:rsidDel="00000000" w:rsidP="00000000" w:rsidRDefault="00000000" w:rsidRPr="00000000" w14:paraId="000000A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comment.clear();</w:t>
      </w:r>
    </w:p>
    <w:p w:rsidR="00000000" w:rsidDel="00000000" w:rsidP="00000000" w:rsidRDefault="00000000" w:rsidRPr="00000000" w14:paraId="000000A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A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comment += c;</w:t>
      </w:r>
    </w:p>
    <w:p w:rsidR="00000000" w:rsidDel="00000000" w:rsidP="00000000" w:rsidRDefault="00000000" w:rsidRPr="00000000" w14:paraId="000000A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State::IN_MULTILINE_COMMENT:</w:t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comment += c;</w:t>
      </w:r>
    </w:p>
    <w:p w:rsidR="00000000" w:rsidDel="00000000" w:rsidP="00000000" w:rsidRDefault="00000000" w:rsidRPr="00000000" w14:paraId="000000A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 == '*' &amp;&amp; i + 1 &lt; code.size() &amp;&amp; code[i + 1] == '/') {</w:t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comment += '/';</w:t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++i;</w:t>
      </w:r>
    </w:p>
    <w:p w:rsidR="00000000" w:rsidDel="00000000" w:rsidP="00000000" w:rsidRDefault="00000000" w:rsidRPr="00000000" w14:paraId="000000B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"Multiline Comment: " &lt;&lt; comment &lt;&lt; std::endl;</w:t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comment.clear();</w:t>
      </w:r>
    </w:p>
    <w:p w:rsidR="00000000" w:rsidDel="00000000" w:rsidP="00000000" w:rsidRDefault="00000000" w:rsidRPr="00000000" w14:paraId="000000B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state = State::START;</w:t>
      </w:r>
    </w:p>
    <w:p w:rsidR="00000000" w:rsidDel="00000000" w:rsidP="00000000" w:rsidRDefault="00000000" w:rsidRPr="00000000" w14:paraId="000000B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std::ifstream file("example.txt");</w:t>
      </w:r>
    </w:p>
    <w:p w:rsidR="00000000" w:rsidDel="00000000" w:rsidP="00000000" w:rsidRDefault="00000000" w:rsidRPr="00000000" w14:paraId="000000B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(!file.is_open()) {</w:t>
      </w:r>
    </w:p>
    <w:p w:rsidR="00000000" w:rsidDel="00000000" w:rsidP="00000000" w:rsidRDefault="00000000" w:rsidRPr="00000000" w14:paraId="000000B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std::cerr &lt;&lt; "Failed to open the file" &lt;&lt; std::endl;</w:t>
      </w:r>
    </w:p>
    <w:p w:rsidR="00000000" w:rsidDel="00000000" w:rsidP="00000000" w:rsidRDefault="00000000" w:rsidRPr="00000000" w14:paraId="000000B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BF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code;</w:t>
      </w:r>
    </w:p>
    <w:p w:rsidR="00000000" w:rsidDel="00000000" w:rsidP="00000000" w:rsidRDefault="00000000" w:rsidRPr="00000000" w14:paraId="000000C2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line;</w:t>
      </w:r>
    </w:p>
    <w:p w:rsidR="00000000" w:rsidDel="00000000" w:rsidP="00000000" w:rsidRDefault="00000000" w:rsidRPr="00000000" w14:paraId="000000C3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(std::getline(file, line)) {</w:t>
      </w:r>
    </w:p>
    <w:p w:rsidR="00000000" w:rsidDel="00000000" w:rsidP="00000000" w:rsidRDefault="00000000" w:rsidRPr="00000000" w14:paraId="000000C4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code += line + '\n';</w:t>
      </w:r>
    </w:p>
    <w:p w:rsidR="00000000" w:rsidDel="00000000" w:rsidP="00000000" w:rsidRDefault="00000000" w:rsidRPr="00000000" w14:paraId="000000C5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file.close();</w:t>
      </w:r>
    </w:p>
    <w:p w:rsidR="00000000" w:rsidDel="00000000" w:rsidP="00000000" w:rsidRDefault="00000000" w:rsidRPr="00000000" w14:paraId="000000C8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analyze(code);</w:t>
      </w:r>
    </w:p>
    <w:p w:rsidR="00000000" w:rsidDel="00000000" w:rsidP="00000000" w:rsidRDefault="00000000" w:rsidRPr="00000000" w14:paraId="000000CA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2" ma:contentTypeDescription="Создание документа." ma:contentTypeScope="" ma:versionID="bdbef3dc9e323df351107635729d5cd3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90672103acdc26623a9e3ec94d92de3a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0F625-8B80-4BE1-8912-D32E05E89978}"/>
</file>

<file path=customXml/itemProps2.xml><?xml version="1.0" encoding="utf-8"?>
<ds:datastoreItem xmlns:ds="http://schemas.openxmlformats.org/officeDocument/2006/customXml" ds:itemID="{5424DD27-F085-42F2-A975-71694938725A}"/>
</file>