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D9A1D" w14:textId="58B0D37D" w:rsidR="000D7AFC" w:rsidRDefault="00AF42F7">
      <w:r>
        <w:t xml:space="preserve">Scenario </w:t>
      </w:r>
      <w:proofErr w:type="gramStart"/>
      <w:r>
        <w:t>1:-</w:t>
      </w:r>
      <w:proofErr w:type="gramEnd"/>
      <w:r>
        <w:t xml:space="preserve"> You are designing the database for a food delivery application. It stores restaurant details, menu items linked to each restaurant, and customer orders. You must decide which columns need NOT NULL constraints, which serve as PRIMARY KEYs, and which link tables via FOREIGN KEYs</w:t>
      </w:r>
    </w:p>
    <w:p w14:paraId="12AE39C8" w14:textId="1F5E854B" w:rsidR="00AF42F7" w:rsidRDefault="00AF42F7">
      <w:proofErr w:type="gramStart"/>
      <w:r>
        <w:t>Question:-</w:t>
      </w:r>
      <w:proofErr w:type="gramEnd"/>
      <w:r>
        <w:t xml:space="preserve"> Justify your constraint choices for at least three columns across two tables. What data integrity problems would arise if these constraints were not applied?</w:t>
      </w:r>
    </w:p>
    <w:p w14:paraId="082C4386" w14:textId="252724C7" w:rsidR="00AF42F7" w:rsidRDefault="00AF42F7"/>
    <w:p w14:paraId="466435CF"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r w:rsidRPr="00AF42F7">
        <w:rPr>
          <w:rFonts w:ascii="Times New Roman" w:eastAsia="Times New Roman" w:hAnsi="Times New Roman" w:cs="Times New Roman"/>
          <w:sz w:val="24"/>
          <w:szCs w:val="24"/>
        </w:rPr>
        <w:t>In a food delivery application, NOT NULL, PRIMARY KEY, and FOREIGN KEY constraints help maintain data accuracy and consistency across tables.</w:t>
      </w:r>
    </w:p>
    <w:p w14:paraId="0D711C5F" w14:textId="77777777" w:rsidR="00AF42F7" w:rsidRPr="00AF42F7" w:rsidRDefault="00AF42F7" w:rsidP="00AF42F7">
      <w:pPr>
        <w:spacing w:before="100" w:beforeAutospacing="1" w:after="100" w:afterAutospacing="1" w:line="240" w:lineRule="auto"/>
        <w:outlineLvl w:val="1"/>
        <w:rPr>
          <w:rFonts w:ascii="Times New Roman" w:eastAsia="Times New Roman" w:hAnsi="Times New Roman" w:cs="Times New Roman"/>
          <w:b/>
          <w:bCs/>
          <w:sz w:val="36"/>
          <w:szCs w:val="36"/>
        </w:rPr>
      </w:pPr>
      <w:r w:rsidRPr="00AF42F7">
        <w:rPr>
          <w:rFonts w:ascii="Times New Roman" w:eastAsia="Times New Roman" w:hAnsi="Times New Roman" w:cs="Times New Roman"/>
          <w:b/>
          <w:bCs/>
          <w:sz w:val="36"/>
          <w:szCs w:val="36"/>
        </w:rPr>
        <w:t>1. Example database tables and constraints</w:t>
      </w:r>
    </w:p>
    <w:p w14:paraId="475A17A4" w14:textId="77777777" w:rsidR="00AF42F7" w:rsidRPr="00AF42F7" w:rsidRDefault="00AF42F7" w:rsidP="00AF42F7">
      <w:pPr>
        <w:spacing w:before="100" w:beforeAutospacing="1" w:after="100" w:afterAutospacing="1" w:line="240" w:lineRule="auto"/>
        <w:outlineLvl w:val="2"/>
        <w:rPr>
          <w:rFonts w:ascii="Times New Roman" w:eastAsia="Times New Roman" w:hAnsi="Times New Roman" w:cs="Times New Roman"/>
          <w:b/>
          <w:bCs/>
          <w:sz w:val="27"/>
          <w:szCs w:val="27"/>
        </w:rPr>
      </w:pPr>
      <w:r w:rsidRPr="00AF42F7">
        <w:rPr>
          <w:rFonts w:ascii="Times New Roman" w:eastAsia="Times New Roman" w:hAnsi="Times New Roman" w:cs="Times New Roman"/>
          <w:b/>
          <w:bCs/>
          <w:sz w:val="27"/>
          <w:szCs w:val="27"/>
        </w:rPr>
        <w:t>Restaurant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673"/>
        <w:gridCol w:w="5811"/>
      </w:tblGrid>
      <w:tr w:rsidR="00AF42F7" w:rsidRPr="00AF42F7" w14:paraId="57D727D9" w14:textId="77777777" w:rsidTr="00AF42F7">
        <w:trPr>
          <w:tblCellSpacing w:w="15" w:type="dxa"/>
        </w:trPr>
        <w:tc>
          <w:tcPr>
            <w:tcW w:w="0" w:type="auto"/>
            <w:vAlign w:val="center"/>
            <w:hideMark/>
          </w:tcPr>
          <w:p w14:paraId="6649D215" w14:textId="77777777" w:rsidR="00AF42F7" w:rsidRPr="00AF42F7" w:rsidRDefault="00AF42F7" w:rsidP="00AF42F7">
            <w:pPr>
              <w:spacing w:before="100" w:beforeAutospacing="1" w:after="100" w:afterAutospacing="1" w:line="240" w:lineRule="auto"/>
              <w:jc w:val="center"/>
              <w:rPr>
                <w:rFonts w:ascii="Times New Roman" w:eastAsia="Times New Roman" w:hAnsi="Times New Roman" w:cs="Times New Roman"/>
                <w:b/>
                <w:bCs/>
                <w:sz w:val="24"/>
                <w:szCs w:val="24"/>
              </w:rPr>
            </w:pPr>
            <w:r w:rsidRPr="00AF42F7">
              <w:rPr>
                <w:rFonts w:ascii="Times New Roman" w:eastAsia="Times New Roman" w:hAnsi="Times New Roman" w:cs="Times New Roman"/>
                <w:b/>
                <w:bCs/>
                <w:sz w:val="24"/>
                <w:szCs w:val="24"/>
              </w:rPr>
              <w:t>Column</w:t>
            </w:r>
          </w:p>
        </w:tc>
        <w:tc>
          <w:tcPr>
            <w:tcW w:w="0" w:type="auto"/>
            <w:vAlign w:val="center"/>
            <w:hideMark/>
          </w:tcPr>
          <w:p w14:paraId="390D51DC" w14:textId="77777777" w:rsidR="00AF42F7" w:rsidRPr="00AF42F7" w:rsidRDefault="00AF42F7" w:rsidP="00AF42F7">
            <w:pPr>
              <w:spacing w:before="100" w:beforeAutospacing="1" w:after="100" w:afterAutospacing="1" w:line="240" w:lineRule="auto"/>
              <w:jc w:val="center"/>
              <w:rPr>
                <w:rFonts w:ascii="Times New Roman" w:eastAsia="Times New Roman" w:hAnsi="Times New Roman" w:cs="Times New Roman"/>
                <w:b/>
                <w:bCs/>
                <w:sz w:val="24"/>
                <w:szCs w:val="24"/>
              </w:rPr>
            </w:pPr>
            <w:r w:rsidRPr="00AF42F7">
              <w:rPr>
                <w:rFonts w:ascii="Times New Roman" w:eastAsia="Times New Roman" w:hAnsi="Times New Roman" w:cs="Times New Roman"/>
                <w:b/>
                <w:bCs/>
                <w:sz w:val="24"/>
                <w:szCs w:val="24"/>
              </w:rPr>
              <w:t>Constraint</w:t>
            </w:r>
          </w:p>
        </w:tc>
        <w:tc>
          <w:tcPr>
            <w:tcW w:w="0" w:type="auto"/>
            <w:vAlign w:val="center"/>
            <w:hideMark/>
          </w:tcPr>
          <w:p w14:paraId="4F0A43C8" w14:textId="77777777" w:rsidR="00AF42F7" w:rsidRPr="00AF42F7" w:rsidRDefault="00AF42F7" w:rsidP="00AF42F7">
            <w:pPr>
              <w:spacing w:before="100" w:beforeAutospacing="1" w:after="100" w:afterAutospacing="1" w:line="240" w:lineRule="auto"/>
              <w:jc w:val="center"/>
              <w:rPr>
                <w:rFonts w:ascii="Times New Roman" w:eastAsia="Times New Roman" w:hAnsi="Times New Roman" w:cs="Times New Roman"/>
                <w:b/>
                <w:bCs/>
                <w:sz w:val="24"/>
                <w:szCs w:val="24"/>
              </w:rPr>
            </w:pPr>
            <w:r w:rsidRPr="00AF42F7">
              <w:rPr>
                <w:rFonts w:ascii="Times New Roman" w:eastAsia="Times New Roman" w:hAnsi="Times New Roman" w:cs="Times New Roman"/>
                <w:b/>
                <w:bCs/>
                <w:sz w:val="24"/>
                <w:szCs w:val="24"/>
              </w:rPr>
              <w:t>Justification</w:t>
            </w:r>
          </w:p>
        </w:tc>
      </w:tr>
      <w:tr w:rsidR="00AF42F7" w:rsidRPr="00AF42F7" w14:paraId="2E3FA623" w14:textId="77777777" w:rsidTr="00AF42F7">
        <w:trPr>
          <w:tblCellSpacing w:w="15" w:type="dxa"/>
        </w:trPr>
        <w:tc>
          <w:tcPr>
            <w:tcW w:w="0" w:type="auto"/>
            <w:vAlign w:val="center"/>
            <w:hideMark/>
          </w:tcPr>
          <w:p w14:paraId="742081A7"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proofErr w:type="spellStart"/>
            <w:r w:rsidRPr="00AF42F7">
              <w:rPr>
                <w:rFonts w:ascii="Courier New" w:eastAsia="Times New Roman" w:hAnsi="Courier New" w:cs="Courier New"/>
                <w:sz w:val="20"/>
                <w:szCs w:val="20"/>
              </w:rPr>
              <w:t>restaurant_id</w:t>
            </w:r>
            <w:proofErr w:type="spellEnd"/>
          </w:p>
        </w:tc>
        <w:tc>
          <w:tcPr>
            <w:tcW w:w="0" w:type="auto"/>
            <w:vAlign w:val="center"/>
            <w:hideMark/>
          </w:tcPr>
          <w:p w14:paraId="1E1ACAFF"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r w:rsidRPr="00AF42F7">
              <w:rPr>
                <w:rFonts w:ascii="Times New Roman" w:eastAsia="Times New Roman" w:hAnsi="Times New Roman" w:cs="Times New Roman"/>
                <w:sz w:val="24"/>
                <w:szCs w:val="24"/>
              </w:rPr>
              <w:t>PRIMARY KEY</w:t>
            </w:r>
          </w:p>
        </w:tc>
        <w:tc>
          <w:tcPr>
            <w:tcW w:w="0" w:type="auto"/>
            <w:vAlign w:val="center"/>
            <w:hideMark/>
          </w:tcPr>
          <w:p w14:paraId="04EA5EB3"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r w:rsidRPr="00AF42F7">
              <w:rPr>
                <w:rFonts w:ascii="Times New Roman" w:eastAsia="Times New Roman" w:hAnsi="Times New Roman" w:cs="Times New Roman"/>
                <w:sz w:val="24"/>
                <w:szCs w:val="24"/>
              </w:rPr>
              <w:t>Uniquely identifies each restaurant and prevents duplicate IDs.</w:t>
            </w:r>
          </w:p>
        </w:tc>
      </w:tr>
      <w:tr w:rsidR="00AF42F7" w:rsidRPr="00AF42F7" w14:paraId="35F088A7" w14:textId="77777777" w:rsidTr="00AF42F7">
        <w:trPr>
          <w:tblCellSpacing w:w="15" w:type="dxa"/>
        </w:trPr>
        <w:tc>
          <w:tcPr>
            <w:tcW w:w="0" w:type="auto"/>
            <w:vAlign w:val="center"/>
            <w:hideMark/>
          </w:tcPr>
          <w:p w14:paraId="5AD54D87"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proofErr w:type="spellStart"/>
            <w:r w:rsidRPr="00AF42F7">
              <w:rPr>
                <w:rFonts w:ascii="Courier New" w:eastAsia="Times New Roman" w:hAnsi="Courier New" w:cs="Courier New"/>
                <w:sz w:val="20"/>
                <w:szCs w:val="20"/>
              </w:rPr>
              <w:t>restaurant_name</w:t>
            </w:r>
            <w:proofErr w:type="spellEnd"/>
          </w:p>
        </w:tc>
        <w:tc>
          <w:tcPr>
            <w:tcW w:w="0" w:type="auto"/>
            <w:vAlign w:val="center"/>
            <w:hideMark/>
          </w:tcPr>
          <w:p w14:paraId="440C1274"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r w:rsidRPr="00AF42F7">
              <w:rPr>
                <w:rFonts w:ascii="Times New Roman" w:eastAsia="Times New Roman" w:hAnsi="Times New Roman" w:cs="Times New Roman"/>
                <w:sz w:val="24"/>
                <w:szCs w:val="24"/>
              </w:rPr>
              <w:t>NOT NULL</w:t>
            </w:r>
          </w:p>
        </w:tc>
        <w:tc>
          <w:tcPr>
            <w:tcW w:w="0" w:type="auto"/>
            <w:vAlign w:val="center"/>
            <w:hideMark/>
          </w:tcPr>
          <w:p w14:paraId="1E2CC0E3"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r w:rsidRPr="00AF42F7">
              <w:rPr>
                <w:rFonts w:ascii="Times New Roman" w:eastAsia="Times New Roman" w:hAnsi="Times New Roman" w:cs="Times New Roman"/>
                <w:sz w:val="24"/>
                <w:szCs w:val="24"/>
              </w:rPr>
              <w:t>Ensures every restaurant has a name.</w:t>
            </w:r>
          </w:p>
        </w:tc>
      </w:tr>
      <w:tr w:rsidR="00AF42F7" w:rsidRPr="00AF42F7" w14:paraId="3EA3CCD0" w14:textId="77777777" w:rsidTr="00AF42F7">
        <w:trPr>
          <w:tblCellSpacing w:w="15" w:type="dxa"/>
        </w:trPr>
        <w:tc>
          <w:tcPr>
            <w:tcW w:w="0" w:type="auto"/>
            <w:vAlign w:val="center"/>
            <w:hideMark/>
          </w:tcPr>
          <w:p w14:paraId="67B72D61"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r w:rsidRPr="00AF42F7">
              <w:rPr>
                <w:rFonts w:ascii="Courier New" w:eastAsia="Times New Roman" w:hAnsi="Courier New" w:cs="Courier New"/>
                <w:sz w:val="20"/>
                <w:szCs w:val="20"/>
              </w:rPr>
              <w:t>address</w:t>
            </w:r>
          </w:p>
        </w:tc>
        <w:tc>
          <w:tcPr>
            <w:tcW w:w="0" w:type="auto"/>
            <w:vAlign w:val="center"/>
            <w:hideMark/>
          </w:tcPr>
          <w:p w14:paraId="7954E3B6"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r w:rsidRPr="00AF42F7">
              <w:rPr>
                <w:rFonts w:ascii="Times New Roman" w:eastAsia="Times New Roman" w:hAnsi="Times New Roman" w:cs="Times New Roman"/>
                <w:sz w:val="24"/>
                <w:szCs w:val="24"/>
              </w:rPr>
              <w:t>NOT NULL</w:t>
            </w:r>
          </w:p>
        </w:tc>
        <w:tc>
          <w:tcPr>
            <w:tcW w:w="0" w:type="auto"/>
            <w:vAlign w:val="center"/>
            <w:hideMark/>
          </w:tcPr>
          <w:p w14:paraId="48B0B886"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r w:rsidRPr="00AF42F7">
              <w:rPr>
                <w:rFonts w:ascii="Times New Roman" w:eastAsia="Times New Roman" w:hAnsi="Times New Roman" w:cs="Times New Roman"/>
                <w:sz w:val="24"/>
                <w:szCs w:val="24"/>
              </w:rPr>
              <w:t>Ensures the restaurant's location is provided for deliveries.</w:t>
            </w:r>
          </w:p>
        </w:tc>
      </w:tr>
    </w:tbl>
    <w:p w14:paraId="2CF52320" w14:textId="77777777" w:rsidR="00AF42F7" w:rsidRPr="00AF42F7" w:rsidRDefault="00AF42F7" w:rsidP="00AF42F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AF42F7">
        <w:rPr>
          <w:rFonts w:ascii="Times New Roman" w:eastAsia="Times New Roman" w:hAnsi="Times New Roman" w:cs="Times New Roman"/>
          <w:b/>
          <w:bCs/>
          <w:sz w:val="27"/>
          <w:szCs w:val="27"/>
        </w:rPr>
        <w:t>Menu_Items</w:t>
      </w:r>
      <w:proofErr w:type="spellEnd"/>
      <w:r w:rsidRPr="00AF42F7">
        <w:rPr>
          <w:rFonts w:ascii="Times New Roman" w:eastAsia="Times New Roman" w:hAnsi="Times New Roman" w:cs="Times New Roman"/>
          <w:b/>
          <w:bCs/>
          <w:sz w:val="27"/>
          <w:szCs w:val="27"/>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2353"/>
        <w:gridCol w:w="5371"/>
      </w:tblGrid>
      <w:tr w:rsidR="00AF42F7" w:rsidRPr="00AF42F7" w14:paraId="15B85E5A" w14:textId="77777777" w:rsidTr="00AF42F7">
        <w:trPr>
          <w:tblCellSpacing w:w="15" w:type="dxa"/>
        </w:trPr>
        <w:tc>
          <w:tcPr>
            <w:tcW w:w="0" w:type="auto"/>
            <w:vAlign w:val="center"/>
            <w:hideMark/>
          </w:tcPr>
          <w:p w14:paraId="53515B1D" w14:textId="77777777" w:rsidR="00AF42F7" w:rsidRPr="00AF42F7" w:rsidRDefault="00AF42F7" w:rsidP="00AF42F7">
            <w:pPr>
              <w:spacing w:before="100" w:beforeAutospacing="1" w:after="100" w:afterAutospacing="1" w:line="240" w:lineRule="auto"/>
              <w:jc w:val="center"/>
              <w:rPr>
                <w:rFonts w:ascii="Times New Roman" w:eastAsia="Times New Roman" w:hAnsi="Times New Roman" w:cs="Times New Roman"/>
                <w:b/>
                <w:bCs/>
                <w:sz w:val="24"/>
                <w:szCs w:val="24"/>
              </w:rPr>
            </w:pPr>
            <w:r w:rsidRPr="00AF42F7">
              <w:rPr>
                <w:rFonts w:ascii="Times New Roman" w:eastAsia="Times New Roman" w:hAnsi="Times New Roman" w:cs="Times New Roman"/>
                <w:b/>
                <w:bCs/>
                <w:sz w:val="24"/>
                <w:szCs w:val="24"/>
              </w:rPr>
              <w:t>Column</w:t>
            </w:r>
          </w:p>
        </w:tc>
        <w:tc>
          <w:tcPr>
            <w:tcW w:w="0" w:type="auto"/>
            <w:vAlign w:val="center"/>
            <w:hideMark/>
          </w:tcPr>
          <w:p w14:paraId="7321553A" w14:textId="77777777" w:rsidR="00AF42F7" w:rsidRPr="00AF42F7" w:rsidRDefault="00AF42F7" w:rsidP="00AF42F7">
            <w:pPr>
              <w:spacing w:before="100" w:beforeAutospacing="1" w:after="100" w:afterAutospacing="1" w:line="240" w:lineRule="auto"/>
              <w:jc w:val="center"/>
              <w:rPr>
                <w:rFonts w:ascii="Times New Roman" w:eastAsia="Times New Roman" w:hAnsi="Times New Roman" w:cs="Times New Roman"/>
                <w:b/>
                <w:bCs/>
                <w:sz w:val="24"/>
                <w:szCs w:val="24"/>
              </w:rPr>
            </w:pPr>
            <w:r w:rsidRPr="00AF42F7">
              <w:rPr>
                <w:rFonts w:ascii="Times New Roman" w:eastAsia="Times New Roman" w:hAnsi="Times New Roman" w:cs="Times New Roman"/>
                <w:b/>
                <w:bCs/>
                <w:sz w:val="24"/>
                <w:szCs w:val="24"/>
              </w:rPr>
              <w:t>Constraint</w:t>
            </w:r>
          </w:p>
        </w:tc>
        <w:tc>
          <w:tcPr>
            <w:tcW w:w="0" w:type="auto"/>
            <w:vAlign w:val="center"/>
            <w:hideMark/>
          </w:tcPr>
          <w:p w14:paraId="60CF8F46" w14:textId="77777777" w:rsidR="00AF42F7" w:rsidRPr="00AF42F7" w:rsidRDefault="00AF42F7" w:rsidP="00AF42F7">
            <w:pPr>
              <w:spacing w:before="100" w:beforeAutospacing="1" w:after="100" w:afterAutospacing="1" w:line="240" w:lineRule="auto"/>
              <w:jc w:val="center"/>
              <w:rPr>
                <w:rFonts w:ascii="Times New Roman" w:eastAsia="Times New Roman" w:hAnsi="Times New Roman" w:cs="Times New Roman"/>
                <w:b/>
                <w:bCs/>
                <w:sz w:val="24"/>
                <w:szCs w:val="24"/>
              </w:rPr>
            </w:pPr>
            <w:r w:rsidRPr="00AF42F7">
              <w:rPr>
                <w:rFonts w:ascii="Times New Roman" w:eastAsia="Times New Roman" w:hAnsi="Times New Roman" w:cs="Times New Roman"/>
                <w:b/>
                <w:bCs/>
                <w:sz w:val="24"/>
                <w:szCs w:val="24"/>
              </w:rPr>
              <w:t>Justification</w:t>
            </w:r>
          </w:p>
        </w:tc>
      </w:tr>
      <w:tr w:rsidR="00AF42F7" w:rsidRPr="00AF42F7" w14:paraId="552C2AEB" w14:textId="77777777" w:rsidTr="00AF42F7">
        <w:trPr>
          <w:tblCellSpacing w:w="15" w:type="dxa"/>
        </w:trPr>
        <w:tc>
          <w:tcPr>
            <w:tcW w:w="0" w:type="auto"/>
            <w:vAlign w:val="center"/>
            <w:hideMark/>
          </w:tcPr>
          <w:p w14:paraId="5D086814"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proofErr w:type="spellStart"/>
            <w:r w:rsidRPr="00AF42F7">
              <w:rPr>
                <w:rFonts w:ascii="Courier New" w:eastAsia="Times New Roman" w:hAnsi="Courier New" w:cs="Courier New"/>
                <w:sz w:val="20"/>
                <w:szCs w:val="20"/>
              </w:rPr>
              <w:t>item_id</w:t>
            </w:r>
            <w:proofErr w:type="spellEnd"/>
          </w:p>
        </w:tc>
        <w:tc>
          <w:tcPr>
            <w:tcW w:w="0" w:type="auto"/>
            <w:vAlign w:val="center"/>
            <w:hideMark/>
          </w:tcPr>
          <w:p w14:paraId="268DA8C0"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r w:rsidRPr="00AF42F7">
              <w:rPr>
                <w:rFonts w:ascii="Times New Roman" w:eastAsia="Times New Roman" w:hAnsi="Times New Roman" w:cs="Times New Roman"/>
                <w:sz w:val="24"/>
                <w:szCs w:val="24"/>
              </w:rPr>
              <w:t>PRIMARY KEY</w:t>
            </w:r>
          </w:p>
        </w:tc>
        <w:tc>
          <w:tcPr>
            <w:tcW w:w="0" w:type="auto"/>
            <w:vAlign w:val="center"/>
            <w:hideMark/>
          </w:tcPr>
          <w:p w14:paraId="238F8D4B"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r w:rsidRPr="00AF42F7">
              <w:rPr>
                <w:rFonts w:ascii="Times New Roman" w:eastAsia="Times New Roman" w:hAnsi="Times New Roman" w:cs="Times New Roman"/>
                <w:sz w:val="24"/>
                <w:szCs w:val="24"/>
              </w:rPr>
              <w:t>Uniquely identifies each menu item.</w:t>
            </w:r>
          </w:p>
        </w:tc>
      </w:tr>
      <w:tr w:rsidR="00AF42F7" w:rsidRPr="00AF42F7" w14:paraId="43D943A3" w14:textId="77777777" w:rsidTr="00AF42F7">
        <w:trPr>
          <w:tblCellSpacing w:w="15" w:type="dxa"/>
        </w:trPr>
        <w:tc>
          <w:tcPr>
            <w:tcW w:w="0" w:type="auto"/>
            <w:vAlign w:val="center"/>
            <w:hideMark/>
          </w:tcPr>
          <w:p w14:paraId="1A776DD0"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proofErr w:type="spellStart"/>
            <w:r w:rsidRPr="00AF42F7">
              <w:rPr>
                <w:rFonts w:ascii="Courier New" w:eastAsia="Times New Roman" w:hAnsi="Courier New" w:cs="Courier New"/>
                <w:sz w:val="20"/>
                <w:szCs w:val="20"/>
              </w:rPr>
              <w:t>restaurant_id</w:t>
            </w:r>
            <w:proofErr w:type="spellEnd"/>
          </w:p>
        </w:tc>
        <w:tc>
          <w:tcPr>
            <w:tcW w:w="0" w:type="auto"/>
            <w:vAlign w:val="center"/>
            <w:hideMark/>
          </w:tcPr>
          <w:p w14:paraId="72BC8260"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r w:rsidRPr="00AF42F7">
              <w:rPr>
                <w:rFonts w:ascii="Times New Roman" w:eastAsia="Times New Roman" w:hAnsi="Times New Roman" w:cs="Times New Roman"/>
                <w:sz w:val="24"/>
                <w:szCs w:val="24"/>
              </w:rPr>
              <w:t>FOREIGN KEY, NOT NULL</w:t>
            </w:r>
          </w:p>
        </w:tc>
        <w:tc>
          <w:tcPr>
            <w:tcW w:w="0" w:type="auto"/>
            <w:vAlign w:val="center"/>
            <w:hideMark/>
          </w:tcPr>
          <w:p w14:paraId="44E29775"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r w:rsidRPr="00AF42F7">
              <w:rPr>
                <w:rFonts w:ascii="Times New Roman" w:eastAsia="Times New Roman" w:hAnsi="Times New Roman" w:cs="Times New Roman"/>
                <w:sz w:val="24"/>
                <w:szCs w:val="24"/>
              </w:rPr>
              <w:t>Links each menu item to an existing restaurant and ensures it belongs to one.</w:t>
            </w:r>
          </w:p>
        </w:tc>
      </w:tr>
      <w:tr w:rsidR="00AF42F7" w:rsidRPr="00AF42F7" w14:paraId="3024820A" w14:textId="77777777" w:rsidTr="00AF42F7">
        <w:trPr>
          <w:tblCellSpacing w:w="15" w:type="dxa"/>
        </w:trPr>
        <w:tc>
          <w:tcPr>
            <w:tcW w:w="0" w:type="auto"/>
            <w:vAlign w:val="center"/>
            <w:hideMark/>
          </w:tcPr>
          <w:p w14:paraId="01049FC8"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proofErr w:type="spellStart"/>
            <w:r w:rsidRPr="00AF42F7">
              <w:rPr>
                <w:rFonts w:ascii="Courier New" w:eastAsia="Times New Roman" w:hAnsi="Courier New" w:cs="Courier New"/>
                <w:sz w:val="20"/>
                <w:szCs w:val="20"/>
              </w:rPr>
              <w:t>item_name</w:t>
            </w:r>
            <w:proofErr w:type="spellEnd"/>
          </w:p>
        </w:tc>
        <w:tc>
          <w:tcPr>
            <w:tcW w:w="0" w:type="auto"/>
            <w:vAlign w:val="center"/>
            <w:hideMark/>
          </w:tcPr>
          <w:p w14:paraId="29726DC9"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r w:rsidRPr="00AF42F7">
              <w:rPr>
                <w:rFonts w:ascii="Times New Roman" w:eastAsia="Times New Roman" w:hAnsi="Times New Roman" w:cs="Times New Roman"/>
                <w:sz w:val="24"/>
                <w:szCs w:val="24"/>
              </w:rPr>
              <w:t>NOT NULL</w:t>
            </w:r>
          </w:p>
        </w:tc>
        <w:tc>
          <w:tcPr>
            <w:tcW w:w="0" w:type="auto"/>
            <w:vAlign w:val="center"/>
            <w:hideMark/>
          </w:tcPr>
          <w:p w14:paraId="25EA7F5B"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r w:rsidRPr="00AF42F7">
              <w:rPr>
                <w:rFonts w:ascii="Times New Roman" w:eastAsia="Times New Roman" w:hAnsi="Times New Roman" w:cs="Times New Roman"/>
                <w:sz w:val="24"/>
                <w:szCs w:val="24"/>
              </w:rPr>
              <w:t>Ensures every menu item has a name.</w:t>
            </w:r>
          </w:p>
        </w:tc>
      </w:tr>
      <w:tr w:rsidR="00AF42F7" w:rsidRPr="00AF42F7" w14:paraId="58F122E3" w14:textId="77777777" w:rsidTr="00AF42F7">
        <w:trPr>
          <w:tblCellSpacing w:w="15" w:type="dxa"/>
        </w:trPr>
        <w:tc>
          <w:tcPr>
            <w:tcW w:w="0" w:type="auto"/>
            <w:vAlign w:val="center"/>
            <w:hideMark/>
          </w:tcPr>
          <w:p w14:paraId="039D8FC4"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r w:rsidRPr="00AF42F7">
              <w:rPr>
                <w:rFonts w:ascii="Courier New" w:eastAsia="Times New Roman" w:hAnsi="Courier New" w:cs="Courier New"/>
                <w:sz w:val="20"/>
                <w:szCs w:val="20"/>
              </w:rPr>
              <w:t>price</w:t>
            </w:r>
          </w:p>
        </w:tc>
        <w:tc>
          <w:tcPr>
            <w:tcW w:w="0" w:type="auto"/>
            <w:vAlign w:val="center"/>
            <w:hideMark/>
          </w:tcPr>
          <w:p w14:paraId="4EA11108"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r w:rsidRPr="00AF42F7">
              <w:rPr>
                <w:rFonts w:ascii="Times New Roman" w:eastAsia="Times New Roman" w:hAnsi="Times New Roman" w:cs="Times New Roman"/>
                <w:sz w:val="24"/>
                <w:szCs w:val="24"/>
              </w:rPr>
              <w:t>NOT NULL</w:t>
            </w:r>
          </w:p>
        </w:tc>
        <w:tc>
          <w:tcPr>
            <w:tcW w:w="0" w:type="auto"/>
            <w:vAlign w:val="center"/>
            <w:hideMark/>
          </w:tcPr>
          <w:p w14:paraId="1417324B"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r w:rsidRPr="00AF42F7">
              <w:rPr>
                <w:rFonts w:ascii="Times New Roman" w:eastAsia="Times New Roman" w:hAnsi="Times New Roman" w:cs="Times New Roman"/>
                <w:sz w:val="24"/>
                <w:szCs w:val="24"/>
              </w:rPr>
              <w:t>Ensures every menu item has a specified price.</w:t>
            </w:r>
          </w:p>
        </w:tc>
      </w:tr>
    </w:tbl>
    <w:p w14:paraId="35D44EC9" w14:textId="77777777" w:rsidR="00AF42F7" w:rsidRPr="00AF42F7" w:rsidRDefault="00AF42F7" w:rsidP="00AF42F7">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AF42F7">
        <w:rPr>
          <w:rFonts w:ascii="Times New Roman" w:eastAsia="Times New Roman" w:hAnsi="Times New Roman" w:cs="Times New Roman"/>
          <w:b/>
          <w:bCs/>
          <w:sz w:val="27"/>
          <w:szCs w:val="27"/>
        </w:rPr>
        <w:t>Customer_Orders</w:t>
      </w:r>
      <w:proofErr w:type="spellEnd"/>
      <w:r w:rsidRPr="00AF42F7">
        <w:rPr>
          <w:rFonts w:ascii="Times New Roman" w:eastAsia="Times New Roman" w:hAnsi="Times New Roman" w:cs="Times New Roman"/>
          <w:b/>
          <w:bCs/>
          <w:sz w:val="27"/>
          <w:szCs w:val="27"/>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2850"/>
        <w:gridCol w:w="4874"/>
      </w:tblGrid>
      <w:tr w:rsidR="00AF42F7" w:rsidRPr="00AF42F7" w14:paraId="3A7A0B14" w14:textId="77777777" w:rsidTr="00AF42F7">
        <w:trPr>
          <w:tblCellSpacing w:w="15" w:type="dxa"/>
        </w:trPr>
        <w:tc>
          <w:tcPr>
            <w:tcW w:w="0" w:type="auto"/>
            <w:vAlign w:val="center"/>
            <w:hideMark/>
          </w:tcPr>
          <w:p w14:paraId="2CDF3336" w14:textId="77777777" w:rsidR="00AF42F7" w:rsidRPr="00AF42F7" w:rsidRDefault="00AF42F7" w:rsidP="00AF42F7">
            <w:pPr>
              <w:spacing w:before="100" w:beforeAutospacing="1" w:after="100" w:afterAutospacing="1" w:line="240" w:lineRule="auto"/>
              <w:jc w:val="center"/>
              <w:rPr>
                <w:rFonts w:ascii="Times New Roman" w:eastAsia="Times New Roman" w:hAnsi="Times New Roman" w:cs="Times New Roman"/>
                <w:b/>
                <w:bCs/>
                <w:sz w:val="24"/>
                <w:szCs w:val="24"/>
              </w:rPr>
            </w:pPr>
            <w:r w:rsidRPr="00AF42F7">
              <w:rPr>
                <w:rFonts w:ascii="Times New Roman" w:eastAsia="Times New Roman" w:hAnsi="Times New Roman" w:cs="Times New Roman"/>
                <w:b/>
                <w:bCs/>
                <w:sz w:val="24"/>
                <w:szCs w:val="24"/>
              </w:rPr>
              <w:t>Column</w:t>
            </w:r>
          </w:p>
        </w:tc>
        <w:tc>
          <w:tcPr>
            <w:tcW w:w="0" w:type="auto"/>
            <w:vAlign w:val="center"/>
            <w:hideMark/>
          </w:tcPr>
          <w:p w14:paraId="09BC6F52" w14:textId="77777777" w:rsidR="00AF42F7" w:rsidRPr="00AF42F7" w:rsidRDefault="00AF42F7" w:rsidP="00AF42F7">
            <w:pPr>
              <w:spacing w:before="100" w:beforeAutospacing="1" w:after="100" w:afterAutospacing="1" w:line="240" w:lineRule="auto"/>
              <w:jc w:val="center"/>
              <w:rPr>
                <w:rFonts w:ascii="Times New Roman" w:eastAsia="Times New Roman" w:hAnsi="Times New Roman" w:cs="Times New Roman"/>
                <w:b/>
                <w:bCs/>
                <w:sz w:val="24"/>
                <w:szCs w:val="24"/>
              </w:rPr>
            </w:pPr>
            <w:r w:rsidRPr="00AF42F7">
              <w:rPr>
                <w:rFonts w:ascii="Times New Roman" w:eastAsia="Times New Roman" w:hAnsi="Times New Roman" w:cs="Times New Roman"/>
                <w:b/>
                <w:bCs/>
                <w:sz w:val="24"/>
                <w:szCs w:val="24"/>
              </w:rPr>
              <w:t>Constraint</w:t>
            </w:r>
          </w:p>
        </w:tc>
        <w:tc>
          <w:tcPr>
            <w:tcW w:w="0" w:type="auto"/>
            <w:vAlign w:val="center"/>
            <w:hideMark/>
          </w:tcPr>
          <w:p w14:paraId="1D0741F5" w14:textId="77777777" w:rsidR="00AF42F7" w:rsidRPr="00AF42F7" w:rsidRDefault="00AF42F7" w:rsidP="00AF42F7">
            <w:pPr>
              <w:spacing w:before="100" w:beforeAutospacing="1" w:after="100" w:afterAutospacing="1" w:line="240" w:lineRule="auto"/>
              <w:jc w:val="center"/>
              <w:rPr>
                <w:rFonts w:ascii="Times New Roman" w:eastAsia="Times New Roman" w:hAnsi="Times New Roman" w:cs="Times New Roman"/>
                <w:b/>
                <w:bCs/>
                <w:sz w:val="24"/>
                <w:szCs w:val="24"/>
              </w:rPr>
            </w:pPr>
            <w:r w:rsidRPr="00AF42F7">
              <w:rPr>
                <w:rFonts w:ascii="Times New Roman" w:eastAsia="Times New Roman" w:hAnsi="Times New Roman" w:cs="Times New Roman"/>
                <w:b/>
                <w:bCs/>
                <w:sz w:val="24"/>
                <w:szCs w:val="24"/>
              </w:rPr>
              <w:t>Justification</w:t>
            </w:r>
          </w:p>
        </w:tc>
      </w:tr>
      <w:tr w:rsidR="00AF42F7" w:rsidRPr="00AF42F7" w14:paraId="6A0228B3" w14:textId="77777777" w:rsidTr="00AF42F7">
        <w:trPr>
          <w:tblCellSpacing w:w="15" w:type="dxa"/>
        </w:trPr>
        <w:tc>
          <w:tcPr>
            <w:tcW w:w="0" w:type="auto"/>
            <w:vAlign w:val="center"/>
            <w:hideMark/>
          </w:tcPr>
          <w:p w14:paraId="7707C525"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proofErr w:type="spellStart"/>
            <w:r w:rsidRPr="00AF42F7">
              <w:rPr>
                <w:rFonts w:ascii="Courier New" w:eastAsia="Times New Roman" w:hAnsi="Courier New" w:cs="Courier New"/>
                <w:sz w:val="20"/>
                <w:szCs w:val="20"/>
              </w:rPr>
              <w:t>order_id</w:t>
            </w:r>
            <w:proofErr w:type="spellEnd"/>
          </w:p>
        </w:tc>
        <w:tc>
          <w:tcPr>
            <w:tcW w:w="0" w:type="auto"/>
            <w:vAlign w:val="center"/>
            <w:hideMark/>
          </w:tcPr>
          <w:p w14:paraId="00231634"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r w:rsidRPr="00AF42F7">
              <w:rPr>
                <w:rFonts w:ascii="Times New Roman" w:eastAsia="Times New Roman" w:hAnsi="Times New Roman" w:cs="Times New Roman"/>
                <w:sz w:val="24"/>
                <w:szCs w:val="24"/>
              </w:rPr>
              <w:t>PRIMARY KEY</w:t>
            </w:r>
          </w:p>
        </w:tc>
        <w:tc>
          <w:tcPr>
            <w:tcW w:w="0" w:type="auto"/>
            <w:vAlign w:val="center"/>
            <w:hideMark/>
          </w:tcPr>
          <w:p w14:paraId="5D1782CF"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r w:rsidRPr="00AF42F7">
              <w:rPr>
                <w:rFonts w:ascii="Times New Roman" w:eastAsia="Times New Roman" w:hAnsi="Times New Roman" w:cs="Times New Roman"/>
                <w:sz w:val="24"/>
                <w:szCs w:val="24"/>
              </w:rPr>
              <w:t>Uniquely identifies each order.</w:t>
            </w:r>
          </w:p>
        </w:tc>
      </w:tr>
      <w:tr w:rsidR="00AF42F7" w:rsidRPr="00AF42F7" w14:paraId="7CEF80A7" w14:textId="77777777" w:rsidTr="00AF42F7">
        <w:trPr>
          <w:tblCellSpacing w:w="15" w:type="dxa"/>
        </w:trPr>
        <w:tc>
          <w:tcPr>
            <w:tcW w:w="0" w:type="auto"/>
            <w:vAlign w:val="center"/>
            <w:hideMark/>
          </w:tcPr>
          <w:p w14:paraId="6FE039A9"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proofErr w:type="spellStart"/>
            <w:r w:rsidRPr="00AF42F7">
              <w:rPr>
                <w:rFonts w:ascii="Courier New" w:eastAsia="Times New Roman" w:hAnsi="Courier New" w:cs="Courier New"/>
                <w:sz w:val="20"/>
                <w:szCs w:val="20"/>
              </w:rPr>
              <w:t>restaurant_id</w:t>
            </w:r>
            <w:proofErr w:type="spellEnd"/>
          </w:p>
        </w:tc>
        <w:tc>
          <w:tcPr>
            <w:tcW w:w="0" w:type="auto"/>
            <w:vAlign w:val="center"/>
            <w:hideMark/>
          </w:tcPr>
          <w:p w14:paraId="0810F20C"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r w:rsidRPr="00AF42F7">
              <w:rPr>
                <w:rFonts w:ascii="Times New Roman" w:eastAsia="Times New Roman" w:hAnsi="Times New Roman" w:cs="Times New Roman"/>
                <w:sz w:val="24"/>
                <w:szCs w:val="24"/>
              </w:rPr>
              <w:t>FOREIGN KEY, NOT NULL</w:t>
            </w:r>
          </w:p>
        </w:tc>
        <w:tc>
          <w:tcPr>
            <w:tcW w:w="0" w:type="auto"/>
            <w:vAlign w:val="center"/>
            <w:hideMark/>
          </w:tcPr>
          <w:p w14:paraId="0D226E56" w14:textId="77777777" w:rsidR="00AF42F7" w:rsidRP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r w:rsidRPr="00AF42F7">
              <w:rPr>
                <w:rFonts w:ascii="Times New Roman" w:eastAsia="Times New Roman" w:hAnsi="Times New Roman" w:cs="Times New Roman"/>
                <w:sz w:val="24"/>
                <w:szCs w:val="24"/>
              </w:rPr>
              <w:t>Ensures each order references an existing restaurant.</w:t>
            </w:r>
          </w:p>
        </w:tc>
      </w:tr>
    </w:tbl>
    <w:p w14:paraId="0B277557" w14:textId="77777777" w:rsidR="00AF42F7" w:rsidRPr="00AF42F7" w:rsidRDefault="00AF42F7" w:rsidP="00AF42F7">
      <w:pPr>
        <w:spacing w:before="100" w:beforeAutospacing="1" w:after="100" w:afterAutospacing="1" w:line="240" w:lineRule="auto"/>
        <w:outlineLvl w:val="1"/>
        <w:rPr>
          <w:rFonts w:ascii="Times New Roman" w:eastAsia="Times New Roman" w:hAnsi="Times New Roman" w:cs="Times New Roman"/>
          <w:b/>
          <w:bCs/>
          <w:sz w:val="36"/>
          <w:szCs w:val="36"/>
        </w:rPr>
      </w:pPr>
      <w:r w:rsidRPr="00AF42F7">
        <w:rPr>
          <w:rFonts w:ascii="Times New Roman" w:eastAsia="Times New Roman" w:hAnsi="Times New Roman" w:cs="Times New Roman"/>
          <w:b/>
          <w:bCs/>
          <w:sz w:val="36"/>
          <w:szCs w:val="36"/>
        </w:rPr>
        <w:t>2. What problems would arise without these constraints?</w:t>
      </w:r>
    </w:p>
    <w:p w14:paraId="03CD4906" w14:textId="77777777" w:rsidR="00AF42F7" w:rsidRPr="00AF42F7" w:rsidRDefault="00AF42F7" w:rsidP="00AF42F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42F7">
        <w:rPr>
          <w:rFonts w:ascii="Times New Roman" w:eastAsia="Times New Roman" w:hAnsi="Times New Roman" w:cs="Times New Roman"/>
          <w:sz w:val="24"/>
          <w:szCs w:val="24"/>
        </w:rPr>
        <w:t>Without NOT NULL: A restaurant could be stored without a name, or a menu item could have no price. This would cause incomplete records and make ordering and billing difficult.</w:t>
      </w:r>
    </w:p>
    <w:p w14:paraId="75772A6B" w14:textId="77777777" w:rsidR="00AF42F7" w:rsidRPr="00AF42F7" w:rsidRDefault="00AF42F7" w:rsidP="00AF42F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42F7">
        <w:rPr>
          <w:rFonts w:ascii="Times New Roman" w:eastAsia="Times New Roman" w:hAnsi="Times New Roman" w:cs="Times New Roman"/>
          <w:sz w:val="24"/>
          <w:szCs w:val="24"/>
        </w:rPr>
        <w:lastRenderedPageBreak/>
        <w:t>Without PRIMARY KEY: Two restaurants or orders could share the same ID. This would make it difficult to identify records accurately, update the correct order, or track deliveries.</w:t>
      </w:r>
    </w:p>
    <w:p w14:paraId="77A33065" w14:textId="77777777" w:rsidR="00AF42F7" w:rsidRPr="00AF42F7" w:rsidRDefault="00AF42F7" w:rsidP="00AF42F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42F7">
        <w:rPr>
          <w:rFonts w:ascii="Times New Roman" w:eastAsia="Times New Roman" w:hAnsi="Times New Roman" w:cs="Times New Roman"/>
          <w:sz w:val="24"/>
          <w:szCs w:val="24"/>
        </w:rPr>
        <w:t>Without FOREIGN KEY: A menu item could reference a restaurant that does not exist. Similarly, an order could be associated with an invalid restaurant ID, resulting in inconsistent data and order-processing errors.</w:t>
      </w:r>
    </w:p>
    <w:p w14:paraId="4A8497B0" w14:textId="77777777" w:rsidR="00AF42F7" w:rsidRPr="00AF42F7" w:rsidRDefault="00AF42F7" w:rsidP="00AF42F7">
      <w:pPr>
        <w:spacing w:before="100" w:beforeAutospacing="1" w:after="100" w:afterAutospacing="1" w:line="240" w:lineRule="auto"/>
        <w:outlineLvl w:val="1"/>
        <w:rPr>
          <w:rFonts w:ascii="Times New Roman" w:eastAsia="Times New Roman" w:hAnsi="Times New Roman" w:cs="Times New Roman"/>
          <w:b/>
          <w:bCs/>
          <w:sz w:val="36"/>
          <w:szCs w:val="36"/>
        </w:rPr>
      </w:pPr>
      <w:r w:rsidRPr="00AF42F7">
        <w:rPr>
          <w:rFonts w:ascii="Times New Roman" w:eastAsia="Times New Roman" w:hAnsi="Times New Roman" w:cs="Times New Roman"/>
          <w:b/>
          <w:bCs/>
          <w:sz w:val="36"/>
          <w:szCs w:val="36"/>
        </w:rPr>
        <w:t>3. Example SQL implementation</w:t>
      </w:r>
    </w:p>
    <w:p w14:paraId="5BBC24A9" w14:textId="77777777" w:rsidR="00AF42F7" w:rsidRPr="00AF42F7" w:rsidRDefault="00AF42F7" w:rsidP="00AF42F7">
      <w:pPr>
        <w:spacing w:after="0" w:line="240" w:lineRule="auto"/>
        <w:rPr>
          <w:rFonts w:ascii="Times New Roman" w:eastAsia="Times New Roman" w:hAnsi="Times New Roman" w:cs="Times New Roman"/>
          <w:sz w:val="24"/>
          <w:szCs w:val="24"/>
        </w:rPr>
      </w:pPr>
      <w:proofErr w:type="spellStart"/>
      <w:r w:rsidRPr="00AF42F7">
        <w:rPr>
          <w:rFonts w:ascii="Times New Roman" w:eastAsia="Times New Roman" w:hAnsi="Times New Roman" w:cs="Times New Roman"/>
          <w:sz w:val="24"/>
          <w:szCs w:val="24"/>
        </w:rPr>
        <w:t>sql</w:t>
      </w:r>
      <w:proofErr w:type="spellEnd"/>
    </w:p>
    <w:p w14:paraId="5BD74C8C" w14:textId="77777777" w:rsidR="00AF42F7" w:rsidRPr="00AF42F7" w:rsidRDefault="00AF42F7" w:rsidP="00AF42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42F7">
        <w:rPr>
          <w:rFonts w:ascii="Courier New" w:eastAsia="Times New Roman" w:hAnsi="Courier New" w:cs="Courier New"/>
          <w:sz w:val="20"/>
          <w:szCs w:val="20"/>
        </w:rPr>
        <w:t>CREATE TABLE Restaurant (</w:t>
      </w:r>
    </w:p>
    <w:p w14:paraId="6DA078F0" w14:textId="77777777" w:rsidR="00AF42F7" w:rsidRPr="00AF42F7" w:rsidRDefault="00AF42F7" w:rsidP="00AF42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42F7">
        <w:rPr>
          <w:rFonts w:ascii="Courier New" w:eastAsia="Times New Roman" w:hAnsi="Courier New" w:cs="Courier New"/>
          <w:sz w:val="20"/>
          <w:szCs w:val="20"/>
        </w:rPr>
        <w:t xml:space="preserve">    </w:t>
      </w:r>
      <w:proofErr w:type="spellStart"/>
      <w:r w:rsidRPr="00AF42F7">
        <w:rPr>
          <w:rFonts w:ascii="Courier New" w:eastAsia="Times New Roman" w:hAnsi="Courier New" w:cs="Courier New"/>
          <w:sz w:val="20"/>
          <w:szCs w:val="20"/>
        </w:rPr>
        <w:t>restaurant_id</w:t>
      </w:r>
      <w:proofErr w:type="spellEnd"/>
      <w:r w:rsidRPr="00AF42F7">
        <w:rPr>
          <w:rFonts w:ascii="Courier New" w:eastAsia="Times New Roman" w:hAnsi="Courier New" w:cs="Courier New"/>
          <w:sz w:val="20"/>
          <w:szCs w:val="20"/>
        </w:rPr>
        <w:t xml:space="preserve"> INT PRIMARY KEY,</w:t>
      </w:r>
    </w:p>
    <w:p w14:paraId="404C8679" w14:textId="77777777" w:rsidR="00AF42F7" w:rsidRPr="00AF42F7" w:rsidRDefault="00AF42F7" w:rsidP="00AF42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42F7">
        <w:rPr>
          <w:rFonts w:ascii="Courier New" w:eastAsia="Times New Roman" w:hAnsi="Courier New" w:cs="Courier New"/>
          <w:sz w:val="20"/>
          <w:szCs w:val="20"/>
        </w:rPr>
        <w:t xml:space="preserve">    </w:t>
      </w:r>
      <w:proofErr w:type="spellStart"/>
      <w:r w:rsidRPr="00AF42F7">
        <w:rPr>
          <w:rFonts w:ascii="Courier New" w:eastAsia="Times New Roman" w:hAnsi="Courier New" w:cs="Courier New"/>
          <w:sz w:val="20"/>
          <w:szCs w:val="20"/>
        </w:rPr>
        <w:t>restaurant_name</w:t>
      </w:r>
      <w:proofErr w:type="spellEnd"/>
      <w:r w:rsidRPr="00AF42F7">
        <w:rPr>
          <w:rFonts w:ascii="Courier New" w:eastAsia="Times New Roman" w:hAnsi="Courier New" w:cs="Courier New"/>
          <w:sz w:val="20"/>
          <w:szCs w:val="20"/>
        </w:rPr>
        <w:t xml:space="preserve"> </w:t>
      </w:r>
      <w:proofErr w:type="gramStart"/>
      <w:r w:rsidRPr="00AF42F7">
        <w:rPr>
          <w:rFonts w:ascii="Courier New" w:eastAsia="Times New Roman" w:hAnsi="Courier New" w:cs="Courier New"/>
          <w:sz w:val="20"/>
          <w:szCs w:val="20"/>
        </w:rPr>
        <w:t>VARCHAR(</w:t>
      </w:r>
      <w:proofErr w:type="gramEnd"/>
      <w:r w:rsidRPr="00AF42F7">
        <w:rPr>
          <w:rFonts w:ascii="Courier New" w:eastAsia="Times New Roman" w:hAnsi="Courier New" w:cs="Courier New"/>
          <w:sz w:val="20"/>
          <w:szCs w:val="20"/>
        </w:rPr>
        <w:t>100) NOT NULL,</w:t>
      </w:r>
    </w:p>
    <w:p w14:paraId="52CFB064" w14:textId="77777777" w:rsidR="00AF42F7" w:rsidRPr="00AF42F7" w:rsidRDefault="00AF42F7" w:rsidP="00AF42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42F7">
        <w:rPr>
          <w:rFonts w:ascii="Courier New" w:eastAsia="Times New Roman" w:hAnsi="Courier New" w:cs="Courier New"/>
          <w:sz w:val="20"/>
          <w:szCs w:val="20"/>
        </w:rPr>
        <w:t xml:space="preserve">    address </w:t>
      </w:r>
      <w:proofErr w:type="gramStart"/>
      <w:r w:rsidRPr="00AF42F7">
        <w:rPr>
          <w:rFonts w:ascii="Courier New" w:eastAsia="Times New Roman" w:hAnsi="Courier New" w:cs="Courier New"/>
          <w:sz w:val="20"/>
          <w:szCs w:val="20"/>
        </w:rPr>
        <w:t>VARCHAR(</w:t>
      </w:r>
      <w:proofErr w:type="gramEnd"/>
      <w:r w:rsidRPr="00AF42F7">
        <w:rPr>
          <w:rFonts w:ascii="Courier New" w:eastAsia="Times New Roman" w:hAnsi="Courier New" w:cs="Courier New"/>
          <w:sz w:val="20"/>
          <w:szCs w:val="20"/>
        </w:rPr>
        <w:t>200) NOT NULL</w:t>
      </w:r>
    </w:p>
    <w:p w14:paraId="04AEBD68" w14:textId="77777777" w:rsidR="00AF42F7" w:rsidRPr="00AF42F7" w:rsidRDefault="00AF42F7" w:rsidP="00AF42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42F7">
        <w:rPr>
          <w:rFonts w:ascii="Courier New" w:eastAsia="Times New Roman" w:hAnsi="Courier New" w:cs="Courier New"/>
          <w:sz w:val="20"/>
          <w:szCs w:val="20"/>
        </w:rPr>
        <w:t>);</w:t>
      </w:r>
    </w:p>
    <w:p w14:paraId="3EA4E06D" w14:textId="77777777" w:rsidR="00AF42F7" w:rsidRPr="00AF42F7" w:rsidRDefault="00AF42F7" w:rsidP="00AF42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427E6D" w14:textId="77777777" w:rsidR="00AF42F7" w:rsidRPr="00AF42F7" w:rsidRDefault="00AF42F7" w:rsidP="00AF42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42F7">
        <w:rPr>
          <w:rFonts w:ascii="Courier New" w:eastAsia="Times New Roman" w:hAnsi="Courier New" w:cs="Courier New"/>
          <w:sz w:val="20"/>
          <w:szCs w:val="20"/>
        </w:rPr>
        <w:t xml:space="preserve">CREATE TABLE </w:t>
      </w:r>
      <w:proofErr w:type="spellStart"/>
      <w:r w:rsidRPr="00AF42F7">
        <w:rPr>
          <w:rFonts w:ascii="Courier New" w:eastAsia="Times New Roman" w:hAnsi="Courier New" w:cs="Courier New"/>
          <w:sz w:val="20"/>
          <w:szCs w:val="20"/>
        </w:rPr>
        <w:t>Menu_Items</w:t>
      </w:r>
      <w:proofErr w:type="spellEnd"/>
      <w:r w:rsidRPr="00AF42F7">
        <w:rPr>
          <w:rFonts w:ascii="Courier New" w:eastAsia="Times New Roman" w:hAnsi="Courier New" w:cs="Courier New"/>
          <w:sz w:val="20"/>
          <w:szCs w:val="20"/>
        </w:rPr>
        <w:t xml:space="preserve"> (</w:t>
      </w:r>
    </w:p>
    <w:p w14:paraId="4FF90AB7" w14:textId="77777777" w:rsidR="00AF42F7" w:rsidRPr="00AF42F7" w:rsidRDefault="00AF42F7" w:rsidP="00AF42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42F7">
        <w:rPr>
          <w:rFonts w:ascii="Courier New" w:eastAsia="Times New Roman" w:hAnsi="Courier New" w:cs="Courier New"/>
          <w:sz w:val="20"/>
          <w:szCs w:val="20"/>
        </w:rPr>
        <w:t xml:space="preserve">    </w:t>
      </w:r>
      <w:proofErr w:type="spellStart"/>
      <w:r w:rsidRPr="00AF42F7">
        <w:rPr>
          <w:rFonts w:ascii="Courier New" w:eastAsia="Times New Roman" w:hAnsi="Courier New" w:cs="Courier New"/>
          <w:sz w:val="20"/>
          <w:szCs w:val="20"/>
        </w:rPr>
        <w:t>item_id</w:t>
      </w:r>
      <w:proofErr w:type="spellEnd"/>
      <w:r w:rsidRPr="00AF42F7">
        <w:rPr>
          <w:rFonts w:ascii="Courier New" w:eastAsia="Times New Roman" w:hAnsi="Courier New" w:cs="Courier New"/>
          <w:sz w:val="20"/>
          <w:szCs w:val="20"/>
        </w:rPr>
        <w:t xml:space="preserve"> INT PRIMARY KEY,</w:t>
      </w:r>
    </w:p>
    <w:p w14:paraId="201CF6A2" w14:textId="77777777" w:rsidR="00AF42F7" w:rsidRPr="00AF42F7" w:rsidRDefault="00AF42F7" w:rsidP="00AF42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42F7">
        <w:rPr>
          <w:rFonts w:ascii="Courier New" w:eastAsia="Times New Roman" w:hAnsi="Courier New" w:cs="Courier New"/>
          <w:sz w:val="20"/>
          <w:szCs w:val="20"/>
        </w:rPr>
        <w:t xml:space="preserve">    </w:t>
      </w:r>
      <w:proofErr w:type="spellStart"/>
      <w:r w:rsidRPr="00AF42F7">
        <w:rPr>
          <w:rFonts w:ascii="Courier New" w:eastAsia="Times New Roman" w:hAnsi="Courier New" w:cs="Courier New"/>
          <w:sz w:val="20"/>
          <w:szCs w:val="20"/>
        </w:rPr>
        <w:t>restaurant_id</w:t>
      </w:r>
      <w:proofErr w:type="spellEnd"/>
      <w:r w:rsidRPr="00AF42F7">
        <w:rPr>
          <w:rFonts w:ascii="Courier New" w:eastAsia="Times New Roman" w:hAnsi="Courier New" w:cs="Courier New"/>
          <w:sz w:val="20"/>
          <w:szCs w:val="20"/>
        </w:rPr>
        <w:t xml:space="preserve"> INT NOT NULL,</w:t>
      </w:r>
    </w:p>
    <w:p w14:paraId="122E6AC3" w14:textId="77777777" w:rsidR="00AF42F7" w:rsidRPr="00AF42F7" w:rsidRDefault="00AF42F7" w:rsidP="00AF42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42F7">
        <w:rPr>
          <w:rFonts w:ascii="Courier New" w:eastAsia="Times New Roman" w:hAnsi="Courier New" w:cs="Courier New"/>
          <w:sz w:val="20"/>
          <w:szCs w:val="20"/>
        </w:rPr>
        <w:t xml:space="preserve">    </w:t>
      </w:r>
      <w:proofErr w:type="spellStart"/>
      <w:r w:rsidRPr="00AF42F7">
        <w:rPr>
          <w:rFonts w:ascii="Courier New" w:eastAsia="Times New Roman" w:hAnsi="Courier New" w:cs="Courier New"/>
          <w:sz w:val="20"/>
          <w:szCs w:val="20"/>
        </w:rPr>
        <w:t>item_name</w:t>
      </w:r>
      <w:proofErr w:type="spellEnd"/>
      <w:r w:rsidRPr="00AF42F7">
        <w:rPr>
          <w:rFonts w:ascii="Courier New" w:eastAsia="Times New Roman" w:hAnsi="Courier New" w:cs="Courier New"/>
          <w:sz w:val="20"/>
          <w:szCs w:val="20"/>
        </w:rPr>
        <w:t xml:space="preserve"> </w:t>
      </w:r>
      <w:proofErr w:type="gramStart"/>
      <w:r w:rsidRPr="00AF42F7">
        <w:rPr>
          <w:rFonts w:ascii="Courier New" w:eastAsia="Times New Roman" w:hAnsi="Courier New" w:cs="Courier New"/>
          <w:sz w:val="20"/>
          <w:szCs w:val="20"/>
        </w:rPr>
        <w:t>VARCHAR(</w:t>
      </w:r>
      <w:proofErr w:type="gramEnd"/>
      <w:r w:rsidRPr="00AF42F7">
        <w:rPr>
          <w:rFonts w:ascii="Courier New" w:eastAsia="Times New Roman" w:hAnsi="Courier New" w:cs="Courier New"/>
          <w:sz w:val="20"/>
          <w:szCs w:val="20"/>
        </w:rPr>
        <w:t>100) NOT NULL,</w:t>
      </w:r>
    </w:p>
    <w:p w14:paraId="19C28060" w14:textId="77777777" w:rsidR="00AF42F7" w:rsidRPr="00AF42F7" w:rsidRDefault="00AF42F7" w:rsidP="00AF42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42F7">
        <w:rPr>
          <w:rFonts w:ascii="Courier New" w:eastAsia="Times New Roman" w:hAnsi="Courier New" w:cs="Courier New"/>
          <w:sz w:val="20"/>
          <w:szCs w:val="20"/>
        </w:rPr>
        <w:t xml:space="preserve">    price </w:t>
      </w:r>
      <w:proofErr w:type="gramStart"/>
      <w:r w:rsidRPr="00AF42F7">
        <w:rPr>
          <w:rFonts w:ascii="Courier New" w:eastAsia="Times New Roman" w:hAnsi="Courier New" w:cs="Courier New"/>
          <w:sz w:val="20"/>
          <w:szCs w:val="20"/>
        </w:rPr>
        <w:t>DECIMAL(</w:t>
      </w:r>
      <w:proofErr w:type="gramEnd"/>
      <w:r w:rsidRPr="00AF42F7">
        <w:rPr>
          <w:rFonts w:ascii="Courier New" w:eastAsia="Times New Roman" w:hAnsi="Courier New" w:cs="Courier New"/>
          <w:sz w:val="20"/>
          <w:szCs w:val="20"/>
        </w:rPr>
        <w:t>10,2) NOT NULL,</w:t>
      </w:r>
    </w:p>
    <w:p w14:paraId="55C3ABEE" w14:textId="77777777" w:rsidR="00AF42F7" w:rsidRPr="00AF42F7" w:rsidRDefault="00AF42F7" w:rsidP="00AF42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42F7">
        <w:rPr>
          <w:rFonts w:ascii="Courier New" w:eastAsia="Times New Roman" w:hAnsi="Courier New" w:cs="Courier New"/>
          <w:sz w:val="20"/>
          <w:szCs w:val="20"/>
        </w:rPr>
        <w:t xml:space="preserve">    FOREIGN KEY (</w:t>
      </w:r>
      <w:proofErr w:type="spellStart"/>
      <w:r w:rsidRPr="00AF42F7">
        <w:rPr>
          <w:rFonts w:ascii="Courier New" w:eastAsia="Times New Roman" w:hAnsi="Courier New" w:cs="Courier New"/>
          <w:sz w:val="20"/>
          <w:szCs w:val="20"/>
        </w:rPr>
        <w:t>restaurant_id</w:t>
      </w:r>
      <w:proofErr w:type="spellEnd"/>
      <w:r w:rsidRPr="00AF42F7">
        <w:rPr>
          <w:rFonts w:ascii="Courier New" w:eastAsia="Times New Roman" w:hAnsi="Courier New" w:cs="Courier New"/>
          <w:sz w:val="20"/>
          <w:szCs w:val="20"/>
        </w:rPr>
        <w:t>)</w:t>
      </w:r>
    </w:p>
    <w:p w14:paraId="4EA7A71F" w14:textId="77777777" w:rsidR="00AF42F7" w:rsidRPr="00AF42F7" w:rsidRDefault="00AF42F7" w:rsidP="00AF42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42F7">
        <w:rPr>
          <w:rFonts w:ascii="Courier New" w:eastAsia="Times New Roman" w:hAnsi="Courier New" w:cs="Courier New"/>
          <w:sz w:val="20"/>
          <w:szCs w:val="20"/>
        </w:rPr>
        <w:t xml:space="preserve">        REFERENCES Restaurant(</w:t>
      </w:r>
      <w:proofErr w:type="spellStart"/>
      <w:r w:rsidRPr="00AF42F7">
        <w:rPr>
          <w:rFonts w:ascii="Courier New" w:eastAsia="Times New Roman" w:hAnsi="Courier New" w:cs="Courier New"/>
          <w:sz w:val="20"/>
          <w:szCs w:val="20"/>
        </w:rPr>
        <w:t>restaurant_id</w:t>
      </w:r>
      <w:proofErr w:type="spellEnd"/>
      <w:r w:rsidRPr="00AF42F7">
        <w:rPr>
          <w:rFonts w:ascii="Courier New" w:eastAsia="Times New Roman" w:hAnsi="Courier New" w:cs="Courier New"/>
          <w:sz w:val="20"/>
          <w:szCs w:val="20"/>
        </w:rPr>
        <w:t>)</w:t>
      </w:r>
    </w:p>
    <w:p w14:paraId="10C32C0D" w14:textId="77777777" w:rsidR="00AF42F7" w:rsidRPr="00AF42F7" w:rsidRDefault="00AF42F7" w:rsidP="00AF42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42F7">
        <w:rPr>
          <w:rFonts w:ascii="Courier New" w:eastAsia="Times New Roman" w:hAnsi="Courier New" w:cs="Courier New"/>
          <w:sz w:val="20"/>
          <w:szCs w:val="20"/>
        </w:rPr>
        <w:t>);</w:t>
      </w:r>
    </w:p>
    <w:p w14:paraId="2A7DB5C2" w14:textId="77777777" w:rsidR="00AF42F7" w:rsidRPr="00AF42F7" w:rsidRDefault="00AF42F7" w:rsidP="00AF42F7">
      <w:pPr>
        <w:spacing w:before="100" w:beforeAutospacing="1" w:after="100" w:afterAutospacing="1" w:line="240" w:lineRule="auto"/>
        <w:outlineLvl w:val="1"/>
        <w:rPr>
          <w:rFonts w:ascii="Times New Roman" w:eastAsia="Times New Roman" w:hAnsi="Times New Roman" w:cs="Times New Roman"/>
          <w:b/>
          <w:bCs/>
          <w:sz w:val="36"/>
          <w:szCs w:val="36"/>
        </w:rPr>
      </w:pPr>
      <w:r w:rsidRPr="00AF42F7">
        <w:rPr>
          <w:rFonts w:ascii="Times New Roman" w:eastAsia="Times New Roman" w:hAnsi="Times New Roman" w:cs="Times New Roman"/>
          <w:b/>
          <w:bCs/>
          <w:sz w:val="36"/>
          <w:szCs w:val="36"/>
        </w:rPr>
        <w:t>Conclusion</w:t>
      </w:r>
    </w:p>
    <w:p w14:paraId="33B28E72" w14:textId="007E893F" w:rsidR="00AF42F7" w:rsidRDefault="00AF42F7" w:rsidP="00AF42F7">
      <w:pPr>
        <w:spacing w:before="100" w:beforeAutospacing="1" w:after="100" w:afterAutospacing="1" w:line="240" w:lineRule="auto"/>
        <w:rPr>
          <w:rFonts w:ascii="Times New Roman" w:eastAsia="Times New Roman" w:hAnsi="Times New Roman" w:cs="Times New Roman"/>
          <w:sz w:val="24"/>
          <w:szCs w:val="24"/>
        </w:rPr>
      </w:pPr>
      <w:r w:rsidRPr="00AF42F7">
        <w:rPr>
          <w:rFonts w:ascii="Times New Roman" w:eastAsia="Times New Roman" w:hAnsi="Times New Roman" w:cs="Times New Roman"/>
          <w:sz w:val="24"/>
          <w:szCs w:val="24"/>
        </w:rPr>
        <w:t>These constraints ensure that each record is identifiable, required information is present, and relationships between restaurants and menu items remain valid. Without them, the database could contain duplicate IDs, missing information, and invalid references, leading to unreliable food delivery operations.</w:t>
      </w:r>
    </w:p>
    <w:p w14:paraId="1163D6DC" w14:textId="3E366667" w:rsidR="001B7615" w:rsidRDefault="001B7615" w:rsidP="00AF42F7">
      <w:pPr>
        <w:spacing w:before="100" w:beforeAutospacing="1" w:after="100" w:afterAutospacing="1" w:line="240" w:lineRule="auto"/>
        <w:rPr>
          <w:rFonts w:ascii="Times New Roman" w:eastAsia="Times New Roman" w:hAnsi="Times New Roman" w:cs="Times New Roman"/>
          <w:sz w:val="24"/>
          <w:szCs w:val="24"/>
        </w:rPr>
      </w:pPr>
    </w:p>
    <w:p w14:paraId="423A9521" w14:textId="48A6DF55" w:rsidR="001B7615" w:rsidRDefault="001B7615" w:rsidP="00AF42F7">
      <w:pPr>
        <w:spacing w:before="100" w:beforeAutospacing="1" w:after="100" w:afterAutospacing="1" w:line="240" w:lineRule="auto"/>
      </w:pPr>
      <w:r>
        <w:rPr>
          <w:rFonts w:ascii="Times New Roman" w:eastAsia="Times New Roman" w:hAnsi="Times New Roman" w:cs="Times New Roman"/>
          <w:sz w:val="24"/>
          <w:szCs w:val="24"/>
        </w:rPr>
        <w:t xml:space="preserve">Scenario </w:t>
      </w:r>
      <w:proofErr w:type="gramStart"/>
      <w:r>
        <w:rPr>
          <w:rFonts w:ascii="Times New Roman" w:eastAsia="Times New Roman" w:hAnsi="Times New Roman" w:cs="Times New Roman"/>
          <w:sz w:val="24"/>
          <w:szCs w:val="24"/>
        </w:rPr>
        <w:t>2:-</w:t>
      </w:r>
      <w:proofErr w:type="gramEnd"/>
      <w:r>
        <w:rPr>
          <w:rFonts w:ascii="Times New Roman" w:eastAsia="Times New Roman" w:hAnsi="Times New Roman" w:cs="Times New Roman"/>
          <w:sz w:val="24"/>
          <w:szCs w:val="24"/>
        </w:rPr>
        <w:t xml:space="preserve"> </w:t>
      </w:r>
      <w:r>
        <w:t>You are managing the database for a food delivery platform. The operations team asks you to update the status of all orders placed more than 7 days ago that are still marked 'Pending' to 'Cancelled', and to permanently delete menu items marked 'Unavailable' from restaurants that have closed.</w:t>
      </w:r>
    </w:p>
    <w:p w14:paraId="7D6A7450" w14:textId="112885C0" w:rsidR="001B7615" w:rsidRDefault="001B7615" w:rsidP="00AF42F7">
      <w:pPr>
        <w:spacing w:before="100" w:beforeAutospacing="1" w:after="100" w:afterAutospacing="1" w:line="240" w:lineRule="auto"/>
      </w:pPr>
      <w:proofErr w:type="gramStart"/>
      <w:r>
        <w:t>Question:-</w:t>
      </w:r>
      <w:proofErr w:type="gramEnd"/>
      <w:r>
        <w:t xml:space="preserve"> Explain why the WHERE clause is essential in each DML statement. What could go wrong with an UPDATE or DELETE executed without a proper WHERE condition?</w:t>
      </w:r>
    </w:p>
    <w:p w14:paraId="451873E8" w14:textId="77777777" w:rsidR="00B70841" w:rsidRPr="00B70841" w:rsidRDefault="00B70841" w:rsidP="00B70841">
      <w:pPr>
        <w:spacing w:before="100" w:beforeAutospacing="1" w:after="100" w:afterAutospacing="1" w:line="240" w:lineRule="auto"/>
        <w:rPr>
          <w:rFonts w:ascii="Times New Roman" w:eastAsia="Times New Roman" w:hAnsi="Times New Roman" w:cs="Times New Roman"/>
          <w:sz w:val="24"/>
          <w:szCs w:val="24"/>
        </w:rPr>
      </w:pPr>
      <w:r w:rsidRPr="00B70841">
        <w:rPr>
          <w:rFonts w:ascii="Times New Roman" w:eastAsia="Times New Roman" w:hAnsi="Times New Roman" w:cs="Times New Roman"/>
          <w:sz w:val="24"/>
          <w:szCs w:val="24"/>
        </w:rPr>
        <w:t xml:space="preserve">The </w:t>
      </w:r>
      <w:r w:rsidRPr="00B70841">
        <w:rPr>
          <w:rFonts w:ascii="Courier New" w:eastAsia="Times New Roman" w:hAnsi="Courier New" w:cs="Courier New"/>
          <w:sz w:val="20"/>
          <w:szCs w:val="20"/>
        </w:rPr>
        <w:t>WHERE</w:t>
      </w:r>
      <w:r w:rsidRPr="00B70841">
        <w:rPr>
          <w:rFonts w:ascii="Times New Roman" w:eastAsia="Times New Roman" w:hAnsi="Times New Roman" w:cs="Times New Roman"/>
          <w:sz w:val="24"/>
          <w:szCs w:val="24"/>
        </w:rPr>
        <w:t xml:space="preserve"> clause is essential in SQL Data Manipulation Language (DML) statements because it specifies which rows should be affected by an </w:t>
      </w:r>
      <w:r w:rsidRPr="00B70841">
        <w:rPr>
          <w:rFonts w:ascii="Courier New" w:eastAsia="Times New Roman" w:hAnsi="Courier New" w:cs="Courier New"/>
          <w:sz w:val="20"/>
          <w:szCs w:val="20"/>
        </w:rPr>
        <w:t>UPDATE</w:t>
      </w:r>
      <w:r w:rsidRPr="00B70841">
        <w:rPr>
          <w:rFonts w:ascii="Times New Roman" w:eastAsia="Times New Roman" w:hAnsi="Times New Roman" w:cs="Times New Roman"/>
          <w:sz w:val="24"/>
          <w:szCs w:val="24"/>
        </w:rPr>
        <w:t xml:space="preserve"> or </w:t>
      </w:r>
      <w:r w:rsidRPr="00B70841">
        <w:rPr>
          <w:rFonts w:ascii="Courier New" w:eastAsia="Times New Roman" w:hAnsi="Courier New" w:cs="Courier New"/>
          <w:sz w:val="20"/>
          <w:szCs w:val="20"/>
        </w:rPr>
        <w:t>DELETE</w:t>
      </w:r>
      <w:r w:rsidRPr="00B70841">
        <w:rPr>
          <w:rFonts w:ascii="Times New Roman" w:eastAsia="Times New Roman" w:hAnsi="Times New Roman" w:cs="Times New Roman"/>
          <w:sz w:val="24"/>
          <w:szCs w:val="24"/>
        </w:rPr>
        <w:t xml:space="preserve"> operation. It ensures that only the records meeting the required conditions are modified or removed, protecting the database from accidental data loss.</w:t>
      </w:r>
    </w:p>
    <w:p w14:paraId="56236D83" w14:textId="77777777" w:rsidR="00B70841" w:rsidRPr="00B70841" w:rsidRDefault="00B70841" w:rsidP="00B70841">
      <w:pPr>
        <w:spacing w:before="100" w:beforeAutospacing="1" w:after="100" w:afterAutospacing="1" w:line="240" w:lineRule="auto"/>
        <w:outlineLvl w:val="1"/>
        <w:rPr>
          <w:rFonts w:ascii="Times New Roman" w:eastAsia="Times New Roman" w:hAnsi="Times New Roman" w:cs="Times New Roman"/>
          <w:b/>
          <w:bCs/>
          <w:sz w:val="36"/>
          <w:szCs w:val="36"/>
        </w:rPr>
      </w:pPr>
      <w:r w:rsidRPr="00B70841">
        <w:rPr>
          <w:rFonts w:ascii="Times New Roman" w:eastAsia="Times New Roman" w:hAnsi="Times New Roman" w:cs="Times New Roman"/>
          <w:b/>
          <w:bCs/>
          <w:sz w:val="36"/>
          <w:szCs w:val="36"/>
        </w:rPr>
        <w:lastRenderedPageBreak/>
        <w:t>1. Importance of the WHERE clause in UPDATE</w:t>
      </w:r>
    </w:p>
    <w:p w14:paraId="282D1973" w14:textId="77777777" w:rsidR="00B70841" w:rsidRPr="00B70841" w:rsidRDefault="00B70841" w:rsidP="00B70841">
      <w:pPr>
        <w:spacing w:before="100" w:beforeAutospacing="1" w:after="100" w:afterAutospacing="1" w:line="240" w:lineRule="auto"/>
        <w:rPr>
          <w:rFonts w:ascii="Times New Roman" w:eastAsia="Times New Roman" w:hAnsi="Times New Roman" w:cs="Times New Roman"/>
          <w:sz w:val="24"/>
          <w:szCs w:val="24"/>
        </w:rPr>
      </w:pPr>
      <w:r w:rsidRPr="00B70841">
        <w:rPr>
          <w:rFonts w:ascii="Times New Roman" w:eastAsia="Times New Roman" w:hAnsi="Times New Roman" w:cs="Times New Roman"/>
          <w:sz w:val="24"/>
          <w:szCs w:val="24"/>
        </w:rPr>
        <w:t xml:space="preserve">The operations team wants to change the status of all orders placed more than 7 days ago that are still marked </w:t>
      </w:r>
      <w:r w:rsidRPr="00B70841">
        <w:rPr>
          <w:rFonts w:ascii="Courier New" w:eastAsia="Times New Roman" w:hAnsi="Courier New" w:cs="Courier New"/>
          <w:sz w:val="20"/>
          <w:szCs w:val="20"/>
        </w:rPr>
        <w:t>'Pending'</w:t>
      </w:r>
      <w:r w:rsidRPr="00B70841">
        <w:rPr>
          <w:rFonts w:ascii="Times New Roman" w:eastAsia="Times New Roman" w:hAnsi="Times New Roman" w:cs="Times New Roman"/>
          <w:sz w:val="24"/>
          <w:szCs w:val="24"/>
        </w:rPr>
        <w:t xml:space="preserve"> to </w:t>
      </w:r>
      <w:r w:rsidRPr="00B70841">
        <w:rPr>
          <w:rFonts w:ascii="Courier New" w:eastAsia="Times New Roman" w:hAnsi="Courier New" w:cs="Courier New"/>
          <w:sz w:val="20"/>
          <w:szCs w:val="20"/>
        </w:rPr>
        <w:t>'Cancelled'</w:t>
      </w:r>
      <w:r w:rsidRPr="00B70841">
        <w:rPr>
          <w:rFonts w:ascii="Times New Roman" w:eastAsia="Times New Roman" w:hAnsi="Times New Roman" w:cs="Times New Roman"/>
          <w:sz w:val="24"/>
          <w:szCs w:val="24"/>
        </w:rPr>
        <w:t>.</w:t>
      </w:r>
    </w:p>
    <w:p w14:paraId="653628F7" w14:textId="77777777" w:rsidR="00B70841" w:rsidRPr="00B70841" w:rsidRDefault="00B70841" w:rsidP="00B70841">
      <w:pPr>
        <w:spacing w:after="0" w:line="240" w:lineRule="auto"/>
        <w:rPr>
          <w:rFonts w:ascii="Times New Roman" w:eastAsia="Times New Roman" w:hAnsi="Times New Roman" w:cs="Times New Roman"/>
          <w:sz w:val="24"/>
          <w:szCs w:val="24"/>
        </w:rPr>
      </w:pPr>
      <w:proofErr w:type="spellStart"/>
      <w:r w:rsidRPr="00B70841">
        <w:rPr>
          <w:rFonts w:ascii="Times New Roman" w:eastAsia="Times New Roman" w:hAnsi="Times New Roman" w:cs="Times New Roman"/>
          <w:sz w:val="24"/>
          <w:szCs w:val="24"/>
        </w:rPr>
        <w:t>sql</w:t>
      </w:r>
      <w:proofErr w:type="spellEnd"/>
    </w:p>
    <w:p w14:paraId="69CE83EA" w14:textId="77777777" w:rsidR="00B70841" w:rsidRPr="00B70841" w:rsidRDefault="00B70841" w:rsidP="00B70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0841">
        <w:rPr>
          <w:rFonts w:ascii="Courier New" w:eastAsia="Times New Roman" w:hAnsi="Courier New" w:cs="Courier New"/>
          <w:sz w:val="20"/>
          <w:szCs w:val="20"/>
        </w:rPr>
        <w:t>UPDATE Orders</w:t>
      </w:r>
    </w:p>
    <w:p w14:paraId="32A78F56" w14:textId="77777777" w:rsidR="00B70841" w:rsidRPr="00B70841" w:rsidRDefault="00B70841" w:rsidP="00B70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0841">
        <w:rPr>
          <w:rFonts w:ascii="Courier New" w:eastAsia="Times New Roman" w:hAnsi="Courier New" w:cs="Courier New"/>
          <w:sz w:val="20"/>
          <w:szCs w:val="20"/>
        </w:rPr>
        <w:t>SET Status = 'Cancelled'</w:t>
      </w:r>
    </w:p>
    <w:p w14:paraId="61329C39" w14:textId="77777777" w:rsidR="00B70841" w:rsidRPr="00B70841" w:rsidRDefault="00B70841" w:rsidP="00B70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0841">
        <w:rPr>
          <w:rFonts w:ascii="Courier New" w:eastAsia="Times New Roman" w:hAnsi="Courier New" w:cs="Courier New"/>
          <w:sz w:val="20"/>
          <w:szCs w:val="20"/>
        </w:rPr>
        <w:t xml:space="preserve">WHERE </w:t>
      </w:r>
      <w:proofErr w:type="spellStart"/>
      <w:r w:rsidRPr="00B70841">
        <w:rPr>
          <w:rFonts w:ascii="Courier New" w:eastAsia="Times New Roman" w:hAnsi="Courier New" w:cs="Courier New"/>
          <w:sz w:val="20"/>
          <w:szCs w:val="20"/>
        </w:rPr>
        <w:t>OrderDate</w:t>
      </w:r>
      <w:proofErr w:type="spellEnd"/>
      <w:r w:rsidRPr="00B70841">
        <w:rPr>
          <w:rFonts w:ascii="Courier New" w:eastAsia="Times New Roman" w:hAnsi="Courier New" w:cs="Courier New"/>
          <w:sz w:val="20"/>
          <w:szCs w:val="20"/>
        </w:rPr>
        <w:t xml:space="preserve"> &lt; CURRENT_DATE - INTERVAL '7 days'</w:t>
      </w:r>
    </w:p>
    <w:p w14:paraId="6DA02992" w14:textId="77777777" w:rsidR="00B70841" w:rsidRPr="00B70841" w:rsidRDefault="00B70841" w:rsidP="00B70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0841">
        <w:rPr>
          <w:rFonts w:ascii="Courier New" w:eastAsia="Times New Roman" w:hAnsi="Courier New" w:cs="Courier New"/>
          <w:sz w:val="20"/>
          <w:szCs w:val="20"/>
        </w:rPr>
        <w:t xml:space="preserve">  AND Status = 'Pending';</w:t>
      </w:r>
    </w:p>
    <w:p w14:paraId="3467B156" w14:textId="77777777" w:rsidR="00B70841" w:rsidRPr="00B70841" w:rsidRDefault="00B70841" w:rsidP="00B70841">
      <w:pPr>
        <w:spacing w:before="100" w:beforeAutospacing="1" w:after="100" w:afterAutospacing="1" w:line="240" w:lineRule="auto"/>
        <w:rPr>
          <w:rFonts w:ascii="Times New Roman" w:eastAsia="Times New Roman" w:hAnsi="Times New Roman" w:cs="Times New Roman"/>
          <w:sz w:val="24"/>
          <w:szCs w:val="24"/>
        </w:rPr>
      </w:pPr>
      <w:r w:rsidRPr="00B70841">
        <w:rPr>
          <w:rFonts w:ascii="Times New Roman" w:eastAsia="Times New Roman" w:hAnsi="Times New Roman" w:cs="Times New Roman"/>
          <w:sz w:val="24"/>
          <w:szCs w:val="24"/>
        </w:rPr>
        <w:t xml:space="preserve">Why is </w:t>
      </w:r>
      <w:r w:rsidRPr="00B70841">
        <w:rPr>
          <w:rFonts w:ascii="Courier New" w:eastAsia="Times New Roman" w:hAnsi="Courier New" w:cs="Courier New"/>
          <w:sz w:val="20"/>
          <w:szCs w:val="20"/>
        </w:rPr>
        <w:t>WHERE</w:t>
      </w:r>
      <w:r w:rsidRPr="00B70841">
        <w:rPr>
          <w:rFonts w:ascii="Times New Roman" w:eastAsia="Times New Roman" w:hAnsi="Times New Roman" w:cs="Times New Roman"/>
          <w:sz w:val="24"/>
          <w:szCs w:val="24"/>
        </w:rPr>
        <w:t xml:space="preserve"> essential?</w:t>
      </w:r>
    </w:p>
    <w:p w14:paraId="090B0E48" w14:textId="77777777" w:rsidR="00B70841" w:rsidRPr="00B70841" w:rsidRDefault="00B70841" w:rsidP="00B708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70841">
        <w:rPr>
          <w:rFonts w:ascii="Times New Roman" w:eastAsia="Times New Roman" w:hAnsi="Times New Roman" w:cs="Times New Roman"/>
          <w:sz w:val="24"/>
          <w:szCs w:val="24"/>
        </w:rPr>
        <w:t>It selects only orders placed more than 7 days ago.</w:t>
      </w:r>
    </w:p>
    <w:p w14:paraId="082F9210" w14:textId="77777777" w:rsidR="00B70841" w:rsidRPr="00B70841" w:rsidRDefault="00B70841" w:rsidP="00B708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70841">
        <w:rPr>
          <w:rFonts w:ascii="Times New Roman" w:eastAsia="Times New Roman" w:hAnsi="Times New Roman" w:cs="Times New Roman"/>
          <w:sz w:val="24"/>
          <w:szCs w:val="24"/>
        </w:rPr>
        <w:t xml:space="preserve">It ensures that only orders currently marked </w:t>
      </w:r>
      <w:r w:rsidRPr="00B70841">
        <w:rPr>
          <w:rFonts w:ascii="Courier New" w:eastAsia="Times New Roman" w:hAnsi="Courier New" w:cs="Courier New"/>
          <w:sz w:val="20"/>
          <w:szCs w:val="20"/>
        </w:rPr>
        <w:t>'Pending'</w:t>
      </w:r>
      <w:r w:rsidRPr="00B70841">
        <w:rPr>
          <w:rFonts w:ascii="Times New Roman" w:eastAsia="Times New Roman" w:hAnsi="Times New Roman" w:cs="Times New Roman"/>
          <w:sz w:val="24"/>
          <w:szCs w:val="24"/>
        </w:rPr>
        <w:t xml:space="preserve"> are updated.</w:t>
      </w:r>
    </w:p>
    <w:p w14:paraId="2403223E" w14:textId="77777777" w:rsidR="00B70841" w:rsidRPr="00B70841" w:rsidRDefault="00B70841" w:rsidP="00B708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70841">
        <w:rPr>
          <w:rFonts w:ascii="Times New Roman" w:eastAsia="Times New Roman" w:hAnsi="Times New Roman" w:cs="Times New Roman"/>
          <w:sz w:val="24"/>
          <w:szCs w:val="24"/>
        </w:rPr>
        <w:t xml:space="preserve">It prevents recent orders and orders with other statuses, such as </w:t>
      </w:r>
      <w:r w:rsidRPr="00B70841">
        <w:rPr>
          <w:rFonts w:ascii="Courier New" w:eastAsia="Times New Roman" w:hAnsi="Courier New" w:cs="Courier New"/>
          <w:sz w:val="20"/>
          <w:szCs w:val="20"/>
        </w:rPr>
        <w:t>'Delivered'</w:t>
      </w:r>
      <w:r w:rsidRPr="00B70841">
        <w:rPr>
          <w:rFonts w:ascii="Times New Roman" w:eastAsia="Times New Roman" w:hAnsi="Times New Roman" w:cs="Times New Roman"/>
          <w:sz w:val="24"/>
          <w:szCs w:val="24"/>
        </w:rPr>
        <w:t xml:space="preserve"> or </w:t>
      </w:r>
      <w:r w:rsidRPr="00B70841">
        <w:rPr>
          <w:rFonts w:ascii="Courier New" w:eastAsia="Times New Roman" w:hAnsi="Courier New" w:cs="Courier New"/>
          <w:sz w:val="20"/>
          <w:szCs w:val="20"/>
        </w:rPr>
        <w:t>'Cancelled'</w:t>
      </w:r>
      <w:r w:rsidRPr="00B70841">
        <w:rPr>
          <w:rFonts w:ascii="Times New Roman" w:eastAsia="Times New Roman" w:hAnsi="Times New Roman" w:cs="Times New Roman"/>
          <w:sz w:val="24"/>
          <w:szCs w:val="24"/>
        </w:rPr>
        <w:t>, from being changed unnecessarily.</w:t>
      </w:r>
    </w:p>
    <w:p w14:paraId="2745615E" w14:textId="77777777" w:rsidR="00B70841" w:rsidRPr="00B70841" w:rsidRDefault="00B70841" w:rsidP="00B70841">
      <w:pPr>
        <w:spacing w:before="100" w:beforeAutospacing="1" w:after="100" w:afterAutospacing="1" w:line="240" w:lineRule="auto"/>
        <w:rPr>
          <w:rFonts w:ascii="Times New Roman" w:eastAsia="Times New Roman" w:hAnsi="Times New Roman" w:cs="Times New Roman"/>
          <w:sz w:val="24"/>
          <w:szCs w:val="24"/>
        </w:rPr>
      </w:pPr>
      <w:r w:rsidRPr="00B70841">
        <w:rPr>
          <w:rFonts w:ascii="Times New Roman" w:eastAsia="Times New Roman" w:hAnsi="Times New Roman" w:cs="Times New Roman"/>
          <w:sz w:val="24"/>
          <w:szCs w:val="24"/>
        </w:rPr>
        <w:t xml:space="preserve">What could go wrong without </w:t>
      </w:r>
      <w:r w:rsidRPr="00B70841">
        <w:rPr>
          <w:rFonts w:ascii="Courier New" w:eastAsia="Times New Roman" w:hAnsi="Courier New" w:cs="Courier New"/>
          <w:sz w:val="20"/>
          <w:szCs w:val="20"/>
        </w:rPr>
        <w:t>WHERE</w:t>
      </w:r>
      <w:r w:rsidRPr="00B70841">
        <w:rPr>
          <w:rFonts w:ascii="Times New Roman" w:eastAsia="Times New Roman" w:hAnsi="Times New Roman" w:cs="Times New Roman"/>
          <w:sz w:val="24"/>
          <w:szCs w:val="24"/>
        </w:rPr>
        <w:t>?</w:t>
      </w:r>
    </w:p>
    <w:p w14:paraId="2BB51982" w14:textId="77777777" w:rsidR="00B70841" w:rsidRPr="00B70841" w:rsidRDefault="00B70841" w:rsidP="00B70841">
      <w:pPr>
        <w:spacing w:after="0" w:line="240" w:lineRule="auto"/>
        <w:rPr>
          <w:rFonts w:ascii="Times New Roman" w:eastAsia="Times New Roman" w:hAnsi="Times New Roman" w:cs="Times New Roman"/>
          <w:sz w:val="24"/>
          <w:szCs w:val="24"/>
        </w:rPr>
      </w:pPr>
      <w:proofErr w:type="spellStart"/>
      <w:r w:rsidRPr="00B70841">
        <w:rPr>
          <w:rFonts w:ascii="Times New Roman" w:eastAsia="Times New Roman" w:hAnsi="Times New Roman" w:cs="Times New Roman"/>
          <w:sz w:val="24"/>
          <w:szCs w:val="24"/>
        </w:rPr>
        <w:t>sql</w:t>
      </w:r>
      <w:proofErr w:type="spellEnd"/>
    </w:p>
    <w:p w14:paraId="5DA05935" w14:textId="77777777" w:rsidR="00B70841" w:rsidRPr="00B70841" w:rsidRDefault="00B70841" w:rsidP="00B70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0841">
        <w:rPr>
          <w:rFonts w:ascii="Courier New" w:eastAsia="Times New Roman" w:hAnsi="Courier New" w:cs="Courier New"/>
          <w:sz w:val="20"/>
          <w:szCs w:val="20"/>
        </w:rPr>
        <w:t>UPDATE Orders</w:t>
      </w:r>
    </w:p>
    <w:p w14:paraId="6B8B1CF2" w14:textId="77777777" w:rsidR="00B70841" w:rsidRPr="00B70841" w:rsidRDefault="00B70841" w:rsidP="00B70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0841">
        <w:rPr>
          <w:rFonts w:ascii="Courier New" w:eastAsia="Times New Roman" w:hAnsi="Courier New" w:cs="Courier New"/>
          <w:sz w:val="20"/>
          <w:szCs w:val="20"/>
        </w:rPr>
        <w:t>SET Status = 'Cancelled';</w:t>
      </w:r>
    </w:p>
    <w:p w14:paraId="52E24FD2" w14:textId="77777777" w:rsidR="00B70841" w:rsidRPr="00B70841" w:rsidRDefault="00B70841" w:rsidP="00B70841">
      <w:pPr>
        <w:spacing w:before="100" w:beforeAutospacing="1" w:after="100" w:afterAutospacing="1" w:line="240" w:lineRule="auto"/>
        <w:rPr>
          <w:rFonts w:ascii="Times New Roman" w:eastAsia="Times New Roman" w:hAnsi="Times New Roman" w:cs="Times New Roman"/>
          <w:sz w:val="24"/>
          <w:szCs w:val="24"/>
        </w:rPr>
      </w:pPr>
      <w:r w:rsidRPr="00B70841">
        <w:rPr>
          <w:rFonts w:ascii="Times New Roman" w:eastAsia="Times New Roman" w:hAnsi="Times New Roman" w:cs="Times New Roman"/>
          <w:sz w:val="24"/>
          <w:szCs w:val="24"/>
        </w:rPr>
        <w:t xml:space="preserve">This statement would change the status of every order in the table to </w:t>
      </w:r>
      <w:r w:rsidRPr="00B70841">
        <w:rPr>
          <w:rFonts w:ascii="Courier New" w:eastAsia="Times New Roman" w:hAnsi="Courier New" w:cs="Courier New"/>
          <w:sz w:val="20"/>
          <w:szCs w:val="20"/>
        </w:rPr>
        <w:t>'Cancelled'</w:t>
      </w:r>
      <w:r w:rsidRPr="00B70841">
        <w:rPr>
          <w:rFonts w:ascii="Times New Roman" w:eastAsia="Times New Roman" w:hAnsi="Times New Roman" w:cs="Times New Roman"/>
          <w:sz w:val="24"/>
          <w:szCs w:val="24"/>
        </w:rPr>
        <w:t>, including recent orders and successfully delivered orders. This could disrupt operations and cause incorrect information to be shown to customers.</w:t>
      </w:r>
    </w:p>
    <w:p w14:paraId="4F1D184F" w14:textId="77777777" w:rsidR="00B70841" w:rsidRPr="00B70841" w:rsidRDefault="00B70841" w:rsidP="00B70841">
      <w:pPr>
        <w:spacing w:before="100" w:beforeAutospacing="1" w:after="100" w:afterAutospacing="1" w:line="240" w:lineRule="auto"/>
        <w:outlineLvl w:val="1"/>
        <w:rPr>
          <w:rFonts w:ascii="Times New Roman" w:eastAsia="Times New Roman" w:hAnsi="Times New Roman" w:cs="Times New Roman"/>
          <w:b/>
          <w:bCs/>
          <w:sz w:val="36"/>
          <w:szCs w:val="36"/>
        </w:rPr>
      </w:pPr>
      <w:r w:rsidRPr="00B70841">
        <w:rPr>
          <w:rFonts w:ascii="Times New Roman" w:eastAsia="Times New Roman" w:hAnsi="Times New Roman" w:cs="Times New Roman"/>
          <w:b/>
          <w:bCs/>
          <w:sz w:val="36"/>
          <w:szCs w:val="36"/>
        </w:rPr>
        <w:t>2. Importance of the WHERE clause in DELETE</w:t>
      </w:r>
    </w:p>
    <w:p w14:paraId="2A3A738E" w14:textId="77777777" w:rsidR="00B70841" w:rsidRPr="00B70841" w:rsidRDefault="00B70841" w:rsidP="00B70841">
      <w:pPr>
        <w:spacing w:before="100" w:beforeAutospacing="1" w:after="100" w:afterAutospacing="1" w:line="240" w:lineRule="auto"/>
        <w:rPr>
          <w:rFonts w:ascii="Times New Roman" w:eastAsia="Times New Roman" w:hAnsi="Times New Roman" w:cs="Times New Roman"/>
          <w:sz w:val="24"/>
          <w:szCs w:val="24"/>
        </w:rPr>
      </w:pPr>
      <w:r w:rsidRPr="00B70841">
        <w:rPr>
          <w:rFonts w:ascii="Times New Roman" w:eastAsia="Times New Roman" w:hAnsi="Times New Roman" w:cs="Times New Roman"/>
          <w:sz w:val="24"/>
          <w:szCs w:val="24"/>
        </w:rPr>
        <w:t xml:space="preserve">The operations team also wants to permanently delete menu items marked </w:t>
      </w:r>
      <w:r w:rsidRPr="00B70841">
        <w:rPr>
          <w:rFonts w:ascii="Courier New" w:eastAsia="Times New Roman" w:hAnsi="Courier New" w:cs="Courier New"/>
          <w:sz w:val="20"/>
          <w:szCs w:val="20"/>
        </w:rPr>
        <w:t>'Unavailable'</w:t>
      </w:r>
      <w:r w:rsidRPr="00B70841">
        <w:rPr>
          <w:rFonts w:ascii="Times New Roman" w:eastAsia="Times New Roman" w:hAnsi="Times New Roman" w:cs="Times New Roman"/>
          <w:sz w:val="24"/>
          <w:szCs w:val="24"/>
        </w:rPr>
        <w:t xml:space="preserve"> from restaurants that have closed.</w:t>
      </w:r>
    </w:p>
    <w:p w14:paraId="1F6FD4CC" w14:textId="77777777" w:rsidR="00B70841" w:rsidRPr="00B70841" w:rsidRDefault="00B70841" w:rsidP="00B70841">
      <w:pPr>
        <w:spacing w:after="0" w:line="240" w:lineRule="auto"/>
        <w:rPr>
          <w:rFonts w:ascii="Times New Roman" w:eastAsia="Times New Roman" w:hAnsi="Times New Roman" w:cs="Times New Roman"/>
          <w:sz w:val="24"/>
          <w:szCs w:val="24"/>
        </w:rPr>
      </w:pPr>
      <w:proofErr w:type="spellStart"/>
      <w:r w:rsidRPr="00B70841">
        <w:rPr>
          <w:rFonts w:ascii="Times New Roman" w:eastAsia="Times New Roman" w:hAnsi="Times New Roman" w:cs="Times New Roman"/>
          <w:sz w:val="24"/>
          <w:szCs w:val="24"/>
        </w:rPr>
        <w:t>sql</w:t>
      </w:r>
      <w:proofErr w:type="spellEnd"/>
    </w:p>
    <w:p w14:paraId="20435128" w14:textId="77777777" w:rsidR="00B70841" w:rsidRPr="00B70841" w:rsidRDefault="00B70841" w:rsidP="00B70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0841">
        <w:rPr>
          <w:rFonts w:ascii="Courier New" w:eastAsia="Times New Roman" w:hAnsi="Courier New" w:cs="Courier New"/>
          <w:sz w:val="20"/>
          <w:szCs w:val="20"/>
        </w:rPr>
        <w:t xml:space="preserve">DELETE FROM </w:t>
      </w:r>
      <w:proofErr w:type="spellStart"/>
      <w:r w:rsidRPr="00B70841">
        <w:rPr>
          <w:rFonts w:ascii="Courier New" w:eastAsia="Times New Roman" w:hAnsi="Courier New" w:cs="Courier New"/>
          <w:sz w:val="20"/>
          <w:szCs w:val="20"/>
        </w:rPr>
        <w:t>MenuItems</w:t>
      </w:r>
      <w:proofErr w:type="spellEnd"/>
    </w:p>
    <w:p w14:paraId="518D241A" w14:textId="77777777" w:rsidR="00B70841" w:rsidRPr="00B70841" w:rsidRDefault="00B70841" w:rsidP="00B70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0841">
        <w:rPr>
          <w:rFonts w:ascii="Courier New" w:eastAsia="Times New Roman" w:hAnsi="Courier New" w:cs="Courier New"/>
          <w:sz w:val="20"/>
          <w:szCs w:val="20"/>
        </w:rPr>
        <w:t>WHERE Availability = 'Unavailable'</w:t>
      </w:r>
    </w:p>
    <w:p w14:paraId="2EAED89B" w14:textId="77777777" w:rsidR="00B70841" w:rsidRPr="00B70841" w:rsidRDefault="00B70841" w:rsidP="00B70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0841">
        <w:rPr>
          <w:rFonts w:ascii="Courier New" w:eastAsia="Times New Roman" w:hAnsi="Courier New" w:cs="Courier New"/>
          <w:sz w:val="20"/>
          <w:szCs w:val="20"/>
        </w:rPr>
        <w:t xml:space="preserve">  AND </w:t>
      </w:r>
      <w:proofErr w:type="spellStart"/>
      <w:r w:rsidRPr="00B70841">
        <w:rPr>
          <w:rFonts w:ascii="Courier New" w:eastAsia="Times New Roman" w:hAnsi="Courier New" w:cs="Courier New"/>
          <w:sz w:val="20"/>
          <w:szCs w:val="20"/>
        </w:rPr>
        <w:t>RestaurantID</w:t>
      </w:r>
      <w:proofErr w:type="spellEnd"/>
      <w:r w:rsidRPr="00B70841">
        <w:rPr>
          <w:rFonts w:ascii="Courier New" w:eastAsia="Times New Roman" w:hAnsi="Courier New" w:cs="Courier New"/>
          <w:sz w:val="20"/>
          <w:szCs w:val="20"/>
        </w:rPr>
        <w:t xml:space="preserve"> IN (</w:t>
      </w:r>
    </w:p>
    <w:p w14:paraId="04B88003" w14:textId="77777777" w:rsidR="00B70841" w:rsidRPr="00B70841" w:rsidRDefault="00B70841" w:rsidP="00B70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0841">
        <w:rPr>
          <w:rFonts w:ascii="Courier New" w:eastAsia="Times New Roman" w:hAnsi="Courier New" w:cs="Courier New"/>
          <w:sz w:val="20"/>
          <w:szCs w:val="20"/>
        </w:rPr>
        <w:t xml:space="preserve">      SELECT </w:t>
      </w:r>
      <w:proofErr w:type="spellStart"/>
      <w:r w:rsidRPr="00B70841">
        <w:rPr>
          <w:rFonts w:ascii="Courier New" w:eastAsia="Times New Roman" w:hAnsi="Courier New" w:cs="Courier New"/>
          <w:sz w:val="20"/>
          <w:szCs w:val="20"/>
        </w:rPr>
        <w:t>RestaurantID</w:t>
      </w:r>
      <w:proofErr w:type="spellEnd"/>
    </w:p>
    <w:p w14:paraId="3513B46E" w14:textId="77777777" w:rsidR="00B70841" w:rsidRPr="00B70841" w:rsidRDefault="00B70841" w:rsidP="00B70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0841">
        <w:rPr>
          <w:rFonts w:ascii="Courier New" w:eastAsia="Times New Roman" w:hAnsi="Courier New" w:cs="Courier New"/>
          <w:sz w:val="20"/>
          <w:szCs w:val="20"/>
        </w:rPr>
        <w:t xml:space="preserve">      FROM Restaurants</w:t>
      </w:r>
    </w:p>
    <w:p w14:paraId="4FFDA26C" w14:textId="77777777" w:rsidR="00B70841" w:rsidRPr="00B70841" w:rsidRDefault="00B70841" w:rsidP="00B70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0841">
        <w:rPr>
          <w:rFonts w:ascii="Courier New" w:eastAsia="Times New Roman" w:hAnsi="Courier New" w:cs="Courier New"/>
          <w:sz w:val="20"/>
          <w:szCs w:val="20"/>
        </w:rPr>
        <w:t xml:space="preserve">      WHERE Status = 'Closed'</w:t>
      </w:r>
    </w:p>
    <w:p w14:paraId="504CE77E" w14:textId="77777777" w:rsidR="00B70841" w:rsidRPr="00B70841" w:rsidRDefault="00B70841" w:rsidP="00B70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0841">
        <w:rPr>
          <w:rFonts w:ascii="Courier New" w:eastAsia="Times New Roman" w:hAnsi="Courier New" w:cs="Courier New"/>
          <w:sz w:val="20"/>
          <w:szCs w:val="20"/>
        </w:rPr>
        <w:t xml:space="preserve">  );</w:t>
      </w:r>
    </w:p>
    <w:p w14:paraId="3159B9F2" w14:textId="77777777" w:rsidR="00B70841" w:rsidRPr="00B70841" w:rsidRDefault="00B70841" w:rsidP="00B70841">
      <w:pPr>
        <w:spacing w:before="100" w:beforeAutospacing="1" w:after="100" w:afterAutospacing="1" w:line="240" w:lineRule="auto"/>
        <w:rPr>
          <w:rFonts w:ascii="Times New Roman" w:eastAsia="Times New Roman" w:hAnsi="Times New Roman" w:cs="Times New Roman"/>
          <w:sz w:val="24"/>
          <w:szCs w:val="24"/>
        </w:rPr>
      </w:pPr>
      <w:r w:rsidRPr="00B70841">
        <w:rPr>
          <w:rFonts w:ascii="Times New Roman" w:eastAsia="Times New Roman" w:hAnsi="Times New Roman" w:cs="Times New Roman"/>
          <w:sz w:val="24"/>
          <w:szCs w:val="24"/>
        </w:rPr>
        <w:t xml:space="preserve">Why is </w:t>
      </w:r>
      <w:r w:rsidRPr="00B70841">
        <w:rPr>
          <w:rFonts w:ascii="Courier New" w:eastAsia="Times New Roman" w:hAnsi="Courier New" w:cs="Courier New"/>
          <w:sz w:val="20"/>
          <w:szCs w:val="20"/>
        </w:rPr>
        <w:t>WHERE</w:t>
      </w:r>
      <w:r w:rsidRPr="00B70841">
        <w:rPr>
          <w:rFonts w:ascii="Times New Roman" w:eastAsia="Times New Roman" w:hAnsi="Times New Roman" w:cs="Times New Roman"/>
          <w:sz w:val="24"/>
          <w:szCs w:val="24"/>
        </w:rPr>
        <w:t xml:space="preserve"> essential?</w:t>
      </w:r>
    </w:p>
    <w:p w14:paraId="5A3F4557" w14:textId="77777777" w:rsidR="00B70841" w:rsidRPr="00B70841" w:rsidRDefault="00B70841" w:rsidP="00B708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70841">
        <w:rPr>
          <w:rFonts w:ascii="Times New Roman" w:eastAsia="Times New Roman" w:hAnsi="Times New Roman" w:cs="Times New Roman"/>
          <w:sz w:val="24"/>
          <w:szCs w:val="24"/>
        </w:rPr>
        <w:t xml:space="preserve">It limits deletion to menu items marked </w:t>
      </w:r>
      <w:r w:rsidRPr="00B70841">
        <w:rPr>
          <w:rFonts w:ascii="Courier New" w:eastAsia="Times New Roman" w:hAnsi="Courier New" w:cs="Courier New"/>
          <w:sz w:val="20"/>
          <w:szCs w:val="20"/>
        </w:rPr>
        <w:t>'Unavailable'</w:t>
      </w:r>
      <w:r w:rsidRPr="00B70841">
        <w:rPr>
          <w:rFonts w:ascii="Times New Roman" w:eastAsia="Times New Roman" w:hAnsi="Times New Roman" w:cs="Times New Roman"/>
          <w:sz w:val="24"/>
          <w:szCs w:val="24"/>
        </w:rPr>
        <w:t>.</w:t>
      </w:r>
    </w:p>
    <w:p w14:paraId="4853FEEF" w14:textId="77777777" w:rsidR="00B70841" w:rsidRPr="00B70841" w:rsidRDefault="00B70841" w:rsidP="00B708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70841">
        <w:rPr>
          <w:rFonts w:ascii="Times New Roman" w:eastAsia="Times New Roman" w:hAnsi="Times New Roman" w:cs="Times New Roman"/>
          <w:sz w:val="24"/>
          <w:szCs w:val="24"/>
        </w:rPr>
        <w:t xml:space="preserve">It ensures that the items belong only to restaurants whose status is </w:t>
      </w:r>
      <w:r w:rsidRPr="00B70841">
        <w:rPr>
          <w:rFonts w:ascii="Courier New" w:eastAsia="Times New Roman" w:hAnsi="Courier New" w:cs="Courier New"/>
          <w:sz w:val="20"/>
          <w:szCs w:val="20"/>
        </w:rPr>
        <w:t>'Closed'</w:t>
      </w:r>
      <w:r w:rsidRPr="00B70841">
        <w:rPr>
          <w:rFonts w:ascii="Times New Roman" w:eastAsia="Times New Roman" w:hAnsi="Times New Roman" w:cs="Times New Roman"/>
          <w:sz w:val="24"/>
          <w:szCs w:val="24"/>
        </w:rPr>
        <w:t>.</w:t>
      </w:r>
    </w:p>
    <w:p w14:paraId="5967F8FB" w14:textId="77777777" w:rsidR="00B70841" w:rsidRPr="00B70841" w:rsidRDefault="00B70841" w:rsidP="00B708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70841">
        <w:rPr>
          <w:rFonts w:ascii="Times New Roman" w:eastAsia="Times New Roman" w:hAnsi="Times New Roman" w:cs="Times New Roman"/>
          <w:sz w:val="24"/>
          <w:szCs w:val="24"/>
        </w:rPr>
        <w:lastRenderedPageBreak/>
        <w:t>It preserves available menu items and unavailable items belonging to restaurants that are still operating.</w:t>
      </w:r>
    </w:p>
    <w:p w14:paraId="04C78D14" w14:textId="77777777" w:rsidR="00B70841" w:rsidRPr="00B70841" w:rsidRDefault="00B70841" w:rsidP="00B70841">
      <w:pPr>
        <w:spacing w:before="100" w:beforeAutospacing="1" w:after="100" w:afterAutospacing="1" w:line="240" w:lineRule="auto"/>
        <w:rPr>
          <w:rFonts w:ascii="Times New Roman" w:eastAsia="Times New Roman" w:hAnsi="Times New Roman" w:cs="Times New Roman"/>
          <w:sz w:val="24"/>
          <w:szCs w:val="24"/>
        </w:rPr>
      </w:pPr>
      <w:r w:rsidRPr="00B70841">
        <w:rPr>
          <w:rFonts w:ascii="Times New Roman" w:eastAsia="Times New Roman" w:hAnsi="Times New Roman" w:cs="Times New Roman"/>
          <w:sz w:val="24"/>
          <w:szCs w:val="24"/>
        </w:rPr>
        <w:t xml:space="preserve">What could go wrong without </w:t>
      </w:r>
      <w:r w:rsidRPr="00B70841">
        <w:rPr>
          <w:rFonts w:ascii="Courier New" w:eastAsia="Times New Roman" w:hAnsi="Courier New" w:cs="Courier New"/>
          <w:sz w:val="20"/>
          <w:szCs w:val="20"/>
        </w:rPr>
        <w:t>WHERE</w:t>
      </w:r>
      <w:r w:rsidRPr="00B70841">
        <w:rPr>
          <w:rFonts w:ascii="Times New Roman" w:eastAsia="Times New Roman" w:hAnsi="Times New Roman" w:cs="Times New Roman"/>
          <w:sz w:val="24"/>
          <w:szCs w:val="24"/>
        </w:rPr>
        <w:t>?</w:t>
      </w:r>
    </w:p>
    <w:p w14:paraId="767BEE36" w14:textId="77777777" w:rsidR="00B70841" w:rsidRPr="00B70841" w:rsidRDefault="00B70841" w:rsidP="00B70841">
      <w:pPr>
        <w:spacing w:after="0" w:line="240" w:lineRule="auto"/>
        <w:rPr>
          <w:rFonts w:ascii="Times New Roman" w:eastAsia="Times New Roman" w:hAnsi="Times New Roman" w:cs="Times New Roman"/>
          <w:sz w:val="24"/>
          <w:szCs w:val="24"/>
        </w:rPr>
      </w:pPr>
      <w:proofErr w:type="spellStart"/>
      <w:r w:rsidRPr="00B70841">
        <w:rPr>
          <w:rFonts w:ascii="Times New Roman" w:eastAsia="Times New Roman" w:hAnsi="Times New Roman" w:cs="Times New Roman"/>
          <w:sz w:val="24"/>
          <w:szCs w:val="24"/>
        </w:rPr>
        <w:t>sql</w:t>
      </w:r>
      <w:proofErr w:type="spellEnd"/>
    </w:p>
    <w:p w14:paraId="0B6E856E" w14:textId="77777777" w:rsidR="00B70841" w:rsidRPr="00B70841" w:rsidRDefault="00B70841" w:rsidP="00B70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70841">
        <w:rPr>
          <w:rFonts w:ascii="Courier New" w:eastAsia="Times New Roman" w:hAnsi="Courier New" w:cs="Courier New"/>
          <w:sz w:val="20"/>
          <w:szCs w:val="20"/>
        </w:rPr>
        <w:t xml:space="preserve">DELETE FROM </w:t>
      </w:r>
      <w:proofErr w:type="spellStart"/>
      <w:r w:rsidRPr="00B70841">
        <w:rPr>
          <w:rFonts w:ascii="Courier New" w:eastAsia="Times New Roman" w:hAnsi="Courier New" w:cs="Courier New"/>
          <w:sz w:val="20"/>
          <w:szCs w:val="20"/>
        </w:rPr>
        <w:t>MenuItems</w:t>
      </w:r>
      <w:proofErr w:type="spellEnd"/>
      <w:r w:rsidRPr="00B70841">
        <w:rPr>
          <w:rFonts w:ascii="Courier New" w:eastAsia="Times New Roman" w:hAnsi="Courier New" w:cs="Courier New"/>
          <w:sz w:val="20"/>
          <w:szCs w:val="20"/>
        </w:rPr>
        <w:t>;</w:t>
      </w:r>
    </w:p>
    <w:p w14:paraId="2A019186" w14:textId="77777777" w:rsidR="00B70841" w:rsidRPr="00B70841" w:rsidRDefault="00B70841" w:rsidP="00B70841">
      <w:pPr>
        <w:spacing w:before="100" w:beforeAutospacing="1" w:after="100" w:afterAutospacing="1" w:line="240" w:lineRule="auto"/>
        <w:rPr>
          <w:rFonts w:ascii="Times New Roman" w:eastAsia="Times New Roman" w:hAnsi="Times New Roman" w:cs="Times New Roman"/>
          <w:sz w:val="24"/>
          <w:szCs w:val="24"/>
        </w:rPr>
      </w:pPr>
      <w:r w:rsidRPr="00B70841">
        <w:rPr>
          <w:rFonts w:ascii="Times New Roman" w:eastAsia="Times New Roman" w:hAnsi="Times New Roman" w:cs="Times New Roman"/>
          <w:sz w:val="24"/>
          <w:szCs w:val="24"/>
        </w:rPr>
        <w:t xml:space="preserve">This statement would delete every row in the </w:t>
      </w:r>
      <w:proofErr w:type="spellStart"/>
      <w:r w:rsidRPr="00B70841">
        <w:rPr>
          <w:rFonts w:ascii="Courier New" w:eastAsia="Times New Roman" w:hAnsi="Courier New" w:cs="Courier New"/>
          <w:sz w:val="20"/>
          <w:szCs w:val="20"/>
        </w:rPr>
        <w:t>MenuItems</w:t>
      </w:r>
      <w:proofErr w:type="spellEnd"/>
      <w:r w:rsidRPr="00B70841">
        <w:rPr>
          <w:rFonts w:ascii="Times New Roman" w:eastAsia="Times New Roman" w:hAnsi="Times New Roman" w:cs="Times New Roman"/>
          <w:sz w:val="24"/>
          <w:szCs w:val="24"/>
        </w:rPr>
        <w:t xml:space="preserve"> table, removing the menus of both open and closed restaurants, including available items. Recovering this data could be difficult or impossible without a backup.</w:t>
      </w:r>
    </w:p>
    <w:p w14:paraId="19387CE0" w14:textId="77777777" w:rsidR="00B70841" w:rsidRPr="00B70841" w:rsidRDefault="00B70841" w:rsidP="00B70841">
      <w:pPr>
        <w:spacing w:before="100" w:beforeAutospacing="1" w:after="100" w:afterAutospacing="1" w:line="240" w:lineRule="auto"/>
        <w:outlineLvl w:val="1"/>
        <w:rPr>
          <w:rFonts w:ascii="Times New Roman" w:eastAsia="Times New Roman" w:hAnsi="Times New Roman" w:cs="Times New Roman"/>
          <w:b/>
          <w:bCs/>
          <w:sz w:val="36"/>
          <w:szCs w:val="36"/>
        </w:rPr>
      </w:pPr>
      <w:r w:rsidRPr="00B70841">
        <w:rPr>
          <w:rFonts w:ascii="Times New Roman" w:eastAsia="Times New Roman" w:hAnsi="Times New Roman" w:cs="Times New Roman"/>
          <w:b/>
          <w:bCs/>
          <w:sz w:val="36"/>
          <w:szCs w:val="36"/>
        </w:rPr>
        <w:t>3. Risks of executing DML statements without a proper WHERE clause</w:t>
      </w:r>
    </w:p>
    <w:p w14:paraId="271B63E2" w14:textId="77777777" w:rsidR="00B70841" w:rsidRPr="00B70841" w:rsidRDefault="00B70841" w:rsidP="00B70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70841">
        <w:rPr>
          <w:rFonts w:ascii="Times New Roman" w:eastAsia="Times New Roman" w:hAnsi="Times New Roman" w:cs="Times New Roman"/>
          <w:sz w:val="24"/>
          <w:szCs w:val="24"/>
        </w:rPr>
        <w:t xml:space="preserve">Unintended data modification: An </w:t>
      </w:r>
      <w:r w:rsidRPr="00B70841">
        <w:rPr>
          <w:rFonts w:ascii="Courier New" w:eastAsia="Times New Roman" w:hAnsi="Courier New" w:cs="Courier New"/>
          <w:sz w:val="20"/>
          <w:szCs w:val="20"/>
        </w:rPr>
        <w:t>UPDATE</w:t>
      </w:r>
      <w:r w:rsidRPr="00B70841">
        <w:rPr>
          <w:rFonts w:ascii="Times New Roman" w:eastAsia="Times New Roman" w:hAnsi="Times New Roman" w:cs="Times New Roman"/>
          <w:sz w:val="24"/>
          <w:szCs w:val="24"/>
        </w:rPr>
        <w:t xml:space="preserve"> may change records that should remain unchanged.</w:t>
      </w:r>
    </w:p>
    <w:p w14:paraId="60D3AC04" w14:textId="77777777" w:rsidR="00B70841" w:rsidRPr="00B70841" w:rsidRDefault="00B70841" w:rsidP="00B70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70841">
        <w:rPr>
          <w:rFonts w:ascii="Times New Roman" w:eastAsia="Times New Roman" w:hAnsi="Times New Roman" w:cs="Times New Roman"/>
          <w:sz w:val="24"/>
          <w:szCs w:val="24"/>
        </w:rPr>
        <w:t xml:space="preserve">Permanent data loss: A </w:t>
      </w:r>
      <w:r w:rsidRPr="00B70841">
        <w:rPr>
          <w:rFonts w:ascii="Courier New" w:eastAsia="Times New Roman" w:hAnsi="Courier New" w:cs="Courier New"/>
          <w:sz w:val="20"/>
          <w:szCs w:val="20"/>
        </w:rPr>
        <w:t>DELETE</w:t>
      </w:r>
      <w:r w:rsidRPr="00B70841">
        <w:rPr>
          <w:rFonts w:ascii="Times New Roman" w:eastAsia="Times New Roman" w:hAnsi="Times New Roman" w:cs="Times New Roman"/>
          <w:sz w:val="24"/>
          <w:szCs w:val="24"/>
        </w:rPr>
        <w:t xml:space="preserve"> may remove all records from a table.</w:t>
      </w:r>
    </w:p>
    <w:p w14:paraId="337B0A44" w14:textId="77777777" w:rsidR="00B70841" w:rsidRPr="00B70841" w:rsidRDefault="00B70841" w:rsidP="00B70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70841">
        <w:rPr>
          <w:rFonts w:ascii="Times New Roman" w:eastAsia="Times New Roman" w:hAnsi="Times New Roman" w:cs="Times New Roman"/>
          <w:sz w:val="24"/>
          <w:szCs w:val="24"/>
        </w:rPr>
        <w:t>Business disruption: Customers may see incorrect order statuses or missing menu items.</w:t>
      </w:r>
    </w:p>
    <w:p w14:paraId="1245B35D" w14:textId="77777777" w:rsidR="00B70841" w:rsidRPr="00B70841" w:rsidRDefault="00B70841" w:rsidP="00B70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70841">
        <w:rPr>
          <w:rFonts w:ascii="Times New Roman" w:eastAsia="Times New Roman" w:hAnsi="Times New Roman" w:cs="Times New Roman"/>
          <w:sz w:val="24"/>
          <w:szCs w:val="24"/>
        </w:rPr>
        <w:t>Data integrity issues: Other records or processes that depend on the affected data may be disrupted.</w:t>
      </w:r>
    </w:p>
    <w:p w14:paraId="16FEB667" w14:textId="77777777" w:rsidR="00B70841" w:rsidRPr="00B70841" w:rsidRDefault="00B70841" w:rsidP="00B70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70841">
        <w:rPr>
          <w:rFonts w:ascii="Times New Roman" w:eastAsia="Times New Roman" w:hAnsi="Times New Roman" w:cs="Times New Roman"/>
          <w:sz w:val="24"/>
          <w:szCs w:val="24"/>
        </w:rPr>
        <w:t>Costly recovery: Restoring the correct data may require backups, transaction logs, or manual reconstruction.</w:t>
      </w:r>
    </w:p>
    <w:p w14:paraId="44A84910" w14:textId="77777777" w:rsidR="00B70841" w:rsidRPr="00B70841" w:rsidRDefault="00B70841" w:rsidP="00B70841">
      <w:pPr>
        <w:spacing w:before="100" w:beforeAutospacing="1" w:after="100" w:afterAutospacing="1" w:line="240" w:lineRule="auto"/>
        <w:outlineLvl w:val="1"/>
        <w:rPr>
          <w:rFonts w:ascii="Times New Roman" w:eastAsia="Times New Roman" w:hAnsi="Times New Roman" w:cs="Times New Roman"/>
          <w:b/>
          <w:bCs/>
          <w:sz w:val="36"/>
          <w:szCs w:val="36"/>
        </w:rPr>
      </w:pPr>
      <w:r w:rsidRPr="00B70841">
        <w:rPr>
          <w:rFonts w:ascii="Times New Roman" w:eastAsia="Times New Roman" w:hAnsi="Times New Roman" w:cs="Times New Roman"/>
          <w:b/>
          <w:bCs/>
          <w:sz w:val="36"/>
          <w:szCs w:val="36"/>
        </w:rPr>
        <w:t>Conclusion</w:t>
      </w:r>
    </w:p>
    <w:p w14:paraId="0707B4C5" w14:textId="6FA6FC8C" w:rsidR="00B70841" w:rsidRDefault="00B70841" w:rsidP="00B70841">
      <w:pPr>
        <w:spacing w:before="100" w:beforeAutospacing="1" w:after="100" w:afterAutospacing="1" w:line="240" w:lineRule="auto"/>
        <w:rPr>
          <w:rFonts w:ascii="Times New Roman" w:eastAsia="Times New Roman" w:hAnsi="Times New Roman" w:cs="Times New Roman"/>
          <w:sz w:val="24"/>
          <w:szCs w:val="24"/>
        </w:rPr>
      </w:pPr>
      <w:r w:rsidRPr="00B70841">
        <w:rPr>
          <w:rFonts w:ascii="Times New Roman" w:eastAsia="Times New Roman" w:hAnsi="Times New Roman" w:cs="Times New Roman"/>
          <w:sz w:val="24"/>
          <w:szCs w:val="24"/>
        </w:rPr>
        <w:t xml:space="preserve">The </w:t>
      </w:r>
      <w:r w:rsidRPr="00B70841">
        <w:rPr>
          <w:rFonts w:ascii="Courier New" w:eastAsia="Times New Roman" w:hAnsi="Courier New" w:cs="Courier New"/>
          <w:sz w:val="20"/>
          <w:szCs w:val="20"/>
        </w:rPr>
        <w:t>WHERE</w:t>
      </w:r>
      <w:r w:rsidRPr="00B70841">
        <w:rPr>
          <w:rFonts w:ascii="Times New Roman" w:eastAsia="Times New Roman" w:hAnsi="Times New Roman" w:cs="Times New Roman"/>
          <w:sz w:val="24"/>
          <w:szCs w:val="24"/>
        </w:rPr>
        <w:t xml:space="preserve"> clause is a critical safeguard in SQL. It ensures that DML statements affect only the intended records. Without a proper </w:t>
      </w:r>
      <w:r w:rsidRPr="00B70841">
        <w:rPr>
          <w:rFonts w:ascii="Courier New" w:eastAsia="Times New Roman" w:hAnsi="Courier New" w:cs="Courier New"/>
          <w:sz w:val="20"/>
          <w:szCs w:val="20"/>
        </w:rPr>
        <w:t>WHERE</w:t>
      </w:r>
      <w:r w:rsidRPr="00B70841">
        <w:rPr>
          <w:rFonts w:ascii="Times New Roman" w:eastAsia="Times New Roman" w:hAnsi="Times New Roman" w:cs="Times New Roman"/>
          <w:sz w:val="24"/>
          <w:szCs w:val="24"/>
        </w:rPr>
        <w:t xml:space="preserve"> condition, an </w:t>
      </w:r>
      <w:r w:rsidRPr="00B70841">
        <w:rPr>
          <w:rFonts w:ascii="Courier New" w:eastAsia="Times New Roman" w:hAnsi="Courier New" w:cs="Courier New"/>
          <w:sz w:val="20"/>
          <w:szCs w:val="20"/>
        </w:rPr>
        <w:t>UPDATE</w:t>
      </w:r>
      <w:r w:rsidRPr="00B70841">
        <w:rPr>
          <w:rFonts w:ascii="Times New Roman" w:eastAsia="Times New Roman" w:hAnsi="Times New Roman" w:cs="Times New Roman"/>
          <w:sz w:val="24"/>
          <w:szCs w:val="24"/>
        </w:rPr>
        <w:t xml:space="preserve"> can modify every row, and a </w:t>
      </w:r>
      <w:r w:rsidRPr="00B70841">
        <w:rPr>
          <w:rFonts w:ascii="Courier New" w:eastAsia="Times New Roman" w:hAnsi="Courier New" w:cs="Courier New"/>
          <w:sz w:val="20"/>
          <w:szCs w:val="20"/>
        </w:rPr>
        <w:t>DELETE</w:t>
      </w:r>
      <w:r w:rsidRPr="00B70841">
        <w:rPr>
          <w:rFonts w:ascii="Times New Roman" w:eastAsia="Times New Roman" w:hAnsi="Times New Roman" w:cs="Times New Roman"/>
          <w:sz w:val="24"/>
          <w:szCs w:val="24"/>
        </w:rPr>
        <w:t xml:space="preserve"> can remove every row in the target table. Therefore, conditions should be checked carefully before executing either statement, especially in a production database.</w:t>
      </w:r>
    </w:p>
    <w:p w14:paraId="743375AD" w14:textId="7536608F" w:rsidR="00B70841" w:rsidRDefault="00B70841" w:rsidP="00B70841">
      <w:pPr>
        <w:spacing w:before="100" w:beforeAutospacing="1" w:after="100" w:afterAutospacing="1" w:line="240" w:lineRule="auto"/>
        <w:rPr>
          <w:rFonts w:ascii="Times New Roman" w:eastAsia="Times New Roman" w:hAnsi="Times New Roman" w:cs="Times New Roman"/>
          <w:sz w:val="24"/>
          <w:szCs w:val="24"/>
        </w:rPr>
      </w:pPr>
    </w:p>
    <w:p w14:paraId="422351C0" w14:textId="75FBF321" w:rsidR="00B70841" w:rsidRDefault="00B70841" w:rsidP="00B70841">
      <w:pPr>
        <w:spacing w:before="100" w:beforeAutospacing="1" w:after="100" w:afterAutospacing="1" w:line="240" w:lineRule="auto"/>
      </w:pPr>
      <w:r>
        <w:rPr>
          <w:rFonts w:ascii="Times New Roman" w:eastAsia="Times New Roman" w:hAnsi="Times New Roman" w:cs="Times New Roman"/>
          <w:sz w:val="24"/>
          <w:szCs w:val="24"/>
        </w:rPr>
        <w:t xml:space="preserve">Scenario </w:t>
      </w:r>
      <w:proofErr w:type="gramStart"/>
      <w:r>
        <w:rPr>
          <w:rFonts w:ascii="Times New Roman" w:eastAsia="Times New Roman" w:hAnsi="Times New Roman" w:cs="Times New Roman"/>
          <w:sz w:val="24"/>
          <w:szCs w:val="24"/>
        </w:rPr>
        <w:t>3:-</w:t>
      </w:r>
      <w:proofErr w:type="gramEnd"/>
      <w:r>
        <w:rPr>
          <w:rFonts w:ascii="Times New Roman" w:eastAsia="Times New Roman" w:hAnsi="Times New Roman" w:cs="Times New Roman"/>
          <w:sz w:val="24"/>
          <w:szCs w:val="24"/>
        </w:rPr>
        <w:t xml:space="preserve"> </w:t>
      </w:r>
      <w:r>
        <w:t>You are building a revenue dashboard for a food delivery startup. The management wants total revenue, average order value, and number of orders per restaurant — but only for restaurants that have processed more than 20 orders in the current month.</w:t>
      </w:r>
    </w:p>
    <w:p w14:paraId="5DAB2987" w14:textId="0D6CF90F" w:rsidR="00B70841" w:rsidRDefault="00B70841" w:rsidP="00B70841">
      <w:pPr>
        <w:spacing w:before="100" w:beforeAutospacing="1" w:after="100" w:afterAutospacing="1" w:line="240" w:lineRule="auto"/>
      </w:pPr>
      <w:proofErr w:type="gramStart"/>
      <w:r>
        <w:t>Question:-</w:t>
      </w:r>
      <w:proofErr w:type="gramEnd"/>
      <w:r>
        <w:t xml:space="preserve"> </w:t>
      </w:r>
      <w:proofErr w:type="spellStart"/>
      <w:r>
        <w:t>hich</w:t>
      </w:r>
      <w:proofErr w:type="spellEnd"/>
      <w:r>
        <w:t xml:space="preserve"> SQL clauses and aggregate functions would you use to produce this report? Explain why HAVING must be used here rather than WHERE to filter by aggregate results.</w:t>
      </w:r>
    </w:p>
    <w:p w14:paraId="289B5C50" w14:textId="6B3134D0" w:rsidR="00B70841" w:rsidRDefault="00B70841" w:rsidP="00B70841">
      <w:pPr>
        <w:spacing w:before="100" w:beforeAutospacing="1" w:after="100" w:afterAutospacing="1" w:line="240" w:lineRule="auto"/>
      </w:pPr>
    </w:p>
    <w:p w14:paraId="2FE22EE6"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 xml:space="preserve">To generate this revenue dashboard, I would use </w:t>
      </w:r>
      <w:r w:rsidRPr="00241C7D">
        <w:rPr>
          <w:rFonts w:ascii="Courier New" w:eastAsia="Times New Roman" w:hAnsi="Courier New" w:cs="Courier New"/>
          <w:sz w:val="20"/>
          <w:szCs w:val="20"/>
        </w:rPr>
        <w:t>SELECT</w:t>
      </w:r>
      <w:r w:rsidRPr="00241C7D">
        <w:rPr>
          <w:rFonts w:ascii="Times New Roman" w:eastAsia="Times New Roman" w:hAnsi="Times New Roman" w:cs="Times New Roman"/>
          <w:sz w:val="24"/>
          <w:szCs w:val="24"/>
        </w:rPr>
        <w:t xml:space="preserve">, </w:t>
      </w:r>
      <w:r w:rsidRPr="00241C7D">
        <w:rPr>
          <w:rFonts w:ascii="Courier New" w:eastAsia="Times New Roman" w:hAnsi="Courier New" w:cs="Courier New"/>
          <w:sz w:val="20"/>
          <w:szCs w:val="20"/>
        </w:rPr>
        <w:t>FROM</w:t>
      </w:r>
      <w:r w:rsidRPr="00241C7D">
        <w:rPr>
          <w:rFonts w:ascii="Times New Roman" w:eastAsia="Times New Roman" w:hAnsi="Times New Roman" w:cs="Times New Roman"/>
          <w:sz w:val="24"/>
          <w:szCs w:val="24"/>
        </w:rPr>
        <w:t xml:space="preserve">, </w:t>
      </w:r>
      <w:r w:rsidRPr="00241C7D">
        <w:rPr>
          <w:rFonts w:ascii="Courier New" w:eastAsia="Times New Roman" w:hAnsi="Courier New" w:cs="Courier New"/>
          <w:sz w:val="20"/>
          <w:szCs w:val="20"/>
        </w:rPr>
        <w:t>WHERE</w:t>
      </w:r>
      <w:r w:rsidRPr="00241C7D">
        <w:rPr>
          <w:rFonts w:ascii="Times New Roman" w:eastAsia="Times New Roman" w:hAnsi="Times New Roman" w:cs="Times New Roman"/>
          <w:sz w:val="24"/>
          <w:szCs w:val="24"/>
        </w:rPr>
        <w:t xml:space="preserve">, </w:t>
      </w:r>
      <w:r w:rsidRPr="00241C7D">
        <w:rPr>
          <w:rFonts w:ascii="Courier New" w:eastAsia="Times New Roman" w:hAnsi="Courier New" w:cs="Courier New"/>
          <w:sz w:val="20"/>
          <w:szCs w:val="20"/>
        </w:rPr>
        <w:t>GROUP BY</w:t>
      </w:r>
      <w:r w:rsidRPr="00241C7D">
        <w:rPr>
          <w:rFonts w:ascii="Times New Roman" w:eastAsia="Times New Roman" w:hAnsi="Times New Roman" w:cs="Times New Roman"/>
          <w:sz w:val="24"/>
          <w:szCs w:val="24"/>
        </w:rPr>
        <w:t xml:space="preserve">, and </w:t>
      </w:r>
      <w:r w:rsidRPr="00241C7D">
        <w:rPr>
          <w:rFonts w:ascii="Courier New" w:eastAsia="Times New Roman" w:hAnsi="Courier New" w:cs="Courier New"/>
          <w:sz w:val="20"/>
          <w:szCs w:val="20"/>
        </w:rPr>
        <w:t>HAVING</w:t>
      </w:r>
      <w:r w:rsidRPr="00241C7D">
        <w:rPr>
          <w:rFonts w:ascii="Times New Roman" w:eastAsia="Times New Roman" w:hAnsi="Times New Roman" w:cs="Times New Roman"/>
          <w:sz w:val="24"/>
          <w:szCs w:val="24"/>
        </w:rPr>
        <w:t xml:space="preserve"> clauses, along with the aggregate functions </w:t>
      </w:r>
      <w:proofErr w:type="gramStart"/>
      <w:r w:rsidRPr="00241C7D">
        <w:rPr>
          <w:rFonts w:ascii="Courier New" w:eastAsia="Times New Roman" w:hAnsi="Courier New" w:cs="Courier New"/>
          <w:sz w:val="20"/>
          <w:szCs w:val="20"/>
        </w:rPr>
        <w:t>SUM(</w:t>
      </w:r>
      <w:proofErr w:type="gramEnd"/>
      <w:r w:rsidRPr="00241C7D">
        <w:rPr>
          <w:rFonts w:ascii="Courier New" w:eastAsia="Times New Roman" w:hAnsi="Courier New" w:cs="Courier New"/>
          <w:sz w:val="20"/>
          <w:szCs w:val="20"/>
        </w:rPr>
        <w:t>)</w:t>
      </w:r>
      <w:r w:rsidRPr="00241C7D">
        <w:rPr>
          <w:rFonts w:ascii="Times New Roman" w:eastAsia="Times New Roman" w:hAnsi="Times New Roman" w:cs="Times New Roman"/>
          <w:sz w:val="24"/>
          <w:szCs w:val="24"/>
        </w:rPr>
        <w:t xml:space="preserve">, </w:t>
      </w:r>
      <w:r w:rsidRPr="00241C7D">
        <w:rPr>
          <w:rFonts w:ascii="Courier New" w:eastAsia="Times New Roman" w:hAnsi="Courier New" w:cs="Courier New"/>
          <w:sz w:val="20"/>
          <w:szCs w:val="20"/>
        </w:rPr>
        <w:t>AVG()</w:t>
      </w:r>
      <w:r w:rsidRPr="00241C7D">
        <w:rPr>
          <w:rFonts w:ascii="Times New Roman" w:eastAsia="Times New Roman" w:hAnsi="Times New Roman" w:cs="Times New Roman"/>
          <w:sz w:val="24"/>
          <w:szCs w:val="24"/>
        </w:rPr>
        <w:t xml:space="preserve">, and </w:t>
      </w:r>
      <w:r w:rsidRPr="00241C7D">
        <w:rPr>
          <w:rFonts w:ascii="Courier New" w:eastAsia="Times New Roman" w:hAnsi="Courier New" w:cs="Courier New"/>
          <w:sz w:val="20"/>
          <w:szCs w:val="20"/>
        </w:rPr>
        <w:t>COUNT()</w:t>
      </w:r>
      <w:r w:rsidRPr="00241C7D">
        <w:rPr>
          <w:rFonts w:ascii="Times New Roman" w:eastAsia="Times New Roman" w:hAnsi="Times New Roman" w:cs="Times New Roman"/>
          <w:sz w:val="24"/>
          <w:szCs w:val="24"/>
        </w:rPr>
        <w:t>.</w:t>
      </w:r>
    </w:p>
    <w:p w14:paraId="132DEC59" w14:textId="77777777" w:rsidR="00241C7D" w:rsidRPr="00241C7D" w:rsidRDefault="00241C7D" w:rsidP="00241C7D">
      <w:pPr>
        <w:spacing w:before="100" w:beforeAutospacing="1" w:after="100" w:afterAutospacing="1" w:line="240" w:lineRule="auto"/>
        <w:outlineLvl w:val="1"/>
        <w:rPr>
          <w:rFonts w:ascii="Times New Roman" w:eastAsia="Times New Roman" w:hAnsi="Times New Roman" w:cs="Times New Roman"/>
          <w:b/>
          <w:bCs/>
          <w:sz w:val="36"/>
          <w:szCs w:val="36"/>
        </w:rPr>
      </w:pPr>
      <w:r w:rsidRPr="00241C7D">
        <w:rPr>
          <w:rFonts w:ascii="Times New Roman" w:eastAsia="Times New Roman" w:hAnsi="Times New Roman" w:cs="Times New Roman"/>
          <w:b/>
          <w:bCs/>
          <w:sz w:val="36"/>
          <w:szCs w:val="36"/>
        </w:rPr>
        <w:lastRenderedPageBreak/>
        <w:t>1. SQL query</w:t>
      </w:r>
    </w:p>
    <w:p w14:paraId="63D0CE0C"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 xml:space="preserve">Assume an </w:t>
      </w:r>
      <w:r w:rsidRPr="00241C7D">
        <w:rPr>
          <w:rFonts w:ascii="Courier New" w:eastAsia="Times New Roman" w:hAnsi="Courier New" w:cs="Courier New"/>
          <w:sz w:val="20"/>
          <w:szCs w:val="20"/>
        </w:rPr>
        <w:t>orders</w:t>
      </w:r>
      <w:r w:rsidRPr="00241C7D">
        <w:rPr>
          <w:rFonts w:ascii="Times New Roman" w:eastAsia="Times New Roman" w:hAnsi="Times New Roman" w:cs="Times New Roman"/>
          <w:sz w:val="24"/>
          <w:szCs w:val="24"/>
        </w:rPr>
        <w:t xml:space="preserve"> table contains </w:t>
      </w:r>
      <w:proofErr w:type="spellStart"/>
      <w:r w:rsidRPr="00241C7D">
        <w:rPr>
          <w:rFonts w:ascii="Courier New" w:eastAsia="Times New Roman" w:hAnsi="Courier New" w:cs="Courier New"/>
          <w:sz w:val="20"/>
          <w:szCs w:val="20"/>
        </w:rPr>
        <w:t>restaurant_id</w:t>
      </w:r>
      <w:proofErr w:type="spellEnd"/>
      <w:r w:rsidRPr="00241C7D">
        <w:rPr>
          <w:rFonts w:ascii="Times New Roman" w:eastAsia="Times New Roman" w:hAnsi="Times New Roman" w:cs="Times New Roman"/>
          <w:sz w:val="24"/>
          <w:szCs w:val="24"/>
        </w:rPr>
        <w:t xml:space="preserve">, </w:t>
      </w:r>
      <w:proofErr w:type="spellStart"/>
      <w:r w:rsidRPr="00241C7D">
        <w:rPr>
          <w:rFonts w:ascii="Courier New" w:eastAsia="Times New Roman" w:hAnsi="Courier New" w:cs="Courier New"/>
          <w:sz w:val="20"/>
          <w:szCs w:val="20"/>
        </w:rPr>
        <w:t>order_id</w:t>
      </w:r>
      <w:proofErr w:type="spellEnd"/>
      <w:r w:rsidRPr="00241C7D">
        <w:rPr>
          <w:rFonts w:ascii="Times New Roman" w:eastAsia="Times New Roman" w:hAnsi="Times New Roman" w:cs="Times New Roman"/>
          <w:sz w:val="24"/>
          <w:szCs w:val="24"/>
        </w:rPr>
        <w:t xml:space="preserve">, </w:t>
      </w:r>
      <w:proofErr w:type="spellStart"/>
      <w:r w:rsidRPr="00241C7D">
        <w:rPr>
          <w:rFonts w:ascii="Courier New" w:eastAsia="Times New Roman" w:hAnsi="Courier New" w:cs="Courier New"/>
          <w:sz w:val="20"/>
          <w:szCs w:val="20"/>
        </w:rPr>
        <w:t>order_amount</w:t>
      </w:r>
      <w:proofErr w:type="spellEnd"/>
      <w:r w:rsidRPr="00241C7D">
        <w:rPr>
          <w:rFonts w:ascii="Times New Roman" w:eastAsia="Times New Roman" w:hAnsi="Times New Roman" w:cs="Times New Roman"/>
          <w:sz w:val="24"/>
          <w:szCs w:val="24"/>
        </w:rPr>
        <w:t xml:space="preserve">, and </w:t>
      </w:r>
      <w:proofErr w:type="spellStart"/>
      <w:r w:rsidRPr="00241C7D">
        <w:rPr>
          <w:rFonts w:ascii="Courier New" w:eastAsia="Times New Roman" w:hAnsi="Courier New" w:cs="Courier New"/>
          <w:sz w:val="20"/>
          <w:szCs w:val="20"/>
        </w:rPr>
        <w:t>order_date</w:t>
      </w:r>
      <w:proofErr w:type="spellEnd"/>
      <w:r w:rsidRPr="00241C7D">
        <w:rPr>
          <w:rFonts w:ascii="Times New Roman" w:eastAsia="Times New Roman" w:hAnsi="Times New Roman" w:cs="Times New Roman"/>
          <w:sz w:val="24"/>
          <w:szCs w:val="24"/>
        </w:rPr>
        <w:t>.</w:t>
      </w:r>
    </w:p>
    <w:p w14:paraId="5C7D99A5" w14:textId="77777777" w:rsidR="00241C7D" w:rsidRPr="00241C7D" w:rsidRDefault="00241C7D" w:rsidP="00241C7D">
      <w:pPr>
        <w:spacing w:after="0" w:line="240" w:lineRule="auto"/>
        <w:rPr>
          <w:rFonts w:ascii="Times New Roman" w:eastAsia="Times New Roman" w:hAnsi="Times New Roman" w:cs="Times New Roman"/>
          <w:sz w:val="24"/>
          <w:szCs w:val="24"/>
        </w:rPr>
      </w:pPr>
      <w:proofErr w:type="spellStart"/>
      <w:r w:rsidRPr="00241C7D">
        <w:rPr>
          <w:rFonts w:ascii="Times New Roman" w:eastAsia="Times New Roman" w:hAnsi="Times New Roman" w:cs="Times New Roman"/>
          <w:sz w:val="24"/>
          <w:szCs w:val="24"/>
        </w:rPr>
        <w:t>sql</w:t>
      </w:r>
      <w:proofErr w:type="spellEnd"/>
    </w:p>
    <w:p w14:paraId="597C2F5F" w14:textId="77777777" w:rsidR="00241C7D" w:rsidRPr="00241C7D" w:rsidRDefault="00241C7D" w:rsidP="00241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C7D">
        <w:rPr>
          <w:rFonts w:ascii="Courier New" w:eastAsia="Times New Roman" w:hAnsi="Courier New" w:cs="Courier New"/>
          <w:sz w:val="20"/>
          <w:szCs w:val="20"/>
        </w:rPr>
        <w:t>SELECT</w:t>
      </w:r>
    </w:p>
    <w:p w14:paraId="0C3246F3" w14:textId="77777777" w:rsidR="00241C7D" w:rsidRPr="00241C7D" w:rsidRDefault="00241C7D" w:rsidP="00241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C7D">
        <w:rPr>
          <w:rFonts w:ascii="Courier New" w:eastAsia="Times New Roman" w:hAnsi="Courier New" w:cs="Courier New"/>
          <w:sz w:val="20"/>
          <w:szCs w:val="20"/>
        </w:rPr>
        <w:t xml:space="preserve">    </w:t>
      </w:r>
      <w:proofErr w:type="spellStart"/>
      <w:r w:rsidRPr="00241C7D">
        <w:rPr>
          <w:rFonts w:ascii="Courier New" w:eastAsia="Times New Roman" w:hAnsi="Courier New" w:cs="Courier New"/>
          <w:sz w:val="20"/>
          <w:szCs w:val="20"/>
        </w:rPr>
        <w:t>restaurant_id</w:t>
      </w:r>
      <w:proofErr w:type="spellEnd"/>
      <w:r w:rsidRPr="00241C7D">
        <w:rPr>
          <w:rFonts w:ascii="Courier New" w:eastAsia="Times New Roman" w:hAnsi="Courier New" w:cs="Courier New"/>
          <w:sz w:val="20"/>
          <w:szCs w:val="20"/>
        </w:rPr>
        <w:t>,</w:t>
      </w:r>
    </w:p>
    <w:p w14:paraId="7FD8A048" w14:textId="77777777" w:rsidR="00241C7D" w:rsidRPr="00241C7D" w:rsidRDefault="00241C7D" w:rsidP="00241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C7D">
        <w:rPr>
          <w:rFonts w:ascii="Courier New" w:eastAsia="Times New Roman" w:hAnsi="Courier New" w:cs="Courier New"/>
          <w:sz w:val="20"/>
          <w:szCs w:val="20"/>
        </w:rPr>
        <w:t xml:space="preserve">    </w:t>
      </w:r>
      <w:proofErr w:type="gramStart"/>
      <w:r w:rsidRPr="00241C7D">
        <w:rPr>
          <w:rFonts w:ascii="Courier New" w:eastAsia="Times New Roman" w:hAnsi="Courier New" w:cs="Courier New"/>
          <w:sz w:val="20"/>
          <w:szCs w:val="20"/>
        </w:rPr>
        <w:t>SUM(</w:t>
      </w:r>
      <w:proofErr w:type="spellStart"/>
      <w:proofErr w:type="gramEnd"/>
      <w:r w:rsidRPr="00241C7D">
        <w:rPr>
          <w:rFonts w:ascii="Courier New" w:eastAsia="Times New Roman" w:hAnsi="Courier New" w:cs="Courier New"/>
          <w:sz w:val="20"/>
          <w:szCs w:val="20"/>
        </w:rPr>
        <w:t>order_amount</w:t>
      </w:r>
      <w:proofErr w:type="spellEnd"/>
      <w:r w:rsidRPr="00241C7D">
        <w:rPr>
          <w:rFonts w:ascii="Courier New" w:eastAsia="Times New Roman" w:hAnsi="Courier New" w:cs="Courier New"/>
          <w:sz w:val="20"/>
          <w:szCs w:val="20"/>
        </w:rPr>
        <w:t xml:space="preserve">) AS </w:t>
      </w:r>
      <w:proofErr w:type="spellStart"/>
      <w:r w:rsidRPr="00241C7D">
        <w:rPr>
          <w:rFonts w:ascii="Courier New" w:eastAsia="Times New Roman" w:hAnsi="Courier New" w:cs="Courier New"/>
          <w:sz w:val="20"/>
          <w:szCs w:val="20"/>
        </w:rPr>
        <w:t>total_revenue</w:t>
      </w:r>
      <w:proofErr w:type="spellEnd"/>
      <w:r w:rsidRPr="00241C7D">
        <w:rPr>
          <w:rFonts w:ascii="Courier New" w:eastAsia="Times New Roman" w:hAnsi="Courier New" w:cs="Courier New"/>
          <w:sz w:val="20"/>
          <w:szCs w:val="20"/>
        </w:rPr>
        <w:t>,</w:t>
      </w:r>
    </w:p>
    <w:p w14:paraId="3489D95A" w14:textId="77777777" w:rsidR="00241C7D" w:rsidRPr="00241C7D" w:rsidRDefault="00241C7D" w:rsidP="00241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C7D">
        <w:rPr>
          <w:rFonts w:ascii="Courier New" w:eastAsia="Times New Roman" w:hAnsi="Courier New" w:cs="Courier New"/>
          <w:sz w:val="20"/>
          <w:szCs w:val="20"/>
        </w:rPr>
        <w:t xml:space="preserve">    </w:t>
      </w:r>
      <w:proofErr w:type="gramStart"/>
      <w:r w:rsidRPr="00241C7D">
        <w:rPr>
          <w:rFonts w:ascii="Courier New" w:eastAsia="Times New Roman" w:hAnsi="Courier New" w:cs="Courier New"/>
          <w:sz w:val="20"/>
          <w:szCs w:val="20"/>
        </w:rPr>
        <w:t>AVG(</w:t>
      </w:r>
      <w:proofErr w:type="spellStart"/>
      <w:proofErr w:type="gramEnd"/>
      <w:r w:rsidRPr="00241C7D">
        <w:rPr>
          <w:rFonts w:ascii="Courier New" w:eastAsia="Times New Roman" w:hAnsi="Courier New" w:cs="Courier New"/>
          <w:sz w:val="20"/>
          <w:szCs w:val="20"/>
        </w:rPr>
        <w:t>order_amount</w:t>
      </w:r>
      <w:proofErr w:type="spellEnd"/>
      <w:r w:rsidRPr="00241C7D">
        <w:rPr>
          <w:rFonts w:ascii="Courier New" w:eastAsia="Times New Roman" w:hAnsi="Courier New" w:cs="Courier New"/>
          <w:sz w:val="20"/>
          <w:szCs w:val="20"/>
        </w:rPr>
        <w:t xml:space="preserve">) AS </w:t>
      </w:r>
      <w:proofErr w:type="spellStart"/>
      <w:r w:rsidRPr="00241C7D">
        <w:rPr>
          <w:rFonts w:ascii="Courier New" w:eastAsia="Times New Roman" w:hAnsi="Courier New" w:cs="Courier New"/>
          <w:sz w:val="20"/>
          <w:szCs w:val="20"/>
        </w:rPr>
        <w:t>average_order_value</w:t>
      </w:r>
      <w:proofErr w:type="spellEnd"/>
      <w:r w:rsidRPr="00241C7D">
        <w:rPr>
          <w:rFonts w:ascii="Courier New" w:eastAsia="Times New Roman" w:hAnsi="Courier New" w:cs="Courier New"/>
          <w:sz w:val="20"/>
          <w:szCs w:val="20"/>
        </w:rPr>
        <w:t>,</w:t>
      </w:r>
    </w:p>
    <w:p w14:paraId="27641A74" w14:textId="77777777" w:rsidR="00241C7D" w:rsidRPr="00241C7D" w:rsidRDefault="00241C7D" w:rsidP="00241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C7D">
        <w:rPr>
          <w:rFonts w:ascii="Courier New" w:eastAsia="Times New Roman" w:hAnsi="Courier New" w:cs="Courier New"/>
          <w:sz w:val="20"/>
          <w:szCs w:val="20"/>
        </w:rPr>
        <w:t xml:space="preserve">    </w:t>
      </w:r>
      <w:proofErr w:type="gramStart"/>
      <w:r w:rsidRPr="00241C7D">
        <w:rPr>
          <w:rFonts w:ascii="Courier New" w:eastAsia="Times New Roman" w:hAnsi="Courier New" w:cs="Courier New"/>
          <w:sz w:val="20"/>
          <w:szCs w:val="20"/>
        </w:rPr>
        <w:t>COUNT(</w:t>
      </w:r>
      <w:proofErr w:type="spellStart"/>
      <w:proofErr w:type="gramEnd"/>
      <w:r w:rsidRPr="00241C7D">
        <w:rPr>
          <w:rFonts w:ascii="Courier New" w:eastAsia="Times New Roman" w:hAnsi="Courier New" w:cs="Courier New"/>
          <w:sz w:val="20"/>
          <w:szCs w:val="20"/>
        </w:rPr>
        <w:t>order_id</w:t>
      </w:r>
      <w:proofErr w:type="spellEnd"/>
      <w:r w:rsidRPr="00241C7D">
        <w:rPr>
          <w:rFonts w:ascii="Courier New" w:eastAsia="Times New Roman" w:hAnsi="Courier New" w:cs="Courier New"/>
          <w:sz w:val="20"/>
          <w:szCs w:val="20"/>
        </w:rPr>
        <w:t xml:space="preserve">) AS </w:t>
      </w:r>
      <w:proofErr w:type="spellStart"/>
      <w:r w:rsidRPr="00241C7D">
        <w:rPr>
          <w:rFonts w:ascii="Courier New" w:eastAsia="Times New Roman" w:hAnsi="Courier New" w:cs="Courier New"/>
          <w:sz w:val="20"/>
          <w:szCs w:val="20"/>
        </w:rPr>
        <w:t>total_orders</w:t>
      </w:r>
      <w:proofErr w:type="spellEnd"/>
    </w:p>
    <w:p w14:paraId="465795ED" w14:textId="77777777" w:rsidR="00241C7D" w:rsidRPr="00241C7D" w:rsidRDefault="00241C7D" w:rsidP="00241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C7D">
        <w:rPr>
          <w:rFonts w:ascii="Courier New" w:eastAsia="Times New Roman" w:hAnsi="Courier New" w:cs="Courier New"/>
          <w:sz w:val="20"/>
          <w:szCs w:val="20"/>
        </w:rPr>
        <w:t>FROM orders</w:t>
      </w:r>
    </w:p>
    <w:p w14:paraId="291F915F" w14:textId="77777777" w:rsidR="00241C7D" w:rsidRPr="00241C7D" w:rsidRDefault="00241C7D" w:rsidP="00241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C7D">
        <w:rPr>
          <w:rFonts w:ascii="Courier New" w:eastAsia="Times New Roman" w:hAnsi="Courier New" w:cs="Courier New"/>
          <w:sz w:val="20"/>
          <w:szCs w:val="20"/>
        </w:rPr>
        <w:t xml:space="preserve">WHERE </w:t>
      </w:r>
      <w:proofErr w:type="spellStart"/>
      <w:r w:rsidRPr="00241C7D">
        <w:rPr>
          <w:rFonts w:ascii="Courier New" w:eastAsia="Times New Roman" w:hAnsi="Courier New" w:cs="Courier New"/>
          <w:sz w:val="20"/>
          <w:szCs w:val="20"/>
        </w:rPr>
        <w:t>order_date</w:t>
      </w:r>
      <w:proofErr w:type="spellEnd"/>
      <w:r w:rsidRPr="00241C7D">
        <w:rPr>
          <w:rFonts w:ascii="Courier New" w:eastAsia="Times New Roman" w:hAnsi="Courier New" w:cs="Courier New"/>
          <w:sz w:val="20"/>
          <w:szCs w:val="20"/>
        </w:rPr>
        <w:t xml:space="preserve"> &gt;= DATE_</w:t>
      </w:r>
      <w:proofErr w:type="gramStart"/>
      <w:r w:rsidRPr="00241C7D">
        <w:rPr>
          <w:rFonts w:ascii="Courier New" w:eastAsia="Times New Roman" w:hAnsi="Courier New" w:cs="Courier New"/>
          <w:sz w:val="20"/>
          <w:szCs w:val="20"/>
        </w:rPr>
        <w:t>TRUNC(</w:t>
      </w:r>
      <w:proofErr w:type="gramEnd"/>
      <w:r w:rsidRPr="00241C7D">
        <w:rPr>
          <w:rFonts w:ascii="Courier New" w:eastAsia="Times New Roman" w:hAnsi="Courier New" w:cs="Courier New"/>
          <w:sz w:val="20"/>
          <w:szCs w:val="20"/>
        </w:rPr>
        <w:t>'month', CURRENT_DATE)</w:t>
      </w:r>
    </w:p>
    <w:p w14:paraId="3B18AF0C" w14:textId="77777777" w:rsidR="00241C7D" w:rsidRPr="00241C7D" w:rsidRDefault="00241C7D" w:rsidP="00241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C7D">
        <w:rPr>
          <w:rFonts w:ascii="Courier New" w:eastAsia="Times New Roman" w:hAnsi="Courier New" w:cs="Courier New"/>
          <w:sz w:val="20"/>
          <w:szCs w:val="20"/>
        </w:rPr>
        <w:t xml:space="preserve">  AND </w:t>
      </w:r>
      <w:proofErr w:type="spellStart"/>
      <w:r w:rsidRPr="00241C7D">
        <w:rPr>
          <w:rFonts w:ascii="Courier New" w:eastAsia="Times New Roman" w:hAnsi="Courier New" w:cs="Courier New"/>
          <w:sz w:val="20"/>
          <w:szCs w:val="20"/>
        </w:rPr>
        <w:t>order_date</w:t>
      </w:r>
      <w:proofErr w:type="spellEnd"/>
      <w:r w:rsidRPr="00241C7D">
        <w:rPr>
          <w:rFonts w:ascii="Courier New" w:eastAsia="Times New Roman" w:hAnsi="Courier New" w:cs="Courier New"/>
          <w:sz w:val="20"/>
          <w:szCs w:val="20"/>
        </w:rPr>
        <w:t xml:space="preserve"> &lt; DATE_</w:t>
      </w:r>
      <w:proofErr w:type="gramStart"/>
      <w:r w:rsidRPr="00241C7D">
        <w:rPr>
          <w:rFonts w:ascii="Courier New" w:eastAsia="Times New Roman" w:hAnsi="Courier New" w:cs="Courier New"/>
          <w:sz w:val="20"/>
          <w:szCs w:val="20"/>
        </w:rPr>
        <w:t>TRUNC(</w:t>
      </w:r>
      <w:proofErr w:type="gramEnd"/>
      <w:r w:rsidRPr="00241C7D">
        <w:rPr>
          <w:rFonts w:ascii="Courier New" w:eastAsia="Times New Roman" w:hAnsi="Courier New" w:cs="Courier New"/>
          <w:sz w:val="20"/>
          <w:szCs w:val="20"/>
        </w:rPr>
        <w:t>'month', CURRENT_DATE)</w:t>
      </w:r>
    </w:p>
    <w:p w14:paraId="3D00286A" w14:textId="77777777" w:rsidR="00241C7D" w:rsidRPr="00241C7D" w:rsidRDefault="00241C7D" w:rsidP="00241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C7D">
        <w:rPr>
          <w:rFonts w:ascii="Courier New" w:eastAsia="Times New Roman" w:hAnsi="Courier New" w:cs="Courier New"/>
          <w:sz w:val="20"/>
          <w:szCs w:val="20"/>
        </w:rPr>
        <w:t xml:space="preserve">                    + INTERVAL '1 month'</w:t>
      </w:r>
    </w:p>
    <w:p w14:paraId="4A1B482B" w14:textId="77777777" w:rsidR="00241C7D" w:rsidRPr="00241C7D" w:rsidRDefault="00241C7D" w:rsidP="00241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C7D">
        <w:rPr>
          <w:rFonts w:ascii="Courier New" w:eastAsia="Times New Roman" w:hAnsi="Courier New" w:cs="Courier New"/>
          <w:sz w:val="20"/>
          <w:szCs w:val="20"/>
        </w:rPr>
        <w:t xml:space="preserve">GROUP BY </w:t>
      </w:r>
      <w:proofErr w:type="spellStart"/>
      <w:r w:rsidRPr="00241C7D">
        <w:rPr>
          <w:rFonts w:ascii="Courier New" w:eastAsia="Times New Roman" w:hAnsi="Courier New" w:cs="Courier New"/>
          <w:sz w:val="20"/>
          <w:szCs w:val="20"/>
        </w:rPr>
        <w:t>restaurant_id</w:t>
      </w:r>
      <w:proofErr w:type="spellEnd"/>
    </w:p>
    <w:p w14:paraId="13AC7569" w14:textId="77777777" w:rsidR="00241C7D" w:rsidRPr="00241C7D" w:rsidRDefault="00241C7D" w:rsidP="00241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C7D">
        <w:rPr>
          <w:rFonts w:ascii="Courier New" w:eastAsia="Times New Roman" w:hAnsi="Courier New" w:cs="Courier New"/>
          <w:sz w:val="20"/>
          <w:szCs w:val="20"/>
        </w:rPr>
        <w:t xml:space="preserve">HAVING </w:t>
      </w:r>
      <w:proofErr w:type="gramStart"/>
      <w:r w:rsidRPr="00241C7D">
        <w:rPr>
          <w:rFonts w:ascii="Courier New" w:eastAsia="Times New Roman" w:hAnsi="Courier New" w:cs="Courier New"/>
          <w:sz w:val="20"/>
          <w:szCs w:val="20"/>
        </w:rPr>
        <w:t>COUNT(</w:t>
      </w:r>
      <w:proofErr w:type="spellStart"/>
      <w:proofErr w:type="gramEnd"/>
      <w:r w:rsidRPr="00241C7D">
        <w:rPr>
          <w:rFonts w:ascii="Courier New" w:eastAsia="Times New Roman" w:hAnsi="Courier New" w:cs="Courier New"/>
          <w:sz w:val="20"/>
          <w:szCs w:val="20"/>
        </w:rPr>
        <w:t>order_id</w:t>
      </w:r>
      <w:proofErr w:type="spellEnd"/>
      <w:r w:rsidRPr="00241C7D">
        <w:rPr>
          <w:rFonts w:ascii="Courier New" w:eastAsia="Times New Roman" w:hAnsi="Courier New" w:cs="Courier New"/>
          <w:sz w:val="20"/>
          <w:szCs w:val="20"/>
        </w:rPr>
        <w:t>) &gt; 20</w:t>
      </w:r>
    </w:p>
    <w:p w14:paraId="5A21042D" w14:textId="77777777" w:rsidR="00241C7D" w:rsidRPr="00241C7D" w:rsidRDefault="00241C7D" w:rsidP="00241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C7D">
        <w:rPr>
          <w:rFonts w:ascii="Courier New" w:eastAsia="Times New Roman" w:hAnsi="Courier New" w:cs="Courier New"/>
          <w:sz w:val="20"/>
          <w:szCs w:val="20"/>
        </w:rPr>
        <w:t xml:space="preserve">ORDER BY </w:t>
      </w:r>
      <w:proofErr w:type="spellStart"/>
      <w:r w:rsidRPr="00241C7D">
        <w:rPr>
          <w:rFonts w:ascii="Courier New" w:eastAsia="Times New Roman" w:hAnsi="Courier New" w:cs="Courier New"/>
          <w:sz w:val="20"/>
          <w:szCs w:val="20"/>
        </w:rPr>
        <w:t>total_revenue</w:t>
      </w:r>
      <w:proofErr w:type="spellEnd"/>
      <w:r w:rsidRPr="00241C7D">
        <w:rPr>
          <w:rFonts w:ascii="Courier New" w:eastAsia="Times New Roman" w:hAnsi="Courier New" w:cs="Courier New"/>
          <w:sz w:val="20"/>
          <w:szCs w:val="20"/>
        </w:rPr>
        <w:t xml:space="preserve"> DESC;</w:t>
      </w:r>
    </w:p>
    <w:p w14:paraId="3FAA13AE"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Note: The date functions shown use PostgreSQL syntax.</w:t>
      </w:r>
    </w:p>
    <w:p w14:paraId="7AC1D22C" w14:textId="77777777" w:rsidR="00241C7D" w:rsidRPr="00241C7D" w:rsidRDefault="00241C7D" w:rsidP="00241C7D">
      <w:pPr>
        <w:spacing w:before="100" w:beforeAutospacing="1" w:after="100" w:afterAutospacing="1" w:line="240" w:lineRule="auto"/>
        <w:outlineLvl w:val="1"/>
        <w:rPr>
          <w:rFonts w:ascii="Times New Roman" w:eastAsia="Times New Roman" w:hAnsi="Times New Roman" w:cs="Times New Roman"/>
          <w:b/>
          <w:bCs/>
          <w:sz w:val="36"/>
          <w:szCs w:val="36"/>
        </w:rPr>
      </w:pPr>
      <w:r w:rsidRPr="00241C7D">
        <w:rPr>
          <w:rFonts w:ascii="Times New Roman" w:eastAsia="Times New Roman" w:hAnsi="Times New Roman" w:cs="Times New Roman"/>
          <w:b/>
          <w:bCs/>
          <w:sz w:val="36"/>
          <w:szCs w:val="36"/>
        </w:rPr>
        <w:t>2. Which clauses and aggregate functions 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5"/>
        <w:gridCol w:w="6235"/>
      </w:tblGrid>
      <w:tr w:rsidR="00241C7D" w:rsidRPr="00241C7D" w14:paraId="39E692BB" w14:textId="77777777" w:rsidTr="00241C7D">
        <w:trPr>
          <w:tblCellSpacing w:w="15" w:type="dxa"/>
        </w:trPr>
        <w:tc>
          <w:tcPr>
            <w:tcW w:w="0" w:type="auto"/>
            <w:vAlign w:val="center"/>
            <w:hideMark/>
          </w:tcPr>
          <w:p w14:paraId="78A8EBA0" w14:textId="77777777" w:rsidR="00241C7D" w:rsidRPr="00241C7D" w:rsidRDefault="00241C7D" w:rsidP="00241C7D">
            <w:pPr>
              <w:spacing w:before="100" w:beforeAutospacing="1" w:after="100" w:afterAutospacing="1" w:line="240" w:lineRule="auto"/>
              <w:jc w:val="center"/>
              <w:rPr>
                <w:rFonts w:ascii="Times New Roman" w:eastAsia="Times New Roman" w:hAnsi="Times New Roman" w:cs="Times New Roman"/>
                <w:b/>
                <w:bCs/>
                <w:sz w:val="24"/>
                <w:szCs w:val="24"/>
              </w:rPr>
            </w:pPr>
            <w:r w:rsidRPr="00241C7D">
              <w:rPr>
                <w:rFonts w:ascii="Times New Roman" w:eastAsia="Times New Roman" w:hAnsi="Times New Roman" w:cs="Times New Roman"/>
                <w:b/>
                <w:bCs/>
                <w:sz w:val="24"/>
                <w:szCs w:val="24"/>
              </w:rPr>
              <w:t>SQL clause/function</w:t>
            </w:r>
          </w:p>
        </w:tc>
        <w:tc>
          <w:tcPr>
            <w:tcW w:w="0" w:type="auto"/>
            <w:vAlign w:val="center"/>
            <w:hideMark/>
          </w:tcPr>
          <w:p w14:paraId="03644CE5" w14:textId="77777777" w:rsidR="00241C7D" w:rsidRPr="00241C7D" w:rsidRDefault="00241C7D" w:rsidP="00241C7D">
            <w:pPr>
              <w:spacing w:before="100" w:beforeAutospacing="1" w:after="100" w:afterAutospacing="1" w:line="240" w:lineRule="auto"/>
              <w:jc w:val="center"/>
              <w:rPr>
                <w:rFonts w:ascii="Times New Roman" w:eastAsia="Times New Roman" w:hAnsi="Times New Roman" w:cs="Times New Roman"/>
                <w:b/>
                <w:bCs/>
                <w:sz w:val="24"/>
                <w:szCs w:val="24"/>
              </w:rPr>
            </w:pPr>
            <w:r w:rsidRPr="00241C7D">
              <w:rPr>
                <w:rFonts w:ascii="Times New Roman" w:eastAsia="Times New Roman" w:hAnsi="Times New Roman" w:cs="Times New Roman"/>
                <w:b/>
                <w:bCs/>
                <w:sz w:val="24"/>
                <w:szCs w:val="24"/>
              </w:rPr>
              <w:t>Purpose</w:t>
            </w:r>
          </w:p>
        </w:tc>
      </w:tr>
      <w:tr w:rsidR="00241C7D" w:rsidRPr="00241C7D" w14:paraId="30B2B13A" w14:textId="77777777" w:rsidTr="00241C7D">
        <w:trPr>
          <w:tblCellSpacing w:w="15" w:type="dxa"/>
        </w:trPr>
        <w:tc>
          <w:tcPr>
            <w:tcW w:w="0" w:type="auto"/>
            <w:vAlign w:val="center"/>
            <w:hideMark/>
          </w:tcPr>
          <w:p w14:paraId="5D97E9D9"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Courier New" w:eastAsia="Times New Roman" w:hAnsi="Courier New" w:cs="Courier New"/>
                <w:sz w:val="20"/>
                <w:szCs w:val="20"/>
              </w:rPr>
              <w:t>SELECT</w:t>
            </w:r>
          </w:p>
        </w:tc>
        <w:tc>
          <w:tcPr>
            <w:tcW w:w="0" w:type="auto"/>
            <w:vAlign w:val="center"/>
            <w:hideMark/>
          </w:tcPr>
          <w:p w14:paraId="27F30279"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Specifies the restaurant and the three metrics to display.</w:t>
            </w:r>
          </w:p>
        </w:tc>
      </w:tr>
      <w:tr w:rsidR="00241C7D" w:rsidRPr="00241C7D" w14:paraId="05A70C38" w14:textId="77777777" w:rsidTr="00241C7D">
        <w:trPr>
          <w:tblCellSpacing w:w="15" w:type="dxa"/>
        </w:trPr>
        <w:tc>
          <w:tcPr>
            <w:tcW w:w="0" w:type="auto"/>
            <w:vAlign w:val="center"/>
            <w:hideMark/>
          </w:tcPr>
          <w:p w14:paraId="5245CCAB"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Courier New" w:eastAsia="Times New Roman" w:hAnsi="Courier New" w:cs="Courier New"/>
                <w:sz w:val="20"/>
                <w:szCs w:val="20"/>
              </w:rPr>
              <w:t>FROM</w:t>
            </w:r>
          </w:p>
        </w:tc>
        <w:tc>
          <w:tcPr>
            <w:tcW w:w="0" w:type="auto"/>
            <w:vAlign w:val="center"/>
            <w:hideMark/>
          </w:tcPr>
          <w:p w14:paraId="5AC9AAB7"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 xml:space="preserve">Identifies the source table, </w:t>
            </w:r>
            <w:r w:rsidRPr="00241C7D">
              <w:rPr>
                <w:rFonts w:ascii="Courier New" w:eastAsia="Times New Roman" w:hAnsi="Courier New" w:cs="Courier New"/>
                <w:sz w:val="20"/>
                <w:szCs w:val="20"/>
              </w:rPr>
              <w:t>orders</w:t>
            </w:r>
            <w:r w:rsidRPr="00241C7D">
              <w:rPr>
                <w:rFonts w:ascii="Times New Roman" w:eastAsia="Times New Roman" w:hAnsi="Times New Roman" w:cs="Times New Roman"/>
                <w:sz w:val="24"/>
                <w:szCs w:val="24"/>
              </w:rPr>
              <w:t>.</w:t>
            </w:r>
          </w:p>
        </w:tc>
      </w:tr>
      <w:tr w:rsidR="00241C7D" w:rsidRPr="00241C7D" w14:paraId="5006BFD2" w14:textId="77777777" w:rsidTr="00241C7D">
        <w:trPr>
          <w:tblCellSpacing w:w="15" w:type="dxa"/>
        </w:trPr>
        <w:tc>
          <w:tcPr>
            <w:tcW w:w="0" w:type="auto"/>
            <w:vAlign w:val="center"/>
            <w:hideMark/>
          </w:tcPr>
          <w:p w14:paraId="748C7CBC"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Courier New" w:eastAsia="Times New Roman" w:hAnsi="Courier New" w:cs="Courier New"/>
                <w:sz w:val="20"/>
                <w:szCs w:val="20"/>
              </w:rPr>
              <w:t>WHERE</w:t>
            </w:r>
          </w:p>
        </w:tc>
        <w:tc>
          <w:tcPr>
            <w:tcW w:w="0" w:type="auto"/>
            <w:vAlign w:val="center"/>
            <w:hideMark/>
          </w:tcPr>
          <w:p w14:paraId="4C9A2192"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Filters individual orders to include only those placed in the current month.</w:t>
            </w:r>
          </w:p>
        </w:tc>
      </w:tr>
      <w:tr w:rsidR="00241C7D" w:rsidRPr="00241C7D" w14:paraId="1E02D07E" w14:textId="77777777" w:rsidTr="00241C7D">
        <w:trPr>
          <w:tblCellSpacing w:w="15" w:type="dxa"/>
        </w:trPr>
        <w:tc>
          <w:tcPr>
            <w:tcW w:w="0" w:type="auto"/>
            <w:vAlign w:val="center"/>
            <w:hideMark/>
          </w:tcPr>
          <w:p w14:paraId="2DF9B6B4"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Courier New" w:eastAsia="Times New Roman" w:hAnsi="Courier New" w:cs="Courier New"/>
                <w:sz w:val="20"/>
                <w:szCs w:val="20"/>
              </w:rPr>
              <w:t xml:space="preserve">GROUP BY </w:t>
            </w:r>
            <w:proofErr w:type="spellStart"/>
            <w:r w:rsidRPr="00241C7D">
              <w:rPr>
                <w:rFonts w:ascii="Courier New" w:eastAsia="Times New Roman" w:hAnsi="Courier New" w:cs="Courier New"/>
                <w:sz w:val="20"/>
                <w:szCs w:val="20"/>
              </w:rPr>
              <w:t>restaurant_id</w:t>
            </w:r>
            <w:proofErr w:type="spellEnd"/>
          </w:p>
        </w:tc>
        <w:tc>
          <w:tcPr>
            <w:tcW w:w="0" w:type="auto"/>
            <w:vAlign w:val="center"/>
            <w:hideMark/>
          </w:tcPr>
          <w:p w14:paraId="5FE2E1F1"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Groups orders by restaurant so each restaurant gets its own metrics.</w:t>
            </w:r>
          </w:p>
        </w:tc>
      </w:tr>
      <w:tr w:rsidR="00241C7D" w:rsidRPr="00241C7D" w14:paraId="3C5E5D97" w14:textId="77777777" w:rsidTr="00241C7D">
        <w:trPr>
          <w:tblCellSpacing w:w="15" w:type="dxa"/>
        </w:trPr>
        <w:tc>
          <w:tcPr>
            <w:tcW w:w="0" w:type="auto"/>
            <w:vAlign w:val="center"/>
            <w:hideMark/>
          </w:tcPr>
          <w:p w14:paraId="6D052180"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proofErr w:type="gramStart"/>
            <w:r w:rsidRPr="00241C7D">
              <w:rPr>
                <w:rFonts w:ascii="Courier New" w:eastAsia="Times New Roman" w:hAnsi="Courier New" w:cs="Courier New"/>
                <w:sz w:val="20"/>
                <w:szCs w:val="20"/>
              </w:rPr>
              <w:t>SUM(</w:t>
            </w:r>
            <w:proofErr w:type="spellStart"/>
            <w:proofErr w:type="gramEnd"/>
            <w:r w:rsidRPr="00241C7D">
              <w:rPr>
                <w:rFonts w:ascii="Courier New" w:eastAsia="Times New Roman" w:hAnsi="Courier New" w:cs="Courier New"/>
                <w:sz w:val="20"/>
                <w:szCs w:val="20"/>
              </w:rPr>
              <w:t>order_amount</w:t>
            </w:r>
            <w:proofErr w:type="spellEnd"/>
            <w:r w:rsidRPr="00241C7D">
              <w:rPr>
                <w:rFonts w:ascii="Courier New" w:eastAsia="Times New Roman" w:hAnsi="Courier New" w:cs="Courier New"/>
                <w:sz w:val="20"/>
                <w:szCs w:val="20"/>
              </w:rPr>
              <w:t>)</w:t>
            </w:r>
          </w:p>
        </w:tc>
        <w:tc>
          <w:tcPr>
            <w:tcW w:w="0" w:type="auto"/>
            <w:vAlign w:val="center"/>
            <w:hideMark/>
          </w:tcPr>
          <w:p w14:paraId="78E32063"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Calculates total revenue per restaurant.</w:t>
            </w:r>
          </w:p>
        </w:tc>
      </w:tr>
      <w:tr w:rsidR="00241C7D" w:rsidRPr="00241C7D" w14:paraId="6E47C9D2" w14:textId="77777777" w:rsidTr="00241C7D">
        <w:trPr>
          <w:tblCellSpacing w:w="15" w:type="dxa"/>
        </w:trPr>
        <w:tc>
          <w:tcPr>
            <w:tcW w:w="0" w:type="auto"/>
            <w:vAlign w:val="center"/>
            <w:hideMark/>
          </w:tcPr>
          <w:p w14:paraId="0B394BCA"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proofErr w:type="gramStart"/>
            <w:r w:rsidRPr="00241C7D">
              <w:rPr>
                <w:rFonts w:ascii="Courier New" w:eastAsia="Times New Roman" w:hAnsi="Courier New" w:cs="Courier New"/>
                <w:sz w:val="20"/>
                <w:szCs w:val="20"/>
              </w:rPr>
              <w:t>AVG(</w:t>
            </w:r>
            <w:proofErr w:type="spellStart"/>
            <w:proofErr w:type="gramEnd"/>
            <w:r w:rsidRPr="00241C7D">
              <w:rPr>
                <w:rFonts w:ascii="Courier New" w:eastAsia="Times New Roman" w:hAnsi="Courier New" w:cs="Courier New"/>
                <w:sz w:val="20"/>
                <w:szCs w:val="20"/>
              </w:rPr>
              <w:t>order_amount</w:t>
            </w:r>
            <w:proofErr w:type="spellEnd"/>
            <w:r w:rsidRPr="00241C7D">
              <w:rPr>
                <w:rFonts w:ascii="Courier New" w:eastAsia="Times New Roman" w:hAnsi="Courier New" w:cs="Courier New"/>
                <w:sz w:val="20"/>
                <w:szCs w:val="20"/>
              </w:rPr>
              <w:t>)</w:t>
            </w:r>
          </w:p>
        </w:tc>
        <w:tc>
          <w:tcPr>
            <w:tcW w:w="0" w:type="auto"/>
            <w:vAlign w:val="center"/>
            <w:hideMark/>
          </w:tcPr>
          <w:p w14:paraId="301D475F"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Calculates the average order value per restaurant.</w:t>
            </w:r>
          </w:p>
        </w:tc>
      </w:tr>
      <w:tr w:rsidR="00241C7D" w:rsidRPr="00241C7D" w14:paraId="0F3692B1" w14:textId="77777777" w:rsidTr="00241C7D">
        <w:trPr>
          <w:tblCellSpacing w:w="15" w:type="dxa"/>
        </w:trPr>
        <w:tc>
          <w:tcPr>
            <w:tcW w:w="0" w:type="auto"/>
            <w:vAlign w:val="center"/>
            <w:hideMark/>
          </w:tcPr>
          <w:p w14:paraId="531673FA"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proofErr w:type="gramStart"/>
            <w:r w:rsidRPr="00241C7D">
              <w:rPr>
                <w:rFonts w:ascii="Courier New" w:eastAsia="Times New Roman" w:hAnsi="Courier New" w:cs="Courier New"/>
                <w:sz w:val="20"/>
                <w:szCs w:val="20"/>
              </w:rPr>
              <w:t>COUNT(</w:t>
            </w:r>
            <w:proofErr w:type="spellStart"/>
            <w:proofErr w:type="gramEnd"/>
            <w:r w:rsidRPr="00241C7D">
              <w:rPr>
                <w:rFonts w:ascii="Courier New" w:eastAsia="Times New Roman" w:hAnsi="Courier New" w:cs="Courier New"/>
                <w:sz w:val="20"/>
                <w:szCs w:val="20"/>
              </w:rPr>
              <w:t>order_id</w:t>
            </w:r>
            <w:proofErr w:type="spellEnd"/>
            <w:r w:rsidRPr="00241C7D">
              <w:rPr>
                <w:rFonts w:ascii="Courier New" w:eastAsia="Times New Roman" w:hAnsi="Courier New" w:cs="Courier New"/>
                <w:sz w:val="20"/>
                <w:szCs w:val="20"/>
              </w:rPr>
              <w:t>)</w:t>
            </w:r>
          </w:p>
        </w:tc>
        <w:tc>
          <w:tcPr>
            <w:tcW w:w="0" w:type="auto"/>
            <w:vAlign w:val="center"/>
            <w:hideMark/>
          </w:tcPr>
          <w:p w14:paraId="1F6C0CDF"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Counts orders per restaurant.</w:t>
            </w:r>
          </w:p>
        </w:tc>
      </w:tr>
      <w:tr w:rsidR="00241C7D" w:rsidRPr="00241C7D" w14:paraId="2C3F7989" w14:textId="77777777" w:rsidTr="00241C7D">
        <w:trPr>
          <w:tblCellSpacing w:w="15" w:type="dxa"/>
        </w:trPr>
        <w:tc>
          <w:tcPr>
            <w:tcW w:w="0" w:type="auto"/>
            <w:vAlign w:val="center"/>
            <w:hideMark/>
          </w:tcPr>
          <w:p w14:paraId="3BA6554F"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Courier New" w:eastAsia="Times New Roman" w:hAnsi="Courier New" w:cs="Courier New"/>
                <w:sz w:val="20"/>
                <w:szCs w:val="20"/>
              </w:rPr>
              <w:t xml:space="preserve">HAVING </w:t>
            </w:r>
            <w:proofErr w:type="gramStart"/>
            <w:r w:rsidRPr="00241C7D">
              <w:rPr>
                <w:rFonts w:ascii="Courier New" w:eastAsia="Times New Roman" w:hAnsi="Courier New" w:cs="Courier New"/>
                <w:sz w:val="20"/>
                <w:szCs w:val="20"/>
              </w:rPr>
              <w:t>COUNT(</w:t>
            </w:r>
            <w:proofErr w:type="spellStart"/>
            <w:proofErr w:type="gramEnd"/>
            <w:r w:rsidRPr="00241C7D">
              <w:rPr>
                <w:rFonts w:ascii="Courier New" w:eastAsia="Times New Roman" w:hAnsi="Courier New" w:cs="Courier New"/>
                <w:sz w:val="20"/>
                <w:szCs w:val="20"/>
              </w:rPr>
              <w:t>order_id</w:t>
            </w:r>
            <w:proofErr w:type="spellEnd"/>
            <w:r w:rsidRPr="00241C7D">
              <w:rPr>
                <w:rFonts w:ascii="Courier New" w:eastAsia="Times New Roman" w:hAnsi="Courier New" w:cs="Courier New"/>
                <w:sz w:val="20"/>
                <w:szCs w:val="20"/>
              </w:rPr>
              <w:t>) &gt; 20</w:t>
            </w:r>
          </w:p>
        </w:tc>
        <w:tc>
          <w:tcPr>
            <w:tcW w:w="0" w:type="auto"/>
            <w:vAlign w:val="center"/>
            <w:hideMark/>
          </w:tcPr>
          <w:p w14:paraId="77239CB3"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Retains only restaurants with more than 20 orders this month.</w:t>
            </w:r>
          </w:p>
        </w:tc>
      </w:tr>
      <w:tr w:rsidR="00241C7D" w:rsidRPr="00241C7D" w14:paraId="64106A3B" w14:textId="77777777" w:rsidTr="00241C7D">
        <w:trPr>
          <w:tblCellSpacing w:w="15" w:type="dxa"/>
        </w:trPr>
        <w:tc>
          <w:tcPr>
            <w:tcW w:w="0" w:type="auto"/>
            <w:vAlign w:val="center"/>
            <w:hideMark/>
          </w:tcPr>
          <w:p w14:paraId="1A265603"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Courier New" w:eastAsia="Times New Roman" w:hAnsi="Courier New" w:cs="Courier New"/>
                <w:sz w:val="20"/>
                <w:szCs w:val="20"/>
              </w:rPr>
              <w:t xml:space="preserve">ORDER BY </w:t>
            </w:r>
            <w:proofErr w:type="spellStart"/>
            <w:r w:rsidRPr="00241C7D">
              <w:rPr>
                <w:rFonts w:ascii="Courier New" w:eastAsia="Times New Roman" w:hAnsi="Courier New" w:cs="Courier New"/>
                <w:sz w:val="20"/>
                <w:szCs w:val="20"/>
              </w:rPr>
              <w:t>total_revenue</w:t>
            </w:r>
            <w:proofErr w:type="spellEnd"/>
            <w:r w:rsidRPr="00241C7D">
              <w:rPr>
                <w:rFonts w:ascii="Courier New" w:eastAsia="Times New Roman" w:hAnsi="Courier New" w:cs="Courier New"/>
                <w:sz w:val="20"/>
                <w:szCs w:val="20"/>
              </w:rPr>
              <w:t xml:space="preserve"> DESC</w:t>
            </w:r>
          </w:p>
        </w:tc>
        <w:tc>
          <w:tcPr>
            <w:tcW w:w="0" w:type="auto"/>
            <w:vAlign w:val="center"/>
            <w:hideMark/>
          </w:tcPr>
          <w:p w14:paraId="4BBE7161"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Sorts restaurants from highest to lowest revenue.</w:t>
            </w:r>
          </w:p>
        </w:tc>
      </w:tr>
    </w:tbl>
    <w:p w14:paraId="64C84B06" w14:textId="77777777" w:rsidR="00241C7D" w:rsidRPr="00241C7D" w:rsidRDefault="00241C7D" w:rsidP="00241C7D">
      <w:pPr>
        <w:spacing w:before="100" w:beforeAutospacing="1" w:after="100" w:afterAutospacing="1" w:line="240" w:lineRule="auto"/>
        <w:outlineLvl w:val="1"/>
        <w:rPr>
          <w:rFonts w:ascii="Times New Roman" w:eastAsia="Times New Roman" w:hAnsi="Times New Roman" w:cs="Times New Roman"/>
          <w:b/>
          <w:bCs/>
          <w:sz w:val="36"/>
          <w:szCs w:val="36"/>
        </w:rPr>
      </w:pPr>
      <w:r w:rsidRPr="00241C7D">
        <w:rPr>
          <w:rFonts w:ascii="Times New Roman" w:eastAsia="Times New Roman" w:hAnsi="Times New Roman" w:cs="Times New Roman"/>
          <w:b/>
          <w:bCs/>
          <w:sz w:val="36"/>
          <w:szCs w:val="36"/>
        </w:rPr>
        <w:t xml:space="preserve">3. Why use </w:t>
      </w:r>
      <w:r w:rsidRPr="00241C7D">
        <w:rPr>
          <w:rFonts w:ascii="Courier New" w:eastAsia="Times New Roman" w:hAnsi="Courier New" w:cs="Courier New"/>
          <w:b/>
          <w:bCs/>
          <w:sz w:val="20"/>
          <w:szCs w:val="20"/>
        </w:rPr>
        <w:t>HAVING</w:t>
      </w:r>
      <w:r w:rsidRPr="00241C7D">
        <w:rPr>
          <w:rFonts w:ascii="Times New Roman" w:eastAsia="Times New Roman" w:hAnsi="Times New Roman" w:cs="Times New Roman"/>
          <w:b/>
          <w:bCs/>
          <w:sz w:val="36"/>
          <w:szCs w:val="36"/>
        </w:rPr>
        <w:t xml:space="preserve"> instead of </w:t>
      </w:r>
      <w:r w:rsidRPr="00241C7D">
        <w:rPr>
          <w:rFonts w:ascii="Courier New" w:eastAsia="Times New Roman" w:hAnsi="Courier New" w:cs="Courier New"/>
          <w:b/>
          <w:bCs/>
          <w:sz w:val="20"/>
          <w:szCs w:val="20"/>
        </w:rPr>
        <w:t>WHERE</w:t>
      </w:r>
      <w:r w:rsidRPr="00241C7D">
        <w:rPr>
          <w:rFonts w:ascii="Times New Roman" w:eastAsia="Times New Roman" w:hAnsi="Times New Roman" w:cs="Times New Roman"/>
          <w:b/>
          <w:bCs/>
          <w:sz w:val="36"/>
          <w:szCs w:val="36"/>
        </w:rPr>
        <w:t>?</w:t>
      </w:r>
    </w:p>
    <w:p w14:paraId="72F30D1A"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The key difference is when each clause filters data.</w:t>
      </w:r>
    </w:p>
    <w:p w14:paraId="714A9C2C" w14:textId="77777777" w:rsidR="00241C7D" w:rsidRPr="00241C7D" w:rsidRDefault="00241C7D" w:rsidP="00241C7D">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gramStart"/>
      <w:r w:rsidRPr="00241C7D">
        <w:rPr>
          <w:rFonts w:ascii="Courier New" w:eastAsia="Times New Roman" w:hAnsi="Courier New" w:cs="Courier New"/>
          <w:sz w:val="20"/>
          <w:szCs w:val="20"/>
        </w:rPr>
        <w:t>WHERE</w:t>
      </w:r>
      <w:proofErr w:type="gramEnd"/>
      <w:r w:rsidRPr="00241C7D">
        <w:rPr>
          <w:rFonts w:ascii="Times New Roman" w:eastAsia="Times New Roman" w:hAnsi="Times New Roman" w:cs="Times New Roman"/>
          <w:sz w:val="24"/>
          <w:szCs w:val="24"/>
        </w:rPr>
        <w:t xml:space="preserve"> filters individual rows before aggregation. It is appropriate for conditions such as selecting orders placed during the current month.</w:t>
      </w:r>
    </w:p>
    <w:p w14:paraId="56563C65" w14:textId="77777777" w:rsidR="00241C7D" w:rsidRPr="00241C7D" w:rsidRDefault="00241C7D" w:rsidP="00241C7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41C7D">
        <w:rPr>
          <w:rFonts w:ascii="Courier New" w:eastAsia="Times New Roman" w:hAnsi="Courier New" w:cs="Courier New"/>
          <w:sz w:val="20"/>
          <w:szCs w:val="20"/>
        </w:rPr>
        <w:t>HAVING</w:t>
      </w:r>
      <w:r w:rsidRPr="00241C7D">
        <w:rPr>
          <w:rFonts w:ascii="Times New Roman" w:eastAsia="Times New Roman" w:hAnsi="Times New Roman" w:cs="Times New Roman"/>
          <w:sz w:val="24"/>
          <w:szCs w:val="24"/>
        </w:rPr>
        <w:t xml:space="preserve"> filters groups after aggregation. It is appropriate for conditions involving aggregate results, such as requiring a restaurant to have more than 20 orders.</w:t>
      </w:r>
    </w:p>
    <w:p w14:paraId="4557C4A2"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lastRenderedPageBreak/>
        <w:t>For example, this is valid:</w:t>
      </w:r>
    </w:p>
    <w:p w14:paraId="531F61CD" w14:textId="77777777" w:rsidR="00241C7D" w:rsidRPr="00241C7D" w:rsidRDefault="00241C7D" w:rsidP="00241C7D">
      <w:pPr>
        <w:spacing w:after="0" w:line="240" w:lineRule="auto"/>
        <w:rPr>
          <w:rFonts w:ascii="Times New Roman" w:eastAsia="Times New Roman" w:hAnsi="Times New Roman" w:cs="Times New Roman"/>
          <w:sz w:val="24"/>
          <w:szCs w:val="24"/>
        </w:rPr>
      </w:pPr>
      <w:proofErr w:type="spellStart"/>
      <w:r w:rsidRPr="00241C7D">
        <w:rPr>
          <w:rFonts w:ascii="Times New Roman" w:eastAsia="Times New Roman" w:hAnsi="Times New Roman" w:cs="Times New Roman"/>
          <w:sz w:val="24"/>
          <w:szCs w:val="24"/>
        </w:rPr>
        <w:t>sql</w:t>
      </w:r>
      <w:proofErr w:type="spellEnd"/>
    </w:p>
    <w:p w14:paraId="75F7E556" w14:textId="77777777" w:rsidR="00241C7D" w:rsidRPr="00241C7D" w:rsidRDefault="00241C7D" w:rsidP="00241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C7D">
        <w:rPr>
          <w:rFonts w:ascii="Courier New" w:eastAsia="Times New Roman" w:hAnsi="Courier New" w:cs="Courier New"/>
          <w:sz w:val="20"/>
          <w:szCs w:val="20"/>
        </w:rPr>
        <w:t xml:space="preserve">HAVING </w:t>
      </w:r>
      <w:proofErr w:type="gramStart"/>
      <w:r w:rsidRPr="00241C7D">
        <w:rPr>
          <w:rFonts w:ascii="Courier New" w:eastAsia="Times New Roman" w:hAnsi="Courier New" w:cs="Courier New"/>
          <w:sz w:val="20"/>
          <w:szCs w:val="20"/>
        </w:rPr>
        <w:t>COUNT(</w:t>
      </w:r>
      <w:proofErr w:type="spellStart"/>
      <w:proofErr w:type="gramEnd"/>
      <w:r w:rsidRPr="00241C7D">
        <w:rPr>
          <w:rFonts w:ascii="Courier New" w:eastAsia="Times New Roman" w:hAnsi="Courier New" w:cs="Courier New"/>
          <w:sz w:val="20"/>
          <w:szCs w:val="20"/>
        </w:rPr>
        <w:t>order_id</w:t>
      </w:r>
      <w:proofErr w:type="spellEnd"/>
      <w:r w:rsidRPr="00241C7D">
        <w:rPr>
          <w:rFonts w:ascii="Courier New" w:eastAsia="Times New Roman" w:hAnsi="Courier New" w:cs="Courier New"/>
          <w:sz w:val="20"/>
          <w:szCs w:val="20"/>
        </w:rPr>
        <w:t>) &gt; 20</w:t>
      </w:r>
    </w:p>
    <w:p w14:paraId="42261BB6"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But this is generally invalid in a query grouped by restaurant:</w:t>
      </w:r>
    </w:p>
    <w:p w14:paraId="4B01FE8A" w14:textId="77777777" w:rsidR="00241C7D" w:rsidRPr="00241C7D" w:rsidRDefault="00241C7D" w:rsidP="00241C7D">
      <w:pPr>
        <w:spacing w:after="0" w:line="240" w:lineRule="auto"/>
        <w:rPr>
          <w:rFonts w:ascii="Times New Roman" w:eastAsia="Times New Roman" w:hAnsi="Times New Roman" w:cs="Times New Roman"/>
          <w:sz w:val="24"/>
          <w:szCs w:val="24"/>
        </w:rPr>
      </w:pPr>
      <w:proofErr w:type="spellStart"/>
      <w:r w:rsidRPr="00241C7D">
        <w:rPr>
          <w:rFonts w:ascii="Times New Roman" w:eastAsia="Times New Roman" w:hAnsi="Times New Roman" w:cs="Times New Roman"/>
          <w:sz w:val="24"/>
          <w:szCs w:val="24"/>
        </w:rPr>
        <w:t>sql</w:t>
      </w:r>
      <w:proofErr w:type="spellEnd"/>
    </w:p>
    <w:p w14:paraId="268EE3C7" w14:textId="77777777" w:rsidR="00241C7D" w:rsidRPr="00241C7D" w:rsidRDefault="00241C7D" w:rsidP="00241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C7D">
        <w:rPr>
          <w:rFonts w:ascii="Courier New" w:eastAsia="Times New Roman" w:hAnsi="Courier New" w:cs="Courier New"/>
          <w:sz w:val="20"/>
          <w:szCs w:val="20"/>
        </w:rPr>
        <w:t xml:space="preserve">WHERE </w:t>
      </w:r>
      <w:proofErr w:type="gramStart"/>
      <w:r w:rsidRPr="00241C7D">
        <w:rPr>
          <w:rFonts w:ascii="Courier New" w:eastAsia="Times New Roman" w:hAnsi="Courier New" w:cs="Courier New"/>
          <w:sz w:val="20"/>
          <w:szCs w:val="20"/>
        </w:rPr>
        <w:t>COUNT(</w:t>
      </w:r>
      <w:proofErr w:type="spellStart"/>
      <w:proofErr w:type="gramEnd"/>
      <w:r w:rsidRPr="00241C7D">
        <w:rPr>
          <w:rFonts w:ascii="Courier New" w:eastAsia="Times New Roman" w:hAnsi="Courier New" w:cs="Courier New"/>
          <w:sz w:val="20"/>
          <w:szCs w:val="20"/>
        </w:rPr>
        <w:t>order_id</w:t>
      </w:r>
      <w:proofErr w:type="spellEnd"/>
      <w:r w:rsidRPr="00241C7D">
        <w:rPr>
          <w:rFonts w:ascii="Courier New" w:eastAsia="Times New Roman" w:hAnsi="Courier New" w:cs="Courier New"/>
          <w:sz w:val="20"/>
          <w:szCs w:val="20"/>
        </w:rPr>
        <w:t>) &gt; 20</w:t>
      </w:r>
    </w:p>
    <w:p w14:paraId="52C5157F"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 xml:space="preserve">The reason is that </w:t>
      </w:r>
      <w:r w:rsidRPr="00241C7D">
        <w:rPr>
          <w:rFonts w:ascii="Courier New" w:eastAsia="Times New Roman" w:hAnsi="Courier New" w:cs="Courier New"/>
          <w:sz w:val="20"/>
          <w:szCs w:val="20"/>
        </w:rPr>
        <w:t>WHERE</w:t>
      </w:r>
      <w:r w:rsidRPr="00241C7D">
        <w:rPr>
          <w:rFonts w:ascii="Times New Roman" w:eastAsia="Times New Roman" w:hAnsi="Times New Roman" w:cs="Times New Roman"/>
          <w:sz w:val="24"/>
          <w:szCs w:val="24"/>
        </w:rPr>
        <w:t xml:space="preserve"> operates before the groups and their counts are calculated. At that stage, the aggregate count for each restaurant does not yet exist.</w:t>
      </w:r>
    </w:p>
    <w:p w14:paraId="6DD6788F"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The logical processing order is:</w:t>
      </w:r>
    </w:p>
    <w:p w14:paraId="57DBF478"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1. FROM — Read the orders</w:t>
      </w:r>
    </w:p>
    <w:p w14:paraId="2C3E7670"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2. WHERE — Keep current-month orders</w:t>
      </w:r>
    </w:p>
    <w:p w14:paraId="73526E2B"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3. GROUP BY — Group by restaurant</w:t>
      </w:r>
    </w:p>
    <w:p w14:paraId="3C594C66"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 xml:space="preserve">4. Aggregate — Calculate </w:t>
      </w:r>
      <w:r w:rsidRPr="00241C7D">
        <w:rPr>
          <w:rFonts w:ascii="Courier New" w:eastAsia="Times New Roman" w:hAnsi="Courier New" w:cs="Courier New"/>
          <w:sz w:val="20"/>
          <w:szCs w:val="20"/>
        </w:rPr>
        <w:t>SUM</w:t>
      </w:r>
      <w:r w:rsidRPr="00241C7D">
        <w:rPr>
          <w:rFonts w:ascii="Times New Roman" w:eastAsia="Times New Roman" w:hAnsi="Times New Roman" w:cs="Times New Roman"/>
          <w:sz w:val="24"/>
          <w:szCs w:val="24"/>
        </w:rPr>
        <w:t xml:space="preserve">, </w:t>
      </w:r>
      <w:r w:rsidRPr="00241C7D">
        <w:rPr>
          <w:rFonts w:ascii="Courier New" w:eastAsia="Times New Roman" w:hAnsi="Courier New" w:cs="Courier New"/>
          <w:sz w:val="20"/>
          <w:szCs w:val="20"/>
        </w:rPr>
        <w:t>AVG</w:t>
      </w:r>
      <w:r w:rsidRPr="00241C7D">
        <w:rPr>
          <w:rFonts w:ascii="Times New Roman" w:eastAsia="Times New Roman" w:hAnsi="Times New Roman" w:cs="Times New Roman"/>
          <w:sz w:val="24"/>
          <w:szCs w:val="24"/>
        </w:rPr>
        <w:t xml:space="preserve">, and </w:t>
      </w:r>
      <w:r w:rsidRPr="00241C7D">
        <w:rPr>
          <w:rFonts w:ascii="Courier New" w:eastAsia="Times New Roman" w:hAnsi="Courier New" w:cs="Courier New"/>
          <w:sz w:val="20"/>
          <w:szCs w:val="20"/>
        </w:rPr>
        <w:t>COUNT</w:t>
      </w:r>
    </w:p>
    <w:p w14:paraId="48D4CABB"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5. HAVING — Keep groups with more than 20 orders</w:t>
      </w:r>
    </w:p>
    <w:p w14:paraId="2672546F"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6. SELECT / ORDER BY — Return and sort the report</w:t>
      </w:r>
    </w:p>
    <w:p w14:paraId="0B1DDA67" w14:textId="77777777" w:rsidR="00241C7D" w:rsidRPr="00241C7D" w:rsidRDefault="00241C7D" w:rsidP="00241C7D">
      <w:pPr>
        <w:spacing w:before="100" w:beforeAutospacing="1" w:after="100" w:afterAutospacing="1" w:line="240" w:lineRule="auto"/>
        <w:outlineLvl w:val="1"/>
        <w:rPr>
          <w:rFonts w:ascii="Times New Roman" w:eastAsia="Times New Roman" w:hAnsi="Times New Roman" w:cs="Times New Roman"/>
          <w:b/>
          <w:bCs/>
          <w:sz w:val="36"/>
          <w:szCs w:val="36"/>
        </w:rPr>
      </w:pPr>
      <w:r w:rsidRPr="00241C7D">
        <w:rPr>
          <w:rFonts w:ascii="Times New Roman" w:eastAsia="Times New Roman" w:hAnsi="Times New Roman" w:cs="Times New Roman"/>
          <w:b/>
          <w:bCs/>
          <w:sz w:val="36"/>
          <w:szCs w:val="36"/>
        </w:rPr>
        <w:t>4. Expected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480"/>
        <w:gridCol w:w="2153"/>
        <w:gridCol w:w="1349"/>
      </w:tblGrid>
      <w:tr w:rsidR="00241C7D" w:rsidRPr="00241C7D" w14:paraId="6D793B0A" w14:textId="77777777" w:rsidTr="00241C7D">
        <w:trPr>
          <w:tblCellSpacing w:w="15" w:type="dxa"/>
        </w:trPr>
        <w:tc>
          <w:tcPr>
            <w:tcW w:w="0" w:type="auto"/>
            <w:vAlign w:val="center"/>
            <w:hideMark/>
          </w:tcPr>
          <w:p w14:paraId="13505E1D" w14:textId="77777777" w:rsidR="00241C7D" w:rsidRPr="00241C7D" w:rsidRDefault="00241C7D" w:rsidP="00241C7D">
            <w:pPr>
              <w:spacing w:before="100" w:beforeAutospacing="1" w:after="100" w:afterAutospacing="1" w:line="240" w:lineRule="auto"/>
              <w:jc w:val="center"/>
              <w:rPr>
                <w:rFonts w:ascii="Times New Roman" w:eastAsia="Times New Roman" w:hAnsi="Times New Roman" w:cs="Times New Roman"/>
                <w:b/>
                <w:bCs/>
                <w:sz w:val="24"/>
                <w:szCs w:val="24"/>
              </w:rPr>
            </w:pPr>
            <w:r w:rsidRPr="00241C7D">
              <w:rPr>
                <w:rFonts w:ascii="Times New Roman" w:eastAsia="Times New Roman" w:hAnsi="Times New Roman" w:cs="Times New Roman"/>
                <w:b/>
                <w:bCs/>
                <w:sz w:val="24"/>
                <w:szCs w:val="24"/>
              </w:rPr>
              <w:t>Restaurant</w:t>
            </w:r>
          </w:p>
        </w:tc>
        <w:tc>
          <w:tcPr>
            <w:tcW w:w="0" w:type="auto"/>
            <w:vAlign w:val="center"/>
            <w:hideMark/>
          </w:tcPr>
          <w:p w14:paraId="0D3736F6" w14:textId="77777777" w:rsidR="00241C7D" w:rsidRPr="00241C7D" w:rsidRDefault="00241C7D" w:rsidP="00241C7D">
            <w:pPr>
              <w:spacing w:before="100" w:beforeAutospacing="1" w:after="100" w:afterAutospacing="1" w:line="240" w:lineRule="auto"/>
              <w:jc w:val="center"/>
              <w:rPr>
                <w:rFonts w:ascii="Times New Roman" w:eastAsia="Times New Roman" w:hAnsi="Times New Roman" w:cs="Times New Roman"/>
                <w:b/>
                <w:bCs/>
                <w:sz w:val="24"/>
                <w:szCs w:val="24"/>
              </w:rPr>
            </w:pPr>
            <w:r w:rsidRPr="00241C7D">
              <w:rPr>
                <w:rFonts w:ascii="Times New Roman" w:eastAsia="Times New Roman" w:hAnsi="Times New Roman" w:cs="Times New Roman"/>
                <w:b/>
                <w:bCs/>
                <w:sz w:val="24"/>
                <w:szCs w:val="24"/>
              </w:rPr>
              <w:t>Total revenue</w:t>
            </w:r>
          </w:p>
        </w:tc>
        <w:tc>
          <w:tcPr>
            <w:tcW w:w="0" w:type="auto"/>
            <w:vAlign w:val="center"/>
            <w:hideMark/>
          </w:tcPr>
          <w:p w14:paraId="1A44263B" w14:textId="77777777" w:rsidR="00241C7D" w:rsidRPr="00241C7D" w:rsidRDefault="00241C7D" w:rsidP="00241C7D">
            <w:pPr>
              <w:spacing w:before="100" w:beforeAutospacing="1" w:after="100" w:afterAutospacing="1" w:line="240" w:lineRule="auto"/>
              <w:jc w:val="center"/>
              <w:rPr>
                <w:rFonts w:ascii="Times New Roman" w:eastAsia="Times New Roman" w:hAnsi="Times New Roman" w:cs="Times New Roman"/>
                <w:b/>
                <w:bCs/>
                <w:sz w:val="24"/>
                <w:szCs w:val="24"/>
              </w:rPr>
            </w:pPr>
            <w:r w:rsidRPr="00241C7D">
              <w:rPr>
                <w:rFonts w:ascii="Times New Roman" w:eastAsia="Times New Roman" w:hAnsi="Times New Roman" w:cs="Times New Roman"/>
                <w:b/>
                <w:bCs/>
                <w:sz w:val="24"/>
                <w:szCs w:val="24"/>
              </w:rPr>
              <w:t>Average order value</w:t>
            </w:r>
          </w:p>
        </w:tc>
        <w:tc>
          <w:tcPr>
            <w:tcW w:w="0" w:type="auto"/>
            <w:vAlign w:val="center"/>
            <w:hideMark/>
          </w:tcPr>
          <w:p w14:paraId="437B5503" w14:textId="77777777" w:rsidR="00241C7D" w:rsidRPr="00241C7D" w:rsidRDefault="00241C7D" w:rsidP="00241C7D">
            <w:pPr>
              <w:spacing w:before="100" w:beforeAutospacing="1" w:after="100" w:afterAutospacing="1" w:line="240" w:lineRule="auto"/>
              <w:jc w:val="center"/>
              <w:rPr>
                <w:rFonts w:ascii="Times New Roman" w:eastAsia="Times New Roman" w:hAnsi="Times New Roman" w:cs="Times New Roman"/>
                <w:b/>
                <w:bCs/>
                <w:sz w:val="24"/>
                <w:szCs w:val="24"/>
              </w:rPr>
            </w:pPr>
            <w:r w:rsidRPr="00241C7D">
              <w:rPr>
                <w:rFonts w:ascii="Times New Roman" w:eastAsia="Times New Roman" w:hAnsi="Times New Roman" w:cs="Times New Roman"/>
                <w:b/>
                <w:bCs/>
                <w:sz w:val="24"/>
                <w:szCs w:val="24"/>
              </w:rPr>
              <w:t>Total orders</w:t>
            </w:r>
          </w:p>
        </w:tc>
      </w:tr>
      <w:tr w:rsidR="00241C7D" w:rsidRPr="00241C7D" w14:paraId="5B3E4F2B" w14:textId="77777777" w:rsidTr="00241C7D">
        <w:trPr>
          <w:tblCellSpacing w:w="15" w:type="dxa"/>
        </w:trPr>
        <w:tc>
          <w:tcPr>
            <w:tcW w:w="0" w:type="auto"/>
            <w:vAlign w:val="center"/>
            <w:hideMark/>
          </w:tcPr>
          <w:p w14:paraId="5EDADE80"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Restaurant A</w:t>
            </w:r>
          </w:p>
        </w:tc>
        <w:tc>
          <w:tcPr>
            <w:tcW w:w="0" w:type="auto"/>
            <w:vAlign w:val="center"/>
            <w:hideMark/>
          </w:tcPr>
          <w:p w14:paraId="0D96B5AF"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₹85,000</w:t>
            </w:r>
          </w:p>
        </w:tc>
        <w:tc>
          <w:tcPr>
            <w:tcW w:w="0" w:type="auto"/>
            <w:vAlign w:val="center"/>
            <w:hideMark/>
          </w:tcPr>
          <w:p w14:paraId="69C4C49A"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₹1,700</w:t>
            </w:r>
          </w:p>
        </w:tc>
        <w:tc>
          <w:tcPr>
            <w:tcW w:w="0" w:type="auto"/>
            <w:vAlign w:val="center"/>
            <w:hideMark/>
          </w:tcPr>
          <w:p w14:paraId="3CB73378"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50</w:t>
            </w:r>
          </w:p>
        </w:tc>
      </w:tr>
      <w:tr w:rsidR="00241C7D" w:rsidRPr="00241C7D" w14:paraId="176E959E" w14:textId="77777777" w:rsidTr="00241C7D">
        <w:trPr>
          <w:tblCellSpacing w:w="15" w:type="dxa"/>
        </w:trPr>
        <w:tc>
          <w:tcPr>
            <w:tcW w:w="0" w:type="auto"/>
            <w:vAlign w:val="center"/>
            <w:hideMark/>
          </w:tcPr>
          <w:p w14:paraId="007016E4"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Restaurant B</w:t>
            </w:r>
          </w:p>
        </w:tc>
        <w:tc>
          <w:tcPr>
            <w:tcW w:w="0" w:type="auto"/>
            <w:vAlign w:val="center"/>
            <w:hideMark/>
          </w:tcPr>
          <w:p w14:paraId="672ADC60"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₹42,000</w:t>
            </w:r>
          </w:p>
        </w:tc>
        <w:tc>
          <w:tcPr>
            <w:tcW w:w="0" w:type="auto"/>
            <w:vAlign w:val="center"/>
            <w:hideMark/>
          </w:tcPr>
          <w:p w14:paraId="72554DE0"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₹1,400</w:t>
            </w:r>
          </w:p>
        </w:tc>
        <w:tc>
          <w:tcPr>
            <w:tcW w:w="0" w:type="auto"/>
            <w:vAlign w:val="center"/>
            <w:hideMark/>
          </w:tcPr>
          <w:p w14:paraId="4D999178"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30</w:t>
            </w:r>
          </w:p>
        </w:tc>
      </w:tr>
      <w:tr w:rsidR="00241C7D" w:rsidRPr="00241C7D" w14:paraId="732921D0" w14:textId="77777777" w:rsidTr="00241C7D">
        <w:trPr>
          <w:tblCellSpacing w:w="15" w:type="dxa"/>
        </w:trPr>
        <w:tc>
          <w:tcPr>
            <w:tcW w:w="0" w:type="auto"/>
            <w:vAlign w:val="center"/>
            <w:hideMark/>
          </w:tcPr>
          <w:p w14:paraId="086E8CE4"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Restaurant C</w:t>
            </w:r>
          </w:p>
        </w:tc>
        <w:tc>
          <w:tcPr>
            <w:tcW w:w="0" w:type="auto"/>
            <w:vAlign w:val="center"/>
            <w:hideMark/>
          </w:tcPr>
          <w:p w14:paraId="141FCD0A"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₹25,200</w:t>
            </w:r>
          </w:p>
        </w:tc>
        <w:tc>
          <w:tcPr>
            <w:tcW w:w="0" w:type="auto"/>
            <w:vAlign w:val="center"/>
            <w:hideMark/>
          </w:tcPr>
          <w:p w14:paraId="2309B3AE"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₹1,200</w:t>
            </w:r>
          </w:p>
        </w:tc>
        <w:tc>
          <w:tcPr>
            <w:tcW w:w="0" w:type="auto"/>
            <w:vAlign w:val="center"/>
            <w:hideMark/>
          </w:tcPr>
          <w:p w14:paraId="463ED2C8"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21</w:t>
            </w:r>
          </w:p>
        </w:tc>
      </w:tr>
    </w:tbl>
    <w:p w14:paraId="0C031CA1"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These figures are illustrative. Restaurants with 20 or fewer orders are excluded, while restaurants with exactly 21 or more orders are included.</w:t>
      </w:r>
    </w:p>
    <w:p w14:paraId="6E6E0DE6" w14:textId="6A258BC4" w:rsid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 xml:space="preserve">In summary: Use </w:t>
      </w:r>
      <w:r w:rsidRPr="00241C7D">
        <w:rPr>
          <w:rFonts w:ascii="Courier New" w:eastAsia="Times New Roman" w:hAnsi="Courier New" w:cs="Courier New"/>
          <w:sz w:val="20"/>
          <w:szCs w:val="20"/>
        </w:rPr>
        <w:t>WHERE</w:t>
      </w:r>
      <w:r w:rsidRPr="00241C7D">
        <w:rPr>
          <w:rFonts w:ascii="Times New Roman" w:eastAsia="Times New Roman" w:hAnsi="Times New Roman" w:cs="Times New Roman"/>
          <w:sz w:val="24"/>
          <w:szCs w:val="24"/>
        </w:rPr>
        <w:t xml:space="preserve"> to filter orders by date, </w:t>
      </w:r>
      <w:r w:rsidRPr="00241C7D">
        <w:rPr>
          <w:rFonts w:ascii="Courier New" w:eastAsia="Times New Roman" w:hAnsi="Courier New" w:cs="Courier New"/>
          <w:sz w:val="20"/>
          <w:szCs w:val="20"/>
        </w:rPr>
        <w:t>GROUP BY</w:t>
      </w:r>
      <w:r w:rsidRPr="00241C7D">
        <w:rPr>
          <w:rFonts w:ascii="Times New Roman" w:eastAsia="Times New Roman" w:hAnsi="Times New Roman" w:cs="Times New Roman"/>
          <w:sz w:val="24"/>
          <w:szCs w:val="24"/>
        </w:rPr>
        <w:t xml:space="preserve"> to calculate metrics per restaurant, and </w:t>
      </w:r>
      <w:r w:rsidRPr="00241C7D">
        <w:rPr>
          <w:rFonts w:ascii="Courier New" w:eastAsia="Times New Roman" w:hAnsi="Courier New" w:cs="Courier New"/>
          <w:sz w:val="20"/>
          <w:szCs w:val="20"/>
        </w:rPr>
        <w:t>HAVING</w:t>
      </w:r>
      <w:r w:rsidRPr="00241C7D">
        <w:rPr>
          <w:rFonts w:ascii="Times New Roman" w:eastAsia="Times New Roman" w:hAnsi="Times New Roman" w:cs="Times New Roman"/>
          <w:sz w:val="24"/>
          <w:szCs w:val="24"/>
        </w:rPr>
        <w:t xml:space="preserve"> to filter restaurants based on their aggregated order counts. </w:t>
      </w:r>
      <w:r w:rsidRPr="00241C7D">
        <w:rPr>
          <w:rFonts w:ascii="Courier New" w:eastAsia="Times New Roman" w:hAnsi="Courier New" w:cs="Courier New"/>
          <w:sz w:val="20"/>
          <w:szCs w:val="20"/>
        </w:rPr>
        <w:t>HAVING</w:t>
      </w:r>
      <w:r w:rsidRPr="00241C7D">
        <w:rPr>
          <w:rFonts w:ascii="Times New Roman" w:eastAsia="Times New Roman" w:hAnsi="Times New Roman" w:cs="Times New Roman"/>
          <w:sz w:val="24"/>
          <w:szCs w:val="24"/>
        </w:rPr>
        <w:t xml:space="preserve"> is essential because the requirement depends on a calculated value, </w:t>
      </w:r>
      <w:proofErr w:type="gramStart"/>
      <w:r w:rsidRPr="00241C7D">
        <w:rPr>
          <w:rFonts w:ascii="Courier New" w:eastAsia="Times New Roman" w:hAnsi="Courier New" w:cs="Courier New"/>
          <w:sz w:val="20"/>
          <w:szCs w:val="20"/>
        </w:rPr>
        <w:t>COUNT(</w:t>
      </w:r>
      <w:proofErr w:type="spellStart"/>
      <w:proofErr w:type="gramEnd"/>
      <w:r w:rsidRPr="00241C7D">
        <w:rPr>
          <w:rFonts w:ascii="Courier New" w:eastAsia="Times New Roman" w:hAnsi="Courier New" w:cs="Courier New"/>
          <w:sz w:val="20"/>
          <w:szCs w:val="20"/>
        </w:rPr>
        <w:t>order_id</w:t>
      </w:r>
      <w:proofErr w:type="spellEnd"/>
      <w:r w:rsidRPr="00241C7D">
        <w:rPr>
          <w:rFonts w:ascii="Courier New" w:eastAsia="Times New Roman" w:hAnsi="Courier New" w:cs="Courier New"/>
          <w:sz w:val="20"/>
          <w:szCs w:val="20"/>
        </w:rPr>
        <w:t>)</w:t>
      </w:r>
      <w:r w:rsidRPr="00241C7D">
        <w:rPr>
          <w:rFonts w:ascii="Times New Roman" w:eastAsia="Times New Roman" w:hAnsi="Times New Roman" w:cs="Times New Roman"/>
          <w:sz w:val="24"/>
          <w:szCs w:val="24"/>
        </w:rPr>
        <w:t>, rather than an individual row's value.</w:t>
      </w:r>
    </w:p>
    <w:p w14:paraId="3D6FC8C0" w14:textId="047552D5" w:rsid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p>
    <w:p w14:paraId="23F76A21" w14:textId="65AF4908" w:rsid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p>
    <w:p w14:paraId="109197F8" w14:textId="3BA4252E" w:rsidR="00241C7D" w:rsidRDefault="00241C7D" w:rsidP="00241C7D">
      <w:pPr>
        <w:spacing w:before="100" w:beforeAutospacing="1" w:after="100" w:afterAutospacing="1" w:line="240" w:lineRule="auto"/>
      </w:pPr>
      <w:r>
        <w:rPr>
          <w:rFonts w:ascii="Times New Roman" w:eastAsia="Times New Roman" w:hAnsi="Times New Roman" w:cs="Times New Roman"/>
          <w:sz w:val="24"/>
          <w:szCs w:val="24"/>
        </w:rPr>
        <w:lastRenderedPageBreak/>
        <w:t xml:space="preserve">Scenario </w:t>
      </w:r>
      <w:proofErr w:type="gramStart"/>
      <w:r>
        <w:rPr>
          <w:rFonts w:ascii="Times New Roman" w:eastAsia="Times New Roman" w:hAnsi="Times New Roman" w:cs="Times New Roman"/>
          <w:sz w:val="24"/>
          <w:szCs w:val="24"/>
        </w:rPr>
        <w:t>4:-</w:t>
      </w:r>
      <w:proofErr w:type="gramEnd"/>
      <w:r>
        <w:rPr>
          <w:rFonts w:ascii="Times New Roman" w:eastAsia="Times New Roman" w:hAnsi="Times New Roman" w:cs="Times New Roman"/>
          <w:sz w:val="24"/>
          <w:szCs w:val="24"/>
        </w:rPr>
        <w:t xml:space="preserve"> </w:t>
      </w:r>
      <w:r>
        <w:t xml:space="preserve">You are developing an order history page. The orders table has </w:t>
      </w:r>
      <w:proofErr w:type="spellStart"/>
      <w:r>
        <w:t>order_id</w:t>
      </w:r>
      <w:proofErr w:type="spellEnd"/>
      <w:r>
        <w:t xml:space="preserve">, </w:t>
      </w:r>
      <w:proofErr w:type="spellStart"/>
      <w:r>
        <w:t>customer_id</w:t>
      </w:r>
      <w:proofErr w:type="spellEnd"/>
      <w:r>
        <w:t xml:space="preserve">, </w:t>
      </w:r>
      <w:proofErr w:type="spellStart"/>
      <w:r>
        <w:t>restaurant_id</w:t>
      </w:r>
      <w:proofErr w:type="spellEnd"/>
      <w:r>
        <w:t xml:space="preserve">, and </w:t>
      </w:r>
      <w:proofErr w:type="spellStart"/>
      <w:r>
        <w:t>total_amount</w:t>
      </w:r>
      <w:proofErr w:type="spellEnd"/>
      <w:r>
        <w:t xml:space="preserve">. The restaurants table has </w:t>
      </w:r>
      <w:proofErr w:type="spellStart"/>
      <w:r>
        <w:t>restaurant_id</w:t>
      </w:r>
      <w:proofErr w:type="spellEnd"/>
      <w:r>
        <w:t xml:space="preserve"> and name. The page must show order ID, restaurant name, and amount for every order — including any that reference a restaurant no longer in the table.</w:t>
      </w:r>
    </w:p>
    <w:p w14:paraId="233332D9" w14:textId="534871C1" w:rsidR="00241C7D" w:rsidRDefault="00241C7D" w:rsidP="00241C7D">
      <w:pPr>
        <w:spacing w:before="100" w:beforeAutospacing="1" w:after="100" w:afterAutospacing="1" w:line="240" w:lineRule="auto"/>
      </w:pPr>
      <w:proofErr w:type="gramStart"/>
      <w:r>
        <w:t>Question:-</w:t>
      </w:r>
      <w:proofErr w:type="gramEnd"/>
      <w:r>
        <w:t xml:space="preserve"> Compare INNER JOIN and LEFT JOIN for this query. Which would you use and why? Describe what each join type does to records that have no match in the other table.</w:t>
      </w:r>
    </w:p>
    <w:p w14:paraId="1D40E769" w14:textId="5DFA6901" w:rsidR="00241C7D" w:rsidRDefault="00241C7D" w:rsidP="00241C7D">
      <w:pPr>
        <w:spacing w:before="100" w:beforeAutospacing="1" w:after="100" w:afterAutospacing="1" w:line="240" w:lineRule="auto"/>
      </w:pPr>
    </w:p>
    <w:p w14:paraId="13B836E9"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 xml:space="preserve">The simplest answer is: Use </w:t>
      </w:r>
      <w:r w:rsidRPr="00241C7D">
        <w:rPr>
          <w:rFonts w:ascii="Courier New" w:eastAsia="Times New Roman" w:hAnsi="Courier New" w:cs="Courier New"/>
          <w:sz w:val="20"/>
          <w:szCs w:val="20"/>
        </w:rPr>
        <w:t>LEFT JOIN</w:t>
      </w:r>
      <w:r w:rsidRPr="00241C7D">
        <w:rPr>
          <w:rFonts w:ascii="Times New Roman" w:eastAsia="Times New Roman" w:hAnsi="Times New Roman" w:cs="Times New Roman"/>
          <w:sz w:val="24"/>
          <w:szCs w:val="24"/>
        </w:rPr>
        <w:t xml:space="preserve"> because we want to show every order, even if its restaurant no longer exists.</w:t>
      </w:r>
    </w:p>
    <w:p w14:paraId="1D1F3D06" w14:textId="77777777" w:rsidR="00241C7D" w:rsidRPr="00241C7D" w:rsidRDefault="00241C7D" w:rsidP="00241C7D">
      <w:pPr>
        <w:spacing w:before="100" w:beforeAutospacing="1" w:after="100" w:afterAutospacing="1" w:line="240" w:lineRule="auto"/>
        <w:outlineLvl w:val="2"/>
        <w:rPr>
          <w:rFonts w:ascii="Times New Roman" w:eastAsia="Times New Roman" w:hAnsi="Times New Roman" w:cs="Times New Roman"/>
          <w:b/>
          <w:bCs/>
          <w:sz w:val="27"/>
          <w:szCs w:val="27"/>
        </w:rPr>
      </w:pPr>
      <w:r w:rsidRPr="00241C7D">
        <w:rPr>
          <w:rFonts w:ascii="Times New Roman" w:eastAsia="Times New Roman" w:hAnsi="Times New Roman" w:cs="Times New Roman"/>
          <w:b/>
          <w:bCs/>
          <w:sz w:val="27"/>
          <w:szCs w:val="27"/>
        </w:rPr>
        <w:t>1. INNER JOIN</w:t>
      </w:r>
    </w:p>
    <w:p w14:paraId="5274C161" w14:textId="77777777" w:rsidR="00241C7D" w:rsidRPr="00241C7D" w:rsidRDefault="00241C7D" w:rsidP="00241C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Shows only orders that have a matching restaurant.</w:t>
      </w:r>
    </w:p>
    <w:p w14:paraId="642B9AE6" w14:textId="77777777" w:rsidR="00241C7D" w:rsidRPr="00241C7D" w:rsidRDefault="00241C7D" w:rsidP="00241C7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If a restaurant is missing, that order is not shown.</w:t>
      </w:r>
    </w:p>
    <w:p w14:paraId="77E262A3" w14:textId="77777777" w:rsidR="00241C7D" w:rsidRPr="00241C7D" w:rsidRDefault="00241C7D" w:rsidP="00241C7D">
      <w:pPr>
        <w:spacing w:before="100" w:beforeAutospacing="1" w:after="100" w:afterAutospacing="1" w:line="240" w:lineRule="auto"/>
        <w:outlineLvl w:val="2"/>
        <w:rPr>
          <w:rFonts w:ascii="Times New Roman" w:eastAsia="Times New Roman" w:hAnsi="Times New Roman" w:cs="Times New Roman"/>
          <w:b/>
          <w:bCs/>
          <w:sz w:val="27"/>
          <w:szCs w:val="27"/>
        </w:rPr>
      </w:pPr>
      <w:r w:rsidRPr="00241C7D">
        <w:rPr>
          <w:rFonts w:ascii="Times New Roman" w:eastAsia="Times New Roman" w:hAnsi="Times New Roman" w:cs="Times New Roman"/>
          <w:b/>
          <w:bCs/>
          <w:sz w:val="27"/>
          <w:szCs w:val="27"/>
        </w:rPr>
        <w:t>2. LEFT JOIN</w:t>
      </w:r>
    </w:p>
    <w:p w14:paraId="42EEF56F" w14:textId="77777777" w:rsidR="00241C7D" w:rsidRPr="00241C7D" w:rsidRDefault="00241C7D" w:rsidP="00241C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Shows all orders, whether the restaurant exists or not.</w:t>
      </w:r>
    </w:p>
    <w:p w14:paraId="644A84A7" w14:textId="77777777" w:rsidR="00241C7D" w:rsidRPr="00241C7D" w:rsidRDefault="00241C7D" w:rsidP="00241C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 xml:space="preserve">If a restaurant is missing, its name will show as </w:t>
      </w:r>
      <w:r w:rsidRPr="00241C7D">
        <w:rPr>
          <w:rFonts w:ascii="Courier New" w:eastAsia="Times New Roman" w:hAnsi="Courier New" w:cs="Courier New"/>
          <w:sz w:val="20"/>
          <w:szCs w:val="20"/>
        </w:rPr>
        <w:t>NULL</w:t>
      </w:r>
      <w:r w:rsidRPr="00241C7D">
        <w:rPr>
          <w:rFonts w:ascii="Times New Roman" w:eastAsia="Times New Roman" w:hAnsi="Times New Roman" w:cs="Times New Roman"/>
          <w:sz w:val="24"/>
          <w:szCs w:val="24"/>
        </w:rPr>
        <w:t>.</w:t>
      </w:r>
    </w:p>
    <w:p w14:paraId="19CFF900" w14:textId="77777777" w:rsidR="00241C7D" w:rsidRPr="00241C7D" w:rsidRDefault="00241C7D" w:rsidP="00241C7D">
      <w:pPr>
        <w:spacing w:before="100" w:beforeAutospacing="1" w:after="100" w:afterAutospacing="1" w:line="240" w:lineRule="auto"/>
        <w:outlineLvl w:val="2"/>
        <w:rPr>
          <w:rFonts w:ascii="Times New Roman" w:eastAsia="Times New Roman" w:hAnsi="Times New Roman" w:cs="Times New Roman"/>
          <w:b/>
          <w:bCs/>
          <w:sz w:val="27"/>
          <w:szCs w:val="27"/>
        </w:rPr>
      </w:pPr>
      <w:r w:rsidRPr="00241C7D">
        <w:rPr>
          <w:rFonts w:ascii="Times New Roman" w:eastAsia="Times New Roman" w:hAnsi="Times New Roman" w:cs="Times New Roman"/>
          <w:b/>
          <w:bCs/>
          <w:sz w:val="27"/>
          <w:szCs w:val="27"/>
        </w:rPr>
        <w:t>Example</w:t>
      </w:r>
    </w:p>
    <w:p w14:paraId="5A9031EA"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Suppose we have these 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534"/>
        <w:gridCol w:w="916"/>
      </w:tblGrid>
      <w:tr w:rsidR="00241C7D" w:rsidRPr="00241C7D" w14:paraId="0FB870CC" w14:textId="77777777" w:rsidTr="00241C7D">
        <w:trPr>
          <w:tblCellSpacing w:w="15" w:type="dxa"/>
        </w:trPr>
        <w:tc>
          <w:tcPr>
            <w:tcW w:w="0" w:type="auto"/>
            <w:vAlign w:val="center"/>
            <w:hideMark/>
          </w:tcPr>
          <w:p w14:paraId="68D7D1B2" w14:textId="77777777" w:rsidR="00241C7D" w:rsidRPr="00241C7D" w:rsidRDefault="00241C7D" w:rsidP="00241C7D">
            <w:pPr>
              <w:spacing w:before="100" w:beforeAutospacing="1" w:after="100" w:afterAutospacing="1" w:line="240" w:lineRule="auto"/>
              <w:jc w:val="center"/>
              <w:rPr>
                <w:rFonts w:ascii="Times New Roman" w:eastAsia="Times New Roman" w:hAnsi="Times New Roman" w:cs="Times New Roman"/>
                <w:b/>
                <w:bCs/>
                <w:sz w:val="24"/>
                <w:szCs w:val="24"/>
              </w:rPr>
            </w:pPr>
            <w:r w:rsidRPr="00241C7D">
              <w:rPr>
                <w:rFonts w:ascii="Times New Roman" w:eastAsia="Times New Roman" w:hAnsi="Times New Roman" w:cs="Times New Roman"/>
                <w:b/>
                <w:bCs/>
                <w:sz w:val="24"/>
                <w:szCs w:val="24"/>
              </w:rPr>
              <w:t>Order ID</w:t>
            </w:r>
          </w:p>
        </w:tc>
        <w:tc>
          <w:tcPr>
            <w:tcW w:w="0" w:type="auto"/>
            <w:vAlign w:val="center"/>
            <w:hideMark/>
          </w:tcPr>
          <w:p w14:paraId="3A9484E3" w14:textId="77777777" w:rsidR="00241C7D" w:rsidRPr="00241C7D" w:rsidRDefault="00241C7D" w:rsidP="00241C7D">
            <w:pPr>
              <w:spacing w:before="100" w:beforeAutospacing="1" w:after="100" w:afterAutospacing="1" w:line="240" w:lineRule="auto"/>
              <w:jc w:val="center"/>
              <w:rPr>
                <w:rFonts w:ascii="Times New Roman" w:eastAsia="Times New Roman" w:hAnsi="Times New Roman" w:cs="Times New Roman"/>
                <w:b/>
                <w:bCs/>
                <w:sz w:val="24"/>
                <w:szCs w:val="24"/>
              </w:rPr>
            </w:pPr>
            <w:r w:rsidRPr="00241C7D">
              <w:rPr>
                <w:rFonts w:ascii="Times New Roman" w:eastAsia="Times New Roman" w:hAnsi="Times New Roman" w:cs="Times New Roman"/>
                <w:b/>
                <w:bCs/>
                <w:sz w:val="24"/>
                <w:szCs w:val="24"/>
              </w:rPr>
              <w:t>Restaurant ID</w:t>
            </w:r>
          </w:p>
        </w:tc>
        <w:tc>
          <w:tcPr>
            <w:tcW w:w="0" w:type="auto"/>
            <w:vAlign w:val="center"/>
            <w:hideMark/>
          </w:tcPr>
          <w:p w14:paraId="6EBACF87" w14:textId="77777777" w:rsidR="00241C7D" w:rsidRPr="00241C7D" w:rsidRDefault="00241C7D" w:rsidP="00241C7D">
            <w:pPr>
              <w:spacing w:before="100" w:beforeAutospacing="1" w:after="100" w:afterAutospacing="1" w:line="240" w:lineRule="auto"/>
              <w:jc w:val="center"/>
              <w:rPr>
                <w:rFonts w:ascii="Times New Roman" w:eastAsia="Times New Roman" w:hAnsi="Times New Roman" w:cs="Times New Roman"/>
                <w:b/>
                <w:bCs/>
                <w:sz w:val="24"/>
                <w:szCs w:val="24"/>
              </w:rPr>
            </w:pPr>
            <w:r w:rsidRPr="00241C7D">
              <w:rPr>
                <w:rFonts w:ascii="Times New Roman" w:eastAsia="Times New Roman" w:hAnsi="Times New Roman" w:cs="Times New Roman"/>
                <w:b/>
                <w:bCs/>
                <w:sz w:val="24"/>
                <w:szCs w:val="24"/>
              </w:rPr>
              <w:t>Amount</w:t>
            </w:r>
          </w:p>
        </w:tc>
      </w:tr>
      <w:tr w:rsidR="00241C7D" w:rsidRPr="00241C7D" w14:paraId="5E4A93F4" w14:textId="77777777" w:rsidTr="00241C7D">
        <w:trPr>
          <w:tblCellSpacing w:w="15" w:type="dxa"/>
        </w:trPr>
        <w:tc>
          <w:tcPr>
            <w:tcW w:w="0" w:type="auto"/>
            <w:vAlign w:val="center"/>
            <w:hideMark/>
          </w:tcPr>
          <w:p w14:paraId="31CBF43D"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101</w:t>
            </w:r>
          </w:p>
        </w:tc>
        <w:tc>
          <w:tcPr>
            <w:tcW w:w="0" w:type="auto"/>
            <w:vAlign w:val="center"/>
            <w:hideMark/>
          </w:tcPr>
          <w:p w14:paraId="78658F7D"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1</w:t>
            </w:r>
          </w:p>
        </w:tc>
        <w:tc>
          <w:tcPr>
            <w:tcW w:w="0" w:type="auto"/>
            <w:vAlign w:val="center"/>
            <w:hideMark/>
          </w:tcPr>
          <w:p w14:paraId="6B3EAB9D"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₹200</w:t>
            </w:r>
          </w:p>
        </w:tc>
      </w:tr>
      <w:tr w:rsidR="00241C7D" w:rsidRPr="00241C7D" w14:paraId="744D5B68" w14:textId="77777777" w:rsidTr="00241C7D">
        <w:trPr>
          <w:tblCellSpacing w:w="15" w:type="dxa"/>
        </w:trPr>
        <w:tc>
          <w:tcPr>
            <w:tcW w:w="0" w:type="auto"/>
            <w:vAlign w:val="center"/>
            <w:hideMark/>
          </w:tcPr>
          <w:p w14:paraId="6E1AE376"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102</w:t>
            </w:r>
          </w:p>
        </w:tc>
        <w:tc>
          <w:tcPr>
            <w:tcW w:w="0" w:type="auto"/>
            <w:vAlign w:val="center"/>
            <w:hideMark/>
          </w:tcPr>
          <w:p w14:paraId="18950E52"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2</w:t>
            </w:r>
          </w:p>
        </w:tc>
        <w:tc>
          <w:tcPr>
            <w:tcW w:w="0" w:type="auto"/>
            <w:vAlign w:val="center"/>
            <w:hideMark/>
          </w:tcPr>
          <w:p w14:paraId="29531B5C"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₹300</w:t>
            </w:r>
          </w:p>
        </w:tc>
      </w:tr>
      <w:tr w:rsidR="00241C7D" w:rsidRPr="00241C7D" w14:paraId="770D5EBE" w14:textId="77777777" w:rsidTr="00241C7D">
        <w:trPr>
          <w:tblCellSpacing w:w="15" w:type="dxa"/>
        </w:trPr>
        <w:tc>
          <w:tcPr>
            <w:tcW w:w="0" w:type="auto"/>
            <w:vAlign w:val="center"/>
            <w:hideMark/>
          </w:tcPr>
          <w:p w14:paraId="56B88D74"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103</w:t>
            </w:r>
          </w:p>
        </w:tc>
        <w:tc>
          <w:tcPr>
            <w:tcW w:w="0" w:type="auto"/>
            <w:vAlign w:val="center"/>
            <w:hideMark/>
          </w:tcPr>
          <w:p w14:paraId="011791E8"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3</w:t>
            </w:r>
          </w:p>
        </w:tc>
        <w:tc>
          <w:tcPr>
            <w:tcW w:w="0" w:type="auto"/>
            <w:vAlign w:val="center"/>
            <w:hideMark/>
          </w:tcPr>
          <w:p w14:paraId="004520F1"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₹150</w:t>
            </w:r>
          </w:p>
        </w:tc>
      </w:tr>
    </w:tbl>
    <w:p w14:paraId="56F89645"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 xml:space="preserve">But restaurant ID </w:t>
      </w:r>
      <w:r w:rsidRPr="00241C7D">
        <w:rPr>
          <w:rFonts w:ascii="Courier New" w:eastAsia="Times New Roman" w:hAnsi="Courier New" w:cs="Courier New"/>
          <w:sz w:val="20"/>
          <w:szCs w:val="20"/>
        </w:rPr>
        <w:t>3</w:t>
      </w:r>
      <w:r w:rsidRPr="00241C7D">
        <w:rPr>
          <w:rFonts w:ascii="Times New Roman" w:eastAsia="Times New Roman" w:hAnsi="Times New Roman" w:cs="Times New Roman"/>
          <w:sz w:val="24"/>
          <w:szCs w:val="24"/>
        </w:rPr>
        <w:t xml:space="preserve"> does not exist in the restaurants table.</w:t>
      </w:r>
    </w:p>
    <w:p w14:paraId="19A9B128" w14:textId="77777777" w:rsidR="00241C7D" w:rsidRPr="00241C7D" w:rsidRDefault="00241C7D" w:rsidP="00241C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INNER JOIN: Shows orders 101 and 102 only.</w:t>
      </w:r>
    </w:p>
    <w:p w14:paraId="1DFE0813" w14:textId="77777777" w:rsidR="00241C7D" w:rsidRPr="00241C7D" w:rsidRDefault="00241C7D" w:rsidP="00241C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 xml:space="preserve">LEFT JOIN: Shows all three orders. Order 103 has a restaurant name of </w:t>
      </w:r>
      <w:r w:rsidRPr="00241C7D">
        <w:rPr>
          <w:rFonts w:ascii="Courier New" w:eastAsia="Times New Roman" w:hAnsi="Courier New" w:cs="Courier New"/>
          <w:sz w:val="20"/>
          <w:szCs w:val="20"/>
        </w:rPr>
        <w:t>NULL</w:t>
      </w:r>
      <w:r w:rsidRPr="00241C7D">
        <w:rPr>
          <w:rFonts w:ascii="Times New Roman" w:eastAsia="Times New Roman" w:hAnsi="Times New Roman" w:cs="Times New Roman"/>
          <w:sz w:val="24"/>
          <w:szCs w:val="24"/>
        </w:rPr>
        <w:t>.</w:t>
      </w:r>
    </w:p>
    <w:p w14:paraId="358891C0" w14:textId="77777777" w:rsidR="00241C7D" w:rsidRPr="00241C7D" w:rsidRDefault="00241C7D" w:rsidP="00241C7D">
      <w:pPr>
        <w:spacing w:before="100" w:beforeAutospacing="1" w:after="100" w:afterAutospacing="1" w:line="240" w:lineRule="auto"/>
        <w:outlineLvl w:val="2"/>
        <w:rPr>
          <w:rFonts w:ascii="Times New Roman" w:eastAsia="Times New Roman" w:hAnsi="Times New Roman" w:cs="Times New Roman"/>
          <w:b/>
          <w:bCs/>
          <w:sz w:val="27"/>
          <w:szCs w:val="27"/>
        </w:rPr>
      </w:pPr>
      <w:r w:rsidRPr="00241C7D">
        <w:rPr>
          <w:rFonts w:ascii="Times New Roman" w:eastAsia="Times New Roman" w:hAnsi="Times New Roman" w:cs="Times New Roman"/>
          <w:b/>
          <w:bCs/>
          <w:sz w:val="27"/>
          <w:szCs w:val="27"/>
        </w:rPr>
        <w:t>SQL query</w:t>
      </w:r>
    </w:p>
    <w:p w14:paraId="534C4C37" w14:textId="77777777" w:rsidR="00241C7D" w:rsidRPr="00241C7D" w:rsidRDefault="00241C7D" w:rsidP="00241C7D">
      <w:pPr>
        <w:spacing w:after="0" w:line="240" w:lineRule="auto"/>
        <w:rPr>
          <w:rFonts w:ascii="Times New Roman" w:eastAsia="Times New Roman" w:hAnsi="Times New Roman" w:cs="Times New Roman"/>
          <w:sz w:val="24"/>
          <w:szCs w:val="24"/>
        </w:rPr>
      </w:pPr>
      <w:proofErr w:type="spellStart"/>
      <w:r w:rsidRPr="00241C7D">
        <w:rPr>
          <w:rFonts w:ascii="Times New Roman" w:eastAsia="Times New Roman" w:hAnsi="Times New Roman" w:cs="Times New Roman"/>
          <w:sz w:val="24"/>
          <w:szCs w:val="24"/>
        </w:rPr>
        <w:t>sql</w:t>
      </w:r>
      <w:proofErr w:type="spellEnd"/>
    </w:p>
    <w:p w14:paraId="3114AF2D" w14:textId="77777777" w:rsidR="00241C7D" w:rsidRPr="00241C7D" w:rsidRDefault="00241C7D" w:rsidP="00241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C7D">
        <w:rPr>
          <w:rFonts w:ascii="Courier New" w:eastAsia="Times New Roman" w:hAnsi="Courier New" w:cs="Courier New"/>
          <w:sz w:val="20"/>
          <w:szCs w:val="20"/>
        </w:rPr>
        <w:t xml:space="preserve">SELECT </w:t>
      </w:r>
      <w:proofErr w:type="spellStart"/>
      <w:proofErr w:type="gramStart"/>
      <w:r w:rsidRPr="00241C7D">
        <w:rPr>
          <w:rFonts w:ascii="Courier New" w:eastAsia="Times New Roman" w:hAnsi="Courier New" w:cs="Courier New"/>
          <w:sz w:val="20"/>
          <w:szCs w:val="20"/>
        </w:rPr>
        <w:t>o.order</w:t>
      </w:r>
      <w:proofErr w:type="gramEnd"/>
      <w:r w:rsidRPr="00241C7D">
        <w:rPr>
          <w:rFonts w:ascii="Courier New" w:eastAsia="Times New Roman" w:hAnsi="Courier New" w:cs="Courier New"/>
          <w:sz w:val="20"/>
          <w:szCs w:val="20"/>
        </w:rPr>
        <w:t>_id</w:t>
      </w:r>
      <w:proofErr w:type="spellEnd"/>
      <w:r w:rsidRPr="00241C7D">
        <w:rPr>
          <w:rFonts w:ascii="Courier New" w:eastAsia="Times New Roman" w:hAnsi="Courier New" w:cs="Courier New"/>
          <w:sz w:val="20"/>
          <w:szCs w:val="20"/>
        </w:rPr>
        <w:t xml:space="preserve">, r.name, </w:t>
      </w:r>
      <w:proofErr w:type="spellStart"/>
      <w:r w:rsidRPr="00241C7D">
        <w:rPr>
          <w:rFonts w:ascii="Courier New" w:eastAsia="Times New Roman" w:hAnsi="Courier New" w:cs="Courier New"/>
          <w:sz w:val="20"/>
          <w:szCs w:val="20"/>
        </w:rPr>
        <w:t>o.total_amount</w:t>
      </w:r>
      <w:proofErr w:type="spellEnd"/>
    </w:p>
    <w:p w14:paraId="019118FC" w14:textId="77777777" w:rsidR="00241C7D" w:rsidRPr="00241C7D" w:rsidRDefault="00241C7D" w:rsidP="00241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C7D">
        <w:rPr>
          <w:rFonts w:ascii="Courier New" w:eastAsia="Times New Roman" w:hAnsi="Courier New" w:cs="Courier New"/>
          <w:sz w:val="20"/>
          <w:szCs w:val="20"/>
        </w:rPr>
        <w:t>FROM orders o</w:t>
      </w:r>
    </w:p>
    <w:p w14:paraId="36782189" w14:textId="77777777" w:rsidR="00241C7D" w:rsidRPr="00241C7D" w:rsidRDefault="00241C7D" w:rsidP="00241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C7D">
        <w:rPr>
          <w:rFonts w:ascii="Courier New" w:eastAsia="Times New Roman" w:hAnsi="Courier New" w:cs="Courier New"/>
          <w:sz w:val="20"/>
          <w:szCs w:val="20"/>
        </w:rPr>
        <w:t>LEFT JOIN restaurants r</w:t>
      </w:r>
    </w:p>
    <w:p w14:paraId="39AB6222" w14:textId="77777777" w:rsidR="00241C7D" w:rsidRPr="00241C7D" w:rsidRDefault="00241C7D" w:rsidP="00241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41C7D">
        <w:rPr>
          <w:rFonts w:ascii="Courier New" w:eastAsia="Times New Roman" w:hAnsi="Courier New" w:cs="Courier New"/>
          <w:sz w:val="20"/>
          <w:szCs w:val="20"/>
        </w:rPr>
        <w:t xml:space="preserve">ON </w:t>
      </w:r>
      <w:proofErr w:type="spellStart"/>
      <w:proofErr w:type="gramStart"/>
      <w:r w:rsidRPr="00241C7D">
        <w:rPr>
          <w:rFonts w:ascii="Courier New" w:eastAsia="Times New Roman" w:hAnsi="Courier New" w:cs="Courier New"/>
          <w:sz w:val="20"/>
          <w:szCs w:val="20"/>
        </w:rPr>
        <w:t>o.restaurant</w:t>
      </w:r>
      <w:proofErr w:type="gramEnd"/>
      <w:r w:rsidRPr="00241C7D">
        <w:rPr>
          <w:rFonts w:ascii="Courier New" w:eastAsia="Times New Roman" w:hAnsi="Courier New" w:cs="Courier New"/>
          <w:sz w:val="20"/>
          <w:szCs w:val="20"/>
        </w:rPr>
        <w:t>_id</w:t>
      </w:r>
      <w:proofErr w:type="spellEnd"/>
      <w:r w:rsidRPr="00241C7D">
        <w:rPr>
          <w:rFonts w:ascii="Courier New" w:eastAsia="Times New Roman" w:hAnsi="Courier New" w:cs="Courier New"/>
          <w:sz w:val="20"/>
          <w:szCs w:val="20"/>
        </w:rPr>
        <w:t xml:space="preserve"> = </w:t>
      </w:r>
      <w:proofErr w:type="spellStart"/>
      <w:r w:rsidRPr="00241C7D">
        <w:rPr>
          <w:rFonts w:ascii="Courier New" w:eastAsia="Times New Roman" w:hAnsi="Courier New" w:cs="Courier New"/>
          <w:sz w:val="20"/>
          <w:szCs w:val="20"/>
        </w:rPr>
        <w:t>r.restaurant_id</w:t>
      </w:r>
      <w:proofErr w:type="spellEnd"/>
      <w:r w:rsidRPr="00241C7D">
        <w:rPr>
          <w:rFonts w:ascii="Courier New" w:eastAsia="Times New Roman" w:hAnsi="Courier New" w:cs="Courier New"/>
          <w:sz w:val="20"/>
          <w:szCs w:val="20"/>
        </w:rPr>
        <w:t>;</w:t>
      </w:r>
    </w:p>
    <w:p w14:paraId="7EE07DBA"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lastRenderedPageBreak/>
        <w:t>Remember:</w:t>
      </w:r>
    </w:p>
    <w:p w14:paraId="05443E70" w14:textId="77777777" w:rsidR="00241C7D" w:rsidRPr="00241C7D" w:rsidRDefault="00241C7D" w:rsidP="00241C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1C7D">
        <w:rPr>
          <w:rFonts w:ascii="Courier New" w:eastAsia="Times New Roman" w:hAnsi="Courier New" w:cs="Courier New"/>
          <w:sz w:val="20"/>
          <w:szCs w:val="20"/>
        </w:rPr>
        <w:t>INNER JOIN</w:t>
      </w:r>
      <w:r w:rsidRPr="00241C7D">
        <w:rPr>
          <w:rFonts w:ascii="Times New Roman" w:eastAsia="Times New Roman" w:hAnsi="Times New Roman" w:cs="Times New Roman"/>
          <w:sz w:val="24"/>
          <w:szCs w:val="24"/>
        </w:rPr>
        <w:t xml:space="preserve"> = Only matching records.</w:t>
      </w:r>
    </w:p>
    <w:p w14:paraId="261BF786" w14:textId="77777777" w:rsidR="00241C7D" w:rsidRPr="00241C7D" w:rsidRDefault="00241C7D" w:rsidP="00241C7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41C7D">
        <w:rPr>
          <w:rFonts w:ascii="Courier New" w:eastAsia="Times New Roman" w:hAnsi="Courier New" w:cs="Courier New"/>
          <w:sz w:val="20"/>
          <w:szCs w:val="20"/>
        </w:rPr>
        <w:t>LEFT JOIN</w:t>
      </w:r>
      <w:r w:rsidRPr="00241C7D">
        <w:rPr>
          <w:rFonts w:ascii="Times New Roman" w:eastAsia="Times New Roman" w:hAnsi="Times New Roman" w:cs="Times New Roman"/>
          <w:sz w:val="24"/>
          <w:szCs w:val="24"/>
        </w:rPr>
        <w:t xml:space="preserve"> = All records from the left table, even without a match.</w:t>
      </w:r>
    </w:p>
    <w:p w14:paraId="19F3A94C" w14:textId="6D28426E" w:rsid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r w:rsidRPr="00241C7D">
        <w:rPr>
          <w:rFonts w:ascii="Times New Roman" w:eastAsia="Times New Roman" w:hAnsi="Times New Roman" w:cs="Times New Roman"/>
          <w:sz w:val="24"/>
          <w:szCs w:val="24"/>
        </w:rPr>
        <w:t xml:space="preserve">That is why we choose </w:t>
      </w:r>
      <w:r w:rsidRPr="00241C7D">
        <w:rPr>
          <w:rFonts w:ascii="Courier New" w:eastAsia="Times New Roman" w:hAnsi="Courier New" w:cs="Courier New"/>
          <w:sz w:val="20"/>
          <w:szCs w:val="20"/>
        </w:rPr>
        <w:t>LEFT JOIN</w:t>
      </w:r>
      <w:r w:rsidRPr="00241C7D">
        <w:rPr>
          <w:rFonts w:ascii="Times New Roman" w:eastAsia="Times New Roman" w:hAnsi="Times New Roman" w:cs="Times New Roman"/>
          <w:sz w:val="24"/>
          <w:szCs w:val="24"/>
        </w:rPr>
        <w:t xml:space="preserve"> for this order history page.</w:t>
      </w:r>
    </w:p>
    <w:p w14:paraId="3C89696D" w14:textId="7E9E50FD" w:rsidR="00995090" w:rsidRDefault="00995090" w:rsidP="00241C7D">
      <w:pPr>
        <w:spacing w:before="100" w:beforeAutospacing="1" w:after="100" w:afterAutospacing="1" w:line="240" w:lineRule="auto"/>
        <w:rPr>
          <w:rFonts w:ascii="Times New Roman" w:eastAsia="Times New Roman" w:hAnsi="Times New Roman" w:cs="Times New Roman"/>
          <w:sz w:val="24"/>
          <w:szCs w:val="24"/>
        </w:rPr>
      </w:pPr>
    </w:p>
    <w:p w14:paraId="1A95E450" w14:textId="1C83419B" w:rsidR="00995090" w:rsidRDefault="00995090" w:rsidP="00241C7D">
      <w:pPr>
        <w:spacing w:before="100" w:beforeAutospacing="1" w:after="100" w:afterAutospacing="1" w:line="240" w:lineRule="auto"/>
      </w:pPr>
      <w:r>
        <w:rPr>
          <w:rFonts w:ascii="Times New Roman" w:eastAsia="Times New Roman" w:hAnsi="Times New Roman" w:cs="Times New Roman"/>
          <w:sz w:val="24"/>
          <w:szCs w:val="24"/>
        </w:rPr>
        <w:t xml:space="preserve">Scenario </w:t>
      </w:r>
      <w:proofErr w:type="gramStart"/>
      <w:r>
        <w:rPr>
          <w:rFonts w:ascii="Times New Roman" w:eastAsia="Times New Roman" w:hAnsi="Times New Roman" w:cs="Times New Roman"/>
          <w:sz w:val="24"/>
          <w:szCs w:val="24"/>
        </w:rPr>
        <w:t>5:-</w:t>
      </w:r>
      <w:proofErr w:type="gramEnd"/>
      <w:r w:rsidRPr="00995090">
        <w:t xml:space="preserve"> </w:t>
      </w:r>
      <w:r>
        <w:t xml:space="preserve">You are building the analytics layer for a food delivery platform. A senior developer proposes a VIEW called </w:t>
      </w:r>
      <w:proofErr w:type="spellStart"/>
      <w:r>
        <w:t>top_restaurants</w:t>
      </w:r>
      <w:proofErr w:type="spellEnd"/>
      <w:r>
        <w:t xml:space="preserve"> showing restaurant name, total orders, and average rating — hiding raw ID columns from the front-end team.</w:t>
      </w:r>
    </w:p>
    <w:p w14:paraId="72788BC1" w14:textId="411AE499" w:rsidR="00995090" w:rsidRDefault="00995090" w:rsidP="00241C7D">
      <w:pPr>
        <w:spacing w:before="100" w:beforeAutospacing="1" w:after="100" w:afterAutospacing="1" w:line="240" w:lineRule="auto"/>
      </w:pPr>
      <w:proofErr w:type="gramStart"/>
      <w:r>
        <w:t>Question:-</w:t>
      </w:r>
      <w:proofErr w:type="gramEnd"/>
      <w:r w:rsidRPr="00995090">
        <w:t xml:space="preserve"> </w:t>
      </w:r>
      <w:r>
        <w:t>Justify why a VIEW is preferred over direct table access here. What are two limitations the front-end developer should be aware of when working with this VIEW?</w:t>
      </w:r>
    </w:p>
    <w:p w14:paraId="6357FCAB" w14:textId="77777777" w:rsidR="00995090" w:rsidRDefault="00995090" w:rsidP="00995090">
      <w:pPr>
        <w:pStyle w:val="NormalWeb"/>
      </w:pPr>
      <w:r>
        <w:t xml:space="preserve">A VIEW is preferred over direct table access because it provides a simplified and secure way to display data. The </w:t>
      </w:r>
      <w:proofErr w:type="spellStart"/>
      <w:r>
        <w:rPr>
          <w:rStyle w:val="HTMLCode"/>
        </w:rPr>
        <w:t>top_restaurants</w:t>
      </w:r>
      <w:proofErr w:type="spellEnd"/>
      <w:r>
        <w:t xml:space="preserve"> VIEW combines restaurant names, total orders, and average ratings from multiple tables into one result, while hiding raw ID columns from the front-end team.</w:t>
      </w:r>
    </w:p>
    <w:p w14:paraId="41850F1A" w14:textId="77777777" w:rsidR="00995090" w:rsidRDefault="00995090" w:rsidP="00995090">
      <w:pPr>
        <w:pStyle w:val="Heading3"/>
      </w:pPr>
      <w:r>
        <w:t xml:space="preserve">Why </w:t>
      </w:r>
      <w:proofErr w:type="gramStart"/>
      <w:r>
        <w:t>use</w:t>
      </w:r>
      <w:proofErr w:type="gramEnd"/>
      <w:r>
        <w:t xml:space="preserve"> a VIEW?</w:t>
      </w:r>
    </w:p>
    <w:p w14:paraId="28A13043" w14:textId="77777777" w:rsidR="00995090" w:rsidRDefault="00995090" w:rsidP="00995090">
      <w:pPr>
        <w:pStyle w:val="NormalWeb"/>
        <w:numPr>
          <w:ilvl w:val="0"/>
          <w:numId w:val="10"/>
        </w:numPr>
      </w:pPr>
      <w:r>
        <w:t>Security: It hides unnecessary columns, such as customer IDs and restaurant IDs, and exposes only the required information.</w:t>
      </w:r>
    </w:p>
    <w:p w14:paraId="4AC54FAF" w14:textId="77777777" w:rsidR="00995090" w:rsidRDefault="00995090" w:rsidP="00995090">
      <w:pPr>
        <w:pStyle w:val="NormalWeb"/>
        <w:numPr>
          <w:ilvl w:val="0"/>
          <w:numId w:val="10"/>
        </w:numPr>
      </w:pPr>
      <w:r>
        <w:t>Simplicity: The front-end developer can retrieve restaurant names, total orders, and average ratings without writing complex JOIN and aggregation queries repeatedly.</w:t>
      </w:r>
    </w:p>
    <w:p w14:paraId="0E8EC225" w14:textId="77777777" w:rsidR="00995090" w:rsidRDefault="00995090" w:rsidP="00995090">
      <w:pPr>
        <w:pStyle w:val="Heading3"/>
      </w:pPr>
      <w:r>
        <w:t>Two limitations of a VIEW</w:t>
      </w:r>
    </w:p>
    <w:p w14:paraId="15BAC98E" w14:textId="77777777" w:rsidR="00995090" w:rsidRDefault="00995090" w:rsidP="00995090">
      <w:pPr>
        <w:pStyle w:val="NormalWeb"/>
        <w:numPr>
          <w:ilvl w:val="0"/>
          <w:numId w:val="11"/>
        </w:numPr>
      </w:pPr>
      <w:r>
        <w:t>Performance: A VIEW may run slowly if it uses complex JOINs and aggregate functions on large tables, because a regular VIEW generally does not store the results.</w:t>
      </w:r>
    </w:p>
    <w:p w14:paraId="39D30455" w14:textId="77777777" w:rsidR="00995090" w:rsidRDefault="00995090" w:rsidP="00995090">
      <w:pPr>
        <w:pStyle w:val="NormalWeb"/>
        <w:numPr>
          <w:ilvl w:val="0"/>
          <w:numId w:val="11"/>
        </w:numPr>
      </w:pPr>
      <w:r>
        <w:t xml:space="preserve">Limited updates: A VIEW containing JOINs and aggregate functions such as </w:t>
      </w:r>
      <w:proofErr w:type="gramStart"/>
      <w:r>
        <w:rPr>
          <w:rStyle w:val="HTMLCode"/>
        </w:rPr>
        <w:t>COUNT(</w:t>
      </w:r>
      <w:proofErr w:type="gramEnd"/>
      <w:r>
        <w:rPr>
          <w:rStyle w:val="HTMLCode"/>
        </w:rPr>
        <w:t>)</w:t>
      </w:r>
      <w:r>
        <w:t xml:space="preserve"> and </w:t>
      </w:r>
      <w:r>
        <w:rPr>
          <w:rStyle w:val="HTMLCode"/>
        </w:rPr>
        <w:t>AVG()</w:t>
      </w:r>
      <w:r>
        <w:t xml:space="preserve"> is generally not directly updatable. The developer may need to update the underlying tables instead.</w:t>
      </w:r>
    </w:p>
    <w:p w14:paraId="6F5A101C" w14:textId="77777777" w:rsidR="00995090" w:rsidRDefault="00995090" w:rsidP="00995090">
      <w:pPr>
        <w:pStyle w:val="NormalWeb"/>
      </w:pPr>
      <w:r>
        <w:t>Conclusion: A VIEW improves security, simplicity, and maintainability, but developers should consider its performance and update limitations.</w:t>
      </w:r>
    </w:p>
    <w:p w14:paraId="3FC0A2EA" w14:textId="29C2FC65" w:rsidR="00995090" w:rsidRDefault="00995090" w:rsidP="00241C7D">
      <w:pPr>
        <w:spacing w:before="100" w:beforeAutospacing="1" w:after="100" w:afterAutospacing="1" w:line="240" w:lineRule="auto"/>
        <w:rPr>
          <w:rFonts w:ascii="Times New Roman" w:eastAsia="Times New Roman" w:hAnsi="Times New Roman" w:cs="Times New Roman"/>
          <w:sz w:val="24"/>
          <w:szCs w:val="24"/>
        </w:rPr>
      </w:pPr>
    </w:p>
    <w:p w14:paraId="38596D42" w14:textId="0072484D" w:rsidR="00995090" w:rsidRDefault="00995090" w:rsidP="00241C7D">
      <w:pPr>
        <w:spacing w:before="100" w:beforeAutospacing="1" w:after="100" w:afterAutospacing="1" w:line="240" w:lineRule="auto"/>
      </w:pPr>
      <w:r>
        <w:rPr>
          <w:rFonts w:ascii="Times New Roman" w:eastAsia="Times New Roman" w:hAnsi="Times New Roman" w:cs="Times New Roman"/>
          <w:sz w:val="24"/>
          <w:szCs w:val="24"/>
        </w:rPr>
        <w:t xml:space="preserve">Scenario </w:t>
      </w:r>
      <w:proofErr w:type="gramStart"/>
      <w:r>
        <w:rPr>
          <w:rFonts w:ascii="Times New Roman" w:eastAsia="Times New Roman" w:hAnsi="Times New Roman" w:cs="Times New Roman"/>
          <w:sz w:val="24"/>
          <w:szCs w:val="24"/>
        </w:rPr>
        <w:t>6:-</w:t>
      </w:r>
      <w:proofErr w:type="gramEnd"/>
      <w:r w:rsidR="0045770B" w:rsidRPr="0045770B">
        <w:t xml:space="preserve"> </w:t>
      </w:r>
      <w:r w:rsidR="0045770B">
        <w:t>You are implementing the payment module for a food delivery app. When a customer places an order, the system must deduct the amount from the customer's wallet balance and record the payment simultaneously. During load testing, the wallet deduction completes but the payment record insert occasionally fails, leaving balances inconsistent.</w:t>
      </w:r>
    </w:p>
    <w:p w14:paraId="3B4C5112" w14:textId="49A80C64" w:rsidR="0045770B" w:rsidRDefault="0045770B" w:rsidP="00241C7D">
      <w:pPr>
        <w:spacing w:before="100" w:beforeAutospacing="1" w:after="100" w:afterAutospacing="1" w:line="240" w:lineRule="auto"/>
      </w:pPr>
      <w:proofErr w:type="gramStart"/>
      <w:r>
        <w:lastRenderedPageBreak/>
        <w:t>Question:-</w:t>
      </w:r>
      <w:proofErr w:type="gramEnd"/>
      <w:r>
        <w:t xml:space="preserve"> </w:t>
      </w:r>
      <w:r>
        <w:t>Which database mechanism should have prevented this inconsistency? Explain how COMMIT, ROLLBACK, and SAVEPOINT work together to ensure both operations succeed or neither takes effect.</w:t>
      </w:r>
    </w:p>
    <w:p w14:paraId="4EF02880" w14:textId="6E4E9DF9" w:rsidR="0045770B" w:rsidRDefault="0045770B" w:rsidP="00241C7D">
      <w:pPr>
        <w:spacing w:before="100" w:beforeAutospacing="1" w:after="100" w:afterAutospacing="1" w:line="240" w:lineRule="auto"/>
      </w:pPr>
    </w:p>
    <w:p w14:paraId="2BCC2504" w14:textId="77777777" w:rsidR="0045770B" w:rsidRDefault="0045770B" w:rsidP="0045770B">
      <w:pPr>
        <w:pStyle w:val="NormalWeb"/>
      </w:pPr>
      <w:r>
        <w:t>The database mechanism that should have prevented this inconsistency is Transaction Management using the ACID properties of a database, especially Atomicity.</w:t>
      </w:r>
    </w:p>
    <w:p w14:paraId="51B4CB31" w14:textId="77777777" w:rsidR="0045770B" w:rsidRDefault="0045770B" w:rsidP="0045770B">
      <w:pPr>
        <w:pStyle w:val="NormalWeb"/>
      </w:pPr>
      <w:r>
        <w:t>Atomicity ensures that both operations — deducting money from the customer's wallet and inserting the payment record — succeed together or fail together.</w:t>
      </w:r>
    </w:p>
    <w:p w14:paraId="1FE3EE3F" w14:textId="77777777" w:rsidR="0045770B" w:rsidRDefault="0045770B" w:rsidP="0045770B">
      <w:pPr>
        <w:pStyle w:val="Heading3"/>
      </w:pPr>
      <w:r>
        <w:t>1. How COMMIT, ROLLBACK, and SAVEPOINT work</w:t>
      </w:r>
    </w:p>
    <w:p w14:paraId="06379964" w14:textId="77777777" w:rsidR="0045770B" w:rsidRDefault="0045770B" w:rsidP="0045770B">
      <w:pPr>
        <w:pStyle w:val="NormalWeb"/>
        <w:numPr>
          <w:ilvl w:val="0"/>
          <w:numId w:val="12"/>
        </w:numPr>
      </w:pPr>
      <w:r>
        <w:t>COMMIT: Permanently saves all changes made during the transaction if both operations succeed.</w:t>
      </w:r>
    </w:p>
    <w:p w14:paraId="1E045524" w14:textId="77777777" w:rsidR="0045770B" w:rsidRDefault="0045770B" w:rsidP="0045770B">
      <w:pPr>
        <w:pStyle w:val="NormalWeb"/>
        <w:numPr>
          <w:ilvl w:val="0"/>
          <w:numId w:val="12"/>
        </w:numPr>
      </w:pPr>
      <w:r>
        <w:t>ROLLBACK: Undoes all uncommitted changes if an operation fails, restoring the wallet balance to its original value.</w:t>
      </w:r>
    </w:p>
    <w:p w14:paraId="27430851" w14:textId="77777777" w:rsidR="0045770B" w:rsidRDefault="0045770B" w:rsidP="0045770B">
      <w:pPr>
        <w:pStyle w:val="NormalWeb"/>
        <w:numPr>
          <w:ilvl w:val="0"/>
          <w:numId w:val="12"/>
        </w:numPr>
      </w:pPr>
      <w:r>
        <w:t>SAVEPOINT: Creates a checkpoint within a transaction. It allows the database to roll back to that point without necessarily undoing the entire transaction.</w:t>
      </w:r>
    </w:p>
    <w:p w14:paraId="51A2D4C8" w14:textId="77777777" w:rsidR="0045770B" w:rsidRDefault="0045770B" w:rsidP="0045770B">
      <w:pPr>
        <w:pStyle w:val="Heading3"/>
      </w:pPr>
      <w:r>
        <w:t>2. Example SQL implementation (MySQL)</w:t>
      </w:r>
    </w:p>
    <w:p w14:paraId="6EC9CFD3" w14:textId="77777777" w:rsidR="0045770B" w:rsidRDefault="0045770B" w:rsidP="0045770B">
      <w:pPr>
        <w:pStyle w:val="HTMLPreformatted"/>
        <w:rPr>
          <w:rStyle w:val="HTMLCode"/>
        </w:rPr>
      </w:pPr>
      <w:r>
        <w:rPr>
          <w:rStyle w:val="HTMLCode"/>
        </w:rPr>
        <w:t>START TRANSACTION;</w:t>
      </w:r>
    </w:p>
    <w:p w14:paraId="4F36C351" w14:textId="77777777" w:rsidR="0045770B" w:rsidRDefault="0045770B" w:rsidP="0045770B">
      <w:pPr>
        <w:pStyle w:val="HTMLPreformatted"/>
        <w:rPr>
          <w:rStyle w:val="HTMLCode"/>
        </w:rPr>
      </w:pPr>
    </w:p>
    <w:p w14:paraId="02EFE966" w14:textId="77777777" w:rsidR="0045770B" w:rsidRDefault="0045770B" w:rsidP="0045770B">
      <w:pPr>
        <w:pStyle w:val="HTMLPreformatted"/>
        <w:rPr>
          <w:rStyle w:val="HTMLCode"/>
        </w:rPr>
      </w:pPr>
      <w:r>
        <w:rPr>
          <w:rStyle w:val="HTMLCode"/>
        </w:rPr>
        <w:t>-- Deduct money from the customer's wallet</w:t>
      </w:r>
    </w:p>
    <w:p w14:paraId="48D9A1E8" w14:textId="77777777" w:rsidR="0045770B" w:rsidRDefault="0045770B" w:rsidP="0045770B">
      <w:pPr>
        <w:pStyle w:val="HTMLPreformatted"/>
        <w:rPr>
          <w:rStyle w:val="HTMLCode"/>
        </w:rPr>
      </w:pPr>
      <w:r>
        <w:rPr>
          <w:rStyle w:val="HTMLCode"/>
        </w:rPr>
        <w:t>UPDATE customers</w:t>
      </w:r>
    </w:p>
    <w:p w14:paraId="60250F6F" w14:textId="77777777" w:rsidR="0045770B" w:rsidRDefault="0045770B" w:rsidP="0045770B">
      <w:pPr>
        <w:pStyle w:val="HTMLPreformatted"/>
        <w:rPr>
          <w:rStyle w:val="HTMLCode"/>
        </w:rPr>
      </w:pPr>
      <w:r>
        <w:rPr>
          <w:rStyle w:val="HTMLCode"/>
        </w:rPr>
        <w:t xml:space="preserve">SET </w:t>
      </w:r>
      <w:proofErr w:type="spellStart"/>
      <w:r>
        <w:rPr>
          <w:rStyle w:val="HTMLCode"/>
        </w:rPr>
        <w:t>wallet_balance</w:t>
      </w:r>
      <w:proofErr w:type="spellEnd"/>
      <w:r>
        <w:rPr>
          <w:rStyle w:val="HTMLCode"/>
        </w:rPr>
        <w:t xml:space="preserve"> = </w:t>
      </w:r>
      <w:proofErr w:type="spellStart"/>
      <w:r>
        <w:rPr>
          <w:rStyle w:val="HTMLCode"/>
        </w:rPr>
        <w:t>wallet_balance</w:t>
      </w:r>
      <w:proofErr w:type="spellEnd"/>
      <w:r>
        <w:rPr>
          <w:rStyle w:val="HTMLCode"/>
        </w:rPr>
        <w:t xml:space="preserve"> - 500</w:t>
      </w:r>
    </w:p>
    <w:p w14:paraId="08CDF11D" w14:textId="77777777" w:rsidR="0045770B" w:rsidRDefault="0045770B" w:rsidP="0045770B">
      <w:pPr>
        <w:pStyle w:val="HTMLPreformatted"/>
        <w:rPr>
          <w:rStyle w:val="HTMLCode"/>
        </w:rPr>
      </w:pPr>
      <w:r>
        <w:rPr>
          <w:rStyle w:val="HTMLCode"/>
        </w:rPr>
        <w:t xml:space="preserve">WHERE </w:t>
      </w:r>
      <w:proofErr w:type="spellStart"/>
      <w:r>
        <w:rPr>
          <w:rStyle w:val="HTMLCode"/>
        </w:rPr>
        <w:t>customer_id</w:t>
      </w:r>
      <w:proofErr w:type="spellEnd"/>
      <w:r>
        <w:rPr>
          <w:rStyle w:val="HTMLCode"/>
        </w:rPr>
        <w:t xml:space="preserve"> = 1;</w:t>
      </w:r>
    </w:p>
    <w:p w14:paraId="5FA7AC91" w14:textId="77777777" w:rsidR="0045770B" w:rsidRDefault="0045770B" w:rsidP="0045770B">
      <w:pPr>
        <w:pStyle w:val="HTMLPreformatted"/>
        <w:rPr>
          <w:rStyle w:val="HTMLCode"/>
        </w:rPr>
      </w:pPr>
    </w:p>
    <w:p w14:paraId="3E941802" w14:textId="77777777" w:rsidR="0045770B" w:rsidRDefault="0045770B" w:rsidP="0045770B">
      <w:pPr>
        <w:pStyle w:val="HTMLPreformatted"/>
        <w:rPr>
          <w:rStyle w:val="HTMLCode"/>
        </w:rPr>
      </w:pPr>
      <w:r>
        <w:rPr>
          <w:rStyle w:val="HTMLCode"/>
        </w:rPr>
        <w:t>-- Create a checkpoint</w:t>
      </w:r>
    </w:p>
    <w:p w14:paraId="5269DCB1" w14:textId="77777777" w:rsidR="0045770B" w:rsidRDefault="0045770B" w:rsidP="0045770B">
      <w:pPr>
        <w:pStyle w:val="HTMLPreformatted"/>
        <w:rPr>
          <w:rStyle w:val="HTMLCode"/>
        </w:rPr>
      </w:pPr>
      <w:r>
        <w:rPr>
          <w:rStyle w:val="HTMLCode"/>
        </w:rPr>
        <w:t xml:space="preserve">SAVEPOINT </w:t>
      </w:r>
      <w:proofErr w:type="spellStart"/>
      <w:r>
        <w:rPr>
          <w:rStyle w:val="HTMLCode"/>
        </w:rPr>
        <w:t>wallet_deducted</w:t>
      </w:r>
      <w:proofErr w:type="spellEnd"/>
      <w:r>
        <w:rPr>
          <w:rStyle w:val="HTMLCode"/>
        </w:rPr>
        <w:t>;</w:t>
      </w:r>
    </w:p>
    <w:p w14:paraId="42445595" w14:textId="77777777" w:rsidR="0045770B" w:rsidRDefault="0045770B" w:rsidP="0045770B">
      <w:pPr>
        <w:pStyle w:val="HTMLPreformatted"/>
        <w:rPr>
          <w:rStyle w:val="HTMLCode"/>
        </w:rPr>
      </w:pPr>
    </w:p>
    <w:p w14:paraId="52940274" w14:textId="77777777" w:rsidR="0045770B" w:rsidRDefault="0045770B" w:rsidP="0045770B">
      <w:pPr>
        <w:pStyle w:val="HTMLPreformatted"/>
        <w:rPr>
          <w:rStyle w:val="HTMLCode"/>
        </w:rPr>
      </w:pPr>
      <w:r>
        <w:rPr>
          <w:rStyle w:val="HTMLCode"/>
        </w:rPr>
        <w:t>-- Record the payment</w:t>
      </w:r>
    </w:p>
    <w:p w14:paraId="132F075E" w14:textId="77777777" w:rsidR="0045770B" w:rsidRDefault="0045770B" w:rsidP="0045770B">
      <w:pPr>
        <w:pStyle w:val="HTMLPreformatted"/>
        <w:rPr>
          <w:rStyle w:val="HTMLCode"/>
        </w:rPr>
      </w:pPr>
      <w:r>
        <w:rPr>
          <w:rStyle w:val="HTMLCode"/>
        </w:rPr>
        <w:t>INSERT INTO payments (</w:t>
      </w:r>
      <w:proofErr w:type="spellStart"/>
      <w:r>
        <w:rPr>
          <w:rStyle w:val="HTMLCode"/>
        </w:rPr>
        <w:t>customer_id</w:t>
      </w:r>
      <w:proofErr w:type="spellEnd"/>
      <w:r>
        <w:rPr>
          <w:rStyle w:val="HTMLCode"/>
        </w:rPr>
        <w:t xml:space="preserve">, amount, </w:t>
      </w:r>
      <w:proofErr w:type="spellStart"/>
      <w:r>
        <w:rPr>
          <w:rStyle w:val="HTMLCode"/>
        </w:rPr>
        <w:t>payment_status</w:t>
      </w:r>
      <w:proofErr w:type="spellEnd"/>
      <w:r>
        <w:rPr>
          <w:rStyle w:val="HTMLCode"/>
        </w:rPr>
        <w:t>)</w:t>
      </w:r>
    </w:p>
    <w:p w14:paraId="0E3A51DB" w14:textId="77777777" w:rsidR="0045770B" w:rsidRDefault="0045770B" w:rsidP="0045770B">
      <w:pPr>
        <w:pStyle w:val="HTMLPreformatted"/>
        <w:rPr>
          <w:rStyle w:val="HTMLCode"/>
        </w:rPr>
      </w:pPr>
      <w:r>
        <w:rPr>
          <w:rStyle w:val="HTMLCode"/>
        </w:rPr>
        <w:t>VALUES (1, 500, 'SUCCESS');</w:t>
      </w:r>
    </w:p>
    <w:p w14:paraId="6E62F494" w14:textId="77777777" w:rsidR="0045770B" w:rsidRDefault="0045770B" w:rsidP="0045770B">
      <w:pPr>
        <w:pStyle w:val="HTMLPreformatted"/>
        <w:rPr>
          <w:rStyle w:val="HTMLCode"/>
        </w:rPr>
      </w:pPr>
    </w:p>
    <w:p w14:paraId="654DD08B" w14:textId="77777777" w:rsidR="0045770B" w:rsidRDefault="0045770B" w:rsidP="0045770B">
      <w:pPr>
        <w:pStyle w:val="HTMLPreformatted"/>
        <w:rPr>
          <w:rStyle w:val="HTMLCode"/>
        </w:rPr>
      </w:pPr>
      <w:r>
        <w:rPr>
          <w:rStyle w:val="HTMLCode"/>
        </w:rPr>
        <w:t>-- Save both operations permanently</w:t>
      </w:r>
    </w:p>
    <w:p w14:paraId="75464B38" w14:textId="77777777" w:rsidR="0045770B" w:rsidRDefault="0045770B" w:rsidP="0045770B">
      <w:pPr>
        <w:pStyle w:val="HTMLPreformatted"/>
      </w:pPr>
      <w:r>
        <w:rPr>
          <w:rStyle w:val="HTMLCode"/>
        </w:rPr>
        <w:t>COMMIT;</w:t>
      </w:r>
    </w:p>
    <w:p w14:paraId="24C0A4AC" w14:textId="77777777" w:rsidR="0045770B" w:rsidRDefault="0045770B" w:rsidP="0045770B">
      <w:pPr>
        <w:pStyle w:val="NormalWeb"/>
      </w:pPr>
      <w:r>
        <w:t>If the payment insertion fails, the transaction should be rolled back:</w:t>
      </w:r>
    </w:p>
    <w:p w14:paraId="0D7A21BF" w14:textId="77777777" w:rsidR="0045770B" w:rsidRDefault="0045770B" w:rsidP="0045770B">
      <w:pPr>
        <w:pStyle w:val="HTMLPreformatted"/>
      </w:pPr>
      <w:r>
        <w:rPr>
          <w:rStyle w:val="HTMLCode"/>
        </w:rPr>
        <w:t>ROLLBACK;</w:t>
      </w:r>
    </w:p>
    <w:p w14:paraId="216D45E6" w14:textId="77777777" w:rsidR="0045770B" w:rsidRDefault="0045770B" w:rsidP="0045770B">
      <w:pPr>
        <w:pStyle w:val="NormalWeb"/>
      </w:pPr>
      <w:r>
        <w:t>This reverses the wallet deduction as well, ensuring that the customer does not lose money without a corresponding payment record.</w:t>
      </w:r>
    </w:p>
    <w:p w14:paraId="781F5427" w14:textId="77777777" w:rsidR="0045770B" w:rsidRDefault="0045770B" w:rsidP="0045770B">
      <w:pPr>
        <w:pStyle w:val="NormalWeb"/>
      </w:pPr>
      <w:r>
        <w:lastRenderedPageBreak/>
        <w:t xml:space="preserve">Alternatively, </w:t>
      </w:r>
      <w:r>
        <w:rPr>
          <w:rStyle w:val="HTMLCode"/>
        </w:rPr>
        <w:t xml:space="preserve">ROLLBACK TO SAVEPOINT </w:t>
      </w:r>
      <w:proofErr w:type="spellStart"/>
      <w:r>
        <w:rPr>
          <w:rStyle w:val="HTMLCode"/>
        </w:rPr>
        <w:t>wallet_deducted</w:t>
      </w:r>
      <w:proofErr w:type="spellEnd"/>
      <w:r>
        <w:t xml:space="preserve"> would undo only changes made after that checkpoint. It would not undo the wallet deduction, so a full </w:t>
      </w:r>
      <w:r>
        <w:rPr>
          <w:rStyle w:val="HTMLCode"/>
        </w:rPr>
        <w:t>ROLLBACK</w:t>
      </w:r>
      <w:r>
        <w:t xml:space="preserve"> is required to restore consistency in this scenario.</w:t>
      </w:r>
    </w:p>
    <w:p w14:paraId="64EC66EF" w14:textId="77777777" w:rsidR="0045770B" w:rsidRDefault="0045770B" w:rsidP="0045770B">
      <w:pPr>
        <w:pStyle w:val="Heading3"/>
      </w:pPr>
      <w:r>
        <w:t>3. Conclusion</w:t>
      </w:r>
    </w:p>
    <w:p w14:paraId="5C35C7F2" w14:textId="77777777" w:rsidR="0045770B" w:rsidRDefault="0045770B" w:rsidP="0045770B">
      <w:pPr>
        <w:pStyle w:val="NormalWeb"/>
      </w:pPr>
      <w:r>
        <w:t xml:space="preserve">Using transactions with </w:t>
      </w:r>
      <w:r>
        <w:rPr>
          <w:rStyle w:val="HTMLCode"/>
        </w:rPr>
        <w:t>COMMIT</w:t>
      </w:r>
      <w:r>
        <w:t xml:space="preserve"> and </w:t>
      </w:r>
      <w:r>
        <w:rPr>
          <w:rStyle w:val="HTMLCode"/>
        </w:rPr>
        <w:t>ROLLBACK</w:t>
      </w:r>
      <w:r>
        <w:t xml:space="preserve"> ensures that wallet deduction and payment recording remain consistent. </w:t>
      </w:r>
      <w:r>
        <w:rPr>
          <w:rStyle w:val="HTMLCode"/>
        </w:rPr>
        <w:t>SAVEPOINT</w:t>
      </w:r>
      <w:r>
        <w:t xml:space="preserve"> provides an intermediate recovery point when partial rollback is appropriate. Both tables should use a transactional storage engine such as </w:t>
      </w:r>
      <w:proofErr w:type="spellStart"/>
      <w:r>
        <w:t>InnoDB</w:t>
      </w:r>
      <w:proofErr w:type="spellEnd"/>
      <w:r>
        <w:t xml:space="preserve"> in MySQL for these guarantees.</w:t>
      </w:r>
    </w:p>
    <w:p w14:paraId="590F53BD" w14:textId="77777777" w:rsidR="0045770B" w:rsidRPr="00241C7D" w:rsidRDefault="0045770B" w:rsidP="00241C7D">
      <w:pPr>
        <w:spacing w:before="100" w:beforeAutospacing="1" w:after="100" w:afterAutospacing="1" w:line="240" w:lineRule="auto"/>
        <w:rPr>
          <w:rFonts w:ascii="Times New Roman" w:eastAsia="Times New Roman" w:hAnsi="Times New Roman" w:cs="Times New Roman"/>
          <w:sz w:val="24"/>
          <w:szCs w:val="24"/>
        </w:rPr>
      </w:pPr>
    </w:p>
    <w:p w14:paraId="6A9B3E9A" w14:textId="77777777" w:rsidR="00241C7D" w:rsidRPr="00241C7D" w:rsidRDefault="00241C7D" w:rsidP="00241C7D">
      <w:pPr>
        <w:spacing w:before="100" w:beforeAutospacing="1" w:after="100" w:afterAutospacing="1" w:line="240" w:lineRule="auto"/>
        <w:rPr>
          <w:rFonts w:ascii="Times New Roman" w:eastAsia="Times New Roman" w:hAnsi="Times New Roman" w:cs="Times New Roman"/>
          <w:sz w:val="24"/>
          <w:szCs w:val="24"/>
        </w:rPr>
      </w:pPr>
    </w:p>
    <w:p w14:paraId="59C401E7" w14:textId="77777777" w:rsidR="00B70841" w:rsidRPr="00B70841" w:rsidRDefault="00B70841" w:rsidP="00B70841">
      <w:pPr>
        <w:spacing w:before="100" w:beforeAutospacing="1" w:after="100" w:afterAutospacing="1" w:line="240" w:lineRule="auto"/>
        <w:rPr>
          <w:rFonts w:ascii="Times New Roman" w:eastAsia="Times New Roman" w:hAnsi="Times New Roman" w:cs="Times New Roman"/>
          <w:sz w:val="24"/>
          <w:szCs w:val="24"/>
        </w:rPr>
      </w:pPr>
    </w:p>
    <w:p w14:paraId="5A9FD64A" w14:textId="77777777" w:rsidR="001B7615" w:rsidRPr="001B7615" w:rsidRDefault="001B7615" w:rsidP="00AF42F7">
      <w:pPr>
        <w:spacing w:before="100" w:beforeAutospacing="1" w:after="100" w:afterAutospacing="1" w:line="240" w:lineRule="auto"/>
      </w:pPr>
    </w:p>
    <w:p w14:paraId="69BAA980" w14:textId="77777777" w:rsidR="00AF42F7" w:rsidRDefault="00AF42F7"/>
    <w:p w14:paraId="6F446E09" w14:textId="77777777" w:rsidR="00AF42F7" w:rsidRDefault="00AF42F7"/>
    <w:sectPr w:rsidR="00AF42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056F"/>
    <w:multiLevelType w:val="multilevel"/>
    <w:tmpl w:val="58508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2F7C71"/>
    <w:multiLevelType w:val="multilevel"/>
    <w:tmpl w:val="B622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0799E"/>
    <w:multiLevelType w:val="multilevel"/>
    <w:tmpl w:val="F3B63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7423F1"/>
    <w:multiLevelType w:val="multilevel"/>
    <w:tmpl w:val="2C14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F65BF"/>
    <w:multiLevelType w:val="multilevel"/>
    <w:tmpl w:val="42DE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97228E"/>
    <w:multiLevelType w:val="multilevel"/>
    <w:tmpl w:val="8F5E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EF3A32"/>
    <w:multiLevelType w:val="multilevel"/>
    <w:tmpl w:val="AABEC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4358EC"/>
    <w:multiLevelType w:val="multilevel"/>
    <w:tmpl w:val="3172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EC388D"/>
    <w:multiLevelType w:val="multilevel"/>
    <w:tmpl w:val="8E8C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452149"/>
    <w:multiLevelType w:val="multilevel"/>
    <w:tmpl w:val="42E6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81006F"/>
    <w:multiLevelType w:val="multilevel"/>
    <w:tmpl w:val="BAC0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D51228"/>
    <w:multiLevelType w:val="multilevel"/>
    <w:tmpl w:val="8CBA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9"/>
  </w:num>
  <w:num w:numId="4">
    <w:abstractNumId w:val="11"/>
  </w:num>
  <w:num w:numId="5">
    <w:abstractNumId w:val="10"/>
  </w:num>
  <w:num w:numId="6">
    <w:abstractNumId w:val="1"/>
  </w:num>
  <w:num w:numId="7">
    <w:abstractNumId w:val="5"/>
  </w:num>
  <w:num w:numId="8">
    <w:abstractNumId w:val="8"/>
  </w:num>
  <w:num w:numId="9">
    <w:abstractNumId w:val="3"/>
  </w:num>
  <w:num w:numId="10">
    <w:abstractNumId w:val="0"/>
  </w:num>
  <w:num w:numId="11">
    <w:abstractNumId w:val="2"/>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DD6"/>
    <w:rsid w:val="000D7AFC"/>
    <w:rsid w:val="001B7615"/>
    <w:rsid w:val="00241C7D"/>
    <w:rsid w:val="00252369"/>
    <w:rsid w:val="0045770B"/>
    <w:rsid w:val="00995090"/>
    <w:rsid w:val="00AF42F7"/>
    <w:rsid w:val="00B70841"/>
    <w:rsid w:val="00DD7DD6"/>
    <w:rsid w:val="00DF4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6872F"/>
  <w15:chartTrackingRefBased/>
  <w15:docId w15:val="{0E2FB73D-9CF8-44DE-B82F-B8A43C851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F42F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F42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F42F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F42F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F42F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F42F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F42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F42F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388619">
      <w:bodyDiv w:val="1"/>
      <w:marLeft w:val="0"/>
      <w:marRight w:val="0"/>
      <w:marTop w:val="0"/>
      <w:marBottom w:val="0"/>
      <w:divBdr>
        <w:top w:val="none" w:sz="0" w:space="0" w:color="auto"/>
        <w:left w:val="none" w:sz="0" w:space="0" w:color="auto"/>
        <w:bottom w:val="none" w:sz="0" w:space="0" w:color="auto"/>
        <w:right w:val="none" w:sz="0" w:space="0" w:color="auto"/>
      </w:divBdr>
      <w:divsChild>
        <w:div w:id="751782108">
          <w:marLeft w:val="0"/>
          <w:marRight w:val="0"/>
          <w:marTop w:val="0"/>
          <w:marBottom w:val="0"/>
          <w:divBdr>
            <w:top w:val="none" w:sz="0" w:space="0" w:color="auto"/>
            <w:left w:val="none" w:sz="0" w:space="0" w:color="auto"/>
            <w:bottom w:val="none" w:sz="0" w:space="0" w:color="auto"/>
            <w:right w:val="none" w:sz="0" w:space="0" w:color="auto"/>
          </w:divBdr>
          <w:divsChild>
            <w:div w:id="284580378">
              <w:marLeft w:val="0"/>
              <w:marRight w:val="0"/>
              <w:marTop w:val="0"/>
              <w:marBottom w:val="0"/>
              <w:divBdr>
                <w:top w:val="none" w:sz="0" w:space="0" w:color="auto"/>
                <w:left w:val="none" w:sz="0" w:space="0" w:color="auto"/>
                <w:bottom w:val="none" w:sz="0" w:space="0" w:color="auto"/>
                <w:right w:val="none" w:sz="0" w:space="0" w:color="auto"/>
              </w:divBdr>
              <w:divsChild>
                <w:div w:id="288247333">
                  <w:marLeft w:val="0"/>
                  <w:marRight w:val="0"/>
                  <w:marTop w:val="0"/>
                  <w:marBottom w:val="0"/>
                  <w:divBdr>
                    <w:top w:val="none" w:sz="0" w:space="0" w:color="auto"/>
                    <w:left w:val="none" w:sz="0" w:space="0" w:color="auto"/>
                    <w:bottom w:val="none" w:sz="0" w:space="0" w:color="auto"/>
                    <w:right w:val="none" w:sz="0" w:space="0" w:color="auto"/>
                  </w:divBdr>
                  <w:divsChild>
                    <w:div w:id="1896310922">
                      <w:marLeft w:val="0"/>
                      <w:marRight w:val="0"/>
                      <w:marTop w:val="0"/>
                      <w:marBottom w:val="0"/>
                      <w:divBdr>
                        <w:top w:val="none" w:sz="0" w:space="0" w:color="auto"/>
                        <w:left w:val="none" w:sz="0" w:space="0" w:color="auto"/>
                        <w:bottom w:val="none" w:sz="0" w:space="0" w:color="auto"/>
                        <w:right w:val="none" w:sz="0" w:space="0" w:color="auto"/>
                      </w:divBdr>
                      <w:divsChild>
                        <w:div w:id="545718895">
                          <w:marLeft w:val="0"/>
                          <w:marRight w:val="0"/>
                          <w:marTop w:val="0"/>
                          <w:marBottom w:val="0"/>
                          <w:divBdr>
                            <w:top w:val="none" w:sz="0" w:space="0" w:color="auto"/>
                            <w:left w:val="none" w:sz="0" w:space="0" w:color="auto"/>
                            <w:bottom w:val="none" w:sz="0" w:space="0" w:color="auto"/>
                            <w:right w:val="none" w:sz="0" w:space="0" w:color="auto"/>
                          </w:divBdr>
                        </w:div>
                      </w:divsChild>
                    </w:div>
                    <w:div w:id="1172795424">
                      <w:marLeft w:val="0"/>
                      <w:marRight w:val="0"/>
                      <w:marTop w:val="0"/>
                      <w:marBottom w:val="0"/>
                      <w:divBdr>
                        <w:top w:val="none" w:sz="0" w:space="0" w:color="auto"/>
                        <w:left w:val="none" w:sz="0" w:space="0" w:color="auto"/>
                        <w:bottom w:val="none" w:sz="0" w:space="0" w:color="auto"/>
                        <w:right w:val="none" w:sz="0" w:space="0" w:color="auto"/>
                      </w:divBdr>
                      <w:divsChild>
                        <w:div w:id="299968146">
                          <w:marLeft w:val="0"/>
                          <w:marRight w:val="0"/>
                          <w:marTop w:val="0"/>
                          <w:marBottom w:val="0"/>
                          <w:divBdr>
                            <w:top w:val="none" w:sz="0" w:space="0" w:color="auto"/>
                            <w:left w:val="none" w:sz="0" w:space="0" w:color="auto"/>
                            <w:bottom w:val="none" w:sz="0" w:space="0" w:color="auto"/>
                            <w:right w:val="none" w:sz="0" w:space="0" w:color="auto"/>
                          </w:divBdr>
                        </w:div>
                      </w:divsChild>
                    </w:div>
                    <w:div w:id="1301568564">
                      <w:marLeft w:val="0"/>
                      <w:marRight w:val="0"/>
                      <w:marTop w:val="0"/>
                      <w:marBottom w:val="0"/>
                      <w:divBdr>
                        <w:top w:val="none" w:sz="0" w:space="0" w:color="auto"/>
                        <w:left w:val="none" w:sz="0" w:space="0" w:color="auto"/>
                        <w:bottom w:val="none" w:sz="0" w:space="0" w:color="auto"/>
                        <w:right w:val="none" w:sz="0" w:space="0" w:color="auto"/>
                      </w:divBdr>
                      <w:divsChild>
                        <w:div w:id="485435527">
                          <w:marLeft w:val="0"/>
                          <w:marRight w:val="0"/>
                          <w:marTop w:val="0"/>
                          <w:marBottom w:val="0"/>
                          <w:divBdr>
                            <w:top w:val="none" w:sz="0" w:space="0" w:color="auto"/>
                            <w:left w:val="none" w:sz="0" w:space="0" w:color="auto"/>
                            <w:bottom w:val="none" w:sz="0" w:space="0" w:color="auto"/>
                            <w:right w:val="none" w:sz="0" w:space="0" w:color="auto"/>
                          </w:divBdr>
                        </w:div>
                      </w:divsChild>
                    </w:div>
                    <w:div w:id="627509161">
                      <w:marLeft w:val="0"/>
                      <w:marRight w:val="0"/>
                      <w:marTop w:val="0"/>
                      <w:marBottom w:val="0"/>
                      <w:divBdr>
                        <w:top w:val="none" w:sz="0" w:space="0" w:color="auto"/>
                        <w:left w:val="none" w:sz="0" w:space="0" w:color="auto"/>
                        <w:bottom w:val="none" w:sz="0" w:space="0" w:color="auto"/>
                        <w:right w:val="none" w:sz="0" w:space="0" w:color="auto"/>
                      </w:divBdr>
                      <w:divsChild>
                        <w:div w:id="1251769884">
                          <w:marLeft w:val="0"/>
                          <w:marRight w:val="0"/>
                          <w:marTop w:val="0"/>
                          <w:marBottom w:val="0"/>
                          <w:divBdr>
                            <w:top w:val="none" w:sz="0" w:space="0" w:color="auto"/>
                            <w:left w:val="none" w:sz="0" w:space="0" w:color="auto"/>
                            <w:bottom w:val="none" w:sz="0" w:space="0" w:color="auto"/>
                            <w:right w:val="none" w:sz="0" w:space="0" w:color="auto"/>
                          </w:divBdr>
                        </w:div>
                      </w:divsChild>
                    </w:div>
                    <w:div w:id="983853240">
                      <w:marLeft w:val="0"/>
                      <w:marRight w:val="0"/>
                      <w:marTop w:val="0"/>
                      <w:marBottom w:val="0"/>
                      <w:divBdr>
                        <w:top w:val="none" w:sz="0" w:space="0" w:color="auto"/>
                        <w:left w:val="none" w:sz="0" w:space="0" w:color="auto"/>
                        <w:bottom w:val="none" w:sz="0" w:space="0" w:color="auto"/>
                        <w:right w:val="none" w:sz="0" w:space="0" w:color="auto"/>
                      </w:divBdr>
                      <w:divsChild>
                        <w:div w:id="181686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452170">
      <w:bodyDiv w:val="1"/>
      <w:marLeft w:val="0"/>
      <w:marRight w:val="0"/>
      <w:marTop w:val="0"/>
      <w:marBottom w:val="0"/>
      <w:divBdr>
        <w:top w:val="none" w:sz="0" w:space="0" w:color="auto"/>
        <w:left w:val="none" w:sz="0" w:space="0" w:color="auto"/>
        <w:bottom w:val="none" w:sz="0" w:space="0" w:color="auto"/>
        <w:right w:val="none" w:sz="0" w:space="0" w:color="auto"/>
      </w:divBdr>
      <w:divsChild>
        <w:div w:id="1849754766">
          <w:marLeft w:val="0"/>
          <w:marRight w:val="0"/>
          <w:marTop w:val="0"/>
          <w:marBottom w:val="0"/>
          <w:divBdr>
            <w:top w:val="none" w:sz="0" w:space="0" w:color="auto"/>
            <w:left w:val="none" w:sz="0" w:space="0" w:color="auto"/>
            <w:bottom w:val="none" w:sz="0" w:space="0" w:color="auto"/>
            <w:right w:val="none" w:sz="0" w:space="0" w:color="auto"/>
          </w:divBdr>
          <w:divsChild>
            <w:div w:id="1778064112">
              <w:marLeft w:val="0"/>
              <w:marRight w:val="0"/>
              <w:marTop w:val="0"/>
              <w:marBottom w:val="0"/>
              <w:divBdr>
                <w:top w:val="none" w:sz="0" w:space="0" w:color="auto"/>
                <w:left w:val="none" w:sz="0" w:space="0" w:color="auto"/>
                <w:bottom w:val="none" w:sz="0" w:space="0" w:color="auto"/>
                <w:right w:val="none" w:sz="0" w:space="0" w:color="auto"/>
              </w:divBdr>
              <w:divsChild>
                <w:div w:id="81462755">
                  <w:marLeft w:val="0"/>
                  <w:marRight w:val="0"/>
                  <w:marTop w:val="0"/>
                  <w:marBottom w:val="0"/>
                  <w:divBdr>
                    <w:top w:val="none" w:sz="0" w:space="0" w:color="auto"/>
                    <w:left w:val="none" w:sz="0" w:space="0" w:color="auto"/>
                    <w:bottom w:val="none" w:sz="0" w:space="0" w:color="auto"/>
                    <w:right w:val="none" w:sz="0" w:space="0" w:color="auto"/>
                  </w:divBdr>
                  <w:divsChild>
                    <w:div w:id="1367869932">
                      <w:marLeft w:val="0"/>
                      <w:marRight w:val="0"/>
                      <w:marTop w:val="0"/>
                      <w:marBottom w:val="0"/>
                      <w:divBdr>
                        <w:top w:val="none" w:sz="0" w:space="0" w:color="auto"/>
                        <w:left w:val="none" w:sz="0" w:space="0" w:color="auto"/>
                        <w:bottom w:val="none" w:sz="0" w:space="0" w:color="auto"/>
                        <w:right w:val="none" w:sz="0" w:space="0" w:color="auto"/>
                      </w:divBdr>
                    </w:div>
                    <w:div w:id="1839424184">
                      <w:marLeft w:val="0"/>
                      <w:marRight w:val="0"/>
                      <w:marTop w:val="0"/>
                      <w:marBottom w:val="0"/>
                      <w:divBdr>
                        <w:top w:val="none" w:sz="0" w:space="0" w:color="auto"/>
                        <w:left w:val="none" w:sz="0" w:space="0" w:color="auto"/>
                        <w:bottom w:val="none" w:sz="0" w:space="0" w:color="auto"/>
                        <w:right w:val="none" w:sz="0" w:space="0" w:color="auto"/>
                      </w:divBdr>
                      <w:divsChild>
                        <w:div w:id="396175416">
                          <w:marLeft w:val="0"/>
                          <w:marRight w:val="0"/>
                          <w:marTop w:val="0"/>
                          <w:marBottom w:val="0"/>
                          <w:divBdr>
                            <w:top w:val="none" w:sz="0" w:space="0" w:color="auto"/>
                            <w:left w:val="none" w:sz="0" w:space="0" w:color="auto"/>
                            <w:bottom w:val="none" w:sz="0" w:space="0" w:color="auto"/>
                            <w:right w:val="none" w:sz="0" w:space="0" w:color="auto"/>
                          </w:divBdr>
                        </w:div>
                      </w:divsChild>
                    </w:div>
                    <w:div w:id="1375352802">
                      <w:marLeft w:val="0"/>
                      <w:marRight w:val="0"/>
                      <w:marTop w:val="0"/>
                      <w:marBottom w:val="0"/>
                      <w:divBdr>
                        <w:top w:val="none" w:sz="0" w:space="0" w:color="auto"/>
                        <w:left w:val="none" w:sz="0" w:space="0" w:color="auto"/>
                        <w:bottom w:val="none" w:sz="0" w:space="0" w:color="auto"/>
                        <w:right w:val="none" w:sz="0" w:space="0" w:color="auto"/>
                      </w:divBdr>
                      <w:divsChild>
                        <w:div w:id="1451437218">
                          <w:marLeft w:val="0"/>
                          <w:marRight w:val="0"/>
                          <w:marTop w:val="0"/>
                          <w:marBottom w:val="0"/>
                          <w:divBdr>
                            <w:top w:val="none" w:sz="0" w:space="0" w:color="auto"/>
                            <w:left w:val="none" w:sz="0" w:space="0" w:color="auto"/>
                            <w:bottom w:val="none" w:sz="0" w:space="0" w:color="auto"/>
                            <w:right w:val="none" w:sz="0" w:space="0" w:color="auto"/>
                          </w:divBdr>
                        </w:div>
                      </w:divsChild>
                    </w:div>
                    <w:div w:id="1891308501">
                      <w:marLeft w:val="0"/>
                      <w:marRight w:val="0"/>
                      <w:marTop w:val="0"/>
                      <w:marBottom w:val="0"/>
                      <w:divBdr>
                        <w:top w:val="none" w:sz="0" w:space="0" w:color="auto"/>
                        <w:left w:val="none" w:sz="0" w:space="0" w:color="auto"/>
                        <w:bottom w:val="none" w:sz="0" w:space="0" w:color="auto"/>
                        <w:right w:val="none" w:sz="0" w:space="0" w:color="auto"/>
                      </w:divBdr>
                      <w:divsChild>
                        <w:div w:id="2116945019">
                          <w:marLeft w:val="0"/>
                          <w:marRight w:val="0"/>
                          <w:marTop w:val="0"/>
                          <w:marBottom w:val="0"/>
                          <w:divBdr>
                            <w:top w:val="none" w:sz="0" w:space="0" w:color="auto"/>
                            <w:left w:val="none" w:sz="0" w:space="0" w:color="auto"/>
                            <w:bottom w:val="none" w:sz="0" w:space="0" w:color="auto"/>
                            <w:right w:val="none" w:sz="0" w:space="0" w:color="auto"/>
                          </w:divBdr>
                        </w:div>
                      </w:divsChild>
                    </w:div>
                    <w:div w:id="1477915903">
                      <w:marLeft w:val="0"/>
                      <w:marRight w:val="0"/>
                      <w:marTop w:val="0"/>
                      <w:marBottom w:val="0"/>
                      <w:divBdr>
                        <w:top w:val="none" w:sz="0" w:space="0" w:color="auto"/>
                        <w:left w:val="none" w:sz="0" w:space="0" w:color="auto"/>
                        <w:bottom w:val="none" w:sz="0" w:space="0" w:color="auto"/>
                        <w:right w:val="none" w:sz="0" w:space="0" w:color="auto"/>
                      </w:divBdr>
                    </w:div>
                    <w:div w:id="954868334">
                      <w:marLeft w:val="0"/>
                      <w:marRight w:val="0"/>
                      <w:marTop w:val="0"/>
                      <w:marBottom w:val="0"/>
                      <w:divBdr>
                        <w:top w:val="none" w:sz="0" w:space="0" w:color="auto"/>
                        <w:left w:val="none" w:sz="0" w:space="0" w:color="auto"/>
                        <w:bottom w:val="none" w:sz="0" w:space="0" w:color="auto"/>
                        <w:right w:val="none" w:sz="0" w:space="0" w:color="auto"/>
                      </w:divBdr>
                    </w:div>
                    <w:div w:id="277493265">
                      <w:marLeft w:val="0"/>
                      <w:marRight w:val="0"/>
                      <w:marTop w:val="0"/>
                      <w:marBottom w:val="0"/>
                      <w:divBdr>
                        <w:top w:val="none" w:sz="0" w:space="0" w:color="auto"/>
                        <w:left w:val="none" w:sz="0" w:space="0" w:color="auto"/>
                        <w:bottom w:val="none" w:sz="0" w:space="0" w:color="auto"/>
                        <w:right w:val="none" w:sz="0" w:space="0" w:color="auto"/>
                      </w:divBdr>
                      <w:divsChild>
                        <w:div w:id="977494894">
                          <w:marLeft w:val="0"/>
                          <w:marRight w:val="0"/>
                          <w:marTop w:val="0"/>
                          <w:marBottom w:val="0"/>
                          <w:divBdr>
                            <w:top w:val="none" w:sz="0" w:space="0" w:color="auto"/>
                            <w:left w:val="none" w:sz="0" w:space="0" w:color="auto"/>
                            <w:bottom w:val="none" w:sz="0" w:space="0" w:color="auto"/>
                            <w:right w:val="none" w:sz="0" w:space="0" w:color="auto"/>
                          </w:divBdr>
                        </w:div>
                      </w:divsChild>
                    </w:div>
                    <w:div w:id="217865993">
                      <w:marLeft w:val="0"/>
                      <w:marRight w:val="0"/>
                      <w:marTop w:val="0"/>
                      <w:marBottom w:val="0"/>
                      <w:divBdr>
                        <w:top w:val="none" w:sz="0" w:space="0" w:color="auto"/>
                        <w:left w:val="none" w:sz="0" w:space="0" w:color="auto"/>
                        <w:bottom w:val="none" w:sz="0" w:space="0" w:color="auto"/>
                        <w:right w:val="none" w:sz="0" w:space="0" w:color="auto"/>
                      </w:divBdr>
                      <w:divsChild>
                        <w:div w:id="1061322414">
                          <w:marLeft w:val="0"/>
                          <w:marRight w:val="0"/>
                          <w:marTop w:val="0"/>
                          <w:marBottom w:val="0"/>
                          <w:divBdr>
                            <w:top w:val="none" w:sz="0" w:space="0" w:color="auto"/>
                            <w:left w:val="none" w:sz="0" w:space="0" w:color="auto"/>
                            <w:bottom w:val="none" w:sz="0" w:space="0" w:color="auto"/>
                            <w:right w:val="none" w:sz="0" w:space="0" w:color="auto"/>
                          </w:divBdr>
                        </w:div>
                      </w:divsChild>
                    </w:div>
                    <w:div w:id="1342319368">
                      <w:marLeft w:val="0"/>
                      <w:marRight w:val="0"/>
                      <w:marTop w:val="0"/>
                      <w:marBottom w:val="0"/>
                      <w:divBdr>
                        <w:top w:val="none" w:sz="0" w:space="0" w:color="auto"/>
                        <w:left w:val="none" w:sz="0" w:space="0" w:color="auto"/>
                        <w:bottom w:val="none" w:sz="0" w:space="0" w:color="auto"/>
                        <w:right w:val="none" w:sz="0" w:space="0" w:color="auto"/>
                      </w:divBdr>
                      <w:divsChild>
                        <w:div w:id="1937126769">
                          <w:marLeft w:val="0"/>
                          <w:marRight w:val="0"/>
                          <w:marTop w:val="0"/>
                          <w:marBottom w:val="0"/>
                          <w:divBdr>
                            <w:top w:val="none" w:sz="0" w:space="0" w:color="auto"/>
                            <w:left w:val="none" w:sz="0" w:space="0" w:color="auto"/>
                            <w:bottom w:val="none" w:sz="0" w:space="0" w:color="auto"/>
                            <w:right w:val="none" w:sz="0" w:space="0" w:color="auto"/>
                          </w:divBdr>
                        </w:div>
                      </w:divsChild>
                    </w:div>
                    <w:div w:id="1800144152">
                      <w:marLeft w:val="0"/>
                      <w:marRight w:val="0"/>
                      <w:marTop w:val="0"/>
                      <w:marBottom w:val="0"/>
                      <w:divBdr>
                        <w:top w:val="none" w:sz="0" w:space="0" w:color="auto"/>
                        <w:left w:val="none" w:sz="0" w:space="0" w:color="auto"/>
                        <w:bottom w:val="none" w:sz="0" w:space="0" w:color="auto"/>
                        <w:right w:val="none" w:sz="0" w:space="0" w:color="auto"/>
                      </w:divBdr>
                    </w:div>
                    <w:div w:id="355272841">
                      <w:marLeft w:val="0"/>
                      <w:marRight w:val="0"/>
                      <w:marTop w:val="0"/>
                      <w:marBottom w:val="0"/>
                      <w:divBdr>
                        <w:top w:val="none" w:sz="0" w:space="0" w:color="auto"/>
                        <w:left w:val="none" w:sz="0" w:space="0" w:color="auto"/>
                        <w:bottom w:val="none" w:sz="0" w:space="0" w:color="auto"/>
                        <w:right w:val="none" w:sz="0" w:space="0" w:color="auto"/>
                      </w:divBdr>
                      <w:divsChild>
                        <w:div w:id="178203091">
                          <w:marLeft w:val="0"/>
                          <w:marRight w:val="0"/>
                          <w:marTop w:val="0"/>
                          <w:marBottom w:val="0"/>
                          <w:divBdr>
                            <w:top w:val="none" w:sz="0" w:space="0" w:color="auto"/>
                            <w:left w:val="none" w:sz="0" w:space="0" w:color="auto"/>
                            <w:bottom w:val="none" w:sz="0" w:space="0" w:color="auto"/>
                            <w:right w:val="none" w:sz="0" w:space="0" w:color="auto"/>
                          </w:divBdr>
                        </w:div>
                      </w:divsChild>
                    </w:div>
                    <w:div w:id="1983264031">
                      <w:marLeft w:val="0"/>
                      <w:marRight w:val="0"/>
                      <w:marTop w:val="0"/>
                      <w:marBottom w:val="0"/>
                      <w:divBdr>
                        <w:top w:val="none" w:sz="0" w:space="0" w:color="auto"/>
                        <w:left w:val="none" w:sz="0" w:space="0" w:color="auto"/>
                        <w:bottom w:val="none" w:sz="0" w:space="0" w:color="auto"/>
                        <w:right w:val="none" w:sz="0" w:space="0" w:color="auto"/>
                      </w:divBdr>
                      <w:divsChild>
                        <w:div w:id="2122646942">
                          <w:marLeft w:val="0"/>
                          <w:marRight w:val="0"/>
                          <w:marTop w:val="0"/>
                          <w:marBottom w:val="0"/>
                          <w:divBdr>
                            <w:top w:val="none" w:sz="0" w:space="0" w:color="auto"/>
                            <w:left w:val="none" w:sz="0" w:space="0" w:color="auto"/>
                            <w:bottom w:val="none" w:sz="0" w:space="0" w:color="auto"/>
                            <w:right w:val="none" w:sz="0" w:space="0" w:color="auto"/>
                          </w:divBdr>
                        </w:div>
                      </w:divsChild>
                    </w:div>
                    <w:div w:id="752899678">
                      <w:marLeft w:val="0"/>
                      <w:marRight w:val="0"/>
                      <w:marTop w:val="0"/>
                      <w:marBottom w:val="0"/>
                      <w:divBdr>
                        <w:top w:val="none" w:sz="0" w:space="0" w:color="auto"/>
                        <w:left w:val="none" w:sz="0" w:space="0" w:color="auto"/>
                        <w:bottom w:val="none" w:sz="0" w:space="0" w:color="auto"/>
                        <w:right w:val="none" w:sz="0" w:space="0" w:color="auto"/>
                      </w:divBdr>
                      <w:divsChild>
                        <w:div w:id="1961299753">
                          <w:marLeft w:val="0"/>
                          <w:marRight w:val="0"/>
                          <w:marTop w:val="0"/>
                          <w:marBottom w:val="0"/>
                          <w:divBdr>
                            <w:top w:val="none" w:sz="0" w:space="0" w:color="auto"/>
                            <w:left w:val="none" w:sz="0" w:space="0" w:color="auto"/>
                            <w:bottom w:val="none" w:sz="0" w:space="0" w:color="auto"/>
                            <w:right w:val="none" w:sz="0" w:space="0" w:color="auto"/>
                          </w:divBdr>
                        </w:div>
                      </w:divsChild>
                    </w:div>
                    <w:div w:id="1783457020">
                      <w:marLeft w:val="0"/>
                      <w:marRight w:val="0"/>
                      <w:marTop w:val="0"/>
                      <w:marBottom w:val="0"/>
                      <w:divBdr>
                        <w:top w:val="none" w:sz="0" w:space="0" w:color="auto"/>
                        <w:left w:val="none" w:sz="0" w:space="0" w:color="auto"/>
                        <w:bottom w:val="none" w:sz="0" w:space="0" w:color="auto"/>
                        <w:right w:val="none" w:sz="0" w:space="0" w:color="auto"/>
                      </w:divBdr>
                      <w:divsChild>
                        <w:div w:id="2021665277">
                          <w:marLeft w:val="0"/>
                          <w:marRight w:val="0"/>
                          <w:marTop w:val="0"/>
                          <w:marBottom w:val="0"/>
                          <w:divBdr>
                            <w:top w:val="none" w:sz="0" w:space="0" w:color="auto"/>
                            <w:left w:val="none" w:sz="0" w:space="0" w:color="auto"/>
                            <w:bottom w:val="none" w:sz="0" w:space="0" w:color="auto"/>
                            <w:right w:val="none" w:sz="0" w:space="0" w:color="auto"/>
                          </w:divBdr>
                        </w:div>
                      </w:divsChild>
                    </w:div>
                    <w:div w:id="414327200">
                      <w:marLeft w:val="0"/>
                      <w:marRight w:val="0"/>
                      <w:marTop w:val="0"/>
                      <w:marBottom w:val="0"/>
                      <w:divBdr>
                        <w:top w:val="none" w:sz="0" w:space="0" w:color="auto"/>
                        <w:left w:val="none" w:sz="0" w:space="0" w:color="auto"/>
                        <w:bottom w:val="none" w:sz="0" w:space="0" w:color="auto"/>
                        <w:right w:val="none" w:sz="0" w:space="0" w:color="auto"/>
                      </w:divBdr>
                      <w:divsChild>
                        <w:div w:id="12758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847347">
      <w:bodyDiv w:val="1"/>
      <w:marLeft w:val="0"/>
      <w:marRight w:val="0"/>
      <w:marTop w:val="0"/>
      <w:marBottom w:val="0"/>
      <w:divBdr>
        <w:top w:val="none" w:sz="0" w:space="0" w:color="auto"/>
        <w:left w:val="none" w:sz="0" w:space="0" w:color="auto"/>
        <w:bottom w:val="none" w:sz="0" w:space="0" w:color="auto"/>
        <w:right w:val="none" w:sz="0" w:space="0" w:color="auto"/>
      </w:divBdr>
      <w:divsChild>
        <w:div w:id="2123568142">
          <w:marLeft w:val="0"/>
          <w:marRight w:val="0"/>
          <w:marTop w:val="0"/>
          <w:marBottom w:val="0"/>
          <w:divBdr>
            <w:top w:val="none" w:sz="0" w:space="0" w:color="auto"/>
            <w:left w:val="none" w:sz="0" w:space="0" w:color="auto"/>
            <w:bottom w:val="none" w:sz="0" w:space="0" w:color="auto"/>
            <w:right w:val="none" w:sz="0" w:space="0" w:color="auto"/>
          </w:divBdr>
          <w:divsChild>
            <w:div w:id="58403362">
              <w:marLeft w:val="0"/>
              <w:marRight w:val="0"/>
              <w:marTop w:val="0"/>
              <w:marBottom w:val="0"/>
              <w:divBdr>
                <w:top w:val="none" w:sz="0" w:space="0" w:color="auto"/>
                <w:left w:val="none" w:sz="0" w:space="0" w:color="auto"/>
                <w:bottom w:val="none" w:sz="0" w:space="0" w:color="auto"/>
                <w:right w:val="none" w:sz="0" w:space="0" w:color="auto"/>
              </w:divBdr>
              <w:divsChild>
                <w:div w:id="1189216349">
                  <w:marLeft w:val="0"/>
                  <w:marRight w:val="0"/>
                  <w:marTop w:val="0"/>
                  <w:marBottom w:val="0"/>
                  <w:divBdr>
                    <w:top w:val="none" w:sz="0" w:space="0" w:color="auto"/>
                    <w:left w:val="none" w:sz="0" w:space="0" w:color="auto"/>
                    <w:bottom w:val="none" w:sz="0" w:space="0" w:color="auto"/>
                    <w:right w:val="none" w:sz="0" w:space="0" w:color="auto"/>
                  </w:divBdr>
                  <w:divsChild>
                    <w:div w:id="504244949">
                      <w:marLeft w:val="0"/>
                      <w:marRight w:val="0"/>
                      <w:marTop w:val="0"/>
                      <w:marBottom w:val="0"/>
                      <w:divBdr>
                        <w:top w:val="none" w:sz="0" w:space="0" w:color="auto"/>
                        <w:left w:val="none" w:sz="0" w:space="0" w:color="auto"/>
                        <w:bottom w:val="none" w:sz="0" w:space="0" w:color="auto"/>
                        <w:right w:val="none" w:sz="0" w:space="0" w:color="auto"/>
                      </w:divBdr>
                    </w:div>
                    <w:div w:id="921377741">
                      <w:marLeft w:val="0"/>
                      <w:marRight w:val="0"/>
                      <w:marTop w:val="0"/>
                      <w:marBottom w:val="0"/>
                      <w:divBdr>
                        <w:top w:val="none" w:sz="0" w:space="0" w:color="auto"/>
                        <w:left w:val="none" w:sz="0" w:space="0" w:color="auto"/>
                        <w:bottom w:val="none" w:sz="0" w:space="0" w:color="auto"/>
                        <w:right w:val="none" w:sz="0" w:space="0" w:color="auto"/>
                      </w:divBdr>
                    </w:div>
                    <w:div w:id="2102332439">
                      <w:marLeft w:val="0"/>
                      <w:marRight w:val="0"/>
                      <w:marTop w:val="0"/>
                      <w:marBottom w:val="0"/>
                      <w:divBdr>
                        <w:top w:val="none" w:sz="0" w:space="0" w:color="auto"/>
                        <w:left w:val="none" w:sz="0" w:space="0" w:color="auto"/>
                        <w:bottom w:val="none" w:sz="0" w:space="0" w:color="auto"/>
                        <w:right w:val="none" w:sz="0" w:space="0" w:color="auto"/>
                      </w:divBdr>
                    </w:div>
                    <w:div w:id="1485587222">
                      <w:marLeft w:val="0"/>
                      <w:marRight w:val="0"/>
                      <w:marTop w:val="0"/>
                      <w:marBottom w:val="0"/>
                      <w:divBdr>
                        <w:top w:val="none" w:sz="0" w:space="0" w:color="auto"/>
                        <w:left w:val="none" w:sz="0" w:space="0" w:color="auto"/>
                        <w:bottom w:val="none" w:sz="0" w:space="0" w:color="auto"/>
                        <w:right w:val="none" w:sz="0" w:space="0" w:color="auto"/>
                      </w:divBdr>
                      <w:divsChild>
                        <w:div w:id="2002387770">
                          <w:marLeft w:val="0"/>
                          <w:marRight w:val="0"/>
                          <w:marTop w:val="0"/>
                          <w:marBottom w:val="0"/>
                          <w:divBdr>
                            <w:top w:val="none" w:sz="0" w:space="0" w:color="auto"/>
                            <w:left w:val="none" w:sz="0" w:space="0" w:color="auto"/>
                            <w:bottom w:val="none" w:sz="0" w:space="0" w:color="auto"/>
                            <w:right w:val="none" w:sz="0" w:space="0" w:color="auto"/>
                          </w:divBdr>
                        </w:div>
                      </w:divsChild>
                    </w:div>
                    <w:div w:id="1675451882">
                      <w:marLeft w:val="0"/>
                      <w:marRight w:val="0"/>
                      <w:marTop w:val="0"/>
                      <w:marBottom w:val="0"/>
                      <w:divBdr>
                        <w:top w:val="none" w:sz="0" w:space="0" w:color="auto"/>
                        <w:left w:val="none" w:sz="0" w:space="0" w:color="auto"/>
                        <w:bottom w:val="none" w:sz="0" w:space="0" w:color="auto"/>
                        <w:right w:val="none" w:sz="0" w:space="0" w:color="auto"/>
                      </w:divBdr>
                      <w:divsChild>
                        <w:div w:id="1034307014">
                          <w:marLeft w:val="0"/>
                          <w:marRight w:val="0"/>
                          <w:marTop w:val="0"/>
                          <w:marBottom w:val="0"/>
                          <w:divBdr>
                            <w:top w:val="none" w:sz="0" w:space="0" w:color="auto"/>
                            <w:left w:val="none" w:sz="0" w:space="0" w:color="auto"/>
                            <w:bottom w:val="none" w:sz="0" w:space="0" w:color="auto"/>
                            <w:right w:val="none" w:sz="0" w:space="0" w:color="auto"/>
                          </w:divBdr>
                        </w:div>
                      </w:divsChild>
                    </w:div>
                    <w:div w:id="389575458">
                      <w:marLeft w:val="0"/>
                      <w:marRight w:val="0"/>
                      <w:marTop w:val="0"/>
                      <w:marBottom w:val="0"/>
                      <w:divBdr>
                        <w:top w:val="none" w:sz="0" w:space="0" w:color="auto"/>
                        <w:left w:val="none" w:sz="0" w:space="0" w:color="auto"/>
                        <w:bottom w:val="none" w:sz="0" w:space="0" w:color="auto"/>
                        <w:right w:val="none" w:sz="0" w:space="0" w:color="auto"/>
                      </w:divBdr>
                      <w:divsChild>
                        <w:div w:id="273051933">
                          <w:marLeft w:val="0"/>
                          <w:marRight w:val="0"/>
                          <w:marTop w:val="0"/>
                          <w:marBottom w:val="0"/>
                          <w:divBdr>
                            <w:top w:val="none" w:sz="0" w:space="0" w:color="auto"/>
                            <w:left w:val="none" w:sz="0" w:space="0" w:color="auto"/>
                            <w:bottom w:val="none" w:sz="0" w:space="0" w:color="auto"/>
                            <w:right w:val="none" w:sz="0" w:space="0" w:color="auto"/>
                          </w:divBdr>
                        </w:div>
                      </w:divsChild>
                    </w:div>
                    <w:div w:id="4032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772689">
      <w:bodyDiv w:val="1"/>
      <w:marLeft w:val="0"/>
      <w:marRight w:val="0"/>
      <w:marTop w:val="0"/>
      <w:marBottom w:val="0"/>
      <w:divBdr>
        <w:top w:val="none" w:sz="0" w:space="0" w:color="auto"/>
        <w:left w:val="none" w:sz="0" w:space="0" w:color="auto"/>
        <w:bottom w:val="none" w:sz="0" w:space="0" w:color="auto"/>
        <w:right w:val="none" w:sz="0" w:space="0" w:color="auto"/>
      </w:divBdr>
      <w:divsChild>
        <w:div w:id="1157381133">
          <w:marLeft w:val="0"/>
          <w:marRight w:val="0"/>
          <w:marTop w:val="0"/>
          <w:marBottom w:val="0"/>
          <w:divBdr>
            <w:top w:val="none" w:sz="0" w:space="0" w:color="auto"/>
            <w:left w:val="none" w:sz="0" w:space="0" w:color="auto"/>
            <w:bottom w:val="none" w:sz="0" w:space="0" w:color="auto"/>
            <w:right w:val="none" w:sz="0" w:space="0" w:color="auto"/>
          </w:divBdr>
          <w:divsChild>
            <w:div w:id="377634392">
              <w:marLeft w:val="0"/>
              <w:marRight w:val="0"/>
              <w:marTop w:val="0"/>
              <w:marBottom w:val="0"/>
              <w:divBdr>
                <w:top w:val="none" w:sz="0" w:space="0" w:color="auto"/>
                <w:left w:val="none" w:sz="0" w:space="0" w:color="auto"/>
                <w:bottom w:val="none" w:sz="0" w:space="0" w:color="auto"/>
                <w:right w:val="none" w:sz="0" w:space="0" w:color="auto"/>
              </w:divBdr>
              <w:divsChild>
                <w:div w:id="613941585">
                  <w:marLeft w:val="0"/>
                  <w:marRight w:val="0"/>
                  <w:marTop w:val="0"/>
                  <w:marBottom w:val="0"/>
                  <w:divBdr>
                    <w:top w:val="none" w:sz="0" w:space="0" w:color="auto"/>
                    <w:left w:val="none" w:sz="0" w:space="0" w:color="auto"/>
                    <w:bottom w:val="none" w:sz="0" w:space="0" w:color="auto"/>
                    <w:right w:val="none" w:sz="0" w:space="0" w:color="auto"/>
                  </w:divBdr>
                  <w:divsChild>
                    <w:div w:id="705178291">
                      <w:marLeft w:val="0"/>
                      <w:marRight w:val="0"/>
                      <w:marTop w:val="0"/>
                      <w:marBottom w:val="0"/>
                      <w:divBdr>
                        <w:top w:val="none" w:sz="0" w:space="0" w:color="auto"/>
                        <w:left w:val="none" w:sz="0" w:space="0" w:color="auto"/>
                        <w:bottom w:val="none" w:sz="0" w:space="0" w:color="auto"/>
                        <w:right w:val="none" w:sz="0" w:space="0" w:color="auto"/>
                      </w:divBdr>
                    </w:div>
                    <w:div w:id="712382729">
                      <w:marLeft w:val="0"/>
                      <w:marRight w:val="0"/>
                      <w:marTop w:val="0"/>
                      <w:marBottom w:val="0"/>
                      <w:divBdr>
                        <w:top w:val="none" w:sz="0" w:space="0" w:color="auto"/>
                        <w:left w:val="none" w:sz="0" w:space="0" w:color="auto"/>
                        <w:bottom w:val="none" w:sz="0" w:space="0" w:color="auto"/>
                        <w:right w:val="none" w:sz="0" w:space="0" w:color="auto"/>
                      </w:divBdr>
                    </w:div>
                    <w:div w:id="2022471201">
                      <w:marLeft w:val="0"/>
                      <w:marRight w:val="0"/>
                      <w:marTop w:val="0"/>
                      <w:marBottom w:val="0"/>
                      <w:divBdr>
                        <w:top w:val="none" w:sz="0" w:space="0" w:color="auto"/>
                        <w:left w:val="none" w:sz="0" w:space="0" w:color="auto"/>
                        <w:bottom w:val="none" w:sz="0" w:space="0" w:color="auto"/>
                        <w:right w:val="none" w:sz="0" w:space="0" w:color="auto"/>
                      </w:divBdr>
                      <w:divsChild>
                        <w:div w:id="1700810467">
                          <w:marLeft w:val="0"/>
                          <w:marRight w:val="0"/>
                          <w:marTop w:val="0"/>
                          <w:marBottom w:val="0"/>
                          <w:divBdr>
                            <w:top w:val="none" w:sz="0" w:space="0" w:color="auto"/>
                            <w:left w:val="none" w:sz="0" w:space="0" w:color="auto"/>
                            <w:bottom w:val="none" w:sz="0" w:space="0" w:color="auto"/>
                            <w:right w:val="none" w:sz="0" w:space="0" w:color="auto"/>
                          </w:divBdr>
                        </w:div>
                      </w:divsChild>
                    </w:div>
                    <w:div w:id="1632249512">
                      <w:marLeft w:val="0"/>
                      <w:marRight w:val="0"/>
                      <w:marTop w:val="0"/>
                      <w:marBottom w:val="0"/>
                      <w:divBdr>
                        <w:top w:val="none" w:sz="0" w:space="0" w:color="auto"/>
                        <w:left w:val="none" w:sz="0" w:space="0" w:color="auto"/>
                        <w:bottom w:val="none" w:sz="0" w:space="0" w:color="auto"/>
                        <w:right w:val="none" w:sz="0" w:space="0" w:color="auto"/>
                      </w:divBdr>
                      <w:divsChild>
                        <w:div w:id="1870605885">
                          <w:marLeft w:val="0"/>
                          <w:marRight w:val="0"/>
                          <w:marTop w:val="0"/>
                          <w:marBottom w:val="0"/>
                          <w:divBdr>
                            <w:top w:val="none" w:sz="0" w:space="0" w:color="auto"/>
                            <w:left w:val="none" w:sz="0" w:space="0" w:color="auto"/>
                            <w:bottom w:val="none" w:sz="0" w:space="0" w:color="auto"/>
                            <w:right w:val="none" w:sz="0" w:space="0" w:color="auto"/>
                          </w:divBdr>
                        </w:div>
                      </w:divsChild>
                    </w:div>
                    <w:div w:id="4944137">
                      <w:marLeft w:val="0"/>
                      <w:marRight w:val="0"/>
                      <w:marTop w:val="0"/>
                      <w:marBottom w:val="0"/>
                      <w:divBdr>
                        <w:top w:val="none" w:sz="0" w:space="0" w:color="auto"/>
                        <w:left w:val="none" w:sz="0" w:space="0" w:color="auto"/>
                        <w:bottom w:val="none" w:sz="0" w:space="0" w:color="auto"/>
                        <w:right w:val="none" w:sz="0" w:space="0" w:color="auto"/>
                      </w:divBdr>
                    </w:div>
                    <w:div w:id="409354588">
                      <w:marLeft w:val="0"/>
                      <w:marRight w:val="0"/>
                      <w:marTop w:val="0"/>
                      <w:marBottom w:val="0"/>
                      <w:divBdr>
                        <w:top w:val="none" w:sz="0" w:space="0" w:color="auto"/>
                        <w:left w:val="none" w:sz="0" w:space="0" w:color="auto"/>
                        <w:bottom w:val="none" w:sz="0" w:space="0" w:color="auto"/>
                        <w:right w:val="none" w:sz="0" w:space="0" w:color="auto"/>
                      </w:divBdr>
                    </w:div>
                    <w:div w:id="139271908">
                      <w:marLeft w:val="0"/>
                      <w:marRight w:val="0"/>
                      <w:marTop w:val="0"/>
                      <w:marBottom w:val="0"/>
                      <w:divBdr>
                        <w:top w:val="none" w:sz="0" w:space="0" w:color="auto"/>
                        <w:left w:val="none" w:sz="0" w:space="0" w:color="auto"/>
                        <w:bottom w:val="none" w:sz="0" w:space="0" w:color="auto"/>
                        <w:right w:val="none" w:sz="0" w:space="0" w:color="auto"/>
                      </w:divBdr>
                      <w:divsChild>
                        <w:div w:id="65226567">
                          <w:marLeft w:val="0"/>
                          <w:marRight w:val="0"/>
                          <w:marTop w:val="0"/>
                          <w:marBottom w:val="0"/>
                          <w:divBdr>
                            <w:top w:val="none" w:sz="0" w:space="0" w:color="auto"/>
                            <w:left w:val="none" w:sz="0" w:space="0" w:color="auto"/>
                            <w:bottom w:val="none" w:sz="0" w:space="0" w:color="auto"/>
                            <w:right w:val="none" w:sz="0" w:space="0" w:color="auto"/>
                          </w:divBdr>
                        </w:div>
                        <w:div w:id="2034961181">
                          <w:marLeft w:val="0"/>
                          <w:marRight w:val="0"/>
                          <w:marTop w:val="0"/>
                          <w:marBottom w:val="0"/>
                          <w:divBdr>
                            <w:top w:val="none" w:sz="0" w:space="0" w:color="auto"/>
                            <w:left w:val="none" w:sz="0" w:space="0" w:color="auto"/>
                            <w:bottom w:val="none" w:sz="0" w:space="0" w:color="auto"/>
                            <w:right w:val="none" w:sz="0" w:space="0" w:color="auto"/>
                          </w:divBdr>
                        </w:div>
                        <w:div w:id="1921669410">
                          <w:marLeft w:val="0"/>
                          <w:marRight w:val="0"/>
                          <w:marTop w:val="0"/>
                          <w:marBottom w:val="0"/>
                          <w:divBdr>
                            <w:top w:val="none" w:sz="0" w:space="0" w:color="auto"/>
                            <w:left w:val="none" w:sz="0" w:space="0" w:color="auto"/>
                            <w:bottom w:val="none" w:sz="0" w:space="0" w:color="auto"/>
                            <w:right w:val="none" w:sz="0" w:space="0" w:color="auto"/>
                          </w:divBdr>
                        </w:div>
                        <w:div w:id="377433357">
                          <w:marLeft w:val="0"/>
                          <w:marRight w:val="0"/>
                          <w:marTop w:val="0"/>
                          <w:marBottom w:val="0"/>
                          <w:divBdr>
                            <w:top w:val="none" w:sz="0" w:space="0" w:color="auto"/>
                            <w:left w:val="none" w:sz="0" w:space="0" w:color="auto"/>
                            <w:bottom w:val="none" w:sz="0" w:space="0" w:color="auto"/>
                            <w:right w:val="none" w:sz="0" w:space="0" w:color="auto"/>
                          </w:divBdr>
                        </w:div>
                        <w:div w:id="1845169484">
                          <w:marLeft w:val="0"/>
                          <w:marRight w:val="0"/>
                          <w:marTop w:val="0"/>
                          <w:marBottom w:val="0"/>
                          <w:divBdr>
                            <w:top w:val="none" w:sz="0" w:space="0" w:color="auto"/>
                            <w:left w:val="none" w:sz="0" w:space="0" w:color="auto"/>
                            <w:bottom w:val="none" w:sz="0" w:space="0" w:color="auto"/>
                            <w:right w:val="none" w:sz="0" w:space="0" w:color="auto"/>
                          </w:divBdr>
                        </w:div>
                        <w:div w:id="740255391">
                          <w:marLeft w:val="0"/>
                          <w:marRight w:val="0"/>
                          <w:marTop w:val="0"/>
                          <w:marBottom w:val="0"/>
                          <w:divBdr>
                            <w:top w:val="none" w:sz="0" w:space="0" w:color="auto"/>
                            <w:left w:val="none" w:sz="0" w:space="0" w:color="auto"/>
                            <w:bottom w:val="none" w:sz="0" w:space="0" w:color="auto"/>
                            <w:right w:val="none" w:sz="0" w:space="0" w:color="auto"/>
                          </w:divBdr>
                        </w:div>
                      </w:divsChild>
                    </w:div>
                    <w:div w:id="49009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270852">
      <w:bodyDiv w:val="1"/>
      <w:marLeft w:val="0"/>
      <w:marRight w:val="0"/>
      <w:marTop w:val="0"/>
      <w:marBottom w:val="0"/>
      <w:divBdr>
        <w:top w:val="none" w:sz="0" w:space="0" w:color="auto"/>
        <w:left w:val="none" w:sz="0" w:space="0" w:color="auto"/>
        <w:bottom w:val="none" w:sz="0" w:space="0" w:color="auto"/>
        <w:right w:val="none" w:sz="0" w:space="0" w:color="auto"/>
      </w:divBdr>
      <w:divsChild>
        <w:div w:id="701713838">
          <w:marLeft w:val="0"/>
          <w:marRight w:val="0"/>
          <w:marTop w:val="0"/>
          <w:marBottom w:val="0"/>
          <w:divBdr>
            <w:top w:val="none" w:sz="0" w:space="0" w:color="auto"/>
            <w:left w:val="none" w:sz="0" w:space="0" w:color="auto"/>
            <w:bottom w:val="none" w:sz="0" w:space="0" w:color="auto"/>
            <w:right w:val="none" w:sz="0" w:space="0" w:color="auto"/>
          </w:divBdr>
          <w:divsChild>
            <w:div w:id="1547983566">
              <w:marLeft w:val="0"/>
              <w:marRight w:val="0"/>
              <w:marTop w:val="0"/>
              <w:marBottom w:val="0"/>
              <w:divBdr>
                <w:top w:val="none" w:sz="0" w:space="0" w:color="auto"/>
                <w:left w:val="none" w:sz="0" w:space="0" w:color="auto"/>
                <w:bottom w:val="none" w:sz="0" w:space="0" w:color="auto"/>
                <w:right w:val="none" w:sz="0" w:space="0" w:color="auto"/>
              </w:divBdr>
            </w:div>
          </w:divsChild>
        </w:div>
        <w:div w:id="1051225894">
          <w:marLeft w:val="0"/>
          <w:marRight w:val="0"/>
          <w:marTop w:val="0"/>
          <w:marBottom w:val="0"/>
          <w:divBdr>
            <w:top w:val="none" w:sz="0" w:space="0" w:color="auto"/>
            <w:left w:val="none" w:sz="0" w:space="0" w:color="auto"/>
            <w:bottom w:val="none" w:sz="0" w:space="0" w:color="auto"/>
            <w:right w:val="none" w:sz="0" w:space="0" w:color="auto"/>
          </w:divBdr>
          <w:divsChild>
            <w:div w:id="545991471">
              <w:marLeft w:val="0"/>
              <w:marRight w:val="0"/>
              <w:marTop w:val="0"/>
              <w:marBottom w:val="0"/>
              <w:divBdr>
                <w:top w:val="none" w:sz="0" w:space="0" w:color="auto"/>
                <w:left w:val="none" w:sz="0" w:space="0" w:color="auto"/>
                <w:bottom w:val="none" w:sz="0" w:space="0" w:color="auto"/>
                <w:right w:val="none" w:sz="0" w:space="0" w:color="auto"/>
              </w:divBdr>
            </w:div>
          </w:divsChild>
        </w:div>
        <w:div w:id="812602234">
          <w:marLeft w:val="0"/>
          <w:marRight w:val="0"/>
          <w:marTop w:val="0"/>
          <w:marBottom w:val="0"/>
          <w:divBdr>
            <w:top w:val="none" w:sz="0" w:space="0" w:color="auto"/>
            <w:left w:val="none" w:sz="0" w:space="0" w:color="auto"/>
            <w:bottom w:val="none" w:sz="0" w:space="0" w:color="auto"/>
            <w:right w:val="none" w:sz="0" w:space="0" w:color="auto"/>
          </w:divBdr>
          <w:divsChild>
            <w:div w:id="688796807">
              <w:marLeft w:val="0"/>
              <w:marRight w:val="0"/>
              <w:marTop w:val="0"/>
              <w:marBottom w:val="0"/>
              <w:divBdr>
                <w:top w:val="none" w:sz="0" w:space="0" w:color="auto"/>
                <w:left w:val="none" w:sz="0" w:space="0" w:color="auto"/>
                <w:bottom w:val="none" w:sz="0" w:space="0" w:color="auto"/>
                <w:right w:val="none" w:sz="0" w:space="0" w:color="auto"/>
              </w:divBdr>
            </w:div>
          </w:divsChild>
        </w:div>
        <w:div w:id="526262901">
          <w:marLeft w:val="0"/>
          <w:marRight w:val="0"/>
          <w:marTop w:val="0"/>
          <w:marBottom w:val="0"/>
          <w:divBdr>
            <w:top w:val="none" w:sz="0" w:space="0" w:color="auto"/>
            <w:left w:val="none" w:sz="0" w:space="0" w:color="auto"/>
            <w:bottom w:val="none" w:sz="0" w:space="0" w:color="auto"/>
            <w:right w:val="none" w:sz="0" w:space="0" w:color="auto"/>
          </w:divBdr>
          <w:divsChild>
            <w:div w:id="19654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64248">
      <w:bodyDiv w:val="1"/>
      <w:marLeft w:val="0"/>
      <w:marRight w:val="0"/>
      <w:marTop w:val="0"/>
      <w:marBottom w:val="0"/>
      <w:divBdr>
        <w:top w:val="none" w:sz="0" w:space="0" w:color="auto"/>
        <w:left w:val="none" w:sz="0" w:space="0" w:color="auto"/>
        <w:bottom w:val="none" w:sz="0" w:space="0" w:color="auto"/>
        <w:right w:val="none" w:sz="0" w:space="0" w:color="auto"/>
      </w:divBdr>
      <w:divsChild>
        <w:div w:id="559288524">
          <w:marLeft w:val="0"/>
          <w:marRight w:val="0"/>
          <w:marTop w:val="0"/>
          <w:marBottom w:val="0"/>
          <w:divBdr>
            <w:top w:val="none" w:sz="0" w:space="0" w:color="auto"/>
            <w:left w:val="none" w:sz="0" w:space="0" w:color="auto"/>
            <w:bottom w:val="none" w:sz="0" w:space="0" w:color="auto"/>
            <w:right w:val="none" w:sz="0" w:space="0" w:color="auto"/>
          </w:divBdr>
          <w:divsChild>
            <w:div w:id="2066637995">
              <w:marLeft w:val="0"/>
              <w:marRight w:val="0"/>
              <w:marTop w:val="0"/>
              <w:marBottom w:val="0"/>
              <w:divBdr>
                <w:top w:val="none" w:sz="0" w:space="0" w:color="auto"/>
                <w:left w:val="none" w:sz="0" w:space="0" w:color="auto"/>
                <w:bottom w:val="none" w:sz="0" w:space="0" w:color="auto"/>
                <w:right w:val="none" w:sz="0" w:space="0" w:color="auto"/>
              </w:divBdr>
              <w:divsChild>
                <w:div w:id="2059695672">
                  <w:marLeft w:val="0"/>
                  <w:marRight w:val="0"/>
                  <w:marTop w:val="0"/>
                  <w:marBottom w:val="0"/>
                  <w:divBdr>
                    <w:top w:val="none" w:sz="0" w:space="0" w:color="auto"/>
                    <w:left w:val="none" w:sz="0" w:space="0" w:color="auto"/>
                    <w:bottom w:val="none" w:sz="0" w:space="0" w:color="auto"/>
                    <w:right w:val="none" w:sz="0" w:space="0" w:color="auto"/>
                  </w:divBdr>
                  <w:divsChild>
                    <w:div w:id="1837960470">
                      <w:marLeft w:val="0"/>
                      <w:marRight w:val="0"/>
                      <w:marTop w:val="0"/>
                      <w:marBottom w:val="0"/>
                      <w:divBdr>
                        <w:top w:val="none" w:sz="0" w:space="0" w:color="auto"/>
                        <w:left w:val="none" w:sz="0" w:space="0" w:color="auto"/>
                        <w:bottom w:val="none" w:sz="0" w:space="0" w:color="auto"/>
                        <w:right w:val="none" w:sz="0" w:space="0" w:color="auto"/>
                      </w:divBdr>
                      <w:divsChild>
                        <w:div w:id="1290358112">
                          <w:marLeft w:val="0"/>
                          <w:marRight w:val="0"/>
                          <w:marTop w:val="0"/>
                          <w:marBottom w:val="0"/>
                          <w:divBdr>
                            <w:top w:val="none" w:sz="0" w:space="0" w:color="auto"/>
                            <w:left w:val="none" w:sz="0" w:space="0" w:color="auto"/>
                            <w:bottom w:val="none" w:sz="0" w:space="0" w:color="auto"/>
                            <w:right w:val="none" w:sz="0" w:space="0" w:color="auto"/>
                          </w:divBdr>
                        </w:div>
                      </w:divsChild>
                    </w:div>
                    <w:div w:id="1971007133">
                      <w:marLeft w:val="0"/>
                      <w:marRight w:val="0"/>
                      <w:marTop w:val="0"/>
                      <w:marBottom w:val="0"/>
                      <w:divBdr>
                        <w:top w:val="none" w:sz="0" w:space="0" w:color="auto"/>
                        <w:left w:val="none" w:sz="0" w:space="0" w:color="auto"/>
                        <w:bottom w:val="none" w:sz="0" w:space="0" w:color="auto"/>
                        <w:right w:val="none" w:sz="0" w:space="0" w:color="auto"/>
                      </w:divBdr>
                      <w:divsChild>
                        <w:div w:id="290209549">
                          <w:marLeft w:val="0"/>
                          <w:marRight w:val="0"/>
                          <w:marTop w:val="0"/>
                          <w:marBottom w:val="0"/>
                          <w:divBdr>
                            <w:top w:val="none" w:sz="0" w:space="0" w:color="auto"/>
                            <w:left w:val="none" w:sz="0" w:space="0" w:color="auto"/>
                            <w:bottom w:val="none" w:sz="0" w:space="0" w:color="auto"/>
                            <w:right w:val="none" w:sz="0" w:space="0" w:color="auto"/>
                          </w:divBdr>
                        </w:div>
                      </w:divsChild>
                    </w:div>
                    <w:div w:id="94257255">
                      <w:marLeft w:val="0"/>
                      <w:marRight w:val="0"/>
                      <w:marTop w:val="0"/>
                      <w:marBottom w:val="0"/>
                      <w:divBdr>
                        <w:top w:val="none" w:sz="0" w:space="0" w:color="auto"/>
                        <w:left w:val="none" w:sz="0" w:space="0" w:color="auto"/>
                        <w:bottom w:val="none" w:sz="0" w:space="0" w:color="auto"/>
                        <w:right w:val="none" w:sz="0" w:space="0" w:color="auto"/>
                      </w:divBdr>
                      <w:divsChild>
                        <w:div w:id="646013008">
                          <w:marLeft w:val="0"/>
                          <w:marRight w:val="0"/>
                          <w:marTop w:val="0"/>
                          <w:marBottom w:val="0"/>
                          <w:divBdr>
                            <w:top w:val="none" w:sz="0" w:space="0" w:color="auto"/>
                            <w:left w:val="none" w:sz="0" w:space="0" w:color="auto"/>
                            <w:bottom w:val="none" w:sz="0" w:space="0" w:color="auto"/>
                            <w:right w:val="none" w:sz="0" w:space="0" w:color="auto"/>
                          </w:divBdr>
                        </w:div>
                      </w:divsChild>
                    </w:div>
                    <w:div w:id="1484393118">
                      <w:marLeft w:val="0"/>
                      <w:marRight w:val="0"/>
                      <w:marTop w:val="0"/>
                      <w:marBottom w:val="0"/>
                      <w:divBdr>
                        <w:top w:val="none" w:sz="0" w:space="0" w:color="auto"/>
                        <w:left w:val="none" w:sz="0" w:space="0" w:color="auto"/>
                        <w:bottom w:val="none" w:sz="0" w:space="0" w:color="auto"/>
                        <w:right w:val="none" w:sz="0" w:space="0" w:color="auto"/>
                      </w:divBdr>
                      <w:divsChild>
                        <w:div w:id="1471052264">
                          <w:marLeft w:val="0"/>
                          <w:marRight w:val="0"/>
                          <w:marTop w:val="0"/>
                          <w:marBottom w:val="0"/>
                          <w:divBdr>
                            <w:top w:val="none" w:sz="0" w:space="0" w:color="auto"/>
                            <w:left w:val="none" w:sz="0" w:space="0" w:color="auto"/>
                            <w:bottom w:val="none" w:sz="0" w:space="0" w:color="auto"/>
                            <w:right w:val="none" w:sz="0" w:space="0" w:color="auto"/>
                          </w:divBdr>
                        </w:div>
                      </w:divsChild>
                    </w:div>
                    <w:div w:id="1063481498">
                      <w:marLeft w:val="0"/>
                      <w:marRight w:val="0"/>
                      <w:marTop w:val="0"/>
                      <w:marBottom w:val="0"/>
                      <w:divBdr>
                        <w:top w:val="none" w:sz="0" w:space="0" w:color="auto"/>
                        <w:left w:val="none" w:sz="0" w:space="0" w:color="auto"/>
                        <w:bottom w:val="none" w:sz="0" w:space="0" w:color="auto"/>
                        <w:right w:val="none" w:sz="0" w:space="0" w:color="auto"/>
                      </w:divBdr>
                    </w:div>
                    <w:div w:id="732775976">
                      <w:marLeft w:val="0"/>
                      <w:marRight w:val="0"/>
                      <w:marTop w:val="0"/>
                      <w:marBottom w:val="0"/>
                      <w:divBdr>
                        <w:top w:val="none" w:sz="0" w:space="0" w:color="auto"/>
                        <w:left w:val="none" w:sz="0" w:space="0" w:color="auto"/>
                        <w:bottom w:val="none" w:sz="0" w:space="0" w:color="auto"/>
                        <w:right w:val="none" w:sz="0" w:space="0" w:color="auto"/>
                      </w:divBdr>
                      <w:divsChild>
                        <w:div w:id="1548493187">
                          <w:marLeft w:val="0"/>
                          <w:marRight w:val="0"/>
                          <w:marTop w:val="0"/>
                          <w:marBottom w:val="0"/>
                          <w:divBdr>
                            <w:top w:val="none" w:sz="0" w:space="0" w:color="auto"/>
                            <w:left w:val="none" w:sz="0" w:space="0" w:color="auto"/>
                            <w:bottom w:val="none" w:sz="0" w:space="0" w:color="auto"/>
                            <w:right w:val="none" w:sz="0" w:space="0" w:color="auto"/>
                          </w:divBdr>
                        </w:div>
                      </w:divsChild>
                    </w:div>
                    <w:div w:id="1999379796">
                      <w:marLeft w:val="0"/>
                      <w:marRight w:val="0"/>
                      <w:marTop w:val="0"/>
                      <w:marBottom w:val="0"/>
                      <w:divBdr>
                        <w:top w:val="none" w:sz="0" w:space="0" w:color="auto"/>
                        <w:left w:val="none" w:sz="0" w:space="0" w:color="auto"/>
                        <w:bottom w:val="none" w:sz="0" w:space="0" w:color="auto"/>
                        <w:right w:val="none" w:sz="0" w:space="0" w:color="auto"/>
                      </w:divBdr>
                      <w:divsChild>
                        <w:div w:id="297610640">
                          <w:marLeft w:val="0"/>
                          <w:marRight w:val="0"/>
                          <w:marTop w:val="0"/>
                          <w:marBottom w:val="0"/>
                          <w:divBdr>
                            <w:top w:val="none" w:sz="0" w:space="0" w:color="auto"/>
                            <w:left w:val="none" w:sz="0" w:space="0" w:color="auto"/>
                            <w:bottom w:val="none" w:sz="0" w:space="0" w:color="auto"/>
                            <w:right w:val="none" w:sz="0" w:space="0" w:color="auto"/>
                          </w:divBdr>
                        </w:div>
                      </w:divsChild>
                    </w:div>
                    <w:div w:id="799494317">
                      <w:marLeft w:val="0"/>
                      <w:marRight w:val="0"/>
                      <w:marTop w:val="0"/>
                      <w:marBottom w:val="0"/>
                      <w:divBdr>
                        <w:top w:val="none" w:sz="0" w:space="0" w:color="auto"/>
                        <w:left w:val="none" w:sz="0" w:space="0" w:color="auto"/>
                        <w:bottom w:val="none" w:sz="0" w:space="0" w:color="auto"/>
                        <w:right w:val="none" w:sz="0" w:space="0" w:color="auto"/>
                      </w:divBdr>
                    </w:div>
                    <w:div w:id="1957329213">
                      <w:marLeft w:val="0"/>
                      <w:marRight w:val="0"/>
                      <w:marTop w:val="0"/>
                      <w:marBottom w:val="0"/>
                      <w:divBdr>
                        <w:top w:val="none" w:sz="0" w:space="0" w:color="auto"/>
                        <w:left w:val="none" w:sz="0" w:space="0" w:color="auto"/>
                        <w:bottom w:val="none" w:sz="0" w:space="0" w:color="auto"/>
                        <w:right w:val="none" w:sz="0" w:space="0" w:color="auto"/>
                      </w:divBdr>
                      <w:divsChild>
                        <w:div w:id="1572806748">
                          <w:marLeft w:val="0"/>
                          <w:marRight w:val="0"/>
                          <w:marTop w:val="0"/>
                          <w:marBottom w:val="0"/>
                          <w:divBdr>
                            <w:top w:val="none" w:sz="0" w:space="0" w:color="auto"/>
                            <w:left w:val="none" w:sz="0" w:space="0" w:color="auto"/>
                            <w:bottom w:val="none" w:sz="0" w:space="0" w:color="auto"/>
                            <w:right w:val="none" w:sz="0" w:space="0" w:color="auto"/>
                          </w:divBdr>
                        </w:div>
                      </w:divsChild>
                    </w:div>
                    <w:div w:id="1335574062">
                      <w:marLeft w:val="0"/>
                      <w:marRight w:val="0"/>
                      <w:marTop w:val="0"/>
                      <w:marBottom w:val="0"/>
                      <w:divBdr>
                        <w:top w:val="none" w:sz="0" w:space="0" w:color="auto"/>
                        <w:left w:val="none" w:sz="0" w:space="0" w:color="auto"/>
                        <w:bottom w:val="none" w:sz="0" w:space="0" w:color="auto"/>
                        <w:right w:val="none" w:sz="0" w:space="0" w:color="auto"/>
                      </w:divBdr>
                      <w:divsChild>
                        <w:div w:id="124087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10</Pages>
  <Words>2254</Words>
  <Characters>12854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2026-10-13T05:01:00Z</dcterms:created>
  <dcterms:modified xsi:type="dcterms:W3CDTF">2026-10-16T09:21:00Z</dcterms:modified>
</cp:coreProperties>
</file>