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导师偷偷给的开题报告模板</w:t>
      </w:r>
    </w:p>
    <w:p/>
    <w:p/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开题报告大纲模板：</w:t>
      </w:r>
    </w:p>
    <w:p>
      <w:pPr>
        <w:rPr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一、研究目的及意义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（一）研究目的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（二）研究意义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1.理论意义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现实意义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文献综述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/国内外研究现状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国内研究现状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国外研究现状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研究评述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三、研究内容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四、研究方法与可行性分析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（一）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研究方法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（二）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可行性分析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五、研究进度计划</w:t>
      </w:r>
    </w:p>
    <w:p>
      <w:pP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六、</w:t>
      </w: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参考文献</w:t>
      </w:r>
    </w:p>
    <w:p/>
    <w:p/>
    <w:p/>
    <w:p/>
    <w:p/>
    <w:p/>
    <w:p/>
    <w:p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30"/>
                <w:szCs w:val="30"/>
                <w:vertAlign w:val="baseline"/>
                <w:lang w:val="en-US" w:eastAsia="zh-CN"/>
              </w:rPr>
              <w:t>XX大学开题报告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一、研究目的及意义</w:t>
            </w:r>
          </w:p>
          <w:p>
            <w:p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（一）研究目的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bookmarkStart w:id="0" w:name="_GoBack"/>
            <w:r>
              <w:rPr>
                <w:rFonts w:hint="eastAsia"/>
                <w:color w:val="FF0000"/>
                <w:lang w:val="en-US" w:eastAsia="zh-CN"/>
              </w:rPr>
              <w:t>研究背景主要写作以下几点：1.交代和研究有关的社会大环境；2.在交代这个行业的环境；3.再交代目前继续解决的问题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Eg：随着时代的发展，（行业现状），在xxx的挑战下，发展xxx已经越来越成为该行业发展的主要任务。因此，本文结合....，提出了相应的解决对策，以促进xx的发展和完善</w:t>
            </w:r>
            <w:bookmarkEnd w:id="0"/>
            <w:r>
              <w:rPr>
                <w:rFonts w:hint="eastAsia"/>
                <w:color w:val="FF0000"/>
                <w:lang w:val="en-US" w:eastAsia="zh-CN"/>
              </w:rPr>
              <w:t>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（二）研究意义</w:t>
            </w:r>
          </w:p>
          <w:p>
            <w:pP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1.理论意义</w:t>
            </w:r>
          </w:p>
          <w:p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eg：</w:t>
            </w:r>
            <w:r>
              <w:rPr>
                <w:rFonts w:hint="eastAsia"/>
                <w:color w:val="FF0000"/>
                <w:lang w:val="en-US" w:eastAsia="zh-CN"/>
              </w:rPr>
              <w:t>国内外学术界对....的研究相对比较活跃，发表的文章也积累了一定的数量，本文章主要研究...问题，这样在借鉴前人研究的基础上深化了关于...问题的研究。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 xml:space="preserve">    ....是本研究很重要的一个概念，在一定程度上就弥补了对该问题研究的不足，丰富了在..研究的内容。</w:t>
            </w:r>
          </w:p>
          <w:p>
            <w:pPr>
              <w:rPr>
                <w:rFonts w:hint="default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2.</w:t>
            </w: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现实意义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eg：对现实生活具有……的促进作用；推动……产业向前发展；帮助企业降低……的风险。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二、</w:t>
            </w:r>
            <w: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文献综述</w:t>
            </w: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/国内外研究现状</w:t>
            </w:r>
          </w:p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（一）国内研究现状</w:t>
            </w:r>
          </w:p>
          <w:p>
            <w:pP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xx学者xx年通过《xxx》发现了xx问题，得到了xx结果提出了...建议。</w:t>
            </w:r>
          </w:p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Eg：</w:t>
            </w:r>
          </w:p>
          <w:p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/>
                <w:color w:val="FF0000"/>
                <w:lang w:val="en-US" w:eastAsia="zh-CN"/>
              </w:rPr>
              <w:t>张定坤（2021年）以XX公司为研究对象，并设计了健全的...，发现...和....之间缺乏协作，提出了....的建议，最后为....的寻找到合适的解决方案。</w:t>
            </w:r>
          </w:p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（二）国外研究现状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 xml:space="preserve"> 国外研究现状同上！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（三）研究评述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评述与论文拟解决的问题密切相关的前沿文章；明确指出国内外文献就这一文献已经提出的观点、解决方法、阶段性成果等；评论上述文献研究成果的不足。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lang w:val="en-US" w:eastAsia="zh-CN"/>
              </w:rPr>
              <w:t>Eg：</w:t>
            </w:r>
            <w:r>
              <w:rPr>
                <w:rFonts w:hint="eastAsia"/>
                <w:color w:val="FF0000"/>
                <w:lang w:val="en-US" w:eastAsia="zh-CN"/>
              </w:rPr>
              <w:t>已有研究主要是关于...的，有哪些优势与不足之处；本研究是进一步丰富...研究，还是对...不足的进一步补充。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三、研究内容</w:t>
            </w: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本文总体分为绪论、概念界定与理论基础、调查现状、问题分析、对策研究、结语六个部分。具体如下: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Eg：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第一部分是绪论，主要包括研究背景，研究目的和意义，国内外研究综述，研究方法，研究的主要内容和框架。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第二部分是相关概念及理论综述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第三部分是现状调查。主要是从调查对象，调查与回收状况，调查问卷相关数据与相应结论，访谈资料整理分析。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第四部分是存在的问题五部分是应对对策</w:t>
            </w:r>
          </w:p>
          <w:p>
            <w:pPr>
              <w:rPr>
                <w:vertAlign w:val="baseline"/>
              </w:rPr>
            </w:pPr>
            <w:r>
              <w:rPr>
                <w:rFonts w:hint="default"/>
                <w:color w:val="FF0000"/>
                <w:lang w:val="en-US" w:eastAsia="zh-CN"/>
              </w:rPr>
              <w:t>第六部分是结论.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四、研究方法与可行性分析</w:t>
            </w: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（一）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研究方法</w:t>
            </w:r>
          </w:p>
          <w:p>
            <w:pP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实验法、调查法、观察法、文献研究法、信息研究法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、统计分析法</w:t>
            </w:r>
          </w:p>
          <w:p>
            <w:pPr>
              <w:rPr>
                <w:rFonts w:hint="eastAsia"/>
                <w:color w:val="FF0000"/>
                <w:lang w:val="en-US" w:eastAsia="zh-CN"/>
              </w:rPr>
            </w:pPr>
          </w:p>
          <w:p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Eg：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1、文献研究法:通过图书馆、互联网、电子资源数据库等途径查阅大量文献，深度研究了该问题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的相关资料，通过对于目前国内外研究现状发展脉络的探究，获取了充足的研究信息，为接下来论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文的撰写提供了思路和参考。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2、统计分析法:运用(SPAAEviews、Stata)等数据分析软件，采用人工操作和计算机统计相结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合的方法，进行定性与定量分析。经过人工和计算机校对筛选出所有合乎要求的信息，在定量研究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的基础上对于所得到的数据进行定性分析。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（二）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可行性分析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投资必要性、技术可行性、财务可行性、组织可行性、经济可行性、社会可行性与风险分析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Eg：资料显示，目前国内还没有关于....的研究，国外也只是通过....管理，相对于其他...来说还有较大的差距，这也就说明国内外在...的研究领域还存在一定的空白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 xml:space="preserve">    在中国对外开放的今天，我们尽我们最大的努力研究....并向相关部门提出...，有助于中国...,使中国在....中处于有利的地位。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五、研究进度计划</w:t>
            </w: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（一）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准备阶段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X年X月X日至X年X月X日，收集资料，确定论题，准备开题报告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（二）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写作阶段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X年X月X日至X年X月X日，整理归纳资料，撰写论文初稿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X年X月X日至X年X月X日，提交论文初稿，导师批改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X年X月X日至X年X月X日，修改论文初稿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X年X月X日至X年X月X日，导师同意定稿，准备论文答辩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</w:p>
          <w:p>
            <w:pP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（三）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答辩阶段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X年X月X日至X年X月X日，进行论文答辩</w:t>
            </w:r>
          </w:p>
          <w:p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X年X月X日至X年X月X日，对论文做最后修改，全部工作结束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六、</w:t>
            </w:r>
            <w:r>
              <w:rPr>
                <w:rFonts w:hint="default" w:ascii="黑体" w:hAnsi="黑体" w:eastAsia="黑体" w:cs="黑体"/>
                <w:b/>
                <w:bCs/>
                <w:sz w:val="30"/>
                <w:szCs w:val="30"/>
                <w:lang w:val="en-US" w:eastAsia="zh-CN"/>
              </w:rPr>
              <w:t>参考文献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一般要求10篇外文参考文献，20篇中文参考文献（每个院校有具体要求按照院校要求来不会错）</w:t>
            </w:r>
          </w:p>
          <w:p>
            <w:pPr>
              <w:rPr>
                <w:vertAlign w:val="baseline"/>
              </w:rPr>
            </w:pPr>
          </w:p>
        </w:tc>
      </w:tr>
    </w:tbl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A625F"/>
    <w:multiLevelType w:val="singleLevel"/>
    <w:tmpl w:val="AFCA625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0B6F274"/>
    <w:multiLevelType w:val="singleLevel"/>
    <w:tmpl w:val="70B6F274"/>
    <w:lvl w:ilvl="0" w:tentative="0">
      <w:start w:val="1"/>
      <w:numFmt w:val="chineseCounting"/>
      <w:suff w:val="nothing"/>
      <w:lvlText w:val="（%1）"/>
      <w:lvlJc w:val="left"/>
      <w:rPr>
        <w:rFonts w:hint="eastAsia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3MTZhMjgwMTgyOWViMDI4YjUyNjQyOTNkYmIyOWIifQ=="/>
  </w:docVars>
  <w:rsids>
    <w:rsidRoot w:val="52223FF9"/>
    <w:rsid w:val="04725CE2"/>
    <w:rsid w:val="15C92FC7"/>
    <w:rsid w:val="39B66041"/>
    <w:rsid w:val="3EA14F53"/>
    <w:rsid w:val="46C72DEA"/>
    <w:rsid w:val="4E573879"/>
    <w:rsid w:val="52223FF9"/>
    <w:rsid w:val="600A269D"/>
    <w:rsid w:val="638135AD"/>
    <w:rsid w:val="781844D4"/>
    <w:rsid w:val="7A3D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1600</Words>
  <Characters>1714</Characters>
  <Lines>0</Lines>
  <Paragraphs>0</Paragraphs>
  <TotalTime>0</TotalTime>
  <ScaleCrop>false</ScaleCrop>
  <LinksUpToDate>false</LinksUpToDate>
  <CharactersWithSpaces>1732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2022-08-17T06:30:00Z</dcterms:created>
  <dc:creator>拿破仑</dc:creator>
  <cp:lastModifiedBy>慰臼退照径</cp:lastModifiedBy>
  <dcterms:modified xsi:type="dcterms:W3CDTF">2023-01-13T16:53:28Z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187DD0FABD4041679FA29ABABD5EB478</vt:lpwstr>
  </property>
</Properties>
</file>