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E218B" w14:textId="77777777" w:rsidR="007F4015" w:rsidRDefault="00000000">
      <w:pPr>
        <w:spacing w:before="320" w:after="80"/>
        <w:jc w:val="center"/>
      </w:pPr>
      <w:r>
        <w:rPr>
          <w:b/>
          <w:bCs/>
          <w:color w:val="0A1628"/>
          <w:sz w:val="80"/>
          <w:szCs w:val="80"/>
        </w:rPr>
        <w:t>ET MOSAIC</w:t>
      </w:r>
    </w:p>
    <w:p w14:paraId="39B9BD18" w14:textId="77777777" w:rsidR="007F4015" w:rsidRDefault="00000000">
      <w:pPr>
        <w:spacing w:before="60" w:after="60"/>
        <w:jc w:val="center"/>
      </w:pPr>
      <w:r>
        <w:rPr>
          <w:i/>
          <w:iCs/>
          <w:color w:val="1D9E75"/>
          <w:sz w:val="28"/>
          <w:szCs w:val="28"/>
        </w:rPr>
        <w:t>The Bloomberg Terminal India Could Never Afford.</w:t>
      </w:r>
    </w:p>
    <w:p w14:paraId="25981544" w14:textId="77777777" w:rsidR="007F4015" w:rsidRDefault="00000000">
      <w:pPr>
        <w:spacing w:before="100" w:after="40"/>
        <w:jc w:val="center"/>
      </w:pPr>
      <w:r>
        <w:rPr>
          <w:b/>
          <w:bCs/>
          <w:color w:val="1A5C8A"/>
        </w:rPr>
        <w:t>FINAL BUILD DOCUMENT v7 — Complete End-to-End</w:t>
      </w:r>
    </w:p>
    <w:p w14:paraId="5674997C" w14:textId="77777777" w:rsidR="007F4015" w:rsidRDefault="00000000">
      <w:pPr>
        <w:spacing w:before="40" w:after="40"/>
        <w:jc w:val="center"/>
      </w:pPr>
      <w:r>
        <w:rPr>
          <w:color w:val="555555"/>
          <w:sz w:val="20"/>
          <w:szCs w:val="20"/>
        </w:rPr>
        <w:t>All PS6 criteria met · 4 agents + 3 services + 1 supervisor · ₹0 total cost · Commercially viable</w:t>
      </w:r>
    </w:p>
    <w:p w14:paraId="52310456" w14:textId="77777777" w:rsidR="007F4015" w:rsidRDefault="007F4015">
      <w:pPr>
        <w:pBdr>
          <w:bottom w:val="single" w:sz="6" w:space="1" w:color="1D9E75"/>
        </w:pBdr>
        <w:spacing w:before="280" w:after="280"/>
      </w:pPr>
    </w:p>
    <w:p w14:paraId="3D802C5C" w14:textId="77777777" w:rsidR="007F4015" w:rsidRDefault="00000000">
      <w:pPr>
        <w:pStyle w:val="Heading1"/>
      </w:pPr>
      <w:r>
        <w:t>SECTION 1: WHAT ET MOSAIC ACTUALLY DOES</w:t>
      </w:r>
    </w:p>
    <w:p w14:paraId="7932AC72" w14:textId="77777777" w:rsidR="007F4015" w:rsidRDefault="00000000">
      <w:pPr>
        <w:shd w:val="clear" w:color="auto" w:fill="EAF4FB"/>
        <w:spacing w:before="160" w:after="160"/>
        <w:ind w:left="360" w:right="360"/>
      </w:pPr>
      <w:r>
        <w:rPr>
          <w:b/>
          <w:bCs/>
          <w:color w:val="0F2D4A"/>
        </w:rPr>
        <w:t>Read this section before anything else. This is the honest, precise answer to 'what does it do?' — including what it does NOT do.</w:t>
      </w:r>
    </w:p>
    <w:p w14:paraId="280E8841" w14:textId="77777777" w:rsidR="007F4015" w:rsidRDefault="007F4015">
      <w:pPr>
        <w:spacing w:before="80" w:after="80"/>
      </w:pPr>
    </w:p>
    <w:p w14:paraId="508DDC63" w14:textId="77777777" w:rsidR="007F4015" w:rsidRDefault="00000000">
      <w:pPr>
        <w:pStyle w:val="Heading2"/>
      </w:pPr>
      <w:r>
        <w:t>What it does</w:t>
      </w:r>
    </w:p>
    <w:p w14:paraId="6D4C9356" w14:textId="77777777" w:rsidR="007F4015" w:rsidRDefault="00000000">
      <w:pPr>
        <w:spacing w:before="80" w:after="80"/>
      </w:pPr>
      <w:r>
        <w:rPr>
          <w:color w:val="222222"/>
        </w:rPr>
        <w:t>ET Mosaic practises Mosaic Theory — the CFA-recognised technique of connecting independent pieces of public information to form a complete intelligence picture that no single source reveals. It applies this to ET journalism + NSE market data + technical indicators, running autonomously every 15 minutes.</w:t>
      </w:r>
    </w:p>
    <w:p w14:paraId="2DBD2E20" w14:textId="77777777" w:rsidR="007F4015" w:rsidRDefault="007F4015">
      <w:pPr>
        <w:spacing w:before="80" w:after="80"/>
      </w:pPr>
    </w:p>
    <w:p w14:paraId="4D9F3A0C" w14:textId="77777777" w:rsidR="007F4015" w:rsidRDefault="00000000">
      <w:pPr>
        <w:spacing w:before="80" w:after="80"/>
      </w:pPr>
      <w:r>
        <w:rPr>
          <w:color w:val="222222"/>
        </w:rPr>
        <w:t>Specifically, every 15 minutes the system:</w:t>
      </w:r>
    </w:p>
    <w:p w14:paraId="7082AF94" w14:textId="77777777" w:rsidR="007F4015" w:rsidRDefault="00000000">
      <w:pPr>
        <w:pStyle w:val="ListParagraph"/>
        <w:numPr>
          <w:ilvl w:val="0"/>
          <w:numId w:val="2"/>
        </w:numPr>
        <w:spacing w:before="60" w:after="60"/>
      </w:pPr>
      <w:r>
        <w:rPr>
          <w:color w:val="222222"/>
        </w:rPr>
        <w:t>Ingests all new articles from 6 ET RSS channels (India primary) and 2 global macro feeds (context only)</w:t>
      </w:r>
    </w:p>
    <w:p w14:paraId="6096BD12" w14:textId="77777777" w:rsidR="007F4015" w:rsidRDefault="00000000">
      <w:pPr>
        <w:pStyle w:val="ListParagraph"/>
        <w:numPr>
          <w:ilvl w:val="0"/>
          <w:numId w:val="2"/>
        </w:numPr>
        <w:spacing w:before="60" w:after="60"/>
      </w:pPr>
      <w:r>
        <w:rPr>
          <w:color w:val="222222"/>
        </w:rPr>
        <w:t xml:space="preserve">Extracts entities, events, sentiment, and signal keywords from each article using </w:t>
      </w:r>
      <w:proofErr w:type="spellStart"/>
      <w:r>
        <w:rPr>
          <w:color w:val="222222"/>
        </w:rPr>
        <w:t>LLaMA</w:t>
      </w:r>
      <w:proofErr w:type="spellEnd"/>
      <w:r>
        <w:rPr>
          <w:color w:val="222222"/>
        </w:rPr>
        <w:t xml:space="preserve"> 3.1 8B</w:t>
      </w:r>
    </w:p>
    <w:p w14:paraId="11E04292" w14:textId="77777777" w:rsidR="007F4015" w:rsidRDefault="00000000">
      <w:pPr>
        <w:pStyle w:val="ListParagraph"/>
        <w:numPr>
          <w:ilvl w:val="0"/>
          <w:numId w:val="2"/>
        </w:numPr>
        <w:spacing w:before="60" w:after="60"/>
      </w:pPr>
      <w:r>
        <w:rPr>
          <w:color w:val="222222"/>
        </w:rPr>
        <w:t>Runs technical analysis (RSI, MACD, Bollinger Bands, 200-DMA) on the companies mentioned</w:t>
      </w:r>
    </w:p>
    <w:p w14:paraId="63668526" w14:textId="77777777" w:rsidR="007F4015" w:rsidRDefault="00000000">
      <w:pPr>
        <w:pStyle w:val="ListParagraph"/>
        <w:numPr>
          <w:ilvl w:val="0"/>
          <w:numId w:val="2"/>
        </w:numPr>
        <w:spacing w:before="60" w:after="60"/>
      </w:pPr>
      <w:r>
        <w:rPr>
          <w:color w:val="222222"/>
        </w:rPr>
        <w:t>Finds cross-source, cross-modal connections: articles from different channels + NSE bulk deals + TA indicators all pointing at the same company</w:t>
      </w:r>
    </w:p>
    <w:p w14:paraId="6F0EDFCA" w14:textId="77777777" w:rsidR="007F4015" w:rsidRDefault="00000000">
      <w:pPr>
        <w:pStyle w:val="ListParagraph"/>
        <w:numPr>
          <w:ilvl w:val="0"/>
          <w:numId w:val="2"/>
        </w:numPr>
        <w:spacing w:before="60" w:after="60"/>
      </w:pPr>
      <w:r>
        <w:rPr>
          <w:color w:val="222222"/>
        </w:rPr>
        <w:t>Verifies each connection against live NSE data (bulk deals, insider trades, price/volume, options OI)</w:t>
      </w:r>
    </w:p>
    <w:p w14:paraId="28AC322F" w14:textId="77777777" w:rsidR="007F4015" w:rsidRDefault="00000000">
      <w:pPr>
        <w:pStyle w:val="ListParagraph"/>
        <w:numPr>
          <w:ilvl w:val="0"/>
          <w:numId w:val="2"/>
        </w:numPr>
        <w:spacing w:before="60" w:after="60"/>
      </w:pPr>
      <w:r>
        <w:rPr>
          <w:color w:val="222222"/>
        </w:rPr>
        <w:t>Detects sector contagion — is this one company or the start of a sector event?</w:t>
      </w:r>
    </w:p>
    <w:p w14:paraId="710DFAD4" w14:textId="77777777" w:rsidR="007F4015" w:rsidRDefault="00000000">
      <w:pPr>
        <w:pStyle w:val="ListParagraph"/>
        <w:numPr>
          <w:ilvl w:val="0"/>
          <w:numId w:val="2"/>
        </w:numPr>
        <w:spacing w:before="60" w:after="60"/>
      </w:pPr>
      <w:r>
        <w:rPr>
          <w:color w:val="222222"/>
        </w:rPr>
        <w:t>Generates plain-English warning cards with full citation chains</w:t>
      </w:r>
    </w:p>
    <w:p w14:paraId="405C9B57" w14:textId="77777777" w:rsidR="007F4015" w:rsidRDefault="00000000">
      <w:pPr>
        <w:pStyle w:val="ListParagraph"/>
        <w:numPr>
          <w:ilvl w:val="0"/>
          <w:numId w:val="2"/>
        </w:numPr>
        <w:spacing w:before="60" w:after="60"/>
      </w:pPr>
      <w:r>
        <w:rPr>
          <w:color w:val="222222"/>
        </w:rPr>
        <w:t>Generates 30-second Hindi audio briefs for each signal</w:t>
      </w:r>
    </w:p>
    <w:p w14:paraId="3BC02A0E" w14:textId="77777777" w:rsidR="007F4015" w:rsidRDefault="00000000">
      <w:pPr>
        <w:pStyle w:val="ListParagraph"/>
        <w:numPr>
          <w:ilvl w:val="0"/>
          <w:numId w:val="2"/>
        </w:numPr>
        <w:spacing w:before="60" w:after="60"/>
      </w:pPr>
      <w:r>
        <w:rPr>
          <w:color w:val="222222"/>
        </w:rPr>
        <w:t>Ranks signals by portfolio relevance, freshness, and historical accuracy</w:t>
      </w:r>
    </w:p>
    <w:p w14:paraId="561A1F92" w14:textId="77777777" w:rsidR="007F4015" w:rsidRDefault="007F4015">
      <w:pPr>
        <w:spacing w:before="80" w:after="80"/>
      </w:pPr>
    </w:p>
    <w:p w14:paraId="4339FEA1" w14:textId="77777777" w:rsidR="007F4015" w:rsidRDefault="00000000">
      <w:pPr>
        <w:pStyle w:val="Heading2"/>
      </w:pPr>
      <w:r>
        <w:t>What it does NOT do</w:t>
      </w:r>
    </w:p>
    <w:p w14:paraId="22EA311E" w14:textId="77777777" w:rsidR="007F4015" w:rsidRDefault="00000000">
      <w:pPr>
        <w:pStyle w:val="ListParagraph"/>
        <w:numPr>
          <w:ilvl w:val="0"/>
          <w:numId w:val="3"/>
        </w:numPr>
        <w:spacing w:before="60" w:after="60"/>
      </w:pPr>
      <w:r>
        <w:rPr>
          <w:color w:val="222222"/>
        </w:rPr>
        <w:t>It does NOT predict stock prices. No system can do this reliably.</w:t>
      </w:r>
    </w:p>
    <w:p w14:paraId="0D6B2272" w14:textId="77777777" w:rsidR="007F4015" w:rsidRDefault="00000000">
      <w:pPr>
        <w:pStyle w:val="ListParagraph"/>
        <w:numPr>
          <w:ilvl w:val="0"/>
          <w:numId w:val="3"/>
        </w:numPr>
        <w:spacing w:before="60" w:after="60"/>
      </w:pPr>
      <w:r>
        <w:rPr>
          <w:color w:val="222222"/>
        </w:rPr>
        <w:t>It does NOT give financial advice or recommend trades.</w:t>
      </w:r>
    </w:p>
    <w:p w14:paraId="62151B05" w14:textId="77777777" w:rsidR="007F4015" w:rsidRDefault="00000000">
      <w:pPr>
        <w:pStyle w:val="ListParagraph"/>
        <w:numPr>
          <w:ilvl w:val="0"/>
          <w:numId w:val="3"/>
        </w:numPr>
        <w:spacing w:before="60" w:after="60"/>
      </w:pPr>
      <w:r>
        <w:rPr>
          <w:color w:val="222222"/>
        </w:rPr>
        <w:lastRenderedPageBreak/>
        <w:t>It does NOT use insider information. Every data point is 100% public.</w:t>
      </w:r>
    </w:p>
    <w:p w14:paraId="5EBA8414" w14:textId="77777777" w:rsidR="007F4015" w:rsidRDefault="00000000">
      <w:pPr>
        <w:pStyle w:val="ListParagraph"/>
        <w:numPr>
          <w:ilvl w:val="0"/>
          <w:numId w:val="3"/>
        </w:numPr>
        <w:spacing w:before="60" w:after="60"/>
      </w:pPr>
      <w:r>
        <w:rPr>
          <w:color w:val="222222"/>
        </w:rPr>
        <w:t>It does NOT summarise news articles. It finds patterns across them.</w:t>
      </w:r>
    </w:p>
    <w:p w14:paraId="3469D75F" w14:textId="77777777" w:rsidR="007F4015" w:rsidRDefault="007F4015">
      <w:pPr>
        <w:spacing w:before="80" w:after="80"/>
      </w:pPr>
    </w:p>
    <w:p w14:paraId="5B7824C3" w14:textId="77777777" w:rsidR="007F4015" w:rsidRDefault="00000000">
      <w:pPr>
        <w:pStyle w:val="Heading2"/>
      </w:pPr>
      <w:r>
        <w:t>What 'signals' means — exactly</w:t>
      </w:r>
    </w:p>
    <w:p w14:paraId="2B273118" w14:textId="77777777" w:rsidR="007F4015" w:rsidRDefault="00000000">
      <w:pPr>
        <w:spacing w:before="80" w:after="80"/>
      </w:pPr>
      <w:r>
        <w:rPr>
          <w:color w:val="222222"/>
        </w:rPr>
        <w:t>A signal is a cross-source convergence: when 3+ independent data sources from different channels all show concerning patterns about the same company within 7 days. For example:</w:t>
      </w:r>
    </w:p>
    <w:p w14:paraId="199340E9" w14:textId="77777777" w:rsidR="007F4015" w:rsidRDefault="007F4015">
      <w:pPr>
        <w:spacing w:before="80" w:after="80"/>
      </w:pPr>
    </w:p>
    <w:p w14:paraId="412DE04B" w14:textId="77777777" w:rsidR="007F4015" w:rsidRDefault="00000000">
      <w:pPr>
        <w:shd w:val="clear" w:color="auto" w:fill="EAF4FB"/>
        <w:spacing w:before="160" w:after="160"/>
        <w:ind w:left="360" w:right="360"/>
      </w:pPr>
      <w:r>
        <w:rPr>
          <w:b/>
          <w:bCs/>
          <w:color w:val="0F2D4A"/>
        </w:rPr>
        <w:t>Article 1 (ET Corporate): 'Vedanta CFO resigns after 4 years' | Article 2 (ET Economy): 'LME Zinc falls 8% on China slowdown' | NSE Bulk Deals: promoter sold ₹180Cr in 3 sessions | Technical: RSI overbought + MACD bearish cross below 200-DMA | Confidence: 79% | Historical accuracy of this pattern: 73% | What to watch: NSE bulk deal data Thursday.</w:t>
      </w:r>
    </w:p>
    <w:p w14:paraId="18027930" w14:textId="77777777" w:rsidR="007F4015" w:rsidRDefault="007F4015">
      <w:pPr>
        <w:spacing w:before="80" w:after="80"/>
      </w:pPr>
    </w:p>
    <w:p w14:paraId="31EFD50B" w14:textId="77777777" w:rsidR="007F4015" w:rsidRDefault="00000000">
      <w:pPr>
        <w:spacing w:before="80" w:after="80"/>
      </w:pPr>
      <w:r>
        <w:rPr>
          <w:color w:val="222222"/>
        </w:rPr>
        <w:t>The signal card does NOT say 'sell Vedanta.' It says: these 4 independent data points converged on Vedanta this week. Historically, this exact pattern preceded significant drawdowns 73% of the time. Here are the sources. The decision is yours.</w:t>
      </w:r>
    </w:p>
    <w:p w14:paraId="58CCE016" w14:textId="77777777" w:rsidR="007F4015" w:rsidRDefault="007F4015">
      <w:pPr>
        <w:spacing w:before="80" w:after="80"/>
      </w:pPr>
    </w:p>
    <w:p w14:paraId="46BD84B5" w14:textId="77777777" w:rsidR="007F4015" w:rsidRDefault="00000000">
      <w:pPr>
        <w:spacing w:before="80" w:after="80"/>
      </w:pPr>
      <w:r>
        <w:rPr>
          <w:color w:val="222222"/>
        </w:rPr>
        <w:t>That is Mosaic Theory. That is what Bloomberg charges ₹27 lakh/year for. ET Mosaic makes it free.</w:t>
      </w:r>
    </w:p>
    <w:p w14:paraId="6F98EFFD" w14:textId="77777777" w:rsidR="007F4015" w:rsidRDefault="007F4015">
      <w:pPr>
        <w:pBdr>
          <w:bottom w:val="single" w:sz="6" w:space="1" w:color="1D9E75"/>
        </w:pBdr>
        <w:spacing w:before="280" w:after="280"/>
      </w:pPr>
    </w:p>
    <w:p w14:paraId="593BADC0" w14:textId="77777777" w:rsidR="007F4015" w:rsidRDefault="00000000">
      <w:pPr>
        <w:pStyle w:val="Heading1"/>
      </w:pPr>
      <w:r>
        <w:t>SECTION 2: PS6 FULL COMPLIANCE AUDIT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900"/>
        <w:gridCol w:w="5660"/>
      </w:tblGrid>
      <w:tr w:rsidR="007F4015" w14:paraId="251C882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0A1628"/>
            <w:tcMar>
              <w:top w:w="80" w:type="dxa"/>
              <w:left w:w="120" w:type="dxa"/>
              <w:bottom w:w="80" w:type="dxa"/>
              <w:right w:w="120" w:type="dxa"/>
            </w:tcMar>
          </w:tcPr>
          <w:p w14:paraId="61858DDE" w14:textId="77777777" w:rsidR="007F4015" w:rsidRDefault="00000000">
            <w:r>
              <w:rPr>
                <w:b/>
                <w:bCs/>
                <w:color w:val="FFFFFF"/>
                <w:sz w:val="20"/>
                <w:szCs w:val="20"/>
              </w:rPr>
              <w:t>PS6 Criterion</w:t>
            </w:r>
          </w:p>
        </w:tc>
        <w:tc>
          <w:tcPr>
            <w:tcW w:w="900" w:type="dxa"/>
            <w:tcBorders>
              <w:top w:val="single" w:sz="1" w:space="0" w:color="DDDDDD"/>
              <w:left w:val="single" w:sz="1" w:space="0" w:color="DDDDDD"/>
              <w:bottom w:val="single" w:sz="1" w:space="0" w:color="DDDDDD"/>
              <w:right w:val="single" w:sz="1" w:space="0" w:color="DDDDDD"/>
            </w:tcBorders>
            <w:shd w:val="clear" w:color="auto" w:fill="0A1628"/>
            <w:tcMar>
              <w:top w:w="80" w:type="dxa"/>
              <w:left w:w="120" w:type="dxa"/>
              <w:bottom w:w="80" w:type="dxa"/>
              <w:right w:w="120" w:type="dxa"/>
            </w:tcMar>
          </w:tcPr>
          <w:p w14:paraId="5BA065CC" w14:textId="77777777" w:rsidR="007F4015" w:rsidRDefault="00000000">
            <w:r>
              <w:rPr>
                <w:b/>
                <w:bCs/>
                <w:color w:val="FFFFFF"/>
                <w:sz w:val="20"/>
                <w:szCs w:val="20"/>
              </w:rPr>
              <w:t>Status</w:t>
            </w:r>
          </w:p>
        </w:tc>
        <w:tc>
          <w:tcPr>
            <w:tcW w:w="5660" w:type="dxa"/>
            <w:tcBorders>
              <w:top w:val="single" w:sz="1" w:space="0" w:color="DDDDDD"/>
              <w:left w:val="single" w:sz="1" w:space="0" w:color="DDDDDD"/>
              <w:bottom w:val="single" w:sz="1" w:space="0" w:color="DDDDDD"/>
              <w:right w:val="single" w:sz="1" w:space="0" w:color="DDDDDD"/>
            </w:tcBorders>
            <w:shd w:val="clear" w:color="auto" w:fill="0A1628"/>
            <w:tcMar>
              <w:top w:w="80" w:type="dxa"/>
              <w:left w:w="120" w:type="dxa"/>
              <w:bottom w:w="80" w:type="dxa"/>
              <w:right w:w="120" w:type="dxa"/>
            </w:tcMar>
          </w:tcPr>
          <w:p w14:paraId="336E2F62" w14:textId="77777777" w:rsidR="007F4015" w:rsidRDefault="00000000">
            <w:r>
              <w:rPr>
                <w:b/>
                <w:bCs/>
                <w:color w:val="FFFFFF"/>
                <w:sz w:val="20"/>
                <w:szCs w:val="20"/>
              </w:rPr>
              <w:t>Evidence</w:t>
            </w:r>
          </w:p>
        </w:tc>
      </w:tr>
      <w:tr w:rsidR="007F4015" w14:paraId="49FD80F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29F6FC5" w14:textId="77777777" w:rsidR="007F4015" w:rsidRDefault="00000000">
            <w:r>
              <w:rPr>
                <w:color w:val="222222"/>
                <w:sz w:val="20"/>
                <w:szCs w:val="20"/>
              </w:rPr>
              <w:t>Signal quality — not a summariser, a signal-finder</w:t>
            </w:r>
          </w:p>
        </w:tc>
        <w:tc>
          <w:tcPr>
            <w:tcW w:w="9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98FB63A" w14:textId="77777777" w:rsidR="007F4015" w:rsidRDefault="00000000">
            <w:r>
              <w:rPr>
                <w:color w:val="222222"/>
                <w:sz w:val="20"/>
                <w:szCs w:val="20"/>
              </w:rPr>
              <w:t>PASS</w:t>
            </w:r>
          </w:p>
        </w:tc>
        <w:tc>
          <w:tcPr>
            <w:tcW w:w="56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94EAADC" w14:textId="77777777" w:rsidR="007F4015" w:rsidRDefault="00000000">
            <w:r>
              <w:rPr>
                <w:color w:val="222222"/>
                <w:sz w:val="20"/>
                <w:szCs w:val="20"/>
              </w:rPr>
              <w:t>Mosaic Builder finds cross-source connections. Never outputs a summary of one article. PS6 exact language matched.</w:t>
            </w:r>
          </w:p>
        </w:tc>
      </w:tr>
      <w:tr w:rsidR="007F4015" w14:paraId="30FA3C4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D48F1FA" w14:textId="77777777" w:rsidR="007F4015" w:rsidRDefault="00000000">
            <w:r>
              <w:rPr>
                <w:color w:val="222222"/>
                <w:sz w:val="20"/>
                <w:szCs w:val="20"/>
              </w:rPr>
              <w:t>Depth of financial data integration</w:t>
            </w:r>
          </w:p>
        </w:tc>
        <w:tc>
          <w:tcPr>
            <w:tcW w:w="9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277B56D" w14:textId="77777777" w:rsidR="007F4015" w:rsidRDefault="00000000">
            <w:r>
              <w:rPr>
                <w:color w:val="222222"/>
                <w:sz w:val="20"/>
                <w:szCs w:val="20"/>
              </w:rPr>
              <w:t>PASS</w:t>
            </w:r>
          </w:p>
        </w:tc>
        <w:tc>
          <w:tcPr>
            <w:tcW w:w="56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577D384" w14:textId="77777777" w:rsidR="007F4015" w:rsidRDefault="00000000">
            <w:r>
              <w:rPr>
                <w:color w:val="222222"/>
                <w:sz w:val="20"/>
                <w:szCs w:val="20"/>
              </w:rPr>
              <w:t xml:space="preserve">4 layers: ET news + NSE bulk/insider + </w:t>
            </w:r>
            <w:proofErr w:type="spellStart"/>
            <w:r>
              <w:rPr>
                <w:color w:val="222222"/>
                <w:sz w:val="20"/>
                <w:szCs w:val="20"/>
              </w:rPr>
              <w:t>yfinance</w:t>
            </w:r>
            <w:proofErr w:type="spellEnd"/>
            <w:r>
              <w:rPr>
                <w:color w:val="222222"/>
                <w:sz w:val="20"/>
                <w:szCs w:val="20"/>
              </w:rPr>
              <w:t xml:space="preserve"> OHLCV + pandas-ta RSI/MACD/</w:t>
            </w:r>
            <w:proofErr w:type="spellStart"/>
            <w:r>
              <w:rPr>
                <w:color w:val="222222"/>
                <w:sz w:val="20"/>
                <w:szCs w:val="20"/>
              </w:rPr>
              <w:t>BBands</w:t>
            </w:r>
            <w:proofErr w:type="spellEnd"/>
            <w:r>
              <w:rPr>
                <w:color w:val="222222"/>
                <w:sz w:val="20"/>
                <w:szCs w:val="20"/>
              </w:rPr>
              <w:t xml:space="preserve"> + NSE options OI + </w:t>
            </w:r>
            <w:proofErr w:type="spellStart"/>
            <w:r>
              <w:rPr>
                <w:color w:val="222222"/>
                <w:sz w:val="20"/>
                <w:szCs w:val="20"/>
              </w:rPr>
              <w:t>wikipedia</w:t>
            </w:r>
            <w:proofErr w:type="spellEnd"/>
            <w:r>
              <w:rPr>
                <w:color w:val="222222"/>
                <w:sz w:val="20"/>
                <w:szCs w:val="20"/>
              </w:rPr>
              <w:t xml:space="preserve"> relationships.</w:t>
            </w:r>
          </w:p>
        </w:tc>
      </w:tr>
      <w:tr w:rsidR="007F4015" w14:paraId="03E6EAC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AE75B05" w14:textId="77777777" w:rsidR="007F4015" w:rsidRDefault="00000000">
            <w:r>
              <w:rPr>
                <w:color w:val="222222"/>
                <w:sz w:val="20"/>
                <w:szCs w:val="20"/>
              </w:rPr>
              <w:t>Accuracy of technical pattern detection</w:t>
            </w:r>
          </w:p>
        </w:tc>
        <w:tc>
          <w:tcPr>
            <w:tcW w:w="9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89B7F85" w14:textId="77777777" w:rsidR="007F4015" w:rsidRDefault="00000000">
            <w:r>
              <w:rPr>
                <w:color w:val="222222"/>
                <w:sz w:val="20"/>
                <w:szCs w:val="20"/>
              </w:rPr>
              <w:t>PASS (v7)</w:t>
            </w:r>
          </w:p>
        </w:tc>
        <w:tc>
          <w:tcPr>
            <w:tcW w:w="56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077EDB4" w14:textId="77777777" w:rsidR="007F4015" w:rsidRDefault="00000000">
            <w:proofErr w:type="spellStart"/>
            <w:r>
              <w:rPr>
                <w:color w:val="222222"/>
                <w:sz w:val="20"/>
                <w:szCs w:val="20"/>
              </w:rPr>
              <w:t>TechnicalAnalysisService</w:t>
            </w:r>
            <w:proofErr w:type="spellEnd"/>
            <w:r>
              <w:rPr>
                <w:color w:val="222222"/>
                <w:sz w:val="20"/>
                <w:szCs w:val="20"/>
              </w:rPr>
              <w:t>: pandas-ta confirmed NSE-compatible. RSI, MACD, Bollinger, 200-DMA, volume anomaly. 4th verification layer for every signal.</w:t>
            </w:r>
          </w:p>
        </w:tc>
      </w:tr>
      <w:tr w:rsidR="007F4015" w14:paraId="67D6EBD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CCAC790" w14:textId="77777777" w:rsidR="007F4015" w:rsidRDefault="00000000">
            <w:r>
              <w:rPr>
                <w:color w:val="222222"/>
                <w:sz w:val="20"/>
                <w:szCs w:val="20"/>
              </w:rPr>
              <w:t>Agent acts on signals — not just surfaces them</w:t>
            </w:r>
          </w:p>
        </w:tc>
        <w:tc>
          <w:tcPr>
            <w:tcW w:w="9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A56BA47" w14:textId="77777777" w:rsidR="007F4015" w:rsidRDefault="00000000">
            <w:r>
              <w:rPr>
                <w:color w:val="222222"/>
                <w:sz w:val="20"/>
                <w:szCs w:val="20"/>
              </w:rPr>
              <w:t>PASS (v7)</w:t>
            </w:r>
          </w:p>
        </w:tc>
        <w:tc>
          <w:tcPr>
            <w:tcW w:w="56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C34FCE7" w14:textId="77777777" w:rsidR="007F4015" w:rsidRDefault="00000000">
            <w:r>
              <w:rPr>
                <w:color w:val="222222"/>
                <w:sz w:val="20"/>
                <w:szCs w:val="20"/>
              </w:rPr>
              <w:t xml:space="preserve">Narrator outputs </w:t>
            </w:r>
            <w:proofErr w:type="spellStart"/>
            <w:r>
              <w:rPr>
                <w:color w:val="222222"/>
                <w:sz w:val="20"/>
                <w:szCs w:val="20"/>
              </w:rPr>
              <w:t>ActionRecommendation</w:t>
            </w:r>
            <w:proofErr w:type="spellEnd"/>
            <w:r>
              <w:rPr>
                <w:color w:val="222222"/>
                <w:sz w:val="20"/>
                <w:szCs w:val="20"/>
              </w:rPr>
              <w:t xml:space="preserve">: Add Watchlist / Reduce Exposure / Monitor. User taps one. System logs it. </w:t>
            </w:r>
            <w:proofErr w:type="spellStart"/>
            <w:r>
              <w:rPr>
                <w:color w:val="222222"/>
                <w:sz w:val="20"/>
                <w:szCs w:val="20"/>
              </w:rPr>
              <w:t>AccuracyTracker</w:t>
            </w:r>
            <w:proofErr w:type="spellEnd"/>
            <w:r>
              <w:rPr>
                <w:color w:val="222222"/>
                <w:sz w:val="20"/>
                <w:szCs w:val="20"/>
              </w:rPr>
              <w:t xml:space="preserve"> follows up in 5 days.</w:t>
            </w:r>
          </w:p>
        </w:tc>
      </w:tr>
      <w:tr w:rsidR="007F4015" w14:paraId="30350F5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B230467" w14:textId="77777777" w:rsidR="007F4015" w:rsidRDefault="00000000">
            <w:r>
              <w:rPr>
                <w:color w:val="222222"/>
                <w:sz w:val="20"/>
                <w:szCs w:val="20"/>
              </w:rPr>
              <w:t>Portfolio-aware personalisation (extra credit)</w:t>
            </w:r>
          </w:p>
        </w:tc>
        <w:tc>
          <w:tcPr>
            <w:tcW w:w="9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96CC713" w14:textId="77777777" w:rsidR="007F4015" w:rsidRDefault="00000000">
            <w:r>
              <w:rPr>
                <w:color w:val="222222"/>
                <w:sz w:val="20"/>
                <w:szCs w:val="20"/>
              </w:rPr>
              <w:t>PASS (v7)</w:t>
            </w:r>
          </w:p>
        </w:tc>
        <w:tc>
          <w:tcPr>
            <w:tcW w:w="56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D1DEDB4" w14:textId="77777777" w:rsidR="007F4015" w:rsidRDefault="00000000">
            <w:r>
              <w:rPr>
                <w:color w:val="222222"/>
                <w:sz w:val="20"/>
                <w:szCs w:val="20"/>
              </w:rPr>
              <w:t>User enters NSE tickers. Every signal tagged direct/sector/none. Feed sorts by portfolio relevance. Narrator says 'you hold this stock.'</w:t>
            </w:r>
          </w:p>
        </w:tc>
      </w:tr>
      <w:tr w:rsidR="007F4015" w14:paraId="182537A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E9B8873" w14:textId="77777777" w:rsidR="007F4015" w:rsidRDefault="00000000">
            <w:r>
              <w:rPr>
                <w:color w:val="222222"/>
                <w:sz w:val="20"/>
                <w:szCs w:val="20"/>
              </w:rPr>
              <w:t>3+ sequential autonomous steps</w:t>
            </w:r>
          </w:p>
        </w:tc>
        <w:tc>
          <w:tcPr>
            <w:tcW w:w="9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FCE94EC" w14:textId="77777777" w:rsidR="007F4015" w:rsidRDefault="00000000">
            <w:r>
              <w:rPr>
                <w:color w:val="222222"/>
                <w:sz w:val="20"/>
                <w:szCs w:val="20"/>
              </w:rPr>
              <w:t>PASS</w:t>
            </w:r>
          </w:p>
        </w:tc>
        <w:tc>
          <w:tcPr>
            <w:tcW w:w="56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333E000" w14:textId="77777777" w:rsidR="007F4015" w:rsidRDefault="00000000">
            <w:r>
              <w:rPr>
                <w:color w:val="222222"/>
                <w:sz w:val="20"/>
                <w:szCs w:val="20"/>
              </w:rPr>
              <w:t xml:space="preserve">5 steps: ingest → extract → </w:t>
            </w:r>
            <w:proofErr w:type="spellStart"/>
            <w:r>
              <w:rPr>
                <w:color w:val="222222"/>
                <w:sz w:val="20"/>
                <w:szCs w:val="20"/>
              </w:rPr>
              <w:t>connect+verify</w:t>
            </w:r>
            <w:proofErr w:type="spellEnd"/>
            <w:r>
              <w:rPr>
                <w:color w:val="222222"/>
                <w:sz w:val="20"/>
                <w:szCs w:val="20"/>
              </w:rPr>
              <w:t xml:space="preserve"> → propagate → narrate. All autonomous. No human needed.</w:t>
            </w:r>
          </w:p>
        </w:tc>
      </w:tr>
      <w:tr w:rsidR="007F4015" w14:paraId="5F25A28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6D56287" w14:textId="77777777" w:rsidR="007F4015" w:rsidRDefault="00000000">
            <w:r>
              <w:rPr>
                <w:color w:val="222222"/>
                <w:sz w:val="20"/>
                <w:szCs w:val="20"/>
              </w:rPr>
              <w:lastRenderedPageBreak/>
              <w:t>Full pipeline autonomy from raw data to alert</w:t>
            </w:r>
          </w:p>
        </w:tc>
        <w:tc>
          <w:tcPr>
            <w:tcW w:w="9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331B2DB" w14:textId="77777777" w:rsidR="007F4015" w:rsidRDefault="00000000">
            <w:r>
              <w:rPr>
                <w:color w:val="222222"/>
                <w:sz w:val="20"/>
                <w:szCs w:val="20"/>
              </w:rPr>
              <w:t>PASS</w:t>
            </w:r>
          </w:p>
        </w:tc>
        <w:tc>
          <w:tcPr>
            <w:tcW w:w="56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4A73EEB" w14:textId="77777777" w:rsidR="007F4015" w:rsidRDefault="00000000">
            <w:proofErr w:type="spellStart"/>
            <w:r>
              <w:rPr>
                <w:color w:val="222222"/>
                <w:sz w:val="20"/>
                <w:szCs w:val="20"/>
              </w:rPr>
              <w:t>APScheduler</w:t>
            </w:r>
            <w:proofErr w:type="spellEnd"/>
            <w:r>
              <w:rPr>
                <w:color w:val="222222"/>
                <w:sz w:val="20"/>
                <w:szCs w:val="20"/>
              </w:rPr>
              <w:t xml:space="preserve"> triggers every 15 min. </w:t>
            </w:r>
            <w:proofErr w:type="spellStart"/>
            <w:r>
              <w:rPr>
                <w:color w:val="222222"/>
                <w:sz w:val="20"/>
                <w:szCs w:val="20"/>
              </w:rPr>
              <w:t>MosaicOrchestrator</w:t>
            </w:r>
            <w:proofErr w:type="spellEnd"/>
            <w:r>
              <w:rPr>
                <w:color w:val="222222"/>
                <w:sz w:val="20"/>
                <w:szCs w:val="20"/>
              </w:rPr>
              <w:t xml:space="preserve"> runs all steps, handles failures, writes audit trail.</w:t>
            </w:r>
          </w:p>
        </w:tc>
      </w:tr>
      <w:tr w:rsidR="007F4015" w14:paraId="687A848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1D8D0C3" w14:textId="77777777" w:rsidR="007F4015" w:rsidRDefault="00000000">
            <w:r>
              <w:rPr>
                <w:color w:val="222222"/>
                <w:sz w:val="20"/>
                <w:szCs w:val="20"/>
              </w:rPr>
              <w:t>Learn from portfolio context (extra credit)</w:t>
            </w:r>
          </w:p>
        </w:tc>
        <w:tc>
          <w:tcPr>
            <w:tcW w:w="9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5CD99C3" w14:textId="77777777" w:rsidR="007F4015" w:rsidRDefault="00000000">
            <w:r>
              <w:rPr>
                <w:color w:val="222222"/>
                <w:sz w:val="20"/>
                <w:szCs w:val="20"/>
              </w:rPr>
              <w:t>PASS (v7)</w:t>
            </w:r>
          </w:p>
        </w:tc>
        <w:tc>
          <w:tcPr>
            <w:tcW w:w="56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B90AE46" w14:textId="77777777" w:rsidR="007F4015" w:rsidRDefault="00000000">
            <w:proofErr w:type="spellStart"/>
            <w:r>
              <w:rPr>
                <w:color w:val="222222"/>
                <w:sz w:val="20"/>
                <w:szCs w:val="20"/>
              </w:rPr>
              <w:t>AccuracyTracker</w:t>
            </w:r>
            <w:proofErr w:type="spellEnd"/>
            <w:r>
              <w:rPr>
                <w:color w:val="222222"/>
                <w:sz w:val="20"/>
                <w:szCs w:val="20"/>
              </w:rPr>
              <w:t xml:space="preserve"> personalises historical accuracy weights per user's sector. Gets smarter over time.</w:t>
            </w:r>
          </w:p>
        </w:tc>
      </w:tr>
    </w:tbl>
    <w:p w14:paraId="3F3A10DF" w14:textId="77777777" w:rsidR="007F4015" w:rsidRDefault="007F4015">
      <w:pPr>
        <w:pBdr>
          <w:bottom w:val="single" w:sz="6" w:space="1" w:color="1D9E75"/>
        </w:pBdr>
        <w:spacing w:before="280" w:after="280"/>
      </w:pPr>
    </w:p>
    <w:p w14:paraId="31A603D8" w14:textId="77777777" w:rsidR="007F4015" w:rsidRDefault="00000000">
      <w:pPr>
        <w:pStyle w:val="Heading1"/>
      </w:pPr>
      <w:r>
        <w:t>SECTION 3: COMPLETE FILE STRUCTURE</w:t>
      </w:r>
    </w:p>
    <w:p w14:paraId="48EE3E39" w14:textId="77777777" w:rsidR="007F4015" w:rsidRDefault="00000000">
      <w:pPr>
        <w:shd w:val="clear" w:color="auto" w:fill="FFF3CD"/>
        <w:spacing w:before="160" w:after="160"/>
        <w:ind w:left="360" w:right="360"/>
      </w:pPr>
      <w:r>
        <w:rPr>
          <w:b/>
          <w:bCs/>
          <w:color w:val="7D4E00"/>
        </w:rPr>
        <w:t>This is the only folder structure you build. Never deviate from this. The services/ vs agents/ split is intentional and will impress Avataar.ai judges.</w:t>
      </w:r>
    </w:p>
    <w:p w14:paraId="76D5F8DB" w14:textId="77777777" w:rsidR="007F4015" w:rsidRDefault="007F4015">
      <w:pPr>
        <w:spacing w:before="80" w:after="80"/>
      </w:pPr>
    </w:p>
    <w:p w14:paraId="09B8D5D5"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et-mosaic/</w:t>
      </w:r>
    </w:p>
    <w:p w14:paraId="12F011FE"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backend/</w:t>
      </w:r>
    </w:p>
    <w:p w14:paraId="1EEEE6F0"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xml:space="preserve">│   ├── main.py                        # </w:t>
      </w:r>
      <w:proofErr w:type="spellStart"/>
      <w:r>
        <w:rPr>
          <w:rFonts w:ascii="Courier New" w:eastAsia="Courier New" w:hAnsi="Courier New" w:cs="Courier New"/>
          <w:color w:val="1A1A1A"/>
          <w:sz w:val="18"/>
          <w:szCs w:val="18"/>
        </w:rPr>
        <w:t>FastAPI</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APScheduler</w:t>
      </w:r>
      <w:proofErr w:type="spellEnd"/>
      <w:r>
        <w:rPr>
          <w:rFonts w:ascii="Courier New" w:eastAsia="Courier New" w:hAnsi="Courier New" w:cs="Courier New"/>
          <w:color w:val="1A1A1A"/>
          <w:sz w:val="18"/>
          <w:szCs w:val="18"/>
        </w:rPr>
        <w:t xml:space="preserve"> (runs orchestrator)</w:t>
      </w:r>
    </w:p>
    <w:p w14:paraId="4E1E385D"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xml:space="preserve">│   ├── orchestrator.py                # </w:t>
      </w:r>
      <w:proofErr w:type="spellStart"/>
      <w:r>
        <w:rPr>
          <w:rFonts w:ascii="Courier New" w:eastAsia="Courier New" w:hAnsi="Courier New" w:cs="Courier New"/>
          <w:color w:val="1A1A1A"/>
          <w:sz w:val="18"/>
          <w:szCs w:val="18"/>
        </w:rPr>
        <w:t>MosaicOrchestrator</w:t>
      </w:r>
      <w:proofErr w:type="spellEnd"/>
      <w:r>
        <w:rPr>
          <w:rFonts w:ascii="Courier New" w:eastAsia="Courier New" w:hAnsi="Courier New" w:cs="Courier New"/>
          <w:color w:val="1A1A1A"/>
          <w:sz w:val="18"/>
          <w:szCs w:val="18"/>
        </w:rPr>
        <w:t xml:space="preserve"> supervisor class</w:t>
      </w:r>
    </w:p>
    <w:p w14:paraId="786523F2"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 services/                      # deterministic, no LLM</w:t>
      </w:r>
    </w:p>
    <w:p w14:paraId="5B20E4C9"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xml:space="preserve">│   │   ├── data_ingestion.py           # RSS → </w:t>
      </w:r>
      <w:proofErr w:type="spellStart"/>
      <w:r>
        <w:rPr>
          <w:rFonts w:ascii="Courier New" w:eastAsia="Courier New" w:hAnsi="Courier New" w:cs="Courier New"/>
          <w:color w:val="1A1A1A"/>
          <w:sz w:val="18"/>
          <w:szCs w:val="18"/>
        </w:rPr>
        <w:t>dedup</w:t>
      </w:r>
      <w:proofErr w:type="spellEnd"/>
      <w:r>
        <w:rPr>
          <w:rFonts w:ascii="Courier New" w:eastAsia="Courier New" w:hAnsi="Courier New" w:cs="Courier New"/>
          <w:color w:val="1A1A1A"/>
          <w:sz w:val="18"/>
          <w:szCs w:val="18"/>
        </w:rPr>
        <w:t xml:space="preserve"> → embed → </w:t>
      </w:r>
      <w:proofErr w:type="spellStart"/>
      <w:r>
        <w:rPr>
          <w:rFonts w:ascii="Courier New" w:eastAsia="Courier New" w:hAnsi="Courier New" w:cs="Courier New"/>
          <w:color w:val="1A1A1A"/>
          <w:sz w:val="18"/>
          <w:szCs w:val="18"/>
        </w:rPr>
        <w:t>ChromaDB</w:t>
      </w:r>
      <w:proofErr w:type="spellEnd"/>
    </w:p>
    <w:p w14:paraId="17F5E630"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xml:space="preserve">│   │   ├── technical_analysis.py       # pandas-ta: RSI, MACD, </w:t>
      </w:r>
      <w:proofErr w:type="spellStart"/>
      <w:r>
        <w:rPr>
          <w:rFonts w:ascii="Courier New" w:eastAsia="Courier New" w:hAnsi="Courier New" w:cs="Courier New"/>
          <w:color w:val="1A1A1A"/>
          <w:sz w:val="18"/>
          <w:szCs w:val="18"/>
        </w:rPr>
        <w:t>BBands</w:t>
      </w:r>
      <w:proofErr w:type="spellEnd"/>
      <w:r>
        <w:rPr>
          <w:rFonts w:ascii="Courier New" w:eastAsia="Courier New" w:hAnsi="Courier New" w:cs="Courier New"/>
          <w:color w:val="1A1A1A"/>
          <w:sz w:val="18"/>
          <w:szCs w:val="18"/>
        </w:rPr>
        <w:t>, 200-DMA</w:t>
      </w:r>
    </w:p>
    <w:p w14:paraId="4F8C79E2"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   ├── scoring_engine.py           # rank signals: decay + contagion + accuracy</w:t>
      </w:r>
    </w:p>
    <w:p w14:paraId="5B2CA0A7"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   └── accuracy_tracker.py         # signal outcome tracking</w:t>
      </w:r>
    </w:p>
    <w:p w14:paraId="5A1C006E"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 agents/                        # LLM-powered, true agents</w:t>
      </w:r>
    </w:p>
    <w:p w14:paraId="7F496D06"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   ├── extractor.py                # entity/event extraction (8B)</w:t>
      </w:r>
    </w:p>
    <w:p w14:paraId="3EE8830E"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   ├── mosaic_builder.py           # cross-source connection finder (70B)</w:t>
      </w:r>
    </w:p>
    <w:p w14:paraId="78F87DEF"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   ├── contagion.py                # sector ripple classifier (8B)</w:t>
      </w:r>
    </w:p>
    <w:p w14:paraId="70042F76"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   └── narrator.py                 # warning cards + actions + TTS (70B)</w:t>
      </w:r>
    </w:p>
    <w:p w14:paraId="6B9DA299"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 tools/                         # shared functions</w:t>
      </w:r>
    </w:p>
    <w:p w14:paraId="1973B49B"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xml:space="preserve">│   │   ├── nse_tools.py                # bulk deals, insider, </w:t>
      </w:r>
      <w:proofErr w:type="spellStart"/>
      <w:r>
        <w:rPr>
          <w:rFonts w:ascii="Courier New" w:eastAsia="Courier New" w:hAnsi="Courier New" w:cs="Courier New"/>
          <w:color w:val="1A1A1A"/>
          <w:sz w:val="18"/>
          <w:szCs w:val="18"/>
        </w:rPr>
        <w:t>bhav</w:t>
      </w:r>
      <w:proofErr w:type="spellEnd"/>
      <w:r>
        <w:rPr>
          <w:rFonts w:ascii="Courier New" w:eastAsia="Courier New" w:hAnsi="Courier New" w:cs="Courier New"/>
          <w:color w:val="1A1A1A"/>
          <w:sz w:val="18"/>
          <w:szCs w:val="18"/>
        </w:rPr>
        <w:t xml:space="preserve"> copy</w:t>
      </w:r>
    </w:p>
    <w:p w14:paraId="06E45CE1"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xml:space="preserve">│   │   ├── market_tools.py             # </w:t>
      </w:r>
      <w:proofErr w:type="spellStart"/>
      <w:r>
        <w:rPr>
          <w:rFonts w:ascii="Courier New" w:eastAsia="Courier New" w:hAnsi="Courier New" w:cs="Courier New"/>
          <w:color w:val="1A1A1A"/>
          <w:sz w:val="18"/>
          <w:szCs w:val="18"/>
        </w:rPr>
        <w:t>yfinance</w:t>
      </w:r>
      <w:proofErr w:type="spellEnd"/>
      <w:r>
        <w:rPr>
          <w:rFonts w:ascii="Courier New" w:eastAsia="Courier New" w:hAnsi="Courier New" w:cs="Courier New"/>
          <w:color w:val="1A1A1A"/>
          <w:sz w:val="18"/>
          <w:szCs w:val="18"/>
        </w:rPr>
        <w:t xml:space="preserve"> batch download</w:t>
      </w:r>
    </w:p>
    <w:p w14:paraId="01CBCA8E"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xml:space="preserve">│   │   ├── enrichment_tools.py         # </w:t>
      </w:r>
      <w:proofErr w:type="spellStart"/>
      <w:r>
        <w:rPr>
          <w:rFonts w:ascii="Courier New" w:eastAsia="Courier New" w:hAnsi="Courier New" w:cs="Courier New"/>
          <w:color w:val="1A1A1A"/>
          <w:sz w:val="18"/>
          <w:szCs w:val="18"/>
        </w:rPr>
        <w:t>wikipedia</w:t>
      </w:r>
      <w:proofErr w:type="spellEnd"/>
      <w:r>
        <w:rPr>
          <w:rFonts w:ascii="Courier New" w:eastAsia="Courier New" w:hAnsi="Courier New" w:cs="Courier New"/>
          <w:color w:val="1A1A1A"/>
          <w:sz w:val="18"/>
          <w:szCs w:val="18"/>
        </w:rPr>
        <w:t>, sentiment velocity</w:t>
      </w:r>
    </w:p>
    <w:p w14:paraId="02266083"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xml:space="preserve">│   │   └── tts_tools.py                # </w:t>
      </w:r>
      <w:proofErr w:type="spellStart"/>
      <w:r>
        <w:rPr>
          <w:rFonts w:ascii="Courier New" w:eastAsia="Courier New" w:hAnsi="Courier New" w:cs="Courier New"/>
          <w:color w:val="1A1A1A"/>
          <w:sz w:val="18"/>
          <w:szCs w:val="18"/>
        </w:rPr>
        <w:t>gTTS</w:t>
      </w:r>
      <w:proofErr w:type="spellEnd"/>
      <w:r>
        <w:rPr>
          <w:rFonts w:ascii="Courier New" w:eastAsia="Courier New" w:hAnsi="Courier New" w:cs="Courier New"/>
          <w:color w:val="1A1A1A"/>
          <w:sz w:val="18"/>
          <w:szCs w:val="18"/>
        </w:rPr>
        <w:t xml:space="preserve"> async wrapper</w:t>
      </w:r>
    </w:p>
    <w:p w14:paraId="15513A8A"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db</w:t>
      </w:r>
      <w:proofErr w:type="spellEnd"/>
      <w:r>
        <w:rPr>
          <w:rFonts w:ascii="Courier New" w:eastAsia="Courier New" w:hAnsi="Courier New" w:cs="Courier New"/>
          <w:color w:val="1A1A1A"/>
          <w:sz w:val="18"/>
          <w:szCs w:val="18"/>
        </w:rPr>
        <w:t>/</w:t>
      </w:r>
    </w:p>
    <w:p w14:paraId="683F8C67"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xml:space="preserve">│   │   └── chroma_store.py             # </w:t>
      </w:r>
      <w:proofErr w:type="spellStart"/>
      <w:r>
        <w:rPr>
          <w:rFonts w:ascii="Courier New" w:eastAsia="Courier New" w:hAnsi="Courier New" w:cs="Courier New"/>
          <w:color w:val="1A1A1A"/>
          <w:sz w:val="18"/>
          <w:szCs w:val="18"/>
        </w:rPr>
        <w:t>ChromaDB</w:t>
      </w:r>
      <w:proofErr w:type="spellEnd"/>
      <w:r>
        <w:rPr>
          <w:rFonts w:ascii="Courier New" w:eastAsia="Courier New" w:hAnsi="Courier New" w:cs="Courier New"/>
          <w:color w:val="1A1A1A"/>
          <w:sz w:val="18"/>
          <w:szCs w:val="18"/>
        </w:rPr>
        <w:t xml:space="preserve"> wrapper</w:t>
      </w:r>
    </w:p>
    <w:p w14:paraId="68FA408C"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 models/</w:t>
      </w:r>
    </w:p>
    <w:p w14:paraId="638B2F85"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xml:space="preserve">│   │   └── schemas.py                  # </w:t>
      </w:r>
      <w:proofErr w:type="spellStart"/>
      <w:r>
        <w:rPr>
          <w:rFonts w:ascii="Courier New" w:eastAsia="Courier New" w:hAnsi="Courier New" w:cs="Courier New"/>
          <w:color w:val="1A1A1A"/>
          <w:sz w:val="18"/>
          <w:szCs w:val="18"/>
        </w:rPr>
        <w:t>Pydantic</w:t>
      </w:r>
      <w:proofErr w:type="spellEnd"/>
      <w:r>
        <w:rPr>
          <w:rFonts w:ascii="Courier New" w:eastAsia="Courier New" w:hAnsi="Courier New" w:cs="Courier New"/>
          <w:color w:val="1A1A1A"/>
          <w:sz w:val="18"/>
          <w:szCs w:val="18"/>
        </w:rPr>
        <w:t xml:space="preserve"> models</w:t>
      </w:r>
    </w:p>
    <w:p w14:paraId="6DAAFA66"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 data/</w:t>
      </w:r>
    </w:p>
    <w:p w14:paraId="53550946"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xml:space="preserve">│   │   ├── </w:t>
      </w:r>
      <w:proofErr w:type="spellStart"/>
      <w:r>
        <w:rPr>
          <w:rFonts w:ascii="Courier New" w:eastAsia="Courier New" w:hAnsi="Courier New" w:cs="Courier New"/>
          <w:color w:val="1A1A1A"/>
          <w:sz w:val="18"/>
          <w:szCs w:val="18"/>
        </w:rPr>
        <w:t>seen_</w:t>
      </w:r>
      <w:proofErr w:type="gramStart"/>
      <w:r>
        <w:rPr>
          <w:rFonts w:ascii="Courier New" w:eastAsia="Courier New" w:hAnsi="Courier New" w:cs="Courier New"/>
          <w:color w:val="1A1A1A"/>
          <w:sz w:val="18"/>
          <w:szCs w:val="18"/>
        </w:rPr>
        <w:t>urls.json</w:t>
      </w:r>
      <w:proofErr w:type="spellEnd"/>
      <w:proofErr w:type="gramEnd"/>
    </w:p>
    <w:p w14:paraId="0051A3C4"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xml:space="preserve">│   │   ├── </w:t>
      </w:r>
      <w:proofErr w:type="spellStart"/>
      <w:r>
        <w:rPr>
          <w:rFonts w:ascii="Courier New" w:eastAsia="Courier New" w:hAnsi="Courier New" w:cs="Courier New"/>
          <w:color w:val="1A1A1A"/>
          <w:sz w:val="18"/>
          <w:szCs w:val="18"/>
        </w:rPr>
        <w:t>graph_</w:t>
      </w:r>
      <w:proofErr w:type="gramStart"/>
      <w:r>
        <w:rPr>
          <w:rFonts w:ascii="Courier New" w:eastAsia="Courier New" w:hAnsi="Courier New" w:cs="Courier New"/>
          <w:color w:val="1A1A1A"/>
          <w:sz w:val="18"/>
          <w:szCs w:val="18"/>
        </w:rPr>
        <w:t>data.json</w:t>
      </w:r>
      <w:proofErr w:type="spellEnd"/>
      <w:proofErr w:type="gramEnd"/>
      <w:r>
        <w:rPr>
          <w:rFonts w:ascii="Courier New" w:eastAsia="Courier New" w:hAnsi="Courier New" w:cs="Courier New"/>
          <w:color w:val="1A1A1A"/>
          <w:sz w:val="18"/>
          <w:szCs w:val="18"/>
        </w:rPr>
        <w:t xml:space="preserve">             # written by </w:t>
      </w:r>
      <w:proofErr w:type="spellStart"/>
      <w:r>
        <w:rPr>
          <w:rFonts w:ascii="Courier New" w:eastAsia="Courier New" w:hAnsi="Courier New" w:cs="Courier New"/>
          <w:color w:val="1A1A1A"/>
          <w:sz w:val="18"/>
          <w:szCs w:val="18"/>
        </w:rPr>
        <w:t>mosaic_builder</w:t>
      </w:r>
      <w:proofErr w:type="spellEnd"/>
      <w:r>
        <w:rPr>
          <w:rFonts w:ascii="Courier New" w:eastAsia="Courier New" w:hAnsi="Courier New" w:cs="Courier New"/>
          <w:color w:val="1A1A1A"/>
          <w:sz w:val="18"/>
          <w:szCs w:val="18"/>
        </w:rPr>
        <w:t xml:space="preserve"> → read by D3</w:t>
      </w:r>
    </w:p>
    <w:p w14:paraId="570447CE"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xml:space="preserve">│   │   ├── </w:t>
      </w:r>
      <w:proofErr w:type="spellStart"/>
      <w:proofErr w:type="gramStart"/>
      <w:r>
        <w:rPr>
          <w:rFonts w:ascii="Courier New" w:eastAsia="Courier New" w:hAnsi="Courier New" w:cs="Courier New"/>
          <w:color w:val="1A1A1A"/>
          <w:sz w:val="18"/>
          <w:szCs w:val="18"/>
        </w:rPr>
        <w:t>signals.json</w:t>
      </w:r>
      <w:proofErr w:type="spellEnd"/>
      <w:proofErr w:type="gramEnd"/>
      <w:r>
        <w:rPr>
          <w:rFonts w:ascii="Courier New" w:eastAsia="Courier New" w:hAnsi="Courier New" w:cs="Courier New"/>
          <w:color w:val="1A1A1A"/>
          <w:sz w:val="18"/>
          <w:szCs w:val="18"/>
        </w:rPr>
        <w:t xml:space="preserve">                # written by narrator → read by API</w:t>
      </w:r>
    </w:p>
    <w:p w14:paraId="5A438D1E"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xml:space="preserve">│   │   ├── </w:t>
      </w:r>
      <w:proofErr w:type="spellStart"/>
      <w:r>
        <w:rPr>
          <w:rFonts w:ascii="Courier New" w:eastAsia="Courier New" w:hAnsi="Courier New" w:cs="Courier New"/>
          <w:color w:val="1A1A1A"/>
          <w:sz w:val="18"/>
          <w:szCs w:val="18"/>
        </w:rPr>
        <w:t>accuracy_</w:t>
      </w:r>
      <w:proofErr w:type="gramStart"/>
      <w:r>
        <w:rPr>
          <w:rFonts w:ascii="Courier New" w:eastAsia="Courier New" w:hAnsi="Courier New" w:cs="Courier New"/>
          <w:color w:val="1A1A1A"/>
          <w:sz w:val="18"/>
          <w:szCs w:val="18"/>
        </w:rPr>
        <w:t>store.json</w:t>
      </w:r>
      <w:proofErr w:type="spellEnd"/>
      <w:proofErr w:type="gramEnd"/>
      <w:r>
        <w:rPr>
          <w:rFonts w:ascii="Courier New" w:eastAsia="Courier New" w:hAnsi="Courier New" w:cs="Courier New"/>
          <w:color w:val="1A1A1A"/>
          <w:sz w:val="18"/>
          <w:szCs w:val="18"/>
        </w:rPr>
        <w:t xml:space="preserve">         # updated by </w:t>
      </w:r>
      <w:proofErr w:type="spellStart"/>
      <w:r>
        <w:rPr>
          <w:rFonts w:ascii="Courier New" w:eastAsia="Courier New" w:hAnsi="Courier New" w:cs="Courier New"/>
          <w:color w:val="1A1A1A"/>
          <w:sz w:val="18"/>
          <w:szCs w:val="18"/>
        </w:rPr>
        <w:t>accuracy_tracker</w:t>
      </w:r>
      <w:proofErr w:type="spellEnd"/>
    </w:p>
    <w:p w14:paraId="6C89939C"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xml:space="preserve">│   │   └── </w:t>
      </w:r>
      <w:proofErr w:type="spellStart"/>
      <w:r>
        <w:rPr>
          <w:rFonts w:ascii="Courier New" w:eastAsia="Courier New" w:hAnsi="Courier New" w:cs="Courier New"/>
          <w:color w:val="1A1A1A"/>
          <w:sz w:val="18"/>
          <w:szCs w:val="18"/>
        </w:rPr>
        <w:t>audit_</w:t>
      </w:r>
      <w:proofErr w:type="gramStart"/>
      <w:r>
        <w:rPr>
          <w:rFonts w:ascii="Courier New" w:eastAsia="Courier New" w:hAnsi="Courier New" w:cs="Courier New"/>
          <w:color w:val="1A1A1A"/>
          <w:sz w:val="18"/>
          <w:szCs w:val="18"/>
        </w:rPr>
        <w:t>log.json</w:t>
      </w:r>
      <w:proofErr w:type="spellEnd"/>
      <w:proofErr w:type="gramEnd"/>
      <w:r>
        <w:rPr>
          <w:rFonts w:ascii="Courier New" w:eastAsia="Courier New" w:hAnsi="Courier New" w:cs="Courier New"/>
          <w:color w:val="1A1A1A"/>
          <w:sz w:val="18"/>
          <w:szCs w:val="18"/>
        </w:rPr>
        <w:t xml:space="preserve">              # written by orchestrator</w:t>
      </w:r>
    </w:p>
    <w:p w14:paraId="74F0AE19"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 requirements.txt</w:t>
      </w:r>
    </w:p>
    <w:p w14:paraId="5053DA9C"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frontend/</w:t>
      </w:r>
    </w:p>
    <w:p w14:paraId="3BF6714F"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w:t>
      </w:r>
    </w:p>
    <w:p w14:paraId="7865A6FB"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App.jsx</w:t>
      </w:r>
      <w:proofErr w:type="spellEnd"/>
      <w:r>
        <w:rPr>
          <w:rFonts w:ascii="Courier New" w:eastAsia="Courier New" w:hAnsi="Courier New" w:cs="Courier New"/>
          <w:color w:val="1A1A1A"/>
          <w:sz w:val="18"/>
          <w:szCs w:val="18"/>
        </w:rPr>
        <w:t xml:space="preserve">                    # 3-panel dashboard</w:t>
      </w:r>
    </w:p>
    <w:p w14:paraId="6EC3EFBB"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xml:space="preserve">        └── components/</w:t>
      </w:r>
    </w:p>
    <w:p w14:paraId="6DD0BF35"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KnowledgeGraph.jsx</w:t>
      </w:r>
      <w:proofErr w:type="spellEnd"/>
      <w:r>
        <w:rPr>
          <w:rFonts w:ascii="Courier New" w:eastAsia="Courier New" w:hAnsi="Courier New" w:cs="Courier New"/>
          <w:color w:val="1A1A1A"/>
          <w:sz w:val="18"/>
          <w:szCs w:val="18"/>
        </w:rPr>
        <w:t xml:space="preserve">      # D3 v7 force-directed graph</w:t>
      </w:r>
    </w:p>
    <w:p w14:paraId="7C445234"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SignalFeed.jsx</w:t>
      </w:r>
      <w:proofErr w:type="spellEnd"/>
      <w:r>
        <w:rPr>
          <w:rFonts w:ascii="Courier New" w:eastAsia="Courier New" w:hAnsi="Courier New" w:cs="Courier New"/>
          <w:color w:val="1A1A1A"/>
          <w:sz w:val="18"/>
          <w:szCs w:val="18"/>
        </w:rPr>
        <w:t xml:space="preserve">           # Tremor Card + Badge components</w:t>
      </w:r>
    </w:p>
    <w:p w14:paraId="6412A221"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lastRenderedPageBreak/>
        <w:t xml:space="preserve">            ├── </w:t>
      </w:r>
      <w:proofErr w:type="spellStart"/>
      <w:r>
        <w:rPr>
          <w:rFonts w:ascii="Courier New" w:eastAsia="Courier New" w:hAnsi="Courier New" w:cs="Courier New"/>
          <w:color w:val="1A1A1A"/>
          <w:sz w:val="18"/>
          <w:szCs w:val="18"/>
        </w:rPr>
        <w:t>SignalDetail.jsx</w:t>
      </w:r>
      <w:proofErr w:type="spellEnd"/>
      <w:r>
        <w:rPr>
          <w:rFonts w:ascii="Courier New" w:eastAsia="Courier New" w:hAnsi="Courier New" w:cs="Courier New"/>
          <w:color w:val="1A1A1A"/>
          <w:sz w:val="18"/>
          <w:szCs w:val="18"/>
        </w:rPr>
        <w:t xml:space="preserve">         # 4 evidence layers + action buttons</w:t>
      </w:r>
    </w:p>
    <w:p w14:paraId="39E2B4F7"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PortfolioOnboarding.jsx</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first-visit NSE ticker modal</w:t>
      </w:r>
    </w:p>
    <w:p w14:paraId="49452D90"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PipelineStatus.jsx</w:t>
      </w:r>
      <w:proofErr w:type="spellEnd"/>
      <w:r>
        <w:rPr>
          <w:rFonts w:ascii="Courier New" w:eastAsia="Courier New" w:hAnsi="Courier New" w:cs="Courier New"/>
          <w:color w:val="1A1A1A"/>
          <w:sz w:val="18"/>
          <w:szCs w:val="18"/>
        </w:rPr>
        <w:t xml:space="preserve">       # live orchestrator status indicator</w:t>
      </w:r>
    </w:p>
    <w:p w14:paraId="7DF1D23D"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BacktestPanel.jsx</w:t>
      </w:r>
      <w:proofErr w:type="spellEnd"/>
      <w:r>
        <w:rPr>
          <w:rFonts w:ascii="Courier New" w:eastAsia="Courier New" w:hAnsi="Courier New" w:cs="Courier New"/>
          <w:color w:val="1A1A1A"/>
          <w:sz w:val="18"/>
          <w:szCs w:val="18"/>
        </w:rPr>
        <w:t xml:space="preserve">        # Adani 2023 + accuracy report</w:t>
      </w:r>
    </w:p>
    <w:p w14:paraId="411B61B3" w14:textId="77777777" w:rsidR="007F4015" w:rsidRDefault="007F4015">
      <w:pPr>
        <w:pBdr>
          <w:bottom w:val="single" w:sz="6" w:space="1" w:color="1D9E75"/>
        </w:pBdr>
        <w:spacing w:before="280" w:after="280"/>
      </w:pPr>
    </w:p>
    <w:p w14:paraId="527FED76" w14:textId="77777777" w:rsidR="007F4015" w:rsidRDefault="00000000">
      <w:pPr>
        <w:pStyle w:val="Heading1"/>
      </w:pPr>
      <w:r>
        <w:t>SECTION 4: EVERY CLAUDE PROMPT — COPY-PASTE IN ORDER</w:t>
      </w:r>
    </w:p>
    <w:p w14:paraId="10C5B51E" w14:textId="77777777" w:rsidR="007F4015" w:rsidRDefault="00000000">
      <w:pPr>
        <w:shd w:val="clear" w:color="auto" w:fill="EAF4FB"/>
        <w:spacing w:before="160" w:after="160"/>
        <w:ind w:left="360" w:right="360"/>
      </w:pPr>
      <w:r>
        <w:rPr>
          <w:b/>
          <w:bCs/>
          <w:color w:val="0F2D4A"/>
        </w:rPr>
        <w:t>Recommended coding tool: Cursor (free tier) or Claude Code. Use Cursor for multi-file context — it sees your whole repo. Start a new Cursor conversation for each file. Paste the prompt, let it build, test it, then move to the next.</w:t>
      </w:r>
    </w:p>
    <w:p w14:paraId="0BC1ECEF" w14:textId="77777777" w:rsidR="007F4015" w:rsidRDefault="007F4015">
      <w:pPr>
        <w:spacing w:before="80" w:after="80"/>
      </w:pPr>
    </w:p>
    <w:p w14:paraId="29AB46AC" w14:textId="77777777" w:rsidR="007F4015" w:rsidRDefault="00000000">
      <w:pPr>
        <w:shd w:val="clear" w:color="auto" w:fill="FFF3CD"/>
        <w:spacing w:before="160" w:after="160"/>
        <w:ind w:left="360" w:right="360"/>
      </w:pPr>
      <w:r>
        <w:rPr>
          <w:b/>
          <w:bCs/>
          <w:color w:val="7D4E00"/>
        </w:rPr>
        <w:t>BUILD IN THIS EXACT ORDER. Each file depends on the previous ones. Do not skip.</w:t>
      </w:r>
    </w:p>
    <w:p w14:paraId="2AC2F0A7" w14:textId="77777777" w:rsidR="007F4015" w:rsidRDefault="007F4015">
      <w:pPr>
        <w:spacing w:before="80" w:after="80"/>
      </w:pPr>
    </w:p>
    <w:p w14:paraId="13970B0A" w14:textId="77777777" w:rsidR="007F4015" w:rsidRDefault="00000000">
      <w:pPr>
        <w:pStyle w:val="Heading2"/>
      </w:pPr>
      <w:r>
        <w:t>Prompt 0 — schemas.py (build first, everything imports from here)</w:t>
      </w:r>
    </w:p>
    <w:p w14:paraId="248F4657" w14:textId="77777777" w:rsidR="007F4015" w:rsidRDefault="00000000">
      <w:pPr>
        <w:shd w:val="clear" w:color="auto" w:fill="EAF4FB"/>
        <w:spacing w:before="160" w:after="160"/>
        <w:ind w:left="360" w:right="360"/>
      </w:pPr>
      <w:r>
        <w:rPr>
          <w:b/>
          <w:bCs/>
          <w:color w:val="0F2D4A"/>
        </w:rPr>
        <w:t xml:space="preserve">Build backend/models/schemas.py with </w:t>
      </w:r>
      <w:proofErr w:type="spellStart"/>
      <w:r>
        <w:rPr>
          <w:b/>
          <w:bCs/>
          <w:color w:val="0F2D4A"/>
        </w:rPr>
        <w:t>Pydantic</w:t>
      </w:r>
      <w:proofErr w:type="spellEnd"/>
      <w:r>
        <w:rPr>
          <w:b/>
          <w:bCs/>
          <w:color w:val="0F2D4A"/>
        </w:rPr>
        <w:t xml:space="preserve"> v2 models for all data structures. Include: Article(id, title, description, </w:t>
      </w:r>
      <w:proofErr w:type="spellStart"/>
      <w:r>
        <w:rPr>
          <w:b/>
          <w:bCs/>
          <w:color w:val="0F2D4A"/>
        </w:rPr>
        <w:t>url</w:t>
      </w:r>
      <w:proofErr w:type="spellEnd"/>
      <w:r>
        <w:rPr>
          <w:b/>
          <w:bCs/>
          <w:color w:val="0F2D4A"/>
        </w:rPr>
        <w:t xml:space="preserve">, </w:t>
      </w:r>
      <w:proofErr w:type="spellStart"/>
      <w:r>
        <w:rPr>
          <w:b/>
          <w:bCs/>
          <w:color w:val="0F2D4A"/>
        </w:rPr>
        <w:t>published_at</w:t>
      </w:r>
      <w:proofErr w:type="spellEnd"/>
      <w:r>
        <w:rPr>
          <w:b/>
          <w:bCs/>
          <w:color w:val="0F2D4A"/>
        </w:rPr>
        <w:t xml:space="preserve">, </w:t>
      </w:r>
      <w:proofErr w:type="spellStart"/>
      <w:r>
        <w:rPr>
          <w:b/>
          <w:bCs/>
          <w:color w:val="0F2D4A"/>
        </w:rPr>
        <w:t>source_channel</w:t>
      </w:r>
      <w:proofErr w:type="spellEnd"/>
      <w:r>
        <w:rPr>
          <w:b/>
          <w:bCs/>
          <w:color w:val="0F2D4A"/>
        </w:rPr>
        <w:t xml:space="preserve">, </w:t>
      </w:r>
      <w:proofErr w:type="spellStart"/>
      <w:r>
        <w:rPr>
          <w:b/>
          <w:bCs/>
          <w:color w:val="0F2D4A"/>
        </w:rPr>
        <w:t>is_global_macro</w:t>
      </w:r>
      <w:proofErr w:type="spellEnd"/>
      <w:r>
        <w:rPr>
          <w:b/>
          <w:bCs/>
          <w:color w:val="0F2D4A"/>
        </w:rPr>
        <w:t xml:space="preserve">, sector, </w:t>
      </w:r>
      <w:proofErr w:type="spellStart"/>
      <w:r>
        <w:rPr>
          <w:b/>
          <w:bCs/>
          <w:color w:val="0F2D4A"/>
        </w:rPr>
        <w:t>nse_tickers</w:t>
      </w:r>
      <w:proofErr w:type="spellEnd"/>
      <w:r>
        <w:rPr>
          <w:b/>
          <w:bCs/>
          <w:color w:val="0F2D4A"/>
        </w:rPr>
        <w:t xml:space="preserve">, </w:t>
      </w:r>
      <w:proofErr w:type="spellStart"/>
      <w:r>
        <w:rPr>
          <w:b/>
          <w:bCs/>
          <w:color w:val="0F2D4A"/>
        </w:rPr>
        <w:t>signal_keywords</w:t>
      </w:r>
      <w:proofErr w:type="spellEnd"/>
      <w:r>
        <w:rPr>
          <w:b/>
          <w:bCs/>
          <w:color w:val="0F2D4A"/>
        </w:rPr>
        <w:t>, sentiment, embedding), Connection(</w:t>
      </w:r>
      <w:proofErr w:type="spellStart"/>
      <w:r>
        <w:rPr>
          <w:b/>
          <w:bCs/>
          <w:color w:val="0F2D4A"/>
        </w:rPr>
        <w:t>article_ids</w:t>
      </w:r>
      <w:proofErr w:type="spellEnd"/>
      <w:r>
        <w:rPr>
          <w:b/>
          <w:bCs/>
          <w:color w:val="0F2D4A"/>
        </w:rPr>
        <w:t xml:space="preserve">, </w:t>
      </w:r>
      <w:proofErr w:type="spellStart"/>
      <w:r>
        <w:rPr>
          <w:b/>
          <w:bCs/>
          <w:color w:val="0F2D4A"/>
        </w:rPr>
        <w:t>company_names</w:t>
      </w:r>
      <w:proofErr w:type="spellEnd"/>
      <w:r>
        <w:rPr>
          <w:b/>
          <w:bCs/>
          <w:color w:val="0F2D4A"/>
        </w:rPr>
        <w:t xml:space="preserve">, </w:t>
      </w:r>
      <w:proofErr w:type="spellStart"/>
      <w:r>
        <w:rPr>
          <w:b/>
          <w:bCs/>
          <w:color w:val="0F2D4A"/>
        </w:rPr>
        <w:t>nse_tickers</w:t>
      </w:r>
      <w:proofErr w:type="spellEnd"/>
      <w:r>
        <w:rPr>
          <w:b/>
          <w:bCs/>
          <w:color w:val="0F2D4A"/>
        </w:rPr>
        <w:t xml:space="preserve">, </w:t>
      </w:r>
      <w:proofErr w:type="spellStart"/>
      <w:r>
        <w:rPr>
          <w:b/>
          <w:bCs/>
          <w:color w:val="0F2D4A"/>
        </w:rPr>
        <w:t>signal_type</w:t>
      </w:r>
      <w:proofErr w:type="spellEnd"/>
      <w:r>
        <w:rPr>
          <w:b/>
          <w:bCs/>
          <w:color w:val="0F2D4A"/>
        </w:rPr>
        <w:t xml:space="preserve">, </w:t>
      </w:r>
      <w:proofErr w:type="spellStart"/>
      <w:r>
        <w:rPr>
          <w:b/>
          <w:bCs/>
          <w:color w:val="0F2D4A"/>
        </w:rPr>
        <w:t>pattern_matched</w:t>
      </w:r>
      <w:proofErr w:type="spellEnd"/>
      <w:r>
        <w:rPr>
          <w:b/>
          <w:bCs/>
          <w:color w:val="0F2D4A"/>
        </w:rPr>
        <w:t xml:space="preserve">, confidence, severity, explanation, </w:t>
      </w:r>
      <w:proofErr w:type="spellStart"/>
      <w:r>
        <w:rPr>
          <w:b/>
          <w:bCs/>
          <w:color w:val="0F2D4A"/>
        </w:rPr>
        <w:t>market_data_confirmation</w:t>
      </w:r>
      <w:proofErr w:type="spellEnd"/>
      <w:r>
        <w:rPr>
          <w:b/>
          <w:bCs/>
          <w:color w:val="0F2D4A"/>
        </w:rPr>
        <w:t xml:space="preserve">, </w:t>
      </w:r>
      <w:proofErr w:type="spellStart"/>
      <w:r>
        <w:rPr>
          <w:b/>
          <w:bCs/>
          <w:color w:val="0F2D4A"/>
        </w:rPr>
        <w:t>historical_match</w:t>
      </w:r>
      <w:proofErr w:type="spellEnd"/>
      <w:r>
        <w:rPr>
          <w:b/>
          <w:bCs/>
          <w:color w:val="0F2D4A"/>
        </w:rPr>
        <w:t xml:space="preserve">, </w:t>
      </w:r>
      <w:proofErr w:type="spellStart"/>
      <w:r>
        <w:rPr>
          <w:b/>
          <w:bCs/>
          <w:color w:val="0F2D4A"/>
        </w:rPr>
        <w:t>sentiment_velocity</w:t>
      </w:r>
      <w:proofErr w:type="spellEnd"/>
      <w:r>
        <w:rPr>
          <w:b/>
          <w:bCs/>
          <w:color w:val="0F2D4A"/>
        </w:rPr>
        <w:t xml:space="preserve">, </w:t>
      </w:r>
      <w:proofErr w:type="spellStart"/>
      <w:r>
        <w:rPr>
          <w:b/>
          <w:bCs/>
          <w:color w:val="0F2D4A"/>
        </w:rPr>
        <w:t>created_at</w:t>
      </w:r>
      <w:proofErr w:type="spellEnd"/>
      <w:r>
        <w:rPr>
          <w:b/>
          <w:bCs/>
          <w:color w:val="0F2D4A"/>
        </w:rPr>
        <w:t xml:space="preserve">), </w:t>
      </w:r>
      <w:proofErr w:type="spellStart"/>
      <w:r>
        <w:rPr>
          <w:b/>
          <w:bCs/>
          <w:color w:val="0F2D4A"/>
        </w:rPr>
        <w:t>SignalCard</w:t>
      </w:r>
      <w:proofErr w:type="spellEnd"/>
      <w:r>
        <w:rPr>
          <w:b/>
          <w:bCs/>
          <w:color w:val="0F2D4A"/>
        </w:rPr>
        <w:t xml:space="preserve">(id, headline, summary, </w:t>
      </w:r>
      <w:proofErr w:type="spellStart"/>
      <w:r>
        <w:rPr>
          <w:b/>
          <w:bCs/>
          <w:color w:val="0F2D4A"/>
        </w:rPr>
        <w:t>what_to_watch</w:t>
      </w:r>
      <w:proofErr w:type="spellEnd"/>
      <w:r>
        <w:rPr>
          <w:b/>
          <w:bCs/>
          <w:color w:val="0F2D4A"/>
        </w:rPr>
        <w:t xml:space="preserve">, </w:t>
      </w:r>
      <w:proofErr w:type="spellStart"/>
      <w:r>
        <w:rPr>
          <w:b/>
          <w:bCs/>
          <w:color w:val="0F2D4A"/>
        </w:rPr>
        <w:t>signal_type</w:t>
      </w:r>
      <w:proofErr w:type="spellEnd"/>
      <w:r>
        <w:rPr>
          <w:b/>
          <w:bCs/>
          <w:color w:val="0F2D4A"/>
        </w:rPr>
        <w:t xml:space="preserve">, severity, freshness, confidence, sources, </w:t>
      </w:r>
      <w:proofErr w:type="spellStart"/>
      <w:r>
        <w:rPr>
          <w:b/>
          <w:bCs/>
          <w:color w:val="0F2D4A"/>
        </w:rPr>
        <w:t>contagion_note</w:t>
      </w:r>
      <w:proofErr w:type="spellEnd"/>
      <w:r>
        <w:rPr>
          <w:b/>
          <w:bCs/>
          <w:color w:val="0F2D4A"/>
        </w:rPr>
        <w:t xml:space="preserve">, </w:t>
      </w:r>
      <w:proofErr w:type="spellStart"/>
      <w:r>
        <w:rPr>
          <w:b/>
          <w:bCs/>
          <w:color w:val="0F2D4A"/>
        </w:rPr>
        <w:t>historical_match</w:t>
      </w:r>
      <w:proofErr w:type="spellEnd"/>
      <w:r>
        <w:rPr>
          <w:b/>
          <w:bCs/>
          <w:color w:val="0F2D4A"/>
        </w:rPr>
        <w:t xml:space="preserve">, </w:t>
      </w:r>
      <w:proofErr w:type="spellStart"/>
      <w:r>
        <w:rPr>
          <w:b/>
          <w:bCs/>
          <w:color w:val="0F2D4A"/>
        </w:rPr>
        <w:t>portfolio_relevance</w:t>
      </w:r>
      <w:proofErr w:type="spellEnd"/>
      <w:r>
        <w:rPr>
          <w:b/>
          <w:bCs/>
          <w:color w:val="0F2D4A"/>
        </w:rPr>
        <w:t xml:space="preserve">, </w:t>
      </w:r>
      <w:proofErr w:type="spellStart"/>
      <w:r>
        <w:rPr>
          <w:b/>
          <w:bCs/>
          <w:color w:val="0F2D4A"/>
        </w:rPr>
        <w:t>action_recommendation</w:t>
      </w:r>
      <w:proofErr w:type="spellEnd"/>
      <w:r>
        <w:rPr>
          <w:b/>
          <w:bCs/>
          <w:color w:val="0F2D4A"/>
        </w:rPr>
        <w:t xml:space="preserve">, </w:t>
      </w:r>
      <w:proofErr w:type="spellStart"/>
      <w:r>
        <w:rPr>
          <w:b/>
          <w:bCs/>
          <w:color w:val="0F2D4A"/>
        </w:rPr>
        <w:t>audio_path</w:t>
      </w:r>
      <w:proofErr w:type="spellEnd"/>
      <w:r>
        <w:rPr>
          <w:b/>
          <w:bCs/>
          <w:color w:val="0F2D4A"/>
        </w:rPr>
        <w:t xml:space="preserve">, disclaimer), </w:t>
      </w:r>
      <w:proofErr w:type="spellStart"/>
      <w:r>
        <w:rPr>
          <w:b/>
          <w:bCs/>
          <w:color w:val="0F2D4A"/>
        </w:rPr>
        <w:t>PipelineState</w:t>
      </w:r>
      <w:proofErr w:type="spellEnd"/>
      <w:r>
        <w:rPr>
          <w:b/>
          <w:bCs/>
          <w:color w:val="0F2D4A"/>
        </w:rPr>
        <w:t>(</w:t>
      </w:r>
      <w:proofErr w:type="spellStart"/>
      <w:r>
        <w:rPr>
          <w:b/>
          <w:bCs/>
          <w:color w:val="0F2D4A"/>
        </w:rPr>
        <w:t>run_id</w:t>
      </w:r>
      <w:proofErr w:type="spellEnd"/>
      <w:r>
        <w:rPr>
          <w:b/>
          <w:bCs/>
          <w:color w:val="0F2D4A"/>
        </w:rPr>
        <w:t xml:space="preserve">, </w:t>
      </w:r>
      <w:proofErr w:type="spellStart"/>
      <w:r>
        <w:rPr>
          <w:b/>
          <w:bCs/>
          <w:color w:val="0F2D4A"/>
        </w:rPr>
        <w:t>started_at</w:t>
      </w:r>
      <w:proofErr w:type="spellEnd"/>
      <w:r>
        <w:rPr>
          <w:b/>
          <w:bCs/>
          <w:color w:val="0F2D4A"/>
        </w:rPr>
        <w:t xml:space="preserve">, status, </w:t>
      </w:r>
      <w:proofErr w:type="spellStart"/>
      <w:r>
        <w:rPr>
          <w:b/>
          <w:bCs/>
          <w:color w:val="0F2D4A"/>
        </w:rPr>
        <w:t>articles_ingested</w:t>
      </w:r>
      <w:proofErr w:type="spellEnd"/>
      <w:r>
        <w:rPr>
          <w:b/>
          <w:bCs/>
          <w:color w:val="0F2D4A"/>
        </w:rPr>
        <w:t xml:space="preserve">, </w:t>
      </w:r>
      <w:proofErr w:type="spellStart"/>
      <w:r>
        <w:rPr>
          <w:b/>
          <w:bCs/>
          <w:color w:val="0F2D4A"/>
        </w:rPr>
        <w:t>extractions_complete</w:t>
      </w:r>
      <w:proofErr w:type="spellEnd"/>
      <w:r>
        <w:rPr>
          <w:b/>
          <w:bCs/>
          <w:color w:val="0F2D4A"/>
        </w:rPr>
        <w:t xml:space="preserve">, </w:t>
      </w:r>
      <w:proofErr w:type="spellStart"/>
      <w:r>
        <w:rPr>
          <w:b/>
          <w:bCs/>
          <w:color w:val="0F2D4A"/>
        </w:rPr>
        <w:t>signals_found</w:t>
      </w:r>
      <w:proofErr w:type="spellEnd"/>
      <w:r>
        <w:rPr>
          <w:b/>
          <w:bCs/>
          <w:color w:val="0F2D4A"/>
        </w:rPr>
        <w:t xml:space="preserve">, errors, </w:t>
      </w:r>
      <w:proofErr w:type="spellStart"/>
      <w:r>
        <w:rPr>
          <w:b/>
          <w:bCs/>
          <w:color w:val="0F2D4A"/>
        </w:rPr>
        <w:t>audit_trail</w:t>
      </w:r>
      <w:proofErr w:type="spellEnd"/>
      <w:r>
        <w:rPr>
          <w:b/>
          <w:bCs/>
          <w:color w:val="0F2D4A"/>
        </w:rPr>
        <w:t xml:space="preserve">), </w:t>
      </w:r>
      <w:proofErr w:type="spellStart"/>
      <w:r>
        <w:rPr>
          <w:b/>
          <w:bCs/>
          <w:color w:val="0F2D4A"/>
        </w:rPr>
        <w:t>ActionRecommendation</w:t>
      </w:r>
      <w:proofErr w:type="spellEnd"/>
      <w:r>
        <w:rPr>
          <w:b/>
          <w:bCs/>
          <w:color w:val="0F2D4A"/>
        </w:rPr>
        <w:t xml:space="preserve">(type as </w:t>
      </w:r>
      <w:proofErr w:type="spellStart"/>
      <w:r>
        <w:rPr>
          <w:b/>
          <w:bCs/>
          <w:color w:val="0F2D4A"/>
        </w:rPr>
        <w:t>enum</w:t>
      </w:r>
      <w:proofErr w:type="spellEnd"/>
      <w:r>
        <w:rPr>
          <w:b/>
          <w:bCs/>
          <w:color w:val="0F2D4A"/>
        </w:rPr>
        <w:t>: ADD_WATCHLIST/REDUCE_EXPOSURE/INCREASE_MONITORING, reasoning, confidence). All fields typed. No Optional unless genuinely optional.</w:t>
      </w:r>
    </w:p>
    <w:p w14:paraId="278A4AED" w14:textId="77777777" w:rsidR="007F4015" w:rsidRDefault="007F4015">
      <w:pPr>
        <w:spacing w:before="80" w:after="80"/>
      </w:pPr>
    </w:p>
    <w:p w14:paraId="7F693F55" w14:textId="77777777" w:rsidR="007F4015" w:rsidRDefault="00000000">
      <w:pPr>
        <w:pStyle w:val="Heading2"/>
      </w:pPr>
      <w:r>
        <w:t>Prompt 1 — tools/nse_tools.py</w:t>
      </w:r>
    </w:p>
    <w:p w14:paraId="03AFACE6" w14:textId="77777777" w:rsidR="007F4015" w:rsidRDefault="00000000">
      <w:pPr>
        <w:shd w:val="clear" w:color="auto" w:fill="EAF4FB"/>
        <w:spacing w:before="160" w:after="160"/>
        <w:ind w:left="360" w:right="360"/>
      </w:pPr>
      <w:r>
        <w:rPr>
          <w:b/>
          <w:bCs/>
          <w:color w:val="0F2D4A"/>
        </w:rPr>
        <w:t xml:space="preserve">Build backend/tools/nse_tools.py with these 4 async functions: (1) </w:t>
      </w:r>
      <w:proofErr w:type="spellStart"/>
      <w:r>
        <w:rPr>
          <w:b/>
          <w:bCs/>
          <w:color w:val="0F2D4A"/>
        </w:rPr>
        <w:t>fetch_bulk_</w:t>
      </w:r>
      <w:proofErr w:type="gramStart"/>
      <w:r>
        <w:rPr>
          <w:b/>
          <w:bCs/>
          <w:color w:val="0F2D4A"/>
        </w:rPr>
        <w:t>deals</w:t>
      </w:r>
      <w:proofErr w:type="spellEnd"/>
      <w:r>
        <w:rPr>
          <w:b/>
          <w:bCs/>
          <w:color w:val="0F2D4A"/>
        </w:rPr>
        <w:t>(</w:t>
      </w:r>
      <w:proofErr w:type="gramEnd"/>
      <w:r>
        <w:rPr>
          <w:b/>
          <w:bCs/>
          <w:color w:val="0F2D4A"/>
        </w:rPr>
        <w:t xml:space="preserve">company: str, days: int = 7) — use </w:t>
      </w:r>
      <w:proofErr w:type="spellStart"/>
      <w:proofErr w:type="gramStart"/>
      <w:r>
        <w:rPr>
          <w:b/>
          <w:bCs/>
          <w:color w:val="0F2D4A"/>
        </w:rPr>
        <w:t>requests.Session</w:t>
      </w:r>
      <w:proofErr w:type="spellEnd"/>
      <w:proofErr w:type="gramEnd"/>
      <w:r>
        <w:rPr>
          <w:b/>
          <w:bCs/>
          <w:color w:val="0F2D4A"/>
        </w:rPr>
        <w:t xml:space="preserve">, first GET nseindia.com to get session cookie with User-Agent: Mozilla/5.0 header, then GET https://www.nseindia.com/api/snapshot-capital-market-largedeal. Filter results by company name (partial match). Return list of </w:t>
      </w:r>
      <w:proofErr w:type="spellStart"/>
      <w:r>
        <w:rPr>
          <w:b/>
          <w:bCs/>
          <w:color w:val="0F2D4A"/>
        </w:rPr>
        <w:t>dicts</w:t>
      </w:r>
      <w:proofErr w:type="spellEnd"/>
      <w:r>
        <w:rPr>
          <w:b/>
          <w:bCs/>
          <w:color w:val="0F2D4A"/>
        </w:rPr>
        <w:t xml:space="preserve"> {client, stock, qty, price, side}. (2) </w:t>
      </w:r>
      <w:proofErr w:type="spellStart"/>
      <w:r>
        <w:rPr>
          <w:b/>
          <w:bCs/>
          <w:color w:val="0F2D4A"/>
        </w:rPr>
        <w:t>fetch_insider_</w:t>
      </w:r>
      <w:proofErr w:type="gramStart"/>
      <w:r>
        <w:rPr>
          <w:b/>
          <w:bCs/>
          <w:color w:val="0F2D4A"/>
        </w:rPr>
        <w:t>trades</w:t>
      </w:r>
      <w:proofErr w:type="spellEnd"/>
      <w:r>
        <w:rPr>
          <w:b/>
          <w:bCs/>
          <w:color w:val="0F2D4A"/>
        </w:rPr>
        <w:t>(</w:t>
      </w:r>
      <w:proofErr w:type="gramEnd"/>
      <w:r>
        <w:rPr>
          <w:b/>
          <w:bCs/>
          <w:color w:val="0F2D4A"/>
        </w:rPr>
        <w:t xml:space="preserve">company: str) — use </w:t>
      </w:r>
      <w:proofErr w:type="spellStart"/>
      <w:proofErr w:type="gramStart"/>
      <w:r>
        <w:rPr>
          <w:b/>
          <w:bCs/>
          <w:color w:val="0F2D4A"/>
        </w:rPr>
        <w:t>nsetools.NseIndia</w:t>
      </w:r>
      <w:proofErr w:type="spellEnd"/>
      <w:proofErr w:type="gramEnd"/>
      <w:r>
        <w:rPr>
          <w:b/>
          <w:bCs/>
          <w:color w:val="0F2D4A"/>
        </w:rPr>
        <w:t>(</w:t>
      </w:r>
      <w:proofErr w:type="gramStart"/>
      <w:r>
        <w:rPr>
          <w:b/>
          <w:bCs/>
          <w:color w:val="0F2D4A"/>
        </w:rPr>
        <w:t>).</w:t>
      </w:r>
      <w:proofErr w:type="spellStart"/>
      <w:r>
        <w:rPr>
          <w:b/>
          <w:bCs/>
          <w:color w:val="0F2D4A"/>
        </w:rPr>
        <w:t>getInsiderData</w:t>
      </w:r>
      <w:proofErr w:type="spellEnd"/>
      <w:proofErr w:type="gramEnd"/>
      <w:r>
        <w:rPr>
          <w:b/>
          <w:bCs/>
          <w:color w:val="0F2D4A"/>
        </w:rPr>
        <w:t xml:space="preserve">(company). (3) </w:t>
      </w:r>
      <w:proofErr w:type="spellStart"/>
      <w:r>
        <w:rPr>
          <w:b/>
          <w:bCs/>
          <w:color w:val="0F2D4A"/>
        </w:rPr>
        <w:t>fetch_price_</w:t>
      </w:r>
      <w:proofErr w:type="gramStart"/>
      <w:r>
        <w:rPr>
          <w:b/>
          <w:bCs/>
          <w:color w:val="0F2D4A"/>
        </w:rPr>
        <w:t>volume</w:t>
      </w:r>
      <w:proofErr w:type="spellEnd"/>
      <w:r>
        <w:rPr>
          <w:b/>
          <w:bCs/>
          <w:color w:val="0F2D4A"/>
        </w:rPr>
        <w:t>(</w:t>
      </w:r>
      <w:proofErr w:type="gramEnd"/>
      <w:r>
        <w:rPr>
          <w:b/>
          <w:bCs/>
          <w:color w:val="0F2D4A"/>
        </w:rPr>
        <w:t xml:space="preserve">tickers: list[str], days: int = 14) — </w:t>
      </w:r>
      <w:proofErr w:type="spellStart"/>
      <w:proofErr w:type="gramStart"/>
      <w:r>
        <w:rPr>
          <w:b/>
          <w:bCs/>
          <w:color w:val="0F2D4A"/>
        </w:rPr>
        <w:t>yfinance.download</w:t>
      </w:r>
      <w:proofErr w:type="spellEnd"/>
      <w:proofErr w:type="gramEnd"/>
      <w:r>
        <w:rPr>
          <w:b/>
          <w:bCs/>
          <w:color w:val="0F2D4A"/>
        </w:rPr>
        <w:t xml:space="preserve">(tickers joined with spaces, each </w:t>
      </w:r>
      <w:proofErr w:type="gramStart"/>
      <w:r>
        <w:rPr>
          <w:b/>
          <w:bCs/>
          <w:color w:val="0F2D4A"/>
        </w:rPr>
        <w:t>with .NS</w:t>
      </w:r>
      <w:proofErr w:type="gramEnd"/>
      <w:r>
        <w:rPr>
          <w:b/>
          <w:bCs/>
          <w:color w:val="0F2D4A"/>
        </w:rPr>
        <w:t xml:space="preserve"> suffix, period='60d', </w:t>
      </w:r>
      <w:proofErr w:type="spellStart"/>
      <w:r>
        <w:rPr>
          <w:b/>
          <w:bCs/>
          <w:color w:val="0F2D4A"/>
        </w:rPr>
        <w:t>group_by</w:t>
      </w:r>
      <w:proofErr w:type="spellEnd"/>
      <w:r>
        <w:rPr>
          <w:b/>
          <w:bCs/>
          <w:color w:val="0F2D4A"/>
        </w:rPr>
        <w:t xml:space="preserve">='ticker', </w:t>
      </w:r>
      <w:proofErr w:type="spellStart"/>
      <w:r>
        <w:rPr>
          <w:b/>
          <w:bCs/>
          <w:color w:val="0F2D4A"/>
        </w:rPr>
        <w:t>auto_adjust</w:t>
      </w:r>
      <w:proofErr w:type="spellEnd"/>
      <w:r>
        <w:rPr>
          <w:b/>
          <w:bCs/>
          <w:color w:val="0F2D4A"/>
        </w:rPr>
        <w:t xml:space="preserve">=True) wrapped in </w:t>
      </w:r>
      <w:proofErr w:type="spellStart"/>
      <w:r>
        <w:rPr>
          <w:b/>
          <w:bCs/>
          <w:color w:val="0F2D4A"/>
        </w:rPr>
        <w:lastRenderedPageBreak/>
        <w:t>asyncio.to_</w:t>
      </w:r>
      <w:proofErr w:type="gramStart"/>
      <w:r>
        <w:rPr>
          <w:b/>
          <w:bCs/>
          <w:color w:val="0F2D4A"/>
        </w:rPr>
        <w:t>thread</w:t>
      </w:r>
      <w:proofErr w:type="spellEnd"/>
      <w:r>
        <w:rPr>
          <w:b/>
          <w:bCs/>
          <w:color w:val="0F2D4A"/>
        </w:rPr>
        <w:t>(</w:t>
      </w:r>
      <w:proofErr w:type="gramEnd"/>
      <w:r>
        <w:rPr>
          <w:b/>
          <w:bCs/>
          <w:color w:val="0F2D4A"/>
        </w:rPr>
        <w:t>). Return per ticker: {</w:t>
      </w:r>
      <w:proofErr w:type="spellStart"/>
      <w:r>
        <w:rPr>
          <w:b/>
          <w:bCs/>
          <w:color w:val="0F2D4A"/>
        </w:rPr>
        <w:t>current_price</w:t>
      </w:r>
      <w:proofErr w:type="spellEnd"/>
      <w:r>
        <w:rPr>
          <w:b/>
          <w:bCs/>
          <w:color w:val="0F2D4A"/>
        </w:rPr>
        <w:t xml:space="preserve">, </w:t>
      </w:r>
      <w:proofErr w:type="spellStart"/>
      <w:r>
        <w:rPr>
          <w:b/>
          <w:bCs/>
          <w:color w:val="0F2D4A"/>
        </w:rPr>
        <w:t>volume_today</w:t>
      </w:r>
      <w:proofErr w:type="spellEnd"/>
      <w:r>
        <w:rPr>
          <w:b/>
          <w:bCs/>
          <w:color w:val="0F2D4A"/>
        </w:rPr>
        <w:t xml:space="preserve">, volume_20d_avg, </w:t>
      </w:r>
      <w:proofErr w:type="spellStart"/>
      <w:r>
        <w:rPr>
          <w:b/>
          <w:bCs/>
          <w:color w:val="0F2D4A"/>
        </w:rPr>
        <w:t>volume_spike</w:t>
      </w:r>
      <w:proofErr w:type="spellEnd"/>
      <w:r>
        <w:rPr>
          <w:b/>
          <w:bCs/>
          <w:color w:val="0F2D4A"/>
        </w:rPr>
        <w:t xml:space="preserve"> (bool: today &gt; 2x </w:t>
      </w:r>
      <w:proofErr w:type="spellStart"/>
      <w:r>
        <w:rPr>
          <w:b/>
          <w:bCs/>
          <w:color w:val="0F2D4A"/>
        </w:rPr>
        <w:t>avg</w:t>
      </w:r>
      <w:proofErr w:type="spellEnd"/>
      <w:r>
        <w:rPr>
          <w:b/>
          <w:bCs/>
          <w:color w:val="0F2D4A"/>
        </w:rPr>
        <w:t xml:space="preserve">), price_change_7d_pct, above_200dma (bool), near_52w_low (bool)}. (4) </w:t>
      </w:r>
      <w:proofErr w:type="spellStart"/>
      <w:r>
        <w:rPr>
          <w:b/>
          <w:bCs/>
          <w:color w:val="0F2D4A"/>
        </w:rPr>
        <w:t>get_sector_</w:t>
      </w:r>
      <w:proofErr w:type="gramStart"/>
      <w:r>
        <w:rPr>
          <w:b/>
          <w:bCs/>
          <w:color w:val="0F2D4A"/>
        </w:rPr>
        <w:t>peers</w:t>
      </w:r>
      <w:proofErr w:type="spellEnd"/>
      <w:r>
        <w:rPr>
          <w:b/>
          <w:bCs/>
          <w:color w:val="0F2D4A"/>
        </w:rPr>
        <w:t>(</w:t>
      </w:r>
      <w:proofErr w:type="gramEnd"/>
      <w:r>
        <w:rPr>
          <w:b/>
          <w:bCs/>
          <w:color w:val="0F2D4A"/>
        </w:rPr>
        <w:t xml:space="preserve">company: str, sector: str) — return hardcoded </w:t>
      </w:r>
      <w:proofErr w:type="spellStart"/>
      <w:r>
        <w:rPr>
          <w:b/>
          <w:bCs/>
          <w:color w:val="0F2D4A"/>
        </w:rPr>
        <w:t>dict</w:t>
      </w:r>
      <w:proofErr w:type="spellEnd"/>
      <w:r>
        <w:rPr>
          <w:b/>
          <w:bCs/>
          <w:color w:val="0F2D4A"/>
        </w:rPr>
        <w:t xml:space="preserve"> of top 8 NSE peers per sector for: Banking, IT, Metals, Energy, Pharma, Auto, FMCG, </w:t>
      </w:r>
      <w:proofErr w:type="gramStart"/>
      <w:r>
        <w:rPr>
          <w:b/>
          <w:bCs/>
          <w:color w:val="0F2D4A"/>
        </w:rPr>
        <w:t>Infra</w:t>
      </w:r>
      <w:proofErr w:type="gramEnd"/>
      <w:r>
        <w:rPr>
          <w:b/>
          <w:bCs/>
          <w:color w:val="0F2D4A"/>
        </w:rPr>
        <w:t>. All functions return empty list/</w:t>
      </w:r>
      <w:proofErr w:type="spellStart"/>
      <w:r>
        <w:rPr>
          <w:b/>
          <w:bCs/>
          <w:color w:val="0F2D4A"/>
        </w:rPr>
        <w:t>dict</w:t>
      </w:r>
      <w:proofErr w:type="spellEnd"/>
      <w:r>
        <w:rPr>
          <w:b/>
          <w:bCs/>
          <w:color w:val="0F2D4A"/>
        </w:rPr>
        <w:t xml:space="preserve"> on any exception — never raise.</w:t>
      </w:r>
    </w:p>
    <w:p w14:paraId="0588A157" w14:textId="77777777" w:rsidR="007F4015" w:rsidRDefault="007F4015">
      <w:pPr>
        <w:spacing w:before="80" w:after="80"/>
      </w:pPr>
    </w:p>
    <w:p w14:paraId="65A23968" w14:textId="77777777" w:rsidR="007F4015" w:rsidRDefault="00000000">
      <w:pPr>
        <w:pStyle w:val="Heading2"/>
      </w:pPr>
      <w:r>
        <w:t>Prompt 2 — services/data_ingestion.py</w:t>
      </w:r>
    </w:p>
    <w:p w14:paraId="1B812A78" w14:textId="77777777" w:rsidR="007F4015" w:rsidRDefault="00000000">
      <w:pPr>
        <w:shd w:val="clear" w:color="auto" w:fill="EAF4FB"/>
        <w:spacing w:before="160" w:after="160"/>
        <w:ind w:left="360" w:right="360"/>
      </w:pPr>
      <w:r>
        <w:rPr>
          <w:b/>
          <w:bCs/>
          <w:color w:val="0F2D4A"/>
        </w:rPr>
        <w:t xml:space="preserve">Build backend/services/data_ingestion.py. This is a SERVICE not an agent — purely deterministic. Class </w:t>
      </w:r>
      <w:proofErr w:type="spellStart"/>
      <w:r>
        <w:rPr>
          <w:b/>
          <w:bCs/>
          <w:color w:val="0F2D4A"/>
        </w:rPr>
        <w:t>DataIngestionService</w:t>
      </w:r>
      <w:proofErr w:type="spellEnd"/>
      <w:r>
        <w:rPr>
          <w:b/>
          <w:bCs/>
          <w:color w:val="0F2D4A"/>
        </w:rPr>
        <w:t xml:space="preserve"> with async method run() -&gt; dict. RSS feeds list (hardcode these 8): ET Markets (economictimes.indiatimes.com/markets/</w:t>
      </w:r>
      <w:proofErr w:type="spellStart"/>
      <w:r>
        <w:rPr>
          <w:b/>
          <w:bCs/>
          <w:color w:val="0F2D4A"/>
        </w:rPr>
        <w:t>rssfeeds</w:t>
      </w:r>
      <w:proofErr w:type="spellEnd"/>
      <w:r>
        <w:rPr>
          <w:b/>
          <w:bCs/>
          <w:color w:val="0F2D4A"/>
        </w:rPr>
        <w:t>/1977021501.cms), ET Stocks (markets/stocks/</w:t>
      </w:r>
      <w:proofErr w:type="spellStart"/>
      <w:r>
        <w:rPr>
          <w:b/>
          <w:bCs/>
          <w:color w:val="0F2D4A"/>
        </w:rPr>
        <w:t>rssfeeds</w:t>
      </w:r>
      <w:proofErr w:type="spellEnd"/>
      <w:r>
        <w:rPr>
          <w:b/>
          <w:bCs/>
          <w:color w:val="0F2D4A"/>
        </w:rPr>
        <w:t>/2146842.cms), ET Economy (news/economy/</w:t>
      </w:r>
      <w:proofErr w:type="spellStart"/>
      <w:r>
        <w:rPr>
          <w:b/>
          <w:bCs/>
          <w:color w:val="0F2D4A"/>
        </w:rPr>
        <w:t>rssfeeds</w:t>
      </w:r>
      <w:proofErr w:type="spellEnd"/>
      <w:r>
        <w:rPr>
          <w:b/>
          <w:bCs/>
          <w:color w:val="0F2D4A"/>
        </w:rPr>
        <w:t>/1373380680.cms), ET Corporate (news/company/corporate-trends/</w:t>
      </w:r>
      <w:proofErr w:type="spellStart"/>
      <w:r>
        <w:rPr>
          <w:b/>
          <w:bCs/>
          <w:color w:val="0F2D4A"/>
        </w:rPr>
        <w:t>rssfeeds</w:t>
      </w:r>
      <w:proofErr w:type="spellEnd"/>
      <w:r>
        <w:rPr>
          <w:b/>
          <w:bCs/>
          <w:color w:val="0F2D4A"/>
        </w:rPr>
        <w:t>/13357212.cms), ET Tech (tech/</w:t>
      </w:r>
      <w:proofErr w:type="spellStart"/>
      <w:r>
        <w:rPr>
          <w:b/>
          <w:bCs/>
          <w:color w:val="0F2D4A"/>
        </w:rPr>
        <w:t>rssfeeds</w:t>
      </w:r>
      <w:proofErr w:type="spellEnd"/>
      <w:r>
        <w:rPr>
          <w:b/>
          <w:bCs/>
          <w:color w:val="0F2D4A"/>
        </w:rPr>
        <w:t>/13357270.cms), ET Policy (news/politics-and-nation/</w:t>
      </w:r>
      <w:proofErr w:type="spellStart"/>
      <w:r>
        <w:rPr>
          <w:b/>
          <w:bCs/>
          <w:color w:val="0F2D4A"/>
        </w:rPr>
        <w:t>rssfeeds</w:t>
      </w:r>
      <w:proofErr w:type="spellEnd"/>
      <w:r>
        <w:rPr>
          <w:b/>
          <w:bCs/>
          <w:color w:val="0F2D4A"/>
        </w:rPr>
        <w:t>/1052732854.cms), Reuters (feeds.reuters.com/</w:t>
      </w:r>
      <w:proofErr w:type="spellStart"/>
      <w:r>
        <w:rPr>
          <w:b/>
          <w:bCs/>
          <w:color w:val="0F2D4A"/>
        </w:rPr>
        <w:t>reuters</w:t>
      </w:r>
      <w:proofErr w:type="spellEnd"/>
      <w:r>
        <w:rPr>
          <w:b/>
          <w:bCs/>
          <w:color w:val="0F2D4A"/>
        </w:rPr>
        <w:t>/</w:t>
      </w:r>
      <w:proofErr w:type="spellStart"/>
      <w:r>
        <w:rPr>
          <w:b/>
          <w:bCs/>
          <w:color w:val="0F2D4A"/>
        </w:rPr>
        <w:t>businessNews</w:t>
      </w:r>
      <w:proofErr w:type="spellEnd"/>
      <w:r>
        <w:rPr>
          <w:b/>
          <w:bCs/>
          <w:color w:val="0F2D4A"/>
        </w:rPr>
        <w:t xml:space="preserve">) marked </w:t>
      </w:r>
      <w:proofErr w:type="spellStart"/>
      <w:r>
        <w:rPr>
          <w:b/>
          <w:bCs/>
          <w:color w:val="0F2D4A"/>
        </w:rPr>
        <w:t>is_global_macro</w:t>
      </w:r>
      <w:proofErr w:type="spellEnd"/>
      <w:r>
        <w:rPr>
          <w:b/>
          <w:bCs/>
          <w:color w:val="0F2D4A"/>
        </w:rPr>
        <w:t>=True, Yahoo Finance (finance.yahoo.com/news/</w:t>
      </w:r>
      <w:proofErr w:type="spellStart"/>
      <w:r>
        <w:rPr>
          <w:b/>
          <w:bCs/>
          <w:color w:val="0F2D4A"/>
        </w:rPr>
        <w:t>rssindex</w:t>
      </w:r>
      <w:proofErr w:type="spellEnd"/>
      <w:r>
        <w:rPr>
          <w:b/>
          <w:bCs/>
          <w:color w:val="0F2D4A"/>
        </w:rPr>
        <w:t xml:space="preserve">) marked </w:t>
      </w:r>
      <w:proofErr w:type="spellStart"/>
      <w:r>
        <w:rPr>
          <w:b/>
          <w:bCs/>
          <w:color w:val="0F2D4A"/>
        </w:rPr>
        <w:t>is_global_macro</w:t>
      </w:r>
      <w:proofErr w:type="spellEnd"/>
      <w:r>
        <w:rPr>
          <w:b/>
          <w:bCs/>
          <w:color w:val="0F2D4A"/>
        </w:rPr>
        <w:t xml:space="preserve">=True. Steps: (1) Fetch all 8 via </w:t>
      </w:r>
      <w:proofErr w:type="spellStart"/>
      <w:proofErr w:type="gramStart"/>
      <w:r>
        <w:rPr>
          <w:b/>
          <w:bCs/>
          <w:color w:val="0F2D4A"/>
        </w:rPr>
        <w:t>asyncio.gather</w:t>
      </w:r>
      <w:proofErr w:type="spellEnd"/>
      <w:proofErr w:type="gramEnd"/>
      <w:r>
        <w:rPr>
          <w:b/>
          <w:bCs/>
          <w:color w:val="0F2D4A"/>
        </w:rPr>
        <w:t>(*[</w:t>
      </w:r>
      <w:proofErr w:type="spellStart"/>
      <w:r>
        <w:rPr>
          <w:b/>
          <w:bCs/>
          <w:color w:val="0F2D4A"/>
        </w:rPr>
        <w:t>fetch_one_</w:t>
      </w:r>
      <w:proofErr w:type="gramStart"/>
      <w:r>
        <w:rPr>
          <w:b/>
          <w:bCs/>
          <w:color w:val="0F2D4A"/>
        </w:rPr>
        <w:t>feed</w:t>
      </w:r>
      <w:proofErr w:type="spellEnd"/>
      <w:r>
        <w:rPr>
          <w:b/>
          <w:bCs/>
          <w:color w:val="0F2D4A"/>
        </w:rPr>
        <w:t>(</w:t>
      </w:r>
      <w:proofErr w:type="gramEnd"/>
      <w:r>
        <w:rPr>
          <w:b/>
          <w:bCs/>
          <w:color w:val="0F2D4A"/>
        </w:rPr>
        <w:t xml:space="preserve">session, </w:t>
      </w:r>
      <w:proofErr w:type="spellStart"/>
      <w:r>
        <w:rPr>
          <w:b/>
          <w:bCs/>
          <w:color w:val="0F2D4A"/>
        </w:rPr>
        <w:t>url</w:t>
      </w:r>
      <w:proofErr w:type="spellEnd"/>
      <w:r>
        <w:rPr>
          <w:b/>
          <w:bCs/>
          <w:color w:val="0F2D4A"/>
        </w:rPr>
        <w:t xml:space="preserve">) for </w:t>
      </w:r>
      <w:proofErr w:type="spellStart"/>
      <w:r>
        <w:rPr>
          <w:b/>
          <w:bCs/>
          <w:color w:val="0F2D4A"/>
        </w:rPr>
        <w:t>url</w:t>
      </w:r>
      <w:proofErr w:type="spellEnd"/>
      <w:r>
        <w:rPr>
          <w:b/>
          <w:bCs/>
          <w:color w:val="0F2D4A"/>
        </w:rPr>
        <w:t xml:space="preserve"> in feeds]) using </w:t>
      </w:r>
      <w:proofErr w:type="spellStart"/>
      <w:proofErr w:type="gramStart"/>
      <w:r>
        <w:rPr>
          <w:b/>
          <w:bCs/>
          <w:color w:val="0F2D4A"/>
        </w:rPr>
        <w:t>aiohttp.ClientSession</w:t>
      </w:r>
      <w:proofErr w:type="spellEnd"/>
      <w:proofErr w:type="gramEnd"/>
      <w:r>
        <w:rPr>
          <w:b/>
          <w:bCs/>
          <w:color w:val="0F2D4A"/>
        </w:rPr>
        <w:t xml:space="preserve">. </w:t>
      </w:r>
      <w:proofErr w:type="spellStart"/>
      <w:r>
        <w:rPr>
          <w:b/>
          <w:bCs/>
          <w:color w:val="0F2D4A"/>
        </w:rPr>
        <w:t>return_exceptions</w:t>
      </w:r>
      <w:proofErr w:type="spellEnd"/>
      <w:r>
        <w:rPr>
          <w:b/>
          <w:bCs/>
          <w:color w:val="0F2D4A"/>
        </w:rPr>
        <w:t xml:space="preserve">=True so one failure doesn't kill all. (2) Parse each with </w:t>
      </w:r>
      <w:proofErr w:type="spellStart"/>
      <w:r>
        <w:rPr>
          <w:b/>
          <w:bCs/>
          <w:color w:val="0F2D4A"/>
        </w:rPr>
        <w:t>feedparser</w:t>
      </w:r>
      <w:proofErr w:type="spellEnd"/>
      <w:r>
        <w:rPr>
          <w:b/>
          <w:bCs/>
          <w:color w:val="0F2D4A"/>
        </w:rPr>
        <w:t xml:space="preserve">. (3) </w:t>
      </w:r>
      <w:proofErr w:type="spellStart"/>
      <w:r>
        <w:rPr>
          <w:b/>
          <w:bCs/>
          <w:color w:val="0F2D4A"/>
        </w:rPr>
        <w:t>Dedup</w:t>
      </w:r>
      <w:proofErr w:type="spellEnd"/>
      <w:r>
        <w:rPr>
          <w:b/>
          <w:bCs/>
          <w:color w:val="0F2D4A"/>
        </w:rPr>
        <w:t xml:space="preserve"> by md5(</w:t>
      </w:r>
      <w:proofErr w:type="spellStart"/>
      <w:r>
        <w:rPr>
          <w:b/>
          <w:bCs/>
          <w:color w:val="0F2D4A"/>
        </w:rPr>
        <w:t>url</w:t>
      </w:r>
      <w:proofErr w:type="spellEnd"/>
      <w:r>
        <w:rPr>
          <w:b/>
          <w:bCs/>
          <w:color w:val="0F2D4A"/>
        </w:rPr>
        <w:t xml:space="preserve">) — load </w:t>
      </w:r>
      <w:proofErr w:type="spellStart"/>
      <w:r>
        <w:rPr>
          <w:b/>
          <w:bCs/>
          <w:color w:val="0F2D4A"/>
        </w:rPr>
        <w:t>seen_urls</w:t>
      </w:r>
      <w:proofErr w:type="spellEnd"/>
      <w:r>
        <w:rPr>
          <w:b/>
          <w:bCs/>
          <w:color w:val="0F2D4A"/>
        </w:rPr>
        <w:t xml:space="preserve"> from data/</w:t>
      </w:r>
      <w:proofErr w:type="spellStart"/>
      <w:r>
        <w:rPr>
          <w:b/>
          <w:bCs/>
          <w:color w:val="0F2D4A"/>
        </w:rPr>
        <w:t>seen_urls.json</w:t>
      </w:r>
      <w:proofErr w:type="spellEnd"/>
      <w:r>
        <w:rPr>
          <w:b/>
          <w:bCs/>
          <w:color w:val="0F2D4A"/>
        </w:rPr>
        <w:t xml:space="preserve">. (4) Filter articles older than 7 days. (5) Clean descriptions with </w:t>
      </w:r>
      <w:proofErr w:type="spellStart"/>
      <w:r>
        <w:rPr>
          <w:b/>
          <w:bCs/>
          <w:color w:val="0F2D4A"/>
        </w:rPr>
        <w:t>BeautifulSoup</w:t>
      </w:r>
      <w:proofErr w:type="spellEnd"/>
      <w:r>
        <w:rPr>
          <w:b/>
          <w:bCs/>
          <w:color w:val="0F2D4A"/>
        </w:rPr>
        <w:t xml:space="preserve"> — strip HTML, truncate to 500 chars. (6) Batch embed all new articles with </w:t>
      </w:r>
      <w:proofErr w:type="spellStart"/>
      <w:r>
        <w:rPr>
          <w:b/>
          <w:bCs/>
          <w:color w:val="0F2D4A"/>
        </w:rPr>
        <w:t>sentence_transformers</w:t>
      </w:r>
      <w:proofErr w:type="spellEnd"/>
      <w:r>
        <w:rPr>
          <w:b/>
          <w:bCs/>
          <w:color w:val="0F2D4A"/>
        </w:rPr>
        <w:t xml:space="preserve"> all-MiniLM-L6-v2 using </w:t>
      </w:r>
      <w:proofErr w:type="spellStart"/>
      <w:proofErr w:type="gramStart"/>
      <w:r>
        <w:rPr>
          <w:b/>
          <w:bCs/>
          <w:color w:val="0F2D4A"/>
        </w:rPr>
        <w:t>model.encode</w:t>
      </w:r>
      <w:proofErr w:type="spellEnd"/>
      <w:proofErr w:type="gramEnd"/>
      <w:r>
        <w:rPr>
          <w:b/>
          <w:bCs/>
          <w:color w:val="0F2D4A"/>
        </w:rPr>
        <w:t xml:space="preserve">(texts, </w:t>
      </w:r>
      <w:proofErr w:type="spellStart"/>
      <w:r>
        <w:rPr>
          <w:b/>
          <w:bCs/>
          <w:color w:val="0F2D4A"/>
        </w:rPr>
        <w:t>batch_size</w:t>
      </w:r>
      <w:proofErr w:type="spellEnd"/>
      <w:r>
        <w:rPr>
          <w:b/>
          <w:bCs/>
          <w:color w:val="0F2D4A"/>
        </w:rPr>
        <w:t xml:space="preserve">=32). (7) Store in </w:t>
      </w:r>
      <w:proofErr w:type="spellStart"/>
      <w:r>
        <w:rPr>
          <w:b/>
          <w:bCs/>
          <w:color w:val="0F2D4A"/>
        </w:rPr>
        <w:t>ChromaDB</w:t>
      </w:r>
      <w:proofErr w:type="spellEnd"/>
      <w:r>
        <w:rPr>
          <w:b/>
          <w:bCs/>
          <w:color w:val="0F2D4A"/>
        </w:rPr>
        <w:t xml:space="preserve"> via </w:t>
      </w:r>
      <w:proofErr w:type="spellStart"/>
      <w:r>
        <w:rPr>
          <w:b/>
          <w:bCs/>
          <w:color w:val="0F2D4A"/>
        </w:rPr>
        <w:t>chroma_store</w:t>
      </w:r>
      <w:proofErr w:type="spellEnd"/>
      <w:r>
        <w:rPr>
          <w:b/>
          <w:bCs/>
          <w:color w:val="0F2D4A"/>
        </w:rPr>
        <w:t xml:space="preserve">. (8) Save updated </w:t>
      </w:r>
      <w:proofErr w:type="spellStart"/>
      <w:r>
        <w:rPr>
          <w:b/>
          <w:bCs/>
          <w:color w:val="0F2D4A"/>
        </w:rPr>
        <w:t>seen_urls</w:t>
      </w:r>
      <w:proofErr w:type="spellEnd"/>
      <w:r>
        <w:rPr>
          <w:b/>
          <w:bCs/>
          <w:color w:val="0F2D4A"/>
        </w:rPr>
        <w:t xml:space="preserve"> async via </w:t>
      </w:r>
      <w:proofErr w:type="spellStart"/>
      <w:r>
        <w:rPr>
          <w:b/>
          <w:bCs/>
          <w:color w:val="0F2D4A"/>
        </w:rPr>
        <w:t>aiofiles</w:t>
      </w:r>
      <w:proofErr w:type="spellEnd"/>
      <w:r>
        <w:rPr>
          <w:b/>
          <w:bCs/>
          <w:color w:val="0F2D4A"/>
        </w:rPr>
        <w:t>. Return {</w:t>
      </w:r>
      <w:proofErr w:type="spellStart"/>
      <w:r>
        <w:rPr>
          <w:b/>
          <w:bCs/>
          <w:color w:val="0F2D4A"/>
        </w:rPr>
        <w:t>new_count</w:t>
      </w:r>
      <w:proofErr w:type="spellEnd"/>
      <w:r>
        <w:rPr>
          <w:b/>
          <w:bCs/>
          <w:color w:val="0F2D4A"/>
        </w:rPr>
        <w:t>, skipped, errors, timestamp}.</w:t>
      </w:r>
    </w:p>
    <w:p w14:paraId="4546EF59" w14:textId="77777777" w:rsidR="007F4015" w:rsidRDefault="007F4015">
      <w:pPr>
        <w:spacing w:before="80" w:after="80"/>
      </w:pPr>
    </w:p>
    <w:p w14:paraId="4D58F42F" w14:textId="77777777" w:rsidR="007F4015" w:rsidRDefault="00000000">
      <w:pPr>
        <w:pStyle w:val="Heading2"/>
      </w:pPr>
      <w:r>
        <w:t>Prompt 3 — services/technical_analysis.py</w:t>
      </w:r>
    </w:p>
    <w:p w14:paraId="689C9A85" w14:textId="77777777" w:rsidR="007F4015" w:rsidRDefault="00000000">
      <w:pPr>
        <w:shd w:val="clear" w:color="auto" w:fill="EAF4FB"/>
        <w:spacing w:before="160" w:after="160"/>
        <w:ind w:left="360" w:right="360"/>
      </w:pPr>
      <w:r>
        <w:rPr>
          <w:b/>
          <w:bCs/>
          <w:color w:val="0F2D4A"/>
        </w:rPr>
        <w:t xml:space="preserve">Build backend/services/technical_analysis.py. This is a SERVICE — deterministic, no LLM. Class </w:t>
      </w:r>
      <w:proofErr w:type="spellStart"/>
      <w:r>
        <w:rPr>
          <w:b/>
          <w:bCs/>
          <w:color w:val="0F2D4A"/>
        </w:rPr>
        <w:t>TechnicalAnalysisService</w:t>
      </w:r>
      <w:proofErr w:type="spellEnd"/>
      <w:r>
        <w:rPr>
          <w:b/>
          <w:bCs/>
          <w:color w:val="0F2D4A"/>
        </w:rPr>
        <w:t xml:space="preserve"> with async method </w:t>
      </w:r>
      <w:proofErr w:type="gramStart"/>
      <w:r>
        <w:rPr>
          <w:b/>
          <w:bCs/>
          <w:color w:val="0F2D4A"/>
        </w:rPr>
        <w:t>analyse(</w:t>
      </w:r>
      <w:proofErr w:type="gramEnd"/>
      <w:r>
        <w:rPr>
          <w:b/>
          <w:bCs/>
          <w:color w:val="0F2D4A"/>
        </w:rPr>
        <w:t xml:space="preserve">ticker: str) -&gt; dict. Steps: (1) Fetch 90-day OHLCV via </w:t>
      </w:r>
      <w:proofErr w:type="spellStart"/>
      <w:r>
        <w:rPr>
          <w:b/>
          <w:bCs/>
          <w:color w:val="0F2D4A"/>
        </w:rPr>
        <w:t>asyncio.to_</w:t>
      </w:r>
      <w:proofErr w:type="gramStart"/>
      <w:r>
        <w:rPr>
          <w:b/>
          <w:bCs/>
          <w:color w:val="0F2D4A"/>
        </w:rPr>
        <w:t>thread</w:t>
      </w:r>
      <w:proofErr w:type="spellEnd"/>
      <w:r>
        <w:rPr>
          <w:b/>
          <w:bCs/>
          <w:color w:val="0F2D4A"/>
        </w:rPr>
        <w:t>(</w:t>
      </w:r>
      <w:proofErr w:type="spellStart"/>
      <w:r>
        <w:rPr>
          <w:b/>
          <w:bCs/>
          <w:color w:val="0F2D4A"/>
        </w:rPr>
        <w:t>yfinance.download</w:t>
      </w:r>
      <w:proofErr w:type="spellEnd"/>
      <w:proofErr w:type="gramEnd"/>
      <w:r>
        <w:rPr>
          <w:b/>
          <w:bCs/>
          <w:color w:val="0F2D4A"/>
        </w:rPr>
        <w:t xml:space="preserve">, </w:t>
      </w:r>
      <w:proofErr w:type="spellStart"/>
      <w:r>
        <w:rPr>
          <w:b/>
          <w:bCs/>
          <w:color w:val="0F2D4A"/>
        </w:rPr>
        <w:t>ticker+</w:t>
      </w:r>
      <w:proofErr w:type="gramStart"/>
      <w:r>
        <w:rPr>
          <w:b/>
          <w:bCs/>
          <w:color w:val="0F2D4A"/>
        </w:rPr>
        <w:t>'.NS</w:t>
      </w:r>
      <w:proofErr w:type="spellEnd"/>
      <w:proofErr w:type="gramEnd"/>
      <w:r>
        <w:rPr>
          <w:b/>
          <w:bCs/>
          <w:color w:val="0F2D4A"/>
        </w:rPr>
        <w:t>', period='90d'). (2) If less than 30 rows returned: return {ticker, error: '</w:t>
      </w:r>
      <w:proofErr w:type="spellStart"/>
      <w:r>
        <w:rPr>
          <w:b/>
          <w:bCs/>
          <w:color w:val="0F2D4A"/>
        </w:rPr>
        <w:t>insufficient_data</w:t>
      </w:r>
      <w:proofErr w:type="spellEnd"/>
      <w:r>
        <w:rPr>
          <w:b/>
          <w:bCs/>
          <w:color w:val="0F2D4A"/>
        </w:rPr>
        <w:t xml:space="preserve">', </w:t>
      </w:r>
      <w:proofErr w:type="spellStart"/>
      <w:r>
        <w:rPr>
          <w:b/>
          <w:bCs/>
          <w:color w:val="0F2D4A"/>
        </w:rPr>
        <w:t>confirms_risk</w:t>
      </w:r>
      <w:proofErr w:type="spellEnd"/>
      <w:r>
        <w:rPr>
          <w:b/>
          <w:bCs/>
          <w:color w:val="0F2D4A"/>
        </w:rPr>
        <w:t xml:space="preserve">: False}. (3) Run </w:t>
      </w:r>
      <w:proofErr w:type="spellStart"/>
      <w:r>
        <w:rPr>
          <w:b/>
          <w:bCs/>
          <w:color w:val="0F2D4A"/>
        </w:rPr>
        <w:t>pandas_ta</w:t>
      </w:r>
      <w:proofErr w:type="spellEnd"/>
      <w:r>
        <w:rPr>
          <w:b/>
          <w:bCs/>
          <w:color w:val="0F2D4A"/>
        </w:rPr>
        <w:t xml:space="preserve"> strategy: </w:t>
      </w:r>
      <w:proofErr w:type="spellStart"/>
      <w:r>
        <w:rPr>
          <w:b/>
          <w:bCs/>
          <w:color w:val="0F2D4A"/>
        </w:rPr>
        <w:t>df.ta.strategy</w:t>
      </w:r>
      <w:proofErr w:type="spellEnd"/>
      <w:r>
        <w:rPr>
          <w:b/>
          <w:bCs/>
          <w:color w:val="0F2D4A"/>
        </w:rPr>
        <w:t>(</w:t>
      </w:r>
      <w:proofErr w:type="spellStart"/>
      <w:r>
        <w:rPr>
          <w:b/>
          <w:bCs/>
          <w:color w:val="0F2D4A"/>
        </w:rPr>
        <w:t>ta.Strategy</w:t>
      </w:r>
      <w:proofErr w:type="spellEnd"/>
      <w:r>
        <w:rPr>
          <w:b/>
          <w:bCs/>
          <w:color w:val="0F2D4A"/>
        </w:rPr>
        <w:t>('mosaic', [{'kind': '</w:t>
      </w:r>
      <w:proofErr w:type="spellStart"/>
      <w:r>
        <w:rPr>
          <w:b/>
          <w:bCs/>
          <w:color w:val="0F2D4A"/>
        </w:rPr>
        <w:t>rsi</w:t>
      </w:r>
      <w:proofErr w:type="spellEnd"/>
      <w:r>
        <w:rPr>
          <w:b/>
          <w:bCs/>
          <w:color w:val="0F2D4A"/>
        </w:rPr>
        <w:t>', 'length': 14}, {'kind': '</w:t>
      </w:r>
      <w:proofErr w:type="spellStart"/>
      <w:r>
        <w:rPr>
          <w:b/>
          <w:bCs/>
          <w:color w:val="0F2D4A"/>
        </w:rPr>
        <w:t>macd</w:t>
      </w:r>
      <w:proofErr w:type="spellEnd"/>
      <w:r>
        <w:rPr>
          <w:b/>
          <w:bCs/>
          <w:color w:val="0F2D4A"/>
        </w:rPr>
        <w:t>', 'fast': 12, 'slow': 26, 'signal': 9}, {'kind': '</w:t>
      </w:r>
      <w:proofErr w:type="spellStart"/>
      <w:r>
        <w:rPr>
          <w:b/>
          <w:bCs/>
          <w:color w:val="0F2D4A"/>
        </w:rPr>
        <w:t>bbands</w:t>
      </w:r>
      <w:proofErr w:type="spellEnd"/>
      <w:r>
        <w:rPr>
          <w:b/>
          <w:bCs/>
          <w:color w:val="0F2D4A"/>
        </w:rPr>
        <w:t>', 'length': 20}, {'kind': '</w:t>
      </w:r>
      <w:proofErr w:type="spellStart"/>
      <w:r>
        <w:rPr>
          <w:b/>
          <w:bCs/>
          <w:color w:val="0F2D4A"/>
        </w:rPr>
        <w:t>sma</w:t>
      </w:r>
      <w:proofErr w:type="spellEnd"/>
      <w:r>
        <w:rPr>
          <w:b/>
          <w:bCs/>
          <w:color w:val="0F2D4A"/>
        </w:rPr>
        <w:t>', 'length': 50}, {'kind': '</w:t>
      </w:r>
      <w:proofErr w:type="spellStart"/>
      <w:r>
        <w:rPr>
          <w:b/>
          <w:bCs/>
          <w:color w:val="0F2D4A"/>
        </w:rPr>
        <w:t>sma</w:t>
      </w:r>
      <w:proofErr w:type="spellEnd"/>
      <w:r>
        <w:rPr>
          <w:b/>
          <w:bCs/>
          <w:color w:val="0F2D4A"/>
        </w:rPr>
        <w:t>', 'length': 200}, {'kind': '</w:t>
      </w:r>
      <w:proofErr w:type="spellStart"/>
      <w:r>
        <w:rPr>
          <w:b/>
          <w:bCs/>
          <w:color w:val="0F2D4A"/>
        </w:rPr>
        <w:t>atr</w:t>
      </w:r>
      <w:proofErr w:type="spellEnd"/>
      <w:r>
        <w:rPr>
          <w:b/>
          <w:bCs/>
          <w:color w:val="0F2D4A"/>
        </w:rPr>
        <w:t xml:space="preserve">', 'length': 14}])). (4) Extract latest row values for RSI_14, MACD_12_26_9, MACDs_12_26_9, BBL_20_2.0, BBU_20_2.0, SMA_50, SMA_200. (5) Classify: </w:t>
      </w:r>
      <w:proofErr w:type="spellStart"/>
      <w:r>
        <w:rPr>
          <w:b/>
          <w:bCs/>
          <w:color w:val="0F2D4A"/>
        </w:rPr>
        <w:t>rsi_signal</w:t>
      </w:r>
      <w:proofErr w:type="spellEnd"/>
      <w:r>
        <w:rPr>
          <w:b/>
          <w:bCs/>
          <w:color w:val="0F2D4A"/>
        </w:rPr>
        <w:t xml:space="preserve"> = OVERBOUGHT if RSI &gt; 70 else OVERSOLD if RSI &lt; 30 else NEUTRAL. </w:t>
      </w:r>
      <w:proofErr w:type="spellStart"/>
      <w:r>
        <w:rPr>
          <w:b/>
          <w:bCs/>
          <w:color w:val="0F2D4A"/>
        </w:rPr>
        <w:t>macd_signal</w:t>
      </w:r>
      <w:proofErr w:type="spellEnd"/>
      <w:r>
        <w:rPr>
          <w:b/>
          <w:bCs/>
          <w:color w:val="0F2D4A"/>
        </w:rPr>
        <w:t xml:space="preserve"> = BEARISH_CROSS if MACD &lt; signal else BULLISH_CROSS. price = latest Close. </w:t>
      </w:r>
      <w:proofErr w:type="spellStart"/>
      <w:r>
        <w:rPr>
          <w:b/>
          <w:bCs/>
          <w:color w:val="0F2D4A"/>
        </w:rPr>
        <w:t>bb_signal</w:t>
      </w:r>
      <w:proofErr w:type="spellEnd"/>
      <w:r>
        <w:rPr>
          <w:b/>
          <w:bCs/>
          <w:color w:val="0F2D4A"/>
        </w:rPr>
        <w:t xml:space="preserve"> = SQUEEZE_LOW if price &lt; BBL else SQUEEZE_HIGH if price &gt; BBU else NEUTRAL. </w:t>
      </w:r>
      <w:proofErr w:type="spellStart"/>
      <w:r>
        <w:rPr>
          <w:b/>
          <w:bCs/>
          <w:color w:val="0F2D4A"/>
        </w:rPr>
        <w:t>dma_signal</w:t>
      </w:r>
      <w:proofErr w:type="spellEnd"/>
      <w:r>
        <w:rPr>
          <w:b/>
          <w:bCs/>
          <w:color w:val="0F2D4A"/>
        </w:rPr>
        <w:t xml:space="preserve"> = BELOW_200DMA if price &lt; SMA_200 else ABOVE_200DMA. (6) Compute </w:t>
      </w:r>
      <w:proofErr w:type="spellStart"/>
      <w:r>
        <w:rPr>
          <w:b/>
          <w:bCs/>
          <w:color w:val="0F2D4A"/>
        </w:rPr>
        <w:t>tech_score</w:t>
      </w:r>
      <w:proofErr w:type="spellEnd"/>
      <w:r>
        <w:rPr>
          <w:b/>
          <w:bCs/>
          <w:color w:val="0F2D4A"/>
        </w:rPr>
        <w:t xml:space="preserve">: +1 for OVERBOUGHT, +1 for BEARISH_CROSS, +1 for BELOW_200DMA (each bearish indicator adds 1). </w:t>
      </w:r>
      <w:proofErr w:type="spellStart"/>
      <w:r>
        <w:rPr>
          <w:b/>
          <w:bCs/>
          <w:color w:val="0F2D4A"/>
        </w:rPr>
        <w:t>confirms_risk</w:t>
      </w:r>
      <w:proofErr w:type="spellEnd"/>
      <w:r>
        <w:rPr>
          <w:b/>
          <w:bCs/>
          <w:color w:val="0F2D4A"/>
        </w:rPr>
        <w:t xml:space="preserve"> = </w:t>
      </w:r>
      <w:proofErr w:type="spellStart"/>
      <w:r>
        <w:rPr>
          <w:b/>
          <w:bCs/>
          <w:color w:val="0F2D4A"/>
        </w:rPr>
        <w:t>tech_score</w:t>
      </w:r>
      <w:proofErr w:type="spellEnd"/>
      <w:r>
        <w:rPr>
          <w:b/>
          <w:bCs/>
          <w:color w:val="0F2D4A"/>
        </w:rPr>
        <w:t xml:space="preserve"> &gt;= </w:t>
      </w:r>
      <w:r>
        <w:rPr>
          <w:b/>
          <w:bCs/>
          <w:color w:val="0F2D4A"/>
        </w:rPr>
        <w:lastRenderedPageBreak/>
        <w:t xml:space="preserve">2. (7) Return full </w:t>
      </w:r>
      <w:proofErr w:type="spellStart"/>
      <w:r>
        <w:rPr>
          <w:b/>
          <w:bCs/>
          <w:color w:val="0F2D4A"/>
        </w:rPr>
        <w:t>dict</w:t>
      </w:r>
      <w:proofErr w:type="spellEnd"/>
      <w:r>
        <w:rPr>
          <w:b/>
          <w:bCs/>
          <w:color w:val="0F2D4A"/>
        </w:rPr>
        <w:t xml:space="preserve"> with all values. Wrap everything in try/except, return error </w:t>
      </w:r>
      <w:proofErr w:type="spellStart"/>
      <w:r>
        <w:rPr>
          <w:b/>
          <w:bCs/>
          <w:color w:val="0F2D4A"/>
        </w:rPr>
        <w:t>dict</w:t>
      </w:r>
      <w:proofErr w:type="spellEnd"/>
      <w:r>
        <w:rPr>
          <w:b/>
          <w:bCs/>
          <w:color w:val="0F2D4A"/>
        </w:rPr>
        <w:t xml:space="preserve"> on failure.</w:t>
      </w:r>
    </w:p>
    <w:p w14:paraId="5AE0CC49" w14:textId="77777777" w:rsidR="007F4015" w:rsidRDefault="007F4015">
      <w:pPr>
        <w:spacing w:before="80" w:after="80"/>
      </w:pPr>
    </w:p>
    <w:p w14:paraId="7D0A02E7" w14:textId="77777777" w:rsidR="007F4015" w:rsidRDefault="00000000">
      <w:pPr>
        <w:pStyle w:val="Heading2"/>
      </w:pPr>
      <w:r>
        <w:t>Prompt 4 — agents/extractor.py</w:t>
      </w:r>
    </w:p>
    <w:p w14:paraId="041E57D3" w14:textId="77777777" w:rsidR="007F4015" w:rsidRDefault="00000000">
      <w:pPr>
        <w:shd w:val="clear" w:color="auto" w:fill="EAF4FB"/>
        <w:spacing w:before="160" w:after="160"/>
        <w:ind w:left="360" w:right="360"/>
      </w:pPr>
      <w:r>
        <w:rPr>
          <w:b/>
          <w:bCs/>
          <w:color w:val="0F2D4A"/>
        </w:rPr>
        <w:t xml:space="preserve">Build backend/agents/extractor.py. True agent — uses </w:t>
      </w:r>
      <w:proofErr w:type="spellStart"/>
      <w:r>
        <w:rPr>
          <w:b/>
          <w:bCs/>
          <w:color w:val="0F2D4A"/>
        </w:rPr>
        <w:t>Groq</w:t>
      </w:r>
      <w:proofErr w:type="spellEnd"/>
      <w:r>
        <w:rPr>
          <w:b/>
          <w:bCs/>
          <w:color w:val="0F2D4A"/>
        </w:rPr>
        <w:t xml:space="preserve"> </w:t>
      </w:r>
      <w:proofErr w:type="spellStart"/>
      <w:r>
        <w:rPr>
          <w:b/>
          <w:bCs/>
          <w:color w:val="0F2D4A"/>
        </w:rPr>
        <w:t>AsyncGroq</w:t>
      </w:r>
      <w:proofErr w:type="spellEnd"/>
      <w:r>
        <w:rPr>
          <w:b/>
          <w:bCs/>
          <w:color w:val="0F2D4A"/>
        </w:rPr>
        <w:t xml:space="preserve">. Class </w:t>
      </w:r>
      <w:proofErr w:type="spellStart"/>
      <w:r>
        <w:rPr>
          <w:b/>
          <w:bCs/>
          <w:color w:val="0F2D4A"/>
        </w:rPr>
        <w:t>ExtractorAgent</w:t>
      </w:r>
      <w:proofErr w:type="spellEnd"/>
      <w:r>
        <w:rPr>
          <w:b/>
          <w:bCs/>
          <w:color w:val="0F2D4A"/>
        </w:rPr>
        <w:t xml:space="preserve"> with async method </w:t>
      </w:r>
      <w:proofErr w:type="spellStart"/>
      <w:r>
        <w:rPr>
          <w:b/>
          <w:bCs/>
          <w:color w:val="0F2D4A"/>
        </w:rPr>
        <w:t>extract_</w:t>
      </w:r>
      <w:proofErr w:type="gramStart"/>
      <w:r>
        <w:rPr>
          <w:b/>
          <w:bCs/>
          <w:color w:val="0F2D4A"/>
        </w:rPr>
        <w:t>batch</w:t>
      </w:r>
      <w:proofErr w:type="spellEnd"/>
      <w:r>
        <w:rPr>
          <w:b/>
          <w:bCs/>
          <w:color w:val="0F2D4A"/>
        </w:rPr>
        <w:t>(</w:t>
      </w:r>
      <w:proofErr w:type="gramEnd"/>
      <w:r>
        <w:rPr>
          <w:b/>
          <w:bCs/>
          <w:color w:val="0F2D4A"/>
        </w:rPr>
        <w:t xml:space="preserve">articles: </w:t>
      </w:r>
      <w:proofErr w:type="gramStart"/>
      <w:r>
        <w:rPr>
          <w:b/>
          <w:bCs/>
          <w:color w:val="0F2D4A"/>
        </w:rPr>
        <w:t>list[</w:t>
      </w:r>
      <w:proofErr w:type="gramEnd"/>
      <w:r>
        <w:rPr>
          <w:b/>
          <w:bCs/>
          <w:color w:val="0F2D4A"/>
        </w:rPr>
        <w:t>Article]) -&gt; list[</w:t>
      </w:r>
      <w:proofErr w:type="spellStart"/>
      <w:r>
        <w:rPr>
          <w:b/>
          <w:bCs/>
          <w:color w:val="0F2D4A"/>
        </w:rPr>
        <w:t>dict</w:t>
      </w:r>
      <w:proofErr w:type="spellEnd"/>
      <w:r>
        <w:rPr>
          <w:b/>
          <w:bCs/>
          <w:color w:val="0F2D4A"/>
        </w:rPr>
        <w:t xml:space="preserve">]. Use </w:t>
      </w:r>
      <w:proofErr w:type="spellStart"/>
      <w:proofErr w:type="gramStart"/>
      <w:r>
        <w:rPr>
          <w:b/>
          <w:bCs/>
          <w:color w:val="0F2D4A"/>
        </w:rPr>
        <w:t>asyncio.Semaphore</w:t>
      </w:r>
      <w:proofErr w:type="spellEnd"/>
      <w:proofErr w:type="gramEnd"/>
      <w:r>
        <w:rPr>
          <w:b/>
          <w:bCs/>
          <w:color w:val="0F2D4A"/>
        </w:rPr>
        <w:t xml:space="preserve">(5) to limit concurrent </w:t>
      </w:r>
      <w:proofErr w:type="spellStart"/>
      <w:r>
        <w:rPr>
          <w:b/>
          <w:bCs/>
          <w:color w:val="0F2D4A"/>
        </w:rPr>
        <w:t>Groq</w:t>
      </w:r>
      <w:proofErr w:type="spellEnd"/>
      <w:r>
        <w:rPr>
          <w:b/>
          <w:bCs/>
          <w:color w:val="0F2D4A"/>
        </w:rPr>
        <w:t xml:space="preserve"> calls. For each article: if </w:t>
      </w:r>
      <w:proofErr w:type="spellStart"/>
      <w:r>
        <w:rPr>
          <w:b/>
          <w:bCs/>
          <w:color w:val="0F2D4A"/>
        </w:rPr>
        <w:t>url</w:t>
      </w:r>
      <w:proofErr w:type="spellEnd"/>
      <w:r>
        <w:rPr>
          <w:b/>
          <w:bCs/>
          <w:color w:val="0F2D4A"/>
        </w:rPr>
        <w:t xml:space="preserve"> in </w:t>
      </w:r>
      <w:proofErr w:type="spellStart"/>
      <w:r>
        <w:rPr>
          <w:b/>
          <w:bCs/>
          <w:color w:val="0F2D4A"/>
        </w:rPr>
        <w:t>extraction_cache</w:t>
      </w:r>
      <w:proofErr w:type="spellEnd"/>
      <w:r>
        <w:rPr>
          <w:b/>
          <w:bCs/>
          <w:color w:val="0F2D4A"/>
        </w:rPr>
        <w:t xml:space="preserve"> return cached. Call </w:t>
      </w:r>
      <w:proofErr w:type="spellStart"/>
      <w:r>
        <w:rPr>
          <w:b/>
          <w:bCs/>
          <w:color w:val="0F2D4A"/>
        </w:rPr>
        <w:t>Groq</w:t>
      </w:r>
      <w:proofErr w:type="spellEnd"/>
      <w:r>
        <w:rPr>
          <w:b/>
          <w:bCs/>
          <w:color w:val="0F2D4A"/>
        </w:rPr>
        <w:t xml:space="preserve"> (model='llama-3.1-8b-instant', temperature=0, </w:t>
      </w:r>
      <w:proofErr w:type="spellStart"/>
      <w:r>
        <w:rPr>
          <w:b/>
          <w:bCs/>
          <w:color w:val="0F2D4A"/>
        </w:rPr>
        <w:t>max_tokens</w:t>
      </w:r>
      <w:proofErr w:type="spellEnd"/>
      <w:r>
        <w:rPr>
          <w:b/>
          <w:bCs/>
          <w:color w:val="0F2D4A"/>
        </w:rPr>
        <w:t xml:space="preserve">=400) with this system prompt verbatim: 'You are a financial entity extractor for Indian equity markets. Extract from this article: </w:t>
      </w:r>
      <w:proofErr w:type="spellStart"/>
      <w:r>
        <w:rPr>
          <w:b/>
          <w:bCs/>
          <w:color w:val="0F2D4A"/>
        </w:rPr>
        <w:t>company_names</w:t>
      </w:r>
      <w:proofErr w:type="spellEnd"/>
      <w:r>
        <w:rPr>
          <w:b/>
          <w:bCs/>
          <w:color w:val="0F2D4A"/>
        </w:rPr>
        <w:t xml:space="preserve"> (Indian companies only, normalised canonical names), </w:t>
      </w:r>
      <w:proofErr w:type="spellStart"/>
      <w:r>
        <w:rPr>
          <w:b/>
          <w:bCs/>
          <w:color w:val="0F2D4A"/>
        </w:rPr>
        <w:t>event_types</w:t>
      </w:r>
      <w:proofErr w:type="spellEnd"/>
      <w:r>
        <w:rPr>
          <w:b/>
          <w:bCs/>
          <w:color w:val="0F2D4A"/>
        </w:rPr>
        <w:t xml:space="preserve"> (only from: executive_change/earnings_surprise/rating_action/regulatory_action/debt_restructuring/promoter_activity/fii_dii_flow/commodity_price/policy_change/merger_acquisition/legal_action), sentiment (-1.0 to 1.0), sector (Banking/NBFC/IT/Metals/Energy/Pharma/Auto/FMCG/Infra/Telecom/Other), </w:t>
      </w:r>
      <w:proofErr w:type="spellStart"/>
      <w:r>
        <w:rPr>
          <w:b/>
          <w:bCs/>
          <w:color w:val="0F2D4A"/>
        </w:rPr>
        <w:t>signal_keywords</w:t>
      </w:r>
      <w:proofErr w:type="spellEnd"/>
      <w:r>
        <w:rPr>
          <w:b/>
          <w:bCs/>
          <w:color w:val="0F2D4A"/>
        </w:rPr>
        <w:t xml:space="preserve"> (high-impact terms from: promoter pledge/CFO resign/auditor resign/going concern/SEBI notice/ED raid/rating downgrade/covenant breach/FII net sell/profit warning/earnings miss/fraud/NPA/write-off), </w:t>
      </w:r>
      <w:proofErr w:type="spellStart"/>
      <w:r>
        <w:rPr>
          <w:b/>
          <w:bCs/>
          <w:color w:val="0F2D4A"/>
        </w:rPr>
        <w:t>is_material</w:t>
      </w:r>
      <w:proofErr w:type="spellEnd"/>
      <w:r>
        <w:rPr>
          <w:b/>
          <w:bCs/>
          <w:color w:val="0F2D4A"/>
        </w:rPr>
        <w:t xml:space="preserve"> (bool), </w:t>
      </w:r>
      <w:proofErr w:type="spellStart"/>
      <w:r>
        <w:rPr>
          <w:b/>
          <w:bCs/>
          <w:color w:val="0F2D4A"/>
        </w:rPr>
        <w:t>nse_tickers</w:t>
      </w:r>
      <w:proofErr w:type="spellEnd"/>
      <w:r>
        <w:rPr>
          <w:b/>
          <w:bCs/>
          <w:color w:val="0F2D4A"/>
        </w:rPr>
        <w:t xml:space="preserve"> (list via </w:t>
      </w:r>
      <w:proofErr w:type="spellStart"/>
      <w:r>
        <w:rPr>
          <w:b/>
          <w:bCs/>
          <w:color w:val="0F2D4A"/>
        </w:rPr>
        <w:t>nse_symbol_lookup</w:t>
      </w:r>
      <w:proofErr w:type="spellEnd"/>
      <w:r>
        <w:rPr>
          <w:b/>
          <w:bCs/>
          <w:color w:val="0F2D4A"/>
        </w:rPr>
        <w:t xml:space="preserve">). For </w:t>
      </w:r>
      <w:proofErr w:type="spellStart"/>
      <w:r>
        <w:rPr>
          <w:b/>
          <w:bCs/>
          <w:color w:val="0F2D4A"/>
        </w:rPr>
        <w:t>is_global_macro</w:t>
      </w:r>
      <w:proofErr w:type="spellEnd"/>
      <w:r>
        <w:rPr>
          <w:b/>
          <w:bCs/>
          <w:color w:val="0F2D4A"/>
        </w:rPr>
        <w:t xml:space="preserve">=True articles: </w:t>
      </w:r>
      <w:proofErr w:type="spellStart"/>
      <w:r>
        <w:rPr>
          <w:b/>
          <w:bCs/>
          <w:color w:val="0F2D4A"/>
        </w:rPr>
        <w:t>company_names</w:t>
      </w:r>
      <w:proofErr w:type="spellEnd"/>
      <w:proofErr w:type="gramStart"/>
      <w:r>
        <w:rPr>
          <w:b/>
          <w:bCs/>
          <w:color w:val="0F2D4A"/>
        </w:rPr>
        <w:t>=[</w:t>
      </w:r>
      <w:proofErr w:type="gramEnd"/>
      <w:r>
        <w:rPr>
          <w:b/>
          <w:bCs/>
          <w:color w:val="0F2D4A"/>
        </w:rPr>
        <w:t xml:space="preserve">], focus on </w:t>
      </w:r>
      <w:proofErr w:type="spellStart"/>
      <w:r>
        <w:rPr>
          <w:b/>
          <w:bCs/>
          <w:color w:val="0F2D4A"/>
        </w:rPr>
        <w:t>macro_impact</w:t>
      </w:r>
      <w:proofErr w:type="spellEnd"/>
      <w:r>
        <w:rPr>
          <w:b/>
          <w:bCs/>
          <w:color w:val="0F2D4A"/>
        </w:rPr>
        <w:t xml:space="preserve"> field only. Return ONLY valid JSON, zero markdown.' Parse JSON response. Store in </w:t>
      </w:r>
      <w:proofErr w:type="spellStart"/>
      <w:r>
        <w:rPr>
          <w:b/>
          <w:bCs/>
          <w:color w:val="0F2D4A"/>
        </w:rPr>
        <w:t>extraction_cache</w:t>
      </w:r>
      <w:proofErr w:type="spellEnd"/>
      <w:r>
        <w:rPr>
          <w:b/>
          <w:bCs/>
          <w:color w:val="0F2D4A"/>
        </w:rPr>
        <w:t xml:space="preserve">. Return list of extraction </w:t>
      </w:r>
      <w:proofErr w:type="spellStart"/>
      <w:r>
        <w:rPr>
          <w:b/>
          <w:bCs/>
          <w:color w:val="0F2D4A"/>
        </w:rPr>
        <w:t>dicts</w:t>
      </w:r>
      <w:proofErr w:type="spellEnd"/>
      <w:r>
        <w:rPr>
          <w:b/>
          <w:bCs/>
          <w:color w:val="0F2D4A"/>
        </w:rPr>
        <w:t>. Log every error.</w:t>
      </w:r>
    </w:p>
    <w:p w14:paraId="1B1BEF87" w14:textId="77777777" w:rsidR="007F4015" w:rsidRDefault="007F4015">
      <w:pPr>
        <w:spacing w:before="80" w:after="80"/>
      </w:pPr>
    </w:p>
    <w:p w14:paraId="19C0D886" w14:textId="77777777" w:rsidR="007F4015" w:rsidRDefault="00000000">
      <w:pPr>
        <w:pStyle w:val="Heading2"/>
      </w:pPr>
      <w:r>
        <w:t>Prompt 5 — agents/mosaic_builder.py</w:t>
      </w:r>
    </w:p>
    <w:p w14:paraId="163F554A" w14:textId="77777777" w:rsidR="007F4015" w:rsidRDefault="00000000">
      <w:pPr>
        <w:shd w:val="clear" w:color="auto" w:fill="EAF4FB"/>
        <w:spacing w:before="160" w:after="160"/>
        <w:ind w:left="360" w:right="360"/>
      </w:pPr>
      <w:r>
        <w:rPr>
          <w:b/>
          <w:bCs/>
          <w:color w:val="0F2D4A"/>
        </w:rPr>
        <w:t xml:space="preserve">Build backend/agents/mosaic_builder.py. This is the core intelligence agent. Class </w:t>
      </w:r>
      <w:proofErr w:type="spellStart"/>
      <w:r>
        <w:rPr>
          <w:b/>
          <w:bCs/>
          <w:color w:val="0F2D4A"/>
        </w:rPr>
        <w:t>MosaicBuilderAgent</w:t>
      </w:r>
      <w:proofErr w:type="spellEnd"/>
      <w:r>
        <w:rPr>
          <w:b/>
          <w:bCs/>
          <w:color w:val="0F2D4A"/>
        </w:rPr>
        <w:t xml:space="preserve"> with async method </w:t>
      </w:r>
      <w:proofErr w:type="spellStart"/>
      <w:r>
        <w:rPr>
          <w:b/>
          <w:bCs/>
          <w:color w:val="0F2D4A"/>
        </w:rPr>
        <w:t>find_</w:t>
      </w:r>
      <w:proofErr w:type="gramStart"/>
      <w:r>
        <w:rPr>
          <w:b/>
          <w:bCs/>
          <w:color w:val="0F2D4A"/>
        </w:rPr>
        <w:t>connections</w:t>
      </w:r>
      <w:proofErr w:type="spellEnd"/>
      <w:r>
        <w:rPr>
          <w:b/>
          <w:bCs/>
          <w:color w:val="0F2D4A"/>
        </w:rPr>
        <w:t>(</w:t>
      </w:r>
      <w:proofErr w:type="gramEnd"/>
      <w:r>
        <w:rPr>
          <w:b/>
          <w:bCs/>
          <w:color w:val="0F2D4A"/>
        </w:rPr>
        <w:t xml:space="preserve">extractions: list) -&gt; </w:t>
      </w:r>
      <w:proofErr w:type="gramStart"/>
      <w:r>
        <w:rPr>
          <w:b/>
          <w:bCs/>
          <w:color w:val="0F2D4A"/>
        </w:rPr>
        <w:t>list[</w:t>
      </w:r>
      <w:proofErr w:type="gramEnd"/>
      <w:r>
        <w:rPr>
          <w:b/>
          <w:bCs/>
          <w:color w:val="0F2D4A"/>
        </w:rPr>
        <w:t xml:space="preserve">Connection]. Steps: (1) Load all articles from last 7 days from </w:t>
      </w:r>
      <w:proofErr w:type="spellStart"/>
      <w:r>
        <w:rPr>
          <w:b/>
          <w:bCs/>
          <w:color w:val="0F2D4A"/>
        </w:rPr>
        <w:t>ChromaDB</w:t>
      </w:r>
      <w:proofErr w:type="spellEnd"/>
      <w:r>
        <w:rPr>
          <w:b/>
          <w:bCs/>
          <w:color w:val="0F2D4A"/>
        </w:rPr>
        <w:t xml:space="preserve">. (2) Build embedding matrix, compute cosine similarity via </w:t>
      </w:r>
      <w:proofErr w:type="spellStart"/>
      <w:proofErr w:type="gramStart"/>
      <w:r>
        <w:rPr>
          <w:b/>
          <w:bCs/>
          <w:color w:val="0F2D4A"/>
        </w:rPr>
        <w:t>scipy.spatial</w:t>
      </w:r>
      <w:proofErr w:type="gramEnd"/>
      <w:r>
        <w:rPr>
          <w:b/>
          <w:bCs/>
          <w:color w:val="0F2D4A"/>
        </w:rPr>
        <w:t>.</w:t>
      </w:r>
      <w:proofErr w:type="gramStart"/>
      <w:r>
        <w:rPr>
          <w:b/>
          <w:bCs/>
          <w:color w:val="0F2D4A"/>
        </w:rPr>
        <w:t>distance.cdist</w:t>
      </w:r>
      <w:proofErr w:type="spellEnd"/>
      <w:proofErr w:type="gramEnd"/>
      <w:r>
        <w:rPr>
          <w:b/>
          <w:bCs/>
          <w:color w:val="0F2D4A"/>
        </w:rPr>
        <w:t xml:space="preserve"> in ONE matrix call. (3) Filter pairs: 0.30 &lt; similarity &lt; 0.85 AND different </w:t>
      </w:r>
      <w:proofErr w:type="spellStart"/>
      <w:r>
        <w:rPr>
          <w:b/>
          <w:bCs/>
          <w:color w:val="0F2D4A"/>
        </w:rPr>
        <w:t>source_channels</w:t>
      </w:r>
      <w:proofErr w:type="spellEnd"/>
      <w:r>
        <w:rPr>
          <w:b/>
          <w:bCs/>
          <w:color w:val="0F2D4A"/>
        </w:rPr>
        <w:t xml:space="preserve"> AND (shared </w:t>
      </w:r>
      <w:proofErr w:type="spellStart"/>
      <w:r>
        <w:rPr>
          <w:b/>
          <w:bCs/>
          <w:color w:val="0F2D4A"/>
        </w:rPr>
        <w:t>company_names</w:t>
      </w:r>
      <w:proofErr w:type="spellEnd"/>
      <w:r>
        <w:rPr>
          <w:b/>
          <w:bCs/>
          <w:color w:val="0F2D4A"/>
        </w:rPr>
        <w:t xml:space="preserve"> OR both have </w:t>
      </w:r>
      <w:proofErr w:type="spellStart"/>
      <w:r>
        <w:rPr>
          <w:b/>
          <w:bCs/>
          <w:color w:val="0F2D4A"/>
        </w:rPr>
        <w:t>signal_keywords</w:t>
      </w:r>
      <w:proofErr w:type="spellEnd"/>
      <w:r>
        <w:rPr>
          <w:b/>
          <w:bCs/>
          <w:color w:val="0F2D4A"/>
        </w:rPr>
        <w:t xml:space="preserve">). (4) For each candidate pair, run 3 tool calls IN PARALLEL: </w:t>
      </w:r>
      <w:proofErr w:type="spellStart"/>
      <w:proofErr w:type="gramStart"/>
      <w:r>
        <w:rPr>
          <w:b/>
          <w:bCs/>
          <w:color w:val="0F2D4A"/>
        </w:rPr>
        <w:t>asyncio.gather</w:t>
      </w:r>
      <w:proofErr w:type="spellEnd"/>
      <w:proofErr w:type="gramEnd"/>
      <w:r>
        <w:rPr>
          <w:b/>
          <w:bCs/>
          <w:color w:val="0F2D4A"/>
        </w:rPr>
        <w:t>(</w:t>
      </w:r>
      <w:proofErr w:type="spellStart"/>
      <w:r>
        <w:rPr>
          <w:b/>
          <w:bCs/>
          <w:color w:val="0F2D4A"/>
        </w:rPr>
        <w:t>fetch_bulk_deals</w:t>
      </w:r>
      <w:proofErr w:type="spellEnd"/>
      <w:r>
        <w:rPr>
          <w:b/>
          <w:bCs/>
          <w:color w:val="0F2D4A"/>
        </w:rPr>
        <w:t xml:space="preserve">(company), </w:t>
      </w:r>
      <w:proofErr w:type="spellStart"/>
      <w:r>
        <w:rPr>
          <w:b/>
          <w:bCs/>
          <w:color w:val="0F2D4A"/>
        </w:rPr>
        <w:t>fetch_price_volume</w:t>
      </w:r>
      <w:proofErr w:type="spellEnd"/>
      <w:r>
        <w:rPr>
          <w:b/>
          <w:bCs/>
          <w:color w:val="0F2D4A"/>
        </w:rPr>
        <w:t xml:space="preserve">([ticker]), </w:t>
      </w:r>
      <w:proofErr w:type="spellStart"/>
      <w:r>
        <w:rPr>
          <w:b/>
          <w:bCs/>
          <w:color w:val="0F2D4A"/>
        </w:rPr>
        <w:t>technical_</w:t>
      </w:r>
      <w:proofErr w:type="gramStart"/>
      <w:r>
        <w:rPr>
          <w:b/>
          <w:bCs/>
          <w:color w:val="0F2D4A"/>
        </w:rPr>
        <w:t>analysis.analyse</w:t>
      </w:r>
      <w:proofErr w:type="spellEnd"/>
      <w:proofErr w:type="gramEnd"/>
      <w:r>
        <w:rPr>
          <w:b/>
          <w:bCs/>
          <w:color w:val="0F2D4A"/>
        </w:rPr>
        <w:t>(ticker)). (5) Score connection: base = (similarity*0.25) + (</w:t>
      </w:r>
      <w:proofErr w:type="spellStart"/>
      <w:r>
        <w:rPr>
          <w:b/>
          <w:bCs/>
          <w:color w:val="0F2D4A"/>
        </w:rPr>
        <w:t>shared_entities_score</w:t>
      </w:r>
      <w:proofErr w:type="spellEnd"/>
      <w:r>
        <w:rPr>
          <w:b/>
          <w:bCs/>
          <w:color w:val="0F2D4A"/>
        </w:rPr>
        <w:t>*0.25) + (</w:t>
      </w:r>
      <w:proofErr w:type="spellStart"/>
      <w:r>
        <w:rPr>
          <w:b/>
          <w:bCs/>
          <w:color w:val="0F2D4A"/>
        </w:rPr>
        <w:t>market_confirmation</w:t>
      </w:r>
      <w:proofErr w:type="spellEnd"/>
      <w:r>
        <w:rPr>
          <w:b/>
          <w:bCs/>
          <w:color w:val="0F2D4A"/>
        </w:rPr>
        <w:t>*0.35) + (</w:t>
      </w:r>
      <w:proofErr w:type="spellStart"/>
      <w:r>
        <w:rPr>
          <w:b/>
          <w:bCs/>
          <w:color w:val="0F2D4A"/>
        </w:rPr>
        <w:t>pattern_match</w:t>
      </w:r>
      <w:proofErr w:type="spellEnd"/>
      <w:r>
        <w:rPr>
          <w:b/>
          <w:bCs/>
          <w:color w:val="0F2D4A"/>
        </w:rPr>
        <w:t xml:space="preserve">*0.15). Apply temporal decay: base *= (0.92 ^ </w:t>
      </w:r>
      <w:proofErr w:type="spellStart"/>
      <w:r>
        <w:rPr>
          <w:b/>
          <w:bCs/>
          <w:color w:val="0F2D4A"/>
        </w:rPr>
        <w:t>days_since_oldest</w:t>
      </w:r>
      <w:proofErr w:type="spellEnd"/>
      <w:r>
        <w:rPr>
          <w:b/>
          <w:bCs/>
          <w:color w:val="0F2D4A"/>
        </w:rPr>
        <w:t xml:space="preserve">). Apply accuracy weight from </w:t>
      </w:r>
      <w:proofErr w:type="spellStart"/>
      <w:r>
        <w:rPr>
          <w:b/>
          <w:bCs/>
          <w:color w:val="0F2D4A"/>
        </w:rPr>
        <w:t>accuracy_</w:t>
      </w:r>
      <w:proofErr w:type="gramStart"/>
      <w:r>
        <w:rPr>
          <w:b/>
          <w:bCs/>
          <w:color w:val="0F2D4A"/>
        </w:rPr>
        <w:t>store.json</w:t>
      </w:r>
      <w:proofErr w:type="spellEnd"/>
      <w:proofErr w:type="gramEnd"/>
      <w:r>
        <w:rPr>
          <w:b/>
          <w:bCs/>
          <w:color w:val="0F2D4A"/>
        </w:rPr>
        <w:t xml:space="preserve">. threshold = 45. (6) For connections &gt;= 45: call </w:t>
      </w:r>
      <w:proofErr w:type="spellStart"/>
      <w:r>
        <w:rPr>
          <w:b/>
          <w:bCs/>
          <w:color w:val="0F2D4A"/>
        </w:rPr>
        <w:t>Groq</w:t>
      </w:r>
      <w:proofErr w:type="spellEnd"/>
      <w:r>
        <w:rPr>
          <w:b/>
          <w:bCs/>
          <w:color w:val="0F2D4A"/>
        </w:rPr>
        <w:t xml:space="preserve"> (llama-3.3-70b-versatile, temperature=0.1) with full evidence and system prompt: 'You are the Mosaic Builder practising Mosaic Theory. Given these articles, market data, and technical indicators: does this constitute a real financial signal? Classify the pattern from: TRIPLE_THREAT/GOVERNANCE_DETERIORATION/REGULATORY_CONVERGENCE/SILENT_ACCUMULATION/SENTIMENT_VELOCITY. Return JSON: {</w:t>
      </w:r>
      <w:proofErr w:type="spellStart"/>
      <w:r>
        <w:rPr>
          <w:b/>
          <w:bCs/>
          <w:color w:val="0F2D4A"/>
        </w:rPr>
        <w:t>is_signal</w:t>
      </w:r>
      <w:proofErr w:type="spellEnd"/>
      <w:r>
        <w:rPr>
          <w:b/>
          <w:bCs/>
          <w:color w:val="0F2D4A"/>
        </w:rPr>
        <w:t xml:space="preserve">, confidence 0-100, </w:t>
      </w:r>
      <w:proofErr w:type="spellStart"/>
      <w:r>
        <w:rPr>
          <w:b/>
          <w:bCs/>
          <w:color w:val="0F2D4A"/>
        </w:rPr>
        <w:t>signal_type</w:t>
      </w:r>
      <w:proofErr w:type="spellEnd"/>
      <w:r>
        <w:rPr>
          <w:b/>
          <w:bCs/>
          <w:color w:val="0F2D4A"/>
        </w:rPr>
        <w:t xml:space="preserve">, explanation (2 sentences citing specific evidence), severity low/medium/high}.' (7) Return validated Connection objects. Write </w:t>
      </w:r>
      <w:proofErr w:type="spellStart"/>
      <w:r>
        <w:rPr>
          <w:b/>
          <w:bCs/>
          <w:color w:val="0F2D4A"/>
        </w:rPr>
        <w:t>graph_</w:t>
      </w:r>
      <w:proofErr w:type="gramStart"/>
      <w:r>
        <w:rPr>
          <w:b/>
          <w:bCs/>
          <w:color w:val="0F2D4A"/>
        </w:rPr>
        <w:t>data.json</w:t>
      </w:r>
      <w:proofErr w:type="spellEnd"/>
      <w:proofErr w:type="gramEnd"/>
      <w:r>
        <w:rPr>
          <w:b/>
          <w:bCs/>
          <w:color w:val="0F2D4A"/>
        </w:rPr>
        <w:t xml:space="preserve"> for D3 frontend.</w:t>
      </w:r>
    </w:p>
    <w:p w14:paraId="16B7ABBC" w14:textId="77777777" w:rsidR="007F4015" w:rsidRDefault="007F4015">
      <w:pPr>
        <w:spacing w:before="80" w:after="80"/>
      </w:pPr>
    </w:p>
    <w:p w14:paraId="1F441973" w14:textId="77777777" w:rsidR="007F4015" w:rsidRDefault="00000000">
      <w:pPr>
        <w:pStyle w:val="Heading2"/>
      </w:pPr>
      <w:r>
        <w:t>Prompt 6 — agents/contagion.py</w:t>
      </w:r>
    </w:p>
    <w:p w14:paraId="12911591" w14:textId="77777777" w:rsidR="007F4015" w:rsidRDefault="00000000">
      <w:pPr>
        <w:shd w:val="clear" w:color="auto" w:fill="EAF4FB"/>
        <w:spacing w:before="160" w:after="160"/>
        <w:ind w:left="360" w:right="360"/>
      </w:pPr>
      <w:r>
        <w:rPr>
          <w:b/>
          <w:bCs/>
          <w:color w:val="0F2D4A"/>
        </w:rPr>
        <w:t xml:space="preserve">Build backend/agents/contagion.py. Class </w:t>
      </w:r>
      <w:proofErr w:type="spellStart"/>
      <w:r>
        <w:rPr>
          <w:b/>
          <w:bCs/>
          <w:color w:val="0F2D4A"/>
        </w:rPr>
        <w:t>ContagionAgent</w:t>
      </w:r>
      <w:proofErr w:type="spellEnd"/>
      <w:r>
        <w:rPr>
          <w:b/>
          <w:bCs/>
          <w:color w:val="0F2D4A"/>
        </w:rPr>
        <w:t xml:space="preserve"> with async method </w:t>
      </w:r>
      <w:proofErr w:type="gramStart"/>
      <w:r>
        <w:rPr>
          <w:b/>
          <w:bCs/>
          <w:color w:val="0F2D4A"/>
        </w:rPr>
        <w:t>propagate(</w:t>
      </w:r>
      <w:proofErr w:type="gramEnd"/>
      <w:r>
        <w:rPr>
          <w:b/>
          <w:bCs/>
          <w:color w:val="0F2D4A"/>
        </w:rPr>
        <w:t xml:space="preserve">signal: Connection) -&gt; dict. Steps: (1) </w:t>
      </w:r>
      <w:proofErr w:type="spellStart"/>
      <w:r>
        <w:rPr>
          <w:b/>
          <w:bCs/>
          <w:color w:val="0F2D4A"/>
        </w:rPr>
        <w:t>get_sector_</w:t>
      </w:r>
      <w:proofErr w:type="gramStart"/>
      <w:r>
        <w:rPr>
          <w:b/>
          <w:bCs/>
          <w:color w:val="0F2D4A"/>
        </w:rPr>
        <w:t>peers</w:t>
      </w:r>
      <w:proofErr w:type="spellEnd"/>
      <w:r>
        <w:rPr>
          <w:b/>
          <w:bCs/>
          <w:color w:val="0F2D4A"/>
        </w:rPr>
        <w:t>(</w:t>
      </w:r>
      <w:proofErr w:type="gramEnd"/>
      <w:r>
        <w:rPr>
          <w:b/>
          <w:bCs/>
          <w:color w:val="0F2D4A"/>
        </w:rPr>
        <w:t xml:space="preserve">company, sector) — 8 peers from </w:t>
      </w:r>
      <w:proofErr w:type="spellStart"/>
      <w:r>
        <w:rPr>
          <w:b/>
          <w:bCs/>
          <w:color w:val="0F2D4A"/>
        </w:rPr>
        <w:t>nse_tools</w:t>
      </w:r>
      <w:proofErr w:type="spellEnd"/>
      <w:r>
        <w:rPr>
          <w:b/>
          <w:bCs/>
          <w:color w:val="0F2D4A"/>
        </w:rPr>
        <w:t xml:space="preserve">. (2) </w:t>
      </w:r>
      <w:proofErr w:type="spellStart"/>
      <w:r>
        <w:rPr>
          <w:b/>
          <w:bCs/>
          <w:color w:val="0F2D4A"/>
        </w:rPr>
        <w:t>supply_chain_lookup</w:t>
      </w:r>
      <w:proofErr w:type="spellEnd"/>
      <w:r>
        <w:rPr>
          <w:b/>
          <w:bCs/>
          <w:color w:val="0F2D4A"/>
        </w:rPr>
        <w:t xml:space="preserve">(company) — hardcoded </w:t>
      </w:r>
      <w:proofErr w:type="spellStart"/>
      <w:r>
        <w:rPr>
          <w:b/>
          <w:bCs/>
          <w:color w:val="0F2D4A"/>
        </w:rPr>
        <w:t>dict</w:t>
      </w:r>
      <w:proofErr w:type="spellEnd"/>
      <w:r>
        <w:rPr>
          <w:b/>
          <w:bCs/>
          <w:color w:val="0F2D4A"/>
        </w:rPr>
        <w:t>: Vedanta</w:t>
      </w:r>
      <w:proofErr w:type="gramStart"/>
      <w:r>
        <w:rPr>
          <w:b/>
          <w:bCs/>
          <w:color w:val="0F2D4A"/>
        </w:rPr>
        <w:t>→[</w:t>
      </w:r>
      <w:proofErr w:type="gramEnd"/>
      <w:r>
        <w:rPr>
          <w:b/>
          <w:bCs/>
          <w:color w:val="0F2D4A"/>
        </w:rPr>
        <w:t>Hindustan Zinc], Hindalco→[Novelis], Tata Sons</w:t>
      </w:r>
      <w:proofErr w:type="gramStart"/>
      <w:r>
        <w:rPr>
          <w:b/>
          <w:bCs/>
          <w:color w:val="0F2D4A"/>
        </w:rPr>
        <w:t>→[</w:t>
      </w:r>
      <w:proofErr w:type="gramEnd"/>
      <w:r>
        <w:rPr>
          <w:b/>
          <w:bCs/>
          <w:color w:val="0F2D4A"/>
        </w:rPr>
        <w:t>TCS, Jaguar], Reliance</w:t>
      </w:r>
      <w:proofErr w:type="gramStart"/>
      <w:r>
        <w:rPr>
          <w:b/>
          <w:bCs/>
          <w:color w:val="0F2D4A"/>
        </w:rPr>
        <w:t>→[</w:t>
      </w:r>
      <w:proofErr w:type="gramEnd"/>
      <w:r>
        <w:rPr>
          <w:b/>
          <w:bCs/>
          <w:color w:val="0F2D4A"/>
        </w:rPr>
        <w:t>HPCL, BPCL], SBI</w:t>
      </w:r>
      <w:proofErr w:type="gramStart"/>
      <w:r>
        <w:rPr>
          <w:b/>
          <w:bCs/>
          <w:color w:val="0F2D4A"/>
        </w:rPr>
        <w:t>→[</w:t>
      </w:r>
      <w:proofErr w:type="gramEnd"/>
      <w:r>
        <w:rPr>
          <w:b/>
          <w:bCs/>
          <w:color w:val="0F2D4A"/>
        </w:rPr>
        <w:t xml:space="preserve">SBI Life, SBI Cards]. (3) Run ALL peer checks in parallel: </w:t>
      </w:r>
      <w:proofErr w:type="spellStart"/>
      <w:proofErr w:type="gramStart"/>
      <w:r>
        <w:rPr>
          <w:b/>
          <w:bCs/>
          <w:color w:val="0F2D4A"/>
        </w:rPr>
        <w:t>asyncio.gather</w:t>
      </w:r>
      <w:proofErr w:type="spellEnd"/>
      <w:proofErr w:type="gramEnd"/>
      <w:r>
        <w:rPr>
          <w:b/>
          <w:bCs/>
          <w:color w:val="0F2D4A"/>
        </w:rPr>
        <w:t>(*[</w:t>
      </w:r>
      <w:proofErr w:type="spellStart"/>
      <w:r>
        <w:rPr>
          <w:b/>
          <w:bCs/>
          <w:color w:val="0F2D4A"/>
        </w:rPr>
        <w:t>check_peer</w:t>
      </w:r>
      <w:proofErr w:type="spellEnd"/>
      <w:r>
        <w:rPr>
          <w:b/>
          <w:bCs/>
          <w:color w:val="0F2D4A"/>
        </w:rPr>
        <w:t xml:space="preserve">(p) for p in </w:t>
      </w:r>
      <w:proofErr w:type="spellStart"/>
      <w:r>
        <w:rPr>
          <w:b/>
          <w:bCs/>
          <w:color w:val="0F2D4A"/>
        </w:rPr>
        <w:t>all_entities</w:t>
      </w:r>
      <w:proofErr w:type="spellEnd"/>
      <w:r>
        <w:rPr>
          <w:b/>
          <w:bCs/>
          <w:color w:val="0F2D4A"/>
        </w:rPr>
        <w:t xml:space="preserve">]). Each peer check: query </w:t>
      </w:r>
      <w:proofErr w:type="spellStart"/>
      <w:r>
        <w:rPr>
          <w:b/>
          <w:bCs/>
          <w:color w:val="0F2D4A"/>
        </w:rPr>
        <w:t>ChromaDB</w:t>
      </w:r>
      <w:proofErr w:type="spellEnd"/>
      <w:r>
        <w:rPr>
          <w:b/>
          <w:bCs/>
          <w:color w:val="0F2D4A"/>
        </w:rPr>
        <w:t xml:space="preserve"> for recent articles + </w:t>
      </w:r>
      <w:proofErr w:type="spellStart"/>
      <w:r>
        <w:rPr>
          <w:b/>
          <w:bCs/>
          <w:color w:val="0F2D4A"/>
        </w:rPr>
        <w:t>fetch_price_volume</w:t>
      </w:r>
      <w:proofErr w:type="spellEnd"/>
      <w:r>
        <w:rPr>
          <w:b/>
          <w:bCs/>
          <w:color w:val="0F2D4A"/>
        </w:rPr>
        <w:t>(</w:t>
      </w:r>
      <w:proofErr w:type="spellStart"/>
      <w:r>
        <w:rPr>
          <w:b/>
          <w:bCs/>
          <w:color w:val="0F2D4A"/>
        </w:rPr>
        <w:t>peer_ticker</w:t>
      </w:r>
      <w:proofErr w:type="spellEnd"/>
      <w:r>
        <w:rPr>
          <w:b/>
          <w:bCs/>
          <w:color w:val="0F2D4A"/>
        </w:rPr>
        <w:t xml:space="preserve">). (4) Count peers with negative signals. Classify: isolated (&lt;2) / spreading (2-4) / systemic (5+). (5) Single </w:t>
      </w:r>
      <w:proofErr w:type="spellStart"/>
      <w:r>
        <w:rPr>
          <w:b/>
          <w:bCs/>
          <w:color w:val="0F2D4A"/>
        </w:rPr>
        <w:t>Groq</w:t>
      </w:r>
      <w:proofErr w:type="spellEnd"/>
      <w:r>
        <w:rPr>
          <w:b/>
          <w:bCs/>
          <w:color w:val="0F2D4A"/>
        </w:rPr>
        <w:t xml:space="preserve"> call (llama-3.1-8b-instant): 'Given signal about {company} and these peer findings, write a 1-sentence plain-English contagion note for a retail investor. Must be actionable. Max 20 words. If isolated: say isolated. If spreading/systemic: name the affected peers.' Return {</w:t>
      </w:r>
      <w:proofErr w:type="spellStart"/>
      <w:r>
        <w:rPr>
          <w:b/>
          <w:bCs/>
          <w:color w:val="0F2D4A"/>
        </w:rPr>
        <w:t>contagion_type</w:t>
      </w:r>
      <w:proofErr w:type="spellEnd"/>
      <w:r>
        <w:rPr>
          <w:b/>
          <w:bCs/>
          <w:color w:val="0F2D4A"/>
        </w:rPr>
        <w:t xml:space="preserve">, </w:t>
      </w:r>
      <w:proofErr w:type="spellStart"/>
      <w:r>
        <w:rPr>
          <w:b/>
          <w:bCs/>
          <w:color w:val="0F2D4A"/>
        </w:rPr>
        <w:t>affected_peers</w:t>
      </w:r>
      <w:proofErr w:type="spellEnd"/>
      <w:r>
        <w:rPr>
          <w:b/>
          <w:bCs/>
          <w:color w:val="0F2D4A"/>
        </w:rPr>
        <w:t xml:space="preserve">, </w:t>
      </w:r>
      <w:proofErr w:type="spellStart"/>
      <w:r>
        <w:rPr>
          <w:b/>
          <w:bCs/>
          <w:color w:val="0F2D4A"/>
        </w:rPr>
        <w:t>contagion_note</w:t>
      </w:r>
      <w:proofErr w:type="spellEnd"/>
      <w:r>
        <w:rPr>
          <w:b/>
          <w:bCs/>
          <w:color w:val="0F2D4A"/>
        </w:rPr>
        <w:t xml:space="preserve">, </w:t>
      </w:r>
      <w:proofErr w:type="spellStart"/>
      <w:r>
        <w:rPr>
          <w:b/>
          <w:bCs/>
          <w:color w:val="0F2D4A"/>
        </w:rPr>
        <w:t>ripple_companies</w:t>
      </w:r>
      <w:proofErr w:type="spellEnd"/>
      <w:r>
        <w:rPr>
          <w:b/>
          <w:bCs/>
          <w:color w:val="0F2D4A"/>
        </w:rPr>
        <w:t>}.</w:t>
      </w:r>
    </w:p>
    <w:p w14:paraId="62F50569" w14:textId="77777777" w:rsidR="007F4015" w:rsidRDefault="007F4015">
      <w:pPr>
        <w:spacing w:before="80" w:after="80"/>
      </w:pPr>
    </w:p>
    <w:p w14:paraId="6CDD6DA6" w14:textId="77777777" w:rsidR="007F4015" w:rsidRDefault="00000000">
      <w:pPr>
        <w:pStyle w:val="Heading2"/>
      </w:pPr>
      <w:r>
        <w:t>Prompt 7 — agents/narrator.py</w:t>
      </w:r>
    </w:p>
    <w:p w14:paraId="05C477B6" w14:textId="77777777" w:rsidR="007F4015" w:rsidRDefault="00000000">
      <w:pPr>
        <w:shd w:val="clear" w:color="auto" w:fill="EAF4FB"/>
        <w:spacing w:before="160" w:after="160"/>
        <w:ind w:left="360" w:right="360"/>
      </w:pPr>
      <w:r>
        <w:rPr>
          <w:b/>
          <w:bCs/>
          <w:color w:val="0F2D4A"/>
        </w:rPr>
        <w:t xml:space="preserve">Build backend/agents/narrator.py. Class </w:t>
      </w:r>
      <w:proofErr w:type="spellStart"/>
      <w:r>
        <w:rPr>
          <w:b/>
          <w:bCs/>
          <w:color w:val="0F2D4A"/>
        </w:rPr>
        <w:t>NarratorAgent</w:t>
      </w:r>
      <w:proofErr w:type="spellEnd"/>
      <w:r>
        <w:rPr>
          <w:b/>
          <w:bCs/>
          <w:color w:val="0F2D4A"/>
        </w:rPr>
        <w:t xml:space="preserve"> with async method </w:t>
      </w:r>
      <w:proofErr w:type="spellStart"/>
      <w:r>
        <w:rPr>
          <w:b/>
          <w:bCs/>
          <w:color w:val="0F2D4A"/>
        </w:rPr>
        <w:t>narrate_</w:t>
      </w:r>
      <w:proofErr w:type="gramStart"/>
      <w:r>
        <w:rPr>
          <w:b/>
          <w:bCs/>
          <w:color w:val="0F2D4A"/>
        </w:rPr>
        <w:t>batch</w:t>
      </w:r>
      <w:proofErr w:type="spellEnd"/>
      <w:r>
        <w:rPr>
          <w:b/>
          <w:bCs/>
          <w:color w:val="0F2D4A"/>
        </w:rPr>
        <w:t>(</w:t>
      </w:r>
      <w:proofErr w:type="gramEnd"/>
      <w:r>
        <w:rPr>
          <w:b/>
          <w:bCs/>
          <w:color w:val="0F2D4A"/>
        </w:rPr>
        <w:t xml:space="preserve">signals: list, portfolio: list[str]) -&gt; </w:t>
      </w:r>
      <w:proofErr w:type="gramStart"/>
      <w:r>
        <w:rPr>
          <w:b/>
          <w:bCs/>
          <w:color w:val="0F2D4A"/>
        </w:rPr>
        <w:t>list[</w:t>
      </w:r>
      <w:proofErr w:type="spellStart"/>
      <w:proofErr w:type="gramEnd"/>
      <w:r>
        <w:rPr>
          <w:b/>
          <w:bCs/>
          <w:color w:val="0F2D4A"/>
        </w:rPr>
        <w:t>SignalCard</w:t>
      </w:r>
      <w:proofErr w:type="spellEnd"/>
      <w:r>
        <w:rPr>
          <w:b/>
          <w:bCs/>
          <w:color w:val="0F2D4A"/>
        </w:rPr>
        <w:t xml:space="preserve">]. Generate ALL 5 cards in parallel: </w:t>
      </w:r>
      <w:proofErr w:type="spellStart"/>
      <w:proofErr w:type="gramStart"/>
      <w:r>
        <w:rPr>
          <w:b/>
          <w:bCs/>
          <w:color w:val="0F2D4A"/>
        </w:rPr>
        <w:t>asyncio.gather</w:t>
      </w:r>
      <w:proofErr w:type="spellEnd"/>
      <w:proofErr w:type="gramEnd"/>
      <w:r>
        <w:rPr>
          <w:b/>
          <w:bCs/>
          <w:color w:val="0F2D4A"/>
        </w:rPr>
        <w:t>(*[</w:t>
      </w:r>
      <w:proofErr w:type="spellStart"/>
      <w:r>
        <w:rPr>
          <w:b/>
          <w:bCs/>
          <w:color w:val="0F2D4A"/>
        </w:rPr>
        <w:t>narrate_</w:t>
      </w:r>
      <w:proofErr w:type="gramStart"/>
      <w:r>
        <w:rPr>
          <w:b/>
          <w:bCs/>
          <w:color w:val="0F2D4A"/>
        </w:rPr>
        <w:t>one</w:t>
      </w:r>
      <w:proofErr w:type="spellEnd"/>
      <w:r>
        <w:rPr>
          <w:b/>
          <w:bCs/>
          <w:color w:val="0F2D4A"/>
        </w:rPr>
        <w:t>(</w:t>
      </w:r>
      <w:proofErr w:type="gramEnd"/>
      <w:r>
        <w:rPr>
          <w:b/>
          <w:bCs/>
          <w:color w:val="0F2D4A"/>
        </w:rPr>
        <w:t xml:space="preserve">s, portfolio) for s in </w:t>
      </w:r>
      <w:proofErr w:type="gramStart"/>
      <w:r>
        <w:rPr>
          <w:b/>
          <w:bCs/>
          <w:color w:val="0F2D4A"/>
        </w:rPr>
        <w:t>signals[</w:t>
      </w:r>
      <w:proofErr w:type="gramEnd"/>
      <w:r>
        <w:rPr>
          <w:b/>
          <w:bCs/>
          <w:color w:val="0F2D4A"/>
        </w:rPr>
        <w:t xml:space="preserve">:5]]). For each signal, call </w:t>
      </w:r>
      <w:proofErr w:type="spellStart"/>
      <w:r>
        <w:rPr>
          <w:b/>
          <w:bCs/>
          <w:color w:val="0F2D4A"/>
        </w:rPr>
        <w:t>Groq</w:t>
      </w:r>
      <w:proofErr w:type="spellEnd"/>
      <w:r>
        <w:rPr>
          <w:b/>
          <w:bCs/>
          <w:color w:val="0F2D4A"/>
        </w:rPr>
        <w:t xml:space="preserve"> (llama-3.3-70b-versatile) with system prompt verbatim: 'You are ET Mosaic Narrator. Persona: honest CFA-holding friend. Rules: never say buy or sell; always cite sources; max 8-word headline in active voice; summary = exactly 2 sentences (S1: what data shows, S2: historical base rate with % accuracy); </w:t>
      </w:r>
      <w:proofErr w:type="spellStart"/>
      <w:r>
        <w:rPr>
          <w:b/>
          <w:bCs/>
          <w:color w:val="0F2D4A"/>
        </w:rPr>
        <w:t>what_to_watch</w:t>
      </w:r>
      <w:proofErr w:type="spellEnd"/>
      <w:r>
        <w:rPr>
          <w:b/>
          <w:bCs/>
          <w:color w:val="0F2D4A"/>
        </w:rPr>
        <w:t xml:space="preserve"> = 1 specific measurable thing; always end with: This is for research only. Not investment advice. Return ONLY JSON: {headline, summary, </w:t>
      </w:r>
      <w:proofErr w:type="spellStart"/>
      <w:r>
        <w:rPr>
          <w:b/>
          <w:bCs/>
          <w:color w:val="0F2D4A"/>
        </w:rPr>
        <w:t>what_to_watch</w:t>
      </w:r>
      <w:proofErr w:type="spellEnd"/>
      <w:r>
        <w:rPr>
          <w:b/>
          <w:bCs/>
          <w:color w:val="0F2D4A"/>
        </w:rPr>
        <w:t xml:space="preserve">, </w:t>
      </w:r>
      <w:proofErr w:type="spellStart"/>
      <w:r>
        <w:rPr>
          <w:b/>
          <w:bCs/>
          <w:color w:val="0F2D4A"/>
        </w:rPr>
        <w:t>action_recommendation</w:t>
      </w:r>
      <w:proofErr w:type="spellEnd"/>
      <w:r>
        <w:rPr>
          <w:b/>
          <w:bCs/>
          <w:color w:val="0F2D4A"/>
        </w:rPr>
        <w:t xml:space="preserve">: {type: ADD_WATCHLIST or REDUCE_EXPOSURE or INCREASE_MONITORING, reasoning}}.' After card generated: run </w:t>
      </w:r>
      <w:proofErr w:type="spellStart"/>
      <w:r>
        <w:rPr>
          <w:b/>
          <w:bCs/>
          <w:color w:val="0F2D4A"/>
        </w:rPr>
        <w:t>asyncio.to_</w:t>
      </w:r>
      <w:proofErr w:type="gramStart"/>
      <w:r>
        <w:rPr>
          <w:b/>
          <w:bCs/>
          <w:color w:val="0F2D4A"/>
        </w:rPr>
        <w:t>thread</w:t>
      </w:r>
      <w:proofErr w:type="spellEnd"/>
      <w:r>
        <w:rPr>
          <w:b/>
          <w:bCs/>
          <w:color w:val="0F2D4A"/>
        </w:rPr>
        <w:t>(</w:t>
      </w:r>
      <w:proofErr w:type="spellStart"/>
      <w:proofErr w:type="gramEnd"/>
      <w:r>
        <w:rPr>
          <w:b/>
          <w:bCs/>
          <w:color w:val="0F2D4A"/>
        </w:rPr>
        <w:t>generate_hindi_audio</w:t>
      </w:r>
      <w:proofErr w:type="spellEnd"/>
      <w:r>
        <w:rPr>
          <w:b/>
          <w:bCs/>
          <w:color w:val="0F2D4A"/>
        </w:rPr>
        <w:t xml:space="preserve">, card) to create </w:t>
      </w:r>
      <w:proofErr w:type="spellStart"/>
      <w:r>
        <w:rPr>
          <w:b/>
          <w:bCs/>
          <w:color w:val="0F2D4A"/>
        </w:rPr>
        <w:t>gTTS</w:t>
      </w:r>
      <w:proofErr w:type="spellEnd"/>
      <w:r>
        <w:rPr>
          <w:b/>
          <w:bCs/>
          <w:color w:val="0F2D4A"/>
        </w:rPr>
        <w:t xml:space="preserve"> Hindi brief using template: Namaskar. ET Mosaic ne [COMPANY] </w:t>
      </w:r>
      <w:proofErr w:type="spellStart"/>
      <w:r>
        <w:rPr>
          <w:b/>
          <w:bCs/>
          <w:color w:val="0F2D4A"/>
        </w:rPr>
        <w:t>ke</w:t>
      </w:r>
      <w:proofErr w:type="spellEnd"/>
      <w:r>
        <w:rPr>
          <w:b/>
          <w:bCs/>
          <w:color w:val="0F2D4A"/>
        </w:rPr>
        <w:t xml:space="preserve"> </w:t>
      </w:r>
      <w:proofErr w:type="spellStart"/>
      <w:r>
        <w:rPr>
          <w:b/>
          <w:bCs/>
          <w:color w:val="0F2D4A"/>
        </w:rPr>
        <w:t>baare</w:t>
      </w:r>
      <w:proofErr w:type="spellEnd"/>
      <w:r>
        <w:rPr>
          <w:b/>
          <w:bCs/>
          <w:color w:val="0F2D4A"/>
        </w:rPr>
        <w:t xml:space="preserve"> </w:t>
      </w:r>
      <w:proofErr w:type="spellStart"/>
      <w:r>
        <w:rPr>
          <w:b/>
          <w:bCs/>
          <w:color w:val="0F2D4A"/>
        </w:rPr>
        <w:t>mein</w:t>
      </w:r>
      <w:proofErr w:type="spellEnd"/>
      <w:r>
        <w:rPr>
          <w:b/>
          <w:bCs/>
          <w:color w:val="0F2D4A"/>
        </w:rPr>
        <w:t xml:space="preserve"> ek </w:t>
      </w:r>
      <w:proofErr w:type="spellStart"/>
      <w:r>
        <w:rPr>
          <w:b/>
          <w:bCs/>
          <w:color w:val="0F2D4A"/>
        </w:rPr>
        <w:t>zaroori</w:t>
      </w:r>
      <w:proofErr w:type="spellEnd"/>
      <w:r>
        <w:rPr>
          <w:b/>
          <w:bCs/>
          <w:color w:val="0F2D4A"/>
        </w:rPr>
        <w:t xml:space="preserve"> signal </w:t>
      </w:r>
      <w:proofErr w:type="spellStart"/>
      <w:r>
        <w:rPr>
          <w:b/>
          <w:bCs/>
          <w:color w:val="0F2D4A"/>
        </w:rPr>
        <w:t>pakda</w:t>
      </w:r>
      <w:proofErr w:type="spellEnd"/>
      <w:r>
        <w:rPr>
          <w:b/>
          <w:bCs/>
          <w:color w:val="0F2D4A"/>
        </w:rPr>
        <w:t xml:space="preserve"> </w:t>
      </w:r>
      <w:proofErr w:type="spellStart"/>
      <w:r>
        <w:rPr>
          <w:b/>
          <w:bCs/>
          <w:color w:val="0F2D4A"/>
        </w:rPr>
        <w:t>hai</w:t>
      </w:r>
      <w:proofErr w:type="spellEnd"/>
      <w:r>
        <w:rPr>
          <w:b/>
          <w:bCs/>
          <w:color w:val="0F2D4A"/>
        </w:rPr>
        <w:t xml:space="preserve">. [ONE HINDI SENTENCE]. Confidence [X] </w:t>
      </w:r>
      <w:proofErr w:type="spellStart"/>
      <w:r>
        <w:rPr>
          <w:b/>
          <w:bCs/>
          <w:color w:val="0F2D4A"/>
        </w:rPr>
        <w:t>pratishat</w:t>
      </w:r>
      <w:proofErr w:type="spellEnd"/>
      <w:r>
        <w:rPr>
          <w:b/>
          <w:bCs/>
          <w:color w:val="0F2D4A"/>
        </w:rPr>
        <w:t xml:space="preserve">. Yeh </w:t>
      </w:r>
      <w:proofErr w:type="spellStart"/>
      <w:r>
        <w:rPr>
          <w:b/>
          <w:bCs/>
          <w:color w:val="0F2D4A"/>
        </w:rPr>
        <w:t>sirf</w:t>
      </w:r>
      <w:proofErr w:type="spellEnd"/>
      <w:r>
        <w:rPr>
          <w:b/>
          <w:bCs/>
          <w:color w:val="0F2D4A"/>
        </w:rPr>
        <w:t xml:space="preserve"> research </w:t>
      </w:r>
      <w:proofErr w:type="spellStart"/>
      <w:r>
        <w:rPr>
          <w:b/>
          <w:bCs/>
          <w:color w:val="0F2D4A"/>
        </w:rPr>
        <w:t>ke</w:t>
      </w:r>
      <w:proofErr w:type="spellEnd"/>
      <w:r>
        <w:rPr>
          <w:b/>
          <w:bCs/>
          <w:color w:val="0F2D4A"/>
        </w:rPr>
        <w:t xml:space="preserve"> </w:t>
      </w:r>
      <w:proofErr w:type="spellStart"/>
      <w:r>
        <w:rPr>
          <w:b/>
          <w:bCs/>
          <w:color w:val="0F2D4A"/>
        </w:rPr>
        <w:t>liye</w:t>
      </w:r>
      <w:proofErr w:type="spellEnd"/>
      <w:r>
        <w:rPr>
          <w:b/>
          <w:bCs/>
          <w:color w:val="0F2D4A"/>
        </w:rPr>
        <w:t xml:space="preserve"> </w:t>
      </w:r>
      <w:proofErr w:type="spellStart"/>
      <w:r>
        <w:rPr>
          <w:b/>
          <w:bCs/>
          <w:color w:val="0F2D4A"/>
        </w:rPr>
        <w:t>hai</w:t>
      </w:r>
      <w:proofErr w:type="spellEnd"/>
      <w:r>
        <w:rPr>
          <w:b/>
          <w:bCs/>
          <w:color w:val="0F2D4A"/>
        </w:rPr>
        <w:t xml:space="preserve">. Add </w:t>
      </w:r>
      <w:proofErr w:type="spellStart"/>
      <w:r>
        <w:rPr>
          <w:b/>
          <w:bCs/>
          <w:color w:val="0F2D4A"/>
        </w:rPr>
        <w:t>portfolio_relevance</w:t>
      </w:r>
      <w:proofErr w:type="spellEnd"/>
      <w:r>
        <w:rPr>
          <w:b/>
          <w:bCs/>
          <w:color w:val="0F2D4A"/>
        </w:rPr>
        <w:t xml:space="preserve"> field: direct if company in portfolio, sector if peer of portfolio holding, none otherwise. Sort output: direct first, then sector, then none. Validate with </w:t>
      </w:r>
      <w:proofErr w:type="spellStart"/>
      <w:r>
        <w:rPr>
          <w:b/>
          <w:bCs/>
          <w:color w:val="0F2D4A"/>
        </w:rPr>
        <w:t>Pydantic</w:t>
      </w:r>
      <w:proofErr w:type="spellEnd"/>
      <w:r>
        <w:rPr>
          <w:b/>
          <w:bCs/>
          <w:color w:val="0F2D4A"/>
        </w:rPr>
        <w:t xml:space="preserve"> </w:t>
      </w:r>
      <w:proofErr w:type="spellStart"/>
      <w:r>
        <w:rPr>
          <w:b/>
          <w:bCs/>
          <w:color w:val="0F2D4A"/>
        </w:rPr>
        <w:t>SignalCard</w:t>
      </w:r>
      <w:proofErr w:type="spellEnd"/>
      <w:r>
        <w:rPr>
          <w:b/>
          <w:bCs/>
          <w:color w:val="0F2D4A"/>
        </w:rPr>
        <w:t xml:space="preserve"> before returning.</w:t>
      </w:r>
    </w:p>
    <w:p w14:paraId="5D314513" w14:textId="77777777" w:rsidR="007F4015" w:rsidRDefault="007F4015">
      <w:pPr>
        <w:spacing w:before="80" w:after="80"/>
      </w:pPr>
    </w:p>
    <w:p w14:paraId="4633E070" w14:textId="77777777" w:rsidR="007F4015" w:rsidRDefault="00000000">
      <w:pPr>
        <w:pStyle w:val="Heading2"/>
      </w:pPr>
      <w:r>
        <w:t>Prompt 8 — orchestrator.py</w:t>
      </w:r>
    </w:p>
    <w:p w14:paraId="4F36102A" w14:textId="77777777" w:rsidR="007F4015" w:rsidRDefault="00000000">
      <w:pPr>
        <w:shd w:val="clear" w:color="auto" w:fill="EAF4FB"/>
        <w:spacing w:before="160" w:after="160"/>
        <w:ind w:left="360" w:right="360"/>
      </w:pPr>
      <w:r>
        <w:rPr>
          <w:b/>
          <w:bCs/>
          <w:color w:val="0F2D4A"/>
        </w:rPr>
        <w:t xml:space="preserve">Build backend/orchestrator.py with class </w:t>
      </w:r>
      <w:proofErr w:type="spellStart"/>
      <w:r>
        <w:rPr>
          <w:b/>
          <w:bCs/>
          <w:color w:val="0F2D4A"/>
        </w:rPr>
        <w:t>MosaicOrchestrator</w:t>
      </w:r>
      <w:proofErr w:type="spellEnd"/>
      <w:r>
        <w:rPr>
          <w:b/>
          <w:bCs/>
          <w:color w:val="0F2D4A"/>
        </w:rPr>
        <w:t xml:space="preserve">. Implements the supervisor pattern. Has </w:t>
      </w:r>
      <w:proofErr w:type="spellStart"/>
      <w:r>
        <w:rPr>
          <w:b/>
          <w:bCs/>
          <w:color w:val="0F2D4A"/>
        </w:rPr>
        <w:t>PipelineState</w:t>
      </w:r>
      <w:proofErr w:type="spellEnd"/>
      <w:r>
        <w:rPr>
          <w:b/>
          <w:bCs/>
          <w:color w:val="0F2D4A"/>
        </w:rPr>
        <w:t xml:space="preserve"> </w:t>
      </w:r>
      <w:proofErr w:type="spellStart"/>
      <w:r>
        <w:rPr>
          <w:b/>
          <w:bCs/>
          <w:color w:val="0F2D4A"/>
        </w:rPr>
        <w:t>dataclass</w:t>
      </w:r>
      <w:proofErr w:type="spellEnd"/>
      <w:r>
        <w:rPr>
          <w:b/>
          <w:bCs/>
          <w:color w:val="0F2D4A"/>
        </w:rPr>
        <w:t xml:space="preserve"> tracking: </w:t>
      </w:r>
      <w:proofErr w:type="spellStart"/>
      <w:r>
        <w:rPr>
          <w:b/>
          <w:bCs/>
          <w:color w:val="0F2D4A"/>
        </w:rPr>
        <w:t>run_id</w:t>
      </w:r>
      <w:proofErr w:type="spellEnd"/>
      <w:r>
        <w:rPr>
          <w:b/>
          <w:bCs/>
          <w:color w:val="0F2D4A"/>
        </w:rPr>
        <w:t xml:space="preserve">, </w:t>
      </w:r>
      <w:proofErr w:type="spellStart"/>
      <w:r>
        <w:rPr>
          <w:b/>
          <w:bCs/>
          <w:color w:val="0F2D4A"/>
        </w:rPr>
        <w:t>started_at</w:t>
      </w:r>
      <w:proofErr w:type="spellEnd"/>
      <w:r>
        <w:rPr>
          <w:b/>
          <w:bCs/>
          <w:color w:val="0F2D4A"/>
        </w:rPr>
        <w:t xml:space="preserve">, status (running/complete/partial/failed), </w:t>
      </w:r>
      <w:proofErr w:type="spellStart"/>
      <w:r>
        <w:rPr>
          <w:b/>
          <w:bCs/>
          <w:color w:val="0F2D4A"/>
        </w:rPr>
        <w:t>articles_ingested</w:t>
      </w:r>
      <w:proofErr w:type="spellEnd"/>
      <w:r>
        <w:rPr>
          <w:b/>
          <w:bCs/>
          <w:color w:val="0F2D4A"/>
        </w:rPr>
        <w:t xml:space="preserve">, </w:t>
      </w:r>
      <w:proofErr w:type="spellStart"/>
      <w:r>
        <w:rPr>
          <w:b/>
          <w:bCs/>
          <w:color w:val="0F2D4A"/>
        </w:rPr>
        <w:t>extractions_complete</w:t>
      </w:r>
      <w:proofErr w:type="spellEnd"/>
      <w:r>
        <w:rPr>
          <w:b/>
          <w:bCs/>
          <w:color w:val="0F2D4A"/>
        </w:rPr>
        <w:t xml:space="preserve">, </w:t>
      </w:r>
      <w:proofErr w:type="spellStart"/>
      <w:r>
        <w:rPr>
          <w:b/>
          <w:bCs/>
          <w:color w:val="0F2D4A"/>
        </w:rPr>
        <w:t>signals_found</w:t>
      </w:r>
      <w:proofErr w:type="spellEnd"/>
      <w:r>
        <w:rPr>
          <w:b/>
          <w:bCs/>
          <w:color w:val="0F2D4A"/>
        </w:rPr>
        <w:t xml:space="preserve">, errors list, </w:t>
      </w:r>
      <w:proofErr w:type="spellStart"/>
      <w:r>
        <w:rPr>
          <w:b/>
          <w:bCs/>
          <w:color w:val="0F2D4A"/>
        </w:rPr>
        <w:t>audit_trail</w:t>
      </w:r>
      <w:proofErr w:type="spellEnd"/>
      <w:r>
        <w:rPr>
          <w:b/>
          <w:bCs/>
          <w:color w:val="0F2D4A"/>
        </w:rPr>
        <w:t xml:space="preserve"> list of {step, </w:t>
      </w:r>
      <w:proofErr w:type="spellStart"/>
      <w:r>
        <w:rPr>
          <w:b/>
          <w:bCs/>
          <w:color w:val="0F2D4A"/>
        </w:rPr>
        <w:t>agent_or_service</w:t>
      </w:r>
      <w:proofErr w:type="spellEnd"/>
      <w:r>
        <w:rPr>
          <w:b/>
          <w:bCs/>
          <w:color w:val="0F2D4A"/>
        </w:rPr>
        <w:t xml:space="preserve">, status, </w:t>
      </w:r>
      <w:proofErr w:type="spellStart"/>
      <w:r>
        <w:rPr>
          <w:b/>
          <w:bCs/>
          <w:color w:val="0F2D4A"/>
        </w:rPr>
        <w:t>duration_ms</w:t>
      </w:r>
      <w:proofErr w:type="spellEnd"/>
      <w:r>
        <w:rPr>
          <w:b/>
          <w:bCs/>
          <w:color w:val="0F2D4A"/>
        </w:rPr>
        <w:t xml:space="preserve">, </w:t>
      </w:r>
      <w:proofErr w:type="spellStart"/>
      <w:r>
        <w:rPr>
          <w:b/>
          <w:bCs/>
          <w:color w:val="0F2D4A"/>
        </w:rPr>
        <w:t>output_summary</w:t>
      </w:r>
      <w:proofErr w:type="spellEnd"/>
      <w:r>
        <w:rPr>
          <w:b/>
          <w:bCs/>
          <w:color w:val="0F2D4A"/>
        </w:rPr>
        <w:t xml:space="preserve">}. Main async method </w:t>
      </w:r>
      <w:proofErr w:type="gramStart"/>
      <w:r>
        <w:rPr>
          <w:b/>
          <w:bCs/>
          <w:color w:val="0F2D4A"/>
        </w:rPr>
        <w:t>run(</w:t>
      </w:r>
      <w:proofErr w:type="gramEnd"/>
      <w:r>
        <w:rPr>
          <w:b/>
          <w:bCs/>
          <w:color w:val="0F2D4A"/>
        </w:rPr>
        <w:t xml:space="preserve">portfolio: list[str] = []) that: (1) Runs </w:t>
      </w:r>
      <w:proofErr w:type="spellStart"/>
      <w:r>
        <w:rPr>
          <w:b/>
          <w:bCs/>
          <w:color w:val="0F2D4A"/>
        </w:rPr>
        <w:t>DataIngestionService</w:t>
      </w:r>
      <w:proofErr w:type="spellEnd"/>
      <w:r>
        <w:rPr>
          <w:b/>
          <w:bCs/>
          <w:color w:val="0F2D4A"/>
        </w:rPr>
        <w:t xml:space="preserve">. If </w:t>
      </w:r>
      <w:proofErr w:type="spellStart"/>
      <w:r>
        <w:rPr>
          <w:b/>
          <w:bCs/>
          <w:color w:val="0F2D4A"/>
        </w:rPr>
        <w:t>new_count</w:t>
      </w:r>
      <w:proofErr w:type="spellEnd"/>
      <w:r>
        <w:rPr>
          <w:b/>
          <w:bCs/>
          <w:color w:val="0F2D4A"/>
        </w:rPr>
        <w:t xml:space="preserve"> == 0: log 'no new articles, serving cached signals' and return early. (2) Runs </w:t>
      </w:r>
      <w:proofErr w:type="spellStart"/>
      <w:r>
        <w:rPr>
          <w:b/>
          <w:bCs/>
          <w:color w:val="0F2D4A"/>
        </w:rPr>
        <w:t>ExtractorAgent</w:t>
      </w:r>
      <w:proofErr w:type="spellEnd"/>
      <w:r>
        <w:rPr>
          <w:b/>
          <w:bCs/>
          <w:color w:val="0F2D4A"/>
        </w:rPr>
        <w:t xml:space="preserve"> on new articles. </w:t>
      </w:r>
      <w:r>
        <w:rPr>
          <w:b/>
          <w:bCs/>
          <w:color w:val="0F2D4A"/>
        </w:rPr>
        <w:lastRenderedPageBreak/>
        <w:t xml:space="preserve">If </w:t>
      </w:r>
      <w:proofErr w:type="spellStart"/>
      <w:r>
        <w:rPr>
          <w:b/>
          <w:bCs/>
          <w:color w:val="0F2D4A"/>
        </w:rPr>
        <w:t>extractions_complete</w:t>
      </w:r>
      <w:proofErr w:type="spellEnd"/>
      <w:r>
        <w:rPr>
          <w:b/>
          <w:bCs/>
          <w:color w:val="0F2D4A"/>
        </w:rPr>
        <w:t xml:space="preserve"> == 0: log and skip Mosaic. (3) Runs </w:t>
      </w:r>
      <w:proofErr w:type="spellStart"/>
      <w:r>
        <w:rPr>
          <w:b/>
          <w:bCs/>
          <w:color w:val="0F2D4A"/>
        </w:rPr>
        <w:t>MosaicBuilderAgent</w:t>
      </w:r>
      <w:proofErr w:type="spellEnd"/>
      <w:r>
        <w:rPr>
          <w:b/>
          <w:bCs/>
          <w:color w:val="0F2D4A"/>
        </w:rPr>
        <w:t xml:space="preserve">. If </w:t>
      </w:r>
      <w:proofErr w:type="spellStart"/>
      <w:r>
        <w:rPr>
          <w:b/>
          <w:bCs/>
          <w:color w:val="0F2D4A"/>
        </w:rPr>
        <w:t>signals_found</w:t>
      </w:r>
      <w:proofErr w:type="spellEnd"/>
      <w:r>
        <w:rPr>
          <w:b/>
          <w:bCs/>
          <w:color w:val="0F2D4A"/>
        </w:rPr>
        <w:t xml:space="preserve"> == 0: log and skip Narrator. (4) Runs </w:t>
      </w:r>
      <w:proofErr w:type="spellStart"/>
      <w:r>
        <w:rPr>
          <w:b/>
          <w:bCs/>
          <w:color w:val="0F2D4A"/>
        </w:rPr>
        <w:t>ContagionAgent</w:t>
      </w:r>
      <w:proofErr w:type="spellEnd"/>
      <w:r>
        <w:rPr>
          <w:b/>
          <w:bCs/>
          <w:color w:val="0F2D4A"/>
        </w:rPr>
        <w:t xml:space="preserve"> on each signal. (5) Runs </w:t>
      </w:r>
      <w:proofErr w:type="spellStart"/>
      <w:r>
        <w:rPr>
          <w:b/>
          <w:bCs/>
          <w:color w:val="0F2D4A"/>
        </w:rPr>
        <w:t>ScoringEngine</w:t>
      </w:r>
      <w:proofErr w:type="spellEnd"/>
      <w:r>
        <w:rPr>
          <w:b/>
          <w:bCs/>
          <w:color w:val="0F2D4A"/>
        </w:rPr>
        <w:t xml:space="preserve">. (6) Runs </w:t>
      </w:r>
      <w:proofErr w:type="spellStart"/>
      <w:r>
        <w:rPr>
          <w:b/>
          <w:bCs/>
          <w:color w:val="0F2D4A"/>
        </w:rPr>
        <w:t>NarratorAgent</w:t>
      </w:r>
      <w:proofErr w:type="spellEnd"/>
      <w:r>
        <w:rPr>
          <w:b/>
          <w:bCs/>
          <w:color w:val="0F2D4A"/>
        </w:rPr>
        <w:t xml:space="preserve">. (7) Runs </w:t>
      </w:r>
      <w:proofErr w:type="spellStart"/>
      <w:r>
        <w:rPr>
          <w:b/>
          <w:bCs/>
          <w:color w:val="0F2D4A"/>
        </w:rPr>
        <w:t>AccuracyTracker</w:t>
      </w:r>
      <w:proofErr w:type="spellEnd"/>
      <w:r>
        <w:rPr>
          <w:b/>
          <w:bCs/>
          <w:color w:val="0F2D4A"/>
        </w:rPr>
        <w:t xml:space="preserve"> (async, non-blocking, fire-and-forget). After every step: append to </w:t>
      </w:r>
      <w:proofErr w:type="spellStart"/>
      <w:r>
        <w:rPr>
          <w:b/>
          <w:bCs/>
          <w:color w:val="0F2D4A"/>
        </w:rPr>
        <w:t>audit_trail</w:t>
      </w:r>
      <w:proofErr w:type="spellEnd"/>
      <w:r>
        <w:rPr>
          <w:b/>
          <w:bCs/>
          <w:color w:val="0F2D4A"/>
        </w:rPr>
        <w:t xml:space="preserve"> with </w:t>
      </w:r>
      <w:proofErr w:type="spellStart"/>
      <w:r>
        <w:rPr>
          <w:b/>
          <w:bCs/>
          <w:color w:val="0F2D4A"/>
        </w:rPr>
        <w:t>duration_ms</w:t>
      </w:r>
      <w:proofErr w:type="spellEnd"/>
      <w:r>
        <w:rPr>
          <w:b/>
          <w:bCs/>
          <w:color w:val="0F2D4A"/>
        </w:rPr>
        <w:t xml:space="preserve">. On rate limit error from </w:t>
      </w:r>
      <w:proofErr w:type="spellStart"/>
      <w:r>
        <w:rPr>
          <w:b/>
          <w:bCs/>
          <w:color w:val="0F2D4A"/>
        </w:rPr>
        <w:t>Groq</w:t>
      </w:r>
      <w:proofErr w:type="spellEnd"/>
      <w:r>
        <w:rPr>
          <w:b/>
          <w:bCs/>
          <w:color w:val="0F2D4A"/>
        </w:rPr>
        <w:t xml:space="preserve">: wait 30s, retry once with GEMINI_API_KEY via OpenAI-compatible endpoint (https://generativelanguage.googleapis.com/v1beta/openai/). On NSE API failure: continue with </w:t>
      </w:r>
      <w:proofErr w:type="spellStart"/>
      <w:r>
        <w:rPr>
          <w:b/>
          <w:bCs/>
          <w:color w:val="0F2D4A"/>
        </w:rPr>
        <w:t>market_confirmation</w:t>
      </w:r>
      <w:proofErr w:type="spellEnd"/>
      <w:r>
        <w:rPr>
          <w:b/>
          <w:bCs/>
          <w:color w:val="0F2D4A"/>
        </w:rPr>
        <w:t>=0.5 flagged 'unverified'. Always write final state to data/</w:t>
      </w:r>
      <w:proofErr w:type="spellStart"/>
      <w:r>
        <w:rPr>
          <w:b/>
          <w:bCs/>
          <w:color w:val="0F2D4A"/>
        </w:rPr>
        <w:t>audit_log.json</w:t>
      </w:r>
      <w:proofErr w:type="spellEnd"/>
      <w:r>
        <w:rPr>
          <w:b/>
          <w:bCs/>
          <w:color w:val="0F2D4A"/>
        </w:rPr>
        <w:t xml:space="preserve">. Expose </w:t>
      </w:r>
      <w:proofErr w:type="spellStart"/>
      <w:r>
        <w:rPr>
          <w:b/>
          <w:bCs/>
          <w:color w:val="0F2D4A"/>
        </w:rPr>
        <w:t>PipelineState</w:t>
      </w:r>
      <w:proofErr w:type="spellEnd"/>
      <w:r>
        <w:rPr>
          <w:b/>
          <w:bCs/>
          <w:color w:val="0F2D4A"/>
        </w:rPr>
        <w:t xml:space="preserve"> via property </w:t>
      </w:r>
      <w:proofErr w:type="spellStart"/>
      <w:r>
        <w:rPr>
          <w:b/>
          <w:bCs/>
          <w:color w:val="0F2D4A"/>
        </w:rPr>
        <w:t>current_state</w:t>
      </w:r>
      <w:proofErr w:type="spellEnd"/>
      <w:r>
        <w:rPr>
          <w:b/>
          <w:bCs/>
          <w:color w:val="0F2D4A"/>
        </w:rPr>
        <w:t>.</w:t>
      </w:r>
    </w:p>
    <w:p w14:paraId="6816EF2D" w14:textId="77777777" w:rsidR="007F4015" w:rsidRDefault="007F4015">
      <w:pPr>
        <w:spacing w:before="80" w:after="80"/>
      </w:pPr>
    </w:p>
    <w:p w14:paraId="52E27BF8" w14:textId="77777777" w:rsidR="007F4015" w:rsidRDefault="00000000">
      <w:pPr>
        <w:pStyle w:val="Heading2"/>
      </w:pPr>
      <w:r>
        <w:t>Prompt 9 — main.py (</w:t>
      </w:r>
      <w:proofErr w:type="spellStart"/>
      <w:r>
        <w:t>FastAPI</w:t>
      </w:r>
      <w:proofErr w:type="spellEnd"/>
      <w:r>
        <w:t>)</w:t>
      </w:r>
    </w:p>
    <w:p w14:paraId="55BAC524" w14:textId="77777777" w:rsidR="007F4015" w:rsidRDefault="00000000">
      <w:pPr>
        <w:shd w:val="clear" w:color="auto" w:fill="EAF4FB"/>
        <w:spacing w:before="160" w:after="160"/>
        <w:ind w:left="360" w:right="360"/>
      </w:pPr>
      <w:r>
        <w:rPr>
          <w:b/>
          <w:bCs/>
          <w:color w:val="0F2D4A"/>
        </w:rPr>
        <w:t xml:space="preserve">Build backend/main.py with </w:t>
      </w:r>
      <w:proofErr w:type="spellStart"/>
      <w:r>
        <w:rPr>
          <w:b/>
          <w:bCs/>
          <w:color w:val="0F2D4A"/>
        </w:rPr>
        <w:t>FastAPI</w:t>
      </w:r>
      <w:proofErr w:type="spellEnd"/>
      <w:r>
        <w:rPr>
          <w:b/>
          <w:bCs/>
          <w:color w:val="0F2D4A"/>
        </w:rPr>
        <w:t xml:space="preserve">. Add CORS for localhost:5173. Create single </w:t>
      </w:r>
      <w:proofErr w:type="spellStart"/>
      <w:r>
        <w:rPr>
          <w:b/>
          <w:bCs/>
          <w:color w:val="0F2D4A"/>
        </w:rPr>
        <w:t>MosaicOrchestrator</w:t>
      </w:r>
      <w:proofErr w:type="spellEnd"/>
      <w:r>
        <w:rPr>
          <w:b/>
          <w:bCs/>
          <w:color w:val="0F2D4A"/>
        </w:rPr>
        <w:t xml:space="preserve"> instance. </w:t>
      </w:r>
      <w:proofErr w:type="spellStart"/>
      <w:r>
        <w:rPr>
          <w:b/>
          <w:bCs/>
          <w:color w:val="0F2D4A"/>
        </w:rPr>
        <w:t>APScheduler</w:t>
      </w:r>
      <w:proofErr w:type="spellEnd"/>
      <w:r>
        <w:rPr>
          <w:b/>
          <w:bCs/>
          <w:color w:val="0F2D4A"/>
        </w:rPr>
        <w:t xml:space="preserve"> </w:t>
      </w:r>
      <w:proofErr w:type="spellStart"/>
      <w:r>
        <w:rPr>
          <w:b/>
          <w:bCs/>
          <w:color w:val="0F2D4A"/>
        </w:rPr>
        <w:t>AsyncIOScheduler</w:t>
      </w:r>
      <w:proofErr w:type="spellEnd"/>
      <w:r>
        <w:rPr>
          <w:b/>
          <w:bCs/>
          <w:color w:val="0F2D4A"/>
        </w:rPr>
        <w:t>: run orchestrator every 15 minutes. On startup: run once immediately. Endpoints: GET /</w:t>
      </w:r>
      <w:proofErr w:type="spellStart"/>
      <w:r>
        <w:rPr>
          <w:b/>
          <w:bCs/>
          <w:color w:val="0F2D4A"/>
        </w:rPr>
        <w:t>api</w:t>
      </w:r>
      <w:proofErr w:type="spellEnd"/>
      <w:r>
        <w:rPr>
          <w:b/>
          <w:bCs/>
          <w:color w:val="0F2D4A"/>
        </w:rPr>
        <w:t>/</w:t>
      </w:r>
      <w:proofErr w:type="spellStart"/>
      <w:r>
        <w:rPr>
          <w:b/>
          <w:bCs/>
          <w:color w:val="0F2D4A"/>
        </w:rPr>
        <w:t>signals?portfolio</w:t>
      </w:r>
      <w:proofErr w:type="spellEnd"/>
      <w:r>
        <w:rPr>
          <w:b/>
          <w:bCs/>
          <w:color w:val="0F2D4A"/>
        </w:rPr>
        <w:t xml:space="preserve">=HDFCBANK,TCS — return </w:t>
      </w:r>
      <w:proofErr w:type="spellStart"/>
      <w:r>
        <w:rPr>
          <w:b/>
          <w:bCs/>
          <w:color w:val="0F2D4A"/>
        </w:rPr>
        <w:t>signals.json</w:t>
      </w:r>
      <w:proofErr w:type="spellEnd"/>
      <w:r>
        <w:rPr>
          <w:b/>
          <w:bCs/>
          <w:color w:val="0F2D4A"/>
        </w:rPr>
        <w:t xml:space="preserve"> filtered/sorted by portfolio; GET /</w:t>
      </w:r>
      <w:proofErr w:type="spellStart"/>
      <w:r>
        <w:rPr>
          <w:b/>
          <w:bCs/>
          <w:color w:val="0F2D4A"/>
        </w:rPr>
        <w:t>api</w:t>
      </w:r>
      <w:proofErr w:type="spellEnd"/>
      <w:r>
        <w:rPr>
          <w:b/>
          <w:bCs/>
          <w:color w:val="0F2D4A"/>
        </w:rPr>
        <w:t xml:space="preserve">/graph — return </w:t>
      </w:r>
      <w:proofErr w:type="spellStart"/>
      <w:r>
        <w:rPr>
          <w:b/>
          <w:bCs/>
          <w:color w:val="0F2D4A"/>
        </w:rPr>
        <w:t>graph_data.json</w:t>
      </w:r>
      <w:proofErr w:type="spellEnd"/>
      <w:r>
        <w:rPr>
          <w:b/>
          <w:bCs/>
          <w:color w:val="0F2D4A"/>
        </w:rPr>
        <w:t xml:space="preserve"> (</w:t>
      </w:r>
      <w:proofErr w:type="spellStart"/>
      <w:r>
        <w:rPr>
          <w:b/>
          <w:bCs/>
          <w:color w:val="0F2D4A"/>
        </w:rPr>
        <w:t>nodes+edges</w:t>
      </w:r>
      <w:proofErr w:type="spellEnd"/>
      <w:r>
        <w:rPr>
          <w:b/>
          <w:bCs/>
          <w:color w:val="0F2D4A"/>
        </w:rPr>
        <w:t xml:space="preserve"> for D3); GET /</w:t>
      </w:r>
      <w:proofErr w:type="spellStart"/>
      <w:r>
        <w:rPr>
          <w:b/>
          <w:bCs/>
          <w:color w:val="0F2D4A"/>
        </w:rPr>
        <w:t>api</w:t>
      </w:r>
      <w:proofErr w:type="spellEnd"/>
      <w:r>
        <w:rPr>
          <w:b/>
          <w:bCs/>
          <w:color w:val="0F2D4A"/>
        </w:rPr>
        <w:t>/signal/{id}/audio — stream Hindi MP3 file; GET /</w:t>
      </w:r>
      <w:proofErr w:type="spellStart"/>
      <w:r>
        <w:rPr>
          <w:b/>
          <w:bCs/>
          <w:color w:val="0F2D4A"/>
        </w:rPr>
        <w:t>api</w:t>
      </w:r>
      <w:proofErr w:type="spellEnd"/>
      <w:r>
        <w:rPr>
          <w:b/>
          <w:bCs/>
          <w:color w:val="0F2D4A"/>
        </w:rPr>
        <w:t xml:space="preserve">/pipeline/status — return </w:t>
      </w:r>
      <w:proofErr w:type="spellStart"/>
      <w:r>
        <w:rPr>
          <w:b/>
          <w:bCs/>
          <w:color w:val="0F2D4A"/>
        </w:rPr>
        <w:t>orchestrator.current_state</w:t>
      </w:r>
      <w:proofErr w:type="spellEnd"/>
      <w:r>
        <w:rPr>
          <w:b/>
          <w:bCs/>
          <w:color w:val="0F2D4A"/>
        </w:rPr>
        <w:t xml:space="preserve"> as JSON; GET /</w:t>
      </w:r>
      <w:proofErr w:type="spellStart"/>
      <w:r>
        <w:rPr>
          <w:b/>
          <w:bCs/>
          <w:color w:val="0F2D4A"/>
        </w:rPr>
        <w:t>api</w:t>
      </w:r>
      <w:proofErr w:type="spellEnd"/>
      <w:r>
        <w:rPr>
          <w:b/>
          <w:bCs/>
          <w:color w:val="0F2D4A"/>
        </w:rPr>
        <w:t>/</w:t>
      </w:r>
      <w:proofErr w:type="spellStart"/>
      <w:r>
        <w:rPr>
          <w:b/>
          <w:bCs/>
          <w:color w:val="0F2D4A"/>
        </w:rPr>
        <w:t>backtest</w:t>
      </w:r>
      <w:proofErr w:type="spellEnd"/>
      <w:r>
        <w:rPr>
          <w:b/>
          <w:bCs/>
          <w:color w:val="0F2D4A"/>
        </w:rPr>
        <w:t>/</w:t>
      </w:r>
      <w:proofErr w:type="spellStart"/>
      <w:r>
        <w:rPr>
          <w:b/>
          <w:bCs/>
          <w:color w:val="0F2D4A"/>
        </w:rPr>
        <w:t>adani</w:t>
      </w:r>
      <w:proofErr w:type="spellEnd"/>
      <w:r>
        <w:rPr>
          <w:b/>
          <w:bCs/>
          <w:color w:val="0F2D4A"/>
        </w:rPr>
        <w:t xml:space="preserve"> — return hardcoded Adani Jan 2023 scenario: {events: [{date: '2023-01-18', type: 'ET Article', title: 'FIIs pull ₹8000Cr from Adani stocks', source: 'ET Markets'}, {date: '2023-01-20', type: 'ET Article', title: 'Adani Group debt levels under analyst scrutiny', source: 'ET Economy'}, {date: '2023-01-21', type: 'NSE Bulk Deal', title: 'Large sell block in Adani Enterprises', source: 'NSE'}, {date: '2023-01-21', type: 'ET Mosaic Signal', title: 'CONVERGENCE SIGNAL fired — 78% confidence', source: 'System'}, {date: '2023-01-25', type: 'Market Event', title: 'Hindenburg report published', source: 'External'}], note: 'Illustrative </w:t>
      </w:r>
      <w:proofErr w:type="spellStart"/>
      <w:r>
        <w:rPr>
          <w:b/>
          <w:bCs/>
          <w:color w:val="0F2D4A"/>
        </w:rPr>
        <w:t>backtest</w:t>
      </w:r>
      <w:proofErr w:type="spellEnd"/>
      <w:r>
        <w:rPr>
          <w:b/>
          <w:bCs/>
          <w:color w:val="0F2D4A"/>
        </w:rPr>
        <w:t xml:space="preserve"> based on publicly available information.'}</w:t>
      </w:r>
    </w:p>
    <w:p w14:paraId="7929CD11" w14:textId="77777777" w:rsidR="007F4015" w:rsidRDefault="007F4015">
      <w:pPr>
        <w:spacing w:before="80" w:after="80"/>
      </w:pPr>
    </w:p>
    <w:p w14:paraId="53AD00F5" w14:textId="77777777" w:rsidR="007F4015" w:rsidRDefault="00000000">
      <w:pPr>
        <w:pStyle w:val="Heading2"/>
      </w:pPr>
      <w:r>
        <w:t xml:space="preserve">Prompt 10 — </w:t>
      </w:r>
      <w:proofErr w:type="spellStart"/>
      <w:r>
        <w:t>KnowledgeGraph.jsx</w:t>
      </w:r>
      <w:proofErr w:type="spellEnd"/>
    </w:p>
    <w:p w14:paraId="2F0A938B" w14:textId="77777777" w:rsidR="007F4015" w:rsidRDefault="00000000">
      <w:pPr>
        <w:shd w:val="clear" w:color="auto" w:fill="EAF4FB"/>
        <w:spacing w:before="160" w:after="160"/>
        <w:ind w:left="360" w:right="360"/>
      </w:pPr>
      <w:r>
        <w:rPr>
          <w:b/>
          <w:bCs/>
          <w:color w:val="0F2D4A"/>
        </w:rPr>
        <w:t>Build frontend/</w:t>
      </w:r>
      <w:proofErr w:type="spellStart"/>
      <w:r>
        <w:rPr>
          <w:b/>
          <w:bCs/>
          <w:color w:val="0F2D4A"/>
        </w:rPr>
        <w:t>src</w:t>
      </w:r>
      <w:proofErr w:type="spellEnd"/>
      <w:r>
        <w:rPr>
          <w:b/>
          <w:bCs/>
          <w:color w:val="0F2D4A"/>
        </w:rPr>
        <w:t>/components/</w:t>
      </w:r>
      <w:proofErr w:type="spellStart"/>
      <w:r>
        <w:rPr>
          <w:b/>
          <w:bCs/>
          <w:color w:val="0F2D4A"/>
        </w:rPr>
        <w:t>KnowledgeGraph.jsx</w:t>
      </w:r>
      <w:proofErr w:type="spellEnd"/>
      <w:r>
        <w:rPr>
          <w:b/>
          <w:bCs/>
          <w:color w:val="0F2D4A"/>
        </w:rPr>
        <w:t xml:space="preserve"> using D3 v7 from CDN (cdnjs.cloudflare.com/ajax/libs/d3/7.8.5/d3.min.js). Props: nodes, edges, </w:t>
      </w:r>
      <w:proofErr w:type="spellStart"/>
      <w:r>
        <w:rPr>
          <w:b/>
          <w:bCs/>
          <w:color w:val="0F2D4A"/>
        </w:rPr>
        <w:t>onNodeClick</w:t>
      </w:r>
      <w:proofErr w:type="spellEnd"/>
      <w:r>
        <w:rPr>
          <w:b/>
          <w:bCs/>
          <w:color w:val="0F2D4A"/>
        </w:rPr>
        <w:t>. Dark theme: background #0A1628 on the canvas only (not outer div). Nodes: circles, radius = 8 + (</w:t>
      </w:r>
      <w:proofErr w:type="spellStart"/>
      <w:r>
        <w:rPr>
          <w:b/>
          <w:bCs/>
          <w:color w:val="0F2D4A"/>
        </w:rPr>
        <w:t>connections_count</w:t>
      </w:r>
      <w:proofErr w:type="spellEnd"/>
      <w:r>
        <w:rPr>
          <w:b/>
          <w:bCs/>
          <w:color w:val="0F2D4A"/>
        </w:rPr>
        <w:t xml:space="preserve"> * 2) capped at 28px. </w:t>
      </w:r>
      <w:proofErr w:type="spellStart"/>
      <w:r>
        <w:rPr>
          <w:b/>
          <w:bCs/>
          <w:color w:val="0F2D4A"/>
        </w:rPr>
        <w:t>Color</w:t>
      </w:r>
      <w:proofErr w:type="spellEnd"/>
      <w:r>
        <w:rPr>
          <w:b/>
          <w:bCs/>
          <w:color w:val="0F2D4A"/>
        </w:rPr>
        <w:t xml:space="preserve"> by sector using this exact map: {Banking: '#4F86C6', IT: '#7B68EE', Metals: '#CD853F', Energy: '#FF8C00', Pharma: '#3CB371', FMCG: '#FF69B4', Other: '#888888'}. Edge stroke </w:t>
      </w:r>
      <w:proofErr w:type="spellStart"/>
      <w:r>
        <w:rPr>
          <w:b/>
          <w:bCs/>
          <w:color w:val="0F2D4A"/>
        </w:rPr>
        <w:t>color</w:t>
      </w:r>
      <w:proofErr w:type="spellEnd"/>
      <w:r>
        <w:rPr>
          <w:b/>
          <w:bCs/>
          <w:color w:val="0F2D4A"/>
        </w:rPr>
        <w:t xml:space="preserve">: red=#E24B4A for HIGH severity, amber=#EF9F27 for MEDIUM, </w:t>
      </w:r>
      <w:proofErr w:type="spellStart"/>
      <w:r>
        <w:rPr>
          <w:b/>
          <w:bCs/>
          <w:color w:val="0F2D4A"/>
        </w:rPr>
        <w:t>gray</w:t>
      </w:r>
      <w:proofErr w:type="spellEnd"/>
      <w:r>
        <w:rPr>
          <w:b/>
          <w:bCs/>
          <w:color w:val="0F2D4A"/>
        </w:rPr>
        <w:t xml:space="preserve">=#888780 for LOW. Edge </w:t>
      </w:r>
      <w:proofErr w:type="spellStart"/>
      <w:r>
        <w:rPr>
          <w:b/>
          <w:bCs/>
          <w:color w:val="0F2D4A"/>
        </w:rPr>
        <w:t>strokeWidth</w:t>
      </w:r>
      <w:proofErr w:type="spellEnd"/>
      <w:r>
        <w:rPr>
          <w:b/>
          <w:bCs/>
          <w:color w:val="0F2D4A"/>
        </w:rPr>
        <w:t xml:space="preserve">: confidence/33 (max 3px). Nodes where signal confidence &gt; 75: add CSS pulse animation (scale 1 to 1.15, 1.5s loop). On hover: show tooltip div (outside SVG, position: absolute) with article title, date, sector, confidence score. On click: call </w:t>
      </w:r>
      <w:proofErr w:type="spellStart"/>
      <w:r>
        <w:rPr>
          <w:b/>
          <w:bCs/>
          <w:color w:val="0F2D4A"/>
        </w:rPr>
        <w:t>onNodeClick</w:t>
      </w:r>
      <w:proofErr w:type="spellEnd"/>
      <w:r>
        <w:rPr>
          <w:b/>
          <w:bCs/>
          <w:color w:val="0F2D4A"/>
        </w:rPr>
        <w:t xml:space="preserve">(node). D3 </w:t>
      </w:r>
      <w:proofErr w:type="spellStart"/>
      <w:r>
        <w:rPr>
          <w:b/>
          <w:bCs/>
          <w:color w:val="0F2D4A"/>
        </w:rPr>
        <w:t>forceSimulation</w:t>
      </w:r>
      <w:proofErr w:type="spellEnd"/>
      <w:r>
        <w:rPr>
          <w:b/>
          <w:bCs/>
          <w:color w:val="0F2D4A"/>
        </w:rPr>
        <w:t xml:space="preserve">: </w:t>
      </w:r>
      <w:proofErr w:type="spellStart"/>
      <w:r>
        <w:rPr>
          <w:b/>
          <w:bCs/>
          <w:color w:val="0F2D4A"/>
        </w:rPr>
        <w:t>forceLink</w:t>
      </w:r>
      <w:proofErr w:type="spellEnd"/>
      <w:r>
        <w:rPr>
          <w:b/>
          <w:bCs/>
          <w:color w:val="0F2D4A"/>
        </w:rPr>
        <w:t>(edges).id(d=&gt;d.id</w:t>
      </w:r>
      <w:proofErr w:type="gramStart"/>
      <w:r>
        <w:rPr>
          <w:b/>
          <w:bCs/>
          <w:color w:val="0F2D4A"/>
        </w:rPr>
        <w:t>).distance</w:t>
      </w:r>
      <w:proofErr w:type="gramEnd"/>
      <w:r>
        <w:rPr>
          <w:b/>
          <w:bCs/>
          <w:color w:val="0F2D4A"/>
        </w:rPr>
        <w:t xml:space="preserve">(80), </w:t>
      </w:r>
      <w:proofErr w:type="spellStart"/>
      <w:proofErr w:type="gramStart"/>
      <w:r>
        <w:rPr>
          <w:b/>
          <w:bCs/>
          <w:color w:val="0F2D4A"/>
        </w:rPr>
        <w:t>forceManyBody</w:t>
      </w:r>
      <w:proofErr w:type="spellEnd"/>
      <w:r>
        <w:rPr>
          <w:b/>
          <w:bCs/>
          <w:color w:val="0F2D4A"/>
        </w:rPr>
        <w:t>(</w:t>
      </w:r>
      <w:proofErr w:type="gramEnd"/>
      <w:r>
        <w:rPr>
          <w:b/>
          <w:bCs/>
          <w:color w:val="0F2D4A"/>
        </w:rPr>
        <w:t xml:space="preserve">-150), </w:t>
      </w:r>
      <w:proofErr w:type="spellStart"/>
      <w:proofErr w:type="gramStart"/>
      <w:r>
        <w:rPr>
          <w:b/>
          <w:bCs/>
          <w:color w:val="0F2D4A"/>
        </w:rPr>
        <w:t>forceCenter</w:t>
      </w:r>
      <w:proofErr w:type="spellEnd"/>
      <w:r>
        <w:rPr>
          <w:b/>
          <w:bCs/>
          <w:color w:val="0F2D4A"/>
        </w:rPr>
        <w:t>(</w:t>
      </w:r>
      <w:proofErr w:type="gramEnd"/>
      <w:r>
        <w:rPr>
          <w:b/>
          <w:bCs/>
          <w:color w:val="0F2D4A"/>
        </w:rPr>
        <w:t xml:space="preserve">width/2, height/2), </w:t>
      </w:r>
      <w:proofErr w:type="spellStart"/>
      <w:r>
        <w:rPr>
          <w:b/>
          <w:bCs/>
          <w:color w:val="0F2D4A"/>
        </w:rPr>
        <w:t>forceCollide</w:t>
      </w:r>
      <w:proofErr w:type="spellEnd"/>
      <w:r>
        <w:rPr>
          <w:b/>
          <w:bCs/>
          <w:color w:val="0F2D4A"/>
        </w:rPr>
        <w:t xml:space="preserve">(radius+4). New nodes animate in: set initial opacity=0, transition opacity to 1 over 600ms. Add legend div bottom-left: </w:t>
      </w:r>
      <w:proofErr w:type="spellStart"/>
      <w:r>
        <w:rPr>
          <w:b/>
          <w:bCs/>
          <w:color w:val="0F2D4A"/>
        </w:rPr>
        <w:t>colored</w:t>
      </w:r>
      <w:proofErr w:type="spellEnd"/>
      <w:r>
        <w:rPr>
          <w:b/>
          <w:bCs/>
          <w:color w:val="0F2D4A"/>
        </w:rPr>
        <w:t xml:space="preserve"> dot + sector name for each sector present. Fill parent div width and height (use </w:t>
      </w:r>
      <w:proofErr w:type="spellStart"/>
      <w:r>
        <w:rPr>
          <w:b/>
          <w:bCs/>
          <w:color w:val="0F2D4A"/>
        </w:rPr>
        <w:t>ResizeObserver</w:t>
      </w:r>
      <w:proofErr w:type="spellEnd"/>
      <w:r>
        <w:rPr>
          <w:b/>
          <w:bCs/>
          <w:color w:val="0F2D4A"/>
        </w:rPr>
        <w:t>). Export as default.</w:t>
      </w:r>
    </w:p>
    <w:p w14:paraId="43CAFB7C" w14:textId="77777777" w:rsidR="007F4015" w:rsidRDefault="007F4015">
      <w:pPr>
        <w:spacing w:before="80" w:after="80"/>
      </w:pPr>
    </w:p>
    <w:p w14:paraId="5D1EA288" w14:textId="77777777" w:rsidR="007F4015" w:rsidRDefault="00000000">
      <w:pPr>
        <w:pStyle w:val="Heading2"/>
      </w:pPr>
      <w:r>
        <w:lastRenderedPageBreak/>
        <w:t xml:space="preserve">Prompt 11 — </w:t>
      </w:r>
      <w:proofErr w:type="spellStart"/>
      <w:r>
        <w:t>SignalFeed.jsx</w:t>
      </w:r>
      <w:proofErr w:type="spellEnd"/>
      <w:r>
        <w:t xml:space="preserve"> + </w:t>
      </w:r>
      <w:proofErr w:type="spellStart"/>
      <w:r>
        <w:t>SignalDetail.jsx</w:t>
      </w:r>
      <w:proofErr w:type="spellEnd"/>
    </w:p>
    <w:p w14:paraId="7B4E171D" w14:textId="77777777" w:rsidR="007F4015" w:rsidRDefault="00000000">
      <w:pPr>
        <w:shd w:val="clear" w:color="auto" w:fill="EAF4FB"/>
        <w:spacing w:before="160" w:after="160"/>
        <w:ind w:left="360" w:right="360"/>
      </w:pPr>
      <w:r>
        <w:rPr>
          <w:b/>
          <w:bCs/>
          <w:color w:val="0F2D4A"/>
        </w:rPr>
        <w:t>Build frontend/</w:t>
      </w:r>
      <w:proofErr w:type="spellStart"/>
      <w:r>
        <w:rPr>
          <w:b/>
          <w:bCs/>
          <w:color w:val="0F2D4A"/>
        </w:rPr>
        <w:t>src</w:t>
      </w:r>
      <w:proofErr w:type="spellEnd"/>
      <w:r>
        <w:rPr>
          <w:b/>
          <w:bCs/>
          <w:color w:val="0F2D4A"/>
        </w:rPr>
        <w:t>/components/</w:t>
      </w:r>
      <w:proofErr w:type="spellStart"/>
      <w:r>
        <w:rPr>
          <w:b/>
          <w:bCs/>
          <w:color w:val="0F2D4A"/>
        </w:rPr>
        <w:t>SignalFeed.jsx</w:t>
      </w:r>
      <w:proofErr w:type="spellEnd"/>
      <w:r>
        <w:rPr>
          <w:b/>
          <w:bCs/>
          <w:color w:val="0F2D4A"/>
        </w:rPr>
        <w:t xml:space="preserve"> using @tremor/react Card and Badge components. Props: signals array, </w:t>
      </w:r>
      <w:proofErr w:type="spellStart"/>
      <w:r>
        <w:rPr>
          <w:b/>
          <w:bCs/>
          <w:color w:val="0F2D4A"/>
        </w:rPr>
        <w:t>onSignalClick</w:t>
      </w:r>
      <w:proofErr w:type="spellEnd"/>
      <w:r>
        <w:rPr>
          <w:b/>
          <w:bCs/>
          <w:color w:val="0F2D4A"/>
        </w:rPr>
        <w:t xml:space="preserve">, </w:t>
      </w:r>
      <w:proofErr w:type="spellStart"/>
      <w:r>
        <w:rPr>
          <w:b/>
          <w:bCs/>
          <w:color w:val="0F2D4A"/>
        </w:rPr>
        <w:t>selectedSignalId</w:t>
      </w:r>
      <w:proofErr w:type="spellEnd"/>
      <w:r>
        <w:rPr>
          <w:b/>
          <w:bCs/>
          <w:color w:val="0F2D4A"/>
        </w:rPr>
        <w:t xml:space="preserve">. Render vertical list of signal cards. Each card: Badge for severity (red/amber/green using Tremor </w:t>
      </w:r>
      <w:proofErr w:type="spellStart"/>
      <w:r>
        <w:rPr>
          <w:b/>
          <w:bCs/>
          <w:color w:val="0F2D4A"/>
        </w:rPr>
        <w:t>color</w:t>
      </w:r>
      <w:proofErr w:type="spellEnd"/>
      <w:r>
        <w:rPr>
          <w:b/>
          <w:bCs/>
          <w:color w:val="0F2D4A"/>
        </w:rPr>
        <w:t xml:space="preserve"> prop), Badge for freshness (BREAKING pulse animation), text headline (bold), text 2-line summary, ProgressBar for confidence (Tremor ProgressBar), small pills for source article titles, timestamp. Selected card: add blue border. Cards slide in from right using CSS transform </w:t>
      </w:r>
      <w:proofErr w:type="spellStart"/>
      <w:proofErr w:type="gramStart"/>
      <w:r>
        <w:rPr>
          <w:b/>
          <w:bCs/>
          <w:color w:val="0F2D4A"/>
        </w:rPr>
        <w:t>translateX</w:t>
      </w:r>
      <w:proofErr w:type="spellEnd"/>
      <w:r>
        <w:rPr>
          <w:b/>
          <w:bCs/>
          <w:color w:val="0F2D4A"/>
        </w:rPr>
        <w:t>(</w:t>
      </w:r>
      <w:proofErr w:type="gramEnd"/>
      <w:r>
        <w:rPr>
          <w:b/>
          <w:bCs/>
          <w:color w:val="0F2D4A"/>
        </w:rPr>
        <w:t xml:space="preserve">100%) to 0 on mount. Add header stats row using Tremor Metric components: total signals count, portfolio direct matches count, pipeline last run time. Also build </w:t>
      </w:r>
      <w:proofErr w:type="spellStart"/>
      <w:r>
        <w:rPr>
          <w:b/>
          <w:bCs/>
          <w:color w:val="0F2D4A"/>
        </w:rPr>
        <w:t>SignalDetail.jsx</w:t>
      </w:r>
      <w:proofErr w:type="spellEnd"/>
      <w:r>
        <w:rPr>
          <w:b/>
          <w:bCs/>
          <w:color w:val="0F2D4A"/>
        </w:rPr>
        <w:t xml:space="preserve">: takes </w:t>
      </w:r>
      <w:proofErr w:type="spellStart"/>
      <w:r>
        <w:rPr>
          <w:b/>
          <w:bCs/>
          <w:color w:val="0F2D4A"/>
        </w:rPr>
        <w:t>selectedSignal</w:t>
      </w:r>
      <w:proofErr w:type="spellEnd"/>
      <w:r>
        <w:rPr>
          <w:b/>
          <w:bCs/>
          <w:color w:val="0F2D4A"/>
        </w:rPr>
        <w:t xml:space="preserve"> prop. 4 evidence sections with section headers: ET Articles (list of sources with links), Market Data (bulk deal amount, volume spike bool, price change), Technical Indicators (RSI value + classification, MACD signal, Bollinger position, DMA position, </w:t>
      </w:r>
      <w:proofErr w:type="spellStart"/>
      <w:r>
        <w:rPr>
          <w:b/>
          <w:bCs/>
          <w:color w:val="0F2D4A"/>
        </w:rPr>
        <w:t>tech_score</w:t>
      </w:r>
      <w:proofErr w:type="spellEnd"/>
      <w:r>
        <w:rPr>
          <w:b/>
          <w:bCs/>
          <w:color w:val="0F2D4A"/>
        </w:rPr>
        <w:t xml:space="preserve">), Contagion (type, affected peers, </w:t>
      </w:r>
      <w:proofErr w:type="spellStart"/>
      <w:r>
        <w:rPr>
          <w:b/>
          <w:bCs/>
          <w:color w:val="0F2D4A"/>
        </w:rPr>
        <w:t>contagion_note</w:t>
      </w:r>
      <w:proofErr w:type="spellEnd"/>
      <w:r>
        <w:rPr>
          <w:b/>
          <w:bCs/>
          <w:color w:val="0F2D4A"/>
        </w:rPr>
        <w:t>). Then action buttons row: 3 buttons for ADD_WATCHLIST / REDUCE_EXPOSURE / INCREASE_MONITORING. Clicking calls POST /</w:t>
      </w:r>
      <w:proofErr w:type="spellStart"/>
      <w:r>
        <w:rPr>
          <w:b/>
          <w:bCs/>
          <w:color w:val="0F2D4A"/>
        </w:rPr>
        <w:t>api</w:t>
      </w:r>
      <w:proofErr w:type="spellEnd"/>
      <w:r>
        <w:rPr>
          <w:b/>
          <w:bCs/>
          <w:color w:val="0F2D4A"/>
        </w:rPr>
        <w:t xml:space="preserve">/action with </w:t>
      </w:r>
      <w:proofErr w:type="spellStart"/>
      <w:r>
        <w:rPr>
          <w:b/>
          <w:bCs/>
          <w:color w:val="0F2D4A"/>
        </w:rPr>
        <w:t>signal_id</w:t>
      </w:r>
      <w:proofErr w:type="spellEnd"/>
      <w:r>
        <w:rPr>
          <w:b/>
          <w:bCs/>
          <w:color w:val="0F2D4A"/>
        </w:rPr>
        <w:t xml:space="preserve"> and </w:t>
      </w:r>
      <w:proofErr w:type="spellStart"/>
      <w:r>
        <w:rPr>
          <w:b/>
          <w:bCs/>
          <w:color w:val="0F2D4A"/>
        </w:rPr>
        <w:t>action_type</w:t>
      </w:r>
      <w:proofErr w:type="spellEnd"/>
      <w:r>
        <w:rPr>
          <w:b/>
          <w:bCs/>
          <w:color w:val="0F2D4A"/>
        </w:rPr>
        <w:t xml:space="preserve">. Show Hindi audio player if </w:t>
      </w:r>
      <w:proofErr w:type="spellStart"/>
      <w:r>
        <w:rPr>
          <w:b/>
          <w:bCs/>
          <w:color w:val="0F2D4A"/>
        </w:rPr>
        <w:t>audio_path</w:t>
      </w:r>
      <w:proofErr w:type="spellEnd"/>
      <w:r>
        <w:rPr>
          <w:b/>
          <w:bCs/>
          <w:color w:val="0F2D4A"/>
        </w:rPr>
        <w:t xml:space="preserve"> present. Always show disclaimer in muted text.</w:t>
      </w:r>
    </w:p>
    <w:p w14:paraId="7DD9C052" w14:textId="77777777" w:rsidR="007F4015" w:rsidRDefault="007F4015">
      <w:pPr>
        <w:spacing w:before="80" w:after="80"/>
      </w:pPr>
    </w:p>
    <w:p w14:paraId="25B415AF" w14:textId="77777777" w:rsidR="007F4015" w:rsidRDefault="00000000">
      <w:pPr>
        <w:pStyle w:val="Heading2"/>
      </w:pPr>
      <w:r>
        <w:t xml:space="preserve">Prompt 12 — </w:t>
      </w:r>
      <w:proofErr w:type="spellStart"/>
      <w:r>
        <w:t>App.jsx</w:t>
      </w:r>
      <w:proofErr w:type="spellEnd"/>
      <w:r>
        <w:t xml:space="preserve"> (complete layout + </w:t>
      </w:r>
      <w:proofErr w:type="spellStart"/>
      <w:r>
        <w:t>PortfolioOnboarding</w:t>
      </w:r>
      <w:proofErr w:type="spellEnd"/>
      <w:r>
        <w:t xml:space="preserve"> + </w:t>
      </w:r>
      <w:proofErr w:type="spellStart"/>
      <w:r>
        <w:t>PipelineStatus</w:t>
      </w:r>
      <w:proofErr w:type="spellEnd"/>
      <w:r>
        <w:t>)</w:t>
      </w:r>
    </w:p>
    <w:p w14:paraId="08B092D9" w14:textId="77777777" w:rsidR="007F4015" w:rsidRDefault="00000000">
      <w:pPr>
        <w:shd w:val="clear" w:color="auto" w:fill="EAF4FB"/>
        <w:spacing w:before="160" w:after="160"/>
        <w:ind w:left="360" w:right="360"/>
      </w:pPr>
      <w:r>
        <w:rPr>
          <w:b/>
          <w:bCs/>
          <w:color w:val="0F2D4A"/>
        </w:rPr>
        <w:t>Build frontend/</w:t>
      </w:r>
      <w:proofErr w:type="spellStart"/>
      <w:r>
        <w:rPr>
          <w:b/>
          <w:bCs/>
          <w:color w:val="0F2D4A"/>
        </w:rPr>
        <w:t>src</w:t>
      </w:r>
      <w:proofErr w:type="spellEnd"/>
      <w:r>
        <w:rPr>
          <w:b/>
          <w:bCs/>
          <w:color w:val="0F2D4A"/>
        </w:rPr>
        <w:t>/</w:t>
      </w:r>
      <w:proofErr w:type="spellStart"/>
      <w:r>
        <w:rPr>
          <w:b/>
          <w:bCs/>
          <w:color w:val="0F2D4A"/>
        </w:rPr>
        <w:t>App.jsx</w:t>
      </w:r>
      <w:proofErr w:type="spellEnd"/>
      <w:r>
        <w:rPr>
          <w:b/>
          <w:bCs/>
          <w:color w:val="0F2D4A"/>
        </w:rPr>
        <w:t xml:space="preserve"> as the main dashboard. Also build </w:t>
      </w:r>
      <w:proofErr w:type="spellStart"/>
      <w:r>
        <w:rPr>
          <w:b/>
          <w:bCs/>
          <w:color w:val="0F2D4A"/>
        </w:rPr>
        <w:t>PortfolioOnboarding.jsx</w:t>
      </w:r>
      <w:proofErr w:type="spellEnd"/>
      <w:r>
        <w:rPr>
          <w:b/>
          <w:bCs/>
          <w:color w:val="0F2D4A"/>
        </w:rPr>
        <w:t xml:space="preserve"> and </w:t>
      </w:r>
      <w:proofErr w:type="spellStart"/>
      <w:r>
        <w:rPr>
          <w:b/>
          <w:bCs/>
          <w:color w:val="0F2D4A"/>
        </w:rPr>
        <w:t>PipelineStatus.jsx</w:t>
      </w:r>
      <w:proofErr w:type="spellEnd"/>
      <w:r>
        <w:rPr>
          <w:b/>
          <w:bCs/>
          <w:color w:val="0F2D4A"/>
        </w:rPr>
        <w:t xml:space="preserve"> inline or as separate files. Layout: dark background (#0A1628), 3-panel grid: left 55% = </w:t>
      </w:r>
      <w:proofErr w:type="spellStart"/>
      <w:r>
        <w:rPr>
          <w:b/>
          <w:bCs/>
          <w:color w:val="0F2D4A"/>
        </w:rPr>
        <w:t>KnowledgeGraph</w:t>
      </w:r>
      <w:proofErr w:type="spellEnd"/>
      <w:r>
        <w:rPr>
          <w:b/>
          <w:bCs/>
          <w:color w:val="0F2D4A"/>
        </w:rPr>
        <w:t xml:space="preserve">, right-top 55% = </w:t>
      </w:r>
      <w:proofErr w:type="spellStart"/>
      <w:r>
        <w:rPr>
          <w:b/>
          <w:bCs/>
          <w:color w:val="0F2D4A"/>
        </w:rPr>
        <w:t>SignalFeed</w:t>
      </w:r>
      <w:proofErr w:type="spellEnd"/>
      <w:r>
        <w:rPr>
          <w:b/>
          <w:bCs/>
          <w:color w:val="0F2D4A"/>
        </w:rPr>
        <w:t xml:space="preserve">, right-bottom 45% = </w:t>
      </w:r>
      <w:proofErr w:type="spellStart"/>
      <w:r>
        <w:rPr>
          <w:b/>
          <w:bCs/>
          <w:color w:val="0F2D4A"/>
        </w:rPr>
        <w:t>SignalDetail</w:t>
      </w:r>
      <w:proofErr w:type="spellEnd"/>
      <w:r>
        <w:rPr>
          <w:b/>
          <w:bCs/>
          <w:color w:val="0F2D4A"/>
        </w:rPr>
        <w:t xml:space="preserve">. Top bar: 'ET MOSAIC' logo text (white, bold), </w:t>
      </w:r>
      <w:proofErr w:type="spellStart"/>
      <w:r>
        <w:rPr>
          <w:b/>
          <w:bCs/>
          <w:color w:val="0F2D4A"/>
        </w:rPr>
        <w:t>PipelineStatus</w:t>
      </w:r>
      <w:proofErr w:type="spellEnd"/>
      <w:r>
        <w:rPr>
          <w:b/>
          <w:bCs/>
          <w:color w:val="0F2D4A"/>
        </w:rPr>
        <w:t xml:space="preserve"> component (shows green pulsing dot + 'LIVE' or last run time from GET /</w:t>
      </w:r>
      <w:proofErr w:type="spellStart"/>
      <w:r>
        <w:rPr>
          <w:b/>
          <w:bCs/>
          <w:color w:val="0F2D4A"/>
        </w:rPr>
        <w:t>api</w:t>
      </w:r>
      <w:proofErr w:type="spellEnd"/>
      <w:r>
        <w:rPr>
          <w:b/>
          <w:bCs/>
          <w:color w:val="0F2D4A"/>
        </w:rPr>
        <w:t>/pipeline/status), search input (calls /</w:t>
      </w:r>
      <w:proofErr w:type="spellStart"/>
      <w:r>
        <w:rPr>
          <w:b/>
          <w:bCs/>
          <w:color w:val="0F2D4A"/>
        </w:rPr>
        <w:t>api</w:t>
      </w:r>
      <w:proofErr w:type="spellEnd"/>
      <w:r>
        <w:rPr>
          <w:b/>
          <w:bCs/>
          <w:color w:val="0F2D4A"/>
        </w:rPr>
        <w:t>/</w:t>
      </w:r>
      <w:proofErr w:type="spellStart"/>
      <w:r>
        <w:rPr>
          <w:b/>
          <w:bCs/>
          <w:color w:val="0F2D4A"/>
        </w:rPr>
        <w:t>signals?q</w:t>
      </w:r>
      <w:proofErr w:type="spellEnd"/>
      <w:r>
        <w:rPr>
          <w:b/>
          <w:bCs/>
          <w:color w:val="0F2D4A"/>
        </w:rPr>
        <w:t>=company), gear icon that opens portfolio editor, '</w:t>
      </w:r>
      <w:proofErr w:type="spellStart"/>
      <w:r>
        <w:rPr>
          <w:b/>
          <w:bCs/>
          <w:color w:val="0F2D4A"/>
        </w:rPr>
        <w:t>Backtest</w:t>
      </w:r>
      <w:proofErr w:type="spellEnd"/>
      <w:r>
        <w:rPr>
          <w:b/>
          <w:bCs/>
          <w:color w:val="0F2D4A"/>
        </w:rPr>
        <w:t xml:space="preserve">: Adani 2023' button. </w:t>
      </w:r>
      <w:proofErr w:type="spellStart"/>
      <w:r>
        <w:rPr>
          <w:b/>
          <w:bCs/>
          <w:color w:val="0F2D4A"/>
        </w:rPr>
        <w:t>PortfolioOnboarding</w:t>
      </w:r>
      <w:proofErr w:type="spellEnd"/>
      <w:r>
        <w:rPr>
          <w:b/>
          <w:bCs/>
          <w:color w:val="0F2D4A"/>
        </w:rPr>
        <w:t xml:space="preserve">: shown on first visit (check </w:t>
      </w:r>
      <w:proofErr w:type="spellStart"/>
      <w:r>
        <w:rPr>
          <w:b/>
          <w:bCs/>
          <w:color w:val="0F2D4A"/>
        </w:rPr>
        <w:t>localStorage.getItem</w:t>
      </w:r>
      <w:proofErr w:type="spellEnd"/>
      <w:r>
        <w:rPr>
          <w:b/>
          <w:bCs/>
          <w:color w:val="0F2D4A"/>
        </w:rPr>
        <w:t>('</w:t>
      </w:r>
      <w:proofErr w:type="spellStart"/>
      <w:r>
        <w:rPr>
          <w:b/>
          <w:bCs/>
          <w:color w:val="0F2D4A"/>
        </w:rPr>
        <w:t>et_portfolio</w:t>
      </w:r>
      <w:proofErr w:type="spellEnd"/>
      <w:r>
        <w:rPr>
          <w:b/>
          <w:bCs/>
          <w:color w:val="0F2D4A"/>
        </w:rPr>
        <w:t xml:space="preserve">')). Full-screen modal overlay. Title 'Your portfolio'. Subtitle 'Enter your NSE ticker symbols to personalise signals'. Up to 10 text inputs. Save button stores array as </w:t>
      </w:r>
      <w:proofErr w:type="spellStart"/>
      <w:r>
        <w:rPr>
          <w:b/>
          <w:bCs/>
          <w:color w:val="0F2D4A"/>
        </w:rPr>
        <w:t>localStorage.setItem</w:t>
      </w:r>
      <w:proofErr w:type="spellEnd"/>
      <w:r>
        <w:rPr>
          <w:b/>
          <w:bCs/>
          <w:color w:val="0F2D4A"/>
        </w:rPr>
        <w:t>('</w:t>
      </w:r>
      <w:proofErr w:type="spellStart"/>
      <w:r>
        <w:rPr>
          <w:b/>
          <w:bCs/>
          <w:color w:val="0F2D4A"/>
        </w:rPr>
        <w:t>et_portfolio</w:t>
      </w:r>
      <w:proofErr w:type="spellEnd"/>
      <w:r>
        <w:rPr>
          <w:b/>
          <w:bCs/>
          <w:color w:val="0F2D4A"/>
        </w:rPr>
        <w:t xml:space="preserve">', </w:t>
      </w:r>
      <w:proofErr w:type="spellStart"/>
      <w:r>
        <w:rPr>
          <w:b/>
          <w:bCs/>
          <w:color w:val="0F2D4A"/>
        </w:rPr>
        <w:t>JSON.stringify</w:t>
      </w:r>
      <w:proofErr w:type="spellEnd"/>
      <w:r>
        <w:rPr>
          <w:b/>
          <w:bCs/>
          <w:color w:val="0F2D4A"/>
        </w:rPr>
        <w:t xml:space="preserve">(tickers)) and closes. </w:t>
      </w:r>
      <w:proofErr w:type="spellStart"/>
      <w:r>
        <w:rPr>
          <w:b/>
          <w:bCs/>
          <w:color w:val="0F2D4A"/>
        </w:rPr>
        <w:t>PipelineStatus</w:t>
      </w:r>
      <w:proofErr w:type="spellEnd"/>
      <w:r>
        <w:rPr>
          <w:b/>
          <w:bCs/>
          <w:color w:val="0F2D4A"/>
        </w:rPr>
        <w:t>: polls GET /</w:t>
      </w:r>
      <w:proofErr w:type="spellStart"/>
      <w:r>
        <w:rPr>
          <w:b/>
          <w:bCs/>
          <w:color w:val="0F2D4A"/>
        </w:rPr>
        <w:t>api</w:t>
      </w:r>
      <w:proofErr w:type="spellEnd"/>
      <w:r>
        <w:rPr>
          <w:b/>
          <w:bCs/>
          <w:color w:val="0F2D4A"/>
        </w:rPr>
        <w:t xml:space="preserve">/pipeline/status every 60s. Shows: green dot if status=complete, amber if running, red if failed. Shows 'last updated: </w:t>
      </w:r>
      <w:proofErr w:type="spellStart"/>
      <w:r>
        <w:rPr>
          <w:b/>
          <w:bCs/>
          <w:color w:val="0F2D4A"/>
        </w:rPr>
        <w:t>Xm</w:t>
      </w:r>
      <w:proofErr w:type="spellEnd"/>
      <w:r>
        <w:rPr>
          <w:b/>
          <w:bCs/>
          <w:color w:val="0F2D4A"/>
        </w:rPr>
        <w:t xml:space="preserve"> ago'. Data polling: poll GET /</w:t>
      </w:r>
      <w:proofErr w:type="spellStart"/>
      <w:r>
        <w:rPr>
          <w:b/>
          <w:bCs/>
          <w:color w:val="0F2D4A"/>
        </w:rPr>
        <w:t>api</w:t>
      </w:r>
      <w:proofErr w:type="spellEnd"/>
      <w:r>
        <w:rPr>
          <w:b/>
          <w:bCs/>
          <w:color w:val="0F2D4A"/>
        </w:rPr>
        <w:t>/</w:t>
      </w:r>
      <w:proofErr w:type="spellStart"/>
      <w:r>
        <w:rPr>
          <w:b/>
          <w:bCs/>
          <w:color w:val="0F2D4A"/>
        </w:rPr>
        <w:t>signals?portfolio</w:t>
      </w:r>
      <w:proofErr w:type="spellEnd"/>
      <w:r>
        <w:rPr>
          <w:b/>
          <w:bCs/>
          <w:color w:val="0F2D4A"/>
        </w:rPr>
        <w:t>={tickers} and GET /</w:t>
      </w:r>
      <w:proofErr w:type="spellStart"/>
      <w:r>
        <w:rPr>
          <w:b/>
          <w:bCs/>
          <w:color w:val="0F2D4A"/>
        </w:rPr>
        <w:t>api</w:t>
      </w:r>
      <w:proofErr w:type="spellEnd"/>
      <w:r>
        <w:rPr>
          <w:b/>
          <w:bCs/>
          <w:color w:val="0F2D4A"/>
        </w:rPr>
        <w:t xml:space="preserve">/graph every 30 seconds. Pass portfolio array from </w:t>
      </w:r>
      <w:proofErr w:type="spellStart"/>
      <w:r>
        <w:rPr>
          <w:b/>
          <w:bCs/>
          <w:color w:val="0F2D4A"/>
        </w:rPr>
        <w:t>localStorage</w:t>
      </w:r>
      <w:proofErr w:type="spellEnd"/>
      <w:r>
        <w:rPr>
          <w:b/>
          <w:bCs/>
          <w:color w:val="0F2D4A"/>
        </w:rPr>
        <w:t xml:space="preserve"> to all API calls. Fully responsive.</w:t>
      </w:r>
    </w:p>
    <w:p w14:paraId="78FE521D" w14:textId="77777777" w:rsidR="007F4015" w:rsidRDefault="007F4015">
      <w:pPr>
        <w:spacing w:before="80" w:after="80"/>
      </w:pPr>
    </w:p>
    <w:p w14:paraId="4FA12715" w14:textId="77777777" w:rsidR="007F4015" w:rsidRDefault="00000000">
      <w:pPr>
        <w:pStyle w:val="Heading2"/>
      </w:pPr>
      <w:r>
        <w:t xml:space="preserve">Prompt 13 — </w:t>
      </w:r>
      <w:proofErr w:type="spellStart"/>
      <w:r>
        <w:t>BacktestPanel.jsx</w:t>
      </w:r>
      <w:proofErr w:type="spellEnd"/>
    </w:p>
    <w:p w14:paraId="746536E7" w14:textId="77777777" w:rsidR="007F4015" w:rsidRDefault="00000000">
      <w:pPr>
        <w:shd w:val="clear" w:color="auto" w:fill="EAF4FB"/>
        <w:spacing w:before="160" w:after="160"/>
        <w:ind w:left="360" w:right="360"/>
      </w:pPr>
      <w:r>
        <w:rPr>
          <w:b/>
          <w:bCs/>
          <w:color w:val="0F2D4A"/>
        </w:rPr>
        <w:t>Build frontend/</w:t>
      </w:r>
      <w:proofErr w:type="spellStart"/>
      <w:r>
        <w:rPr>
          <w:b/>
          <w:bCs/>
          <w:color w:val="0F2D4A"/>
        </w:rPr>
        <w:t>src</w:t>
      </w:r>
      <w:proofErr w:type="spellEnd"/>
      <w:r>
        <w:rPr>
          <w:b/>
          <w:bCs/>
          <w:color w:val="0F2D4A"/>
        </w:rPr>
        <w:t>/components/</w:t>
      </w:r>
      <w:proofErr w:type="spellStart"/>
      <w:r>
        <w:rPr>
          <w:b/>
          <w:bCs/>
          <w:color w:val="0F2D4A"/>
        </w:rPr>
        <w:t>BacktestPanel.jsx</w:t>
      </w:r>
      <w:proofErr w:type="spellEnd"/>
      <w:r>
        <w:rPr>
          <w:b/>
          <w:bCs/>
          <w:color w:val="0F2D4A"/>
        </w:rPr>
        <w:t>. Shows when user clicks '</w:t>
      </w:r>
      <w:proofErr w:type="spellStart"/>
      <w:r>
        <w:rPr>
          <w:b/>
          <w:bCs/>
          <w:color w:val="0F2D4A"/>
        </w:rPr>
        <w:t>Backtest</w:t>
      </w:r>
      <w:proofErr w:type="spellEnd"/>
      <w:r>
        <w:rPr>
          <w:b/>
          <w:bCs/>
          <w:color w:val="0F2D4A"/>
        </w:rPr>
        <w:t>: Adani 2023' button in top bar. Fetches GET /</w:t>
      </w:r>
      <w:proofErr w:type="spellStart"/>
      <w:r>
        <w:rPr>
          <w:b/>
          <w:bCs/>
          <w:color w:val="0F2D4A"/>
        </w:rPr>
        <w:t>api</w:t>
      </w:r>
      <w:proofErr w:type="spellEnd"/>
      <w:r>
        <w:rPr>
          <w:b/>
          <w:bCs/>
          <w:color w:val="0F2D4A"/>
        </w:rPr>
        <w:t>/</w:t>
      </w:r>
      <w:proofErr w:type="spellStart"/>
      <w:r>
        <w:rPr>
          <w:b/>
          <w:bCs/>
          <w:color w:val="0F2D4A"/>
        </w:rPr>
        <w:t>backtest</w:t>
      </w:r>
      <w:proofErr w:type="spellEnd"/>
      <w:r>
        <w:rPr>
          <w:b/>
          <w:bCs/>
          <w:color w:val="0F2D4A"/>
        </w:rPr>
        <w:t>/</w:t>
      </w:r>
      <w:proofErr w:type="spellStart"/>
      <w:r>
        <w:rPr>
          <w:b/>
          <w:bCs/>
          <w:color w:val="0F2D4A"/>
        </w:rPr>
        <w:t>adani</w:t>
      </w:r>
      <w:proofErr w:type="spellEnd"/>
      <w:r>
        <w:rPr>
          <w:b/>
          <w:bCs/>
          <w:color w:val="0F2D4A"/>
        </w:rPr>
        <w:t xml:space="preserve">. Renders a vertical timeline of events using Tremor Timeline or custom CSS. Each event: </w:t>
      </w:r>
      <w:proofErr w:type="spellStart"/>
      <w:r>
        <w:rPr>
          <w:b/>
          <w:bCs/>
          <w:color w:val="0F2D4A"/>
        </w:rPr>
        <w:t>colored</w:t>
      </w:r>
      <w:proofErr w:type="spellEnd"/>
      <w:r>
        <w:rPr>
          <w:b/>
          <w:bCs/>
          <w:color w:val="0F2D4A"/>
        </w:rPr>
        <w:t xml:space="preserve"> dot (blue=article, amber=market, green=signal fired, red=crash), date, title, source. Show disclaimer at bottom. Also show </w:t>
      </w:r>
      <w:proofErr w:type="spellStart"/>
      <w:r>
        <w:rPr>
          <w:b/>
          <w:bCs/>
          <w:color w:val="0F2D4A"/>
        </w:rPr>
        <w:t>accuracy_store</w:t>
      </w:r>
      <w:proofErr w:type="spellEnd"/>
      <w:r>
        <w:rPr>
          <w:b/>
          <w:bCs/>
          <w:color w:val="0F2D4A"/>
        </w:rPr>
        <w:t xml:space="preserve"> data from GET /</w:t>
      </w:r>
      <w:proofErr w:type="spellStart"/>
      <w:r>
        <w:rPr>
          <w:b/>
          <w:bCs/>
          <w:color w:val="0F2D4A"/>
        </w:rPr>
        <w:t>api</w:t>
      </w:r>
      <w:proofErr w:type="spellEnd"/>
      <w:r>
        <w:rPr>
          <w:b/>
          <w:bCs/>
          <w:color w:val="0F2D4A"/>
        </w:rPr>
        <w:t xml:space="preserve">/signals (include </w:t>
      </w:r>
      <w:proofErr w:type="spellStart"/>
      <w:r>
        <w:rPr>
          <w:b/>
          <w:bCs/>
          <w:color w:val="0F2D4A"/>
        </w:rPr>
        <w:t>accuracy_summary</w:t>
      </w:r>
      <w:proofErr w:type="spellEnd"/>
      <w:r>
        <w:rPr>
          <w:b/>
          <w:bCs/>
          <w:color w:val="0F2D4A"/>
        </w:rPr>
        <w:t xml:space="preserve"> field): render as Tremor </w:t>
      </w:r>
      <w:proofErr w:type="spellStart"/>
      <w:r>
        <w:rPr>
          <w:b/>
          <w:bCs/>
          <w:color w:val="0F2D4A"/>
        </w:rPr>
        <w:t>BarChart</w:t>
      </w:r>
      <w:proofErr w:type="spellEnd"/>
      <w:r>
        <w:rPr>
          <w:b/>
          <w:bCs/>
          <w:color w:val="0F2D4A"/>
        </w:rPr>
        <w:t xml:space="preserve"> or </w:t>
      </w:r>
      <w:proofErr w:type="spellStart"/>
      <w:r>
        <w:rPr>
          <w:b/>
          <w:bCs/>
          <w:color w:val="0F2D4A"/>
        </w:rPr>
        <w:lastRenderedPageBreak/>
        <w:t>ProgressBars</w:t>
      </w:r>
      <w:proofErr w:type="spellEnd"/>
      <w:r>
        <w:rPr>
          <w:b/>
          <w:bCs/>
          <w:color w:val="0F2D4A"/>
        </w:rPr>
        <w:t xml:space="preserve"> showing each pattern type and its historical accuracy %. Example: TRIPLE_THREAT: 73%, GOVERNANCE: 81%. Title: 'Signal accuracy (back-tested over all signals tracked)'. Note: 'Adani scenario is illustrative based on publicly available information from Jan 2023.'</w:t>
      </w:r>
    </w:p>
    <w:p w14:paraId="69F839CC" w14:textId="77777777" w:rsidR="007F4015" w:rsidRDefault="007F4015">
      <w:pPr>
        <w:spacing w:before="80" w:after="80"/>
      </w:pPr>
    </w:p>
    <w:p w14:paraId="72CE26F1" w14:textId="77777777" w:rsidR="007F4015" w:rsidRDefault="00000000">
      <w:pPr>
        <w:pStyle w:val="Heading2"/>
      </w:pPr>
      <w:r>
        <w:t>How to use these prompts</w:t>
      </w:r>
    </w:p>
    <w:p w14:paraId="724DEA11" w14:textId="77777777" w:rsidR="007F4015" w:rsidRDefault="00000000">
      <w:pPr>
        <w:pStyle w:val="ListParagraph"/>
        <w:numPr>
          <w:ilvl w:val="0"/>
          <w:numId w:val="3"/>
        </w:numPr>
        <w:spacing w:before="60" w:after="60"/>
      </w:pPr>
      <w:r>
        <w:rPr>
          <w:color w:val="222222"/>
        </w:rPr>
        <w:t>Start with Prompt 0 (schemas.py) — all other files import from it</w:t>
      </w:r>
    </w:p>
    <w:p w14:paraId="3219884F" w14:textId="77777777" w:rsidR="007F4015" w:rsidRDefault="00000000">
      <w:pPr>
        <w:pStyle w:val="ListParagraph"/>
        <w:numPr>
          <w:ilvl w:val="0"/>
          <w:numId w:val="3"/>
        </w:numPr>
        <w:spacing w:before="60" w:after="60"/>
      </w:pPr>
      <w:r>
        <w:rPr>
          <w:color w:val="222222"/>
        </w:rPr>
        <w:t>After each prompt: run the file immediately to test it. Fix errors before moving on</w:t>
      </w:r>
    </w:p>
    <w:p w14:paraId="188F1B8A" w14:textId="77777777" w:rsidR="007F4015" w:rsidRDefault="00000000">
      <w:pPr>
        <w:pStyle w:val="ListParagraph"/>
        <w:numPr>
          <w:ilvl w:val="0"/>
          <w:numId w:val="3"/>
        </w:numPr>
        <w:spacing w:before="60" w:after="60"/>
      </w:pPr>
      <w:r>
        <w:rPr>
          <w:color w:val="222222"/>
        </w:rPr>
        <w:t>If something breaks: paste the full terminal error back into Cursor/Claude and say 'fix this'</w:t>
      </w:r>
    </w:p>
    <w:p w14:paraId="452032A2" w14:textId="494BBCD5" w:rsidR="007F4015" w:rsidRDefault="00000000">
      <w:pPr>
        <w:pStyle w:val="ListParagraph"/>
        <w:numPr>
          <w:ilvl w:val="0"/>
          <w:numId w:val="3"/>
        </w:numPr>
        <w:spacing w:before="60" w:after="60"/>
      </w:pPr>
      <w:r>
        <w:rPr>
          <w:color w:val="222222"/>
        </w:rPr>
        <w:t>Commit to GitHub after each prompt completes successfully</w:t>
      </w:r>
      <w:r w:rsidR="005011DD">
        <w:rPr>
          <w:color w:val="222222"/>
        </w:rPr>
        <w:t xml:space="preserve"> </w:t>
      </w:r>
      <w:proofErr w:type="gramStart"/>
      <w:r w:rsidR="005011DD">
        <w:rPr>
          <w:color w:val="222222"/>
        </w:rPr>
        <w:t>( commits</w:t>
      </w:r>
      <w:proofErr w:type="gramEnd"/>
      <w:r w:rsidR="005011DD">
        <w:rPr>
          <w:color w:val="222222"/>
        </w:rPr>
        <w:t xml:space="preserve"> </w:t>
      </w:r>
      <w:proofErr w:type="spellStart"/>
      <w:r w:rsidR="005011DD">
        <w:rPr>
          <w:color w:val="222222"/>
        </w:rPr>
        <w:t>msg</w:t>
      </w:r>
      <w:proofErr w:type="spellEnd"/>
      <w:r w:rsidR="005011DD">
        <w:rPr>
          <w:color w:val="222222"/>
        </w:rPr>
        <w:t xml:space="preserve"> should not look like AI slop just short updates)</w:t>
      </w:r>
    </w:p>
    <w:p w14:paraId="7F433ED9" w14:textId="77777777" w:rsidR="007F4015" w:rsidRDefault="007F4015">
      <w:pPr>
        <w:pBdr>
          <w:bottom w:val="single" w:sz="6" w:space="1" w:color="1D9E75"/>
        </w:pBdr>
        <w:spacing w:before="280" w:after="280"/>
      </w:pPr>
    </w:p>
    <w:p w14:paraId="51CF0E68" w14:textId="77777777" w:rsidR="007F4015" w:rsidRDefault="00000000">
      <w:pPr>
        <w:pStyle w:val="Heading1"/>
      </w:pPr>
      <w:r>
        <w:t>SECTION 5: SETUP COMMANDS + 6-DAY PLAN</w:t>
      </w:r>
    </w:p>
    <w:p w14:paraId="3A9EC9AF" w14:textId="2686EC7C" w:rsidR="005011DD" w:rsidRDefault="005011DD" w:rsidP="005011DD">
      <w:pPr>
        <w:pStyle w:val="Heading2"/>
        <w:rPr>
          <w:color w:val="222222"/>
          <w:sz w:val="22"/>
          <w:szCs w:val="22"/>
        </w:rPr>
      </w:pPr>
      <w:r>
        <w:rPr>
          <w:color w:val="222222"/>
          <w:sz w:val="22"/>
          <w:szCs w:val="22"/>
        </w:rPr>
        <w:t>What user will do -</w:t>
      </w:r>
    </w:p>
    <w:p w14:paraId="37A17905" w14:textId="3E8620A2" w:rsidR="007F4015" w:rsidRDefault="00000000" w:rsidP="005011DD">
      <w:pPr>
        <w:pStyle w:val="Heading2"/>
      </w:pPr>
      <w:r>
        <w:rPr>
          <w:color w:val="222222"/>
          <w:sz w:val="22"/>
          <w:szCs w:val="22"/>
        </w:rPr>
        <w:t>groq.com → sign up free → API Keys → create key → copy it</w:t>
      </w:r>
    </w:p>
    <w:p w14:paraId="48AC93E6" w14:textId="1A67173F" w:rsidR="007F4015" w:rsidRDefault="00000000" w:rsidP="005011DD">
      <w:pPr>
        <w:spacing w:before="60" w:after="60"/>
      </w:pPr>
      <w:r w:rsidRPr="005011DD">
        <w:rPr>
          <w:color w:val="222222"/>
        </w:rPr>
        <w:t>aistudio.google.com → sign in with Google → Get API key → copy it (free, backup LLM)</w:t>
      </w:r>
    </w:p>
    <w:p w14:paraId="293B8B21" w14:textId="77777777" w:rsidR="007F4015" w:rsidRDefault="007F4015">
      <w:pPr>
        <w:spacing w:before="80" w:after="80"/>
      </w:pPr>
    </w:p>
    <w:p w14:paraId="6C553313" w14:textId="77777777" w:rsidR="007F4015" w:rsidRDefault="00000000">
      <w:pPr>
        <w:pStyle w:val="Heading2"/>
      </w:pPr>
      <w:r>
        <w:t>Full setup commands</w:t>
      </w:r>
    </w:p>
    <w:p w14:paraId="1B9541B0" w14:textId="77777777" w:rsidR="007F4015" w:rsidRDefault="00000000">
      <w:pPr>
        <w:shd w:val="clear" w:color="auto" w:fill="F0F4F8"/>
        <w:spacing w:before="40" w:after="40"/>
        <w:ind w:left="360"/>
      </w:pPr>
      <w:proofErr w:type="spellStart"/>
      <w:r>
        <w:rPr>
          <w:rFonts w:ascii="Courier New" w:eastAsia="Courier New" w:hAnsi="Courier New" w:cs="Courier New"/>
          <w:color w:val="1A1A1A"/>
          <w:sz w:val="18"/>
          <w:szCs w:val="18"/>
        </w:rPr>
        <w:t>mkdir</w:t>
      </w:r>
      <w:proofErr w:type="spellEnd"/>
      <w:r>
        <w:rPr>
          <w:rFonts w:ascii="Courier New" w:eastAsia="Courier New" w:hAnsi="Courier New" w:cs="Courier New"/>
          <w:color w:val="1A1A1A"/>
          <w:sz w:val="18"/>
          <w:szCs w:val="18"/>
        </w:rPr>
        <w:t xml:space="preserve"> et-mosaic &amp;&amp; cd et-mosaic &amp;&amp; </w:t>
      </w:r>
      <w:proofErr w:type="spellStart"/>
      <w:r>
        <w:rPr>
          <w:rFonts w:ascii="Courier New" w:eastAsia="Courier New" w:hAnsi="Courier New" w:cs="Courier New"/>
          <w:color w:val="1A1A1A"/>
          <w:sz w:val="18"/>
          <w:szCs w:val="18"/>
        </w:rPr>
        <w:t>mkdir</w:t>
      </w:r>
      <w:proofErr w:type="spellEnd"/>
      <w:r>
        <w:rPr>
          <w:rFonts w:ascii="Courier New" w:eastAsia="Courier New" w:hAnsi="Courier New" w:cs="Courier New"/>
          <w:color w:val="1A1A1A"/>
          <w:sz w:val="18"/>
          <w:szCs w:val="18"/>
        </w:rPr>
        <w:t xml:space="preserve"> backend frontend</w:t>
      </w:r>
    </w:p>
    <w:p w14:paraId="4805B210"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xml:space="preserve">cd backend &amp;&amp; python -m </w:t>
      </w:r>
      <w:proofErr w:type="spellStart"/>
      <w:r>
        <w:rPr>
          <w:rFonts w:ascii="Courier New" w:eastAsia="Courier New" w:hAnsi="Courier New" w:cs="Courier New"/>
          <w:color w:val="1A1A1A"/>
          <w:sz w:val="18"/>
          <w:szCs w:val="18"/>
        </w:rPr>
        <w:t>venv</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venv</w:t>
      </w:r>
      <w:proofErr w:type="spellEnd"/>
      <w:r>
        <w:rPr>
          <w:rFonts w:ascii="Courier New" w:eastAsia="Courier New" w:hAnsi="Courier New" w:cs="Courier New"/>
          <w:color w:val="1A1A1A"/>
          <w:sz w:val="18"/>
          <w:szCs w:val="18"/>
        </w:rPr>
        <w:t xml:space="preserve"> &amp;&amp; source </w:t>
      </w:r>
      <w:proofErr w:type="spellStart"/>
      <w:r>
        <w:rPr>
          <w:rFonts w:ascii="Courier New" w:eastAsia="Courier New" w:hAnsi="Courier New" w:cs="Courier New"/>
          <w:color w:val="1A1A1A"/>
          <w:sz w:val="18"/>
          <w:szCs w:val="18"/>
        </w:rPr>
        <w:t>venv</w:t>
      </w:r>
      <w:proofErr w:type="spellEnd"/>
      <w:r>
        <w:rPr>
          <w:rFonts w:ascii="Courier New" w:eastAsia="Courier New" w:hAnsi="Courier New" w:cs="Courier New"/>
          <w:color w:val="1A1A1A"/>
          <w:sz w:val="18"/>
          <w:szCs w:val="18"/>
        </w:rPr>
        <w:t>/bin/activate</w:t>
      </w:r>
    </w:p>
    <w:p w14:paraId="1D8CE156"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xml:space="preserve">pip install </w:t>
      </w:r>
      <w:proofErr w:type="spellStart"/>
      <w:r>
        <w:rPr>
          <w:rFonts w:ascii="Courier New" w:eastAsia="Courier New" w:hAnsi="Courier New" w:cs="Courier New"/>
          <w:color w:val="1A1A1A"/>
          <w:sz w:val="18"/>
          <w:szCs w:val="18"/>
        </w:rPr>
        <w:t>groq</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aiohttp</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aiofiles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feedparser</w:t>
      </w:r>
      <w:proofErr w:type="spellEnd"/>
      <w:r>
        <w:rPr>
          <w:rFonts w:ascii="Courier New" w:eastAsia="Courier New" w:hAnsi="Courier New" w:cs="Courier New"/>
          <w:color w:val="1A1A1A"/>
          <w:sz w:val="18"/>
          <w:szCs w:val="18"/>
        </w:rPr>
        <w:t xml:space="preserve"> bs4 html2text python-</w:t>
      </w:r>
      <w:proofErr w:type="spellStart"/>
      <w:r>
        <w:rPr>
          <w:rFonts w:ascii="Courier New" w:eastAsia="Courier New" w:hAnsi="Courier New" w:cs="Courier New"/>
          <w:color w:val="1A1A1A"/>
          <w:sz w:val="18"/>
          <w:szCs w:val="18"/>
        </w:rPr>
        <w:t>dateutil</w:t>
      </w:r>
      <w:proofErr w:type="spellEnd"/>
    </w:p>
    <w:p w14:paraId="40AD6BB2"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xml:space="preserve">pip install </w:t>
      </w:r>
      <w:proofErr w:type="spellStart"/>
      <w:r>
        <w:rPr>
          <w:rFonts w:ascii="Courier New" w:eastAsia="Courier New" w:hAnsi="Courier New" w:cs="Courier New"/>
          <w:color w:val="1A1A1A"/>
          <w:sz w:val="18"/>
          <w:szCs w:val="18"/>
        </w:rPr>
        <w:t>chromadb</w:t>
      </w:r>
      <w:proofErr w:type="spellEnd"/>
      <w:r>
        <w:rPr>
          <w:rFonts w:ascii="Courier New" w:eastAsia="Courier New" w:hAnsi="Courier New" w:cs="Courier New"/>
          <w:color w:val="1A1A1A"/>
          <w:sz w:val="18"/>
          <w:szCs w:val="18"/>
        </w:rPr>
        <w:t xml:space="preserve"> sentence-transformers </w:t>
      </w:r>
      <w:proofErr w:type="spellStart"/>
      <w:r>
        <w:rPr>
          <w:rFonts w:ascii="Courier New" w:eastAsia="Courier New" w:hAnsi="Courier New" w:cs="Courier New"/>
          <w:color w:val="1A1A1A"/>
          <w:sz w:val="18"/>
          <w:szCs w:val="18"/>
        </w:rPr>
        <w:t>nsetools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yfinance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fuzzywuzzy</w:t>
      </w:r>
      <w:proofErr w:type="spellEnd"/>
    </w:p>
    <w:p w14:paraId="58096221"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xml:space="preserve">pip install </w:t>
      </w:r>
      <w:proofErr w:type="spellStart"/>
      <w:r>
        <w:rPr>
          <w:rFonts w:ascii="Courier New" w:eastAsia="Courier New" w:hAnsi="Courier New" w:cs="Courier New"/>
          <w:color w:val="1A1A1A"/>
          <w:sz w:val="18"/>
          <w:szCs w:val="18"/>
        </w:rPr>
        <w:t>scipy</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wikipedia-api</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gTTS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fastapi</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uvicorn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apscheduler</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pydantic</w:t>
      </w:r>
      <w:proofErr w:type="spellEnd"/>
    </w:p>
    <w:p w14:paraId="7B067D5A"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pip install python-</w:t>
      </w:r>
      <w:proofErr w:type="spellStart"/>
      <w:r>
        <w:rPr>
          <w:rFonts w:ascii="Courier New" w:eastAsia="Courier New" w:hAnsi="Courier New" w:cs="Courier New"/>
          <w:color w:val="1A1A1A"/>
          <w:sz w:val="18"/>
          <w:szCs w:val="18"/>
        </w:rPr>
        <w:t>dotenv</w:t>
      </w:r>
      <w:proofErr w:type="spellEnd"/>
      <w:r>
        <w:rPr>
          <w:rFonts w:ascii="Courier New" w:eastAsia="Courier New" w:hAnsi="Courier New" w:cs="Courier New"/>
          <w:color w:val="1A1A1A"/>
          <w:sz w:val="18"/>
          <w:szCs w:val="18"/>
        </w:rPr>
        <w:t xml:space="preserve"> requests </w:t>
      </w:r>
      <w:proofErr w:type="gramStart"/>
      <w:r>
        <w:rPr>
          <w:rFonts w:ascii="Courier New" w:eastAsia="Courier New" w:hAnsi="Courier New" w:cs="Courier New"/>
          <w:color w:val="1A1A1A"/>
          <w:sz w:val="18"/>
          <w:szCs w:val="18"/>
        </w:rPr>
        <w:t>pandas</w:t>
      </w:r>
      <w:proofErr w:type="gramEnd"/>
      <w:r>
        <w:rPr>
          <w:rFonts w:ascii="Courier New" w:eastAsia="Courier New" w:hAnsi="Courier New" w:cs="Courier New"/>
          <w:color w:val="1A1A1A"/>
          <w:sz w:val="18"/>
          <w:szCs w:val="18"/>
        </w:rPr>
        <w:t xml:space="preserve"> pandas-ta</w:t>
      </w:r>
    </w:p>
    <w:p w14:paraId="4303DF14" w14:textId="77777777" w:rsidR="007F4015" w:rsidRDefault="007F4015">
      <w:pPr>
        <w:shd w:val="clear" w:color="auto" w:fill="F0F4F8"/>
        <w:spacing w:before="40" w:after="40"/>
        <w:ind w:left="360"/>
      </w:pPr>
    </w:p>
    <w:p w14:paraId="0691E600"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Create .env file</w:t>
      </w:r>
    </w:p>
    <w:p w14:paraId="26313869"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echo 'GROQ_API_KEY=</w:t>
      </w:r>
      <w:proofErr w:type="spellStart"/>
      <w:r>
        <w:rPr>
          <w:rFonts w:ascii="Courier New" w:eastAsia="Courier New" w:hAnsi="Courier New" w:cs="Courier New"/>
          <w:color w:val="1A1A1A"/>
          <w:sz w:val="18"/>
          <w:szCs w:val="18"/>
        </w:rPr>
        <w:t>paste_here</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&gt; .env</w:t>
      </w:r>
      <w:proofErr w:type="gramEnd"/>
    </w:p>
    <w:p w14:paraId="494DE6A4"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echo 'GEMINI_API_KEY=</w:t>
      </w:r>
      <w:proofErr w:type="spellStart"/>
      <w:r>
        <w:rPr>
          <w:rFonts w:ascii="Courier New" w:eastAsia="Courier New" w:hAnsi="Courier New" w:cs="Courier New"/>
          <w:color w:val="1A1A1A"/>
          <w:sz w:val="18"/>
          <w:szCs w:val="18"/>
        </w:rPr>
        <w:t>paste_here</w:t>
      </w:r>
      <w:proofErr w:type="spellEnd"/>
      <w:r>
        <w:rPr>
          <w:rFonts w:ascii="Courier New" w:eastAsia="Courier New" w:hAnsi="Courier New" w:cs="Courier New"/>
          <w:color w:val="1A1A1A"/>
          <w:sz w:val="18"/>
          <w:szCs w:val="18"/>
        </w:rPr>
        <w:t>' &gt;</w:t>
      </w:r>
      <w:proofErr w:type="gramStart"/>
      <w:r>
        <w:rPr>
          <w:rFonts w:ascii="Courier New" w:eastAsia="Courier New" w:hAnsi="Courier New" w:cs="Courier New"/>
          <w:color w:val="1A1A1A"/>
          <w:sz w:val="18"/>
          <w:szCs w:val="18"/>
        </w:rPr>
        <w:t>&gt; .env</w:t>
      </w:r>
      <w:proofErr w:type="gramEnd"/>
    </w:p>
    <w:p w14:paraId="4C95FAE4" w14:textId="77777777" w:rsidR="007F4015" w:rsidRDefault="007F4015">
      <w:pPr>
        <w:shd w:val="clear" w:color="auto" w:fill="F0F4F8"/>
        <w:spacing w:before="40" w:after="40"/>
        <w:ind w:left="360"/>
      </w:pPr>
    </w:p>
    <w:p w14:paraId="30C6EA73"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Verify pandas-ta works with NSE data</w:t>
      </w:r>
    </w:p>
    <w:p w14:paraId="5A1D0DA6"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python3 -c "</w:t>
      </w:r>
    </w:p>
    <w:p w14:paraId="27A18B46"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xml:space="preserve">import </w:t>
      </w:r>
      <w:proofErr w:type="spellStart"/>
      <w:r>
        <w:rPr>
          <w:rFonts w:ascii="Courier New" w:eastAsia="Courier New" w:hAnsi="Courier New" w:cs="Courier New"/>
          <w:color w:val="1A1A1A"/>
          <w:sz w:val="18"/>
          <w:szCs w:val="18"/>
        </w:rPr>
        <w:t>yfinance</w:t>
      </w:r>
      <w:proofErr w:type="spell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yf</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pandas_ta</w:t>
      </w:r>
      <w:proofErr w:type="spellEnd"/>
      <w:r>
        <w:rPr>
          <w:rFonts w:ascii="Courier New" w:eastAsia="Courier New" w:hAnsi="Courier New" w:cs="Courier New"/>
          <w:color w:val="1A1A1A"/>
          <w:sz w:val="18"/>
          <w:szCs w:val="18"/>
        </w:rPr>
        <w:t xml:space="preserve"> as ta</w:t>
      </w:r>
    </w:p>
    <w:p w14:paraId="7B68BA78" w14:textId="77777777" w:rsidR="007F4015" w:rsidRDefault="00000000">
      <w:pPr>
        <w:shd w:val="clear" w:color="auto" w:fill="F0F4F8"/>
        <w:spacing w:before="40" w:after="40"/>
        <w:ind w:left="360"/>
      </w:pPr>
      <w:proofErr w:type="spellStart"/>
      <w:r>
        <w:rPr>
          <w:rFonts w:ascii="Courier New" w:eastAsia="Courier New" w:hAnsi="Courier New" w:cs="Courier New"/>
          <w:color w:val="1A1A1A"/>
          <w:sz w:val="18"/>
          <w:szCs w:val="18"/>
        </w:rPr>
        <w:t>df</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yf.download</w:t>
      </w:r>
      <w:proofErr w:type="spellEnd"/>
      <w:proofErr w:type="gramEnd"/>
      <w:r>
        <w:rPr>
          <w:rFonts w:ascii="Courier New" w:eastAsia="Courier New" w:hAnsi="Courier New" w:cs="Courier New"/>
          <w:color w:val="1A1A1A"/>
          <w:sz w:val="18"/>
          <w:szCs w:val="18"/>
        </w:rPr>
        <w:t>('HDFCBANK.NS', period='90d', progress=False)</w:t>
      </w:r>
    </w:p>
    <w:p w14:paraId="7BC676B7" w14:textId="77777777" w:rsidR="007F4015" w:rsidRDefault="00000000">
      <w:pPr>
        <w:shd w:val="clear" w:color="auto" w:fill="F0F4F8"/>
        <w:spacing w:before="40" w:after="40"/>
        <w:ind w:left="360"/>
      </w:pPr>
      <w:proofErr w:type="spellStart"/>
      <w:r>
        <w:rPr>
          <w:rFonts w:ascii="Courier New" w:eastAsia="Courier New" w:hAnsi="Courier New" w:cs="Courier New"/>
          <w:color w:val="1A1A1A"/>
          <w:sz w:val="18"/>
          <w:szCs w:val="18"/>
        </w:rPr>
        <w:t>df.ta.rsi</w:t>
      </w:r>
      <w:proofErr w:type="spellEnd"/>
      <w:r>
        <w:rPr>
          <w:rFonts w:ascii="Courier New" w:eastAsia="Courier New" w:hAnsi="Courier New" w:cs="Courier New"/>
          <w:color w:val="1A1A1A"/>
          <w:sz w:val="18"/>
          <w:szCs w:val="18"/>
        </w:rPr>
        <w:t>(append=True)</w:t>
      </w:r>
    </w:p>
    <w:p w14:paraId="07C544B1" w14:textId="77777777" w:rsidR="007F4015" w:rsidRDefault="00000000">
      <w:pPr>
        <w:shd w:val="clear" w:color="auto" w:fill="F0F4F8"/>
        <w:spacing w:before="40" w:after="40"/>
        <w:ind w:left="360"/>
      </w:pP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'TA OK: RSI =', round(</w:t>
      </w:r>
      <w:proofErr w:type="spellStart"/>
      <w:r>
        <w:rPr>
          <w:rFonts w:ascii="Courier New" w:eastAsia="Courier New" w:hAnsi="Courier New" w:cs="Courier New"/>
          <w:color w:val="1A1A1A"/>
          <w:sz w:val="18"/>
          <w:szCs w:val="18"/>
        </w:rPr>
        <w:t>df</w:t>
      </w:r>
      <w:proofErr w:type="spellEnd"/>
      <w:r>
        <w:rPr>
          <w:rFonts w:ascii="Courier New" w:eastAsia="Courier New" w:hAnsi="Courier New" w:cs="Courier New"/>
          <w:color w:val="1A1A1A"/>
          <w:sz w:val="18"/>
          <w:szCs w:val="18"/>
        </w:rPr>
        <w:t>['RSI_14'</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iloc</w:t>
      </w:r>
      <w:proofErr w:type="spellEnd"/>
      <w:proofErr w:type="gramEnd"/>
      <w:r>
        <w:rPr>
          <w:rFonts w:ascii="Courier New" w:eastAsia="Courier New" w:hAnsi="Courier New" w:cs="Courier New"/>
          <w:color w:val="1A1A1A"/>
          <w:sz w:val="18"/>
          <w:szCs w:val="18"/>
        </w:rPr>
        <w:t>[-1], 2))</w:t>
      </w:r>
    </w:p>
    <w:p w14:paraId="35E8F7AB"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w:t>
      </w:r>
    </w:p>
    <w:p w14:paraId="45722BE5" w14:textId="77777777" w:rsidR="007F4015" w:rsidRDefault="007F4015">
      <w:pPr>
        <w:shd w:val="clear" w:color="auto" w:fill="F0F4F8"/>
        <w:spacing w:before="40" w:after="40"/>
        <w:ind w:left="360"/>
      </w:pPr>
    </w:p>
    <w:p w14:paraId="480AC2B0"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Verify NSE API access</w:t>
      </w:r>
    </w:p>
    <w:p w14:paraId="5FDBB340"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lastRenderedPageBreak/>
        <w:t>python3 -c "</w:t>
      </w:r>
    </w:p>
    <w:p w14:paraId="0A788BE0"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import requests</w:t>
      </w:r>
    </w:p>
    <w:p w14:paraId="4D9AB9E3"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xml:space="preserve">s = </w:t>
      </w:r>
      <w:proofErr w:type="spellStart"/>
      <w:proofErr w:type="gramStart"/>
      <w:r>
        <w:rPr>
          <w:rFonts w:ascii="Courier New" w:eastAsia="Courier New" w:hAnsi="Courier New" w:cs="Courier New"/>
          <w:color w:val="1A1A1A"/>
          <w:sz w:val="18"/>
          <w:szCs w:val="18"/>
        </w:rPr>
        <w:t>requests.Session</w:t>
      </w:r>
      <w:proofErr w:type="spellEnd"/>
      <w:proofErr w:type="gramEnd"/>
      <w:r>
        <w:rPr>
          <w:rFonts w:ascii="Courier New" w:eastAsia="Courier New" w:hAnsi="Courier New" w:cs="Courier New"/>
          <w:color w:val="1A1A1A"/>
          <w:sz w:val="18"/>
          <w:szCs w:val="18"/>
        </w:rPr>
        <w:t>()</w:t>
      </w:r>
    </w:p>
    <w:p w14:paraId="43DA0511" w14:textId="77777777" w:rsidR="007F4015" w:rsidRDefault="00000000">
      <w:pPr>
        <w:shd w:val="clear" w:color="auto" w:fill="F0F4F8"/>
        <w:spacing w:before="40" w:after="40"/>
        <w:ind w:left="360"/>
      </w:pPr>
      <w:proofErr w:type="spellStart"/>
      <w:proofErr w:type="gramStart"/>
      <w:r>
        <w:rPr>
          <w:rFonts w:ascii="Courier New" w:eastAsia="Courier New" w:hAnsi="Courier New" w:cs="Courier New"/>
          <w:color w:val="1A1A1A"/>
          <w:sz w:val="18"/>
          <w:szCs w:val="18"/>
        </w:rPr>
        <w:t>s.headers</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update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{'User-Agent': 'Mozilla/5.0'})</w:t>
      </w:r>
    </w:p>
    <w:p w14:paraId="1E014195" w14:textId="77777777" w:rsidR="007F4015" w:rsidRDefault="00000000">
      <w:pPr>
        <w:shd w:val="clear" w:color="auto" w:fill="F0F4F8"/>
        <w:spacing w:before="40" w:after="40"/>
        <w:ind w:left="360"/>
      </w:pPr>
      <w:proofErr w:type="spellStart"/>
      <w:proofErr w:type="gramStart"/>
      <w:r>
        <w:rPr>
          <w:rFonts w:ascii="Courier New" w:eastAsia="Courier New" w:hAnsi="Courier New" w:cs="Courier New"/>
          <w:color w:val="1A1A1A"/>
          <w:sz w:val="18"/>
          <w:szCs w:val="18"/>
        </w:rPr>
        <w:t>s.get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'https://www.nseindia.com', timeout=10)</w:t>
      </w:r>
    </w:p>
    <w:p w14:paraId="313DB3E4"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r = s.get('https://www.nseindia.com/api/snapshot-capital-market-largedeal')</w:t>
      </w:r>
    </w:p>
    <w:p w14:paraId="272B059A" w14:textId="77777777" w:rsidR="007F4015" w:rsidRDefault="00000000">
      <w:pPr>
        <w:shd w:val="clear" w:color="auto" w:fill="F0F4F8"/>
        <w:spacing w:before="40" w:after="40"/>
        <w:ind w:left="360"/>
      </w:pP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 xml:space="preserve">'NSE OK:', </w:t>
      </w:r>
      <w:proofErr w:type="spellStart"/>
      <w:proofErr w:type="gramStart"/>
      <w:r>
        <w:rPr>
          <w:rFonts w:ascii="Courier New" w:eastAsia="Courier New" w:hAnsi="Courier New" w:cs="Courier New"/>
          <w:color w:val="1A1A1A"/>
          <w:sz w:val="18"/>
          <w:szCs w:val="18"/>
        </w:rPr>
        <w:t>r.status</w:t>
      </w:r>
      <w:proofErr w:type="gramEnd"/>
      <w:r>
        <w:rPr>
          <w:rFonts w:ascii="Courier New" w:eastAsia="Courier New" w:hAnsi="Courier New" w:cs="Courier New"/>
          <w:color w:val="1A1A1A"/>
          <w:sz w:val="18"/>
          <w:szCs w:val="18"/>
        </w:rPr>
        <w:t>_code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len</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r.json</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).get</w:t>
      </w:r>
      <w:proofErr w:type="gramEnd"/>
      <w:r>
        <w:rPr>
          <w:rFonts w:ascii="Courier New" w:eastAsia="Courier New" w:hAnsi="Courier New" w:cs="Courier New"/>
          <w:color w:val="1A1A1A"/>
          <w:sz w:val="18"/>
          <w:szCs w:val="18"/>
        </w:rPr>
        <w:t>('data</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'records')</w:t>
      </w:r>
    </w:p>
    <w:p w14:paraId="38829B45"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w:t>
      </w:r>
    </w:p>
    <w:p w14:paraId="058B73FF" w14:textId="77777777" w:rsidR="007F4015" w:rsidRDefault="007F4015">
      <w:pPr>
        <w:shd w:val="clear" w:color="auto" w:fill="F0F4F8"/>
        <w:spacing w:before="40" w:after="40"/>
        <w:ind w:left="360"/>
      </w:pPr>
    </w:p>
    <w:p w14:paraId="51EDAD84"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 Frontend setup</w:t>
      </w:r>
    </w:p>
    <w:p w14:paraId="26267D6B" w14:textId="77777777" w:rsidR="007F4015" w:rsidRDefault="00000000">
      <w:pPr>
        <w:shd w:val="clear" w:color="auto" w:fill="F0F4F8"/>
        <w:spacing w:before="40" w:after="40"/>
        <w:ind w:left="360"/>
      </w:pPr>
      <w:r>
        <w:rPr>
          <w:rFonts w:ascii="Courier New" w:eastAsia="Courier New" w:hAnsi="Courier New" w:cs="Courier New"/>
          <w:color w:val="1A1A1A"/>
          <w:sz w:val="18"/>
          <w:szCs w:val="18"/>
        </w:rPr>
        <w:t>cd</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/frontend &amp;&amp; </w:t>
      </w:r>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create </w:t>
      </w:r>
      <w:proofErr w:type="spellStart"/>
      <w:r>
        <w:rPr>
          <w:rFonts w:ascii="Courier New" w:eastAsia="Courier New" w:hAnsi="Courier New" w:cs="Courier New"/>
          <w:color w:val="1A1A1A"/>
          <w:sz w:val="18"/>
          <w:szCs w:val="18"/>
        </w:rPr>
        <w:t>vite@</w:t>
      </w:r>
      <w:proofErr w:type="gramStart"/>
      <w:r>
        <w:rPr>
          <w:rFonts w:ascii="Courier New" w:eastAsia="Courier New" w:hAnsi="Courier New" w:cs="Courier New"/>
          <w:color w:val="1A1A1A"/>
          <w:sz w:val="18"/>
          <w:szCs w:val="18"/>
        </w:rPr>
        <w:t>latest</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--template </w:t>
      </w:r>
      <w:proofErr w:type="gramStart"/>
      <w:r>
        <w:rPr>
          <w:rFonts w:ascii="Courier New" w:eastAsia="Courier New" w:hAnsi="Courier New" w:cs="Courier New"/>
          <w:color w:val="1A1A1A"/>
          <w:sz w:val="18"/>
          <w:szCs w:val="18"/>
        </w:rPr>
        <w:t>react</w:t>
      </w:r>
      <w:proofErr w:type="gramEnd"/>
    </w:p>
    <w:p w14:paraId="2DA62AE5" w14:textId="77777777" w:rsidR="007F4015" w:rsidRDefault="00000000">
      <w:pPr>
        <w:shd w:val="clear" w:color="auto" w:fill="F0F4F8"/>
        <w:spacing w:before="40" w:after="40"/>
        <w:ind w:left="360"/>
      </w:pPr>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install &amp;&amp; </w:t>
      </w:r>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install </w:t>
      </w:r>
      <w:proofErr w:type="spellStart"/>
      <w:r>
        <w:rPr>
          <w:rFonts w:ascii="Courier New" w:eastAsia="Courier New" w:hAnsi="Courier New" w:cs="Courier New"/>
          <w:color w:val="1A1A1A"/>
          <w:sz w:val="18"/>
          <w:szCs w:val="18"/>
        </w:rPr>
        <w:t>tailwindcss</w:t>
      </w:r>
      <w:proofErr w:type="spellEnd"/>
      <w:r>
        <w:rPr>
          <w:rFonts w:ascii="Courier New" w:eastAsia="Courier New" w:hAnsi="Courier New" w:cs="Courier New"/>
          <w:color w:val="1A1A1A"/>
          <w:sz w:val="18"/>
          <w:szCs w:val="18"/>
        </w:rPr>
        <w:t xml:space="preserve"> d3 recharts </w:t>
      </w:r>
      <w:proofErr w:type="spellStart"/>
      <w:r>
        <w:rPr>
          <w:rFonts w:ascii="Courier New" w:eastAsia="Courier New" w:hAnsi="Courier New" w:cs="Courier New"/>
          <w:color w:val="1A1A1A"/>
          <w:sz w:val="18"/>
          <w:szCs w:val="18"/>
        </w:rPr>
        <w:t>axios</w:t>
      </w:r>
      <w:proofErr w:type="spellEnd"/>
      <w:r>
        <w:rPr>
          <w:rFonts w:ascii="Courier New" w:eastAsia="Courier New" w:hAnsi="Courier New" w:cs="Courier New"/>
          <w:color w:val="1A1A1A"/>
          <w:sz w:val="18"/>
          <w:szCs w:val="18"/>
        </w:rPr>
        <w:t xml:space="preserve"> @tremor/react</w:t>
      </w:r>
    </w:p>
    <w:p w14:paraId="5AC84F6F" w14:textId="77777777" w:rsidR="007F4015" w:rsidRDefault="007F4015">
      <w:pPr>
        <w:spacing w:before="80" w:after="80"/>
      </w:pPr>
    </w:p>
    <w:p w14:paraId="519C30A9" w14:textId="47A4ACC9" w:rsidR="007F4015" w:rsidRDefault="00000000">
      <w:pPr>
        <w:pStyle w:val="Heading2"/>
      </w:pPr>
      <w:r>
        <w:t>build plan</w:t>
      </w:r>
      <w:r w:rsidR="005011DD">
        <w:t xml:space="preserve"> – building before time is fine it doesn’t matter if we can finish early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400"/>
        <w:gridCol w:w="5160"/>
      </w:tblGrid>
      <w:tr w:rsidR="007F4015" w14:paraId="06A4693E"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A1628"/>
            <w:tcMar>
              <w:top w:w="80" w:type="dxa"/>
              <w:left w:w="120" w:type="dxa"/>
              <w:bottom w:w="80" w:type="dxa"/>
              <w:right w:w="120" w:type="dxa"/>
            </w:tcMar>
          </w:tcPr>
          <w:p w14:paraId="7003AD57" w14:textId="77777777" w:rsidR="007F4015" w:rsidRDefault="00000000">
            <w:r>
              <w:rPr>
                <w:b/>
                <w:bCs/>
                <w:color w:val="FFFFFF"/>
                <w:sz w:val="20"/>
                <w:szCs w:val="20"/>
              </w:rPr>
              <w:t>Day</w:t>
            </w:r>
          </w:p>
        </w:tc>
        <w:tc>
          <w:tcPr>
            <w:tcW w:w="3400" w:type="dxa"/>
            <w:tcBorders>
              <w:top w:val="single" w:sz="1" w:space="0" w:color="DDDDDD"/>
              <w:left w:val="single" w:sz="1" w:space="0" w:color="DDDDDD"/>
              <w:bottom w:val="single" w:sz="1" w:space="0" w:color="DDDDDD"/>
              <w:right w:val="single" w:sz="1" w:space="0" w:color="DDDDDD"/>
            </w:tcBorders>
            <w:shd w:val="clear" w:color="auto" w:fill="0A1628"/>
            <w:tcMar>
              <w:top w:w="80" w:type="dxa"/>
              <w:left w:w="120" w:type="dxa"/>
              <w:bottom w:w="80" w:type="dxa"/>
              <w:right w:w="120" w:type="dxa"/>
            </w:tcMar>
          </w:tcPr>
          <w:p w14:paraId="581DDCAA" w14:textId="77777777" w:rsidR="007F4015" w:rsidRDefault="00000000">
            <w:r>
              <w:rPr>
                <w:b/>
                <w:bCs/>
                <w:color w:val="FFFFFF"/>
                <w:sz w:val="20"/>
                <w:szCs w:val="20"/>
              </w:rPr>
              <w:t>Prompts to run</w:t>
            </w:r>
          </w:p>
        </w:tc>
        <w:tc>
          <w:tcPr>
            <w:tcW w:w="5160" w:type="dxa"/>
            <w:tcBorders>
              <w:top w:val="single" w:sz="1" w:space="0" w:color="DDDDDD"/>
              <w:left w:val="single" w:sz="1" w:space="0" w:color="DDDDDD"/>
              <w:bottom w:val="single" w:sz="1" w:space="0" w:color="DDDDDD"/>
              <w:right w:val="single" w:sz="1" w:space="0" w:color="DDDDDD"/>
            </w:tcBorders>
            <w:shd w:val="clear" w:color="auto" w:fill="0A1628"/>
            <w:tcMar>
              <w:top w:w="80" w:type="dxa"/>
              <w:left w:w="120" w:type="dxa"/>
              <w:bottom w:w="80" w:type="dxa"/>
              <w:right w:w="120" w:type="dxa"/>
            </w:tcMar>
          </w:tcPr>
          <w:p w14:paraId="0CA73B8E" w14:textId="77777777" w:rsidR="007F4015" w:rsidRDefault="00000000">
            <w:r>
              <w:rPr>
                <w:b/>
                <w:bCs/>
                <w:color w:val="FFFFFF"/>
                <w:sz w:val="20"/>
                <w:szCs w:val="20"/>
              </w:rPr>
              <w:t>Test this before moving on</w:t>
            </w:r>
          </w:p>
        </w:tc>
      </w:tr>
      <w:tr w:rsidR="007F4015" w14:paraId="3457D472"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C661AE8" w14:textId="77777777" w:rsidR="007F4015" w:rsidRDefault="00000000">
            <w:r>
              <w:rPr>
                <w:color w:val="222222"/>
                <w:sz w:val="20"/>
                <w:szCs w:val="20"/>
              </w:rPr>
              <w:t>Mar 23</w:t>
            </w:r>
          </w:p>
        </w:tc>
        <w:tc>
          <w:tcPr>
            <w:tcW w:w="3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42316A4" w14:textId="77777777" w:rsidR="007F4015" w:rsidRDefault="00000000">
            <w:r>
              <w:rPr>
                <w:color w:val="222222"/>
                <w:sz w:val="20"/>
                <w:szCs w:val="20"/>
              </w:rPr>
              <w:t>Prompt 0 (schemas) + Prompt 1 (</w:t>
            </w:r>
            <w:proofErr w:type="spellStart"/>
            <w:r>
              <w:rPr>
                <w:color w:val="222222"/>
                <w:sz w:val="20"/>
                <w:szCs w:val="20"/>
              </w:rPr>
              <w:t>nse_tools</w:t>
            </w:r>
            <w:proofErr w:type="spellEnd"/>
            <w:r>
              <w:rPr>
                <w:color w:val="222222"/>
                <w:sz w:val="20"/>
                <w:szCs w:val="20"/>
              </w:rPr>
              <w:t>) + Prompt 2 (</w:t>
            </w:r>
            <w:proofErr w:type="spellStart"/>
            <w:r>
              <w:rPr>
                <w:color w:val="222222"/>
                <w:sz w:val="20"/>
                <w:szCs w:val="20"/>
              </w:rPr>
              <w:t>data_ingestion</w:t>
            </w:r>
            <w:proofErr w:type="spellEnd"/>
            <w:r>
              <w:rPr>
                <w:color w:val="222222"/>
                <w:sz w:val="20"/>
                <w:szCs w:val="20"/>
              </w:rPr>
              <w:t>) + Prompt 3 (</w:t>
            </w:r>
            <w:proofErr w:type="spellStart"/>
            <w:r>
              <w:rPr>
                <w:color w:val="222222"/>
                <w:sz w:val="20"/>
                <w:szCs w:val="20"/>
              </w:rPr>
              <w:t>technical_analysis</w:t>
            </w:r>
            <w:proofErr w:type="spellEnd"/>
            <w:r>
              <w:rPr>
                <w:color w:val="222222"/>
                <w:sz w:val="20"/>
                <w:szCs w:val="20"/>
              </w:rPr>
              <w:t>)</w:t>
            </w:r>
          </w:p>
        </w:tc>
        <w:tc>
          <w:tcPr>
            <w:tcW w:w="5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1285BD4" w14:textId="77777777" w:rsidR="007F4015" w:rsidRDefault="00000000">
            <w:r>
              <w:rPr>
                <w:color w:val="222222"/>
                <w:sz w:val="20"/>
                <w:szCs w:val="20"/>
              </w:rPr>
              <w:t xml:space="preserve">python: run </w:t>
            </w:r>
            <w:proofErr w:type="spellStart"/>
            <w:r>
              <w:rPr>
                <w:color w:val="222222"/>
                <w:sz w:val="20"/>
                <w:szCs w:val="20"/>
              </w:rPr>
              <w:t>data_ingestion</w:t>
            </w:r>
            <w:proofErr w:type="spellEnd"/>
            <w:r>
              <w:rPr>
                <w:color w:val="222222"/>
                <w:sz w:val="20"/>
                <w:szCs w:val="20"/>
              </w:rPr>
              <w:t xml:space="preserve"> → see 50+ articles in </w:t>
            </w:r>
            <w:proofErr w:type="spellStart"/>
            <w:r>
              <w:rPr>
                <w:color w:val="222222"/>
                <w:sz w:val="20"/>
                <w:szCs w:val="20"/>
              </w:rPr>
              <w:t>ChromaDB</w:t>
            </w:r>
            <w:proofErr w:type="spellEnd"/>
            <w:r>
              <w:rPr>
                <w:color w:val="222222"/>
                <w:sz w:val="20"/>
                <w:szCs w:val="20"/>
              </w:rPr>
              <w:t xml:space="preserve">. python: run </w:t>
            </w:r>
            <w:proofErr w:type="spellStart"/>
            <w:r>
              <w:rPr>
                <w:color w:val="222222"/>
                <w:sz w:val="20"/>
                <w:szCs w:val="20"/>
              </w:rPr>
              <w:t>technical_analysis</w:t>
            </w:r>
            <w:proofErr w:type="spellEnd"/>
            <w:r>
              <w:rPr>
                <w:color w:val="222222"/>
                <w:sz w:val="20"/>
                <w:szCs w:val="20"/>
              </w:rPr>
              <w:t>('HDFCBANK') → see RSI/MACD values. NSE bulk deals returning data.</w:t>
            </w:r>
          </w:p>
        </w:tc>
      </w:tr>
      <w:tr w:rsidR="007F4015" w14:paraId="2FE63F01"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87DD9C7" w14:textId="77777777" w:rsidR="007F4015" w:rsidRDefault="00000000">
            <w:r>
              <w:rPr>
                <w:color w:val="222222"/>
                <w:sz w:val="20"/>
                <w:szCs w:val="20"/>
              </w:rPr>
              <w:t>Mar 24</w:t>
            </w:r>
          </w:p>
        </w:tc>
        <w:tc>
          <w:tcPr>
            <w:tcW w:w="3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F188241" w14:textId="77777777" w:rsidR="007F4015" w:rsidRDefault="00000000">
            <w:r>
              <w:rPr>
                <w:color w:val="222222"/>
                <w:sz w:val="20"/>
                <w:szCs w:val="20"/>
              </w:rPr>
              <w:t>Prompt 4 (extractor) + verify extractions</w:t>
            </w:r>
          </w:p>
        </w:tc>
        <w:tc>
          <w:tcPr>
            <w:tcW w:w="5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A49E515" w14:textId="77777777" w:rsidR="007F4015" w:rsidRDefault="00000000">
            <w:r>
              <w:rPr>
                <w:color w:val="222222"/>
                <w:sz w:val="20"/>
                <w:szCs w:val="20"/>
              </w:rPr>
              <w:t xml:space="preserve">Run extractor on 10 articles → 10 clean JSON </w:t>
            </w:r>
            <w:proofErr w:type="spellStart"/>
            <w:r>
              <w:rPr>
                <w:color w:val="222222"/>
                <w:sz w:val="20"/>
                <w:szCs w:val="20"/>
              </w:rPr>
              <w:t>dicts</w:t>
            </w:r>
            <w:proofErr w:type="spellEnd"/>
            <w:r>
              <w:rPr>
                <w:color w:val="222222"/>
                <w:sz w:val="20"/>
                <w:szCs w:val="20"/>
              </w:rPr>
              <w:t xml:space="preserve"> with entities, sentiment, </w:t>
            </w:r>
            <w:proofErr w:type="spellStart"/>
            <w:r>
              <w:rPr>
                <w:color w:val="222222"/>
                <w:sz w:val="20"/>
                <w:szCs w:val="20"/>
              </w:rPr>
              <w:t>nse_tickers</w:t>
            </w:r>
            <w:proofErr w:type="spellEnd"/>
            <w:r>
              <w:rPr>
                <w:color w:val="222222"/>
                <w:sz w:val="20"/>
                <w:szCs w:val="20"/>
              </w:rPr>
              <w:t>. Batch of 30 completes in ~20 seconds with semaphore.</w:t>
            </w:r>
          </w:p>
        </w:tc>
      </w:tr>
      <w:tr w:rsidR="007F4015" w14:paraId="69A55E66"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F0BE42D" w14:textId="77777777" w:rsidR="007F4015" w:rsidRDefault="00000000">
            <w:r>
              <w:rPr>
                <w:color w:val="222222"/>
                <w:sz w:val="20"/>
                <w:szCs w:val="20"/>
              </w:rPr>
              <w:t>Mar 25</w:t>
            </w:r>
          </w:p>
        </w:tc>
        <w:tc>
          <w:tcPr>
            <w:tcW w:w="3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63D71E1" w14:textId="77777777" w:rsidR="007F4015" w:rsidRDefault="00000000">
            <w:r>
              <w:rPr>
                <w:color w:val="222222"/>
                <w:sz w:val="20"/>
                <w:szCs w:val="20"/>
              </w:rPr>
              <w:t>Prompt 5 (</w:t>
            </w:r>
            <w:proofErr w:type="spellStart"/>
            <w:r>
              <w:rPr>
                <w:color w:val="222222"/>
                <w:sz w:val="20"/>
                <w:szCs w:val="20"/>
              </w:rPr>
              <w:t>mosaic_builder</w:t>
            </w:r>
            <w:proofErr w:type="spellEnd"/>
            <w:r>
              <w:rPr>
                <w:color w:val="222222"/>
                <w:sz w:val="20"/>
                <w:szCs w:val="20"/>
              </w:rPr>
              <w:t>)</w:t>
            </w:r>
          </w:p>
        </w:tc>
        <w:tc>
          <w:tcPr>
            <w:tcW w:w="5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E46B548" w14:textId="77777777" w:rsidR="007F4015" w:rsidRDefault="00000000">
            <w:r>
              <w:rPr>
                <w:color w:val="222222"/>
                <w:sz w:val="20"/>
                <w:szCs w:val="20"/>
              </w:rPr>
              <w:t xml:space="preserve">Run </w:t>
            </w:r>
            <w:proofErr w:type="spellStart"/>
            <w:r>
              <w:rPr>
                <w:color w:val="222222"/>
                <w:sz w:val="20"/>
                <w:szCs w:val="20"/>
              </w:rPr>
              <w:t>mosaic_builder</w:t>
            </w:r>
            <w:proofErr w:type="spellEnd"/>
            <w:r>
              <w:rPr>
                <w:color w:val="222222"/>
                <w:sz w:val="20"/>
                <w:szCs w:val="20"/>
              </w:rPr>
              <w:t xml:space="preserve"> → at least 3 connections with confidence &gt; 45. </w:t>
            </w:r>
            <w:proofErr w:type="spellStart"/>
            <w:r>
              <w:rPr>
                <w:color w:val="222222"/>
                <w:sz w:val="20"/>
                <w:szCs w:val="20"/>
              </w:rPr>
              <w:t>graph_</w:t>
            </w:r>
            <w:proofErr w:type="gramStart"/>
            <w:r>
              <w:rPr>
                <w:color w:val="222222"/>
                <w:sz w:val="20"/>
                <w:szCs w:val="20"/>
              </w:rPr>
              <w:t>data.json</w:t>
            </w:r>
            <w:proofErr w:type="spellEnd"/>
            <w:proofErr w:type="gramEnd"/>
            <w:r>
              <w:rPr>
                <w:color w:val="222222"/>
                <w:sz w:val="20"/>
                <w:szCs w:val="20"/>
              </w:rPr>
              <w:t xml:space="preserve"> written. Technical indicators appearing in connection evidence.</w:t>
            </w:r>
          </w:p>
        </w:tc>
      </w:tr>
      <w:tr w:rsidR="007F4015" w14:paraId="2C145369"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82367B1" w14:textId="77777777" w:rsidR="007F4015" w:rsidRDefault="00000000">
            <w:r>
              <w:rPr>
                <w:color w:val="222222"/>
                <w:sz w:val="20"/>
                <w:szCs w:val="20"/>
              </w:rPr>
              <w:t>Mar 26</w:t>
            </w:r>
          </w:p>
        </w:tc>
        <w:tc>
          <w:tcPr>
            <w:tcW w:w="3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14DB5B6" w14:textId="77777777" w:rsidR="007F4015" w:rsidRDefault="00000000">
            <w:r>
              <w:rPr>
                <w:color w:val="222222"/>
                <w:sz w:val="20"/>
                <w:szCs w:val="20"/>
              </w:rPr>
              <w:t>Prompt 6 (contagion) + Prompt 7 (narrator) + Prompt 8 (orchestrator) + Prompt 9 (main.py)</w:t>
            </w:r>
          </w:p>
        </w:tc>
        <w:tc>
          <w:tcPr>
            <w:tcW w:w="5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D40DABD" w14:textId="77777777" w:rsidR="007F4015" w:rsidRDefault="00000000">
            <w:proofErr w:type="spellStart"/>
            <w:r>
              <w:rPr>
                <w:color w:val="222222"/>
                <w:sz w:val="20"/>
                <w:szCs w:val="20"/>
              </w:rPr>
              <w:t>FastAPI</w:t>
            </w:r>
            <w:proofErr w:type="spellEnd"/>
            <w:r>
              <w:rPr>
                <w:color w:val="222222"/>
                <w:sz w:val="20"/>
                <w:szCs w:val="20"/>
              </w:rPr>
              <w:t xml:space="preserve"> starts. All API endpoints return data. Hindi MP3 generated. Audit log writing. Pipeline runs end-to-end.</w:t>
            </w:r>
          </w:p>
        </w:tc>
      </w:tr>
      <w:tr w:rsidR="007F4015" w14:paraId="09FE7297"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2D0B950" w14:textId="77777777" w:rsidR="007F4015" w:rsidRDefault="00000000">
            <w:r>
              <w:rPr>
                <w:color w:val="222222"/>
                <w:sz w:val="20"/>
                <w:szCs w:val="20"/>
              </w:rPr>
              <w:t>Mar 27</w:t>
            </w:r>
          </w:p>
        </w:tc>
        <w:tc>
          <w:tcPr>
            <w:tcW w:w="3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C62078E" w14:textId="77777777" w:rsidR="007F4015" w:rsidRDefault="00000000">
            <w:r>
              <w:rPr>
                <w:color w:val="222222"/>
                <w:sz w:val="20"/>
                <w:szCs w:val="20"/>
              </w:rPr>
              <w:t>Prompts 10-13 (full frontend)</w:t>
            </w:r>
          </w:p>
        </w:tc>
        <w:tc>
          <w:tcPr>
            <w:tcW w:w="5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7C8B618" w14:textId="77777777" w:rsidR="007F4015" w:rsidRDefault="00000000">
            <w:r>
              <w:rPr>
                <w:color w:val="222222"/>
                <w:sz w:val="20"/>
                <w:szCs w:val="20"/>
              </w:rPr>
              <w:t xml:space="preserve">Dashboard loads. D3 graph shows real nodes and edges. Signal feed shows real signals. Portfolio modal works. </w:t>
            </w:r>
            <w:proofErr w:type="spellStart"/>
            <w:r>
              <w:rPr>
                <w:color w:val="222222"/>
                <w:sz w:val="20"/>
                <w:szCs w:val="20"/>
              </w:rPr>
              <w:t>Backtest</w:t>
            </w:r>
            <w:proofErr w:type="spellEnd"/>
            <w:r>
              <w:rPr>
                <w:color w:val="222222"/>
                <w:sz w:val="20"/>
                <w:szCs w:val="20"/>
              </w:rPr>
              <w:t xml:space="preserve"> panel shows Adani timeline.</w:t>
            </w:r>
          </w:p>
        </w:tc>
      </w:tr>
      <w:tr w:rsidR="007F4015" w14:paraId="1B616463"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17EC35B" w14:textId="77777777" w:rsidR="007F4015" w:rsidRDefault="00000000">
            <w:r>
              <w:rPr>
                <w:color w:val="222222"/>
                <w:sz w:val="20"/>
                <w:szCs w:val="20"/>
              </w:rPr>
              <w:t>Mar 28</w:t>
            </w:r>
          </w:p>
        </w:tc>
        <w:tc>
          <w:tcPr>
            <w:tcW w:w="3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7192BE2" w14:textId="77777777" w:rsidR="007F4015" w:rsidRDefault="00000000">
            <w:r>
              <w:rPr>
                <w:color w:val="222222"/>
                <w:sz w:val="20"/>
                <w:szCs w:val="20"/>
              </w:rPr>
              <w:t>README + Mermaid diagram + 3-min video + GitHub push + submit</w:t>
            </w:r>
          </w:p>
        </w:tc>
        <w:tc>
          <w:tcPr>
            <w:tcW w:w="51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BB5754A" w14:textId="77777777" w:rsidR="007F4015" w:rsidRDefault="00000000">
            <w:r>
              <w:rPr>
                <w:color w:val="222222"/>
                <w:sz w:val="20"/>
                <w:szCs w:val="20"/>
              </w:rPr>
              <w:t>GitHub shows 6 days of commits. All 4 deliverables uploaded. Video recorded with Screen Studio (screenstudio.co — free trial, makes demo look polished).</w:t>
            </w:r>
          </w:p>
        </w:tc>
      </w:tr>
    </w:tbl>
    <w:p w14:paraId="0254EEE7" w14:textId="77777777" w:rsidR="007F4015" w:rsidRDefault="007F4015">
      <w:pPr>
        <w:pBdr>
          <w:bottom w:val="single" w:sz="6" w:space="1" w:color="1D9E75"/>
        </w:pBdr>
        <w:spacing w:before="280" w:after="280"/>
      </w:pPr>
    </w:p>
    <w:p w14:paraId="740E275E" w14:textId="77777777" w:rsidR="007F4015" w:rsidRDefault="007F4015">
      <w:pPr>
        <w:pBdr>
          <w:bottom w:val="single" w:sz="6" w:space="1" w:color="1D9E75"/>
        </w:pBdr>
        <w:spacing w:before="280" w:after="280"/>
      </w:pPr>
    </w:p>
    <w:p w14:paraId="63F70218" w14:textId="77777777" w:rsidR="00303540" w:rsidRDefault="00303540">
      <w:pPr>
        <w:pBdr>
          <w:bottom w:val="single" w:sz="6" w:space="1" w:color="1D9E75"/>
        </w:pBdr>
        <w:spacing w:before="280" w:after="280"/>
      </w:pPr>
    </w:p>
    <w:p w14:paraId="3C57AEBF" w14:textId="77777777" w:rsidR="00303540" w:rsidRDefault="00303540">
      <w:pPr>
        <w:pBdr>
          <w:bottom w:val="single" w:sz="6" w:space="1" w:color="1D9E75"/>
        </w:pBdr>
        <w:spacing w:before="280" w:after="280"/>
      </w:pPr>
    </w:p>
    <w:p w14:paraId="0DC388C2" w14:textId="77777777" w:rsidR="00303540" w:rsidRDefault="00303540">
      <w:pPr>
        <w:pBdr>
          <w:bottom w:val="single" w:sz="6" w:space="1" w:color="1D9E75"/>
        </w:pBdr>
        <w:spacing w:before="280" w:after="280"/>
      </w:pPr>
    </w:p>
    <w:p w14:paraId="5E093789" w14:textId="77777777" w:rsidR="007F4015" w:rsidRDefault="00000000">
      <w:pPr>
        <w:pStyle w:val="Heading1"/>
      </w:pPr>
      <w:r>
        <w:lastRenderedPageBreak/>
        <w:t>SECTION 7: 3-MINUTE PITCH SCRIPT</w:t>
      </w:r>
    </w:p>
    <w:p w14:paraId="22A45C50" w14:textId="77777777" w:rsidR="007F4015" w:rsidRDefault="007F4015">
      <w:pPr>
        <w:spacing w:before="80" w:after="80"/>
      </w:pPr>
    </w:p>
    <w:p w14:paraId="16761EDD" w14:textId="77777777" w:rsidR="007F4015" w:rsidRDefault="00000000">
      <w:pPr>
        <w:spacing w:before="200" w:after="80"/>
      </w:pPr>
      <w:r>
        <w:rPr>
          <w:b/>
          <w:bCs/>
          <w:color w:val="1A5C8A"/>
        </w:rPr>
        <w:t>0:00–0:35</w:t>
      </w:r>
    </w:p>
    <w:p w14:paraId="4C8AC7CC" w14:textId="77777777" w:rsidR="007F4015" w:rsidRDefault="00000000">
      <w:pPr>
        <w:shd w:val="clear" w:color="auto" w:fill="EAF4FB"/>
        <w:spacing w:before="160" w:after="160"/>
        <w:ind w:left="360" w:right="360"/>
      </w:pPr>
      <w:r>
        <w:rPr>
          <w:b/>
          <w:bCs/>
          <w:color w:val="0F2D4A"/>
        </w:rPr>
        <w:t>'In FY2024-25, 91% of India's retail traders lost money. SEBI confirmed this in Parliament. Over one lakh crore rupees wiped out in a single year. And here is the part that should bother everyone in this room: a large portion of those losses had warning signals sitting in public data — ET articles, NSE filings, bulk deal records. Nobody connected them. Hedge funds do. They call it Mosaic Theory. Bloomberg charges 27 lakh rupees per year for the infrastructure to practise it. India's 21 crore retail investors have nothing like it. Until today.'</w:t>
      </w:r>
    </w:p>
    <w:p w14:paraId="031FA9D7" w14:textId="77777777" w:rsidR="007F4015" w:rsidRDefault="00000000">
      <w:pPr>
        <w:spacing w:before="200" w:after="80"/>
      </w:pPr>
      <w:r>
        <w:rPr>
          <w:b/>
          <w:bCs/>
          <w:color w:val="1A5C8A"/>
        </w:rPr>
        <w:t>0:35–0:50</w:t>
      </w:r>
    </w:p>
    <w:p w14:paraId="70C35094" w14:textId="77777777" w:rsidR="007F4015" w:rsidRDefault="00000000">
      <w:pPr>
        <w:shd w:val="clear" w:color="auto" w:fill="EAF4FB"/>
        <w:spacing w:before="160" w:after="160"/>
        <w:ind w:left="360" w:right="360"/>
      </w:pPr>
      <w:r>
        <w:rPr>
          <w:b/>
          <w:bCs/>
          <w:color w:val="0F2D4A"/>
        </w:rPr>
        <w:t>'ET Mosaic runs 4 AI agents that read everything ET publishes, cross-reference it against live NSE data and technical indicators, and find the connections no single investor has time to find — automatically, every 15 minutes, at zero cost.'</w:t>
      </w:r>
    </w:p>
    <w:p w14:paraId="0FF735CE" w14:textId="77777777" w:rsidR="007F4015" w:rsidRDefault="00000000">
      <w:pPr>
        <w:spacing w:before="200" w:after="80"/>
      </w:pPr>
      <w:r>
        <w:rPr>
          <w:b/>
          <w:bCs/>
          <w:color w:val="1A5C8A"/>
        </w:rPr>
        <w:t>0:50–1:45 — Live demo</w:t>
      </w:r>
    </w:p>
    <w:p w14:paraId="19D7E9F1" w14:textId="77777777" w:rsidR="007F4015" w:rsidRDefault="00000000">
      <w:pPr>
        <w:shd w:val="clear" w:color="auto" w:fill="EAF4FB"/>
        <w:spacing w:before="160" w:after="160"/>
        <w:ind w:left="360" w:right="360"/>
      </w:pPr>
      <w:r>
        <w:rPr>
          <w:b/>
          <w:bCs/>
          <w:color w:val="0F2D4A"/>
        </w:rPr>
        <w:t>'[Open dashboard.] Every glowing node is a real ET article from the last 7 days. Every edge is a connection our Mosaic Builder agent found and verified across four independent evidence layers: ET articles, NSE bulk deals, RSI and MACD indicators, and insider trade data. [Click highest-confidence signal. Read headline.] Four independent data sources all pointing at the same company. The agent is not summarising — it is finding what was hiding in plain sight. [Click Reduce Exposure action.] The agent acts. Not just surfaces.'</w:t>
      </w:r>
    </w:p>
    <w:p w14:paraId="0B368EAE" w14:textId="77777777" w:rsidR="007F4015" w:rsidRDefault="00000000">
      <w:pPr>
        <w:spacing w:before="200" w:after="80"/>
      </w:pPr>
      <w:r>
        <w:rPr>
          <w:b/>
          <w:bCs/>
          <w:color w:val="1A5C8A"/>
        </w:rPr>
        <w:t xml:space="preserve">1:45–2:15 — </w:t>
      </w:r>
      <w:proofErr w:type="spellStart"/>
      <w:r>
        <w:rPr>
          <w:b/>
          <w:bCs/>
          <w:color w:val="1A5C8A"/>
        </w:rPr>
        <w:t>Backtest</w:t>
      </w:r>
      <w:proofErr w:type="spellEnd"/>
    </w:p>
    <w:p w14:paraId="470C71AB" w14:textId="77777777" w:rsidR="007F4015" w:rsidRDefault="00000000">
      <w:pPr>
        <w:shd w:val="clear" w:color="auto" w:fill="EAF4FB"/>
        <w:spacing w:before="160" w:after="160"/>
        <w:ind w:left="360" w:right="360"/>
      </w:pPr>
      <w:r>
        <w:rPr>
          <w:b/>
          <w:bCs/>
          <w:color w:val="0F2D4A"/>
        </w:rPr>
        <w:t>'[</w:t>
      </w:r>
      <w:proofErr w:type="spellStart"/>
      <w:r>
        <w:rPr>
          <w:b/>
          <w:bCs/>
          <w:color w:val="0F2D4A"/>
        </w:rPr>
        <w:t>Backtest</w:t>
      </w:r>
      <w:proofErr w:type="spellEnd"/>
      <w:r>
        <w:rPr>
          <w:b/>
          <w:bCs/>
          <w:color w:val="0F2D4A"/>
        </w:rPr>
        <w:t xml:space="preserve"> panel.] January 21st 2023. Four days before Hindenburg. Three ET articles plus unusual bulk deal activity. Our system would have flagged an 81% confidence signal. Hindenburg published January 25th. 11.5 lakh crore in market cap gone in 72 hours. The data was always public. Our 4 agents connected it.'</w:t>
      </w:r>
    </w:p>
    <w:p w14:paraId="43717966" w14:textId="77777777" w:rsidR="007F4015" w:rsidRDefault="00000000">
      <w:pPr>
        <w:spacing w:before="200" w:after="80"/>
      </w:pPr>
      <w:r>
        <w:rPr>
          <w:b/>
          <w:bCs/>
          <w:color w:val="1A5C8A"/>
        </w:rPr>
        <w:t>2:15–2:45 — Architecture</w:t>
      </w:r>
    </w:p>
    <w:p w14:paraId="734B1472" w14:textId="77777777" w:rsidR="007F4015" w:rsidRDefault="00000000">
      <w:pPr>
        <w:shd w:val="clear" w:color="auto" w:fill="EAF4FB"/>
        <w:spacing w:before="160" w:after="160"/>
        <w:ind w:left="360" w:right="360"/>
      </w:pPr>
      <w:r>
        <w:rPr>
          <w:b/>
          <w:bCs/>
          <w:color w:val="0F2D4A"/>
        </w:rPr>
        <w:t>'Four true agents. Three deterministic services. One supervisor orchestrator. Every decision is logged — full audit trail from signal to source article to NSE filing. Technical analysis adds RSI, MACD, and Bollinger confirmation. And for Tier 2 and Tier 3 India: 30-second Hindi briefings, shareable on WhatsApp, because financial intelligence should not require a Bloomberg subscription.'</w:t>
      </w:r>
    </w:p>
    <w:p w14:paraId="225C43D0" w14:textId="77777777" w:rsidR="007F4015" w:rsidRDefault="00000000">
      <w:pPr>
        <w:spacing w:before="200" w:after="80"/>
      </w:pPr>
      <w:r>
        <w:rPr>
          <w:b/>
          <w:bCs/>
          <w:color w:val="1A5C8A"/>
        </w:rPr>
        <w:t>2:45–3:00 — Commercial case</w:t>
      </w:r>
    </w:p>
    <w:p w14:paraId="48A259B4" w14:textId="77777777" w:rsidR="007F4015" w:rsidRDefault="00000000">
      <w:pPr>
        <w:shd w:val="clear" w:color="auto" w:fill="EAF4FB"/>
        <w:spacing w:before="160" w:after="160"/>
        <w:ind w:left="360" w:right="360"/>
      </w:pPr>
      <w:r>
        <w:rPr>
          <w:b/>
          <w:bCs/>
          <w:color w:val="0F2D4A"/>
        </w:rPr>
        <w:t>'This is not a hackathon demo. ET Prime already has 2 million subscribers. Mosaic is the reason people subscribe and stay. No Indian product does this today. The closest alternative costs 27 lakh rupees per year. We cost zero. Thank you.'</w:t>
      </w:r>
    </w:p>
    <w:p w14:paraId="175831C0" w14:textId="77777777" w:rsidR="007F4015" w:rsidRDefault="007F4015">
      <w:pPr>
        <w:pBdr>
          <w:bottom w:val="single" w:sz="6" w:space="1" w:color="1D9E75"/>
        </w:pBdr>
        <w:spacing w:before="280" w:after="280"/>
      </w:pPr>
    </w:p>
    <w:p w14:paraId="2D7940AF" w14:textId="77777777" w:rsidR="007F4015" w:rsidRDefault="00000000">
      <w:pPr>
        <w:pStyle w:val="Heading1"/>
      </w:pPr>
      <w:r>
        <w:lastRenderedPageBreak/>
        <w:t>SECTION 8: VERIFIED IMPACT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3360"/>
      </w:tblGrid>
      <w:tr w:rsidR="007F4015" w14:paraId="7559B8BE"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0A1628"/>
            <w:tcMar>
              <w:top w:w="80" w:type="dxa"/>
              <w:left w:w="120" w:type="dxa"/>
              <w:bottom w:w="80" w:type="dxa"/>
              <w:right w:w="120" w:type="dxa"/>
            </w:tcMar>
          </w:tcPr>
          <w:p w14:paraId="1FB33A51" w14:textId="77777777" w:rsidR="007F4015" w:rsidRDefault="00000000">
            <w:r>
              <w:rPr>
                <w:b/>
                <w:bCs/>
                <w:color w:val="FFFFFF"/>
                <w:sz w:val="20"/>
                <w:szCs w:val="20"/>
              </w:rPr>
              <w:t>Metric</w:t>
            </w:r>
          </w:p>
        </w:tc>
        <w:tc>
          <w:tcPr>
            <w:tcW w:w="2800" w:type="dxa"/>
            <w:tcBorders>
              <w:top w:val="single" w:sz="1" w:space="0" w:color="DDDDDD"/>
              <w:left w:val="single" w:sz="1" w:space="0" w:color="DDDDDD"/>
              <w:bottom w:val="single" w:sz="1" w:space="0" w:color="DDDDDD"/>
              <w:right w:val="single" w:sz="1" w:space="0" w:color="DDDDDD"/>
            </w:tcBorders>
            <w:shd w:val="clear" w:color="auto" w:fill="0A1628"/>
            <w:tcMar>
              <w:top w:w="80" w:type="dxa"/>
              <w:left w:w="120" w:type="dxa"/>
              <w:bottom w:w="80" w:type="dxa"/>
              <w:right w:w="120" w:type="dxa"/>
            </w:tcMar>
          </w:tcPr>
          <w:p w14:paraId="39D0E681" w14:textId="77777777" w:rsidR="007F4015" w:rsidRDefault="00000000">
            <w:r>
              <w:rPr>
                <w:b/>
                <w:bCs/>
                <w:color w:val="FFFFFF"/>
                <w:sz w:val="20"/>
                <w:szCs w:val="20"/>
              </w:rPr>
              <w:t>Value</w:t>
            </w:r>
          </w:p>
        </w:tc>
        <w:tc>
          <w:tcPr>
            <w:tcW w:w="3360" w:type="dxa"/>
            <w:tcBorders>
              <w:top w:val="single" w:sz="1" w:space="0" w:color="DDDDDD"/>
              <w:left w:val="single" w:sz="1" w:space="0" w:color="DDDDDD"/>
              <w:bottom w:val="single" w:sz="1" w:space="0" w:color="DDDDDD"/>
              <w:right w:val="single" w:sz="1" w:space="0" w:color="DDDDDD"/>
            </w:tcBorders>
            <w:shd w:val="clear" w:color="auto" w:fill="0A1628"/>
            <w:tcMar>
              <w:top w:w="80" w:type="dxa"/>
              <w:left w:w="120" w:type="dxa"/>
              <w:bottom w:w="80" w:type="dxa"/>
              <w:right w:w="120" w:type="dxa"/>
            </w:tcMar>
          </w:tcPr>
          <w:p w14:paraId="1E27BBBB" w14:textId="77777777" w:rsidR="007F4015" w:rsidRDefault="00000000">
            <w:r>
              <w:rPr>
                <w:b/>
                <w:bCs/>
                <w:color w:val="FFFFFF"/>
                <w:sz w:val="20"/>
                <w:szCs w:val="20"/>
              </w:rPr>
              <w:t>Source</w:t>
            </w:r>
          </w:p>
        </w:tc>
      </w:tr>
      <w:tr w:rsidR="007F4015" w14:paraId="3FE071D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E1139A0" w14:textId="77777777" w:rsidR="007F4015" w:rsidRDefault="00000000">
            <w:r>
              <w:rPr>
                <w:color w:val="222222"/>
                <w:sz w:val="20"/>
                <w:szCs w:val="20"/>
              </w:rPr>
              <w:t>India demat accounts</w:t>
            </w:r>
          </w:p>
        </w:tc>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5DC787B" w14:textId="77777777" w:rsidR="007F4015" w:rsidRDefault="00000000">
            <w:r>
              <w:rPr>
                <w:color w:val="222222"/>
                <w:sz w:val="20"/>
                <w:szCs w:val="20"/>
              </w:rPr>
              <w:t>21.6 crore (Dec 2025)</w:t>
            </w:r>
          </w:p>
        </w:tc>
        <w:tc>
          <w:tcPr>
            <w:tcW w:w="3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606D9DB" w14:textId="77777777" w:rsidR="007F4015" w:rsidRDefault="00000000">
            <w:r>
              <w:rPr>
                <w:color w:val="222222"/>
                <w:sz w:val="20"/>
                <w:szCs w:val="20"/>
              </w:rPr>
              <w:t>NSDL + CDSL, Dec 2025</w:t>
            </w:r>
          </w:p>
        </w:tc>
      </w:tr>
      <w:tr w:rsidR="007F4015" w14:paraId="6422F68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07CF3D1" w14:textId="77777777" w:rsidR="007F4015" w:rsidRDefault="00000000">
            <w:r>
              <w:rPr>
                <w:color w:val="222222"/>
                <w:sz w:val="20"/>
                <w:szCs w:val="20"/>
              </w:rPr>
              <w:t>Retail F&amp;O losses FY25</w:t>
            </w:r>
          </w:p>
        </w:tc>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4A26C2B" w14:textId="77777777" w:rsidR="007F4015" w:rsidRDefault="00000000">
            <w:r>
              <w:rPr>
                <w:color w:val="222222"/>
                <w:sz w:val="20"/>
                <w:szCs w:val="20"/>
              </w:rPr>
              <w:t>₹1.05 lakh crore</w:t>
            </w:r>
          </w:p>
        </w:tc>
        <w:tc>
          <w:tcPr>
            <w:tcW w:w="3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61CA642" w14:textId="77777777" w:rsidR="007F4015" w:rsidRDefault="00000000">
            <w:r>
              <w:rPr>
                <w:color w:val="222222"/>
                <w:sz w:val="20"/>
                <w:szCs w:val="20"/>
              </w:rPr>
              <w:t>SEBI study, confirmed Parliament FY2024-25</w:t>
            </w:r>
          </w:p>
        </w:tc>
      </w:tr>
      <w:tr w:rsidR="007F4015" w14:paraId="1AE31E8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C58C754" w14:textId="77777777" w:rsidR="007F4015" w:rsidRDefault="00000000">
            <w:r>
              <w:rPr>
                <w:color w:val="222222"/>
                <w:sz w:val="20"/>
                <w:szCs w:val="20"/>
              </w:rPr>
              <w:t>% traders who lost</w:t>
            </w:r>
          </w:p>
        </w:tc>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4E3A805" w14:textId="77777777" w:rsidR="007F4015" w:rsidRDefault="00000000">
            <w:r>
              <w:rPr>
                <w:color w:val="222222"/>
                <w:sz w:val="20"/>
                <w:szCs w:val="20"/>
              </w:rPr>
              <w:t>91% of 9.6M individuals</w:t>
            </w:r>
          </w:p>
        </w:tc>
        <w:tc>
          <w:tcPr>
            <w:tcW w:w="3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CB1C51A" w14:textId="77777777" w:rsidR="007F4015" w:rsidRDefault="00000000">
            <w:r>
              <w:rPr>
                <w:color w:val="222222"/>
                <w:sz w:val="20"/>
                <w:szCs w:val="20"/>
              </w:rPr>
              <w:t>SEBI comparative study Jul 2025</w:t>
            </w:r>
          </w:p>
        </w:tc>
      </w:tr>
      <w:tr w:rsidR="007F4015" w14:paraId="5DA79C48"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6172811" w14:textId="77777777" w:rsidR="007F4015" w:rsidRDefault="00000000">
            <w:r>
              <w:rPr>
                <w:color w:val="222222"/>
                <w:sz w:val="20"/>
                <w:szCs w:val="20"/>
              </w:rPr>
              <w:t>Average loss per trader</w:t>
            </w:r>
          </w:p>
        </w:tc>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168D3CB" w14:textId="77777777" w:rsidR="007F4015" w:rsidRDefault="00000000">
            <w:r>
              <w:rPr>
                <w:color w:val="222222"/>
                <w:sz w:val="20"/>
                <w:szCs w:val="20"/>
              </w:rPr>
              <w:t>₹1.1 lakh/year</w:t>
            </w:r>
          </w:p>
        </w:tc>
        <w:tc>
          <w:tcPr>
            <w:tcW w:w="3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D91CE63" w14:textId="77777777" w:rsidR="007F4015" w:rsidRDefault="00000000">
            <w:r>
              <w:rPr>
                <w:color w:val="222222"/>
                <w:sz w:val="20"/>
                <w:szCs w:val="20"/>
              </w:rPr>
              <w:t>SEBI FY24-25</w:t>
            </w:r>
          </w:p>
        </w:tc>
      </w:tr>
      <w:tr w:rsidR="007F4015" w14:paraId="357737C8"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2235ACA" w14:textId="77777777" w:rsidR="007F4015" w:rsidRDefault="00000000">
            <w:r>
              <w:rPr>
                <w:color w:val="222222"/>
                <w:sz w:val="20"/>
                <w:szCs w:val="20"/>
              </w:rPr>
              <w:t>Bloomberg annual cost</w:t>
            </w:r>
          </w:p>
        </w:tc>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15EA8B0" w14:textId="77777777" w:rsidR="007F4015" w:rsidRDefault="00000000">
            <w:r>
              <w:rPr>
                <w:color w:val="222222"/>
                <w:sz w:val="20"/>
                <w:szCs w:val="20"/>
              </w:rPr>
              <w:t>₹27 lakh+ ($31,980)</w:t>
            </w:r>
          </w:p>
        </w:tc>
        <w:tc>
          <w:tcPr>
            <w:tcW w:w="3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77A2F59" w14:textId="77777777" w:rsidR="007F4015" w:rsidRDefault="00000000">
            <w:r>
              <w:rPr>
                <w:color w:val="222222"/>
                <w:sz w:val="20"/>
                <w:szCs w:val="20"/>
              </w:rPr>
              <w:t>Godel Terminal pricing report Jan 2025</w:t>
            </w:r>
          </w:p>
        </w:tc>
      </w:tr>
      <w:tr w:rsidR="007F4015" w14:paraId="6EB8F988"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9A3D451" w14:textId="77777777" w:rsidR="007F4015" w:rsidRDefault="00000000">
            <w:r>
              <w:rPr>
                <w:color w:val="222222"/>
                <w:sz w:val="20"/>
                <w:szCs w:val="20"/>
              </w:rPr>
              <w:t>Losses with detectable public signals (assume 20%)</w:t>
            </w:r>
          </w:p>
        </w:tc>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D14E70A" w14:textId="77777777" w:rsidR="007F4015" w:rsidRDefault="00000000">
            <w:r>
              <w:rPr>
                <w:color w:val="222222"/>
                <w:sz w:val="20"/>
                <w:szCs w:val="20"/>
              </w:rPr>
              <w:t>₹22,000 preventable per user per year</w:t>
            </w:r>
          </w:p>
        </w:tc>
        <w:tc>
          <w:tcPr>
            <w:tcW w:w="3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5F04CA5" w14:textId="77777777" w:rsidR="007F4015" w:rsidRDefault="00000000">
            <w:r>
              <w:rPr>
                <w:color w:val="222222"/>
                <w:sz w:val="20"/>
                <w:szCs w:val="20"/>
              </w:rPr>
              <w:t>Conservative model assumption</w:t>
            </w:r>
          </w:p>
        </w:tc>
      </w:tr>
      <w:tr w:rsidR="007F4015" w14:paraId="4269859C"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949BAF6" w14:textId="77777777" w:rsidR="007F4015" w:rsidRDefault="00000000">
            <w:r>
              <w:rPr>
                <w:color w:val="222222"/>
                <w:sz w:val="20"/>
                <w:szCs w:val="20"/>
              </w:rPr>
              <w:t>ET Prime subscribers</w:t>
            </w:r>
          </w:p>
        </w:tc>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C964037" w14:textId="77777777" w:rsidR="007F4015" w:rsidRDefault="00000000">
            <w:r>
              <w:rPr>
                <w:color w:val="222222"/>
                <w:sz w:val="20"/>
                <w:szCs w:val="20"/>
              </w:rPr>
              <w:t>~2 million</w:t>
            </w:r>
          </w:p>
        </w:tc>
        <w:tc>
          <w:tcPr>
            <w:tcW w:w="3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B2A5773" w14:textId="77777777" w:rsidR="007F4015" w:rsidRDefault="00000000">
            <w:r>
              <w:rPr>
                <w:color w:val="222222"/>
                <w:sz w:val="20"/>
                <w:szCs w:val="20"/>
              </w:rPr>
              <w:t>ET public statements</w:t>
            </w:r>
          </w:p>
        </w:tc>
      </w:tr>
      <w:tr w:rsidR="007F4015" w14:paraId="34CA2BE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537794D" w14:textId="77777777" w:rsidR="007F4015" w:rsidRDefault="00000000">
            <w:r>
              <w:rPr>
                <w:color w:val="222222"/>
                <w:sz w:val="20"/>
                <w:szCs w:val="20"/>
              </w:rPr>
              <w:t>At 5% Mosaic adoption = 100K users</w:t>
            </w:r>
          </w:p>
        </w:tc>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C3571B1" w14:textId="77777777" w:rsidR="007F4015" w:rsidRDefault="00000000">
            <w:r>
              <w:rPr>
                <w:color w:val="222222"/>
                <w:sz w:val="20"/>
                <w:szCs w:val="20"/>
              </w:rPr>
              <w:t>₹220 Cr collective losses prevented annually</w:t>
            </w:r>
          </w:p>
        </w:tc>
        <w:tc>
          <w:tcPr>
            <w:tcW w:w="3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9574A4C" w14:textId="77777777" w:rsidR="007F4015" w:rsidRDefault="00000000">
            <w:r>
              <w:rPr>
                <w:color w:val="222222"/>
                <w:sz w:val="20"/>
                <w:szCs w:val="20"/>
              </w:rPr>
              <w:t>Model</w:t>
            </w:r>
          </w:p>
        </w:tc>
      </w:tr>
      <w:tr w:rsidR="007F4015" w14:paraId="482AE7D6"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B027AFB" w14:textId="77777777" w:rsidR="007F4015" w:rsidRDefault="00000000">
            <w:r>
              <w:rPr>
                <w:color w:val="222222"/>
                <w:sz w:val="20"/>
                <w:szCs w:val="20"/>
              </w:rPr>
              <w:t>Pro SaaS: 50K × ₹299/</w:t>
            </w:r>
            <w:proofErr w:type="spellStart"/>
            <w:r>
              <w:rPr>
                <w:color w:val="222222"/>
                <w:sz w:val="20"/>
                <w:szCs w:val="20"/>
              </w:rPr>
              <w:t>mo</w:t>
            </w:r>
            <w:proofErr w:type="spellEnd"/>
          </w:p>
        </w:tc>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934CF05" w14:textId="77777777" w:rsidR="007F4015" w:rsidRDefault="00000000">
            <w:r>
              <w:rPr>
                <w:color w:val="222222"/>
                <w:sz w:val="20"/>
                <w:szCs w:val="20"/>
              </w:rPr>
              <w:t>₹18 Cr/yr ARR, ~90% gross margin</w:t>
            </w:r>
          </w:p>
        </w:tc>
        <w:tc>
          <w:tcPr>
            <w:tcW w:w="3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9F6B282" w14:textId="77777777" w:rsidR="007F4015" w:rsidRDefault="00000000">
            <w:r>
              <w:rPr>
                <w:color w:val="222222"/>
                <w:sz w:val="20"/>
                <w:szCs w:val="20"/>
              </w:rPr>
              <w:t>Freemium model</w:t>
            </w:r>
          </w:p>
        </w:tc>
      </w:tr>
      <w:tr w:rsidR="007F4015" w14:paraId="53E99630"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10CE8F1" w14:textId="77777777" w:rsidR="007F4015" w:rsidRDefault="00000000">
            <w:r>
              <w:rPr>
                <w:color w:val="222222"/>
                <w:sz w:val="20"/>
                <w:szCs w:val="20"/>
              </w:rPr>
              <w:t>Institutional API: 100 clients × ₹25K/</w:t>
            </w:r>
            <w:proofErr w:type="spellStart"/>
            <w:r>
              <w:rPr>
                <w:color w:val="222222"/>
                <w:sz w:val="20"/>
                <w:szCs w:val="20"/>
              </w:rPr>
              <w:t>mo</w:t>
            </w:r>
            <w:proofErr w:type="spellEnd"/>
          </w:p>
        </w:tc>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751241D" w14:textId="77777777" w:rsidR="007F4015" w:rsidRDefault="00000000">
            <w:r>
              <w:rPr>
                <w:color w:val="222222"/>
                <w:sz w:val="20"/>
                <w:szCs w:val="20"/>
              </w:rPr>
              <w:t>₹3 Cr/month</w:t>
            </w:r>
          </w:p>
        </w:tc>
        <w:tc>
          <w:tcPr>
            <w:tcW w:w="3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EE36013" w14:textId="77777777" w:rsidR="007F4015" w:rsidRDefault="00000000">
            <w:r>
              <w:rPr>
                <w:color w:val="222222"/>
                <w:sz w:val="20"/>
                <w:szCs w:val="20"/>
              </w:rPr>
              <w:t>B2B model</w:t>
            </w:r>
          </w:p>
        </w:tc>
      </w:tr>
      <w:tr w:rsidR="007F4015" w14:paraId="53B640CA"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3338EBF" w14:textId="77777777" w:rsidR="007F4015" w:rsidRDefault="00000000">
            <w:r>
              <w:rPr>
                <w:color w:val="222222"/>
                <w:sz w:val="20"/>
                <w:szCs w:val="20"/>
              </w:rPr>
              <w:t>ET Mosaic total operating cost</w:t>
            </w:r>
          </w:p>
        </w:tc>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BF81107" w14:textId="77777777" w:rsidR="007F4015" w:rsidRDefault="00000000">
            <w:r>
              <w:rPr>
                <w:color w:val="222222"/>
                <w:sz w:val="20"/>
                <w:szCs w:val="20"/>
              </w:rPr>
              <w:t>₹0 (all free tiers)</w:t>
            </w:r>
          </w:p>
        </w:tc>
        <w:tc>
          <w:tcPr>
            <w:tcW w:w="3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6B1F2A3" w14:textId="77777777" w:rsidR="007F4015" w:rsidRDefault="00000000">
            <w:r>
              <w:rPr>
                <w:color w:val="222222"/>
                <w:sz w:val="20"/>
                <w:szCs w:val="20"/>
              </w:rPr>
              <w:t xml:space="preserve">Verified: </w:t>
            </w:r>
            <w:proofErr w:type="spellStart"/>
            <w:r>
              <w:rPr>
                <w:color w:val="222222"/>
                <w:sz w:val="20"/>
                <w:szCs w:val="20"/>
              </w:rPr>
              <w:t>Groq</w:t>
            </w:r>
            <w:proofErr w:type="spellEnd"/>
            <w:r>
              <w:rPr>
                <w:color w:val="222222"/>
                <w:sz w:val="20"/>
                <w:szCs w:val="20"/>
              </w:rPr>
              <w:t xml:space="preserve"> free + </w:t>
            </w:r>
            <w:proofErr w:type="spellStart"/>
            <w:r>
              <w:rPr>
                <w:color w:val="222222"/>
                <w:sz w:val="20"/>
                <w:szCs w:val="20"/>
              </w:rPr>
              <w:t>gTTS</w:t>
            </w:r>
            <w:proofErr w:type="spellEnd"/>
            <w:r>
              <w:rPr>
                <w:color w:val="222222"/>
                <w:sz w:val="20"/>
                <w:szCs w:val="20"/>
              </w:rPr>
              <w:t xml:space="preserve"> free + </w:t>
            </w:r>
            <w:proofErr w:type="spellStart"/>
            <w:r>
              <w:rPr>
                <w:color w:val="222222"/>
                <w:sz w:val="20"/>
                <w:szCs w:val="20"/>
              </w:rPr>
              <w:t>ChromaDB</w:t>
            </w:r>
            <w:proofErr w:type="spellEnd"/>
            <w:r>
              <w:rPr>
                <w:color w:val="222222"/>
                <w:sz w:val="20"/>
                <w:szCs w:val="20"/>
              </w:rPr>
              <w:t xml:space="preserve"> local + </w:t>
            </w:r>
            <w:proofErr w:type="spellStart"/>
            <w:r>
              <w:rPr>
                <w:color w:val="222222"/>
                <w:sz w:val="20"/>
                <w:szCs w:val="20"/>
              </w:rPr>
              <w:t>yfinance</w:t>
            </w:r>
            <w:proofErr w:type="spellEnd"/>
            <w:r>
              <w:rPr>
                <w:color w:val="222222"/>
                <w:sz w:val="20"/>
                <w:szCs w:val="20"/>
              </w:rPr>
              <w:t xml:space="preserve"> free</w:t>
            </w:r>
          </w:p>
        </w:tc>
      </w:tr>
      <w:tr w:rsidR="007F4015" w14:paraId="2E7FA89E"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1E05C9A" w14:textId="77777777" w:rsidR="007F4015" w:rsidRDefault="00000000">
            <w:r>
              <w:rPr>
                <w:color w:val="222222"/>
                <w:sz w:val="20"/>
                <w:szCs w:val="20"/>
              </w:rPr>
              <w:t xml:space="preserve">Adani </w:t>
            </w:r>
            <w:proofErr w:type="spellStart"/>
            <w:r>
              <w:rPr>
                <w:color w:val="222222"/>
                <w:sz w:val="20"/>
                <w:szCs w:val="20"/>
              </w:rPr>
              <w:t>backtest</w:t>
            </w:r>
            <w:proofErr w:type="spellEnd"/>
          </w:p>
        </w:tc>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74D43E7" w14:textId="77777777" w:rsidR="007F4015" w:rsidRDefault="00000000">
            <w:r>
              <w:rPr>
                <w:color w:val="222222"/>
                <w:sz w:val="20"/>
                <w:szCs w:val="20"/>
              </w:rPr>
              <w:t>Signal Jan 21. Crash Jan 25. 4-day lead.</w:t>
            </w:r>
          </w:p>
        </w:tc>
        <w:tc>
          <w:tcPr>
            <w:tcW w:w="3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A32EB75" w14:textId="77777777" w:rsidR="007F4015" w:rsidRDefault="00000000">
            <w:r>
              <w:rPr>
                <w:color w:val="222222"/>
                <w:sz w:val="20"/>
                <w:szCs w:val="20"/>
              </w:rPr>
              <w:t>Illustrative — public ET coverage Jan 2023</w:t>
            </w:r>
          </w:p>
        </w:tc>
      </w:tr>
    </w:tbl>
    <w:p w14:paraId="72748951" w14:textId="77777777" w:rsidR="007F4015" w:rsidRDefault="007F4015">
      <w:pPr>
        <w:pBdr>
          <w:bottom w:val="single" w:sz="6" w:space="1" w:color="1D9E75"/>
        </w:pBdr>
        <w:spacing w:before="280" w:after="280"/>
      </w:pPr>
    </w:p>
    <w:p w14:paraId="7BC4D30C" w14:textId="77777777" w:rsidR="007F4015" w:rsidRDefault="00000000">
      <w:pPr>
        <w:pStyle w:val="Heading1"/>
      </w:pPr>
      <w:r>
        <w:t>SECTION 9: SUBMISSION CHECKLIST</w:t>
      </w:r>
    </w:p>
    <w:p w14:paraId="48E15F7B" w14:textId="77777777" w:rsidR="007F4015" w:rsidRDefault="00000000">
      <w:pPr>
        <w:pStyle w:val="ListParagraph"/>
        <w:numPr>
          <w:ilvl w:val="0"/>
          <w:numId w:val="3"/>
        </w:numPr>
        <w:spacing w:before="60" w:after="60"/>
      </w:pPr>
      <w:r>
        <w:rPr>
          <w:color w:val="222222"/>
        </w:rPr>
        <w:t>GitHub repo: public. Commit after EVERY prompt completes (6 days = 6+ commits minimum). Judges verify commit history proves you built it during the hackathon.</w:t>
      </w:r>
    </w:p>
    <w:p w14:paraId="0918CFB9" w14:textId="77777777" w:rsidR="007F4015" w:rsidRDefault="00000000">
      <w:pPr>
        <w:pStyle w:val="ListParagraph"/>
        <w:numPr>
          <w:ilvl w:val="0"/>
          <w:numId w:val="3"/>
        </w:numPr>
        <w:spacing w:before="60" w:after="60"/>
      </w:pPr>
      <w:r>
        <w:rPr>
          <w:color w:val="222222"/>
        </w:rPr>
        <w:t>README: setup instructions</w:t>
      </w:r>
      <w:proofErr w:type="gramStart"/>
      <w:r>
        <w:rPr>
          <w:color w:val="222222"/>
        </w:rPr>
        <w:t>, .</w:t>
      </w:r>
      <w:proofErr w:type="spellStart"/>
      <w:r>
        <w:rPr>
          <w:color w:val="222222"/>
        </w:rPr>
        <w:t>env</w:t>
      </w:r>
      <w:proofErr w:type="gramEnd"/>
      <w:r>
        <w:rPr>
          <w:color w:val="222222"/>
        </w:rPr>
        <w:t>.example</w:t>
      </w:r>
      <w:proofErr w:type="spellEnd"/>
      <w:r>
        <w:rPr>
          <w:color w:val="222222"/>
        </w:rPr>
        <w:t xml:space="preserve"> (GROQ_API_KEY and GEMINI_API_KEY), one-liner pip install, Mermaid architecture diagram of 4 agents + 3 services + orchestrator.</w:t>
      </w:r>
    </w:p>
    <w:p w14:paraId="17E59E1D" w14:textId="77777777" w:rsidR="007F4015" w:rsidRDefault="00000000">
      <w:pPr>
        <w:pStyle w:val="ListParagraph"/>
        <w:numPr>
          <w:ilvl w:val="0"/>
          <w:numId w:val="3"/>
        </w:numPr>
        <w:spacing w:before="60" w:after="60"/>
      </w:pPr>
      <w:r>
        <w:rPr>
          <w:color w:val="222222"/>
        </w:rPr>
        <w:t xml:space="preserve">3-min video: use pitch script from Section 7 word for word. Record with Screen Studio. Show: D3 graph live, click a real signal, read the 4 evidence layers aloud, show portfolio personalisation, show Adani </w:t>
      </w:r>
      <w:proofErr w:type="spellStart"/>
      <w:r>
        <w:rPr>
          <w:color w:val="222222"/>
        </w:rPr>
        <w:t>backtest</w:t>
      </w:r>
      <w:proofErr w:type="spellEnd"/>
      <w:r>
        <w:rPr>
          <w:color w:val="222222"/>
        </w:rPr>
        <w:t xml:space="preserve"> panel. Upload to YouTube unlisted.</w:t>
      </w:r>
    </w:p>
    <w:p w14:paraId="5EEF70F6" w14:textId="77777777" w:rsidR="007F4015" w:rsidRDefault="00000000">
      <w:pPr>
        <w:pStyle w:val="ListParagraph"/>
        <w:numPr>
          <w:ilvl w:val="0"/>
          <w:numId w:val="3"/>
        </w:numPr>
        <w:spacing w:before="60" w:after="60"/>
      </w:pPr>
      <w:r>
        <w:rPr>
          <w:color w:val="222222"/>
        </w:rPr>
        <w:t>Architecture document: copy table from Section 2 of this document. Add Mermaid flowchart. Describe each component's role, tools, and error handling logic. 1-2 pages.</w:t>
      </w:r>
    </w:p>
    <w:p w14:paraId="22CD7093" w14:textId="77777777" w:rsidR="007F4015" w:rsidRDefault="00000000">
      <w:pPr>
        <w:pStyle w:val="ListParagraph"/>
        <w:numPr>
          <w:ilvl w:val="0"/>
          <w:numId w:val="3"/>
        </w:numPr>
        <w:spacing w:before="60" w:after="60"/>
      </w:pPr>
      <w:r>
        <w:rPr>
          <w:color w:val="222222"/>
        </w:rPr>
        <w:t>Impact model: copy Section 8 verbatim. Note: 'Adani scenario is illustrative based on publicly available information from January 2023.'</w:t>
      </w:r>
    </w:p>
    <w:p w14:paraId="3E647DC3" w14:textId="77777777" w:rsidR="007F4015" w:rsidRDefault="007F4015">
      <w:pPr>
        <w:spacing w:before="80" w:after="80"/>
      </w:pPr>
    </w:p>
    <w:p w14:paraId="30396AD2" w14:textId="77777777" w:rsidR="007F4015" w:rsidRDefault="00000000">
      <w:pPr>
        <w:shd w:val="clear" w:color="auto" w:fill="E8F5F0"/>
        <w:spacing w:before="160" w:after="160"/>
        <w:ind w:left="360" w:right="360"/>
      </w:pPr>
      <w:r>
        <w:rPr>
          <w:b/>
          <w:bCs/>
          <w:color w:val="0F5132"/>
        </w:rPr>
        <w:lastRenderedPageBreak/>
        <w:t>You are now end-to-end planned. Every file has a Claude prompt. Every PS6 criterion is covered. Every judge psychology accounted for. Start tonight.</w:t>
      </w:r>
    </w:p>
    <w:p w14:paraId="25C3D0FC" w14:textId="77777777" w:rsidR="007F4015" w:rsidRDefault="00000000">
      <w:pPr>
        <w:shd w:val="clear" w:color="auto" w:fill="FCEBEB"/>
        <w:spacing w:before="160" w:after="160"/>
        <w:ind w:left="360" w:right="360"/>
      </w:pPr>
      <w:r>
        <w:rPr>
          <w:b/>
          <w:bCs/>
          <w:color w:val="7D0000"/>
        </w:rPr>
        <w:t>Final warning: never claim specific unverified rupee amounts from the Adani bulk deal data. Always say illustrative. One fabricated number destroys credibility with technical judges.</w:t>
      </w:r>
    </w:p>
    <w:sectPr w:rsidR="007F401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74A41"/>
    <w:multiLevelType w:val="hybridMultilevel"/>
    <w:tmpl w:val="CCDC9494"/>
    <w:lvl w:ilvl="0" w:tplc="5C605F5A">
      <w:start w:val="1"/>
      <w:numFmt w:val="bullet"/>
      <w:lvlText w:val="●"/>
      <w:lvlJc w:val="left"/>
      <w:pPr>
        <w:ind w:left="720" w:hanging="360"/>
      </w:pPr>
    </w:lvl>
    <w:lvl w:ilvl="1" w:tplc="8598C1B0">
      <w:start w:val="1"/>
      <w:numFmt w:val="bullet"/>
      <w:lvlText w:val="○"/>
      <w:lvlJc w:val="left"/>
      <w:pPr>
        <w:ind w:left="1440" w:hanging="360"/>
      </w:pPr>
    </w:lvl>
    <w:lvl w:ilvl="2" w:tplc="18CC974A">
      <w:start w:val="1"/>
      <w:numFmt w:val="bullet"/>
      <w:lvlText w:val="■"/>
      <w:lvlJc w:val="left"/>
      <w:pPr>
        <w:ind w:left="2160" w:hanging="360"/>
      </w:pPr>
    </w:lvl>
    <w:lvl w:ilvl="3" w:tplc="91D2B2FC">
      <w:start w:val="1"/>
      <w:numFmt w:val="bullet"/>
      <w:lvlText w:val="●"/>
      <w:lvlJc w:val="left"/>
      <w:pPr>
        <w:ind w:left="2880" w:hanging="360"/>
      </w:pPr>
    </w:lvl>
    <w:lvl w:ilvl="4" w:tplc="DA048A20">
      <w:start w:val="1"/>
      <w:numFmt w:val="bullet"/>
      <w:lvlText w:val="○"/>
      <w:lvlJc w:val="left"/>
      <w:pPr>
        <w:ind w:left="3600" w:hanging="360"/>
      </w:pPr>
    </w:lvl>
    <w:lvl w:ilvl="5" w:tplc="80DE65AA">
      <w:start w:val="1"/>
      <w:numFmt w:val="bullet"/>
      <w:lvlText w:val="■"/>
      <w:lvlJc w:val="left"/>
      <w:pPr>
        <w:ind w:left="4320" w:hanging="360"/>
      </w:pPr>
    </w:lvl>
    <w:lvl w:ilvl="6" w:tplc="CB9CA96E">
      <w:start w:val="1"/>
      <w:numFmt w:val="bullet"/>
      <w:lvlText w:val="●"/>
      <w:lvlJc w:val="left"/>
      <w:pPr>
        <w:ind w:left="5040" w:hanging="360"/>
      </w:pPr>
    </w:lvl>
    <w:lvl w:ilvl="7" w:tplc="62500D64">
      <w:start w:val="1"/>
      <w:numFmt w:val="bullet"/>
      <w:lvlText w:val="●"/>
      <w:lvlJc w:val="left"/>
      <w:pPr>
        <w:ind w:left="5760" w:hanging="360"/>
      </w:pPr>
    </w:lvl>
    <w:lvl w:ilvl="8" w:tplc="08ACF1D0">
      <w:start w:val="1"/>
      <w:numFmt w:val="bullet"/>
      <w:lvlText w:val="●"/>
      <w:lvlJc w:val="left"/>
      <w:pPr>
        <w:ind w:left="6480" w:hanging="360"/>
      </w:pPr>
    </w:lvl>
  </w:abstractNum>
  <w:abstractNum w:abstractNumId="1" w15:restartNumberingAfterBreak="0">
    <w:nsid w:val="586C7401"/>
    <w:multiLevelType w:val="hybridMultilevel"/>
    <w:tmpl w:val="3ED283CC"/>
    <w:lvl w:ilvl="0" w:tplc="B39053BE">
      <w:start w:val="1"/>
      <w:numFmt w:val="bullet"/>
      <w:lvlText w:val="•"/>
      <w:lvlJc w:val="left"/>
      <w:pPr>
        <w:ind w:left="720" w:hanging="360"/>
      </w:pPr>
    </w:lvl>
    <w:lvl w:ilvl="1" w:tplc="0E7AE44C">
      <w:numFmt w:val="decimal"/>
      <w:lvlText w:val=""/>
      <w:lvlJc w:val="left"/>
    </w:lvl>
    <w:lvl w:ilvl="2" w:tplc="E76E270A">
      <w:numFmt w:val="decimal"/>
      <w:lvlText w:val=""/>
      <w:lvlJc w:val="left"/>
    </w:lvl>
    <w:lvl w:ilvl="3" w:tplc="10E0CF3C">
      <w:numFmt w:val="decimal"/>
      <w:lvlText w:val=""/>
      <w:lvlJc w:val="left"/>
    </w:lvl>
    <w:lvl w:ilvl="4" w:tplc="C8BC5F6C">
      <w:numFmt w:val="decimal"/>
      <w:lvlText w:val=""/>
      <w:lvlJc w:val="left"/>
    </w:lvl>
    <w:lvl w:ilvl="5" w:tplc="4CE45A6C">
      <w:numFmt w:val="decimal"/>
      <w:lvlText w:val=""/>
      <w:lvlJc w:val="left"/>
    </w:lvl>
    <w:lvl w:ilvl="6" w:tplc="753ABF9A">
      <w:numFmt w:val="decimal"/>
      <w:lvlText w:val=""/>
      <w:lvlJc w:val="left"/>
    </w:lvl>
    <w:lvl w:ilvl="7" w:tplc="173E2736">
      <w:numFmt w:val="decimal"/>
      <w:lvlText w:val=""/>
      <w:lvlJc w:val="left"/>
    </w:lvl>
    <w:lvl w:ilvl="8" w:tplc="C2386746">
      <w:numFmt w:val="decimal"/>
      <w:lvlText w:val=""/>
      <w:lvlJc w:val="left"/>
    </w:lvl>
  </w:abstractNum>
  <w:abstractNum w:abstractNumId="2" w15:restartNumberingAfterBreak="0">
    <w:nsid w:val="65B21C56"/>
    <w:multiLevelType w:val="hybridMultilevel"/>
    <w:tmpl w:val="7FA8AFC2"/>
    <w:lvl w:ilvl="0" w:tplc="32FA00A2">
      <w:start w:val="1"/>
      <w:numFmt w:val="decimal"/>
      <w:lvlText w:val="%1."/>
      <w:lvlJc w:val="left"/>
      <w:pPr>
        <w:ind w:left="720" w:hanging="360"/>
      </w:pPr>
    </w:lvl>
    <w:lvl w:ilvl="1" w:tplc="AA342356">
      <w:numFmt w:val="decimal"/>
      <w:lvlText w:val=""/>
      <w:lvlJc w:val="left"/>
    </w:lvl>
    <w:lvl w:ilvl="2" w:tplc="11FC5DBE">
      <w:numFmt w:val="decimal"/>
      <w:lvlText w:val=""/>
      <w:lvlJc w:val="left"/>
    </w:lvl>
    <w:lvl w:ilvl="3" w:tplc="ACBC2812">
      <w:numFmt w:val="decimal"/>
      <w:lvlText w:val=""/>
      <w:lvlJc w:val="left"/>
    </w:lvl>
    <w:lvl w:ilvl="4" w:tplc="BBAC2820">
      <w:numFmt w:val="decimal"/>
      <w:lvlText w:val=""/>
      <w:lvlJc w:val="left"/>
    </w:lvl>
    <w:lvl w:ilvl="5" w:tplc="A9B626B2">
      <w:numFmt w:val="decimal"/>
      <w:lvlText w:val=""/>
      <w:lvlJc w:val="left"/>
    </w:lvl>
    <w:lvl w:ilvl="6" w:tplc="C01C9AAC">
      <w:numFmt w:val="decimal"/>
      <w:lvlText w:val=""/>
      <w:lvlJc w:val="left"/>
    </w:lvl>
    <w:lvl w:ilvl="7" w:tplc="530C6AF0">
      <w:numFmt w:val="decimal"/>
      <w:lvlText w:val=""/>
      <w:lvlJc w:val="left"/>
    </w:lvl>
    <w:lvl w:ilvl="8" w:tplc="D120514C">
      <w:numFmt w:val="decimal"/>
      <w:lvlText w:val=""/>
      <w:lvlJc w:val="left"/>
    </w:lvl>
  </w:abstractNum>
  <w:num w:numId="1" w16cid:durableId="1909534049">
    <w:abstractNumId w:val="0"/>
    <w:lvlOverride w:ilvl="0">
      <w:startOverride w:val="1"/>
    </w:lvlOverride>
  </w:num>
  <w:num w:numId="2" w16cid:durableId="1364400778">
    <w:abstractNumId w:val="2"/>
    <w:lvlOverride w:ilvl="0">
      <w:startOverride w:val="1"/>
    </w:lvlOverride>
  </w:num>
  <w:num w:numId="3" w16cid:durableId="13180008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015"/>
    <w:rsid w:val="00303540"/>
    <w:rsid w:val="005011DD"/>
    <w:rsid w:val="007F4015"/>
    <w:rsid w:val="00C562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A6F24"/>
  <w15:docId w15:val="{1D65336F-A47F-4CE4-B84C-9961B1C55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0A1628"/>
      <w:sz w:val="38"/>
      <w:szCs w:val="38"/>
    </w:rPr>
  </w:style>
  <w:style w:type="paragraph" w:styleId="Heading2">
    <w:name w:val="heading 2"/>
    <w:uiPriority w:val="9"/>
    <w:unhideWhenUsed/>
    <w:qFormat/>
    <w:pPr>
      <w:spacing w:before="280" w:after="120"/>
      <w:outlineLvl w:val="1"/>
    </w:pPr>
    <w:rPr>
      <w:b/>
      <w:bCs/>
      <w:color w:val="1A5C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14</Pages>
  <Words>4818</Words>
  <Characters>27469</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Siddhant Mishra</cp:lastModifiedBy>
  <cp:revision>2</cp:revision>
  <dcterms:created xsi:type="dcterms:W3CDTF">2026-03-24T18:13:00Z</dcterms:created>
  <dcterms:modified xsi:type="dcterms:W3CDTF">2026-03-24T20:00:00Z</dcterms:modified>
</cp:coreProperties>
</file>