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60A1" w14:textId="67AA2087" w:rsidR="00BB7E69" w:rsidRDefault="00C7070F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IT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101 :</w:t>
      </w:r>
      <w:proofErr w:type="gram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Problem Solving and Computer Programming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Midterm Examination – Remote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Max Time : 40 minutes, Max Marks : 20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Date of Examination : February 09, 2022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Answer ANY TWO questions out of FOUR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Each question carries 10 marks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  <w:u w:val="single"/>
        </w:rPr>
        <w:t>Note: If you answer more than two, ONLY THE FIRST TWO in sequence will be evaluated,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Q1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Write a C program that reads a signed integer from the user and then to print it in reversed order. By using FOR loop only.  The program should also print if the given number is a positive/negative and even/odd number or zero. The expected output is as shown below: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Enter an Integer         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 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          -12345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is a Negative odd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in the reversed order is        :           -54321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Q2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It is desired to compute the sum of the following series consisting of 6 terms.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(Refer. to question paper. sent by email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....for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equation)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Write a C program to compute Y for a given value of x which is of type ‘double’. The program should print the following using.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·       The value of 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·       The values of all the 6 individual terms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·       The value of 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3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user wants to find the area of the circle, area of the triangle and area of the rectangle according to the user’s input choice. Write a C program, using the SWITCH statement, to meet this requirement. Ensure to print proper input-output related messages in each case.</w:t>
      </w:r>
    </w:p>
    <w:sectPr w:rsidR="00BB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0F"/>
    <w:rsid w:val="00BB7E69"/>
    <w:rsid w:val="00C7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59EF"/>
  <w15:chartTrackingRefBased/>
  <w15:docId w15:val="{154A5862-480B-4A2D-8C19-6C25FBB8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</cp:revision>
  <dcterms:created xsi:type="dcterms:W3CDTF">2022-10-28T10:11:00Z</dcterms:created>
  <dcterms:modified xsi:type="dcterms:W3CDTF">2022-10-28T10:12:00Z</dcterms:modified>
</cp:coreProperties>
</file>