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ne wp14">
  <w:body>
    <w:p xmlns:wp14="http://schemas.microsoft.com/office/word/2010/wordml" w:rsidRPr="008B6524" w:rsidR="009303D9" w:rsidP="5DD5FB48" w:rsidRDefault="009303D9" w14:paraId="46BDACE1" wp14:textId="41CA097A">
      <w:pPr>
        <w:pStyle w:val="papertitle"/>
        <w:spacing w:before="5pt" w:beforeAutospacing="1" w:after="5pt" w:afterAutospacing="1"/>
        <w:ind w:firstLine="0pt"/>
      </w:pPr>
      <w:r w:rsidRPr="008B6524" w:rsidR="00E7596C">
        <w:rPr>
          <w:kern w:val="48"/>
        </w:rPr>
        <w:t>Smart Surveillance using MobileNetV2</w:t>
      </w:r>
    </w:p>
    <w:p xmlns:wp14="http://schemas.microsoft.com/office/word/2010/wordml" w:rsidRPr="00CA4392" w:rsidR="00D7522C" w:rsidP="6BA77F79" w:rsidRDefault="00D7522C" w14:paraId="0A37501D" wp14:textId="53D4A86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36pt"/>
          <w:titlePg/>
          <w:docGrid w:linePitch="360"/>
          <w:headerReference w:type="default" r:id="R91c74e3c190a4060"/>
          <w:headerReference w:type="first" r:id="R6f629db4bced4d79"/>
          <w:footerReference w:type="default" r:id="R6dbe6ff5cd8347c5"/>
        </w:sectPr>
      </w:pPr>
    </w:p>
    <w:p xmlns:wp14="http://schemas.microsoft.com/office/word/2010/wordml" w:rsidR="00BD670B" w:rsidP="6BA77F79" w:rsidRDefault="009303D9" w14:paraId="31D45775" wp14:textId="13AFFF8A">
      <w:pPr>
        <w:pStyle w:val="Author"/>
        <w:spacing w:before="5pt" w:beforeAutospacing="1"/>
        <w:rPr>
          <w:sz w:val="18"/>
          <w:szCs w:val="18"/>
        </w:rPr>
      </w:pPr>
      <w:r w:rsidRPr="6BA77F79" w:rsidR="6BA77F79">
        <w:rPr>
          <w:sz w:val="18"/>
          <w:szCs w:val="18"/>
        </w:rPr>
        <w:t xml:space="preserve">Dhanvanth P </w:t>
      </w:r>
      <w:r>
        <w:br/>
      </w:r>
      <w:r w:rsidRPr="6BA77F79" w:rsidR="6BA77F79">
        <w:rPr>
          <w:sz w:val="18"/>
          <w:szCs w:val="18"/>
        </w:rPr>
        <w:t xml:space="preserve">Electronics and Communication Engineering </w:t>
      </w:r>
      <w:r>
        <w:br/>
      </w:r>
      <w:r w:rsidRPr="6BA77F79" w:rsidR="6BA77F79">
        <w:rPr>
          <w:sz w:val="18"/>
          <w:szCs w:val="18"/>
        </w:rPr>
        <w:t>Sri Sairam Engineering college</w:t>
      </w:r>
      <w:r>
        <w:br/>
      </w:r>
      <w:r w:rsidRPr="6BA77F79" w:rsidR="6BA77F79">
        <w:rPr>
          <w:sz w:val="18"/>
          <w:szCs w:val="18"/>
        </w:rPr>
        <w:t>Chennai, India</w:t>
      </w:r>
      <w:r>
        <w:br/>
      </w:r>
      <w:r w:rsidRPr="6BA77F79" w:rsidR="6BA77F79">
        <w:rPr>
          <w:sz w:val="18"/>
          <w:szCs w:val="18"/>
        </w:rPr>
        <w:t>e8ec062@sairamtap.edu.in</w:t>
      </w:r>
    </w:p>
    <w:p xmlns:wp14="http://schemas.microsoft.com/office/word/2010/wordml" w:rsidRPr="00F847A6" w:rsidR="001A3B3D" w:rsidP="6BA77F79" w:rsidRDefault="00447BB9" w14:paraId="72583161" wp14:textId="77777777">
      <w:pPr>
        <w:pStyle w:val="Author"/>
        <w:spacing w:before="5pt" w:beforeAutospacing="1"/>
        <w:rPr>
          <w:sz w:val="18"/>
          <w:szCs w:val="18"/>
        </w:rPr>
      </w:pPr>
      <w:r w:rsidRPr="00F847A6">
        <w:rPr>
          <w:sz w:val="18"/>
          <w:szCs w:val="18"/>
        </w:rPr>
        <w:br/>
      </w:r>
      <w:r w:rsidR="00BD670B">
        <w:rPr>
          <w:sz w:val="18"/>
          <w:szCs w:val="18"/>
        </w:rPr>
        <w:br w:type="column"/>
      </w:r>
      <w:r w:rsidRPr="00F847A6" w:rsidR="001A3B3D">
        <w:rPr>
          <w:sz w:val="18"/>
          <w:szCs w:val="18"/>
        </w:rPr>
        <w:t>Rajkumar S</w:t>
      </w:r>
      <w:r w:rsidRPr="00F847A6" w:rsidR="001A3B3D">
        <w:rPr>
          <w:sz w:val="18"/>
          <w:szCs w:val="18"/>
        </w:rPr>
        <w:br/>
      </w:r>
      <w:r w:rsidRPr="00F847A6" w:rsidR="001A3B3D">
        <w:rPr>
          <w:sz w:val="18"/>
          <w:szCs w:val="18"/>
        </w:rPr>
        <w:t xml:space="preserve">Electronics and Communication Engineering</w:t>
      </w:r>
      <w:r w:rsidRPr="00F847A6" w:rsidR="001A3B3D">
        <w:rPr>
          <w:sz w:val="18"/>
          <w:szCs w:val="18"/>
        </w:rPr>
        <w:br/>
      </w:r>
      <w:r w:rsidRPr="00F847A6" w:rsidR="001A3B3D">
        <w:rPr>
          <w:sz w:val="18"/>
          <w:szCs w:val="18"/>
        </w:rPr>
        <w:t xml:space="preserve">Sri Sairam Engineering College</w:t>
      </w:r>
      <w:r w:rsidRPr="00F847A6" w:rsidR="001A3B3D">
        <w:rPr>
          <w:i/>
          <w:sz w:val="18"/>
          <w:szCs w:val="18"/>
        </w:rPr>
        <w:br/>
      </w:r>
      <w:r w:rsidRPr="00F847A6" w:rsidR="001A3B3D">
        <w:rPr>
          <w:sz w:val="18"/>
          <w:szCs w:val="18"/>
        </w:rPr>
        <w:t>Chennai, India</w:t>
      </w:r>
      <w:r w:rsidRPr="00F847A6" w:rsidR="001A3B3D">
        <w:rPr>
          <w:sz w:val="18"/>
          <w:szCs w:val="18"/>
        </w:rPr>
        <w:br/>
      </w:r>
      <w:r w:rsidRPr="00F847A6" w:rsidR="001A3B3D">
        <w:rPr>
          <w:sz w:val="18"/>
          <w:szCs w:val="18"/>
        </w:rPr>
        <w:t>e8ec182@sairamtap.edu.in</w:t>
      </w:r>
    </w:p>
    <w:p xmlns:wp14="http://schemas.microsoft.com/office/word/2010/wordml" w:rsidRPr="00F847A6" w:rsidR="001A3B3D" w:rsidP="6BA77F79" w:rsidRDefault="00447BB9" w14:paraId="7B90F797" wp14:textId="4265851C">
      <w:pPr>
        <w:pStyle w:val="Normal"/>
        <w:spacing w:before="18pt" w:beforeAutospacing="1" w:after="2pt"/>
        <w:jc w:val="center"/>
        <w:rPr>
          <w:sz w:val="18"/>
          <w:szCs w:val="18"/>
        </w:rPr>
      </w:pPr>
      <w:r w:rsidRPr="6BA77F79" w:rsidR="71335796">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Mrs. K. Subhashini</w:t>
      </w:r>
      <w:r>
        <w:br/>
      </w:r>
      <w:r w:rsidRPr="6BA77F79" w:rsidR="71335796">
        <w:rPr>
          <w:rFonts w:ascii="Times New Roman" w:hAnsi="Times New Roman" w:eastAsia="Times New Roman" w:cs="Times New Roman"/>
          <w:b w:val="0"/>
          <w:bCs w:val="0"/>
          <w:i w:val="0"/>
          <w:iCs w:val="0"/>
          <w:caps w:val="0"/>
          <w:smallCaps w:val="0"/>
          <w:noProof/>
          <w:color w:val="000000" w:themeColor="text1" w:themeTint="FF" w:themeShade="FF"/>
          <w:sz w:val="18"/>
          <w:szCs w:val="18"/>
          <w:lang w:val="en-US"/>
        </w:rPr>
        <w:t>Electronics and Communication Engineering</w:t>
      </w:r>
      <w:r>
        <w:br/>
      </w:r>
      <w:r w:rsidRPr="71335796" w:rsidR="71335796">
        <w:rPr>
          <w:noProof/>
          <w:sz w:val="18"/>
          <w:szCs w:val="18"/>
          <w:lang w:val="en-US"/>
        </w:rPr>
        <w:t xml:space="preserve"> Sri Sairam Engieering College</w:t>
      </w:r>
      <w:r>
        <w:br/>
      </w:r>
      <w:r w:rsidRPr="6BA77F79" w:rsidR="71335796">
        <w:rPr>
          <w:rFonts w:ascii="Times New Roman" w:hAnsi="Times New Roman" w:eastAsia="Times New Roman" w:cs="Times New Roman"/>
          <w:b w:val="0"/>
          <w:bCs w:val="0"/>
          <w:i w:val="1"/>
          <w:iCs w:val="1"/>
          <w:caps w:val="0"/>
          <w:smallCaps w:val="0"/>
          <w:noProof/>
          <w:color w:val="000000" w:themeColor="text1" w:themeTint="FF" w:themeShade="FF"/>
          <w:sz w:val="18"/>
          <w:szCs w:val="18"/>
          <w:lang w:val="en-US"/>
        </w:rPr>
        <w:t xml:space="preserve"> </w:t>
      </w:r>
      <w:r w:rsidRPr="71335796" w:rsidR="71335796">
        <w:rPr>
          <w:noProof/>
          <w:sz w:val="18"/>
          <w:szCs w:val="18"/>
          <w:lang w:val="en-US"/>
        </w:rPr>
        <w:t>Chennai, Imdia</w:t>
      </w:r>
      <w:r>
        <w:br/>
      </w:r>
      <w:r w:rsidRPr="71335796" w:rsidR="71335796">
        <w:rPr>
          <w:sz w:val="18"/>
          <w:szCs w:val="18"/>
        </w:rPr>
        <w:t>subhashini.ece@sairam.edu.i</w:t>
      </w:r>
      <w:r w:rsidRPr="6BA77F79" w:rsidR="71335796">
        <w:rPr>
          <w:i w:val="1"/>
          <w:iCs w:val="1"/>
          <w:sz w:val="18"/>
          <w:szCs w:val="18"/>
        </w:rPr>
        <w:t>n</w:t>
      </w:r>
      <w:r>
        <w:br/>
      </w:r>
      <w:r w:rsidRPr="00F847A6">
        <w:rPr>
          <w:sz w:val="18"/>
          <w:szCs w:val="18"/>
        </w:rPr>
        <w:br/>
      </w:r>
      <w:r w:rsidR="00BD670B">
        <w:rPr>
          <w:sz w:val="18"/>
          <w:szCs w:val="18"/>
        </w:rPr>
        <w:br w:type="column"/>
      </w:r>
      <w:r w:rsidRPr="00F847A6" w:rsidR="001A3B3D">
        <w:rPr>
          <w:sz w:val="18"/>
          <w:szCs w:val="18"/>
        </w:rPr>
        <w:t>Aravind Siddharth L</w:t>
      </w:r>
      <w:r w:rsidRPr="00F847A6" w:rsidR="001A3B3D">
        <w:rPr>
          <w:sz w:val="18"/>
          <w:szCs w:val="18"/>
        </w:rPr>
        <w:br/>
      </w:r>
      <w:r w:rsidRPr="00F847A6" w:rsidR="001A3B3D">
        <w:rPr>
          <w:sz w:val="18"/>
          <w:szCs w:val="18"/>
        </w:rPr>
        <w:t xml:space="preserve">Electronics and Communication Engineering</w:t>
      </w:r>
      <w:r w:rsidRPr="6BA77F79" w:rsidR="001A3B3D">
        <w:rPr>
          <w:i w:val="1"/>
          <w:iCs w:val="1"/>
          <w:sz w:val="18"/>
          <w:szCs w:val="18"/>
        </w:rPr>
        <w:t xml:space="preserve"> </w:t>
      </w:r>
      <w:r w:rsidRPr="00F847A6" w:rsidR="001A3B3D">
        <w:rPr>
          <w:sz w:val="18"/>
          <w:szCs w:val="18"/>
        </w:rPr>
        <w:br/>
      </w:r>
      <w:r w:rsidRPr="00F847A6" w:rsidR="001A3B3D">
        <w:rPr>
          <w:sz w:val="18"/>
          <w:szCs w:val="18"/>
        </w:rPr>
        <w:t xml:space="preserve">Sri Sairam Engineering College</w:t>
      </w:r>
      <w:r w:rsidRPr="6BA77F79" w:rsidR="001A3B3D">
        <w:rPr>
          <w:i w:val="1"/>
          <w:iCs w:val="1"/>
          <w:sz w:val="18"/>
          <w:szCs w:val="18"/>
        </w:rPr>
        <w:t xml:space="preserve"> </w:t>
      </w:r>
      <w:r w:rsidRPr="00F847A6" w:rsidR="001A3B3D">
        <w:rPr>
          <w:i/>
          <w:sz w:val="18"/>
          <w:szCs w:val="18"/>
        </w:rPr>
        <w:br/>
      </w:r>
      <w:r w:rsidRPr="00F847A6" w:rsidR="001A3B3D">
        <w:rPr>
          <w:sz w:val="18"/>
          <w:szCs w:val="18"/>
        </w:rPr>
        <w:t>Chennai, India</w:t>
      </w:r>
      <w:r w:rsidRPr="00F847A6" w:rsidR="001A3B3D">
        <w:rPr>
          <w:sz w:val="18"/>
          <w:szCs w:val="18"/>
        </w:rPr>
        <w:br/>
      </w:r>
      <w:r w:rsidRPr="6C8D88E9" w:rsidR="6C8D88E9">
        <w:rPr>
          <w:sz w:val="18"/>
          <w:szCs w:val="18"/>
        </w:rPr>
        <w:t>e8ec018@sairamtap.edu.in</w:t>
      </w:r>
    </w:p>
    <w:p xmlns:wp14="http://schemas.microsoft.com/office/word/2010/wordml" w:rsidR="00447BB9" w:rsidP="5D119FE4" w:rsidRDefault="00447BB9" w14:paraId="26BA9916" wp14:textId="57ADDBAA">
      <w:pPr>
        <w:pStyle w:val="Author"/>
        <w:spacing w:before="5pt" w:beforeAutospacing="1"/>
      </w:pPr>
      <w:r w:rsidR="5D119FE4">
        <w:rPr/>
        <w:t xml:space="preserve"> </w:t>
      </w:r>
    </w:p>
    <w:p xmlns:wp14="http://schemas.microsoft.com/office/word/2010/wordml" w:rsidR="009F1D79" w:rsidRDefault="009F1D79" w14:paraId="5DAB6C7B" wp14:textId="77777777">
      <w:pPr>
        <w:sectPr w:rsidR="009F1D79" w:rsidSect="003B4E04">
          <w:type w:val="continuous"/>
          <w:pgSz w:w="595.3pt" w:h="841.9pt" w:orient="portrait" w:code="9"/>
          <w:pgMar w:top="22.5pt" w:right="44.65pt" w:bottom="72pt" w:left="44.65pt" w:header="36pt" w:footer="36pt" w:gutter="0pt"/>
          <w:cols w:space="36pt" w:num="3"/>
          <w:docGrid w:linePitch="360"/>
          <w:headerReference w:type="default" r:id="Re6a3fd9cec644f5a"/>
          <w:footerReference w:type="default" r:id="R5d37ee563bb24a52"/>
        </w:sectPr>
      </w:pPr>
    </w:p>
    <w:p xmlns:wp14="http://schemas.microsoft.com/office/word/2010/wordml" w:rsidRPr="005B520E" w:rsidR="009303D9" w:rsidRDefault="00BD670B" w14:paraId="02EB378F" wp14:textId="77777777">
      <w:pPr>
        <w:sectPr w:rsidRPr="005B520E" w:rsidR="009303D9" w:rsidSect="003B4E04">
          <w:type w:val="continuous"/>
          <w:pgSz w:w="595.3pt" w:h="841.9pt" w:orient="portrait" w:code="9"/>
          <w:pgMar w:top="22.5pt" w:right="44.65pt" w:bottom="72pt" w:left="44.65pt" w:header="36pt" w:footer="36pt" w:gutter="0pt"/>
          <w:cols w:space="36pt" w:num="3"/>
          <w:docGrid w:linePitch="360"/>
          <w:headerReference w:type="default" r:id="Ra06b962d5bb44f56"/>
          <w:footerReference w:type="default" r:id="Ra4f58d452fb94b21"/>
        </w:sectPr>
      </w:pPr>
      <w:r>
        <w:br w:type="column"/>
      </w:r>
    </w:p>
    <w:p xmlns:wp14="http://schemas.microsoft.com/office/word/2010/wordml" w:rsidR="004D72B5" w:rsidP="00972203" w:rsidRDefault="009303D9" w14:paraId="2584E69E" wp14:textId="4177F449">
      <w:pPr>
        <w:pStyle w:val="Abstract"/>
      </w:pPr>
      <w:r w:rsidRPr="22C138DB" w:rsidR="22C138DB">
        <w:rPr>
          <w:i w:val="1"/>
          <w:iCs w:val="1"/>
        </w:rPr>
        <w:t>Abstract</w:t>
      </w:r>
      <w:r w:rsidR="22C138DB">
        <w:rPr/>
        <w:t>—Surveillance systems have existed for long and have been executed with humans playing an integral part in the system. Hence, making the system obsolescent at the absence or heedlessness of the guard. According to studies, an average adult’s maximum attention span is 20 minutes. With the growing population and an alarming increase of the physical intrusion gathering the limelight, the human surveillance systems are in dire need of upgrade. Technology has evolved exponentially since the invention of the first surveillance system in 1969. Invention of IOT has made it possible to centralize a surveillance system, making the processing ability of the person assigned as the only limitation. With the recent advances in Convolutional Neural Networks and formulation of the CNN models, even a basic classification model capable of detecting a few threats can serve as a decent live surveillance system.</w:t>
      </w:r>
    </w:p>
    <w:p xmlns:wp14="http://schemas.microsoft.com/office/word/2010/wordml" w:rsidRPr="004D72B5" w:rsidR="009303D9" w:rsidP="00972203" w:rsidRDefault="004D72B5" w14:paraId="3243DEA0" wp14:textId="668621EE">
      <w:pPr>
        <w:pStyle w:val="Keywords"/>
      </w:pPr>
      <w:r w:rsidR="71335796">
        <w:rPr/>
        <w:t>Keywords—Surveillance, object detection, MobileNetV2, IoT, Realtime-surveillance</w:t>
      </w:r>
    </w:p>
    <w:p xmlns:wp14="http://schemas.microsoft.com/office/word/2010/wordml" w:rsidRPr="00D632BE" w:rsidR="009303D9" w:rsidP="006B6B66" w:rsidRDefault="009303D9" w14:paraId="7D7400F6" wp14:textId="77E41FF6">
      <w:pPr>
        <w:pStyle w:val="Heading1"/>
        <w:rPr/>
      </w:pPr>
      <w:r w:rsidR="5DD5FB48">
        <w:rPr/>
        <w:t>Introduction</w:t>
      </w:r>
    </w:p>
    <w:p xmlns:wp14="http://schemas.microsoft.com/office/word/2010/wordml" w:rsidRPr="005B520E" w:rsidR="009303D9" w:rsidP="00E7596C" w:rsidRDefault="009303D9" w14:paraId="50BECEDC" wp14:textId="320E5CB5">
      <w:pPr>
        <w:pStyle w:val="BodyText"/>
      </w:pPr>
      <w:r w:rsidR="37967BF9">
        <w:rPr/>
        <w:t xml:space="preserve">In the area of surveillance, object detection is required to have a strong protection against any danger. Most of the surveillance systems make use of cc cameras to monitor the area and they need someone to check the camera’s feed of the monitored area constantly. It is a very difficult process for people who have to secure sparsely populated areas like restricted areas, roads which cannot be monitored consistently by a person. Object detection using deep learning can be used to secure such places even without the help of a person. </w:t>
      </w:r>
      <w:r w:rsidRPr="37967BF9" w:rsidR="37967BF9">
        <w:rPr>
          <w:sz w:val="16"/>
          <w:szCs w:val="16"/>
        </w:rPr>
        <w:t>[1], [2]</w:t>
      </w:r>
    </w:p>
    <w:p w:rsidR="71335796" w:rsidP="71335796" w:rsidRDefault="71335796" w14:paraId="0476B4C8" w14:textId="6519E262">
      <w:pPr>
        <w:pStyle w:val="Heading2"/>
        <w:rPr/>
      </w:pPr>
      <w:r w:rsidR="71335796">
        <w:rPr/>
        <w:t>C</w:t>
      </w:r>
      <w:r w:rsidRPr="71335796" w:rsidR="71335796">
        <w:rPr>
          <w:i w:val="1"/>
          <w:iCs w:val="1"/>
        </w:rPr>
        <w:t>onvolutional Neural Network (core technology)</w:t>
      </w:r>
    </w:p>
    <w:p w:rsidR="71335796" w:rsidP="71335796" w:rsidRDefault="71335796" w14:paraId="1D00E82C" w14:textId="021D5785">
      <w:pPr>
        <w:pStyle w:val="BodyText"/>
      </w:pPr>
      <w:r w:rsidR="6BA77F79">
        <w:rPr/>
        <w:t xml:space="preserve">Convolutional Neural Networks (CNNs) are a form of feed-forward artificial neural network. These are used to analyze and manipulate visual imagery and graphs. A CNN architecture is a stack of distinct layers that transform the input volume to an output volume through a differentiable function. Biological neurons interact with one another and produce outputs based on inputs. CNN’s architecture was loosely influenced by such neurons, also known as </w:t>
      </w:r>
      <w:proofErr w:type="spellStart"/>
      <w:r w:rsidR="6BA77F79">
        <w:rPr/>
        <w:t>perceptrons</w:t>
      </w:r>
      <w:proofErr w:type="spellEnd"/>
      <w:r w:rsidR="6BA77F79">
        <w:rPr/>
        <w:t>. They have recently gained popularity as a result of recent technological advances and computational capabilities that allow the processing of large quantities of data and the training of sophisticated algorithms in a reasonable amount of time.</w:t>
      </w:r>
      <w:r w:rsidRPr="6BA77F79" w:rsidR="6BA77F79">
        <w:rPr>
          <w:sz w:val="16"/>
          <w:szCs w:val="16"/>
        </w:rPr>
        <w:t>[5]</w:t>
      </w:r>
    </w:p>
    <w:p xmlns:wp14="http://schemas.microsoft.com/office/word/2010/wordml" w:rsidR="009303D9" w:rsidP="00ED0149" w:rsidRDefault="009303D9" w14:paraId="4D6A1EAF" wp14:textId="19416DEE">
      <w:pPr>
        <w:pStyle w:val="Heading2"/>
        <w:rPr/>
      </w:pPr>
      <w:r w:rsidR="71335796">
        <w:rPr/>
        <w:t>MobileNetV1</w:t>
      </w:r>
    </w:p>
    <w:p w:rsidR="3305EC18" w:rsidP="3305EC18" w:rsidRDefault="3305EC18" w14:paraId="1CD71ACD" w14:textId="15B2A9FB">
      <w:pPr>
        <w:pStyle w:val="BodyText"/>
      </w:pPr>
      <w:r w:rsidR="6BA77F79">
        <w:rPr/>
        <w:t xml:space="preserve">MobileNets are a class of efficient models, used for mobile and embedded vision applications. It is based on a streamlined architecture which uses depth-wise separable convolutions to build light weight deep neural networks. Depth wise Separable Convolution is used to reduce the model size and complexity. One of the major uses of MobileNets are mobile and embedded vision applications. The key features of MobileNets are that they are small, low-latency, low-power models. They are parameterized to meet the resource constraints of a varied range of use cases. </w:t>
      </w:r>
    </w:p>
    <w:p w:rsidR="3305EC18" w:rsidP="71335796" w:rsidRDefault="3305EC18" w14:paraId="3DFA4395" w14:textId="7BE0E3C7">
      <w:pPr>
        <w:pStyle w:val="BodyText"/>
        <w:numPr>
          <w:ilvl w:val="0"/>
          <w:numId w:val="25"/>
        </w:numPr>
        <w:spacing w:after="0pt" w:afterAutospacing="0"/>
        <w:rPr>
          <w:rFonts w:ascii="Times New Roman" w:hAnsi="Times New Roman" w:eastAsia="Times New Roman" w:cs="Times New Roman"/>
          <w:b w:val="0"/>
          <w:bCs w:val="0"/>
        </w:rPr>
      </w:pPr>
      <w:r w:rsidR="71335796">
        <w:rPr>
          <w:b w:val="0"/>
          <w:bCs w:val="0"/>
        </w:rPr>
        <w:t>Smaller model size: Fewer number of parameters</w:t>
      </w:r>
    </w:p>
    <w:p w:rsidR="3305EC18" w:rsidP="71335796" w:rsidRDefault="3305EC18" w14:paraId="7A787DB1" w14:textId="2B3B4485">
      <w:pPr>
        <w:pStyle w:val="BodyText"/>
        <w:numPr>
          <w:ilvl w:val="0"/>
          <w:numId w:val="25"/>
        </w:numPr>
        <w:spacing w:after="6pt" w:afterAutospacing="0"/>
        <w:rPr/>
      </w:pPr>
      <w:r w:rsidR="71335796">
        <w:rPr>
          <w:b w:val="0"/>
          <w:bCs w:val="0"/>
        </w:rPr>
        <w:t>S</w:t>
      </w:r>
      <w:r w:rsidR="71335796">
        <w:rPr>
          <w:b w:val="0"/>
          <w:bCs w:val="0"/>
        </w:rPr>
        <w:t>maller complexity: Fewer multiplic</w:t>
      </w:r>
      <w:r w:rsidR="71335796">
        <w:rPr/>
        <w:t>ation and additions</w:t>
      </w:r>
    </w:p>
    <w:p w:rsidR="3305EC18" w:rsidP="6BA77F79" w:rsidRDefault="3305EC18" w14:paraId="05BC55FD" w14:textId="7170A0A3">
      <w:pPr>
        <w:pStyle w:val="BodyText"/>
        <w:spacing w:after="6pt" w:afterAutospacing="0"/>
        <w:ind w:start="0pt" w:firstLine="0pt"/>
        <w:jc w:val="both"/>
      </w:pPr>
      <w:r w:rsidR="0C883117">
        <w:rPr/>
        <w:t xml:space="preserve">Two parameters</w:t>
      </w:r>
      <w:r w:rsidR="0C883117">
        <w:rPr/>
        <w:t xml:space="preserve"> are introduced so that MobileNet can be tuned easily: one is Width Multiplier </w:t>
      </w:r>
      <m:oMathPara xmlns:m="http://purl.oclc.org/ooxml/officeDocument/math">
        <m:oMath xmlns:m="http://purl.oclc.org/ooxml/officeDocument/math">
          <m:r xmlns:m="http://purl.oclc.org/ooxml/officeDocument/math">
            <m:t xmlns:m="http://purl.oclc.org/ooxml/officeDocument/math">𝛼</m:t>
          </m:r>
          <m:r xmlns:m="http://purl.oclc.org/ooxml/officeDocument/math">
            <m:t xmlns:m="http://purl.oclc.org/ooxml/officeDocument/math"> </m:t>
          </m:r>
        </m:oMath>
      </m:oMathPara>
      <w:r w:rsidR="0C883117">
        <w:rPr/>
        <w:t>and the other is Resolution Multiplier. These simple global hyper-parameters efficiently tradeoff between latency and accuracy. B</w:t>
      </w:r>
      <w:r w:rsidR="6BA77F79">
        <w:rPr/>
        <w:t>ased on the constraints of the problem</w:t>
      </w:r>
      <w:r w:rsidR="0C883117">
        <w:rPr/>
        <w:t>, hyper-parameter tuning feature allows</w:t>
      </w:r>
      <w:r w:rsidR="6BA77F79">
        <w:rPr/>
        <w:t xml:space="preserve"> the model builder to choose the right sized model for their use case</w:t>
      </w:r>
      <w:r w:rsidRPr="6BA77F79" w:rsidR="6BA77F79">
        <w:rPr>
          <w:sz w:val="16"/>
          <w:szCs w:val="16"/>
        </w:rPr>
        <w:t>.[4]</w:t>
      </w:r>
    </w:p>
    <w:p w:rsidR="0C883117" w:rsidP="5DD5FB48" w:rsidRDefault="0C883117" w14:paraId="43534754" w14:textId="348741E6">
      <w:pPr>
        <w:pStyle w:val="BodyText"/>
        <w:ind w:start="0pt" w:firstLine="0pt"/>
      </w:pPr>
      <w:r w:rsidR="5DD5FB48">
        <w:rPr/>
        <w:t>MobileNet could be used in object detection, fine grain classification, face recognition, large-scale geo localization, etc,.</w:t>
      </w:r>
    </w:p>
    <w:p xmlns:wp14="http://schemas.microsoft.com/office/word/2010/wordml" w:rsidRPr="005B520E" w:rsidR="009303D9" w:rsidP="00ED0149" w:rsidRDefault="009303D9" w14:paraId="533E940E" wp14:textId="6CBD23BB">
      <w:pPr>
        <w:pStyle w:val="Heading2"/>
        <w:rPr/>
      </w:pPr>
      <w:r w:rsidR="71335796">
        <w:rPr/>
        <w:t>MobileNetV2</w:t>
      </w:r>
    </w:p>
    <w:p w:rsidR="0C883117" w:rsidP="0C883117" w:rsidRDefault="0C883117" w14:paraId="3B74169C" w14:textId="08E0D794">
      <w:pPr>
        <w:pStyle w:val="BodyText"/>
      </w:pPr>
      <w:r w:rsidR="6BA77F79">
        <w:rPr/>
        <w:t>MobileNetV2 is a great improvement over MobileNetV1 in terms of classification, semantic segmentation, and object identification for mobile visual recognition. It builds upon the ideas from MobileNetV1. It uses depth wise separable convolution as its efficient building blocks. The two new features that were introduced in the MobileNetV2 architecture includes:</w:t>
      </w:r>
    </w:p>
    <w:p w:rsidR="0C883117" w:rsidP="71335796" w:rsidRDefault="0C883117" w14:paraId="168ABD22" w14:textId="58CD6AEA">
      <w:pPr>
        <w:pStyle w:val="BodyText"/>
        <w:numPr>
          <w:ilvl w:val="0"/>
          <w:numId w:val="26"/>
        </w:numPr>
        <w:spacing w:after="0pt" w:afterAutospacing="0"/>
        <w:rPr>
          <w:rFonts w:ascii="Times New Roman" w:hAnsi="Times New Roman" w:eastAsia="Times New Roman" w:cs="Times New Roman"/>
        </w:rPr>
      </w:pPr>
      <w:r w:rsidR="71335796">
        <w:rPr/>
        <w:t>Linear bottlenecks between the layers</w:t>
      </w:r>
    </w:p>
    <w:p w:rsidR="0C883117" w:rsidP="71335796" w:rsidRDefault="0C883117" w14:paraId="1AF038A5" w14:textId="7F84FD87">
      <w:pPr>
        <w:pStyle w:val="BodyText"/>
        <w:numPr>
          <w:ilvl w:val="0"/>
          <w:numId w:val="26"/>
        </w:numPr>
        <w:spacing w:after="6pt" w:afterAutospacing="0"/>
        <w:rPr/>
      </w:pPr>
      <w:r w:rsidR="71335796">
        <w:rPr/>
        <w:t>Shortcut connections between the bottlenecks</w:t>
      </w:r>
    </w:p>
    <w:p w:rsidR="0C883117" w:rsidP="6BA77F79" w:rsidRDefault="0C883117" w14:paraId="7117F4EF" w14:textId="058165ED">
      <w:pPr>
        <w:pStyle w:val="BodyText"/>
        <w:spacing w:after="6pt" w:afterAutospacing="0"/>
        <w:ind w:start="0pt" w:firstLine="0pt"/>
      </w:pPr>
      <w:r w:rsidR="6BA77F79">
        <w:rPr/>
        <w:t>The MobileNetV2 architecture delivers highly accurate results, while keeping the parameters and mathematical operations as low as possible. This helps us to bring deep neural networks to mobile devices. Overall, MobileNetV2 models are faster for the same accuracy across the entire latency spectrum. In particular, the new models use 2x fewer operations, need 30% fewer parameters and are about 30-40% faster on a Google Pixel phone than MobileNetV1 models, all while achieving higher accuracy.</w:t>
      </w:r>
      <w:r w:rsidRPr="6BA77F79" w:rsidR="6BA77F79">
        <w:rPr>
          <w:sz w:val="16"/>
          <w:szCs w:val="16"/>
        </w:rPr>
        <w:t>[6]</w:t>
      </w:r>
    </w:p>
    <w:p w:rsidR="5D119FE4" w:rsidP="71335796" w:rsidRDefault="5D119FE4" w14:paraId="50B6B2C3" w14:textId="7B30B58E">
      <w:pPr>
        <w:pStyle w:val="BodyText"/>
        <w:ind w:start="0pt" w:firstLine="0pt"/>
      </w:pPr>
      <w:r w:rsidR="6BA77F79">
        <w:rPr/>
        <w:t xml:space="preserve">For object detection and segmentation applications, MobileNetV2 </w:t>
      </w:r>
      <w:r w:rsidR="6BA77F79">
        <w:rPr/>
        <w:t>poses</w:t>
      </w:r>
      <w:r w:rsidR="6BA77F79">
        <w:rPr/>
        <w:t xml:space="preserve"> as a very effective feature extractor. For example, for detection when paired with the newly introduced SSD Lite the new model is about 35% faster with the same accuracy than MobileNetV1.</w:t>
      </w:r>
    </w:p>
    <w:p w:rsidR="5D119FE4" w:rsidP="71335796" w:rsidRDefault="5D119FE4" w14:paraId="528E10AD" w14:textId="734EA08E">
      <w:pPr>
        <w:pStyle w:val="Heading2"/>
        <w:rPr/>
      </w:pPr>
      <w:r w:rsidR="71335796">
        <w:rPr/>
        <w:t>MobileNetV2 Layer Architecture</w:t>
      </w:r>
    </w:p>
    <w:p w:rsidR="5D119FE4" w:rsidP="71335796" w:rsidRDefault="5D119FE4" w14:paraId="591FED42" w14:textId="6EFFFFC2">
      <w:pPr>
        <w:pStyle w:val="tablehead"/>
        <w:tabs>
          <w:tab w:val="num" w:leader="none" w:pos="1080"/>
        </w:tabs>
        <w:bidi w:val="0"/>
        <w:spacing w:before="12pt" w:beforeAutospacing="0" w:after="6pt" w:afterAutospacing="0" w:line="10.8pt" w:lineRule="auto"/>
        <w:ind w:start="0pt" w:end="0pt"/>
        <w:jc w:val="center"/>
        <w:rPr>
          <w:rFonts w:ascii="Times New Roman" w:hAnsi="Times New Roman" w:eastAsia="Times New Roman" w:cs="Times New Roman"/>
          <w:b w:val="0"/>
          <w:bCs w:val="0"/>
          <w:i w:val="0"/>
          <w:iCs w:val="0"/>
          <w:smallCaps w:val="1"/>
          <w:noProof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smallCaps w:val="1"/>
          <w:noProof w:val="0"/>
          <w:color w:val="000000" w:themeColor="text1" w:themeTint="FF" w:themeShade="FF"/>
          <w:sz w:val="16"/>
          <w:szCs w:val="16"/>
          <w:lang w:val="en-US"/>
        </w:rPr>
        <w:t>MobileNetV2 layer architecture</w:t>
      </w:r>
    </w:p>
    <w:tbl>
      <w:tblPr>
        <w:tblStyle w:val="TableNormal"/>
        <w:tblW w:w="0pt" w:type="auto"/>
        <w:jc w:val="center"/>
        <w:tblLayout w:type="fixed"/>
        <w:tblLook w:val="0000" w:firstRow="0" w:lastRow="0" w:firstColumn="0" w:lastColumn="0" w:noHBand="0" w:noVBand="0"/>
      </w:tblPr>
      <w:tblGrid>
        <w:gridCol w:w="15.75pt"/>
        <w:gridCol w:w="66.75pt"/>
        <w:gridCol w:w="73pt"/>
        <w:gridCol w:w="57.4pt"/>
      </w:tblGrid>
      <w:tr w:rsidR="71335796" w:rsidTr="71335796" w14:paraId="5F0A50BF">
        <w:trPr>
          <w:trHeight w:val="225"/>
        </w:trPr>
        <w:tc>
          <w:tcPr>
            <w:tcW w:w="82.5pt" w:type="dxa"/>
            <w:gridSpan w:val="2"/>
            <w:tcBorders>
              <w:top w:val="single" w:sz="6"/>
              <w:left w:val="single" w:sz="6"/>
              <w:bottom w:val="single" w:sz="6"/>
              <w:right w:val="single" w:sz="6"/>
            </w:tcBorders>
            <w:tcMar/>
            <w:vAlign w:val="center"/>
          </w:tcPr>
          <w:p w:rsidR="71335796" w:rsidP="71335796" w:rsidRDefault="71335796" w14:paraId="64D19179" w14:textId="11352298">
            <w:pPr>
              <w:pStyle w:val="tablecolsubhead"/>
              <w:jc w:val="center"/>
              <w:rPr>
                <w:rFonts w:ascii="Times New Roman" w:hAnsi="Times New Roman" w:eastAsia="Times New Roman" w:cs="Times New Roman"/>
                <w:b w:val="1"/>
                <w:bCs w:val="1"/>
                <w:i w:val="1"/>
                <w:iCs w:val="1"/>
                <w:caps w:val="0"/>
                <w:smallCaps w:val="0"/>
                <w:color w:val="000000" w:themeColor="text1" w:themeTint="FF" w:themeShade="FF"/>
                <w:sz w:val="15"/>
                <w:szCs w:val="15"/>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15"/>
                <w:szCs w:val="15"/>
                <w:lang w:val="en-US"/>
              </w:rPr>
              <w:t>Type / Stride</w:t>
            </w:r>
          </w:p>
        </w:tc>
        <w:tc>
          <w:tcPr>
            <w:tcW w:w="73pt" w:type="dxa"/>
            <w:tcBorders>
              <w:top w:val="single" w:sz="6"/>
              <w:left w:val="single" w:sz="6"/>
              <w:bottom w:val="single" w:sz="6"/>
              <w:right w:val="single" w:sz="6"/>
            </w:tcBorders>
            <w:tcMar/>
            <w:vAlign w:val="center"/>
          </w:tcPr>
          <w:p w:rsidR="71335796" w:rsidP="71335796" w:rsidRDefault="71335796" w14:paraId="2B6BB0F0" w14:textId="43ADDB44">
            <w:pPr>
              <w:pStyle w:val="tablecolsubhead"/>
              <w:bidi w:val="0"/>
              <w:spacing w:before="0pt" w:beforeAutospacing="0" w:after="0pt" w:afterAutospacing="0" w:line="12.95pt" w:lineRule="auto"/>
              <w:ind w:start="0pt" w:end="0pt"/>
              <w:jc w:val="center"/>
              <w:rPr>
                <w:rFonts w:ascii="Times New Roman" w:hAnsi="Times New Roman" w:eastAsia="Times New Roman" w:cs="Times New Roman"/>
                <w:b w:val="1"/>
                <w:bCs w:val="1"/>
                <w:i w:val="1"/>
                <w:iCs w:val="1"/>
                <w:caps w:val="0"/>
                <w:smallCaps w:val="0"/>
                <w:color w:val="000000" w:themeColor="text1" w:themeTint="FF" w:themeShade="FF"/>
                <w:sz w:val="15"/>
                <w:szCs w:val="15"/>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15"/>
                <w:szCs w:val="15"/>
                <w:lang w:val="en-US"/>
              </w:rPr>
              <w:t>Filter Shape</w:t>
            </w:r>
          </w:p>
        </w:tc>
        <w:tc>
          <w:tcPr>
            <w:tcW w:w="57.4pt" w:type="dxa"/>
            <w:tcBorders>
              <w:top w:val="single" w:sz="6"/>
              <w:left w:val="single" w:sz="6"/>
              <w:bottom w:val="single" w:sz="6"/>
              <w:right w:val="single" w:sz="6"/>
            </w:tcBorders>
            <w:tcMar/>
            <w:vAlign w:val="center"/>
          </w:tcPr>
          <w:p w:rsidR="71335796" w:rsidP="71335796" w:rsidRDefault="71335796" w14:paraId="6BDD678A" w14:textId="794344E2">
            <w:pPr>
              <w:pStyle w:val="tablecolsubhead"/>
              <w:bidi w:val="0"/>
              <w:spacing w:before="0pt" w:beforeAutospacing="0" w:after="0pt" w:afterAutospacing="0" w:line="12.95pt" w:lineRule="auto"/>
              <w:ind w:start="0pt" w:end="0pt"/>
              <w:jc w:val="center"/>
              <w:rPr>
                <w:rFonts w:ascii="Times New Roman" w:hAnsi="Times New Roman" w:eastAsia="Times New Roman" w:cs="Times New Roman"/>
                <w:b w:val="1"/>
                <w:bCs w:val="1"/>
                <w:i w:val="1"/>
                <w:iCs w:val="1"/>
                <w:caps w:val="0"/>
                <w:smallCaps w:val="0"/>
                <w:color w:val="000000" w:themeColor="text1" w:themeTint="FF" w:themeShade="FF"/>
                <w:sz w:val="15"/>
                <w:szCs w:val="15"/>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15"/>
                <w:szCs w:val="15"/>
                <w:lang w:val="en-US"/>
              </w:rPr>
              <w:t>Input Size</w:t>
            </w:r>
          </w:p>
        </w:tc>
      </w:tr>
      <w:tr w:rsidR="71335796" w:rsidTr="71335796" w14:paraId="746E2096">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79C0A9EE" w14:textId="235E875D">
            <w:pPr>
              <w:pStyle w:val="tablecopy"/>
              <w:bidi w:val="0"/>
              <w:spacing w:before="0pt" w:beforeAutospacing="0" w:after="0pt" w:afterAutospacing="0" w:line="12.95pt" w:lineRule="auto"/>
              <w:ind w:start="0pt" w:end="0pt"/>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 s2</w:t>
            </w:r>
          </w:p>
        </w:tc>
        <w:tc>
          <w:tcPr>
            <w:tcW w:w="73pt" w:type="dxa"/>
            <w:tcBorders>
              <w:top w:val="single" w:sz="6"/>
              <w:left w:val="single" w:sz="6"/>
              <w:bottom w:val="single" w:sz="6"/>
              <w:right w:val="single" w:sz="6"/>
            </w:tcBorders>
            <w:tcMar/>
            <w:vAlign w:val="center"/>
          </w:tcPr>
          <w:p w:rsidR="71335796" w:rsidP="71335796" w:rsidRDefault="71335796" w14:paraId="7B58C0A5" w14:textId="4579AF39">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 x 3 x 3 x 32</w:t>
            </w:r>
          </w:p>
        </w:tc>
        <w:tc>
          <w:tcPr>
            <w:tcW w:w="57.4pt" w:type="dxa"/>
            <w:tcBorders>
              <w:top w:val="single" w:sz="6"/>
              <w:left w:val="single" w:sz="6"/>
              <w:bottom w:val="single" w:sz="6"/>
              <w:right w:val="single" w:sz="6"/>
            </w:tcBorders>
            <w:tcMar/>
            <w:vAlign w:val="center"/>
          </w:tcPr>
          <w:p w:rsidR="71335796" w:rsidP="71335796" w:rsidRDefault="71335796" w14:paraId="34C40C4B" w14:textId="12E8F215">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224 x 224 x 3</w:t>
            </w:r>
          </w:p>
        </w:tc>
      </w:tr>
      <w:tr w:rsidR="71335796" w:rsidTr="71335796" w14:paraId="2168EA28">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6451A503" w14:textId="536E32B0">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 xml:space="preserve">Conv dw / s1 </w:t>
            </w:r>
          </w:p>
        </w:tc>
        <w:tc>
          <w:tcPr>
            <w:tcW w:w="73pt" w:type="dxa"/>
            <w:tcBorders>
              <w:top w:val="single" w:sz="6"/>
              <w:left w:val="single" w:sz="6"/>
              <w:bottom w:val="single" w:sz="6"/>
              <w:right w:val="single" w:sz="6"/>
            </w:tcBorders>
            <w:tcMar/>
            <w:vAlign w:val="center"/>
          </w:tcPr>
          <w:p w:rsidR="71335796" w:rsidP="71335796" w:rsidRDefault="71335796" w14:paraId="5F369C5D" w14:textId="3D6E78FB">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 x 3 x 32 dw</w:t>
            </w:r>
          </w:p>
        </w:tc>
        <w:tc>
          <w:tcPr>
            <w:tcW w:w="57.4pt" w:type="dxa"/>
            <w:tcBorders>
              <w:top w:val="single" w:sz="6"/>
              <w:left w:val="single" w:sz="6"/>
              <w:bottom w:val="single" w:sz="6"/>
              <w:right w:val="single" w:sz="6"/>
            </w:tcBorders>
            <w:tcMar/>
            <w:vAlign w:val="center"/>
          </w:tcPr>
          <w:p w:rsidR="71335796" w:rsidP="71335796" w:rsidRDefault="71335796" w14:paraId="7162F016" w14:textId="463AE66F">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112 x 112 x 32</w:t>
            </w:r>
          </w:p>
        </w:tc>
      </w:tr>
      <w:tr w:rsidR="71335796" w:rsidTr="71335796" w14:paraId="5D3EEB19">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1DE93432" w14:textId="407F5DAE">
            <w:pPr>
              <w:pStyle w:val="tablecopy"/>
              <w:bidi w:val="0"/>
              <w:spacing w:before="0pt" w:beforeAutospacing="0" w:after="0pt" w:afterAutospacing="0" w:line="12.95pt" w:lineRule="auto"/>
              <w:ind w:start="0pt" w:end="0pt"/>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 s1</w:t>
            </w:r>
          </w:p>
        </w:tc>
        <w:tc>
          <w:tcPr>
            <w:tcW w:w="73pt" w:type="dxa"/>
            <w:tcBorders>
              <w:top w:val="single" w:sz="6"/>
              <w:left w:val="single" w:sz="6"/>
              <w:bottom w:val="single" w:sz="6"/>
              <w:right w:val="single" w:sz="6"/>
            </w:tcBorders>
            <w:tcMar/>
            <w:vAlign w:val="center"/>
          </w:tcPr>
          <w:p w:rsidR="71335796" w:rsidP="71335796" w:rsidRDefault="71335796" w14:paraId="301E26BE" w14:textId="3567B397">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 x 1 x 32 x 64</w:t>
            </w:r>
          </w:p>
        </w:tc>
        <w:tc>
          <w:tcPr>
            <w:tcW w:w="57.4pt" w:type="dxa"/>
            <w:tcBorders>
              <w:top w:val="single" w:sz="6"/>
              <w:left w:val="single" w:sz="6"/>
              <w:bottom w:val="single" w:sz="6"/>
              <w:right w:val="single" w:sz="6"/>
            </w:tcBorders>
            <w:tcMar/>
            <w:vAlign w:val="center"/>
          </w:tcPr>
          <w:p w:rsidR="71335796" w:rsidP="71335796" w:rsidRDefault="71335796" w14:paraId="32B6B99A" w14:textId="5310696B">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112 x 112 x 32</w:t>
            </w:r>
          </w:p>
        </w:tc>
      </w:tr>
      <w:tr w:rsidR="71335796" w:rsidTr="71335796" w14:paraId="090B7E66">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4CD3F056" w14:textId="0D9213D6">
            <w:pPr>
              <w:pStyle w:val="tablecopy"/>
              <w:bidi w:val="0"/>
              <w:spacing w:before="0pt" w:beforeAutospacing="0" w:after="0pt" w:afterAutospacing="0" w:line="12.95pt" w:lineRule="auto"/>
              <w:ind w:start="0pt" w:end="0pt"/>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dw / s2</w:t>
            </w:r>
          </w:p>
        </w:tc>
        <w:tc>
          <w:tcPr>
            <w:tcW w:w="73pt" w:type="dxa"/>
            <w:tcBorders>
              <w:top w:val="single" w:sz="6"/>
              <w:left w:val="single" w:sz="6"/>
              <w:bottom w:val="single" w:sz="6"/>
              <w:right w:val="single" w:sz="6"/>
            </w:tcBorders>
            <w:tcMar/>
            <w:vAlign w:val="center"/>
          </w:tcPr>
          <w:p w:rsidR="71335796" w:rsidP="71335796" w:rsidRDefault="71335796" w14:paraId="3B43B24F" w14:textId="6CC9C3E4">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 x 3 x 64 dw</w:t>
            </w:r>
          </w:p>
        </w:tc>
        <w:tc>
          <w:tcPr>
            <w:tcW w:w="57.4pt" w:type="dxa"/>
            <w:tcBorders>
              <w:top w:val="single" w:sz="6"/>
              <w:left w:val="single" w:sz="6"/>
              <w:bottom w:val="single" w:sz="6"/>
              <w:right w:val="single" w:sz="6"/>
            </w:tcBorders>
            <w:tcMar/>
            <w:vAlign w:val="center"/>
          </w:tcPr>
          <w:p w:rsidR="71335796" w:rsidP="71335796" w:rsidRDefault="71335796" w14:paraId="6EF2EA61" w14:textId="3C3CD0C8">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112 x 112 x 64</w:t>
            </w:r>
          </w:p>
        </w:tc>
      </w:tr>
      <w:tr w:rsidR="71335796" w:rsidTr="71335796" w14:paraId="47C43037">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6F2D343B" w14:textId="0EA89256">
            <w:pPr>
              <w:pStyle w:val="tablecopy"/>
              <w:bidi w:val="0"/>
              <w:spacing w:before="0pt" w:beforeAutospacing="0" w:after="0pt" w:afterAutospacing="0" w:line="12.95pt" w:lineRule="auto"/>
              <w:ind w:start="0pt" w:end="0pt"/>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 s1</w:t>
            </w:r>
          </w:p>
        </w:tc>
        <w:tc>
          <w:tcPr>
            <w:tcW w:w="73pt" w:type="dxa"/>
            <w:tcBorders>
              <w:top w:val="single" w:sz="6"/>
              <w:left w:val="single" w:sz="6"/>
              <w:bottom w:val="single" w:sz="6"/>
              <w:right w:val="single" w:sz="6"/>
            </w:tcBorders>
            <w:tcMar/>
            <w:vAlign w:val="center"/>
          </w:tcPr>
          <w:p w:rsidR="71335796" w:rsidP="71335796" w:rsidRDefault="71335796" w14:paraId="35C85061" w14:textId="205F1558">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 x 1 x 64 x 128</w:t>
            </w:r>
          </w:p>
        </w:tc>
        <w:tc>
          <w:tcPr>
            <w:tcW w:w="57.4pt" w:type="dxa"/>
            <w:tcBorders>
              <w:top w:val="single" w:sz="6"/>
              <w:left w:val="single" w:sz="6"/>
              <w:bottom w:val="single" w:sz="6"/>
              <w:right w:val="single" w:sz="6"/>
            </w:tcBorders>
            <w:tcMar/>
            <w:vAlign w:val="center"/>
          </w:tcPr>
          <w:p w:rsidR="71335796" w:rsidP="71335796" w:rsidRDefault="71335796" w14:paraId="5B4A094A" w14:textId="4B57BFCC">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56 x 56 x 64</w:t>
            </w:r>
          </w:p>
        </w:tc>
      </w:tr>
      <w:tr w:rsidR="71335796" w:rsidTr="71335796" w14:paraId="0B8778D6">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1A070D8E" w14:textId="17CBB2B3">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dw /s1</w:t>
            </w:r>
          </w:p>
        </w:tc>
        <w:tc>
          <w:tcPr>
            <w:tcW w:w="73pt" w:type="dxa"/>
            <w:tcBorders>
              <w:top w:val="single" w:sz="6"/>
              <w:left w:val="single" w:sz="6"/>
              <w:bottom w:val="single" w:sz="6"/>
              <w:right w:val="single" w:sz="6"/>
            </w:tcBorders>
            <w:tcMar/>
            <w:vAlign w:val="center"/>
          </w:tcPr>
          <w:p w:rsidR="71335796" w:rsidP="71335796" w:rsidRDefault="71335796" w14:paraId="4D5EA333" w14:textId="2E5C0234">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 x 3 x 128 dw</w:t>
            </w:r>
          </w:p>
        </w:tc>
        <w:tc>
          <w:tcPr>
            <w:tcW w:w="57.4pt" w:type="dxa"/>
            <w:tcBorders>
              <w:top w:val="single" w:sz="6"/>
              <w:left w:val="single" w:sz="6"/>
              <w:bottom w:val="single" w:sz="6"/>
              <w:right w:val="single" w:sz="6"/>
            </w:tcBorders>
            <w:tcMar/>
            <w:vAlign w:val="center"/>
          </w:tcPr>
          <w:p w:rsidR="71335796" w:rsidP="71335796" w:rsidRDefault="71335796" w14:paraId="23747D3A" w14:textId="70D8E32F">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56 x 56 x 128</w:t>
            </w:r>
          </w:p>
        </w:tc>
      </w:tr>
      <w:tr w:rsidR="71335796" w:rsidTr="71335796" w14:paraId="3E0EAF81">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2E594745" w14:textId="30FB5065">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 s1</w:t>
            </w:r>
          </w:p>
        </w:tc>
        <w:tc>
          <w:tcPr>
            <w:tcW w:w="73pt" w:type="dxa"/>
            <w:tcBorders>
              <w:top w:val="single" w:sz="6"/>
              <w:left w:val="single" w:sz="6"/>
              <w:bottom w:val="single" w:sz="6"/>
              <w:right w:val="single" w:sz="6"/>
            </w:tcBorders>
            <w:tcMar/>
            <w:vAlign w:val="center"/>
          </w:tcPr>
          <w:p w:rsidR="71335796" w:rsidP="71335796" w:rsidRDefault="71335796" w14:paraId="1D24BC81" w14:textId="7B35DC04">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 x 1 x 128 128</w:t>
            </w:r>
          </w:p>
        </w:tc>
        <w:tc>
          <w:tcPr>
            <w:tcW w:w="57.4pt" w:type="dxa"/>
            <w:tcBorders>
              <w:top w:val="single" w:sz="6"/>
              <w:left w:val="single" w:sz="6"/>
              <w:bottom w:val="single" w:sz="6"/>
              <w:right w:val="single" w:sz="6"/>
            </w:tcBorders>
            <w:tcMar/>
            <w:vAlign w:val="center"/>
          </w:tcPr>
          <w:p w:rsidR="71335796" w:rsidP="71335796" w:rsidRDefault="71335796" w14:paraId="74BC5B36" w14:textId="0429E2CA">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56 x 56 x 128</w:t>
            </w:r>
          </w:p>
        </w:tc>
      </w:tr>
      <w:tr w:rsidR="71335796" w:rsidTr="71335796" w14:paraId="60197E4F">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4BDBFDB0" w14:textId="14352A75">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dw / s2</w:t>
            </w:r>
          </w:p>
        </w:tc>
        <w:tc>
          <w:tcPr>
            <w:tcW w:w="73pt" w:type="dxa"/>
            <w:tcBorders>
              <w:top w:val="single" w:sz="6"/>
              <w:left w:val="single" w:sz="6"/>
              <w:bottom w:val="single" w:sz="6"/>
              <w:right w:val="single" w:sz="6"/>
            </w:tcBorders>
            <w:tcMar/>
            <w:vAlign w:val="center"/>
          </w:tcPr>
          <w:p w:rsidR="71335796" w:rsidP="71335796" w:rsidRDefault="71335796" w14:paraId="1B1FAEB1" w14:textId="384D8EAA">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 x 3 x 128 dw</w:t>
            </w:r>
          </w:p>
        </w:tc>
        <w:tc>
          <w:tcPr>
            <w:tcW w:w="57.4pt" w:type="dxa"/>
            <w:tcBorders>
              <w:top w:val="single" w:sz="6"/>
              <w:left w:val="single" w:sz="6"/>
              <w:bottom w:val="single" w:sz="6"/>
              <w:right w:val="single" w:sz="6"/>
            </w:tcBorders>
            <w:tcMar/>
            <w:vAlign w:val="center"/>
          </w:tcPr>
          <w:p w:rsidR="71335796" w:rsidP="71335796" w:rsidRDefault="71335796" w14:paraId="735A7F2B" w14:textId="30A14A9A">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56 x 56 x 128</w:t>
            </w:r>
          </w:p>
        </w:tc>
      </w:tr>
      <w:tr w:rsidR="71335796" w:rsidTr="71335796" w14:paraId="4C772DDE">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7A656865" w14:textId="057ADC65">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 s1</w:t>
            </w:r>
          </w:p>
        </w:tc>
        <w:tc>
          <w:tcPr>
            <w:tcW w:w="73pt" w:type="dxa"/>
            <w:tcBorders>
              <w:top w:val="single" w:sz="6"/>
              <w:left w:val="single" w:sz="6"/>
              <w:bottom w:val="single" w:sz="6"/>
              <w:right w:val="single" w:sz="6"/>
            </w:tcBorders>
            <w:tcMar/>
            <w:vAlign w:val="center"/>
          </w:tcPr>
          <w:p w:rsidR="71335796" w:rsidP="71335796" w:rsidRDefault="71335796" w14:paraId="5B9E402A" w14:textId="1F172187">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 x 1 x 128 x 256</w:t>
            </w:r>
          </w:p>
        </w:tc>
        <w:tc>
          <w:tcPr>
            <w:tcW w:w="57.4pt" w:type="dxa"/>
            <w:tcBorders>
              <w:top w:val="single" w:sz="6"/>
              <w:left w:val="single" w:sz="6"/>
              <w:bottom w:val="single" w:sz="6"/>
              <w:right w:val="single" w:sz="6"/>
            </w:tcBorders>
            <w:tcMar/>
            <w:vAlign w:val="center"/>
          </w:tcPr>
          <w:p w:rsidR="71335796" w:rsidP="71335796" w:rsidRDefault="71335796" w14:paraId="5307F201" w14:textId="545B7E45">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28 x 28 x 128</w:t>
            </w:r>
          </w:p>
        </w:tc>
      </w:tr>
      <w:tr w:rsidR="71335796" w:rsidTr="71335796" w14:paraId="4B7AAA50">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51EED126" w14:textId="1E579791">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dw / s1</w:t>
            </w:r>
          </w:p>
        </w:tc>
        <w:tc>
          <w:tcPr>
            <w:tcW w:w="73pt" w:type="dxa"/>
            <w:tcBorders>
              <w:top w:val="single" w:sz="6"/>
              <w:left w:val="single" w:sz="6"/>
              <w:bottom w:val="single" w:sz="6"/>
              <w:right w:val="single" w:sz="6"/>
            </w:tcBorders>
            <w:tcMar/>
            <w:vAlign w:val="center"/>
          </w:tcPr>
          <w:p w:rsidR="71335796" w:rsidP="71335796" w:rsidRDefault="71335796" w14:paraId="24BEBAFE" w14:textId="5E809574">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 x 3 x 256 dw</w:t>
            </w:r>
          </w:p>
        </w:tc>
        <w:tc>
          <w:tcPr>
            <w:tcW w:w="57.4pt" w:type="dxa"/>
            <w:tcBorders>
              <w:top w:val="single" w:sz="6"/>
              <w:left w:val="single" w:sz="6"/>
              <w:bottom w:val="single" w:sz="6"/>
              <w:right w:val="single" w:sz="6"/>
            </w:tcBorders>
            <w:tcMar/>
            <w:vAlign w:val="center"/>
          </w:tcPr>
          <w:p w:rsidR="71335796" w:rsidP="71335796" w:rsidRDefault="71335796" w14:paraId="5D866459" w14:textId="242869D0">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28 x 28 x 256</w:t>
            </w:r>
          </w:p>
        </w:tc>
      </w:tr>
      <w:tr w:rsidR="71335796" w:rsidTr="71335796" w14:paraId="16CA8DDA">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4E5F594B" w14:textId="6EE8A400">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 s1</w:t>
            </w:r>
          </w:p>
        </w:tc>
        <w:tc>
          <w:tcPr>
            <w:tcW w:w="73pt" w:type="dxa"/>
            <w:tcBorders>
              <w:top w:val="single" w:sz="6"/>
              <w:left w:val="single" w:sz="6"/>
              <w:bottom w:val="single" w:sz="6"/>
              <w:right w:val="single" w:sz="6"/>
            </w:tcBorders>
            <w:tcMar/>
            <w:vAlign w:val="center"/>
          </w:tcPr>
          <w:p w:rsidR="71335796" w:rsidP="71335796" w:rsidRDefault="71335796" w14:paraId="54A9DA94" w14:textId="6D2AE1BE">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 x 1 x 256 x 256</w:t>
            </w:r>
          </w:p>
        </w:tc>
        <w:tc>
          <w:tcPr>
            <w:tcW w:w="57.4pt" w:type="dxa"/>
            <w:tcBorders>
              <w:top w:val="single" w:sz="6"/>
              <w:left w:val="single" w:sz="6"/>
              <w:bottom w:val="single" w:sz="6"/>
              <w:right w:val="single" w:sz="6"/>
            </w:tcBorders>
            <w:tcMar/>
            <w:vAlign w:val="center"/>
          </w:tcPr>
          <w:p w:rsidR="71335796" w:rsidP="71335796" w:rsidRDefault="71335796" w14:paraId="4C3EAFC1" w14:textId="4E69991D">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28 x 28 x 256</w:t>
            </w:r>
          </w:p>
        </w:tc>
      </w:tr>
      <w:tr w:rsidR="71335796" w:rsidTr="71335796" w14:paraId="78D788F6">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5D460C5C" w14:textId="54AAEE62">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dw / s2</w:t>
            </w:r>
          </w:p>
        </w:tc>
        <w:tc>
          <w:tcPr>
            <w:tcW w:w="73pt" w:type="dxa"/>
            <w:tcBorders>
              <w:top w:val="single" w:sz="6"/>
              <w:left w:val="single" w:sz="6"/>
              <w:bottom w:val="single" w:sz="6"/>
              <w:right w:val="single" w:sz="6"/>
            </w:tcBorders>
            <w:tcMar/>
            <w:vAlign w:val="center"/>
          </w:tcPr>
          <w:p w:rsidR="71335796" w:rsidP="71335796" w:rsidRDefault="71335796" w14:paraId="282CFC17" w14:textId="5A22B24B">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 x 3 x 256 dw</w:t>
            </w:r>
          </w:p>
        </w:tc>
        <w:tc>
          <w:tcPr>
            <w:tcW w:w="57.4pt" w:type="dxa"/>
            <w:tcBorders>
              <w:top w:val="single" w:sz="6"/>
              <w:left w:val="single" w:sz="6"/>
              <w:bottom w:val="single" w:sz="6"/>
              <w:right w:val="single" w:sz="6"/>
            </w:tcBorders>
            <w:tcMar/>
            <w:vAlign w:val="center"/>
          </w:tcPr>
          <w:p w:rsidR="71335796" w:rsidP="71335796" w:rsidRDefault="71335796" w14:paraId="4E8CB19D" w14:textId="08BF7690">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28 x 28 x 256</w:t>
            </w:r>
          </w:p>
        </w:tc>
      </w:tr>
      <w:tr w:rsidR="71335796" w:rsidTr="71335796" w14:paraId="70ECDD76">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142117F0" w14:textId="2E2FDCA5">
            <w:pPr>
              <w:pStyle w:val="Normal"/>
              <w:jc w:val="start"/>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 s1</w:t>
            </w:r>
          </w:p>
        </w:tc>
        <w:tc>
          <w:tcPr>
            <w:tcW w:w="73pt" w:type="dxa"/>
            <w:tcBorders>
              <w:top w:val="single" w:sz="6"/>
              <w:left w:val="single" w:sz="6"/>
              <w:bottom w:val="single" w:sz="6"/>
              <w:right w:val="single" w:sz="6"/>
            </w:tcBorders>
            <w:tcMar/>
            <w:vAlign w:val="center"/>
          </w:tcPr>
          <w:p w:rsidR="71335796" w:rsidP="71335796" w:rsidRDefault="71335796" w14:paraId="0FE2CA37" w14:textId="2280CCAC">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 x 1 x 256 x 512</w:t>
            </w:r>
          </w:p>
        </w:tc>
        <w:tc>
          <w:tcPr>
            <w:tcW w:w="57.4pt" w:type="dxa"/>
            <w:tcBorders>
              <w:top w:val="single" w:sz="6"/>
              <w:left w:val="single" w:sz="6"/>
              <w:bottom w:val="single" w:sz="6"/>
              <w:right w:val="single" w:sz="6"/>
            </w:tcBorders>
            <w:tcMar/>
            <w:vAlign w:val="center"/>
          </w:tcPr>
          <w:p w:rsidR="71335796" w:rsidP="71335796" w:rsidRDefault="71335796" w14:paraId="51C16BB4" w14:textId="4535EC85">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14 x 14 x 256</w:t>
            </w:r>
          </w:p>
        </w:tc>
      </w:tr>
      <w:tr w:rsidR="71335796" w:rsidTr="71335796" w14:paraId="74E745AD">
        <w:trPr>
          <w:trHeight w:val="315"/>
        </w:trPr>
        <w:tc>
          <w:tcPr>
            <w:tcW w:w="15.75pt" w:type="dxa"/>
            <w:tcBorders>
              <w:top w:val="single" w:sz="6"/>
              <w:left w:val="single" w:sz="6"/>
              <w:bottom w:val="single" w:sz="6"/>
              <w:right w:val="none" w:color="000000" w:themeColor="text1" w:sz="6"/>
            </w:tcBorders>
            <w:tcMar/>
            <w:vAlign w:val="center"/>
          </w:tcPr>
          <w:p w:rsidR="71335796" w:rsidP="71335796" w:rsidRDefault="71335796" w14:paraId="6B4A664A" w14:textId="4841BEED">
            <w:pPr>
              <w:pStyle w:val="Normal"/>
              <w:ind w:start="-22.7pt"/>
              <w:jc w:val="start"/>
              <w:rPr>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 x</w:t>
            </w:r>
            <w:r w:rsidRPr="71335796" w:rsidR="71335796">
              <w:rPr>
                <w:lang w:val="en-US"/>
              </w:rPr>
              <w:t xml:space="preserve"> </w:t>
            </w:r>
          </w:p>
        </w:tc>
        <w:tc>
          <w:tcPr>
            <w:tcW w:w="66.75pt" w:type="dxa"/>
            <w:tcBorders>
              <w:top w:val="single" w:sz="6"/>
              <w:left w:val="none" w:color="000000" w:themeColor="text1" w:sz="6"/>
              <w:bottom w:val="single" w:sz="6"/>
              <w:right w:val="single" w:sz="6"/>
            </w:tcBorders>
            <w:tcMar/>
            <w:vAlign w:val="center"/>
          </w:tcPr>
          <w:p w:rsidR="71335796" w:rsidP="71335796" w:rsidRDefault="71335796" w14:paraId="32E45BB1" w14:textId="1F387FB6">
            <w:pPr>
              <w:pStyle w:val="Normal"/>
              <w:ind w:start="-28.35pt"/>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 xml:space="preserve">Conv </w:t>
            </w:r>
            <w:proofErr w:type="spellStart"/>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dw</w:t>
            </w:r>
            <w:proofErr w:type="spellEnd"/>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 xml:space="preserve"> / s1</w:t>
            </w:r>
          </w:p>
          <w:p w:rsidR="71335796" w:rsidP="71335796" w:rsidRDefault="71335796" w14:paraId="5ED9C824" w14:textId="27305347">
            <w:pPr>
              <w:pStyle w:val="Normal"/>
              <w:ind w:start="-28.35pt"/>
              <w:jc w:val="start"/>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 s1</w:t>
            </w:r>
          </w:p>
        </w:tc>
        <w:tc>
          <w:tcPr>
            <w:tcW w:w="73pt" w:type="dxa"/>
            <w:tcBorders>
              <w:top w:val="single" w:sz="6"/>
              <w:left w:val="single" w:sz="6"/>
              <w:bottom w:val="single" w:sz="6"/>
              <w:right w:val="single" w:sz="6"/>
            </w:tcBorders>
            <w:tcMar/>
            <w:vAlign w:val="center"/>
          </w:tcPr>
          <w:p w:rsidR="71335796" w:rsidP="71335796" w:rsidRDefault="71335796" w14:paraId="3E062F23" w14:textId="5DD03000">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 x 3 x 512 dw</w:t>
            </w:r>
          </w:p>
          <w:p w:rsidR="71335796" w:rsidP="71335796" w:rsidRDefault="71335796" w14:paraId="609A48B0" w14:textId="2E1D33F5">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 x 1 x 512 x 512</w:t>
            </w:r>
          </w:p>
        </w:tc>
        <w:tc>
          <w:tcPr>
            <w:tcW w:w="57.4pt" w:type="dxa"/>
            <w:tcBorders>
              <w:top w:val="single" w:sz="6"/>
              <w:left w:val="single" w:sz="6"/>
              <w:bottom w:val="single" w:sz="6"/>
              <w:right w:val="single" w:sz="6"/>
            </w:tcBorders>
            <w:tcMar/>
            <w:vAlign w:val="center"/>
          </w:tcPr>
          <w:p w:rsidR="71335796" w:rsidP="71335796" w:rsidRDefault="71335796" w14:paraId="44298D68" w14:textId="5BCA83D5">
            <w:pPr>
              <w:pStyle w:val="Normal"/>
              <w:rPr>
                <w:sz w:val="16"/>
                <w:szCs w:val="16"/>
              </w:rPr>
            </w:pPr>
            <w:r w:rsidRPr="71335796" w:rsidR="71335796">
              <w:rPr>
                <w:sz w:val="16"/>
                <w:szCs w:val="16"/>
              </w:rPr>
              <w:t>14 x 14 x 512</w:t>
            </w:r>
          </w:p>
          <w:p w:rsidR="71335796" w:rsidP="71335796" w:rsidRDefault="71335796" w14:paraId="7EB3F177" w14:textId="31DD12BF">
            <w:pPr>
              <w:pStyle w:val="Normal"/>
              <w:rPr>
                <w:sz w:val="16"/>
                <w:szCs w:val="16"/>
              </w:rPr>
            </w:pPr>
            <w:r w:rsidRPr="71335796" w:rsidR="71335796">
              <w:rPr>
                <w:sz w:val="16"/>
                <w:szCs w:val="16"/>
              </w:rPr>
              <w:t>14x 14 x 512</w:t>
            </w:r>
          </w:p>
        </w:tc>
      </w:tr>
      <w:tr w:rsidR="71335796" w:rsidTr="71335796" w14:paraId="0DA982C6">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03AF86D1" w14:textId="35644AF2">
            <w:pPr>
              <w:pStyle w:val="Normal"/>
              <w:jc w:val="start"/>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dw / s2</w:t>
            </w:r>
          </w:p>
        </w:tc>
        <w:tc>
          <w:tcPr>
            <w:tcW w:w="73pt" w:type="dxa"/>
            <w:tcBorders>
              <w:top w:val="single" w:sz="6"/>
              <w:left w:val="single" w:sz="6"/>
              <w:bottom w:val="single" w:sz="6"/>
              <w:right w:val="single" w:sz="6"/>
            </w:tcBorders>
            <w:tcMar/>
            <w:vAlign w:val="center"/>
          </w:tcPr>
          <w:p w:rsidR="71335796" w:rsidP="71335796" w:rsidRDefault="71335796" w14:paraId="6FDA5D22" w14:textId="42670E69">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 x 3 x 512 dw</w:t>
            </w:r>
          </w:p>
        </w:tc>
        <w:tc>
          <w:tcPr>
            <w:tcW w:w="57.4pt" w:type="dxa"/>
            <w:tcBorders>
              <w:top w:val="single" w:sz="6"/>
              <w:left w:val="single" w:sz="6"/>
              <w:bottom w:val="single" w:sz="6"/>
              <w:right w:val="single" w:sz="6"/>
            </w:tcBorders>
            <w:tcMar/>
            <w:vAlign w:val="center"/>
          </w:tcPr>
          <w:p w:rsidR="71335796" w:rsidP="71335796" w:rsidRDefault="71335796" w14:paraId="6186CE5F" w14:textId="4C41E8EE">
            <w:pPr>
              <w:pStyle w:val="Normal"/>
              <w:rPr>
                <w:sz w:val="16"/>
                <w:szCs w:val="16"/>
              </w:rPr>
            </w:pPr>
            <w:r w:rsidRPr="71335796" w:rsidR="71335796">
              <w:rPr>
                <w:sz w:val="16"/>
                <w:szCs w:val="16"/>
              </w:rPr>
              <w:t>14 x 14 x 512</w:t>
            </w:r>
          </w:p>
        </w:tc>
      </w:tr>
      <w:tr w:rsidR="71335796" w:rsidTr="71335796" w14:paraId="4EB40684">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0E548997" w14:textId="4FAB6A16">
            <w:pPr>
              <w:pStyle w:val="Normal"/>
              <w:jc w:val="start"/>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 s1</w:t>
            </w:r>
          </w:p>
        </w:tc>
        <w:tc>
          <w:tcPr>
            <w:tcW w:w="73pt" w:type="dxa"/>
            <w:tcBorders>
              <w:top w:val="single" w:sz="6"/>
              <w:left w:val="single" w:sz="6"/>
              <w:bottom w:val="single" w:sz="6"/>
              <w:right w:val="single" w:sz="6"/>
            </w:tcBorders>
            <w:tcMar/>
            <w:vAlign w:val="center"/>
          </w:tcPr>
          <w:p w:rsidR="71335796" w:rsidP="71335796" w:rsidRDefault="71335796" w14:paraId="5A4B53C0" w14:textId="2007C0F5">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 x 1 x 512 x 1024</w:t>
            </w:r>
          </w:p>
        </w:tc>
        <w:tc>
          <w:tcPr>
            <w:tcW w:w="57.4pt" w:type="dxa"/>
            <w:tcBorders>
              <w:top w:val="single" w:sz="6"/>
              <w:left w:val="single" w:sz="6"/>
              <w:bottom w:val="single" w:sz="6"/>
              <w:right w:val="single" w:sz="6"/>
            </w:tcBorders>
            <w:tcMar/>
            <w:vAlign w:val="center"/>
          </w:tcPr>
          <w:p w:rsidR="71335796" w:rsidP="71335796" w:rsidRDefault="71335796" w14:paraId="27675961" w14:textId="5332C61D">
            <w:pPr>
              <w:pStyle w:val="Normal"/>
              <w:rPr>
                <w:sz w:val="16"/>
                <w:szCs w:val="16"/>
              </w:rPr>
            </w:pPr>
            <w:r w:rsidRPr="71335796" w:rsidR="71335796">
              <w:rPr>
                <w:sz w:val="16"/>
                <w:szCs w:val="16"/>
              </w:rPr>
              <w:t>7 x 7 x 512</w:t>
            </w:r>
          </w:p>
        </w:tc>
      </w:tr>
      <w:tr w:rsidR="71335796" w:rsidTr="71335796" w14:paraId="328595E9">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36C9CF5F" w14:textId="2B5C56D6">
            <w:pPr>
              <w:pStyle w:val="Normal"/>
              <w:jc w:val="start"/>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dw / s2</w:t>
            </w:r>
          </w:p>
        </w:tc>
        <w:tc>
          <w:tcPr>
            <w:tcW w:w="73pt" w:type="dxa"/>
            <w:tcBorders>
              <w:top w:val="single" w:sz="6"/>
              <w:left w:val="single" w:sz="6"/>
              <w:bottom w:val="single" w:sz="6"/>
              <w:right w:val="single" w:sz="6"/>
            </w:tcBorders>
            <w:tcMar/>
            <w:vAlign w:val="center"/>
          </w:tcPr>
          <w:p w:rsidR="71335796" w:rsidP="71335796" w:rsidRDefault="71335796" w14:paraId="5B56F228" w14:textId="322401F3">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 x 3 x 1024 dw</w:t>
            </w:r>
          </w:p>
        </w:tc>
        <w:tc>
          <w:tcPr>
            <w:tcW w:w="57.4pt" w:type="dxa"/>
            <w:tcBorders>
              <w:top w:val="single" w:sz="6"/>
              <w:left w:val="single" w:sz="6"/>
              <w:bottom w:val="single" w:sz="6"/>
              <w:right w:val="single" w:sz="6"/>
            </w:tcBorders>
            <w:tcMar/>
            <w:vAlign w:val="center"/>
          </w:tcPr>
          <w:p w:rsidR="71335796" w:rsidP="71335796" w:rsidRDefault="71335796" w14:paraId="3CD880D6" w14:textId="5466F223">
            <w:pPr>
              <w:pStyle w:val="Normal"/>
              <w:rPr>
                <w:sz w:val="16"/>
                <w:szCs w:val="16"/>
              </w:rPr>
            </w:pPr>
            <w:r w:rsidRPr="71335796" w:rsidR="71335796">
              <w:rPr>
                <w:sz w:val="16"/>
                <w:szCs w:val="16"/>
              </w:rPr>
              <w:t>7 x 7 x 1024</w:t>
            </w:r>
          </w:p>
        </w:tc>
      </w:tr>
      <w:tr w:rsidR="71335796" w:rsidTr="71335796" w14:paraId="22AF3452">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5309B2E2" w14:textId="4A80803A">
            <w:pPr>
              <w:pStyle w:val="Normal"/>
              <w:jc w:val="start"/>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 / s1</w:t>
            </w:r>
          </w:p>
        </w:tc>
        <w:tc>
          <w:tcPr>
            <w:tcW w:w="73pt" w:type="dxa"/>
            <w:tcBorders>
              <w:top w:val="single" w:sz="6"/>
              <w:left w:val="single" w:sz="6"/>
              <w:bottom w:val="single" w:sz="6"/>
              <w:right w:val="single" w:sz="6"/>
            </w:tcBorders>
            <w:tcMar/>
            <w:vAlign w:val="center"/>
          </w:tcPr>
          <w:p w:rsidR="71335796" w:rsidP="71335796" w:rsidRDefault="71335796" w14:paraId="618236A6" w14:textId="7A161B63">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 x 1 x 1024 x 1024</w:t>
            </w:r>
          </w:p>
        </w:tc>
        <w:tc>
          <w:tcPr>
            <w:tcW w:w="57.4pt" w:type="dxa"/>
            <w:tcBorders>
              <w:top w:val="single" w:sz="6"/>
              <w:left w:val="single" w:sz="6"/>
              <w:bottom w:val="single" w:sz="6"/>
              <w:right w:val="single" w:sz="6"/>
            </w:tcBorders>
            <w:tcMar/>
            <w:vAlign w:val="center"/>
          </w:tcPr>
          <w:p w:rsidR="71335796" w:rsidP="71335796" w:rsidRDefault="71335796" w14:paraId="6AE96E9D" w14:textId="53F9D06E">
            <w:pPr>
              <w:pStyle w:val="Normal"/>
              <w:rPr>
                <w:sz w:val="16"/>
                <w:szCs w:val="16"/>
              </w:rPr>
            </w:pPr>
            <w:r w:rsidRPr="71335796" w:rsidR="71335796">
              <w:rPr>
                <w:sz w:val="16"/>
                <w:szCs w:val="16"/>
              </w:rPr>
              <w:t>7 x 7 x 1024</w:t>
            </w:r>
          </w:p>
        </w:tc>
      </w:tr>
      <w:tr w:rsidR="71335796" w:rsidTr="71335796" w14:paraId="2366F8DA">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683D1AED" w14:textId="3B6D319F">
            <w:pPr>
              <w:pStyle w:val="Normal"/>
              <w:jc w:val="start"/>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Avg Pool / s1</w:t>
            </w:r>
          </w:p>
        </w:tc>
        <w:tc>
          <w:tcPr>
            <w:tcW w:w="73pt" w:type="dxa"/>
            <w:tcBorders>
              <w:top w:val="single" w:sz="6"/>
              <w:left w:val="single" w:sz="6"/>
              <w:bottom w:val="single" w:sz="6"/>
              <w:right w:val="single" w:sz="6"/>
            </w:tcBorders>
            <w:tcMar/>
            <w:vAlign w:val="center"/>
          </w:tcPr>
          <w:p w:rsidR="71335796" w:rsidP="71335796" w:rsidRDefault="71335796" w14:paraId="1737D218" w14:textId="0BCACEB7">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Pool7 x 7</w:t>
            </w:r>
          </w:p>
        </w:tc>
        <w:tc>
          <w:tcPr>
            <w:tcW w:w="57.4pt" w:type="dxa"/>
            <w:tcBorders>
              <w:top w:val="single" w:sz="6"/>
              <w:left w:val="single" w:sz="6"/>
              <w:bottom w:val="single" w:sz="6"/>
              <w:right w:val="single" w:sz="6"/>
            </w:tcBorders>
            <w:tcMar/>
            <w:vAlign w:val="center"/>
          </w:tcPr>
          <w:p w:rsidR="71335796" w:rsidP="71335796" w:rsidRDefault="71335796" w14:paraId="7A7688CA" w14:textId="08AB5B91">
            <w:pPr>
              <w:pStyle w:val="Normal"/>
              <w:rPr>
                <w:sz w:val="16"/>
                <w:szCs w:val="16"/>
              </w:rPr>
            </w:pPr>
            <w:r w:rsidRPr="71335796" w:rsidR="71335796">
              <w:rPr>
                <w:sz w:val="16"/>
                <w:szCs w:val="16"/>
              </w:rPr>
              <w:t>7 x 7 x 1024</w:t>
            </w:r>
          </w:p>
        </w:tc>
      </w:tr>
      <w:tr w:rsidR="71335796" w:rsidTr="71335796" w14:paraId="39EF38D6">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119CC974" w14:textId="42EE21CC">
            <w:pPr>
              <w:pStyle w:val="Normal"/>
              <w:jc w:val="start"/>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FC / s1</w:t>
            </w:r>
          </w:p>
        </w:tc>
        <w:tc>
          <w:tcPr>
            <w:tcW w:w="73pt" w:type="dxa"/>
            <w:tcBorders>
              <w:top w:val="single" w:sz="6"/>
              <w:left w:val="single" w:sz="6"/>
              <w:bottom w:val="single" w:sz="6"/>
              <w:right w:val="single" w:sz="6"/>
            </w:tcBorders>
            <w:tcMar/>
            <w:vAlign w:val="center"/>
          </w:tcPr>
          <w:p w:rsidR="71335796" w:rsidP="71335796" w:rsidRDefault="71335796" w14:paraId="0E15F898" w14:textId="495203A3">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1024 x 1000</w:t>
            </w:r>
          </w:p>
        </w:tc>
        <w:tc>
          <w:tcPr>
            <w:tcW w:w="57.4pt" w:type="dxa"/>
            <w:tcBorders>
              <w:top w:val="single" w:sz="6"/>
              <w:left w:val="single" w:sz="6"/>
              <w:bottom w:val="single" w:sz="6"/>
              <w:right w:val="single" w:sz="6"/>
            </w:tcBorders>
            <w:tcMar/>
            <w:vAlign w:val="center"/>
          </w:tcPr>
          <w:p w:rsidR="71335796" w:rsidP="71335796" w:rsidRDefault="71335796" w14:paraId="6953D6D8" w14:textId="0633EBBB">
            <w:pPr>
              <w:pStyle w:val="Normal"/>
              <w:rPr>
                <w:sz w:val="16"/>
                <w:szCs w:val="16"/>
              </w:rPr>
            </w:pPr>
            <w:r w:rsidRPr="71335796" w:rsidR="71335796">
              <w:rPr>
                <w:sz w:val="16"/>
                <w:szCs w:val="16"/>
              </w:rPr>
              <w:t>1 x 1 x 1024</w:t>
            </w:r>
          </w:p>
        </w:tc>
      </w:tr>
      <w:tr w:rsidR="71335796" w:rsidTr="71335796" w14:paraId="1CC6ED04">
        <w:trPr>
          <w:trHeight w:val="315"/>
        </w:trPr>
        <w:tc>
          <w:tcPr>
            <w:tcW w:w="82.5pt" w:type="dxa"/>
            <w:gridSpan w:val="2"/>
            <w:tcBorders>
              <w:top w:val="single" w:sz="6"/>
              <w:left w:val="single" w:sz="6"/>
              <w:bottom w:val="single" w:sz="6"/>
              <w:right w:val="single" w:sz="6"/>
            </w:tcBorders>
            <w:tcMar/>
            <w:vAlign w:val="center"/>
          </w:tcPr>
          <w:p w:rsidR="71335796" w:rsidP="71335796" w:rsidRDefault="71335796" w14:paraId="3F6275B1" w14:textId="6749E79F">
            <w:pPr>
              <w:pStyle w:val="Normal"/>
              <w:jc w:val="start"/>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proofErr w:type="spellStart"/>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Softmx</w:t>
            </w:r>
            <w:proofErr w:type="spellEnd"/>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 xml:space="preserve"> / s1</w:t>
            </w:r>
          </w:p>
        </w:tc>
        <w:tc>
          <w:tcPr>
            <w:tcW w:w="73pt" w:type="dxa"/>
            <w:tcBorders>
              <w:top w:val="single" w:sz="6"/>
              <w:left w:val="single" w:sz="6"/>
              <w:bottom w:val="single" w:sz="6"/>
              <w:right w:val="single" w:sz="6"/>
            </w:tcBorders>
            <w:tcMar/>
            <w:vAlign w:val="center"/>
          </w:tcPr>
          <w:p w:rsidR="71335796" w:rsidP="71335796" w:rsidRDefault="71335796" w14:paraId="5329A58C" w14:textId="038FC5DB">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Classifier</w:t>
            </w:r>
          </w:p>
        </w:tc>
        <w:tc>
          <w:tcPr>
            <w:tcW w:w="57.4pt" w:type="dxa"/>
            <w:tcBorders>
              <w:top w:val="single" w:sz="6"/>
              <w:left w:val="single" w:sz="6"/>
              <w:bottom w:val="single" w:sz="6"/>
              <w:right w:val="single" w:sz="6"/>
            </w:tcBorders>
            <w:tcMar/>
            <w:vAlign w:val="center"/>
          </w:tcPr>
          <w:p w:rsidR="71335796" w:rsidP="71335796" w:rsidRDefault="71335796" w14:paraId="0F5EBB56" w14:textId="22A1802A">
            <w:pPr>
              <w:pStyle w:val="Normal"/>
              <w:rPr>
                <w:sz w:val="16"/>
                <w:szCs w:val="16"/>
              </w:rPr>
            </w:pPr>
            <w:r w:rsidRPr="71335796" w:rsidR="71335796">
              <w:rPr>
                <w:sz w:val="16"/>
                <w:szCs w:val="16"/>
              </w:rPr>
              <w:t>1 x 1 x 1000</w:t>
            </w:r>
          </w:p>
        </w:tc>
      </w:tr>
    </w:tbl>
    <w:p w:rsidR="5D119FE4" w:rsidP="71335796" w:rsidRDefault="5D119FE4" w14:paraId="261B342A" w14:textId="6306D09F">
      <w:pPr>
        <w:pStyle w:val="BodyText"/>
        <w:ind w:start="0pt" w:firstLine="0pt"/>
      </w:pPr>
    </w:p>
    <w:p w:rsidR="5D119FE4" w:rsidP="71335796" w:rsidRDefault="5D119FE4" w14:paraId="10902FE5" w14:textId="50E41856">
      <w:pPr>
        <w:pStyle w:val="Heading2"/>
        <w:rPr>
          <w:rFonts w:ascii="Times New Roman" w:hAnsi="Times New Roman" w:eastAsia="Times New Roman" w:cs="Times New Roman"/>
          <w:i w:val="1"/>
          <w:iCs w:val="1"/>
        </w:rPr>
      </w:pPr>
      <w:r w:rsidR="71335796">
        <w:rPr/>
        <w:t>MobileNetV2 Layer Metrics</w:t>
      </w:r>
    </w:p>
    <w:p w:rsidR="5D119FE4" w:rsidP="71335796" w:rsidRDefault="5D119FE4" w14:paraId="7DC32745" w14:textId="3A335DF2">
      <w:pPr>
        <w:pStyle w:val="tablehead"/>
        <w:tabs>
          <w:tab w:val="num" w:leader="none" w:pos="1080"/>
        </w:tabs>
        <w:bidi w:val="0"/>
        <w:spacing w:before="12pt" w:beforeAutospacing="0" w:after="6pt" w:afterAutospacing="0" w:line="10.8pt" w:lineRule="auto"/>
        <w:ind w:start="0pt" w:end="0pt"/>
        <w:jc w:val="center"/>
        <w:rPr>
          <w:rFonts w:ascii="Times New Roman" w:hAnsi="Times New Roman" w:eastAsia="Times New Roman" w:cs="Times New Roman"/>
          <w:b w:val="0"/>
          <w:bCs w:val="0"/>
          <w:i w:val="0"/>
          <w:iCs w:val="0"/>
          <w:smallCaps w:val="1"/>
          <w:noProof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smallCaps w:val="1"/>
          <w:noProof w:val="0"/>
          <w:color w:val="000000" w:themeColor="text1" w:themeTint="FF" w:themeShade="FF"/>
          <w:sz w:val="16"/>
          <w:szCs w:val="16"/>
          <w:lang w:val="en-US"/>
        </w:rPr>
        <w:t>MobileNetV2 layer metrics</w:t>
      </w:r>
    </w:p>
    <w:tbl>
      <w:tblPr>
        <w:tblStyle w:val="TableNormal"/>
        <w:tblW w:w="0pt" w:type="auto"/>
        <w:jc w:val="center"/>
        <w:tblLayout w:type="fixed"/>
        <w:tblLook w:val="0000" w:firstRow="0" w:lastRow="0" w:firstColumn="0" w:lastColumn="0" w:noHBand="0" w:noVBand="0"/>
      </w:tblPr>
      <w:tblGrid>
        <w:gridCol w:w="60pt"/>
        <w:gridCol w:w="62.25pt"/>
        <w:gridCol w:w="28.5pt"/>
        <w:gridCol w:w="31.5pt"/>
        <w:gridCol w:w="33pt"/>
        <w:gridCol w:w="30.75pt"/>
      </w:tblGrid>
      <w:tr w:rsidR="71335796" w:rsidTr="71335796" w14:paraId="236966BD">
        <w:trPr>
          <w:trHeight w:val="225"/>
        </w:trPr>
        <w:tc>
          <w:tcPr>
            <w:tcW w:w="60pt" w:type="dxa"/>
            <w:tcBorders>
              <w:top w:val="single" w:sz="6"/>
              <w:left w:val="single" w:sz="6"/>
              <w:bottom w:val="single" w:sz="6"/>
              <w:right w:val="single" w:sz="6"/>
            </w:tcBorders>
            <w:tcMar/>
            <w:vAlign w:val="center"/>
          </w:tcPr>
          <w:p w:rsidR="71335796" w:rsidP="71335796" w:rsidRDefault="71335796" w14:paraId="0D062642" w14:textId="34583C87">
            <w:pPr>
              <w:pStyle w:val="tablecolhead"/>
              <w:jc w:val="center"/>
              <w:rPr>
                <w:rFonts w:ascii="Times New Roman" w:hAnsi="Times New Roman" w:eastAsia="Times New Roman" w:cs="Times New Roman"/>
                <w:b w:val="1"/>
                <w:bCs w:val="1"/>
                <w:i w:val="1"/>
                <w:iCs w:val="1"/>
                <w:caps w:val="0"/>
                <w:smallCaps w:val="0"/>
                <w:color w:val="000000" w:themeColor="text1" w:themeTint="FF" w:themeShade="FF"/>
                <w:sz w:val="22"/>
                <w:szCs w:val="22"/>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20"/>
                <w:szCs w:val="20"/>
                <w:lang w:val="en-US"/>
              </w:rPr>
              <w:t>Input</w:t>
            </w:r>
          </w:p>
        </w:tc>
        <w:tc>
          <w:tcPr>
            <w:tcW w:w="62.25pt" w:type="dxa"/>
            <w:tcBorders>
              <w:top w:val="single" w:sz="6"/>
              <w:left w:val="single" w:sz="6"/>
              <w:bottom w:val="single" w:sz="6"/>
              <w:right w:val="single" w:sz="6"/>
            </w:tcBorders>
            <w:tcMar/>
            <w:vAlign w:val="center"/>
          </w:tcPr>
          <w:p w:rsidR="71335796" w:rsidP="71335796" w:rsidRDefault="71335796" w14:paraId="45D237A9" w14:textId="34B72833">
            <w:pPr>
              <w:pStyle w:val="tablecolsubhead"/>
              <w:bidi w:val="0"/>
              <w:spacing w:before="0pt" w:beforeAutospacing="0" w:after="0pt" w:afterAutospacing="0" w:line="12.95pt" w:lineRule="auto"/>
              <w:ind w:start="0pt" w:end="0pt"/>
              <w:jc w:val="center"/>
              <w:rPr>
                <w:rFonts w:ascii="Times New Roman" w:hAnsi="Times New Roman" w:eastAsia="Times New Roman" w:cs="Times New Roman"/>
                <w:b w:val="1"/>
                <w:bCs w:val="1"/>
                <w:i w:val="1"/>
                <w:iCs w:val="1"/>
                <w:caps w:val="0"/>
                <w:smallCaps w:val="0"/>
                <w:color w:val="000000" w:themeColor="text1" w:themeTint="FF" w:themeShade="FF"/>
                <w:sz w:val="20"/>
                <w:szCs w:val="20"/>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20"/>
                <w:szCs w:val="20"/>
                <w:lang w:val="en-US"/>
              </w:rPr>
              <w:t>Operator</w:t>
            </w:r>
          </w:p>
        </w:tc>
        <w:tc>
          <w:tcPr>
            <w:tcW w:w="28.5pt" w:type="dxa"/>
            <w:tcBorders>
              <w:top w:val="single" w:sz="6"/>
              <w:left w:val="single" w:sz="6"/>
              <w:bottom w:val="single" w:sz="6"/>
              <w:right w:val="single" w:sz="6"/>
            </w:tcBorders>
            <w:tcMar/>
            <w:vAlign w:val="center"/>
          </w:tcPr>
          <w:p w:rsidR="71335796" w:rsidP="71335796" w:rsidRDefault="71335796" w14:paraId="3E3FC24E" w14:textId="4B58D1F4">
            <w:pPr>
              <w:pStyle w:val="tablecolsubhead"/>
              <w:bidi w:val="0"/>
              <w:spacing w:before="0pt" w:beforeAutospacing="0" w:after="0pt" w:afterAutospacing="0" w:line="12.95pt" w:lineRule="auto"/>
              <w:ind w:start="0pt" w:end="0pt"/>
              <w:jc w:val="center"/>
              <w:rPr>
                <w:rFonts w:ascii="Times New Roman" w:hAnsi="Times New Roman" w:eastAsia="Times New Roman" w:cs="Times New Roman"/>
                <w:b w:val="1"/>
                <w:bCs w:val="1"/>
                <w:i w:val="1"/>
                <w:iCs w:val="1"/>
                <w:caps w:val="0"/>
                <w:smallCaps w:val="0"/>
                <w:color w:val="000000" w:themeColor="text1" w:themeTint="FF" w:themeShade="FF"/>
                <w:sz w:val="20"/>
                <w:szCs w:val="20"/>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20"/>
                <w:szCs w:val="20"/>
                <w:lang w:val="en-US"/>
              </w:rPr>
              <w:t>t</w:t>
            </w:r>
          </w:p>
        </w:tc>
        <w:tc>
          <w:tcPr>
            <w:tcW w:w="31.5pt" w:type="dxa"/>
            <w:tcBorders>
              <w:top w:val="single" w:sz="6"/>
              <w:left w:val="single" w:sz="6"/>
              <w:bottom w:val="single" w:sz="6"/>
              <w:right w:val="single" w:sz="6"/>
            </w:tcBorders>
            <w:tcMar/>
            <w:vAlign w:val="center"/>
          </w:tcPr>
          <w:p w:rsidR="71335796" w:rsidP="71335796" w:rsidRDefault="71335796" w14:paraId="2CA49311" w14:textId="6158B869">
            <w:pPr>
              <w:pStyle w:val="tablecolsubhead"/>
              <w:bidi w:val="0"/>
              <w:spacing w:before="0pt" w:beforeAutospacing="0" w:after="0pt" w:afterAutospacing="0" w:line="12.95pt" w:lineRule="auto"/>
              <w:ind w:start="0pt" w:end="0pt"/>
              <w:jc w:val="center"/>
              <w:rPr>
                <w:rFonts w:ascii="Times New Roman" w:hAnsi="Times New Roman" w:eastAsia="Times New Roman" w:cs="Times New Roman"/>
                <w:b w:val="1"/>
                <w:bCs w:val="1"/>
                <w:i w:val="1"/>
                <w:iCs w:val="1"/>
                <w:caps w:val="0"/>
                <w:smallCaps w:val="0"/>
                <w:color w:val="000000" w:themeColor="text1" w:themeTint="FF" w:themeShade="FF"/>
                <w:sz w:val="20"/>
                <w:szCs w:val="20"/>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20"/>
                <w:szCs w:val="20"/>
                <w:lang w:val="en-US"/>
              </w:rPr>
              <w:t>c</w:t>
            </w:r>
          </w:p>
        </w:tc>
        <w:tc>
          <w:tcPr>
            <w:tcW w:w="33pt" w:type="dxa"/>
            <w:tcBorders>
              <w:top w:val="single" w:sz="6"/>
              <w:left w:val="single" w:sz="6"/>
              <w:bottom w:val="single" w:sz="6"/>
              <w:right w:val="single" w:sz="6"/>
            </w:tcBorders>
            <w:tcMar/>
            <w:vAlign w:val="center"/>
          </w:tcPr>
          <w:p w:rsidR="71335796" w:rsidP="71335796" w:rsidRDefault="71335796" w14:paraId="00A4F750" w14:textId="31BFE40A">
            <w:pPr>
              <w:pStyle w:val="tablecolsubhead"/>
              <w:spacing w:line="12.95pt" w:lineRule="auto"/>
              <w:jc w:val="center"/>
              <w:rPr>
                <w:rFonts w:ascii="Times New Roman" w:hAnsi="Times New Roman" w:eastAsia="Times New Roman" w:cs="Times New Roman"/>
                <w:b w:val="1"/>
                <w:bCs w:val="1"/>
                <w:i w:val="1"/>
                <w:iCs w:val="1"/>
                <w:caps w:val="0"/>
                <w:smallCaps w:val="0"/>
                <w:color w:val="000000" w:themeColor="text1" w:themeTint="FF" w:themeShade="FF"/>
                <w:sz w:val="22"/>
                <w:szCs w:val="22"/>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20"/>
                <w:szCs w:val="20"/>
                <w:lang w:val="en-US"/>
              </w:rPr>
              <w:t>n</w:t>
            </w:r>
          </w:p>
        </w:tc>
        <w:tc>
          <w:tcPr>
            <w:tcW w:w="30.75pt" w:type="dxa"/>
            <w:tcBorders>
              <w:top w:val="single" w:sz="6"/>
              <w:left w:val="single" w:sz="6"/>
              <w:bottom w:val="single" w:sz="6"/>
              <w:right w:val="single" w:sz="6"/>
            </w:tcBorders>
            <w:tcMar/>
            <w:vAlign w:val="center"/>
          </w:tcPr>
          <w:p w:rsidR="71335796" w:rsidP="71335796" w:rsidRDefault="71335796" w14:paraId="03D08644" w14:textId="3A0D3085">
            <w:pPr>
              <w:pStyle w:val="tablecolsubhead"/>
              <w:spacing w:line="12.95pt" w:lineRule="auto"/>
              <w:jc w:val="center"/>
              <w:rPr>
                <w:rFonts w:ascii="Times New Roman" w:hAnsi="Times New Roman" w:eastAsia="Times New Roman" w:cs="Times New Roman"/>
                <w:b w:val="1"/>
                <w:bCs w:val="1"/>
                <w:i w:val="1"/>
                <w:iCs w:val="1"/>
                <w:caps w:val="0"/>
                <w:smallCaps w:val="0"/>
                <w:color w:val="000000" w:themeColor="text1" w:themeTint="FF" w:themeShade="FF"/>
                <w:sz w:val="22"/>
                <w:szCs w:val="22"/>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20"/>
                <w:szCs w:val="20"/>
                <w:lang w:val="en-US"/>
              </w:rPr>
              <w:t>s</w:t>
            </w:r>
          </w:p>
        </w:tc>
      </w:tr>
      <w:tr w:rsidR="71335796" w:rsidTr="71335796" w14:paraId="6379A40F">
        <w:trPr>
          <w:trHeight w:val="315"/>
        </w:trPr>
        <w:tc>
          <w:tcPr>
            <w:tcW w:w="60pt" w:type="dxa"/>
            <w:tcBorders>
              <w:top w:val="single" w:sz="6"/>
              <w:left w:val="single" w:sz="6"/>
              <w:bottom w:val="single" w:sz="6"/>
              <w:right w:val="single" w:sz="6"/>
            </w:tcBorders>
            <w:tcMar/>
            <w:vAlign w:val="center"/>
          </w:tcPr>
          <w:p w:rsidR="71335796" w:rsidP="71335796" w:rsidRDefault="71335796" w14:paraId="466716CC" w14:textId="54CB5964">
            <w:pPr>
              <w:pStyle w:val="tablecopy"/>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224</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vertAlign w:val="superscript"/>
                <w:lang w:val="en-US"/>
              </w:rPr>
              <w:t xml:space="preserve">2 </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x 3</w:t>
            </w:r>
          </w:p>
        </w:tc>
        <w:tc>
          <w:tcPr>
            <w:tcW w:w="62.25pt" w:type="dxa"/>
            <w:tcBorders>
              <w:top w:val="single" w:sz="6"/>
              <w:left w:val="single" w:sz="6"/>
              <w:bottom w:val="single" w:sz="6"/>
              <w:right w:val="single" w:sz="6"/>
            </w:tcBorders>
            <w:tcMar/>
            <w:vAlign w:val="center"/>
          </w:tcPr>
          <w:p w:rsidR="71335796" w:rsidP="71335796" w:rsidRDefault="71335796" w14:paraId="0B30F49A" w14:textId="6C659374">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conv2d</w:t>
            </w:r>
          </w:p>
        </w:tc>
        <w:tc>
          <w:tcPr>
            <w:tcW w:w="28.5pt" w:type="dxa"/>
            <w:tcBorders>
              <w:top w:val="single" w:sz="6"/>
              <w:left w:val="single" w:sz="6"/>
              <w:bottom w:val="single" w:sz="6"/>
              <w:right w:val="single" w:sz="6"/>
            </w:tcBorders>
            <w:tcMar/>
            <w:vAlign w:val="center"/>
          </w:tcPr>
          <w:p w:rsidR="71335796" w:rsidP="71335796" w:rsidRDefault="71335796" w14:paraId="06BAAD1C" w14:textId="29F609DC">
            <w:pPr>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w:t>
            </w:r>
          </w:p>
        </w:tc>
        <w:tc>
          <w:tcPr>
            <w:tcW w:w="31.5pt" w:type="dxa"/>
            <w:tcBorders>
              <w:top w:val="single" w:sz="6"/>
              <w:left w:val="single" w:sz="6"/>
              <w:bottom w:val="single" w:sz="6"/>
              <w:right w:val="single" w:sz="6"/>
            </w:tcBorders>
            <w:tcMar/>
            <w:vAlign w:val="center"/>
          </w:tcPr>
          <w:p w:rsidR="71335796" w:rsidP="71335796" w:rsidRDefault="71335796" w14:paraId="4D840636" w14:textId="443D5C02">
            <w:pPr>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32</w:t>
            </w:r>
          </w:p>
        </w:tc>
        <w:tc>
          <w:tcPr>
            <w:tcW w:w="33pt" w:type="dxa"/>
            <w:tcBorders>
              <w:top w:val="single" w:sz="6"/>
              <w:left w:val="single" w:sz="6"/>
              <w:bottom w:val="single" w:sz="6"/>
              <w:right w:val="single" w:sz="6"/>
            </w:tcBorders>
            <w:tcMar/>
            <w:vAlign w:val="center"/>
          </w:tcPr>
          <w:p w:rsidR="71335796" w:rsidP="71335796" w:rsidRDefault="71335796" w14:paraId="3BF3C24E" w14:textId="474F8966">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w:t>
            </w:r>
          </w:p>
        </w:tc>
        <w:tc>
          <w:tcPr>
            <w:tcW w:w="30.75pt" w:type="dxa"/>
            <w:tcBorders>
              <w:top w:val="single" w:sz="6"/>
              <w:left w:val="single" w:sz="6"/>
              <w:bottom w:val="single" w:sz="6"/>
              <w:right w:val="single" w:sz="6"/>
            </w:tcBorders>
            <w:tcMar/>
            <w:vAlign w:val="center"/>
          </w:tcPr>
          <w:p w:rsidR="71335796" w:rsidP="71335796" w:rsidRDefault="71335796" w14:paraId="779D32CA" w14:textId="52575BE6">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w:t>
            </w:r>
          </w:p>
        </w:tc>
      </w:tr>
      <w:tr w:rsidR="71335796" w:rsidTr="71335796" w14:paraId="4AEC302A">
        <w:trPr>
          <w:trHeight w:val="315"/>
        </w:trPr>
        <w:tc>
          <w:tcPr>
            <w:tcW w:w="60pt" w:type="dxa"/>
            <w:tcBorders>
              <w:top w:val="single" w:sz="6"/>
              <w:left w:val="single" w:sz="6"/>
              <w:bottom w:val="single" w:sz="6"/>
              <w:right w:val="single" w:sz="6"/>
            </w:tcBorders>
            <w:tcMar/>
            <w:vAlign w:val="center"/>
          </w:tcPr>
          <w:p w:rsidR="71335796" w:rsidP="71335796" w:rsidRDefault="71335796" w14:paraId="45767621" w14:textId="0D798429">
            <w:pPr>
              <w:pStyle w:val="tablecopy"/>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112</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vertAlign w:val="superscript"/>
                <w:lang w:val="en-US"/>
              </w:rPr>
              <w:t xml:space="preserve">2 </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x 3</w:t>
            </w:r>
          </w:p>
        </w:tc>
        <w:tc>
          <w:tcPr>
            <w:tcW w:w="62.25pt" w:type="dxa"/>
            <w:tcBorders>
              <w:top w:val="single" w:sz="6"/>
              <w:left w:val="single" w:sz="6"/>
              <w:bottom w:val="single" w:sz="6"/>
              <w:right w:val="single" w:sz="6"/>
            </w:tcBorders>
            <w:tcMar/>
            <w:vAlign w:val="center"/>
          </w:tcPr>
          <w:p w:rsidR="71335796" w:rsidP="71335796" w:rsidRDefault="71335796" w14:paraId="6EE51249" w14:textId="051ADCAB">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bottleneck</w:t>
            </w:r>
          </w:p>
        </w:tc>
        <w:tc>
          <w:tcPr>
            <w:tcW w:w="28.5pt" w:type="dxa"/>
            <w:tcBorders>
              <w:top w:val="single" w:sz="6"/>
              <w:left w:val="single" w:sz="6"/>
              <w:bottom w:val="single" w:sz="6"/>
              <w:right w:val="single" w:sz="6"/>
            </w:tcBorders>
            <w:tcMar/>
            <w:vAlign w:val="center"/>
          </w:tcPr>
          <w:p w:rsidR="71335796" w:rsidP="71335796" w:rsidRDefault="71335796" w14:paraId="75518604" w14:textId="0D5C5123">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w:t>
            </w:r>
          </w:p>
        </w:tc>
        <w:tc>
          <w:tcPr>
            <w:tcW w:w="31.5pt" w:type="dxa"/>
            <w:tcBorders>
              <w:top w:val="single" w:sz="6"/>
              <w:left w:val="single" w:sz="6"/>
              <w:bottom w:val="single" w:sz="6"/>
              <w:right w:val="single" w:sz="6"/>
            </w:tcBorders>
            <w:tcMar/>
            <w:vAlign w:val="center"/>
          </w:tcPr>
          <w:p w:rsidR="71335796" w:rsidP="71335796" w:rsidRDefault="71335796" w14:paraId="78F73873" w14:textId="06D018CB">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16</w:t>
            </w:r>
          </w:p>
        </w:tc>
        <w:tc>
          <w:tcPr>
            <w:tcW w:w="33pt" w:type="dxa"/>
            <w:tcBorders>
              <w:top w:val="single" w:sz="6"/>
              <w:left w:val="single" w:sz="6"/>
              <w:bottom w:val="single" w:sz="6"/>
              <w:right w:val="single" w:sz="6"/>
            </w:tcBorders>
            <w:tcMar/>
            <w:vAlign w:val="center"/>
          </w:tcPr>
          <w:p w:rsidR="71335796" w:rsidP="71335796" w:rsidRDefault="71335796" w14:paraId="31F0468C" w14:textId="24A81BF3">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w:t>
            </w:r>
          </w:p>
        </w:tc>
        <w:tc>
          <w:tcPr>
            <w:tcW w:w="30.75pt" w:type="dxa"/>
            <w:tcBorders>
              <w:top w:val="single" w:sz="6"/>
              <w:left w:val="single" w:sz="6"/>
              <w:bottom w:val="single" w:sz="6"/>
              <w:right w:val="single" w:sz="6"/>
            </w:tcBorders>
            <w:tcMar/>
            <w:vAlign w:val="center"/>
          </w:tcPr>
          <w:p w:rsidR="71335796" w:rsidP="71335796" w:rsidRDefault="71335796" w14:paraId="1B544733" w14:textId="133319BD">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w:t>
            </w:r>
          </w:p>
        </w:tc>
      </w:tr>
      <w:tr w:rsidR="71335796" w:rsidTr="71335796" w14:paraId="7A759028">
        <w:trPr>
          <w:trHeight w:val="315"/>
        </w:trPr>
        <w:tc>
          <w:tcPr>
            <w:tcW w:w="60pt" w:type="dxa"/>
            <w:tcBorders>
              <w:top w:val="single" w:sz="6"/>
              <w:left w:val="single" w:sz="6"/>
              <w:bottom w:val="single" w:sz="6"/>
              <w:right w:val="single" w:sz="6"/>
            </w:tcBorders>
            <w:tcMar/>
            <w:vAlign w:val="center"/>
          </w:tcPr>
          <w:p w:rsidR="71335796" w:rsidP="71335796" w:rsidRDefault="71335796" w14:paraId="2C17FE3E" w14:textId="70550217">
            <w:pPr>
              <w:pStyle w:val="tablecopy"/>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112</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vertAlign w:val="superscript"/>
                <w:lang w:val="en-US"/>
              </w:rPr>
              <w:t xml:space="preserve">2 </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x 1</w:t>
            </w:r>
          </w:p>
        </w:tc>
        <w:tc>
          <w:tcPr>
            <w:tcW w:w="62.25pt" w:type="dxa"/>
            <w:tcBorders>
              <w:top w:val="single" w:sz="6"/>
              <w:left w:val="single" w:sz="6"/>
              <w:bottom w:val="single" w:sz="6"/>
              <w:right w:val="single" w:sz="6"/>
            </w:tcBorders>
            <w:tcMar/>
            <w:vAlign w:val="center"/>
          </w:tcPr>
          <w:p w:rsidR="71335796" w:rsidP="71335796" w:rsidRDefault="71335796" w14:paraId="6B28AE99" w14:textId="028C28D7">
            <w:pPr>
              <w:pStyle w:val="Normal"/>
              <w:bidi w:val="0"/>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bottleneck</w:t>
            </w:r>
          </w:p>
        </w:tc>
        <w:tc>
          <w:tcPr>
            <w:tcW w:w="28.5pt" w:type="dxa"/>
            <w:tcBorders>
              <w:top w:val="single" w:sz="6"/>
              <w:left w:val="single" w:sz="6"/>
              <w:bottom w:val="single" w:sz="6"/>
              <w:right w:val="single" w:sz="6"/>
            </w:tcBorders>
            <w:tcMar/>
            <w:vAlign w:val="center"/>
          </w:tcPr>
          <w:p w:rsidR="71335796" w:rsidP="71335796" w:rsidRDefault="71335796" w14:paraId="78701D17" w14:textId="09E48EC3">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6</w:t>
            </w:r>
          </w:p>
        </w:tc>
        <w:tc>
          <w:tcPr>
            <w:tcW w:w="31.5pt" w:type="dxa"/>
            <w:tcBorders>
              <w:top w:val="single" w:sz="6"/>
              <w:left w:val="single" w:sz="6"/>
              <w:bottom w:val="single" w:sz="6"/>
              <w:right w:val="single" w:sz="6"/>
            </w:tcBorders>
            <w:tcMar/>
            <w:vAlign w:val="center"/>
          </w:tcPr>
          <w:p w:rsidR="71335796" w:rsidP="71335796" w:rsidRDefault="71335796" w14:paraId="73F60E11" w14:textId="34425C96">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24</w:t>
            </w:r>
          </w:p>
        </w:tc>
        <w:tc>
          <w:tcPr>
            <w:tcW w:w="33pt" w:type="dxa"/>
            <w:tcBorders>
              <w:top w:val="single" w:sz="6"/>
              <w:left w:val="single" w:sz="6"/>
              <w:bottom w:val="single" w:sz="6"/>
              <w:right w:val="single" w:sz="6"/>
            </w:tcBorders>
            <w:tcMar/>
            <w:vAlign w:val="center"/>
          </w:tcPr>
          <w:p w:rsidR="71335796" w:rsidP="71335796" w:rsidRDefault="71335796" w14:paraId="6A46C0F8" w14:textId="70814F25">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w:t>
            </w:r>
          </w:p>
        </w:tc>
        <w:tc>
          <w:tcPr>
            <w:tcW w:w="30.75pt" w:type="dxa"/>
            <w:tcBorders>
              <w:top w:val="single" w:sz="6"/>
              <w:left w:val="single" w:sz="6"/>
              <w:bottom w:val="single" w:sz="6"/>
              <w:right w:val="single" w:sz="6"/>
            </w:tcBorders>
            <w:tcMar/>
            <w:vAlign w:val="center"/>
          </w:tcPr>
          <w:p w:rsidR="71335796" w:rsidP="71335796" w:rsidRDefault="71335796" w14:paraId="486B7270" w14:textId="2AA42A61">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w:t>
            </w:r>
          </w:p>
        </w:tc>
      </w:tr>
      <w:tr w:rsidR="71335796" w:rsidTr="71335796" w14:paraId="7D033BC9">
        <w:trPr>
          <w:trHeight w:val="315"/>
        </w:trPr>
        <w:tc>
          <w:tcPr>
            <w:tcW w:w="60pt" w:type="dxa"/>
            <w:tcBorders>
              <w:top w:val="single" w:sz="6"/>
              <w:left w:val="single" w:sz="6"/>
              <w:bottom w:val="single" w:sz="6"/>
              <w:right w:val="single" w:sz="6"/>
            </w:tcBorders>
            <w:tcMar/>
            <w:vAlign w:val="center"/>
          </w:tcPr>
          <w:p w:rsidR="71335796" w:rsidP="71335796" w:rsidRDefault="71335796" w14:paraId="65D7CC2E" w14:textId="360960A9">
            <w:pPr>
              <w:pStyle w:val="tablecopy"/>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56</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vertAlign w:val="superscript"/>
                <w:lang w:val="en-US"/>
              </w:rPr>
              <w:t xml:space="preserve">2 </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x 24</w:t>
            </w:r>
          </w:p>
        </w:tc>
        <w:tc>
          <w:tcPr>
            <w:tcW w:w="62.25pt" w:type="dxa"/>
            <w:tcBorders>
              <w:top w:val="single" w:sz="6"/>
              <w:left w:val="single" w:sz="6"/>
              <w:bottom w:val="single" w:sz="6"/>
              <w:right w:val="single" w:sz="6"/>
            </w:tcBorders>
            <w:tcMar/>
            <w:vAlign w:val="center"/>
          </w:tcPr>
          <w:p w:rsidR="71335796" w:rsidP="71335796" w:rsidRDefault="71335796" w14:paraId="64386BBF" w14:textId="30797B8F">
            <w:pPr>
              <w:pStyle w:val="Normal"/>
              <w:bidi w:val="0"/>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bottleneck</w:t>
            </w:r>
          </w:p>
        </w:tc>
        <w:tc>
          <w:tcPr>
            <w:tcW w:w="28.5pt" w:type="dxa"/>
            <w:tcBorders>
              <w:top w:val="single" w:sz="6"/>
              <w:left w:val="single" w:sz="6"/>
              <w:bottom w:val="single" w:sz="6"/>
              <w:right w:val="single" w:sz="6"/>
            </w:tcBorders>
            <w:tcMar/>
            <w:vAlign w:val="center"/>
          </w:tcPr>
          <w:p w:rsidR="71335796" w:rsidP="71335796" w:rsidRDefault="71335796" w14:paraId="43377494" w14:textId="2A45F5A8">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6</w:t>
            </w:r>
          </w:p>
        </w:tc>
        <w:tc>
          <w:tcPr>
            <w:tcW w:w="31.5pt" w:type="dxa"/>
            <w:tcBorders>
              <w:top w:val="single" w:sz="6"/>
              <w:left w:val="single" w:sz="6"/>
              <w:bottom w:val="single" w:sz="6"/>
              <w:right w:val="single" w:sz="6"/>
            </w:tcBorders>
            <w:tcMar/>
            <w:vAlign w:val="center"/>
          </w:tcPr>
          <w:p w:rsidR="71335796" w:rsidP="71335796" w:rsidRDefault="71335796" w14:paraId="52429443" w14:textId="6B053724">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32</w:t>
            </w:r>
          </w:p>
        </w:tc>
        <w:tc>
          <w:tcPr>
            <w:tcW w:w="33pt" w:type="dxa"/>
            <w:tcBorders>
              <w:top w:val="single" w:sz="6"/>
              <w:left w:val="single" w:sz="6"/>
              <w:bottom w:val="single" w:sz="6"/>
              <w:right w:val="single" w:sz="6"/>
            </w:tcBorders>
            <w:tcMar/>
            <w:vAlign w:val="center"/>
          </w:tcPr>
          <w:p w:rsidR="71335796" w:rsidP="71335796" w:rsidRDefault="71335796" w14:paraId="19A46E1E" w14:textId="46BA5841">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w:t>
            </w:r>
          </w:p>
        </w:tc>
        <w:tc>
          <w:tcPr>
            <w:tcW w:w="30.75pt" w:type="dxa"/>
            <w:tcBorders>
              <w:top w:val="single" w:sz="6"/>
              <w:left w:val="single" w:sz="6"/>
              <w:bottom w:val="single" w:sz="6"/>
              <w:right w:val="single" w:sz="6"/>
            </w:tcBorders>
            <w:tcMar/>
            <w:vAlign w:val="center"/>
          </w:tcPr>
          <w:p w:rsidR="71335796" w:rsidP="71335796" w:rsidRDefault="71335796" w14:paraId="7FA3251E" w14:textId="18499D7C">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w:t>
            </w:r>
          </w:p>
        </w:tc>
      </w:tr>
      <w:tr w:rsidR="71335796" w:rsidTr="71335796" w14:paraId="6BFE58E3">
        <w:trPr>
          <w:trHeight w:val="315"/>
        </w:trPr>
        <w:tc>
          <w:tcPr>
            <w:tcW w:w="60pt" w:type="dxa"/>
            <w:tcBorders>
              <w:top w:val="single" w:sz="6"/>
              <w:left w:val="single" w:sz="6"/>
              <w:bottom w:val="single" w:sz="6"/>
              <w:right w:val="single" w:sz="6"/>
            </w:tcBorders>
            <w:tcMar/>
            <w:vAlign w:val="center"/>
          </w:tcPr>
          <w:p w:rsidR="71335796" w:rsidP="71335796" w:rsidRDefault="71335796" w14:paraId="3A5AE4BE" w14:textId="29616856">
            <w:pPr>
              <w:pStyle w:val="tablecopy"/>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28</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vertAlign w:val="superscript"/>
                <w:lang w:val="en-US"/>
              </w:rPr>
              <w:t xml:space="preserve">2 </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x 32</w:t>
            </w:r>
          </w:p>
        </w:tc>
        <w:tc>
          <w:tcPr>
            <w:tcW w:w="62.25pt" w:type="dxa"/>
            <w:tcBorders>
              <w:top w:val="single" w:sz="6"/>
              <w:left w:val="single" w:sz="6"/>
              <w:bottom w:val="single" w:sz="6"/>
              <w:right w:val="single" w:sz="6"/>
            </w:tcBorders>
            <w:tcMar/>
            <w:vAlign w:val="center"/>
          </w:tcPr>
          <w:p w:rsidR="71335796" w:rsidP="71335796" w:rsidRDefault="71335796" w14:paraId="4C7FA52C" w14:textId="67536EEA">
            <w:pPr>
              <w:pStyle w:val="Normal"/>
              <w:bidi w:val="0"/>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bottleneck</w:t>
            </w:r>
          </w:p>
        </w:tc>
        <w:tc>
          <w:tcPr>
            <w:tcW w:w="28.5pt" w:type="dxa"/>
            <w:tcBorders>
              <w:top w:val="single" w:sz="6"/>
              <w:left w:val="single" w:sz="6"/>
              <w:bottom w:val="single" w:sz="6"/>
              <w:right w:val="single" w:sz="6"/>
            </w:tcBorders>
            <w:tcMar/>
            <w:vAlign w:val="center"/>
          </w:tcPr>
          <w:p w:rsidR="71335796" w:rsidP="71335796" w:rsidRDefault="71335796" w14:paraId="3D715DE3" w14:textId="4A505270">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6</w:t>
            </w:r>
          </w:p>
        </w:tc>
        <w:tc>
          <w:tcPr>
            <w:tcW w:w="31.5pt" w:type="dxa"/>
            <w:tcBorders>
              <w:top w:val="single" w:sz="6"/>
              <w:left w:val="single" w:sz="6"/>
              <w:bottom w:val="single" w:sz="6"/>
              <w:right w:val="single" w:sz="6"/>
            </w:tcBorders>
            <w:tcMar/>
            <w:vAlign w:val="center"/>
          </w:tcPr>
          <w:p w:rsidR="71335796" w:rsidP="71335796" w:rsidRDefault="71335796" w14:paraId="07B146D6" w14:textId="179AF1D0">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64</w:t>
            </w:r>
          </w:p>
        </w:tc>
        <w:tc>
          <w:tcPr>
            <w:tcW w:w="33pt" w:type="dxa"/>
            <w:tcBorders>
              <w:top w:val="single" w:sz="6"/>
              <w:left w:val="single" w:sz="6"/>
              <w:bottom w:val="single" w:sz="6"/>
              <w:right w:val="single" w:sz="6"/>
            </w:tcBorders>
            <w:tcMar/>
            <w:vAlign w:val="center"/>
          </w:tcPr>
          <w:p w:rsidR="71335796" w:rsidP="71335796" w:rsidRDefault="71335796" w14:paraId="79BDF2D5" w14:textId="38FBEAC4">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4</w:t>
            </w:r>
          </w:p>
        </w:tc>
        <w:tc>
          <w:tcPr>
            <w:tcW w:w="30.75pt" w:type="dxa"/>
            <w:tcBorders>
              <w:top w:val="single" w:sz="6"/>
              <w:left w:val="single" w:sz="6"/>
              <w:bottom w:val="single" w:sz="6"/>
              <w:right w:val="single" w:sz="6"/>
            </w:tcBorders>
            <w:tcMar/>
            <w:vAlign w:val="center"/>
          </w:tcPr>
          <w:p w:rsidR="71335796" w:rsidP="71335796" w:rsidRDefault="71335796" w14:paraId="15D421FD" w14:textId="39EA9C63">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w:t>
            </w:r>
          </w:p>
        </w:tc>
      </w:tr>
      <w:tr w:rsidR="71335796" w:rsidTr="71335796" w14:paraId="33E6FDEA">
        <w:trPr>
          <w:trHeight w:val="315"/>
        </w:trPr>
        <w:tc>
          <w:tcPr>
            <w:tcW w:w="60pt" w:type="dxa"/>
            <w:tcBorders>
              <w:top w:val="single" w:sz="6"/>
              <w:left w:val="single" w:sz="6"/>
              <w:bottom w:val="single" w:sz="6"/>
              <w:right w:val="single" w:sz="6"/>
            </w:tcBorders>
            <w:tcMar/>
            <w:vAlign w:val="center"/>
          </w:tcPr>
          <w:p w:rsidR="71335796" w:rsidP="71335796" w:rsidRDefault="71335796" w14:paraId="1BCA8C37" w14:textId="4E7AF7A7">
            <w:pPr>
              <w:pStyle w:val="tablecopy"/>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14</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vertAlign w:val="superscript"/>
                <w:lang w:val="en-US"/>
              </w:rPr>
              <w:t xml:space="preserve">2 </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x 64</w:t>
            </w:r>
          </w:p>
        </w:tc>
        <w:tc>
          <w:tcPr>
            <w:tcW w:w="62.25pt" w:type="dxa"/>
            <w:tcBorders>
              <w:top w:val="single" w:sz="6"/>
              <w:left w:val="single" w:sz="6"/>
              <w:bottom w:val="single" w:sz="6"/>
              <w:right w:val="single" w:sz="6"/>
            </w:tcBorders>
            <w:tcMar/>
            <w:vAlign w:val="center"/>
          </w:tcPr>
          <w:p w:rsidR="71335796" w:rsidP="71335796" w:rsidRDefault="71335796" w14:paraId="049666D9" w14:textId="20C03387">
            <w:pPr>
              <w:pStyle w:val="Normal"/>
              <w:bidi w:val="0"/>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bottleneck</w:t>
            </w:r>
          </w:p>
        </w:tc>
        <w:tc>
          <w:tcPr>
            <w:tcW w:w="28.5pt" w:type="dxa"/>
            <w:tcBorders>
              <w:top w:val="single" w:sz="6"/>
              <w:left w:val="single" w:sz="6"/>
              <w:bottom w:val="single" w:sz="6"/>
              <w:right w:val="single" w:sz="6"/>
            </w:tcBorders>
            <w:tcMar/>
            <w:vAlign w:val="center"/>
          </w:tcPr>
          <w:p w:rsidR="71335796" w:rsidP="71335796" w:rsidRDefault="71335796" w14:paraId="2259D580" w14:textId="35F500B5">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6</w:t>
            </w:r>
          </w:p>
        </w:tc>
        <w:tc>
          <w:tcPr>
            <w:tcW w:w="31.5pt" w:type="dxa"/>
            <w:tcBorders>
              <w:top w:val="single" w:sz="6"/>
              <w:left w:val="single" w:sz="6"/>
              <w:bottom w:val="single" w:sz="6"/>
              <w:right w:val="single" w:sz="6"/>
            </w:tcBorders>
            <w:tcMar/>
            <w:vAlign w:val="center"/>
          </w:tcPr>
          <w:p w:rsidR="71335796" w:rsidP="71335796" w:rsidRDefault="71335796" w14:paraId="194CEEAB" w14:textId="14BA23B1">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96</w:t>
            </w:r>
          </w:p>
        </w:tc>
        <w:tc>
          <w:tcPr>
            <w:tcW w:w="33pt" w:type="dxa"/>
            <w:tcBorders>
              <w:top w:val="single" w:sz="6"/>
              <w:left w:val="single" w:sz="6"/>
              <w:bottom w:val="single" w:sz="6"/>
              <w:right w:val="single" w:sz="6"/>
            </w:tcBorders>
            <w:tcMar/>
            <w:vAlign w:val="center"/>
          </w:tcPr>
          <w:p w:rsidR="71335796" w:rsidP="71335796" w:rsidRDefault="71335796" w14:paraId="3266F891" w14:textId="2BF1BE99">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w:t>
            </w:r>
          </w:p>
        </w:tc>
        <w:tc>
          <w:tcPr>
            <w:tcW w:w="30.75pt" w:type="dxa"/>
            <w:tcBorders>
              <w:top w:val="single" w:sz="6"/>
              <w:left w:val="single" w:sz="6"/>
              <w:bottom w:val="single" w:sz="6"/>
              <w:right w:val="single" w:sz="6"/>
            </w:tcBorders>
            <w:tcMar/>
            <w:vAlign w:val="center"/>
          </w:tcPr>
          <w:p w:rsidR="71335796" w:rsidP="71335796" w:rsidRDefault="71335796" w14:paraId="2A36E69B" w14:textId="6CFBA21B">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w:t>
            </w:r>
          </w:p>
        </w:tc>
      </w:tr>
      <w:tr w:rsidR="71335796" w:rsidTr="71335796" w14:paraId="6F80BF99">
        <w:trPr>
          <w:trHeight w:val="315"/>
        </w:trPr>
        <w:tc>
          <w:tcPr>
            <w:tcW w:w="60pt" w:type="dxa"/>
            <w:tcBorders>
              <w:top w:val="single" w:sz="6"/>
              <w:left w:val="single" w:sz="6"/>
              <w:bottom w:val="single" w:sz="6"/>
              <w:right w:val="single" w:sz="6"/>
            </w:tcBorders>
            <w:tcMar/>
            <w:vAlign w:val="center"/>
          </w:tcPr>
          <w:p w:rsidR="71335796" w:rsidP="71335796" w:rsidRDefault="71335796" w14:paraId="2FAE5FC6" w14:textId="20270452">
            <w:pPr>
              <w:pStyle w:val="tablecopy"/>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14</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vertAlign w:val="superscript"/>
                <w:lang w:val="en-US"/>
              </w:rPr>
              <w:t xml:space="preserve">2 </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x 96</w:t>
            </w:r>
          </w:p>
        </w:tc>
        <w:tc>
          <w:tcPr>
            <w:tcW w:w="62.25pt" w:type="dxa"/>
            <w:tcBorders>
              <w:top w:val="single" w:sz="6"/>
              <w:left w:val="single" w:sz="6"/>
              <w:bottom w:val="single" w:sz="6"/>
              <w:right w:val="single" w:sz="6"/>
            </w:tcBorders>
            <w:tcMar/>
            <w:vAlign w:val="center"/>
          </w:tcPr>
          <w:p w:rsidR="71335796" w:rsidP="71335796" w:rsidRDefault="71335796" w14:paraId="787426BA" w14:textId="2560A0C7">
            <w:pPr>
              <w:pStyle w:val="Normal"/>
              <w:bidi w:val="0"/>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bottleneck</w:t>
            </w:r>
          </w:p>
        </w:tc>
        <w:tc>
          <w:tcPr>
            <w:tcW w:w="28.5pt" w:type="dxa"/>
            <w:tcBorders>
              <w:top w:val="single" w:sz="6"/>
              <w:left w:val="single" w:sz="6"/>
              <w:bottom w:val="single" w:sz="6"/>
              <w:right w:val="single" w:sz="6"/>
            </w:tcBorders>
            <w:tcMar/>
            <w:vAlign w:val="center"/>
          </w:tcPr>
          <w:p w:rsidR="71335796" w:rsidP="71335796" w:rsidRDefault="71335796" w14:paraId="30EDE992" w14:textId="1E6EC086">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6</w:t>
            </w:r>
          </w:p>
        </w:tc>
        <w:tc>
          <w:tcPr>
            <w:tcW w:w="31.5pt" w:type="dxa"/>
            <w:tcBorders>
              <w:top w:val="single" w:sz="6"/>
              <w:left w:val="single" w:sz="6"/>
              <w:bottom w:val="single" w:sz="6"/>
              <w:right w:val="single" w:sz="6"/>
            </w:tcBorders>
            <w:tcMar/>
            <w:vAlign w:val="center"/>
          </w:tcPr>
          <w:p w:rsidR="71335796" w:rsidP="71335796" w:rsidRDefault="71335796" w14:paraId="3E7AA4E8" w14:textId="6021F9FA">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160</w:t>
            </w:r>
          </w:p>
        </w:tc>
        <w:tc>
          <w:tcPr>
            <w:tcW w:w="33pt" w:type="dxa"/>
            <w:tcBorders>
              <w:top w:val="single" w:sz="6"/>
              <w:left w:val="single" w:sz="6"/>
              <w:bottom w:val="single" w:sz="6"/>
              <w:right w:val="single" w:sz="6"/>
            </w:tcBorders>
            <w:tcMar/>
            <w:vAlign w:val="center"/>
          </w:tcPr>
          <w:p w:rsidR="71335796" w:rsidP="71335796" w:rsidRDefault="71335796" w14:paraId="0CE18F44" w14:textId="0B14100B">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w:t>
            </w:r>
          </w:p>
        </w:tc>
        <w:tc>
          <w:tcPr>
            <w:tcW w:w="30.75pt" w:type="dxa"/>
            <w:tcBorders>
              <w:top w:val="single" w:sz="6"/>
              <w:left w:val="single" w:sz="6"/>
              <w:bottom w:val="single" w:sz="6"/>
              <w:right w:val="single" w:sz="6"/>
            </w:tcBorders>
            <w:tcMar/>
            <w:vAlign w:val="center"/>
          </w:tcPr>
          <w:p w:rsidR="71335796" w:rsidP="71335796" w:rsidRDefault="71335796" w14:paraId="4BFECB39" w14:textId="0258A989">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w:t>
            </w:r>
          </w:p>
        </w:tc>
      </w:tr>
      <w:tr w:rsidR="71335796" w:rsidTr="71335796" w14:paraId="25F6EA14">
        <w:trPr>
          <w:trHeight w:val="315"/>
        </w:trPr>
        <w:tc>
          <w:tcPr>
            <w:tcW w:w="60pt" w:type="dxa"/>
            <w:tcBorders>
              <w:top w:val="single" w:sz="6"/>
              <w:left w:val="single" w:sz="6"/>
              <w:bottom w:val="single" w:sz="6"/>
              <w:right w:val="single" w:sz="6"/>
            </w:tcBorders>
            <w:tcMar/>
            <w:vAlign w:val="center"/>
          </w:tcPr>
          <w:p w:rsidR="71335796" w:rsidP="71335796" w:rsidRDefault="71335796" w14:paraId="19FFEC54" w14:textId="2640EC09">
            <w:pPr>
              <w:pStyle w:val="tablecopy"/>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7</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vertAlign w:val="superscript"/>
                <w:lang w:val="en-US"/>
              </w:rPr>
              <w:t xml:space="preserve">2 </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x 160</w:t>
            </w:r>
          </w:p>
        </w:tc>
        <w:tc>
          <w:tcPr>
            <w:tcW w:w="62.25pt" w:type="dxa"/>
            <w:tcBorders>
              <w:top w:val="single" w:sz="6"/>
              <w:left w:val="single" w:sz="6"/>
              <w:bottom w:val="single" w:sz="6"/>
              <w:right w:val="single" w:sz="6"/>
            </w:tcBorders>
            <w:tcMar/>
            <w:vAlign w:val="center"/>
          </w:tcPr>
          <w:p w:rsidR="71335796" w:rsidP="71335796" w:rsidRDefault="71335796" w14:paraId="5624B49E" w14:textId="7F37F5B5">
            <w:pPr>
              <w:pStyle w:val="Normal"/>
              <w:bidi w:val="0"/>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bottleneck</w:t>
            </w:r>
          </w:p>
        </w:tc>
        <w:tc>
          <w:tcPr>
            <w:tcW w:w="28.5pt" w:type="dxa"/>
            <w:tcBorders>
              <w:top w:val="single" w:sz="6"/>
              <w:left w:val="single" w:sz="6"/>
              <w:bottom w:val="single" w:sz="6"/>
              <w:right w:val="single" w:sz="6"/>
            </w:tcBorders>
            <w:tcMar/>
            <w:vAlign w:val="center"/>
          </w:tcPr>
          <w:p w:rsidR="71335796" w:rsidP="71335796" w:rsidRDefault="71335796" w14:paraId="7581D56E" w14:textId="3F24243E">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6</w:t>
            </w:r>
          </w:p>
        </w:tc>
        <w:tc>
          <w:tcPr>
            <w:tcW w:w="31.5pt" w:type="dxa"/>
            <w:tcBorders>
              <w:top w:val="single" w:sz="6"/>
              <w:left w:val="single" w:sz="6"/>
              <w:bottom w:val="single" w:sz="6"/>
              <w:right w:val="single" w:sz="6"/>
            </w:tcBorders>
            <w:tcMar/>
            <w:vAlign w:val="center"/>
          </w:tcPr>
          <w:p w:rsidR="71335796" w:rsidP="71335796" w:rsidRDefault="71335796" w14:paraId="352EDB3F" w14:textId="2E09BD8D">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320</w:t>
            </w:r>
          </w:p>
        </w:tc>
        <w:tc>
          <w:tcPr>
            <w:tcW w:w="33pt" w:type="dxa"/>
            <w:tcBorders>
              <w:top w:val="single" w:sz="6"/>
              <w:left w:val="single" w:sz="6"/>
              <w:bottom w:val="single" w:sz="6"/>
              <w:right w:val="single" w:sz="6"/>
            </w:tcBorders>
            <w:tcMar/>
            <w:vAlign w:val="center"/>
          </w:tcPr>
          <w:p w:rsidR="71335796" w:rsidP="71335796" w:rsidRDefault="71335796" w14:paraId="10DEE678" w14:textId="587AC43B">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w:t>
            </w:r>
          </w:p>
        </w:tc>
        <w:tc>
          <w:tcPr>
            <w:tcW w:w="30.75pt" w:type="dxa"/>
            <w:tcBorders>
              <w:top w:val="single" w:sz="6"/>
              <w:left w:val="single" w:sz="6"/>
              <w:bottom w:val="single" w:sz="6"/>
              <w:right w:val="single" w:sz="6"/>
            </w:tcBorders>
            <w:tcMar/>
            <w:vAlign w:val="center"/>
          </w:tcPr>
          <w:p w:rsidR="71335796" w:rsidP="71335796" w:rsidRDefault="71335796" w14:paraId="21BD2E1B" w14:textId="11DB4381">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w:t>
            </w:r>
          </w:p>
        </w:tc>
      </w:tr>
      <w:tr w:rsidR="71335796" w:rsidTr="71335796" w14:paraId="454445AE">
        <w:trPr>
          <w:trHeight w:val="315"/>
        </w:trPr>
        <w:tc>
          <w:tcPr>
            <w:tcW w:w="60pt" w:type="dxa"/>
            <w:tcBorders>
              <w:top w:val="single" w:sz="6"/>
              <w:left w:val="single" w:sz="6"/>
              <w:bottom w:val="single" w:sz="6"/>
              <w:right w:val="single" w:sz="6"/>
            </w:tcBorders>
            <w:tcMar/>
            <w:vAlign w:val="center"/>
          </w:tcPr>
          <w:p w:rsidR="71335796" w:rsidP="71335796" w:rsidRDefault="71335796" w14:paraId="56B0B60E" w14:textId="368804C6">
            <w:pPr>
              <w:pStyle w:val="tablecopy"/>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7</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vertAlign w:val="superscript"/>
                <w:lang w:val="en-US"/>
              </w:rPr>
              <w:t xml:space="preserve">2 </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x 320</w:t>
            </w:r>
          </w:p>
        </w:tc>
        <w:tc>
          <w:tcPr>
            <w:tcW w:w="62.25pt" w:type="dxa"/>
            <w:tcBorders>
              <w:top w:val="single" w:sz="6"/>
              <w:left w:val="single" w:sz="6"/>
              <w:bottom w:val="single" w:sz="6"/>
              <w:right w:val="single" w:sz="6"/>
            </w:tcBorders>
            <w:tcMar/>
            <w:vAlign w:val="center"/>
          </w:tcPr>
          <w:p w:rsidR="71335796" w:rsidP="71335796" w:rsidRDefault="71335796" w14:paraId="59BDE29A" w14:textId="5F425331">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Conv2d 1 x 1</w:t>
            </w:r>
          </w:p>
        </w:tc>
        <w:tc>
          <w:tcPr>
            <w:tcW w:w="28.5pt" w:type="dxa"/>
            <w:tcBorders>
              <w:top w:val="single" w:sz="6"/>
              <w:left w:val="single" w:sz="6"/>
              <w:bottom w:val="single" w:sz="6"/>
              <w:right w:val="single" w:sz="6"/>
            </w:tcBorders>
            <w:tcMar/>
            <w:vAlign w:val="center"/>
          </w:tcPr>
          <w:p w:rsidR="71335796" w:rsidP="71335796" w:rsidRDefault="71335796" w14:paraId="02D34890" w14:textId="3C0576D0">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w:t>
            </w:r>
          </w:p>
        </w:tc>
        <w:tc>
          <w:tcPr>
            <w:tcW w:w="31.5pt" w:type="dxa"/>
            <w:tcBorders>
              <w:top w:val="single" w:sz="6"/>
              <w:left w:val="single" w:sz="6"/>
              <w:bottom w:val="single" w:sz="6"/>
              <w:right w:val="single" w:sz="6"/>
            </w:tcBorders>
            <w:tcMar/>
            <w:vAlign w:val="center"/>
          </w:tcPr>
          <w:p w:rsidR="71335796" w:rsidP="71335796" w:rsidRDefault="71335796" w14:paraId="6A9BB1BF" w14:textId="79A68C3D">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1280</w:t>
            </w:r>
          </w:p>
        </w:tc>
        <w:tc>
          <w:tcPr>
            <w:tcW w:w="33pt" w:type="dxa"/>
            <w:tcBorders>
              <w:top w:val="single" w:sz="6"/>
              <w:left w:val="single" w:sz="6"/>
              <w:bottom w:val="single" w:sz="6"/>
              <w:right w:val="single" w:sz="6"/>
            </w:tcBorders>
            <w:tcMar/>
            <w:vAlign w:val="center"/>
          </w:tcPr>
          <w:p w:rsidR="71335796" w:rsidP="71335796" w:rsidRDefault="71335796" w14:paraId="0522E9AC" w14:textId="1C638D02">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w:t>
            </w:r>
          </w:p>
        </w:tc>
        <w:tc>
          <w:tcPr>
            <w:tcW w:w="30.75pt" w:type="dxa"/>
            <w:tcBorders>
              <w:top w:val="single" w:sz="6"/>
              <w:left w:val="single" w:sz="6"/>
              <w:bottom w:val="single" w:sz="6"/>
              <w:right w:val="single" w:sz="6"/>
            </w:tcBorders>
            <w:tcMar/>
            <w:vAlign w:val="center"/>
          </w:tcPr>
          <w:p w:rsidR="71335796" w:rsidP="71335796" w:rsidRDefault="71335796" w14:paraId="08EB241F" w14:textId="6110DC26">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w:t>
            </w:r>
          </w:p>
        </w:tc>
      </w:tr>
      <w:tr w:rsidR="71335796" w:rsidTr="71335796" w14:paraId="626F0A8B">
        <w:trPr>
          <w:trHeight w:val="315"/>
        </w:trPr>
        <w:tc>
          <w:tcPr>
            <w:tcW w:w="60pt" w:type="dxa"/>
            <w:tcBorders>
              <w:top w:val="single" w:sz="6"/>
              <w:left w:val="single" w:sz="6"/>
              <w:bottom w:val="single" w:sz="6"/>
              <w:right w:val="single" w:sz="6"/>
            </w:tcBorders>
            <w:tcMar/>
            <w:vAlign w:val="center"/>
          </w:tcPr>
          <w:p w:rsidR="71335796" w:rsidP="71335796" w:rsidRDefault="71335796" w14:paraId="51CCA37D" w14:textId="5AA3BCF5">
            <w:pPr>
              <w:pStyle w:val="tablecopy"/>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7</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vertAlign w:val="superscript"/>
                <w:lang w:val="en-US"/>
              </w:rPr>
              <w:t xml:space="preserve">2 </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x 128</w:t>
            </w:r>
          </w:p>
        </w:tc>
        <w:tc>
          <w:tcPr>
            <w:tcW w:w="62.25pt" w:type="dxa"/>
            <w:tcBorders>
              <w:top w:val="single" w:sz="6"/>
              <w:left w:val="single" w:sz="6"/>
              <w:bottom w:val="single" w:sz="6"/>
              <w:right w:val="single" w:sz="6"/>
            </w:tcBorders>
            <w:tcMar/>
            <w:vAlign w:val="center"/>
          </w:tcPr>
          <w:p w:rsidR="71335796" w:rsidP="71335796" w:rsidRDefault="71335796" w14:paraId="1474BDD9" w14:textId="1B6041AA">
            <w:pPr>
              <w:pStyle w:val="Normal"/>
              <w:bidi w:val="0"/>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avgpool</w:t>
            </w: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 xml:space="preserve"> 7 x 7</w:t>
            </w:r>
          </w:p>
        </w:tc>
        <w:tc>
          <w:tcPr>
            <w:tcW w:w="28.5pt" w:type="dxa"/>
            <w:tcBorders>
              <w:top w:val="single" w:sz="6"/>
              <w:left w:val="single" w:sz="6"/>
              <w:bottom w:val="single" w:sz="6"/>
              <w:right w:val="single" w:sz="6"/>
            </w:tcBorders>
            <w:tcMar/>
            <w:vAlign w:val="center"/>
          </w:tcPr>
          <w:p w:rsidR="71335796" w:rsidP="71335796" w:rsidRDefault="71335796" w14:paraId="016529D4" w14:textId="4194AFAA">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w:t>
            </w:r>
          </w:p>
        </w:tc>
        <w:tc>
          <w:tcPr>
            <w:tcW w:w="31.5pt" w:type="dxa"/>
            <w:tcBorders>
              <w:top w:val="single" w:sz="6"/>
              <w:left w:val="single" w:sz="6"/>
              <w:bottom w:val="single" w:sz="6"/>
              <w:right w:val="single" w:sz="6"/>
            </w:tcBorders>
            <w:tcMar/>
            <w:vAlign w:val="center"/>
          </w:tcPr>
          <w:p w:rsidR="71335796" w:rsidP="71335796" w:rsidRDefault="71335796" w14:paraId="7C88AAAF" w14:textId="40D8FE08">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w:t>
            </w:r>
          </w:p>
        </w:tc>
        <w:tc>
          <w:tcPr>
            <w:tcW w:w="33pt" w:type="dxa"/>
            <w:tcBorders>
              <w:top w:val="single" w:sz="6"/>
              <w:left w:val="single" w:sz="6"/>
              <w:bottom w:val="single" w:sz="6"/>
              <w:right w:val="single" w:sz="6"/>
            </w:tcBorders>
            <w:tcMar/>
            <w:vAlign w:val="center"/>
          </w:tcPr>
          <w:p w:rsidR="71335796" w:rsidP="71335796" w:rsidRDefault="71335796" w14:paraId="1E10453C" w14:textId="742C53FF">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w:t>
            </w:r>
          </w:p>
        </w:tc>
        <w:tc>
          <w:tcPr>
            <w:tcW w:w="30.75pt" w:type="dxa"/>
            <w:tcBorders>
              <w:top w:val="single" w:sz="6"/>
              <w:left w:val="single" w:sz="6"/>
              <w:bottom w:val="single" w:sz="6"/>
              <w:right w:val="single" w:sz="6"/>
            </w:tcBorders>
            <w:tcMar/>
            <w:vAlign w:val="center"/>
          </w:tcPr>
          <w:p w:rsidR="71335796" w:rsidP="71335796" w:rsidRDefault="71335796" w14:paraId="1CCF04EE" w14:textId="74B596A6">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w:t>
            </w:r>
          </w:p>
        </w:tc>
      </w:tr>
      <w:tr w:rsidR="71335796" w:rsidTr="71335796" w14:paraId="7890755E">
        <w:trPr>
          <w:trHeight w:val="315"/>
        </w:trPr>
        <w:tc>
          <w:tcPr>
            <w:tcW w:w="60pt" w:type="dxa"/>
            <w:tcBorders>
              <w:top w:val="single" w:sz="6"/>
              <w:left w:val="single" w:sz="6"/>
              <w:bottom w:val="single" w:sz="6"/>
              <w:right w:val="single" w:sz="6"/>
            </w:tcBorders>
            <w:tcMar/>
            <w:vAlign w:val="center"/>
          </w:tcPr>
          <w:p w:rsidR="71335796" w:rsidP="71335796" w:rsidRDefault="71335796" w14:paraId="1E8F97EA" w14:textId="3F8BCFEC">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1 x 1 x 1280</w:t>
            </w:r>
          </w:p>
        </w:tc>
        <w:tc>
          <w:tcPr>
            <w:tcW w:w="62.25pt" w:type="dxa"/>
            <w:tcBorders>
              <w:top w:val="single" w:sz="6"/>
              <w:left w:val="single" w:sz="6"/>
              <w:bottom w:val="single" w:sz="6"/>
              <w:right w:val="single" w:sz="6"/>
            </w:tcBorders>
            <w:tcMar/>
            <w:vAlign w:val="center"/>
          </w:tcPr>
          <w:p w:rsidR="71335796" w:rsidP="71335796" w:rsidRDefault="71335796" w14:paraId="7D9469EA" w14:textId="70127021">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conv2d I x 1</w:t>
            </w:r>
          </w:p>
        </w:tc>
        <w:tc>
          <w:tcPr>
            <w:tcW w:w="28.5pt" w:type="dxa"/>
            <w:tcBorders>
              <w:top w:val="single" w:sz="6"/>
              <w:left w:val="single" w:sz="6"/>
              <w:bottom w:val="single" w:sz="6"/>
              <w:right w:val="single" w:sz="6"/>
            </w:tcBorders>
            <w:tcMar/>
            <w:vAlign w:val="center"/>
          </w:tcPr>
          <w:p w:rsidR="71335796" w:rsidP="71335796" w:rsidRDefault="71335796" w14:paraId="466E96B0" w14:textId="4F9BFDE0">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w:t>
            </w:r>
          </w:p>
        </w:tc>
        <w:tc>
          <w:tcPr>
            <w:tcW w:w="31.5pt" w:type="dxa"/>
            <w:tcBorders>
              <w:top w:val="single" w:sz="6"/>
              <w:left w:val="single" w:sz="6"/>
              <w:bottom w:val="single" w:sz="6"/>
              <w:right w:val="single" w:sz="6"/>
            </w:tcBorders>
            <w:tcMar/>
            <w:vAlign w:val="center"/>
          </w:tcPr>
          <w:p w:rsidR="71335796" w:rsidP="71335796" w:rsidRDefault="71335796" w14:paraId="38E7BF01" w14:textId="747FA6AA">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k</w:t>
            </w:r>
          </w:p>
        </w:tc>
        <w:tc>
          <w:tcPr>
            <w:tcW w:w="33pt" w:type="dxa"/>
            <w:tcBorders>
              <w:top w:val="single" w:sz="6"/>
              <w:left w:val="single" w:sz="6"/>
              <w:bottom w:val="single" w:sz="6"/>
              <w:right w:val="single" w:sz="6"/>
            </w:tcBorders>
            <w:tcMar/>
            <w:vAlign w:val="center"/>
          </w:tcPr>
          <w:p w:rsidR="71335796" w:rsidP="71335796" w:rsidRDefault="71335796" w14:paraId="576C7064" w14:textId="7AC3FC78">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w:t>
            </w:r>
          </w:p>
        </w:tc>
        <w:tc>
          <w:tcPr>
            <w:tcW w:w="30.75pt" w:type="dxa"/>
            <w:tcBorders>
              <w:top w:val="single" w:sz="6"/>
              <w:left w:val="single" w:sz="6"/>
              <w:bottom w:val="single" w:sz="6"/>
              <w:right w:val="single" w:sz="6"/>
            </w:tcBorders>
            <w:tcMar/>
            <w:vAlign w:val="center"/>
          </w:tcPr>
          <w:p w:rsidR="71335796" w:rsidP="71335796" w:rsidRDefault="71335796" w14:paraId="2EB96B2F" w14:textId="33C3A432">
            <w:pPr>
              <w:pStyle w:val="Normal"/>
              <w:bidi w:val="0"/>
              <w:spacing w:before="0pt" w:beforeAutospacing="0" w:after="0pt" w:afterAutospacing="0" w:line="12.95pt" w:lineRule="auto"/>
              <w:ind w:start="0pt" w:end="0pt"/>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w:t>
            </w:r>
          </w:p>
        </w:tc>
      </w:tr>
    </w:tbl>
    <w:p w:rsidR="5D119FE4" w:rsidP="71335796" w:rsidRDefault="5D119FE4" w14:paraId="6575B6B0" w14:textId="307FC485">
      <w:pPr>
        <w:pStyle w:val="Heading1"/>
        <w:rPr/>
      </w:pPr>
      <w:r w:rsidR="37967BF9">
        <w:rPr/>
        <w:t>Literature Review</w:t>
      </w:r>
    </w:p>
    <w:p w:rsidR="5D119FE4" w:rsidP="71335796" w:rsidRDefault="5D119FE4" w14:paraId="6E2A3F05" w14:textId="22A7D532">
      <w:pPr>
        <w:pStyle w:val="BodyText"/>
      </w:pPr>
      <w:r w:rsidR="6BA77F79">
        <w:rPr>
          <w:b w:val="0"/>
          <w:bCs w:val="0"/>
        </w:rPr>
        <w:t xml:space="preserve">Surveillance systems is being widely used quite ever and innovations within the field follow an equivalent. There has been quite few research and systems proposed focused on surveillance. A previous system proposed in </w:t>
      </w:r>
      <w:r w:rsidRPr="6BA77F79" w:rsidR="6BA77F79">
        <w:rPr>
          <w:b w:val="1"/>
          <w:bCs w:val="1"/>
        </w:rPr>
        <w:t>Human detection in surveillance videos using MobileNet</w:t>
      </w:r>
      <w:r w:rsidR="6BA77F79">
        <w:rPr>
          <w:b w:val="0"/>
          <w:bCs w:val="0"/>
        </w:rPr>
        <w:t xml:space="preserve"> </w:t>
      </w:r>
      <w:r w:rsidRPr="6BA77F79" w:rsidR="6BA77F79">
        <w:rPr>
          <w:b w:val="1"/>
          <w:bCs w:val="1"/>
        </w:rPr>
        <w:t xml:space="preserve">(Bouafia Yassine, </w:t>
      </w:r>
      <w:proofErr w:type="spellStart"/>
      <w:r w:rsidRPr="6BA77F79" w:rsidR="6BA77F79">
        <w:rPr>
          <w:b w:val="1"/>
          <w:bCs w:val="1"/>
        </w:rPr>
        <w:t>Guezouli</w:t>
      </w:r>
      <w:proofErr w:type="spellEnd"/>
      <w:r w:rsidRPr="6BA77F79" w:rsidR="6BA77F79">
        <w:rPr>
          <w:b w:val="1"/>
          <w:bCs w:val="1"/>
        </w:rPr>
        <w:t xml:space="preserve"> Larbi, </w:t>
      </w:r>
      <w:proofErr w:type="spellStart"/>
      <w:r w:rsidRPr="6BA77F79" w:rsidR="6BA77F79">
        <w:rPr>
          <w:b w:val="1"/>
          <w:bCs w:val="1"/>
        </w:rPr>
        <w:t>Lakhlef</w:t>
      </w:r>
      <w:proofErr w:type="spellEnd"/>
      <w:r w:rsidRPr="6BA77F79" w:rsidR="6BA77F79">
        <w:rPr>
          <w:b w:val="1"/>
          <w:bCs w:val="1"/>
        </w:rPr>
        <w:t xml:space="preserve"> Hicham) </w:t>
      </w:r>
      <w:r w:rsidR="6BA77F79">
        <w:rPr>
          <w:b w:val="0"/>
          <w:bCs w:val="0"/>
        </w:rPr>
        <w:t>used a MobileNet deep convolution neural network with transfer learning approach to create deep learning model for human classification. We achieved an honest accuracy and comparative precision, where the learned features are extracted automatically. They provide most competitively accurate leads to image recognition tasks but they have more computing power and enormous space memory which is challenging for embedded devices.</w:t>
      </w:r>
    </w:p>
    <w:p w:rsidR="5D119FE4" w:rsidP="71335796" w:rsidRDefault="5D119FE4" w14:paraId="41F608CB" w14:textId="68216657">
      <w:pPr>
        <w:pStyle w:val="BodyText"/>
      </w:pPr>
      <w:r w:rsidR="37967BF9">
        <w:rPr>
          <w:b w:val="0"/>
          <w:bCs w:val="0"/>
        </w:rPr>
        <w:t xml:space="preserve">As suggested in the paper </w:t>
      </w:r>
      <w:r w:rsidRPr="37967BF9" w:rsidR="37967BF9">
        <w:rPr>
          <w:b w:val="1"/>
          <w:bCs w:val="1"/>
        </w:rPr>
        <w:t>IOT based urban surveillance using Raspberry Pi and Deep learning with Mobile-Net Pre-trained model (</w:t>
      </w:r>
      <w:proofErr w:type="spellStart"/>
      <w:r w:rsidRPr="37967BF9" w:rsidR="37967BF9">
        <w:rPr>
          <w:b w:val="1"/>
          <w:bCs w:val="1"/>
        </w:rPr>
        <w:t>G.SreeHarsha</w:t>
      </w:r>
      <w:proofErr w:type="spellEnd"/>
      <w:r w:rsidRPr="37967BF9" w:rsidR="37967BF9">
        <w:rPr>
          <w:b w:val="1"/>
          <w:bCs w:val="1"/>
        </w:rPr>
        <w:t xml:space="preserve">, Yogapriya J, Sathya Vignesh R, </w:t>
      </w:r>
      <w:proofErr w:type="spellStart"/>
      <w:r w:rsidRPr="37967BF9" w:rsidR="37967BF9">
        <w:rPr>
          <w:b w:val="1"/>
          <w:bCs w:val="1"/>
        </w:rPr>
        <w:t>Vaishnavi.R.G</w:t>
      </w:r>
      <w:proofErr w:type="spellEnd"/>
      <w:r w:rsidRPr="37967BF9" w:rsidR="37967BF9">
        <w:rPr>
          <w:b w:val="1"/>
          <w:bCs w:val="1"/>
        </w:rPr>
        <w:t xml:space="preserve">, </w:t>
      </w:r>
      <w:proofErr w:type="spellStart"/>
      <w:r w:rsidRPr="37967BF9" w:rsidR="37967BF9">
        <w:rPr>
          <w:b w:val="1"/>
          <w:bCs w:val="1"/>
        </w:rPr>
        <w:t>B.HariKrishnaReddy</w:t>
      </w:r>
      <w:proofErr w:type="spellEnd"/>
      <w:r w:rsidRPr="37967BF9" w:rsidR="37967BF9">
        <w:rPr>
          <w:b w:val="1"/>
          <w:bCs w:val="1"/>
        </w:rPr>
        <w:t xml:space="preserve"> &amp; </w:t>
      </w:r>
      <w:proofErr w:type="spellStart"/>
      <w:r w:rsidRPr="37967BF9" w:rsidR="37967BF9">
        <w:rPr>
          <w:b w:val="1"/>
          <w:bCs w:val="1"/>
        </w:rPr>
        <w:t>G.Aravind</w:t>
      </w:r>
      <w:proofErr w:type="spellEnd"/>
      <w:r w:rsidRPr="37967BF9" w:rsidR="37967BF9">
        <w:rPr>
          <w:b w:val="1"/>
          <w:bCs w:val="1"/>
        </w:rPr>
        <w:t>)</w:t>
      </w:r>
      <w:r w:rsidR="37967BF9">
        <w:rPr/>
        <w:t xml:space="preserve">, the object detection is required to possess a stronger protection within the surveillance areas. a number of the surveillance systems uses cc cameras to watch the world. It needs someone to see the output feed especially with-out rest. It is a difficult process for people that need to secure distant areas, like fields and restricted areas, which can't be monitored consistently by an individual. Object detection using raspberry pi and deep learning with pre-trained model can be readily used to secure the areas even without the need for a person to take care of the monitoring. </w:t>
      </w:r>
      <w:r w:rsidRPr="37967BF9" w:rsidR="37967BF9">
        <w:rPr>
          <w:sz w:val="16"/>
          <w:szCs w:val="16"/>
        </w:rPr>
        <w:t>[3], [7], [8]</w:t>
      </w:r>
    </w:p>
    <w:p w:rsidR="5D119FE4" w:rsidP="5D119FE4" w:rsidRDefault="5D119FE4" w14:paraId="23D6CDB5" w14:textId="03B51EBD">
      <w:pPr>
        <w:pStyle w:val="Normal"/>
      </w:pPr>
    </w:p>
    <w:p xmlns:wp14="http://schemas.microsoft.com/office/word/2010/wordml" w:rsidR="009303D9" w:rsidP="006B6B66" w:rsidRDefault="009303D9" w14:paraId="72802D44" wp14:textId="26BB50B9">
      <w:pPr>
        <w:pStyle w:val="Heading1"/>
        <w:rPr/>
      </w:pPr>
      <w:r w:rsidR="37967BF9">
        <w:rPr/>
        <w:t>Hardware</w:t>
      </w:r>
    </w:p>
    <w:p w:rsidR="71335796" w:rsidP="71335796" w:rsidRDefault="71335796" w14:paraId="7AD3B29E" w14:textId="17CDD7EA">
      <w:pPr>
        <w:pStyle w:val="Heading2"/>
        <w:bidi w:val="0"/>
        <w:spacing w:before="6pt" w:beforeAutospacing="0" w:after="3pt" w:afterAutospacing="0" w:line="12.95pt" w:lineRule="auto"/>
        <w:ind w:start="0pt" w:end="0pt" w:hanging="0pt"/>
        <w:jc w:val="start"/>
        <w:rPr/>
      </w:pPr>
      <w:r w:rsidR="37967BF9">
        <w:rPr/>
        <w:t xml:space="preserve">Raspberry </w:t>
      </w:r>
      <w:r w:rsidR="37967BF9">
        <w:rPr/>
        <w:t>p</w:t>
      </w:r>
      <w:r w:rsidR="37967BF9">
        <w:rPr/>
        <w:t>i</w:t>
      </w:r>
    </w:p>
    <w:p w:rsidR="71335796" w:rsidP="71335796" w:rsidRDefault="71335796" w14:paraId="7F7BD3A7" w14:textId="14ACA3F3">
      <w:pPr>
        <w:pStyle w:val="Normal"/>
      </w:pPr>
      <w:r>
        <w:drawing>
          <wp:inline wp14:editId="536472AA" wp14:anchorId="6153FAC6">
            <wp:extent cx="3332988" cy="1909524"/>
            <wp:effectExtent l="0" t="0" r="0" b="0"/>
            <wp:docPr id="1065151815" name="" title=""/>
            <wp:cNvGraphicFramePr>
              <a:graphicFrameLocks noChangeAspect="1"/>
            </wp:cNvGraphicFramePr>
            <a:graphic>
              <a:graphicData uri="http://schemas.openxmlformats.org/drawingml/2006/picture">
                <pic:pic>
                  <pic:nvPicPr>
                    <pic:cNvPr id="0" name=""/>
                    <pic:cNvPicPr/>
                  </pic:nvPicPr>
                  <pic:blipFill>
                    <a:blip r:embed="R9ca8ed6d624f43d9">
                      <a:extLst xmlns:a="http://purl.oclc.org/ooxml/drawingml/main">
                        <a:ext xmlns:a="http://purl.oclc.org/ooxml/drawingml/main" uri="{28A0092B-C50C-407E-A947-70E740481C1C}">
                          <a14:useLocalDpi xmlns:a14="http://schemas.microsoft.com/office/drawing/2010/main" val="0"/>
                        </a:ext>
                      </a:extLst>
                    </a:blip>
                    <a:stretch>
                      <a:fillRect/>
                    </a:stretch>
                  </pic:blipFill>
                  <pic:spPr xmlns:pic="http://purl.oclc.org/ooxml/drawingml/picture">
                    <a:xfrm xmlns:a="http://purl.oclc.org/ooxml/drawingml/main" rot="0" flipH="0" flipV="0">
                      <a:off x="0" y="0"/>
                      <a:ext cx="3332988" cy="1909524"/>
                    </a:xfrm>
                    <a:prstGeom xmlns:a="http://purl.oclc.org/ooxml/drawingml/main" prst="rect">
                      <a:avLst/>
                    </a:prstGeom>
                  </pic:spPr>
                </pic:pic>
              </a:graphicData>
            </a:graphic>
          </wp:inline>
        </w:drawing>
      </w:r>
    </w:p>
    <w:p w:rsidR="71335796" w:rsidP="71335796" w:rsidRDefault="71335796" w14:paraId="6272517A" w14:textId="6E5DA8C5">
      <w:pPr>
        <w:pStyle w:val="figurecaption"/>
        <w:jc w:val="center"/>
        <w:rPr/>
      </w:pPr>
      <w:r w:rsidR="71335796">
        <w:rPr/>
        <w:t>Raspberry pi module</w:t>
      </w:r>
    </w:p>
    <w:p w:rsidR="71335796" w:rsidP="71335796" w:rsidRDefault="71335796" w14:paraId="5E9CF60A" w14:textId="44D97991">
      <w:pPr>
        <w:pStyle w:val="Normal"/>
      </w:pPr>
    </w:p>
    <w:p w:rsidR="6BA77F79" w:rsidP="6BA77F79" w:rsidRDefault="6BA77F79" w14:paraId="264BDD96" w14:textId="611E59E1">
      <w:pPr>
        <w:pStyle w:val="bulletlist"/>
        <w:numPr>
          <w:numId w:val="0"/>
        </w:numPr>
        <w:ind w:start="0pt"/>
        <w:rPr>
          <w:b w:val="0"/>
          <w:bCs w:val="0"/>
        </w:rPr>
      </w:pPr>
      <w:r w:rsidR="6BA77F79">
        <w:rPr>
          <w:b w:val="0"/>
          <w:bCs w:val="0"/>
        </w:rPr>
        <w:t>Raspberry Pi (</w:t>
      </w:r>
      <w:r w:rsidRPr="6BA77F79" w:rsidR="6BA77F79">
        <w:rPr>
          <w:b w:val="0"/>
          <w:bCs w:val="0"/>
          <w:i w:val="1"/>
          <w:iCs w:val="1"/>
        </w:rPr>
        <w:t>figure 1</w:t>
      </w:r>
      <w:r w:rsidR="6BA77F79">
        <w:rPr>
          <w:b w:val="0"/>
          <w:bCs w:val="0"/>
        </w:rPr>
        <w:t>) is an efficient credit card-sized computer that is cost-effective and portable, and used in embedded system for application specific software implementations. Raspberry Pi foundation to enlighten and empower computer science teaching in schools and other developing countries. Since its creation, various open-source communities have been contributing to open-source apps, operating systems, and various other small form factor computers similar to Raspberry Pi. Raspberry Pi is a full-fledged Computer that can be considered for almost all computing-intensive tasks. [</w:t>
      </w:r>
      <w:r w:rsidRPr="6BA77F79" w:rsidR="6BA77F79">
        <w:rPr>
          <w:b w:val="0"/>
          <w:bCs w:val="0"/>
          <w:sz w:val="16"/>
          <w:szCs w:val="16"/>
        </w:rPr>
        <w:t>9]</w:t>
      </w:r>
    </w:p>
    <w:p w:rsidR="3305EC18" w:rsidP="71335796" w:rsidRDefault="3305EC18" w14:paraId="791931FC" w14:textId="0C30CAC1">
      <w:pPr>
        <w:pStyle w:val="Heading2"/>
        <w:bidi w:val="0"/>
        <w:spacing w:before="6pt" w:beforeAutospacing="0" w:after="3pt" w:afterAutospacing="0" w:line="12.95pt" w:lineRule="auto"/>
        <w:ind w:start="0pt" w:end="0pt" w:hanging="0pt"/>
        <w:jc w:val="start"/>
        <w:rPr/>
      </w:pPr>
      <w:r w:rsidR="37967BF9">
        <w:rPr/>
        <w:t>Camera module</w:t>
      </w:r>
    </w:p>
    <w:p w:rsidR="0C883117" w:rsidP="0C883117" w:rsidRDefault="0C883117" w14:paraId="09702D32" w14:textId="34A35B2E">
      <w:pPr>
        <w:pStyle w:val="Normal"/>
      </w:pPr>
      <w:r>
        <w:drawing>
          <wp:inline wp14:editId="257AC554" wp14:anchorId="7754F098">
            <wp:extent cx="3332988" cy="1104052"/>
            <wp:effectExtent l="0" t="0" r="0" b="0"/>
            <wp:docPr id="845275419" name="" title=""/>
            <wp:cNvGraphicFramePr>
              <a:graphicFrameLocks noChangeAspect="1"/>
            </wp:cNvGraphicFramePr>
            <a:graphic>
              <a:graphicData uri="http://schemas.openxmlformats.org/drawingml/2006/picture">
                <pic:pic>
                  <pic:nvPicPr>
                    <pic:cNvPr id="0" name=""/>
                    <pic:cNvPicPr/>
                  </pic:nvPicPr>
                  <pic:blipFill>
                    <a:blip r:embed="R4ccc3a1f400c4c9d">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3332988" cy="1104052"/>
                    </a:xfrm>
                    <a:prstGeom prst="rect">
                      <a:avLst/>
                    </a:prstGeom>
                  </pic:spPr>
                </pic:pic>
              </a:graphicData>
            </a:graphic>
          </wp:inline>
        </w:drawing>
      </w:r>
    </w:p>
    <w:p w:rsidR="5D119FE4" w:rsidP="71335796" w:rsidRDefault="5D119FE4" w14:paraId="79690C90" w14:textId="6E01AC06">
      <w:pPr>
        <w:pStyle w:val="figurecaption"/>
        <w:jc w:val="center"/>
        <w:rPr/>
      </w:pPr>
      <w:r w:rsidR="71335796">
        <w:rPr/>
        <w:t>Camera module specifications</w:t>
      </w:r>
    </w:p>
    <w:p w:rsidR="5D119FE4" w:rsidP="5D119FE4" w:rsidRDefault="5D119FE4" w14:paraId="23CC7F85" w14:textId="34A35B2E">
      <w:pPr>
        <w:pStyle w:val="Normal"/>
      </w:pPr>
    </w:p>
    <w:p w:rsidR="3305EC18" w:rsidP="3305EC18" w:rsidRDefault="3305EC18" w14:paraId="68FBD535" w14:textId="67F140A1">
      <w:pPr>
        <w:pStyle w:val="BodyText"/>
      </w:pPr>
      <w:r w:rsidR="6BA77F79">
        <w:rPr/>
        <w:t xml:space="preserve"> A fixed lens with a resolution of 5 megapixels is integrated with the camera module’s board. This camera board can capture with a resolution of 2592 x 1944 pixels. It is capable of </w:t>
      </w:r>
      <w:r w:rsidR="6BA77F79">
        <w:rPr/>
        <w:t>recording high</w:t>
      </w:r>
      <w:r w:rsidR="6BA77F79">
        <w:rPr/>
        <w:t xml:space="preserve"> quality videos that supports 1080p @ 30fps, 720p @ 60fps and 640x480p 60/90 format.</w:t>
      </w:r>
    </w:p>
    <w:p w:rsidR="0C883117" w:rsidP="0C883117" w:rsidRDefault="0C883117" w14:paraId="79835791" w14:textId="7CBF9F6C">
      <w:pPr>
        <w:pStyle w:val="Heading2"/>
        <w:rPr/>
      </w:pPr>
      <w:r w:rsidR="37967BF9">
        <w:rPr/>
        <w:t>Benchmark</w:t>
      </w:r>
    </w:p>
    <w:p w:rsidR="71335796" w:rsidP="71335796" w:rsidRDefault="71335796" w14:paraId="5B1BA61F" w14:textId="4FA3C717">
      <w:pPr>
        <w:pStyle w:val="tablehead"/>
        <w:tabs>
          <w:tab w:val="num" w:leader="none" w:pos="1080"/>
        </w:tabs>
        <w:bidi w:val="0"/>
        <w:spacing w:before="12pt" w:beforeAutospacing="0" w:after="6pt" w:afterAutospacing="0" w:line="10.8pt" w:lineRule="auto"/>
        <w:ind w:start="0pt" w:end="0pt"/>
        <w:jc w:val="center"/>
        <w:rPr>
          <w:rFonts w:ascii="Times New Roman" w:hAnsi="Times New Roman" w:eastAsia="Times New Roman" w:cs="Times New Roman"/>
          <w:b w:val="0"/>
          <w:bCs w:val="0"/>
          <w:i w:val="0"/>
          <w:iCs w:val="0"/>
          <w:smallCaps w:val="1"/>
          <w:noProof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smallCaps w:val="1"/>
          <w:noProof w:val="0"/>
          <w:color w:val="000000" w:themeColor="text1" w:themeTint="FF" w:themeShade="FF"/>
          <w:sz w:val="16"/>
          <w:szCs w:val="16"/>
          <w:lang w:val="en-US"/>
        </w:rPr>
        <w:t>Benchmark of Various models</w:t>
      </w:r>
    </w:p>
    <w:tbl>
      <w:tblPr>
        <w:tblStyle w:val="TableNormal"/>
        <w:tblW w:w="0pt" w:type="auto"/>
        <w:jc w:val="center"/>
        <w:tblLayout w:type="fixed"/>
        <w:tblLook w:val="0000" w:firstRow="0" w:lastRow="0" w:firstColumn="0" w:lastColumn="0" w:noHBand="0" w:noVBand="0"/>
      </w:tblPr>
      <w:tblGrid>
        <w:gridCol w:w="78.75pt"/>
        <w:gridCol w:w="42.75pt"/>
        <w:gridCol w:w="44.25pt"/>
        <w:gridCol w:w="48pt"/>
        <w:gridCol w:w="39pt"/>
      </w:tblGrid>
      <w:tr w:rsidR="71335796" w:rsidTr="71335796" w14:paraId="2F8F3FB0">
        <w:trPr>
          <w:trHeight w:val="225"/>
        </w:trPr>
        <w:tc>
          <w:tcPr>
            <w:tcW w:w="78.75pt" w:type="dxa"/>
            <w:tcBorders>
              <w:top w:val="single" w:sz="6"/>
              <w:left w:val="single" w:sz="6"/>
              <w:bottom w:val="single" w:sz="6"/>
              <w:right w:val="single" w:sz="6"/>
            </w:tcBorders>
            <w:tcMar/>
            <w:vAlign w:val="center"/>
          </w:tcPr>
          <w:p w:rsidR="71335796" w:rsidP="71335796" w:rsidRDefault="71335796" w14:paraId="13A18537" w14:textId="20BE068E">
            <w:pPr>
              <w:pStyle w:val="tablecolsubhead"/>
              <w:jc w:val="center"/>
              <w:rPr>
                <w:rFonts w:ascii="Times New Roman" w:hAnsi="Times New Roman" w:eastAsia="Times New Roman" w:cs="Times New Roman"/>
                <w:b w:val="1"/>
                <w:bCs w:val="1"/>
                <w:i w:val="1"/>
                <w:iCs w:val="1"/>
                <w:caps w:val="0"/>
                <w:smallCaps w:val="0"/>
                <w:color w:val="000000" w:themeColor="text1" w:themeTint="FF" w:themeShade="FF"/>
                <w:sz w:val="15"/>
                <w:szCs w:val="15"/>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15"/>
                <w:szCs w:val="15"/>
                <w:lang w:val="en-US"/>
              </w:rPr>
              <w:t>Network</w:t>
            </w:r>
          </w:p>
        </w:tc>
        <w:tc>
          <w:tcPr>
            <w:tcW w:w="42.75pt" w:type="dxa"/>
            <w:tcBorders>
              <w:top w:val="single" w:sz="6"/>
              <w:left w:val="single" w:sz="6"/>
              <w:bottom w:val="single" w:sz="6"/>
              <w:right w:val="single" w:sz="6"/>
            </w:tcBorders>
            <w:tcMar/>
            <w:vAlign w:val="center"/>
          </w:tcPr>
          <w:p w:rsidR="71335796" w:rsidP="71335796" w:rsidRDefault="71335796" w14:paraId="2891D3AB" w14:textId="0A677874">
            <w:pPr>
              <w:pStyle w:val="tablecolsubhead"/>
              <w:bidi w:val="0"/>
              <w:spacing w:before="0pt" w:beforeAutospacing="0" w:after="0pt" w:afterAutospacing="0" w:line="12.95pt" w:lineRule="auto"/>
              <w:ind w:start="0pt" w:end="0pt"/>
              <w:jc w:val="center"/>
              <w:rPr>
                <w:rFonts w:ascii="Times New Roman" w:hAnsi="Times New Roman" w:eastAsia="Times New Roman" w:cs="Times New Roman"/>
                <w:b w:val="1"/>
                <w:bCs w:val="1"/>
                <w:i w:val="1"/>
                <w:iCs w:val="1"/>
                <w:caps w:val="0"/>
                <w:smallCaps w:val="0"/>
                <w:color w:val="000000" w:themeColor="text1" w:themeTint="FF" w:themeShade="FF"/>
                <w:sz w:val="15"/>
                <w:szCs w:val="15"/>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15"/>
                <w:szCs w:val="15"/>
                <w:lang w:val="en-US"/>
              </w:rPr>
              <w:t>Top 1</w:t>
            </w:r>
          </w:p>
        </w:tc>
        <w:tc>
          <w:tcPr>
            <w:tcW w:w="44.25pt" w:type="dxa"/>
            <w:tcBorders>
              <w:top w:val="single" w:sz="6"/>
              <w:left w:val="single" w:sz="6"/>
              <w:bottom w:val="single" w:sz="6"/>
              <w:right w:val="single" w:sz="6"/>
            </w:tcBorders>
            <w:tcMar/>
            <w:vAlign w:val="center"/>
          </w:tcPr>
          <w:p w:rsidR="71335796" w:rsidP="71335796" w:rsidRDefault="71335796" w14:paraId="2C12D896" w14:textId="5353BD4B">
            <w:pPr>
              <w:pStyle w:val="tablecolsubhead"/>
              <w:bidi w:val="0"/>
              <w:spacing w:before="0pt" w:beforeAutospacing="0" w:after="0pt" w:afterAutospacing="0" w:line="12.95pt" w:lineRule="auto"/>
              <w:ind w:start="0pt" w:end="0pt"/>
              <w:jc w:val="center"/>
              <w:rPr>
                <w:rFonts w:ascii="Times New Roman" w:hAnsi="Times New Roman" w:eastAsia="Times New Roman" w:cs="Times New Roman"/>
                <w:b w:val="1"/>
                <w:bCs w:val="1"/>
                <w:i w:val="1"/>
                <w:iCs w:val="1"/>
                <w:caps w:val="0"/>
                <w:smallCaps w:val="0"/>
                <w:color w:val="000000" w:themeColor="text1" w:themeTint="FF" w:themeShade="FF"/>
                <w:sz w:val="15"/>
                <w:szCs w:val="15"/>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15"/>
                <w:szCs w:val="15"/>
                <w:lang w:val="en-US"/>
              </w:rPr>
              <w:t>Params</w:t>
            </w:r>
          </w:p>
        </w:tc>
        <w:tc>
          <w:tcPr>
            <w:tcW w:w="48pt" w:type="dxa"/>
            <w:tcBorders>
              <w:top w:val="single" w:sz="6"/>
              <w:left w:val="single" w:sz="6"/>
              <w:bottom w:val="single" w:sz="6"/>
              <w:right w:val="single" w:sz="6"/>
            </w:tcBorders>
            <w:tcMar/>
            <w:vAlign w:val="center"/>
          </w:tcPr>
          <w:p w:rsidR="71335796" w:rsidP="71335796" w:rsidRDefault="71335796" w14:paraId="60AFAB9F" w14:textId="09D1B207">
            <w:pPr>
              <w:pStyle w:val="tablecolsubhead"/>
              <w:jc w:val="center"/>
              <w:rPr>
                <w:rFonts w:ascii="Times New Roman" w:hAnsi="Times New Roman" w:eastAsia="Times New Roman" w:cs="Times New Roman"/>
                <w:b w:val="1"/>
                <w:bCs w:val="1"/>
                <w:i w:val="1"/>
                <w:iCs w:val="1"/>
                <w:caps w:val="0"/>
                <w:smallCaps w:val="0"/>
                <w:color w:val="000000" w:themeColor="text1" w:themeTint="FF" w:themeShade="FF"/>
                <w:sz w:val="15"/>
                <w:szCs w:val="15"/>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15"/>
                <w:szCs w:val="15"/>
                <w:lang w:val="en-US"/>
              </w:rPr>
              <w:t>Mul-Adds</w:t>
            </w:r>
          </w:p>
        </w:tc>
        <w:tc>
          <w:tcPr>
            <w:tcW w:w="39pt" w:type="dxa"/>
            <w:tcBorders>
              <w:top w:val="single" w:sz="6"/>
              <w:left w:val="single" w:sz="6"/>
              <w:bottom w:val="single" w:sz="6"/>
              <w:right w:val="single" w:sz="6"/>
            </w:tcBorders>
            <w:tcMar/>
            <w:vAlign w:val="center"/>
          </w:tcPr>
          <w:p w:rsidR="71335796" w:rsidP="71335796" w:rsidRDefault="71335796" w14:paraId="3E06C791" w14:textId="7E9DBB64">
            <w:pPr>
              <w:pStyle w:val="tablecolsubhead"/>
              <w:jc w:val="center"/>
              <w:rPr>
                <w:rFonts w:ascii="Times New Roman" w:hAnsi="Times New Roman" w:eastAsia="Times New Roman" w:cs="Times New Roman"/>
                <w:b w:val="1"/>
                <w:bCs w:val="1"/>
                <w:i w:val="1"/>
                <w:iCs w:val="1"/>
                <w:caps w:val="0"/>
                <w:smallCaps w:val="0"/>
                <w:color w:val="000000" w:themeColor="text1" w:themeTint="FF" w:themeShade="FF"/>
                <w:sz w:val="15"/>
                <w:szCs w:val="15"/>
                <w:lang w:val="en-US"/>
              </w:rPr>
            </w:pPr>
            <w:r w:rsidRPr="71335796" w:rsidR="71335796">
              <w:rPr>
                <w:rFonts w:ascii="Times New Roman" w:hAnsi="Times New Roman" w:eastAsia="Times New Roman" w:cs="Times New Roman"/>
                <w:b w:val="1"/>
                <w:bCs w:val="1"/>
                <w:i w:val="1"/>
                <w:iCs w:val="1"/>
                <w:caps w:val="0"/>
                <w:smallCaps w:val="0"/>
                <w:color w:val="000000" w:themeColor="text1" w:themeTint="FF" w:themeShade="FF"/>
                <w:sz w:val="15"/>
                <w:szCs w:val="15"/>
                <w:lang w:val="en-US"/>
              </w:rPr>
              <w:t>CPU</w:t>
            </w:r>
          </w:p>
        </w:tc>
      </w:tr>
      <w:tr w:rsidR="71335796" w:rsidTr="71335796" w14:paraId="25A17EF2">
        <w:trPr>
          <w:trHeight w:val="315"/>
        </w:trPr>
        <w:tc>
          <w:tcPr>
            <w:tcW w:w="78.75pt" w:type="dxa"/>
            <w:tcBorders>
              <w:top w:val="single" w:sz="6"/>
              <w:left w:val="single" w:sz="6"/>
              <w:bottom w:val="single" w:sz="6"/>
              <w:right w:val="single" w:sz="6"/>
            </w:tcBorders>
            <w:tcMar/>
            <w:vAlign w:val="center"/>
          </w:tcPr>
          <w:p w:rsidR="71335796" w:rsidP="71335796" w:rsidRDefault="71335796" w14:paraId="4C6B75DC" w14:textId="22505805">
            <w:pPr>
              <w:pStyle w:val="tablecopy"/>
              <w:bidi w:val="0"/>
              <w:spacing w:before="0pt" w:beforeAutospacing="0" w:after="0pt" w:afterAutospacing="0" w:line="12.95pt" w:lineRule="auto"/>
              <w:ind w:start="0pt" w:end="0pt"/>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MobileNetV1</w:t>
            </w:r>
          </w:p>
        </w:tc>
        <w:tc>
          <w:tcPr>
            <w:tcW w:w="42.75pt" w:type="dxa"/>
            <w:tcBorders>
              <w:top w:val="single" w:sz="6"/>
              <w:left w:val="single" w:sz="6"/>
              <w:bottom w:val="single" w:sz="6"/>
              <w:right w:val="single" w:sz="6"/>
            </w:tcBorders>
            <w:tcMar/>
            <w:vAlign w:val="center"/>
          </w:tcPr>
          <w:p w:rsidR="71335796" w:rsidP="71335796" w:rsidRDefault="71335796" w14:paraId="79325C24" w14:textId="160270A5">
            <w:pPr>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70.6</w:t>
            </w:r>
          </w:p>
        </w:tc>
        <w:tc>
          <w:tcPr>
            <w:tcW w:w="44.25pt" w:type="dxa"/>
            <w:tcBorders>
              <w:top w:val="single" w:sz="6"/>
              <w:left w:val="single" w:sz="6"/>
              <w:bottom w:val="single" w:sz="6"/>
              <w:right w:val="single" w:sz="6"/>
            </w:tcBorders>
            <w:tcMar/>
            <w:vAlign w:val="center"/>
          </w:tcPr>
          <w:p w:rsidR="71335796" w:rsidP="71335796" w:rsidRDefault="71335796" w14:paraId="61DD7A9A" w14:textId="6D9D84B1">
            <w:pPr>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4.2M</w:t>
            </w:r>
          </w:p>
        </w:tc>
        <w:tc>
          <w:tcPr>
            <w:tcW w:w="48pt" w:type="dxa"/>
            <w:tcBorders>
              <w:top w:val="single" w:sz="6"/>
              <w:left w:val="single" w:sz="6"/>
              <w:bottom w:val="single" w:sz="6"/>
              <w:right w:val="single" w:sz="6"/>
            </w:tcBorders>
            <w:tcMar/>
            <w:vAlign w:val="center"/>
          </w:tcPr>
          <w:p w:rsidR="71335796" w:rsidP="71335796" w:rsidRDefault="71335796" w14:paraId="73D174A5" w14:textId="2840576B">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575M</w:t>
            </w:r>
          </w:p>
        </w:tc>
        <w:tc>
          <w:tcPr>
            <w:tcW w:w="39pt" w:type="dxa"/>
            <w:tcBorders>
              <w:top w:val="single" w:sz="6"/>
              <w:left w:val="single" w:sz="6"/>
              <w:bottom w:val="single" w:sz="6"/>
              <w:right w:val="single" w:sz="6"/>
            </w:tcBorders>
            <w:tcMar/>
            <w:vAlign w:val="center"/>
          </w:tcPr>
          <w:p w:rsidR="71335796" w:rsidP="71335796" w:rsidRDefault="71335796" w14:paraId="088A949E" w14:textId="719DD28C">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113ms</w:t>
            </w:r>
          </w:p>
        </w:tc>
      </w:tr>
      <w:tr w:rsidR="71335796" w:rsidTr="71335796" w14:paraId="4F1B6492">
        <w:trPr>
          <w:trHeight w:val="315"/>
        </w:trPr>
        <w:tc>
          <w:tcPr>
            <w:tcW w:w="78.75pt" w:type="dxa"/>
            <w:tcBorders>
              <w:top w:val="single" w:sz="6"/>
              <w:left w:val="single" w:sz="6"/>
              <w:bottom w:val="single" w:sz="6"/>
              <w:right w:val="single" w:sz="6"/>
            </w:tcBorders>
            <w:tcMar/>
            <w:vAlign w:val="center"/>
          </w:tcPr>
          <w:p w:rsidR="71335796" w:rsidP="71335796" w:rsidRDefault="71335796" w14:paraId="730AE7B3" w14:textId="0A2855D1">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ShuffleNet (1.5)</w:t>
            </w:r>
          </w:p>
        </w:tc>
        <w:tc>
          <w:tcPr>
            <w:tcW w:w="42.75pt" w:type="dxa"/>
            <w:tcBorders>
              <w:top w:val="single" w:sz="6"/>
              <w:left w:val="single" w:sz="6"/>
              <w:bottom w:val="single" w:sz="6"/>
              <w:right w:val="single" w:sz="6"/>
            </w:tcBorders>
            <w:tcMar/>
            <w:vAlign w:val="center"/>
          </w:tcPr>
          <w:p w:rsidR="71335796" w:rsidP="71335796" w:rsidRDefault="71335796" w14:paraId="4D584EB7" w14:textId="38349BF1">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71.5</w:t>
            </w:r>
          </w:p>
        </w:tc>
        <w:tc>
          <w:tcPr>
            <w:tcW w:w="44.25pt" w:type="dxa"/>
            <w:tcBorders>
              <w:top w:val="single" w:sz="6"/>
              <w:left w:val="single" w:sz="6"/>
              <w:bottom w:val="single" w:sz="6"/>
              <w:right w:val="single" w:sz="6"/>
            </w:tcBorders>
            <w:tcMar/>
            <w:vAlign w:val="center"/>
          </w:tcPr>
          <w:p w:rsidR="71335796" w:rsidP="71335796" w:rsidRDefault="71335796" w14:paraId="2810D8C6" w14:textId="66CE31A1">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3.4M</w:t>
            </w:r>
          </w:p>
        </w:tc>
        <w:tc>
          <w:tcPr>
            <w:tcW w:w="48pt" w:type="dxa"/>
            <w:tcBorders>
              <w:top w:val="single" w:sz="6"/>
              <w:left w:val="single" w:sz="6"/>
              <w:bottom w:val="single" w:sz="6"/>
              <w:right w:val="single" w:sz="6"/>
            </w:tcBorders>
            <w:tcMar/>
            <w:vAlign w:val="center"/>
          </w:tcPr>
          <w:p w:rsidR="71335796" w:rsidP="71335796" w:rsidRDefault="71335796" w14:paraId="5364E51B" w14:textId="6483B2FE">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292M</w:t>
            </w:r>
          </w:p>
        </w:tc>
        <w:tc>
          <w:tcPr>
            <w:tcW w:w="39pt" w:type="dxa"/>
            <w:tcBorders>
              <w:top w:val="single" w:sz="6"/>
              <w:left w:val="single" w:sz="6"/>
              <w:bottom w:val="single" w:sz="6"/>
              <w:right w:val="single" w:sz="6"/>
            </w:tcBorders>
            <w:tcMar/>
            <w:vAlign w:val="center"/>
          </w:tcPr>
          <w:p w:rsidR="71335796" w:rsidP="71335796" w:rsidRDefault="71335796" w14:paraId="739A3454" w14:textId="52AE9217">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w:t>
            </w:r>
          </w:p>
        </w:tc>
      </w:tr>
      <w:tr w:rsidR="71335796" w:rsidTr="71335796" w14:paraId="14D96F5C">
        <w:trPr>
          <w:trHeight w:val="315"/>
        </w:trPr>
        <w:tc>
          <w:tcPr>
            <w:tcW w:w="78.75pt" w:type="dxa"/>
            <w:tcBorders>
              <w:top w:val="single" w:sz="6"/>
              <w:left w:val="single" w:sz="6"/>
              <w:bottom w:val="single" w:sz="6"/>
              <w:right w:val="single" w:sz="6"/>
            </w:tcBorders>
            <w:tcMar/>
            <w:vAlign w:val="center"/>
          </w:tcPr>
          <w:p w:rsidR="71335796" w:rsidP="71335796" w:rsidRDefault="71335796" w14:paraId="61BC0095" w14:textId="62C29162">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ShuffleNet (x2)</w:t>
            </w:r>
          </w:p>
        </w:tc>
        <w:tc>
          <w:tcPr>
            <w:tcW w:w="42.75pt" w:type="dxa"/>
            <w:tcBorders>
              <w:top w:val="single" w:sz="6"/>
              <w:left w:val="single" w:sz="6"/>
              <w:bottom w:val="single" w:sz="6"/>
              <w:right w:val="single" w:sz="6"/>
            </w:tcBorders>
            <w:tcMar/>
            <w:vAlign w:val="center"/>
          </w:tcPr>
          <w:p w:rsidR="71335796" w:rsidP="71335796" w:rsidRDefault="71335796" w14:paraId="6206F0A9" w14:textId="150309D8">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73.7</w:t>
            </w:r>
          </w:p>
        </w:tc>
        <w:tc>
          <w:tcPr>
            <w:tcW w:w="44.25pt" w:type="dxa"/>
            <w:tcBorders>
              <w:top w:val="single" w:sz="6"/>
              <w:left w:val="single" w:sz="6"/>
              <w:bottom w:val="single" w:sz="6"/>
              <w:right w:val="single" w:sz="6"/>
            </w:tcBorders>
            <w:tcMar/>
            <w:vAlign w:val="center"/>
          </w:tcPr>
          <w:p w:rsidR="71335796" w:rsidP="71335796" w:rsidRDefault="71335796" w14:paraId="1A05CEE5" w14:textId="3B45272C">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5.4M</w:t>
            </w:r>
          </w:p>
        </w:tc>
        <w:tc>
          <w:tcPr>
            <w:tcW w:w="48pt" w:type="dxa"/>
            <w:tcBorders>
              <w:top w:val="single" w:sz="6"/>
              <w:left w:val="single" w:sz="6"/>
              <w:bottom w:val="single" w:sz="6"/>
              <w:right w:val="single" w:sz="6"/>
            </w:tcBorders>
            <w:tcMar/>
            <w:vAlign w:val="center"/>
          </w:tcPr>
          <w:p w:rsidR="71335796" w:rsidP="71335796" w:rsidRDefault="71335796" w14:paraId="669FAF6B" w14:textId="18819AE6">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524M</w:t>
            </w:r>
          </w:p>
        </w:tc>
        <w:tc>
          <w:tcPr>
            <w:tcW w:w="39pt" w:type="dxa"/>
            <w:tcBorders>
              <w:top w:val="single" w:sz="6"/>
              <w:left w:val="single" w:sz="6"/>
              <w:bottom w:val="single" w:sz="6"/>
              <w:right w:val="single" w:sz="6"/>
            </w:tcBorders>
            <w:tcMar/>
            <w:vAlign w:val="center"/>
          </w:tcPr>
          <w:p w:rsidR="71335796" w:rsidP="71335796" w:rsidRDefault="71335796" w14:paraId="4D2FF9F7" w14:textId="3131E0A5">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w:t>
            </w:r>
          </w:p>
        </w:tc>
      </w:tr>
      <w:tr w:rsidR="71335796" w:rsidTr="71335796" w14:paraId="58A67BA1">
        <w:trPr>
          <w:trHeight w:val="315"/>
        </w:trPr>
        <w:tc>
          <w:tcPr>
            <w:tcW w:w="78.75pt" w:type="dxa"/>
            <w:tcBorders>
              <w:top w:val="single" w:sz="6"/>
              <w:left w:val="single" w:sz="6"/>
              <w:bottom w:val="single" w:sz="6"/>
              <w:right w:val="single" w:sz="6"/>
            </w:tcBorders>
            <w:tcMar/>
            <w:vAlign w:val="center"/>
          </w:tcPr>
          <w:p w:rsidR="71335796" w:rsidP="71335796" w:rsidRDefault="71335796" w14:paraId="58AB5B87" w14:textId="1805B188">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NasNet-A</w:t>
            </w:r>
          </w:p>
        </w:tc>
        <w:tc>
          <w:tcPr>
            <w:tcW w:w="42.75pt" w:type="dxa"/>
            <w:tcBorders>
              <w:top w:val="single" w:sz="6"/>
              <w:left w:val="single" w:sz="6"/>
              <w:bottom w:val="single" w:sz="6"/>
              <w:right w:val="single" w:sz="6"/>
            </w:tcBorders>
            <w:tcMar/>
            <w:vAlign w:val="center"/>
          </w:tcPr>
          <w:p w:rsidR="71335796" w:rsidP="71335796" w:rsidRDefault="71335796" w14:paraId="3F4F1E73" w14:textId="74C31A72">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74.0</w:t>
            </w:r>
          </w:p>
        </w:tc>
        <w:tc>
          <w:tcPr>
            <w:tcW w:w="44.25pt" w:type="dxa"/>
            <w:tcBorders>
              <w:top w:val="single" w:sz="6"/>
              <w:left w:val="single" w:sz="6"/>
              <w:bottom w:val="single" w:sz="6"/>
              <w:right w:val="single" w:sz="6"/>
            </w:tcBorders>
            <w:tcMar/>
            <w:vAlign w:val="center"/>
          </w:tcPr>
          <w:p w:rsidR="71335796" w:rsidP="71335796" w:rsidRDefault="71335796" w14:paraId="4B17E186" w14:textId="2CC73C3C">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5.3&lt;</w:t>
            </w:r>
          </w:p>
        </w:tc>
        <w:tc>
          <w:tcPr>
            <w:tcW w:w="48pt" w:type="dxa"/>
            <w:tcBorders>
              <w:top w:val="single" w:sz="6"/>
              <w:left w:val="single" w:sz="6"/>
              <w:bottom w:val="single" w:sz="6"/>
              <w:right w:val="single" w:sz="6"/>
            </w:tcBorders>
            <w:tcMar/>
            <w:vAlign w:val="center"/>
          </w:tcPr>
          <w:p w:rsidR="71335796" w:rsidP="71335796" w:rsidRDefault="71335796" w14:paraId="3B301E2D" w14:textId="26AC4A63">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565M</w:t>
            </w:r>
          </w:p>
        </w:tc>
        <w:tc>
          <w:tcPr>
            <w:tcW w:w="39pt" w:type="dxa"/>
            <w:tcBorders>
              <w:top w:val="single" w:sz="6"/>
              <w:left w:val="single" w:sz="6"/>
              <w:bottom w:val="single" w:sz="6"/>
              <w:right w:val="single" w:sz="6"/>
            </w:tcBorders>
            <w:tcMar/>
            <w:vAlign w:val="center"/>
          </w:tcPr>
          <w:p w:rsidR="71335796" w:rsidP="71335796" w:rsidRDefault="71335796" w14:paraId="6EA9B088" w14:textId="270471D3">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183ms</w:t>
            </w:r>
          </w:p>
        </w:tc>
      </w:tr>
      <w:tr w:rsidR="71335796" w:rsidTr="71335796" w14:paraId="04E73103">
        <w:trPr>
          <w:trHeight w:val="315"/>
        </w:trPr>
        <w:tc>
          <w:tcPr>
            <w:tcW w:w="78.75pt" w:type="dxa"/>
            <w:tcBorders>
              <w:top w:val="single" w:sz="6"/>
              <w:left w:val="single" w:sz="6"/>
              <w:bottom w:val="single" w:sz="6"/>
              <w:right w:val="single" w:sz="6"/>
            </w:tcBorders>
            <w:tcMar/>
            <w:vAlign w:val="center"/>
          </w:tcPr>
          <w:p w:rsidR="71335796" w:rsidP="71335796" w:rsidRDefault="71335796" w14:paraId="3635D78F" w14:textId="70E010BB">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MobileNetV2</w:t>
            </w:r>
          </w:p>
        </w:tc>
        <w:tc>
          <w:tcPr>
            <w:tcW w:w="42.75pt" w:type="dxa"/>
            <w:tcBorders>
              <w:top w:val="single" w:sz="6"/>
              <w:left w:val="single" w:sz="6"/>
              <w:bottom w:val="single" w:sz="6"/>
              <w:right w:val="single" w:sz="6"/>
            </w:tcBorders>
            <w:tcMar/>
            <w:vAlign w:val="center"/>
          </w:tcPr>
          <w:p w:rsidR="71335796" w:rsidP="71335796" w:rsidRDefault="71335796" w14:paraId="5D5ACD7F" w14:textId="733F5332">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72.0</w:t>
            </w:r>
          </w:p>
        </w:tc>
        <w:tc>
          <w:tcPr>
            <w:tcW w:w="44.25pt" w:type="dxa"/>
            <w:tcBorders>
              <w:top w:val="single" w:sz="6"/>
              <w:left w:val="single" w:sz="6"/>
              <w:bottom w:val="single" w:sz="6"/>
              <w:right w:val="single" w:sz="6"/>
            </w:tcBorders>
            <w:tcMar/>
            <w:vAlign w:val="center"/>
          </w:tcPr>
          <w:p w:rsidR="71335796" w:rsidP="71335796" w:rsidRDefault="71335796" w14:paraId="41A3B4EE" w14:textId="18F7DF03">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3.4M</w:t>
            </w:r>
          </w:p>
        </w:tc>
        <w:tc>
          <w:tcPr>
            <w:tcW w:w="48pt" w:type="dxa"/>
            <w:tcBorders>
              <w:top w:val="single" w:sz="6"/>
              <w:left w:val="single" w:sz="6"/>
              <w:bottom w:val="single" w:sz="6"/>
              <w:right w:val="single" w:sz="6"/>
            </w:tcBorders>
            <w:tcMar/>
            <w:vAlign w:val="center"/>
          </w:tcPr>
          <w:p w:rsidR="71335796" w:rsidP="71335796" w:rsidRDefault="71335796" w14:paraId="681B3B71" w14:textId="5515CFEE">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300M</w:t>
            </w:r>
          </w:p>
        </w:tc>
        <w:tc>
          <w:tcPr>
            <w:tcW w:w="39pt" w:type="dxa"/>
            <w:tcBorders>
              <w:top w:val="single" w:sz="6"/>
              <w:left w:val="single" w:sz="6"/>
              <w:bottom w:val="single" w:sz="6"/>
              <w:right w:val="single" w:sz="6"/>
            </w:tcBorders>
            <w:tcMar/>
            <w:vAlign w:val="center"/>
          </w:tcPr>
          <w:p w:rsidR="71335796" w:rsidP="71335796" w:rsidRDefault="71335796" w14:paraId="60CF49F0" w14:textId="6E039C40">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75ms</w:t>
            </w:r>
          </w:p>
        </w:tc>
      </w:tr>
      <w:tr w:rsidR="71335796" w:rsidTr="71335796" w14:paraId="0184B885">
        <w:trPr>
          <w:trHeight w:val="315"/>
        </w:trPr>
        <w:tc>
          <w:tcPr>
            <w:tcW w:w="78.75pt" w:type="dxa"/>
            <w:tcBorders>
              <w:top w:val="single" w:sz="6"/>
              <w:left w:val="single" w:sz="6"/>
              <w:bottom w:val="single" w:sz="6"/>
              <w:right w:val="single" w:sz="6"/>
            </w:tcBorders>
            <w:tcMar/>
            <w:vAlign w:val="center"/>
          </w:tcPr>
          <w:p w:rsidR="71335796" w:rsidP="71335796" w:rsidRDefault="71335796" w14:paraId="2D167EE4" w14:textId="0A0C3559">
            <w:pPr>
              <w:pStyle w:val="tablecopy"/>
              <w:spacing w:line="12.95pt" w:lineRule="auto"/>
              <w:jc w:val="both"/>
              <w:rPr>
                <w:rFonts w:ascii="Times New Roman" w:hAnsi="Times New Roman" w:eastAsia="Times New Roman" w:cs="Times New Roman"/>
                <w:b w:val="0"/>
                <w:bCs w:val="0"/>
                <w:i w:val="0"/>
                <w:iCs w:val="0"/>
                <w:caps w:val="0"/>
                <w:smallCaps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lang w:val="en-US"/>
              </w:rPr>
              <w:t>MobileNetV2 (1.4)</w:t>
            </w:r>
          </w:p>
        </w:tc>
        <w:tc>
          <w:tcPr>
            <w:tcW w:w="42.75pt" w:type="dxa"/>
            <w:tcBorders>
              <w:top w:val="single" w:sz="6"/>
              <w:left w:val="single" w:sz="6"/>
              <w:bottom w:val="single" w:sz="6"/>
              <w:right w:val="single" w:sz="6"/>
            </w:tcBorders>
            <w:tcMar/>
            <w:vAlign w:val="center"/>
          </w:tcPr>
          <w:p w:rsidR="71335796" w:rsidP="71335796" w:rsidRDefault="71335796" w14:paraId="73CBEBB0" w14:textId="52710AA4">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74.7</w:t>
            </w:r>
          </w:p>
        </w:tc>
        <w:tc>
          <w:tcPr>
            <w:tcW w:w="44.25pt" w:type="dxa"/>
            <w:tcBorders>
              <w:top w:val="single" w:sz="6"/>
              <w:left w:val="single" w:sz="6"/>
              <w:bottom w:val="single" w:sz="6"/>
              <w:right w:val="single" w:sz="6"/>
            </w:tcBorders>
            <w:tcMar/>
            <w:vAlign w:val="center"/>
          </w:tcPr>
          <w:p w:rsidR="71335796" w:rsidP="71335796" w:rsidRDefault="71335796" w14:paraId="2FB55703" w14:textId="051DC610">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6.9M</w:t>
            </w:r>
          </w:p>
        </w:tc>
        <w:tc>
          <w:tcPr>
            <w:tcW w:w="48pt" w:type="dxa"/>
            <w:tcBorders>
              <w:top w:val="single" w:sz="6"/>
              <w:left w:val="single" w:sz="6"/>
              <w:bottom w:val="single" w:sz="6"/>
              <w:right w:val="single" w:sz="6"/>
            </w:tcBorders>
            <w:tcMar/>
            <w:vAlign w:val="center"/>
          </w:tcPr>
          <w:p w:rsidR="71335796" w:rsidP="71335796" w:rsidRDefault="71335796" w14:paraId="1088BA25" w14:textId="5E0BFA94">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585M</w:t>
            </w:r>
          </w:p>
        </w:tc>
        <w:tc>
          <w:tcPr>
            <w:tcW w:w="39pt" w:type="dxa"/>
            <w:tcBorders>
              <w:top w:val="single" w:sz="6"/>
              <w:left w:val="single" w:sz="6"/>
              <w:bottom w:val="single" w:sz="6"/>
              <w:right w:val="single" w:sz="6"/>
            </w:tcBorders>
            <w:tcMar/>
            <w:vAlign w:val="center"/>
          </w:tcPr>
          <w:p w:rsidR="71335796" w:rsidP="71335796" w:rsidRDefault="71335796" w14:paraId="55213993" w14:textId="0CF2FD42">
            <w:pPr>
              <w:pStyle w:val="Normal"/>
              <w:jc w:val="center"/>
              <w:rPr>
                <w:rFonts w:ascii="Times New Roman" w:hAnsi="Times New Roman" w:eastAsia="Times New Roman" w:cs="Times New Roman"/>
                <w:b w:val="0"/>
                <w:bCs w:val="0"/>
                <w:i w:val="0"/>
                <w:iCs w:val="0"/>
                <w:caps w:val="0"/>
                <w:smallCaps w:val="0"/>
                <w:color w:val="000000" w:themeColor="text1" w:themeTint="FF" w:themeShade="FF"/>
                <w:sz w:val="16"/>
                <w:szCs w:val="16"/>
              </w:rPr>
            </w:pPr>
            <w:r w:rsidRPr="71335796" w:rsidR="71335796">
              <w:rPr>
                <w:rFonts w:ascii="Times New Roman" w:hAnsi="Times New Roman" w:eastAsia="Times New Roman" w:cs="Times New Roman"/>
                <w:b w:val="0"/>
                <w:bCs w:val="0"/>
                <w:i w:val="0"/>
                <w:iCs w:val="0"/>
                <w:caps w:val="0"/>
                <w:smallCaps w:val="0"/>
                <w:color w:val="000000" w:themeColor="text1" w:themeTint="FF" w:themeShade="FF"/>
                <w:sz w:val="16"/>
                <w:szCs w:val="16"/>
              </w:rPr>
              <w:t>143ms</w:t>
            </w:r>
          </w:p>
        </w:tc>
      </w:tr>
    </w:tbl>
    <w:p w:rsidR="5D119FE4" w:rsidP="5D119FE4" w:rsidRDefault="5D119FE4" w14:paraId="39FCA7B0" w14:textId="6EB7496F">
      <w:pPr>
        <w:pStyle w:val="Normal"/>
      </w:pPr>
    </w:p>
    <w:p xmlns:wp14="http://schemas.microsoft.com/office/word/2010/wordml" w:rsidRPr="005B520E" w:rsidR="009303D9" w:rsidP="6BA77F79" w:rsidRDefault="009303D9" w14:paraId="63DFC59C" wp14:textId="20DBFB29">
      <w:pPr>
        <w:pStyle w:val="bulletlist"/>
        <w:numPr>
          <w:numId w:val="0"/>
        </w:numPr>
        <w:ind w:start="0pt" w:firstLine="0pt"/>
      </w:pPr>
      <w:r w:rsidR="6BA77F79">
        <w:rPr/>
        <w:t xml:space="preserve">Executing a surveillance system can require a moderate processing power (lesser number of parameters as depicted in Table </w:t>
      </w:r>
      <w:r w:rsidR="6BA77F79">
        <w:rPr/>
        <w:t>III)</w:t>
      </w:r>
      <w:r w:rsidR="6BA77F79">
        <w:rPr/>
        <w:t xml:space="preserve"> and it can be difficult to afford for small business or an average household, the Raspberry Pi 4 has enough processing to run a surveillance system, monitor for threats and is affordable compared to other surveillance systems.</w:t>
      </w:r>
    </w:p>
    <w:p xmlns:wp14="http://schemas.microsoft.com/office/word/2010/wordml" w:rsidRPr="005B520E" w:rsidR="009303D9" w:rsidP="00E7596C" w:rsidRDefault="009303D9" w14:paraId="7C907F96" wp14:textId="6F8ECE07">
      <w:pPr>
        <w:pStyle w:val="bulletlist"/>
        <w:rPr>
          <w:rFonts w:ascii="Times New Roman" w:hAnsi="Times New Roman" w:eastAsia="Times New Roman" w:cs="Times New Roman"/>
        </w:rPr>
      </w:pPr>
      <w:r w:rsidR="0C883117">
        <w:rPr/>
        <w:t>A Raspberry Pi is capable of getting up to ~0.9 frames per second when applying deep learning for object detection with Python and OpenCV which is fast enough for a surveillance system and using multiprocessing, the system can become much more efficient.</w:t>
      </w:r>
      <w:proofErr w:type="spellStart"/>
      <w:proofErr w:type="spellEnd"/>
      <w:proofErr w:type="spellStart"/>
      <w:proofErr w:type="spellEnd"/>
      <w:proofErr w:type="spellStart"/>
      <w:proofErr w:type="spellEnd"/>
      <w:proofErr w:type="spellStart"/>
      <w:proofErr w:type="spellEnd"/>
    </w:p>
    <w:p w:rsidR="0C883117" w:rsidP="0C883117" w:rsidRDefault="0C883117" w14:paraId="4BE0D76D" w14:textId="2BA4946D">
      <w:pPr>
        <w:pStyle w:val="bulletlist"/>
        <w:rPr>
          <w:rFonts w:ascii="Times New Roman" w:hAnsi="Times New Roman" w:eastAsia="Times New Roman" w:cs="Times New Roman"/>
        </w:rPr>
      </w:pPr>
      <w:r w:rsidR="0C883117">
        <w:rPr/>
        <w:t>Raspberry Pi temperatures approach, but not exceed, the 80°C point where thermal throttling of the CPU would occur during inferencing using TensorFlow and TensorFlow Lite models.</w:t>
      </w:r>
    </w:p>
    <w:p xmlns:wp14="http://schemas.microsoft.com/office/word/2010/wordml" w:rsidRPr="005B520E" w:rsidR="009303D9" w:rsidP="71335796" w:rsidRDefault="009303D9" w14:paraId="0EEEE999" wp14:textId="4E4DF381">
      <w:pPr>
        <w:pStyle w:val="bulletlist"/>
        <w:numPr>
          <w:numId w:val="0"/>
        </w:numPr>
        <w:ind w:start="0pt" w:firstLine="0pt"/>
      </w:pPr>
      <w:r w:rsidR="71335796">
        <w:rPr/>
        <w:t xml:space="preserve">Benchmarks using the AI2GO platform and the binary weight network models shows inferencing time competitive with the NVIDIA Jetson Nano using their </w:t>
      </w:r>
      <w:proofErr w:type="spellStart"/>
      <w:r w:rsidR="71335796">
        <w:rPr/>
        <w:t>TensorRT</w:t>
      </w:r>
      <w:proofErr w:type="spellEnd"/>
      <w:r w:rsidR="71335796">
        <w:rPr/>
        <w:t xml:space="preserve"> optimized models.</w:t>
      </w:r>
    </w:p>
    <w:p xmlns:wp14="http://schemas.microsoft.com/office/word/2010/wordml" w:rsidRPr="005B520E" w:rsidR="009303D9" w:rsidP="0C883117" w:rsidRDefault="009303D9" w14:paraId="42BA6ECB" wp14:textId="32E0EB08">
      <w:pPr>
        <w:pStyle w:val="Heading1"/>
        <w:rPr/>
      </w:pPr>
      <w:r w:rsidR="37967BF9">
        <w:rPr/>
        <w:t>Proposed model</w:t>
      </w:r>
    </w:p>
    <w:p xmlns:wp14="http://schemas.microsoft.com/office/word/2010/wordml" w:rsidRPr="005B520E" w:rsidR="009303D9" w:rsidP="0C883117" w:rsidRDefault="009303D9" w14:paraId="0F6745C3" wp14:textId="3A93BE6E">
      <w:pPr>
        <w:pStyle w:val="BodyText"/>
      </w:pPr>
      <w:r w:rsidR="6BA77F79">
        <w:rPr/>
        <w:t xml:space="preserve">Our proposed model is a smart surveillance system that runs with no necessary human intervention and constantly monitors the area. The system will alert the user when a threat is detected and classified depending on the classification and nature of threat, concerned authorities may be alerted. The surveillance system’s is workflow is represented in </w:t>
      </w:r>
      <w:r w:rsidRPr="6BA77F79" w:rsidR="6BA77F79">
        <w:rPr>
          <w:i w:val="1"/>
          <w:iCs w:val="1"/>
        </w:rPr>
        <w:t>figure 3</w:t>
      </w:r>
      <w:r w:rsidR="6BA77F79">
        <w:rPr/>
        <w:t>.</w:t>
      </w:r>
    </w:p>
    <w:p w:rsidR="6BA77F79" w:rsidP="6BA77F79" w:rsidRDefault="6BA77F79" w14:paraId="3691707E" w14:textId="1307351B">
      <w:pPr>
        <w:pStyle w:val="Normal"/>
      </w:pPr>
      <w:r>
        <w:drawing>
          <wp:inline wp14:editId="3D7803C9" wp14:anchorId="2982BB53">
            <wp:extent cx="3658914" cy="2790825"/>
            <wp:effectExtent l="0" t="0" r="0" b="0"/>
            <wp:docPr id="89473846" name="" title=""/>
            <wp:cNvGraphicFramePr>
              <a:graphicFrameLocks noChangeAspect="1"/>
            </wp:cNvGraphicFramePr>
            <a:graphic>
              <a:graphicData uri="http://schemas.openxmlformats.org/drawingml/2006/picture">
                <pic:pic>
                  <pic:nvPicPr>
                    <pic:cNvPr id="0" name=""/>
                    <pic:cNvPicPr/>
                  </pic:nvPicPr>
                  <pic:blipFill>
                    <a:blip r:embed="R26ca39dd26ee4c9e">
                      <a:extLst xmlns:a="http://purl.oclc.org/ooxml/drawingml/main">
                        <a:ext xmlns:a="http://purl.oclc.org/ooxml/drawingml/main" uri="{28A0092B-C50C-407E-A947-70E740481C1C}">
                          <a14:useLocalDpi xmlns:a14="http://schemas.microsoft.com/office/drawing/2010/main" val="0"/>
                        </a:ext>
                      </a:extLst>
                    </a:blip>
                    <a:stretch>
                      <a:fillRect/>
                    </a:stretch>
                  </pic:blipFill>
                  <pic:spPr xmlns:pic="http://purl.oclc.org/ooxml/drawingml/picture">
                    <a:xfrm xmlns:a="http://purl.oclc.org/ooxml/drawingml/main" rot="0" flipH="0" flipV="0">
                      <a:off x="0" y="0"/>
                      <a:ext cx="3658914" cy="2790825"/>
                    </a:xfrm>
                    <a:prstGeom xmlns:a="http://purl.oclc.org/ooxml/drawingml/main" prst="rect">
                      <a:avLst/>
                    </a:prstGeom>
                  </pic:spPr>
                </pic:pic>
              </a:graphicData>
            </a:graphic>
          </wp:inline>
        </w:drawing>
      </w:r>
    </w:p>
    <w:p w:rsidR="6BA77F79" w:rsidP="6BA77F79" w:rsidRDefault="6BA77F79" w14:paraId="08AD1842" w14:textId="7E63DBE2">
      <w:pPr>
        <w:pStyle w:val="figurecaption"/>
        <w:jc w:val="center"/>
        <w:rPr/>
      </w:pPr>
      <w:r w:rsidR="6BA77F79">
        <w:rPr/>
        <w:t>Block Diagram</w:t>
      </w:r>
    </w:p>
    <w:p w:rsidR="6BA77F79" w:rsidP="6BA77F79" w:rsidRDefault="6BA77F79" w14:paraId="11593E18" w14:textId="258D8668">
      <w:pPr>
        <w:pStyle w:val="BodyText"/>
      </w:pPr>
    </w:p>
    <w:p xmlns:wp14="http://schemas.microsoft.com/office/word/2010/wordml" w:rsidRPr="005B520E" w:rsidR="009303D9" w:rsidP="0C883117" w:rsidRDefault="009303D9" w14:paraId="5AF68ED1" wp14:textId="48AD4892">
      <w:pPr>
        <w:pStyle w:val="Heading2"/>
        <w:rPr/>
      </w:pPr>
      <w:r w:rsidR="37967BF9">
        <w:rPr/>
        <w:t>Approach</w:t>
      </w:r>
    </w:p>
    <w:p xmlns:wp14="http://schemas.microsoft.com/office/word/2010/wordml" w:rsidRPr="005B520E" w:rsidR="009303D9" w:rsidP="0C883117" w:rsidRDefault="009303D9" w14:paraId="770BD1FD" wp14:textId="45D840FD">
      <w:pPr>
        <w:pStyle w:val="BodyText"/>
        <w:rPr>
          <w:lang w:val="en-US"/>
        </w:rPr>
      </w:pPr>
      <w:r w:rsidRPr="6BA77F79" w:rsidR="6BA77F79">
        <w:rPr>
          <w:lang w:val="en-US"/>
        </w:rPr>
        <w:t xml:space="preserve">As shown in </w:t>
      </w:r>
      <w:r w:rsidRPr="6BA77F79" w:rsidR="6BA77F79">
        <w:rPr>
          <w:i w:val="1"/>
          <w:iCs w:val="1"/>
          <w:lang w:val="en-US"/>
        </w:rPr>
        <w:t>Figure 3</w:t>
      </w:r>
      <w:r w:rsidRPr="6BA77F79" w:rsidR="6BA77F79">
        <w:rPr>
          <w:lang w:val="en-US"/>
        </w:rPr>
        <w:t xml:space="preserve">, </w:t>
      </w:r>
      <w:r w:rsidRPr="6BA77F79" w:rsidR="6BA77F79">
        <w:rPr>
          <w:lang w:val="en-US"/>
        </w:rPr>
        <w:t xml:space="preserve">The system consists of a Raspberry pi with a camera module the raspberry pi that can be connected to external monitor or a device capable of using RDP (Remote Desktop Protocol) or VNC (Virtual Network Computing) can be used to connect securely to the device. The raspberry pi will be constantly </w:t>
      </w:r>
      <w:r w:rsidRPr="6BA77F79" w:rsidR="6BA77F79">
        <w:rPr>
          <w:lang w:val="en-US"/>
        </w:rPr>
        <w:t>monitoring</w:t>
      </w:r>
      <w:r w:rsidRPr="6BA77F79" w:rsidR="6BA77F79">
        <w:rPr>
          <w:lang w:val="en-US"/>
        </w:rPr>
        <w:t xml:space="preserve"> the area with camera module while using OpenCV to parse the input from the camera module on which detection is done and the threat is classified. After classification of threat, if a threat is detected then the user is alerted with threat classification, </w:t>
      </w:r>
      <w:r w:rsidRPr="6BA77F79" w:rsidR="6BA77F79">
        <w:rPr>
          <w:lang w:val="en-US"/>
        </w:rPr>
        <w:t>type</w:t>
      </w:r>
      <w:r w:rsidRPr="6BA77F79" w:rsidR="6BA77F79">
        <w:rPr>
          <w:lang w:val="en-US"/>
        </w:rPr>
        <w:t xml:space="preserve"> and nature through a SMS while the image of the same will be send through email.</w:t>
      </w:r>
    </w:p>
    <w:p xmlns:wp14="http://schemas.microsoft.com/office/word/2010/wordml" w:rsidRPr="005B520E" w:rsidR="009303D9" w:rsidP="5D119FE4" w:rsidRDefault="009303D9" w14:paraId="242BEFA1" wp14:textId="79EE1D7D">
      <w:pPr>
        <w:pStyle w:val="Heading1"/>
        <w:rPr/>
      </w:pPr>
      <w:r w:rsidR="37967BF9">
        <w:rPr/>
        <w:t>Experiment</w:t>
      </w:r>
    </w:p>
    <w:p xmlns:wp14="http://schemas.microsoft.com/office/word/2010/wordml" w:rsidRPr="005B520E" w:rsidR="009303D9" w:rsidP="0C883117" w:rsidRDefault="009303D9" w14:paraId="045962B7" wp14:textId="710D5E97">
      <w:pPr>
        <w:pStyle w:val="Heading2"/>
        <w:rPr/>
      </w:pPr>
      <w:r w:rsidR="37967BF9">
        <w:rPr/>
        <w:t>Setup</w:t>
      </w:r>
    </w:p>
    <w:p xmlns:wp14="http://schemas.microsoft.com/office/word/2010/wordml" w:rsidRPr="005B520E" w:rsidR="009303D9" w:rsidP="6BA77F79" w:rsidRDefault="009303D9" w14:paraId="2BDC12A2" wp14:textId="19EDC750">
      <w:pPr>
        <w:pStyle w:val="BodyText"/>
        <w:rPr>
          <w:lang w:val="en-US"/>
        </w:rPr>
      </w:pPr>
      <w:r w:rsidRPr="6BA77F79" w:rsidR="6BA77F79">
        <w:rPr>
          <w:lang w:val="en-US"/>
        </w:rPr>
        <w:t xml:space="preserve">The model has 2 types of layers. The first layer is called a </w:t>
      </w:r>
      <w:r w:rsidRPr="6BA77F79" w:rsidR="6BA77F79">
        <w:rPr>
          <w:b w:val="1"/>
          <w:bCs w:val="1"/>
          <w:lang w:val="en-US"/>
        </w:rPr>
        <w:t>depth</w:t>
      </w:r>
      <w:r w:rsidRPr="6BA77F79" w:rsidR="6BA77F79">
        <w:rPr>
          <w:b w:val="0"/>
          <w:bCs w:val="0"/>
          <w:lang w:val="en-US"/>
        </w:rPr>
        <w:t>-</w:t>
      </w:r>
      <w:r w:rsidRPr="6BA77F79" w:rsidR="6BA77F79">
        <w:rPr>
          <w:b w:val="1"/>
          <w:bCs w:val="1"/>
          <w:lang w:val="en-US"/>
        </w:rPr>
        <w:t>wise convolution</w:t>
      </w:r>
      <w:r w:rsidRPr="6BA77F79" w:rsidR="6BA77F79">
        <w:rPr>
          <w:lang w:val="en-US"/>
        </w:rPr>
        <w:t xml:space="preserve"> (performs lightweight filtering by applying a single convolutional filter per input channel) and the second layer is a 1 x 1 convolution, known as </w:t>
      </w:r>
      <w:r w:rsidRPr="6BA77F79" w:rsidR="6BA77F79">
        <w:rPr>
          <w:b w:val="1"/>
          <w:bCs w:val="1"/>
          <w:lang w:val="en-US"/>
        </w:rPr>
        <w:t>pointwise convolution</w:t>
      </w:r>
      <w:r w:rsidRPr="6BA77F79" w:rsidR="6BA77F79">
        <w:rPr>
          <w:lang w:val="en-US"/>
        </w:rPr>
        <w:t>, that is used to build new features. Overall, the model has a combination of 3 conv layers and 7 bottleneck layers. Typically, it has a computational cost of 300 million multiply-adds and uses 3.4 million parameters.</w:t>
      </w:r>
    </w:p>
    <w:p xmlns:wp14="http://schemas.microsoft.com/office/word/2010/wordml" w:rsidRPr="005B520E" w:rsidR="009303D9" w:rsidP="0C883117" w:rsidRDefault="009303D9" w14:paraId="3A0F8FD8" wp14:textId="7F886467">
      <w:pPr>
        <w:pStyle w:val="BodyText"/>
        <w:rPr>
          <w:lang w:val="en-US"/>
        </w:rPr>
      </w:pPr>
      <w:r w:rsidRPr="6BA77F79" w:rsidR="6BA77F79">
        <w:rPr>
          <w:lang w:val="en-US"/>
        </w:rPr>
        <w:t>A dataset of 20k images belonging to all 10 classes were used to train the model in batches of 96 images. The video frames are pre-processed using OpenCV library and then sent to the model as input. The model outputs the class and the box boundaries. These output values are matched with the training dataset’s labels and then using differential equation, the weights are adjusted accordingly. Thus, the model was trained.</w:t>
      </w:r>
    </w:p>
    <w:p xmlns:wp14="http://schemas.microsoft.com/office/word/2010/wordml" w:rsidRPr="005B520E" w:rsidR="009303D9" w:rsidP="0C883117" w:rsidRDefault="009303D9" w14:paraId="083E21A6" wp14:textId="12ECDEC9">
      <w:pPr>
        <w:pStyle w:val="Heading2"/>
        <w:rPr/>
      </w:pPr>
      <w:r w:rsidR="37967BF9">
        <w:rPr/>
        <w:t>Testing</w:t>
      </w:r>
    </w:p>
    <w:p xmlns:wp14="http://schemas.microsoft.com/office/word/2010/wordml" w:rsidRPr="005B520E" w:rsidR="009303D9" w:rsidP="6BA77F79" w:rsidRDefault="009303D9" w14:paraId="61214B8D" wp14:textId="44B87A3F">
      <w:pPr>
        <w:pStyle w:val="BodyText"/>
        <w:rPr>
          <w:lang w:val="en-US"/>
        </w:rPr>
      </w:pPr>
      <w:r w:rsidRPr="6BA77F79" w:rsidR="6BA77F79">
        <w:rPr>
          <w:lang w:val="en-US"/>
        </w:rPr>
        <w:t>The model was loaded onto the SD card of the raspberry pi module and the main script was run. After setting up the credentials for receiving alerts, the program starts to retrieve input feed from the camera. The model was given a real time footage by placing the camera in front of a house, to monitor the movement on the road. The model was thus evaluated for its accuracy over all the frames.</w:t>
      </w:r>
    </w:p>
    <w:p w:rsidR="0C883117" w:rsidP="5DD5FB48" w:rsidRDefault="0C883117" w14:paraId="3B64B5BD" w14:textId="30803D06">
      <w:pPr>
        <w:pStyle w:val="Heading1"/>
        <w:rPr/>
      </w:pPr>
      <w:r w:rsidR="37967BF9">
        <w:rPr/>
        <w:t>Observation</w:t>
      </w:r>
    </w:p>
    <w:p w:rsidR="0C883117" w:rsidP="5DD5FB48" w:rsidRDefault="0C883117" w14:paraId="16E76E0C" w14:textId="11DFC85E">
      <w:pPr>
        <w:pStyle w:val="Heading2"/>
        <w:rPr/>
      </w:pPr>
      <w:r w:rsidR="37967BF9">
        <w:rPr/>
        <w:t>Training</w:t>
      </w:r>
    </w:p>
    <w:p w:rsidR="0C883117" w:rsidP="6BA77F79" w:rsidRDefault="0C883117" w14:paraId="05E069F4" w14:textId="10760438">
      <w:pPr>
        <w:pStyle w:val="BodyText"/>
        <w:bidi w:val="0"/>
        <w:spacing w:before="0pt" w:beforeAutospacing="0" w:after="6pt" w:afterAutospacing="0" w:line="11.4pt" w:lineRule="auto"/>
        <w:ind w:start="0pt" w:end="0pt" w:firstLine="0pt"/>
        <w:jc w:val="both"/>
        <w:rPr>
          <w:lang w:val="en-US"/>
        </w:rPr>
      </w:pPr>
      <w:r w:rsidRPr="6BA77F79" w:rsidR="6BA77F79">
        <w:rPr>
          <w:lang w:val="en-US"/>
        </w:rPr>
        <w:t xml:space="preserve">The classification loss is plotted to train the classify head for determining the type of target class (represented in </w:t>
      </w:r>
      <w:r w:rsidRPr="6BA77F79" w:rsidR="6BA77F79">
        <w:rPr>
          <w:i w:val="1"/>
          <w:iCs w:val="1"/>
          <w:lang w:val="en-US"/>
        </w:rPr>
        <w:t>figure 4</w:t>
      </w:r>
      <w:r w:rsidRPr="6BA77F79" w:rsidR="6BA77F79">
        <w:rPr>
          <w:lang w:val="en-US"/>
        </w:rPr>
        <w:t>).</w:t>
      </w:r>
    </w:p>
    <w:p w:rsidR="0C883117" w:rsidP="37967BF9" w:rsidRDefault="0C883117" w14:paraId="2633290C" w14:textId="57CBF093">
      <w:pPr>
        <w:pStyle w:val="BodyText"/>
        <w:bidi w:val="0"/>
        <w:spacing w:before="0pt" w:beforeAutospacing="0" w:after="6pt" w:afterAutospacing="0" w:line="11.4pt" w:lineRule="auto"/>
        <w:ind w:start="0pt" w:end="0pt" w:firstLine="0pt"/>
        <w:jc w:val="center"/>
      </w:pPr>
      <w:r>
        <w:drawing>
          <wp:inline wp14:editId="09A92941" wp14:anchorId="321B4DC2">
            <wp:extent cx="2929110" cy="1227504"/>
            <wp:effectExtent l="0" t="0" r="0" b="0"/>
            <wp:docPr id="1227280997" name="" title=""/>
            <wp:cNvGraphicFramePr>
              <a:graphicFrameLocks noChangeAspect="1"/>
            </wp:cNvGraphicFramePr>
            <a:graphic>
              <a:graphicData uri="http://schemas.openxmlformats.org/drawingml/2006/picture">
                <pic:pic>
                  <pic:nvPicPr>
                    <pic:cNvPr id="0" name=""/>
                    <pic:cNvPicPr/>
                  </pic:nvPicPr>
                  <pic:blipFill>
                    <a:blip r:embed="R77f79e5ce86c4eab">
                      <a:extLst xmlns:a="http://purl.oclc.org/ooxml/drawingml/main">
                        <a:ext xmlns:a="http://purl.oclc.org/ooxml/drawingml/main" uri="{28A0092B-C50C-407E-A947-70E740481C1C}">
                          <a14:useLocalDpi xmlns:a14="http://schemas.microsoft.com/office/drawing/2010/main" val="0"/>
                        </a:ext>
                      </a:extLst>
                    </a:blip>
                    <a:srcRect l="0" t="0" r="4680" b="0"/>
                    <a:stretch>
                      <a:fillRect/>
                    </a:stretch>
                  </pic:blipFill>
                  <pic:spPr>
                    <a:xfrm rot="0" flipH="0" flipV="0">
                      <a:off x="0" y="0"/>
                      <a:ext cx="2929110" cy="1227504"/>
                    </a:xfrm>
                    <a:prstGeom prst="rect">
                      <a:avLst/>
                    </a:prstGeom>
                  </pic:spPr>
                </pic:pic>
              </a:graphicData>
            </a:graphic>
          </wp:inline>
        </w:drawing>
      </w:r>
    </w:p>
    <w:p w:rsidR="6BA77F79" w:rsidP="6BA77F79" w:rsidRDefault="6BA77F79" w14:paraId="0ED06CF3" w14:textId="4E6133ED">
      <w:pPr>
        <w:pStyle w:val="figurecaption"/>
        <w:jc w:val="center"/>
        <w:rPr/>
      </w:pPr>
      <w:r w:rsidR="6BA77F79">
        <w:rPr/>
        <w:t>Classification loss</w:t>
      </w:r>
    </w:p>
    <w:p w:rsidR="0C883117" w:rsidP="6BA77F79" w:rsidRDefault="0C883117" w14:paraId="51E21D96" w14:textId="30EE0581">
      <w:pPr>
        <w:pStyle w:val="BodyText"/>
        <w:bidi w:val="0"/>
        <w:spacing w:before="0pt" w:beforeAutospacing="0" w:after="6pt" w:afterAutospacing="0" w:line="11.4pt" w:lineRule="auto"/>
        <w:ind w:start="0pt" w:end="0pt" w:firstLine="0pt"/>
        <w:jc w:val="both"/>
        <w:rPr>
          <w:lang w:val="en-US"/>
        </w:rPr>
      </w:pPr>
      <w:r w:rsidR="6BA77F79">
        <w:rPr/>
        <w:t xml:space="preserve">The training loss is a metric used to assess the error of the model on the training set (represented in </w:t>
      </w:r>
      <w:r w:rsidRPr="6BA77F79" w:rsidR="6BA77F79">
        <w:rPr>
          <w:i w:val="1"/>
          <w:iCs w:val="1"/>
        </w:rPr>
        <w:t>figure 5</w:t>
      </w:r>
      <w:r w:rsidR="6BA77F79">
        <w:rPr/>
        <w:t>).</w:t>
      </w:r>
    </w:p>
    <w:p w:rsidR="0C883117" w:rsidP="6BA77F79" w:rsidRDefault="0C883117" w14:paraId="6135A317" w14:textId="0011C148">
      <w:pPr>
        <w:pStyle w:val="BodyText"/>
        <w:bidi w:val="0"/>
        <w:spacing w:before="0pt" w:beforeAutospacing="0" w:after="6pt" w:afterAutospacing="0" w:line="11.4pt" w:lineRule="auto"/>
        <w:ind w:start="0pt" w:end="0pt" w:firstLine="0pt"/>
        <w:jc w:val="center"/>
      </w:pPr>
      <w:r>
        <w:drawing>
          <wp:inline wp14:editId="60C4CBDE" wp14:anchorId="67EB54F9">
            <wp:extent cx="2933157" cy="1461738"/>
            <wp:effectExtent l="0" t="0" r="0" b="0"/>
            <wp:docPr id="1941241401" name="" title=""/>
            <wp:cNvGraphicFramePr>
              <a:graphicFrameLocks noChangeAspect="1"/>
            </wp:cNvGraphicFramePr>
            <a:graphic>
              <a:graphicData uri="http://schemas.openxmlformats.org/drawingml/2006/picture">
                <pic:pic>
                  <pic:nvPicPr>
                    <pic:cNvPr id="0" name=""/>
                    <pic:cNvPicPr/>
                  </pic:nvPicPr>
                  <pic:blipFill>
                    <a:blip r:embed="R6bdfb2a0cf184823">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2933157" cy="1461738"/>
                    </a:xfrm>
                    <a:prstGeom prst="rect">
                      <a:avLst/>
                    </a:prstGeom>
                  </pic:spPr>
                </pic:pic>
              </a:graphicData>
            </a:graphic>
          </wp:inline>
        </w:drawing>
      </w:r>
    </w:p>
    <w:p w:rsidR="6BA77F79" w:rsidP="6BA77F79" w:rsidRDefault="6BA77F79" w14:paraId="0D97343A" w14:textId="6656D3CA">
      <w:pPr>
        <w:pStyle w:val="figurecaption"/>
        <w:jc w:val="center"/>
        <w:rPr/>
      </w:pPr>
      <w:r w:rsidR="6BA77F79">
        <w:rPr/>
        <w:t>Training loss</w:t>
      </w:r>
    </w:p>
    <w:p w:rsidR="5DD5FB48" w:rsidP="5DD5FB48" w:rsidRDefault="5DD5FB48" w14:paraId="2CC2A2A2" w14:textId="660A2061">
      <w:pPr>
        <w:pStyle w:val="Heading2"/>
        <w:rPr/>
      </w:pPr>
      <w:r w:rsidR="37967BF9">
        <w:rPr/>
        <w:t>Testing</w:t>
      </w:r>
    </w:p>
    <w:p w:rsidR="5DD5FB48" w:rsidP="6BA77F79" w:rsidRDefault="5DD5FB48" w14:paraId="78663101" w14:textId="7EDA1CD7">
      <w:pPr>
        <w:pStyle w:val="BodyText"/>
        <w:bidi w:val="0"/>
        <w:spacing w:before="0pt" w:beforeAutospacing="0" w:after="6pt" w:afterAutospacing="0" w:line="11.4pt" w:lineRule="auto"/>
        <w:ind w:start="0pt" w:end="0pt" w:firstLine="0pt"/>
        <w:jc w:val="both"/>
        <w:rPr>
          <w:lang w:val="en-US"/>
        </w:rPr>
      </w:pPr>
      <w:r w:rsidRPr="6BA77F79" w:rsidR="6BA77F79">
        <w:rPr>
          <w:lang w:val="en-US"/>
        </w:rPr>
        <w:t xml:space="preserve">The trained MobileNetV2 model was tested against both the open images dataset as well as sample videos with weapons in them (as a real weapon could not be showcased in front of the camera) and the comparison is depicted in </w:t>
      </w:r>
      <w:r w:rsidRPr="6BA77F79" w:rsidR="6BA77F79">
        <w:rPr>
          <w:i w:val="1"/>
          <w:iCs w:val="1"/>
          <w:lang w:val="en-US"/>
        </w:rPr>
        <w:t>T</w:t>
      </w:r>
      <w:r w:rsidRPr="6BA77F79" w:rsidR="6BA77F79">
        <w:rPr>
          <w:i w:val="1"/>
          <w:iCs w:val="1"/>
          <w:lang w:val="en-US"/>
        </w:rPr>
        <w:t>able IV</w:t>
      </w:r>
      <w:r w:rsidRPr="6BA77F79" w:rsidR="6BA77F79">
        <w:rPr>
          <w:lang w:val="en-US"/>
        </w:rPr>
        <w:t>.</w:t>
      </w:r>
    </w:p>
    <w:p w:rsidR="5DD5FB48" w:rsidP="5DD5FB48" w:rsidRDefault="5DD5FB48" w14:paraId="3D74EAE9" w14:textId="4CF7A8B6">
      <w:pPr>
        <w:pStyle w:val="tablehead"/>
        <w:tabs>
          <w:tab w:val="num" w:leader="none" w:pos="1080"/>
        </w:tabs>
        <w:bidi w:val="0"/>
        <w:spacing w:before="12pt" w:beforeAutospacing="0" w:after="6pt" w:afterAutospacing="0" w:line="10.8pt" w:lineRule="auto"/>
        <w:ind w:start="0pt" w:end="0pt"/>
        <w:jc w:val="center"/>
        <w:rPr>
          <w:rFonts w:ascii="Times New Roman" w:hAnsi="Times New Roman" w:eastAsia="Times New Roman" w:cs="Times New Roman"/>
          <w:b w:val="0"/>
          <w:bCs w:val="0"/>
          <w:i w:val="0"/>
          <w:iCs w:val="0"/>
          <w:smallCaps w:val="1"/>
          <w:noProof w:val="0"/>
          <w:color w:val="000000" w:themeColor="text1" w:themeTint="FF" w:themeShade="FF"/>
          <w:sz w:val="16"/>
          <w:szCs w:val="16"/>
          <w:lang w:val="en-US"/>
        </w:rPr>
      </w:pPr>
      <w:r w:rsidRPr="71335796" w:rsidR="71335796">
        <w:rPr>
          <w:rFonts w:ascii="Times New Roman" w:hAnsi="Times New Roman" w:eastAsia="Times New Roman" w:cs="Times New Roman"/>
          <w:b w:val="0"/>
          <w:bCs w:val="0"/>
          <w:i w:val="0"/>
          <w:iCs w:val="0"/>
          <w:smallCaps w:val="1"/>
          <w:noProof w:val="0"/>
          <w:color w:val="000000" w:themeColor="text1" w:themeTint="FF" w:themeShade="FF"/>
          <w:sz w:val="16"/>
          <w:szCs w:val="16"/>
          <w:lang w:val="en-US"/>
        </w:rPr>
        <w:t>Tabulation</w:t>
      </w:r>
    </w:p>
    <w:tbl>
      <w:tblPr>
        <w:tblStyle w:val="TableNormal"/>
        <w:bidiVisual w:val="0"/>
        <w:tblW w:w="0" w:type="auto"/>
        <w:jc w:val="center"/>
        <w:tblLayout w:type="fixed"/>
        <w:tblLook w:val="0000" w:firstRow="0" w:lastRow="0" w:firstColumn="0" w:lastColumn="0" w:noHBand="0" w:noVBand="0"/>
      </w:tblPr>
      <w:tblGrid>
        <w:gridCol w:w="92.25pt"/>
        <w:gridCol w:w="69.75pt"/>
        <w:gridCol w:w="80.25pt"/>
      </w:tblGrid>
      <w:tr w:rsidR="5DD5FB48" w:rsidTr="22C138DB" w14:paraId="41F9B4B9">
        <w:trPr>
          <w:trHeight w:val="225"/>
        </w:trPr>
        <w:tc>
          <w:tcPr>
            <w:tcW w:w="92.25pt" w:type="dxa"/>
            <w:tcBorders>
              <w:top w:val="single" w:sz="6"/>
              <w:left w:val="single" w:sz="6"/>
              <w:bottom w:val="single" w:sz="6"/>
              <w:right w:val="single" w:sz="6"/>
            </w:tcBorders>
            <w:tcMar/>
            <w:vAlign w:val="center"/>
          </w:tcPr>
          <w:p w:rsidR="5DD5FB48" w:rsidP="5DD5FB48" w:rsidRDefault="5DD5FB48" w14:paraId="55C24328" w14:textId="26BCFC1F">
            <w:pPr>
              <w:pStyle w:val="tablecolsubhead"/>
              <w:bidi w:val="0"/>
              <w:jc w:val="center"/>
              <w:rPr>
                <w:rFonts w:ascii="Times New Roman" w:hAnsi="Times New Roman" w:eastAsia="Times New Roman" w:cs="Times New Roman"/>
                <w:b w:val="1"/>
                <w:bCs w:val="1"/>
                <w:i w:val="1"/>
                <w:iCs w:val="1"/>
                <w:sz w:val="15"/>
                <w:szCs w:val="15"/>
                <w:lang w:val="en-US"/>
              </w:rPr>
            </w:pPr>
            <w:r w:rsidRPr="5DD5FB48" w:rsidR="5DD5FB48">
              <w:rPr>
                <w:rFonts w:ascii="Times New Roman" w:hAnsi="Times New Roman" w:eastAsia="Times New Roman" w:cs="Times New Roman"/>
                <w:b w:val="1"/>
                <w:bCs w:val="1"/>
                <w:i w:val="1"/>
                <w:iCs w:val="1"/>
                <w:sz w:val="15"/>
                <w:szCs w:val="15"/>
                <w:lang w:val="en-US"/>
              </w:rPr>
              <w:t>Metrics</w:t>
            </w:r>
          </w:p>
        </w:tc>
        <w:tc>
          <w:tcPr>
            <w:tcW w:w="69.75pt" w:type="dxa"/>
            <w:tcBorders>
              <w:top w:val="single" w:sz="6"/>
              <w:left w:val="single" w:sz="6"/>
              <w:bottom w:val="single" w:sz="6"/>
              <w:right w:val="single" w:sz="6"/>
            </w:tcBorders>
            <w:tcMar/>
            <w:vAlign w:val="center"/>
          </w:tcPr>
          <w:p w:rsidR="5DD5FB48" w:rsidP="5DD5FB48" w:rsidRDefault="5DD5FB48" w14:paraId="1BF4F12D" w14:textId="4AF2438B">
            <w:pPr>
              <w:pStyle w:val="tablecolsubhead"/>
              <w:bidi w:val="0"/>
              <w:jc w:val="center"/>
              <w:rPr>
                <w:rFonts w:ascii="Times New Roman" w:hAnsi="Times New Roman" w:eastAsia="Times New Roman" w:cs="Times New Roman"/>
                <w:b w:val="1"/>
                <w:bCs w:val="1"/>
                <w:i w:val="1"/>
                <w:iCs w:val="1"/>
                <w:sz w:val="15"/>
                <w:szCs w:val="15"/>
                <w:lang w:val="en-US"/>
              </w:rPr>
            </w:pPr>
            <w:r w:rsidRPr="5DD5FB48" w:rsidR="5DD5FB48">
              <w:rPr>
                <w:rFonts w:ascii="Times New Roman" w:hAnsi="Times New Roman" w:eastAsia="Times New Roman" w:cs="Times New Roman"/>
                <w:b w:val="1"/>
                <w:bCs w:val="1"/>
                <w:i w:val="1"/>
                <w:iCs w:val="1"/>
                <w:sz w:val="15"/>
                <w:szCs w:val="15"/>
                <w:lang w:val="en-US"/>
              </w:rPr>
              <w:t>MobileNetV1</w:t>
            </w:r>
          </w:p>
        </w:tc>
        <w:tc>
          <w:tcPr>
            <w:tcW w:w="80.25pt" w:type="dxa"/>
            <w:tcBorders>
              <w:top w:val="single" w:sz="6"/>
              <w:left w:val="single" w:sz="6"/>
              <w:bottom w:val="single" w:sz="6"/>
              <w:right w:val="single" w:sz="6"/>
            </w:tcBorders>
            <w:tcMar/>
            <w:vAlign w:val="center"/>
          </w:tcPr>
          <w:p w:rsidR="5DD5FB48" w:rsidP="5DD5FB48" w:rsidRDefault="5DD5FB48" w14:paraId="7058E478" w14:textId="3085792F">
            <w:pPr>
              <w:pStyle w:val="tablecolsubhead"/>
              <w:bidi w:val="0"/>
              <w:spacing w:before="0pt" w:beforeAutospacing="0" w:after="0pt" w:afterAutospacing="0" w:line="12.95pt" w:lineRule="auto"/>
              <w:ind w:start="0pt" w:end="0pt"/>
              <w:jc w:val="center"/>
              <w:rPr>
                <w:rFonts w:ascii="Times New Roman" w:hAnsi="Times New Roman" w:eastAsia="Times New Roman" w:cs="Times New Roman"/>
                <w:b w:val="1"/>
                <w:bCs w:val="1"/>
                <w:i w:val="1"/>
                <w:iCs w:val="1"/>
                <w:sz w:val="15"/>
                <w:szCs w:val="15"/>
                <w:lang w:val="en-US"/>
              </w:rPr>
            </w:pPr>
            <w:r w:rsidRPr="5DD5FB48" w:rsidR="5DD5FB48">
              <w:rPr>
                <w:rFonts w:ascii="Times New Roman" w:hAnsi="Times New Roman" w:eastAsia="Times New Roman" w:cs="Times New Roman"/>
                <w:b w:val="1"/>
                <w:bCs w:val="1"/>
                <w:i w:val="1"/>
                <w:iCs w:val="1"/>
                <w:sz w:val="15"/>
                <w:szCs w:val="15"/>
                <w:lang w:val="en-US"/>
              </w:rPr>
              <w:t>MobileNetV2</w:t>
            </w:r>
          </w:p>
        </w:tc>
      </w:tr>
      <w:tr w:rsidR="5DD5FB48" w:rsidTr="22C138DB" w14:paraId="61FDE69A">
        <w:trPr>
          <w:trHeight w:val="315"/>
        </w:trPr>
        <w:tc>
          <w:tcPr>
            <w:tcW w:w="92.25pt" w:type="dxa"/>
            <w:tcBorders>
              <w:top w:val="single" w:sz="6"/>
              <w:left w:val="single" w:sz="6"/>
              <w:bottom w:val="single" w:sz="6"/>
              <w:right w:val="single" w:sz="6"/>
            </w:tcBorders>
            <w:tcMar/>
            <w:vAlign w:val="center"/>
          </w:tcPr>
          <w:p w:rsidR="5DD5FB48" w:rsidP="5DD5FB48" w:rsidRDefault="5DD5FB48" w14:paraId="642FF6A4" w14:textId="1867B7C6">
            <w:pPr>
              <w:pStyle w:val="tablecopy"/>
              <w:bidi w:val="0"/>
              <w:jc w:val="both"/>
              <w:rPr>
                <w:rFonts w:ascii="Times New Roman" w:hAnsi="Times New Roman" w:eastAsia="Times New Roman" w:cs="Times New Roman"/>
                <w:b w:val="0"/>
                <w:bCs w:val="0"/>
                <w:i w:val="0"/>
                <w:iCs w:val="0"/>
                <w:sz w:val="16"/>
                <w:szCs w:val="16"/>
                <w:lang w:val="en-US"/>
              </w:rPr>
            </w:pPr>
            <w:r w:rsidRPr="5DD5FB48" w:rsidR="5DD5FB48">
              <w:rPr>
                <w:rFonts w:ascii="Times New Roman" w:hAnsi="Times New Roman" w:eastAsia="Times New Roman" w:cs="Times New Roman"/>
                <w:b w:val="0"/>
                <w:bCs w:val="0"/>
                <w:i w:val="0"/>
                <w:iCs w:val="0"/>
                <w:sz w:val="16"/>
                <w:szCs w:val="16"/>
                <w:lang w:val="en-US"/>
              </w:rPr>
              <w:t>Precision</w:t>
            </w:r>
          </w:p>
        </w:tc>
        <w:tc>
          <w:tcPr>
            <w:tcW w:w="69.75pt" w:type="dxa"/>
            <w:tcBorders>
              <w:top w:val="single" w:sz="6"/>
              <w:left w:val="single" w:sz="6"/>
              <w:bottom w:val="single" w:sz="6"/>
              <w:right w:val="single" w:sz="6"/>
            </w:tcBorders>
            <w:tcMar/>
            <w:vAlign w:val="center"/>
          </w:tcPr>
          <w:p w:rsidR="5DD5FB48" w:rsidP="5DD5FB48" w:rsidRDefault="5DD5FB48" w14:paraId="2B9C9CA7" w14:textId="7267A5F2">
            <w:pPr>
              <w:bidi w:val="0"/>
              <w:jc w:val="center"/>
              <w:rPr>
                <w:rFonts w:ascii="Times New Roman" w:hAnsi="Times New Roman" w:eastAsia="Times New Roman" w:cs="Times New Roman"/>
                <w:b w:val="0"/>
                <w:bCs w:val="0"/>
                <w:i w:val="0"/>
                <w:iCs w:val="0"/>
                <w:sz w:val="16"/>
                <w:szCs w:val="16"/>
              </w:rPr>
            </w:pPr>
            <w:r w:rsidRPr="5DD5FB48" w:rsidR="5DD5FB48">
              <w:rPr>
                <w:rFonts w:ascii="Times New Roman" w:hAnsi="Times New Roman" w:eastAsia="Times New Roman" w:cs="Times New Roman"/>
                <w:b w:val="0"/>
                <w:bCs w:val="0"/>
                <w:i w:val="0"/>
                <w:iCs w:val="0"/>
                <w:sz w:val="16"/>
                <w:szCs w:val="16"/>
              </w:rPr>
              <w:t>0.75</w:t>
            </w:r>
          </w:p>
        </w:tc>
        <w:tc>
          <w:tcPr>
            <w:tcW w:w="80.25pt" w:type="dxa"/>
            <w:tcBorders>
              <w:top w:val="single" w:sz="6"/>
              <w:left w:val="single" w:sz="6"/>
              <w:bottom w:val="single" w:sz="6"/>
              <w:right w:val="single" w:sz="6"/>
            </w:tcBorders>
            <w:tcMar/>
            <w:vAlign w:val="center"/>
          </w:tcPr>
          <w:p w:rsidR="5DD5FB48" w:rsidP="5DD5FB48" w:rsidRDefault="5DD5FB48" w14:paraId="471A8ED9" w14:textId="05B12C66">
            <w:pPr>
              <w:bidi w:val="0"/>
              <w:jc w:val="center"/>
              <w:rPr>
                <w:rFonts w:ascii="Times New Roman" w:hAnsi="Times New Roman" w:eastAsia="Times New Roman" w:cs="Times New Roman"/>
                <w:b w:val="0"/>
                <w:bCs w:val="0"/>
                <w:i w:val="0"/>
                <w:iCs w:val="0"/>
                <w:sz w:val="16"/>
                <w:szCs w:val="16"/>
              </w:rPr>
            </w:pPr>
            <w:r w:rsidRPr="5DD5FB48" w:rsidR="5DD5FB48">
              <w:rPr>
                <w:rFonts w:ascii="Times New Roman" w:hAnsi="Times New Roman" w:eastAsia="Times New Roman" w:cs="Times New Roman"/>
                <w:b w:val="0"/>
                <w:bCs w:val="0"/>
                <w:i w:val="0"/>
                <w:iCs w:val="0"/>
                <w:sz w:val="16"/>
                <w:szCs w:val="16"/>
              </w:rPr>
              <w:t>0.79</w:t>
            </w:r>
          </w:p>
        </w:tc>
      </w:tr>
      <w:tr w:rsidR="5DD5FB48" w:rsidTr="22C138DB" w14:paraId="7FB889E1">
        <w:trPr>
          <w:trHeight w:val="315"/>
        </w:trPr>
        <w:tc>
          <w:tcPr>
            <w:tcW w:w="92.25pt" w:type="dxa"/>
            <w:tcBorders>
              <w:top w:val="single" w:sz="6"/>
              <w:left w:val="single" w:sz="6"/>
              <w:bottom w:val="single" w:sz="6"/>
              <w:right w:val="single" w:sz="6"/>
            </w:tcBorders>
            <w:tcMar/>
            <w:vAlign w:val="center"/>
          </w:tcPr>
          <w:p w:rsidR="5DD5FB48" w:rsidP="5DD5FB48" w:rsidRDefault="5DD5FB48" w14:paraId="7C72E520" w14:textId="70DC99E5">
            <w:pPr>
              <w:pStyle w:val="tablecopy"/>
              <w:bidi w:val="0"/>
              <w:jc w:val="both"/>
              <w:rPr>
                <w:rFonts w:ascii="Times New Roman" w:hAnsi="Times New Roman" w:eastAsia="Times New Roman" w:cs="Times New Roman"/>
                <w:b w:val="0"/>
                <w:bCs w:val="0"/>
                <w:i w:val="0"/>
                <w:iCs w:val="0"/>
                <w:sz w:val="16"/>
                <w:szCs w:val="16"/>
                <w:lang w:val="en-US"/>
              </w:rPr>
            </w:pPr>
            <w:r w:rsidRPr="5DD5FB48" w:rsidR="5DD5FB48">
              <w:rPr>
                <w:rFonts w:ascii="Times New Roman" w:hAnsi="Times New Roman" w:eastAsia="Times New Roman" w:cs="Times New Roman"/>
                <w:b w:val="0"/>
                <w:bCs w:val="0"/>
                <w:i w:val="0"/>
                <w:iCs w:val="0"/>
                <w:sz w:val="16"/>
                <w:szCs w:val="16"/>
                <w:lang w:val="en-US"/>
              </w:rPr>
              <w:t>Recall</w:t>
            </w:r>
          </w:p>
        </w:tc>
        <w:tc>
          <w:tcPr>
            <w:tcW w:w="69.75pt" w:type="dxa"/>
            <w:tcBorders>
              <w:top w:val="single" w:sz="6"/>
              <w:left w:val="single" w:sz="6"/>
              <w:bottom w:val="single" w:sz="6"/>
              <w:right w:val="single" w:sz="6"/>
            </w:tcBorders>
            <w:tcMar/>
            <w:vAlign w:val="center"/>
          </w:tcPr>
          <w:p w:rsidR="5DD5FB48" w:rsidP="5DD5FB48" w:rsidRDefault="5DD5FB48" w14:paraId="20E304B4" w14:textId="7351FEB0">
            <w:pPr>
              <w:pStyle w:val="Normal"/>
              <w:bidi w:val="0"/>
              <w:jc w:val="center"/>
              <w:rPr>
                <w:rFonts w:ascii="Times New Roman" w:hAnsi="Times New Roman" w:eastAsia="Times New Roman" w:cs="Times New Roman"/>
                <w:b w:val="0"/>
                <w:bCs w:val="0"/>
                <w:i w:val="0"/>
                <w:iCs w:val="0"/>
                <w:sz w:val="16"/>
                <w:szCs w:val="16"/>
              </w:rPr>
            </w:pPr>
            <w:r w:rsidRPr="5DD5FB48" w:rsidR="5DD5FB48">
              <w:rPr>
                <w:rFonts w:ascii="Times New Roman" w:hAnsi="Times New Roman" w:eastAsia="Times New Roman" w:cs="Times New Roman"/>
                <w:b w:val="0"/>
                <w:bCs w:val="0"/>
                <w:i w:val="0"/>
                <w:iCs w:val="0"/>
                <w:sz w:val="16"/>
                <w:szCs w:val="16"/>
              </w:rPr>
              <w:t>0.72</w:t>
            </w:r>
          </w:p>
        </w:tc>
        <w:tc>
          <w:tcPr>
            <w:tcW w:w="80.25pt" w:type="dxa"/>
            <w:tcBorders>
              <w:top w:val="single" w:sz="6"/>
              <w:left w:val="single" w:sz="6"/>
              <w:bottom w:val="single" w:sz="6"/>
              <w:right w:val="single" w:sz="6"/>
            </w:tcBorders>
            <w:tcMar/>
            <w:vAlign w:val="center"/>
          </w:tcPr>
          <w:p w:rsidR="5DD5FB48" w:rsidP="5DD5FB48" w:rsidRDefault="5DD5FB48" w14:paraId="39D34B73" w14:textId="1B124510">
            <w:pPr>
              <w:pStyle w:val="Normal"/>
              <w:bidi w:val="0"/>
              <w:jc w:val="center"/>
              <w:rPr>
                <w:rFonts w:ascii="Times New Roman" w:hAnsi="Times New Roman" w:eastAsia="Times New Roman" w:cs="Times New Roman"/>
                <w:b w:val="0"/>
                <w:bCs w:val="0"/>
                <w:i w:val="0"/>
                <w:iCs w:val="0"/>
                <w:sz w:val="16"/>
                <w:szCs w:val="16"/>
              </w:rPr>
            </w:pPr>
            <w:r w:rsidRPr="5DD5FB48" w:rsidR="5DD5FB48">
              <w:rPr>
                <w:rFonts w:ascii="Times New Roman" w:hAnsi="Times New Roman" w:eastAsia="Times New Roman" w:cs="Times New Roman"/>
                <w:b w:val="0"/>
                <w:bCs w:val="0"/>
                <w:i w:val="0"/>
                <w:iCs w:val="0"/>
                <w:sz w:val="16"/>
                <w:szCs w:val="16"/>
              </w:rPr>
              <w:t>0.697</w:t>
            </w:r>
          </w:p>
        </w:tc>
      </w:tr>
      <w:tr w:rsidR="5DD5FB48" w:rsidTr="22C138DB" w14:paraId="4858E047">
        <w:trPr>
          <w:trHeight w:val="315"/>
        </w:trPr>
        <w:tc>
          <w:tcPr>
            <w:tcW w:w="92.25pt" w:type="dxa"/>
            <w:tcBorders>
              <w:top w:val="single" w:sz="6"/>
              <w:left w:val="single" w:sz="6"/>
              <w:bottom w:val="single" w:sz="6"/>
              <w:right w:val="single" w:sz="6"/>
            </w:tcBorders>
            <w:tcMar/>
            <w:vAlign w:val="center"/>
          </w:tcPr>
          <w:p w:rsidR="5DD5FB48" w:rsidP="5DD5FB48" w:rsidRDefault="5DD5FB48" w14:paraId="7EAC29C4" w14:textId="01EE53DF">
            <w:pPr>
              <w:pStyle w:val="tablecopy"/>
              <w:bidi w:val="0"/>
              <w:jc w:val="both"/>
              <w:rPr>
                <w:rFonts w:ascii="Times New Roman" w:hAnsi="Times New Roman" w:eastAsia="Times New Roman" w:cs="Times New Roman"/>
                <w:b w:val="0"/>
                <w:bCs w:val="0"/>
                <w:i w:val="0"/>
                <w:iCs w:val="0"/>
                <w:sz w:val="16"/>
                <w:szCs w:val="16"/>
                <w:lang w:val="en-US"/>
              </w:rPr>
            </w:pPr>
            <w:r w:rsidRPr="5DD5FB48" w:rsidR="5DD5FB48">
              <w:rPr>
                <w:rFonts w:ascii="Times New Roman" w:hAnsi="Times New Roman" w:eastAsia="Times New Roman" w:cs="Times New Roman"/>
                <w:b w:val="0"/>
                <w:bCs w:val="0"/>
                <w:i w:val="0"/>
                <w:iCs w:val="0"/>
                <w:sz w:val="16"/>
                <w:szCs w:val="16"/>
                <w:lang w:val="en-US"/>
              </w:rPr>
              <w:t>F1 score</w:t>
            </w:r>
          </w:p>
        </w:tc>
        <w:tc>
          <w:tcPr>
            <w:tcW w:w="69.75pt" w:type="dxa"/>
            <w:tcBorders>
              <w:top w:val="single" w:sz="6"/>
              <w:left w:val="single" w:sz="6"/>
              <w:bottom w:val="single" w:sz="6"/>
              <w:right w:val="single" w:sz="6"/>
            </w:tcBorders>
            <w:tcMar/>
            <w:vAlign w:val="center"/>
          </w:tcPr>
          <w:p w:rsidR="5DD5FB48" w:rsidP="5DD5FB48" w:rsidRDefault="5DD5FB48" w14:paraId="44D1E63C" w14:textId="11106D74">
            <w:pPr>
              <w:pStyle w:val="Normal"/>
              <w:bidi w:val="0"/>
              <w:jc w:val="center"/>
              <w:rPr>
                <w:rFonts w:ascii="Times New Roman" w:hAnsi="Times New Roman" w:eastAsia="Times New Roman" w:cs="Times New Roman"/>
                <w:b w:val="0"/>
                <w:bCs w:val="0"/>
                <w:i w:val="0"/>
                <w:iCs w:val="0"/>
                <w:sz w:val="16"/>
                <w:szCs w:val="16"/>
              </w:rPr>
            </w:pPr>
            <w:r w:rsidRPr="5DD5FB48" w:rsidR="5DD5FB48">
              <w:rPr>
                <w:rFonts w:ascii="Times New Roman" w:hAnsi="Times New Roman" w:eastAsia="Times New Roman" w:cs="Times New Roman"/>
                <w:b w:val="0"/>
                <w:bCs w:val="0"/>
                <w:i w:val="0"/>
                <w:iCs w:val="0"/>
                <w:sz w:val="16"/>
                <w:szCs w:val="16"/>
              </w:rPr>
              <w:t>0.734</w:t>
            </w:r>
          </w:p>
        </w:tc>
        <w:tc>
          <w:tcPr>
            <w:tcW w:w="80.25pt" w:type="dxa"/>
            <w:tcBorders>
              <w:top w:val="single" w:sz="6"/>
              <w:left w:val="single" w:sz="6"/>
              <w:bottom w:val="single" w:sz="6"/>
              <w:right w:val="single" w:sz="6"/>
            </w:tcBorders>
            <w:tcMar/>
            <w:vAlign w:val="center"/>
          </w:tcPr>
          <w:p w:rsidR="5DD5FB48" w:rsidP="5DD5FB48" w:rsidRDefault="5DD5FB48" w14:paraId="374DF2F4" w14:textId="40EA412D">
            <w:pPr>
              <w:pStyle w:val="Normal"/>
              <w:bidi w:val="0"/>
              <w:jc w:val="center"/>
              <w:rPr>
                <w:rFonts w:ascii="Times New Roman" w:hAnsi="Times New Roman" w:eastAsia="Times New Roman" w:cs="Times New Roman"/>
                <w:b w:val="0"/>
                <w:bCs w:val="0"/>
                <w:i w:val="0"/>
                <w:iCs w:val="0"/>
                <w:sz w:val="16"/>
                <w:szCs w:val="16"/>
              </w:rPr>
            </w:pPr>
            <w:r w:rsidRPr="5DD5FB48" w:rsidR="5DD5FB48">
              <w:rPr>
                <w:rFonts w:ascii="Times New Roman" w:hAnsi="Times New Roman" w:eastAsia="Times New Roman" w:cs="Times New Roman"/>
                <w:b w:val="0"/>
                <w:bCs w:val="0"/>
                <w:i w:val="0"/>
                <w:iCs w:val="0"/>
                <w:sz w:val="16"/>
                <w:szCs w:val="16"/>
              </w:rPr>
              <w:t>0.74</w:t>
            </w:r>
          </w:p>
        </w:tc>
      </w:tr>
      <w:tr w:rsidR="5DD5FB48" w:rsidTr="22C138DB" w14:paraId="3B9EAE62">
        <w:trPr>
          <w:trHeight w:val="315"/>
        </w:trPr>
        <w:tc>
          <w:tcPr>
            <w:tcW w:w="92.25pt" w:type="dxa"/>
            <w:tcBorders>
              <w:top w:val="single" w:sz="6"/>
              <w:left w:val="single" w:sz="6"/>
              <w:bottom w:val="single" w:sz="6"/>
              <w:right w:val="single" w:sz="6"/>
            </w:tcBorders>
            <w:tcMar/>
            <w:vAlign w:val="center"/>
          </w:tcPr>
          <w:p w:rsidR="5DD5FB48" w:rsidP="5DD5FB48" w:rsidRDefault="5DD5FB48" w14:paraId="328B85B6" w14:textId="30882DBC">
            <w:pPr>
              <w:pStyle w:val="tablecopy"/>
              <w:bidi w:val="0"/>
              <w:jc w:val="both"/>
              <w:rPr>
                <w:rFonts w:ascii="Times New Roman" w:hAnsi="Times New Roman" w:eastAsia="Times New Roman" w:cs="Times New Roman"/>
                <w:b w:val="0"/>
                <w:bCs w:val="0"/>
                <w:i w:val="0"/>
                <w:iCs w:val="0"/>
                <w:sz w:val="16"/>
                <w:szCs w:val="16"/>
                <w:lang w:val="en-US"/>
              </w:rPr>
            </w:pPr>
            <w:r w:rsidRPr="5DD5FB48" w:rsidR="5DD5FB48">
              <w:rPr>
                <w:rFonts w:ascii="Times New Roman" w:hAnsi="Times New Roman" w:eastAsia="Times New Roman" w:cs="Times New Roman"/>
                <w:b w:val="0"/>
                <w:bCs w:val="0"/>
                <w:i w:val="0"/>
                <w:iCs w:val="0"/>
                <w:sz w:val="16"/>
                <w:szCs w:val="16"/>
                <w:lang w:val="en-US"/>
              </w:rPr>
              <w:t>Accuracy</w:t>
            </w:r>
          </w:p>
        </w:tc>
        <w:tc>
          <w:tcPr>
            <w:tcW w:w="69.75pt" w:type="dxa"/>
            <w:tcBorders>
              <w:top w:val="single" w:sz="6"/>
              <w:left w:val="single" w:sz="6"/>
              <w:bottom w:val="single" w:sz="6"/>
              <w:right w:val="single" w:sz="6"/>
            </w:tcBorders>
            <w:tcMar/>
            <w:vAlign w:val="center"/>
          </w:tcPr>
          <w:p w:rsidR="5DD5FB48" w:rsidP="22C138DB" w:rsidRDefault="5DD5FB48" w14:paraId="7B41A045" w14:textId="3A468C0F">
            <w:pPr>
              <w:pStyle w:val="Normal"/>
              <w:bidi w:val="0"/>
              <w:jc w:val="center"/>
              <w:rPr>
                <w:rFonts w:ascii="Times New Roman" w:hAnsi="Times New Roman" w:eastAsia="Times New Roman" w:cs="Times New Roman"/>
                <w:b w:val="0"/>
                <w:bCs w:val="0"/>
                <w:i w:val="0"/>
                <w:iCs w:val="0"/>
                <w:sz w:val="16"/>
                <w:szCs w:val="16"/>
              </w:rPr>
            </w:pPr>
            <w:r w:rsidRPr="22C138DB" w:rsidR="22C138DB">
              <w:rPr>
                <w:rFonts w:ascii="Times New Roman" w:hAnsi="Times New Roman" w:eastAsia="Times New Roman" w:cs="Times New Roman"/>
                <w:b w:val="0"/>
                <w:bCs w:val="0"/>
                <w:i w:val="0"/>
                <w:iCs w:val="0"/>
                <w:sz w:val="16"/>
                <w:szCs w:val="16"/>
              </w:rPr>
              <w:t>0.84</w:t>
            </w:r>
          </w:p>
        </w:tc>
        <w:tc>
          <w:tcPr>
            <w:tcW w:w="80.25pt" w:type="dxa"/>
            <w:tcBorders>
              <w:top w:val="single" w:sz="6"/>
              <w:left w:val="single" w:sz="6"/>
              <w:bottom w:val="single" w:sz="6"/>
              <w:right w:val="single" w:sz="6"/>
            </w:tcBorders>
            <w:tcMar/>
            <w:vAlign w:val="center"/>
          </w:tcPr>
          <w:p w:rsidR="5DD5FB48" w:rsidP="22C138DB" w:rsidRDefault="5DD5FB48" w14:paraId="07EE925C" w14:textId="3F2CD8FB">
            <w:pPr>
              <w:pStyle w:val="Normal"/>
              <w:bidi w:val="0"/>
              <w:jc w:val="center"/>
              <w:rPr>
                <w:rFonts w:ascii="Times New Roman" w:hAnsi="Times New Roman" w:eastAsia="Times New Roman" w:cs="Times New Roman"/>
                <w:b w:val="0"/>
                <w:bCs w:val="0"/>
                <w:i w:val="0"/>
                <w:iCs w:val="0"/>
                <w:sz w:val="16"/>
                <w:szCs w:val="16"/>
              </w:rPr>
            </w:pPr>
            <w:r w:rsidRPr="22C138DB" w:rsidR="22C138DB">
              <w:rPr>
                <w:rFonts w:ascii="Times New Roman" w:hAnsi="Times New Roman" w:eastAsia="Times New Roman" w:cs="Times New Roman"/>
                <w:b w:val="0"/>
                <w:bCs w:val="0"/>
                <w:i w:val="0"/>
                <w:iCs w:val="0"/>
                <w:sz w:val="16"/>
                <w:szCs w:val="16"/>
              </w:rPr>
              <w:t>0.88</w:t>
            </w:r>
          </w:p>
        </w:tc>
      </w:tr>
    </w:tbl>
    <w:p w:rsidR="6BA77F79" w:rsidP="6BA77F79" w:rsidRDefault="6BA77F79" w14:paraId="15170B8F" w14:textId="1D4AF1B4">
      <w:pPr>
        <w:pStyle w:val="Normal"/>
      </w:pPr>
    </w:p>
    <w:p w:rsidR="6BA77F79" w:rsidP="6BA77F79" w:rsidRDefault="6BA77F79" w14:paraId="7F17EE46" w14:textId="0308F623">
      <w:pPr>
        <w:pStyle w:val="Normal"/>
      </w:pPr>
    </w:p>
    <w:p w:rsidR="37967BF9" w:rsidP="37967BF9" w:rsidRDefault="37967BF9" w14:paraId="7FFF2CCA" w14:textId="45D867AE">
      <w:pPr>
        <w:pStyle w:val="Normal"/>
      </w:pPr>
    </w:p>
    <w:p w:rsidR="37967BF9" w:rsidP="37967BF9" w:rsidRDefault="37967BF9" w14:paraId="35A8EF31" w14:textId="04706EF6">
      <w:pPr>
        <w:pStyle w:val="Normal"/>
      </w:pPr>
    </w:p>
    <w:p xmlns:wp14="http://schemas.microsoft.com/office/word/2010/wordml" w:rsidR="0080791D" w:rsidP="5D119FE4" w:rsidRDefault="0080791D" w14:paraId="5E3003AC" wp14:textId="1D2F6EFF">
      <w:pPr>
        <w:pStyle w:val="Heading5"/>
        <w:rPr>
          <w:i w:val="1"/>
          <w:iCs w:val="1"/>
        </w:rPr>
      </w:pPr>
      <w:r w:rsidR="5D119FE4">
        <w:rPr/>
        <w:t>Conclusion</w:t>
      </w:r>
    </w:p>
    <w:p w:rsidR="5D119FE4" w:rsidP="6BA77F79" w:rsidRDefault="5D119FE4" w14:paraId="1646A6C0" w14:textId="3EA2FE73">
      <w:pPr>
        <w:pStyle w:val="BodyText"/>
        <w:bidi w:val="0"/>
        <w:spacing w:before="0pt" w:beforeAutospacing="0" w:after="6pt" w:afterAutospacing="0" w:line="11.4pt" w:lineRule="auto"/>
        <w:ind w:start="0pt" w:end="0pt" w:firstLine="0pt"/>
        <w:jc w:val="both"/>
      </w:pPr>
      <w:r w:rsidR="6BA77F79">
        <w:rPr/>
        <w:t>Both the training and implementation of the image dataset in the proposed threat detection model will be split into two classes: passive and threat. Based on the object detection and localization techniques used, the OpenCV deep neural network should produce positive results in terms of accuracy and speed. The above proposed method is special in that it uses the MobilenetV2 image classifier to not only classify images, but also identify and bound their locations with minimal computation, resulting in more accurate and efficient performance in low-end mobile devices. Many previous studies were able to improve accuracy with their dataset. However, since the dataset was gathered from a variety of other sources and the images used in the dataset were manually cleaned to improve the accuracy of the results, the case of obtaining of multiple wrong predictions will have been successfully eliminated. The proposed implementation using MobilenetV2 model should, assist in dealing with the problem of constant and reliable surveillance system in the neighborhood.</w:t>
      </w:r>
    </w:p>
    <w:p xmlns:wp14="http://schemas.microsoft.com/office/word/2010/wordml" w:rsidRPr="005B520E" w:rsidR="009303D9" w:rsidP="5D119FE4" w:rsidRDefault="009303D9" w14:paraId="0D0B940D" wp14:textId="0B1C5C93">
      <w:pPr>
        <w:pStyle w:val="Heading5"/>
      </w:pPr>
      <w:r w:rsidR="5D119FE4">
        <w:rPr/>
        <w:t>References</w:t>
      </w:r>
    </w:p>
    <w:p xmlns:wp14="http://schemas.microsoft.com/office/word/2010/wordml" w:rsidR="009303D9" w:rsidP="5D119FE4" w:rsidRDefault="009303D9" w14:paraId="1090083B" wp14:textId="74B005F4">
      <w:pPr>
        <w:pStyle w:val="references"/>
        <w:ind w:start="17.7pt" w:hanging="0pt"/>
        <w:rPr>
          <w:rFonts w:ascii="Times New Roman" w:hAnsi="Times New Roman" w:eastAsia="Times New Roman" w:cs="Times New Roman"/>
          <w:sz w:val="16"/>
          <w:szCs w:val="16"/>
        </w:rPr>
      </w:pPr>
      <w:r w:rsidR="6BA77F79">
        <w:rPr/>
        <w:t>Verizon Small Business Essentials Resources. 2022. From Edison to Internet: A History of Video Surveillance - Verizon Small Business Essentials Resources. [online] Available at: &lt;https://www.verizon.com/business/small-business-essentials/resources/edison-internet-history-video-surveillance-105000047/#:~:text=1969%3A%20The%20first%20video%20home,in%20the%20non%20government%20market.&gt; [Accessed 11 March 2022]..</w:t>
      </w:r>
    </w:p>
    <w:p xmlns:wp14="http://schemas.microsoft.com/office/word/2010/wordml" w:rsidR="009303D9" w:rsidP="6BA77F79" w:rsidRDefault="009303D9" w14:paraId="1D8242E0" wp14:textId="381C2D59">
      <w:pPr>
        <w:pStyle w:val="references"/>
        <w:ind w:start="17.7pt" w:hanging="0pt"/>
        <w:rPr>
          <w:rFonts w:ascii="Times New Roman" w:hAnsi="Times New Roman" w:eastAsia="Times New Roman" w:cs="Times New Roman"/>
          <w:sz w:val="16"/>
          <w:szCs w:val="16"/>
        </w:rPr>
      </w:pPr>
      <w:r w:rsidR="6BA77F79">
        <w:rPr/>
        <w:t>En.wikipedia.org. 2022. Closed-circuit television - Wikipedia. [online] Available at: &lt;https://en.wikipedia.org/wiki/Closed-circuit_television#Technology&gt;.</w:t>
      </w:r>
    </w:p>
    <w:p xmlns:wp14="http://schemas.microsoft.com/office/word/2010/wordml" w:rsidR="009303D9" w:rsidP="5D119FE4" w:rsidRDefault="009303D9" w14:paraId="7D5CA889" wp14:textId="09C361BE">
      <w:pPr>
        <w:pStyle w:val="references"/>
        <w:ind w:start="17.7pt" w:hanging="0pt"/>
        <w:rPr>
          <w:sz w:val="16"/>
          <w:szCs w:val="16"/>
        </w:rPr>
      </w:pPr>
      <w:r w:rsidR="6BA77F79">
        <w:rPr/>
        <w:t>R, S., G, V., Aravind, G., SreeHarsha, G., HariKrishnaReddy, B. and J, Y., 2021. IOT based urban surveillance using RaspberryPi and Deep learning with Mobile-Net Pre-trained model. [online] Ejmcm.com. Available at: &lt;https://ejmcm.com/article_1997.html&gt; [Accessed 3 December 2021].</w:t>
      </w:r>
    </w:p>
    <w:p w:rsidR="5D119FE4" w:rsidP="5D119FE4" w:rsidRDefault="5D119FE4" w14:paraId="50F4CC11" w14:textId="03E95393">
      <w:pPr>
        <w:pStyle w:val="references"/>
        <w:ind w:start="17.7pt" w:hanging="0pt"/>
        <w:rPr>
          <w:rFonts w:ascii="Times New Roman" w:hAnsi="Times New Roman" w:eastAsia="Times New Roman" w:cs="Times New Roman"/>
          <w:sz w:val="16"/>
          <w:szCs w:val="16"/>
        </w:rPr>
      </w:pPr>
      <w:r w:rsidRPr="6BA77F79" w:rsidR="6BA77F79">
        <w:rPr>
          <w:rFonts w:ascii="Times New Roman" w:hAnsi="Times New Roman" w:eastAsia="MS Mincho" w:cs="Times New Roman"/>
          <w:sz w:val="16"/>
          <w:szCs w:val="16"/>
        </w:rPr>
        <w:t>A. G. Howard, G. Andrew, et al. “MobileNets: Efficient convolutional neural networks for mobile vision applications</w:t>
      </w:r>
      <w:r w:rsidRPr="6BA77F79" w:rsidR="6BA77F79">
        <w:rPr>
          <w:rFonts w:ascii="Times New Roman" w:hAnsi="Times New Roman" w:eastAsia="MS Mincho" w:cs="Times New Roman"/>
          <w:sz w:val="16"/>
          <w:szCs w:val="16"/>
        </w:rPr>
        <w:t>”,</w:t>
      </w:r>
      <w:r w:rsidRPr="6BA77F79" w:rsidR="6BA77F79">
        <w:rPr>
          <w:rFonts w:ascii="Times New Roman" w:hAnsi="Times New Roman" w:eastAsia="MS Mincho" w:cs="Times New Roman"/>
          <w:sz w:val="16"/>
          <w:szCs w:val="16"/>
        </w:rPr>
        <w:t xml:space="preserve"> arXiv preprint arXiv: 1704.04861, 2017.</w:t>
      </w:r>
    </w:p>
    <w:p w:rsidR="5D119FE4" w:rsidP="5D119FE4" w:rsidRDefault="5D119FE4" w14:paraId="26E3A039" w14:textId="13FEB95D">
      <w:pPr>
        <w:pStyle w:val="references"/>
        <w:ind w:start="17.7pt" w:hanging="0pt"/>
        <w:rPr>
          <w:rFonts w:ascii="Times New Roman" w:hAnsi="Times New Roman" w:eastAsia="Times New Roman" w:cs="Times New Roman"/>
          <w:sz w:val="16"/>
          <w:szCs w:val="16"/>
        </w:rPr>
      </w:pPr>
      <w:r w:rsidRPr="6BA77F79" w:rsidR="6BA77F79">
        <w:rPr>
          <w:rFonts w:ascii="Times New Roman" w:hAnsi="Times New Roman" w:eastAsia="MS Mincho" w:cs="Times New Roman"/>
          <w:sz w:val="16"/>
          <w:szCs w:val="16"/>
        </w:rPr>
        <w:t>Karen Simoyan and Andrew Zisserman. Very deep convolutional networks for large-scale image recognition. CoRR, abs/1409.1556, 2014.</w:t>
      </w:r>
    </w:p>
    <w:p w:rsidR="5D119FE4" w:rsidP="6BA77F79" w:rsidRDefault="5D119FE4" w14:paraId="3F7EBA33" w14:textId="5993CEF4">
      <w:pPr>
        <w:pStyle w:val="references"/>
        <w:ind w:start="17.7pt" w:hanging="0pt"/>
        <w:rPr>
          <w:rFonts w:ascii="Times New Roman" w:hAnsi="Times New Roman" w:eastAsia="Times New Roman" w:cs="Times New Roman"/>
          <w:sz w:val="16"/>
          <w:szCs w:val="16"/>
        </w:rPr>
      </w:pPr>
      <w:r w:rsidRPr="6BA77F79" w:rsidR="6BA77F79">
        <w:rPr>
          <w:rFonts w:ascii="Times New Roman" w:hAnsi="Times New Roman" w:eastAsia="MS Mincho" w:cs="Times New Roman"/>
          <w:sz w:val="16"/>
          <w:szCs w:val="16"/>
        </w:rPr>
        <w:t>GitHub. 2022. GitHub - d-li14/mobilenetv2.pytorch: 72.8% MobileNetV2 1.0 model on ImageNet and a spectrum of pre-trained MobileNetV2 models. [online] Available at: &lt;https://github.com/d-li14/mobilenetv2.pytorch&gt;</w:t>
      </w:r>
    </w:p>
    <w:p w:rsidR="5D119FE4" w:rsidP="5D119FE4" w:rsidRDefault="5D119FE4" w14:paraId="05057AA8" w14:textId="388251CF">
      <w:pPr>
        <w:pStyle w:val="references"/>
        <w:ind w:start="17.7pt" w:hanging="0pt"/>
        <w:rPr>
          <w:rFonts w:ascii="Times New Roman" w:hAnsi="Times New Roman" w:eastAsia="Times New Roman" w:cs="Times New Roman"/>
          <w:sz w:val="16"/>
          <w:szCs w:val="16"/>
        </w:rPr>
      </w:pPr>
      <w:r w:rsidRPr="6BA77F79" w:rsidR="6BA77F79">
        <w:rPr>
          <w:rFonts w:ascii="Times New Roman" w:hAnsi="Times New Roman" w:eastAsia="MS Mincho" w:cs="Times New Roman"/>
          <w:sz w:val="16"/>
          <w:szCs w:val="16"/>
        </w:rPr>
        <w:t>Patil, Rahul &amp; Srinivas, Ram &amp; Yelubenchi, Rohith &amp; Vinay, N.R. &amp; PRATIBA, D.. (2017). IoT Enabled Video Surveillance System Using Raspberry Pi. 1-7. 10.1109/CSITSS.2017.8447877..</w:t>
      </w:r>
    </w:p>
    <w:p w:rsidR="5D119FE4" w:rsidP="6BA77F79" w:rsidRDefault="5D119FE4" w14:paraId="2FBC5ADB" w14:textId="0B0E70A9">
      <w:pPr>
        <w:pStyle w:val="references"/>
        <w:ind w:start="17.7pt" w:hanging="0pt"/>
        <w:rPr>
          <w:rFonts w:ascii="Times New Roman" w:hAnsi="Times New Roman" w:eastAsia="Times New Roman" w:cs="Times New Roman"/>
          <w:sz w:val="16"/>
          <w:szCs w:val="16"/>
        </w:rPr>
      </w:pPr>
      <w:r w:rsidRPr="6BA77F79" w:rsidR="6BA77F79">
        <w:rPr>
          <w:rFonts w:ascii="Times New Roman" w:hAnsi="Times New Roman" w:eastAsia="MS Mincho" w:cs="Times New Roman"/>
          <w:sz w:val="16"/>
          <w:szCs w:val="16"/>
        </w:rPr>
        <w:t>Ijeat.org. 2022. [online] Available at: &lt;https://www.ijeat.org/wp-content/uploads/papers/v10i4/D24040410421.pdf&gt; [Accessed 13 March 2022]..</w:t>
      </w:r>
    </w:p>
    <w:p w:rsidR="6BA77F79" w:rsidP="6BA77F79" w:rsidRDefault="6BA77F79" w14:paraId="0D020968" w14:textId="65AD0CDA">
      <w:pPr>
        <w:pStyle w:val="references"/>
        <w:ind w:start="17.7pt" w:hanging="0pt"/>
        <w:rPr>
          <w:rFonts w:ascii="Times New Roman" w:hAnsi="Times New Roman" w:eastAsia="Times New Roman" w:cs="Times New Roman"/>
          <w:sz w:val="16"/>
          <w:szCs w:val="16"/>
        </w:rPr>
        <w:sectPr w:rsidRPr="00F96569" w:rsidR="00836367" w:rsidSect="003B4E04">
          <w:type w:val="continuous"/>
          <w:pgSz w:w="595.3pt" w:h="841.9pt" w:orient="portrait" w:code="9"/>
          <w:pgMar w:top="54pt" w:right="45.35pt" w:bottom="72pt" w:left="45.35pt" w:header="36pt" w:footer="36pt" w:gutter="0pt"/>
          <w:cols w:space="18pt" w:num="2"/>
          <w:docGrid w:linePitch="360"/>
          <w:headerReference w:type="default" r:id="R79d63aa846434a38"/>
          <w:footerReference w:type="default" r:id="Rc4a7c1f163fb4fff"/>
        </w:sectPr>
      </w:pPr>
      <w:r w:rsidRPr="6BA77F79" w:rsidR="6BA77F79">
        <w:rPr>
          <w:rFonts w:ascii="Times New Roman" w:hAnsi="Times New Roman" w:eastAsia="MS Mincho" w:cs="Times New Roman"/>
          <w:sz w:val="16"/>
          <w:szCs w:val="16"/>
        </w:rPr>
        <w:t>Nayyar, Anand &amp; Puri, Vikram. (2015). Raspberry Pi-A Small, Powerful, Cost Effective and Efficient Form Factor Computer: A Review. International Journal of Advanced Research in Computer Science and Software Engineering (IJARCSSE). 5. 720-737.</w:t>
      </w:r>
    </w:p>
    <w:p xmlns:wp14="http://schemas.microsoft.com/office/word/2010/wordml" w:rsidR="009303D9" w:rsidP="005B520E" w:rsidRDefault="003B2B40" w14:paraId="3325590B" wp14:textId="77777777"/>
    <w:sectPr w:rsidR="009303D9" w:rsidSect="003B4E04">
      <w:type w:val="continuous"/>
      <w:pgSz w:w="595.3pt" w:h="841.9pt" w:orient="portrait" w:code="9"/>
      <w:pgMar w:top="54pt" w:right="44.65pt" w:bottom="72pt" w:left="44.65pt" w:header="36pt" w:footer="36pt" w:gutter="0pt"/>
      <w:cols w:space="36pt"/>
      <w:docGrid w:linePitch="360"/>
      <w:headerReference w:type="default" r:id="R9580e3990f474aa8"/>
      <w:footerReference w:type="default" r:id="Rc6337e6b62214733"/>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xmlns:wp14="http://schemas.microsoft.com/office/word/2010/wordml" w:rsidR="00B44A76" w:rsidP="001A3B3D" w:rsidRDefault="00B44A76" w14:paraId="60061E4C" wp14:textId="77777777">
      <w:r>
        <w:separator/>
      </w:r>
    </w:p>
  </w:endnote>
  <w:endnote w:type="continuationSeparator" w:id="0">
    <w:p xmlns:wp14="http://schemas.microsoft.com/office/word/2010/wordml" w:rsidR="00B44A76" w:rsidP="001A3B3D" w:rsidRDefault="00B44A76" w14:paraId="44EAFD9C" wp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xmlns:wp14="http://schemas.microsoft.com/office/word/2010/wordml" w:rsidRPr="006F6D3D" w:rsidR="001A3B3D" w:rsidP="0056610F" w:rsidRDefault="001A3B3D" w14:paraId="4C688288" wp14:textId="2E70A907">
    <w:pPr>
      <w:pStyle w:val="Footer"/>
      <w:jc w:val="start"/>
      <w:rPr>
        <w:sz w:val="16"/>
        <w:szCs w:val="16"/>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6BA77F79" w:rsidTr="6BA77F79" w14:paraId="5EE764D1">
      <w:tc>
        <w:tcPr>
          <w:tcW w:w="3370" w:type="dxa"/>
          <w:tcMar/>
        </w:tcPr>
        <w:p w:rsidR="6BA77F79" w:rsidP="6BA77F79" w:rsidRDefault="6BA77F79" w14:paraId="21C8C1C6" w14:textId="14F748D8">
          <w:pPr>
            <w:pStyle w:val="Header"/>
            <w:bidi w:val="0"/>
            <w:ind w:start="-115"/>
            <w:jc w:val="start"/>
          </w:pPr>
        </w:p>
      </w:tc>
      <w:tc>
        <w:tcPr>
          <w:tcW w:w="3370" w:type="dxa"/>
          <w:tcMar/>
        </w:tcPr>
        <w:p w:rsidR="6BA77F79" w:rsidP="6BA77F79" w:rsidRDefault="6BA77F79" w14:paraId="1F25D645" w14:textId="599C3C58">
          <w:pPr>
            <w:pStyle w:val="Header"/>
            <w:bidi w:val="0"/>
            <w:jc w:val="center"/>
          </w:pPr>
        </w:p>
      </w:tc>
      <w:tc>
        <w:tcPr>
          <w:tcW w:w="3370" w:type="dxa"/>
          <w:tcMar/>
        </w:tcPr>
        <w:p w:rsidR="6BA77F79" w:rsidP="6BA77F79" w:rsidRDefault="6BA77F79" w14:paraId="0CAB45FC" w14:textId="2F887417">
          <w:pPr>
            <w:pStyle w:val="Header"/>
            <w:bidi w:val="0"/>
            <w:ind w:end="-115"/>
            <w:jc w:val="end"/>
          </w:pPr>
        </w:p>
      </w:tc>
    </w:tr>
  </w:tbl>
  <w:p w:rsidR="6BA77F79" w:rsidP="6BA77F79" w:rsidRDefault="6BA77F79" w14:paraId="4FE9D439" w14:textId="49CD28F6">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6BA77F79" w:rsidTr="6BA77F79" w14:paraId="60C08BB3">
      <w:tc>
        <w:tcPr>
          <w:tcW w:w="3370" w:type="dxa"/>
          <w:tcMar/>
        </w:tcPr>
        <w:p w:rsidR="6BA77F79" w:rsidP="6BA77F79" w:rsidRDefault="6BA77F79" w14:paraId="1E57755C" w14:textId="2E2741A2">
          <w:pPr>
            <w:pStyle w:val="Header"/>
            <w:bidi w:val="0"/>
            <w:ind w:start="-115"/>
            <w:jc w:val="start"/>
          </w:pPr>
        </w:p>
      </w:tc>
      <w:tc>
        <w:tcPr>
          <w:tcW w:w="3370" w:type="dxa"/>
          <w:tcMar/>
        </w:tcPr>
        <w:p w:rsidR="6BA77F79" w:rsidP="6BA77F79" w:rsidRDefault="6BA77F79" w14:paraId="2153F686" w14:textId="58FC9469">
          <w:pPr>
            <w:pStyle w:val="Header"/>
            <w:bidi w:val="0"/>
            <w:jc w:val="center"/>
          </w:pPr>
        </w:p>
      </w:tc>
      <w:tc>
        <w:tcPr>
          <w:tcW w:w="3370" w:type="dxa"/>
          <w:tcMar/>
        </w:tcPr>
        <w:p w:rsidR="6BA77F79" w:rsidP="6BA77F79" w:rsidRDefault="6BA77F79" w14:paraId="4DDB3719" w14:textId="4A97EF3E">
          <w:pPr>
            <w:pStyle w:val="Header"/>
            <w:bidi w:val="0"/>
            <w:ind w:end="-115"/>
            <w:jc w:val="end"/>
          </w:pPr>
        </w:p>
      </w:tc>
    </w:tr>
  </w:tbl>
  <w:p w:rsidR="6BA77F79" w:rsidP="6BA77F79" w:rsidRDefault="6BA77F79" w14:paraId="10FACB1A" w14:textId="0B5F379A">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6BA77F79" w:rsidTr="6BA77F79" w14:paraId="262B39BE">
      <w:tc>
        <w:tcPr>
          <w:tcW w:w="3370" w:type="dxa"/>
          <w:tcMar/>
        </w:tcPr>
        <w:p w:rsidR="6BA77F79" w:rsidP="6BA77F79" w:rsidRDefault="6BA77F79" w14:paraId="1A807D06" w14:textId="2F39DD27">
          <w:pPr>
            <w:pStyle w:val="Header"/>
            <w:bidi w:val="0"/>
            <w:ind w:start="-115"/>
            <w:jc w:val="start"/>
          </w:pPr>
        </w:p>
      </w:tc>
      <w:tc>
        <w:tcPr>
          <w:tcW w:w="3370" w:type="dxa"/>
          <w:tcMar/>
        </w:tcPr>
        <w:p w:rsidR="6BA77F79" w:rsidP="6BA77F79" w:rsidRDefault="6BA77F79" w14:paraId="48C18212" w14:textId="1D54ED77">
          <w:pPr>
            <w:pStyle w:val="Header"/>
            <w:bidi w:val="0"/>
            <w:jc w:val="center"/>
          </w:pPr>
        </w:p>
      </w:tc>
      <w:tc>
        <w:tcPr>
          <w:tcW w:w="3370" w:type="dxa"/>
          <w:tcMar/>
        </w:tcPr>
        <w:p w:rsidR="6BA77F79" w:rsidP="6BA77F79" w:rsidRDefault="6BA77F79" w14:paraId="1F2B5E47" w14:textId="7DEEC286">
          <w:pPr>
            <w:pStyle w:val="Header"/>
            <w:bidi w:val="0"/>
            <w:ind w:end="-115"/>
            <w:jc w:val="end"/>
          </w:pPr>
        </w:p>
      </w:tc>
    </w:tr>
  </w:tbl>
  <w:p w:rsidR="6BA77F79" w:rsidP="6BA77F79" w:rsidRDefault="6BA77F79" w14:paraId="14F1DA0E" w14:textId="2D01FEAD">
    <w:pPr>
      <w:pStyle w:val="Footer"/>
      <w:bidi w:val="0"/>
    </w:pPr>
  </w:p>
</w:ftr>
</file>

<file path=word/footer5.xml><?xml version="1.0" encoding="utf-8"?>
<w:ftr xmlns:w14="http://schemas.microsoft.com/office/word/2010/wordml" xmlns:w="http://schemas.openxmlformats.org/wordprocessingml/2006/main">
  <w:p w:rsidR="6BA77F79" w:rsidP="6BA77F79" w:rsidRDefault="6BA77F79" w14:paraId="55C31279" w14:textId="603D9B63">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6BA77F79" w:rsidTr="6BA77F79" w14:paraId="1380DA2C">
      <w:tc>
        <w:tcPr>
          <w:tcW w:w="3370" w:type="dxa"/>
          <w:tcMar/>
        </w:tcPr>
        <w:p w:rsidR="6BA77F79" w:rsidP="6BA77F79" w:rsidRDefault="6BA77F79" w14:paraId="711B288E" w14:textId="76DE2A28">
          <w:pPr>
            <w:pStyle w:val="Header"/>
            <w:bidi w:val="0"/>
            <w:ind w:start="-115"/>
            <w:jc w:val="start"/>
          </w:pPr>
        </w:p>
      </w:tc>
      <w:tc>
        <w:tcPr>
          <w:tcW w:w="3370" w:type="dxa"/>
          <w:tcMar/>
        </w:tcPr>
        <w:p w:rsidR="6BA77F79" w:rsidP="6BA77F79" w:rsidRDefault="6BA77F79" w14:paraId="287FDD1F" w14:textId="747DBE1B">
          <w:pPr>
            <w:pStyle w:val="Header"/>
            <w:bidi w:val="0"/>
            <w:jc w:val="center"/>
          </w:pPr>
        </w:p>
      </w:tc>
      <w:tc>
        <w:tcPr>
          <w:tcW w:w="3370" w:type="dxa"/>
          <w:tcMar/>
        </w:tcPr>
        <w:p w:rsidR="6BA77F79" w:rsidP="6BA77F79" w:rsidRDefault="6BA77F79" w14:paraId="4E247D34" w14:textId="12F8FEF9">
          <w:pPr>
            <w:pStyle w:val="Header"/>
            <w:bidi w:val="0"/>
            <w:ind w:end="-115"/>
            <w:jc w:val="end"/>
          </w:pPr>
        </w:p>
      </w:tc>
    </w:tr>
  </w:tbl>
  <w:p w:rsidR="6BA77F79" w:rsidP="6BA77F79" w:rsidRDefault="6BA77F79" w14:paraId="30C1FDA9" w14:textId="379617E2">
    <w:pPr>
      <w:pStyle w:val="Footer"/>
      <w:bidi w:val="0"/>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xmlns:wp14="http://schemas.microsoft.com/office/word/2010/wordml" w:rsidR="00B44A76" w:rsidP="001A3B3D" w:rsidRDefault="00B44A76" w14:paraId="4B94D5A5" wp14:textId="77777777">
      <w:r>
        <w:separator/>
      </w:r>
    </w:p>
  </w:footnote>
  <w:footnote w:type="continuationSeparator" w:id="0">
    <w:p xmlns:wp14="http://schemas.microsoft.com/office/word/2010/wordml" w:rsidR="00B44A76" w:rsidP="001A3B3D" w:rsidRDefault="00B44A76" w14:paraId="3DEEC669" wp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6BA77F79" w:rsidTr="6BA77F79" w14:paraId="4DF08A5B">
      <w:tc>
        <w:tcPr>
          <w:tcW w:w="3370" w:type="dxa"/>
          <w:tcMar/>
        </w:tcPr>
        <w:p w:rsidR="6BA77F79" w:rsidP="6BA77F79" w:rsidRDefault="6BA77F79" w14:paraId="421DE706" w14:textId="01E8921D">
          <w:pPr>
            <w:pStyle w:val="Header"/>
            <w:bidi w:val="0"/>
            <w:ind w:start="-115"/>
            <w:jc w:val="start"/>
          </w:pPr>
        </w:p>
      </w:tc>
      <w:tc>
        <w:tcPr>
          <w:tcW w:w="3370" w:type="dxa"/>
          <w:tcMar/>
        </w:tcPr>
        <w:p w:rsidR="6BA77F79" w:rsidP="6BA77F79" w:rsidRDefault="6BA77F79" w14:paraId="07C72A31" w14:textId="7AE18EC6">
          <w:pPr>
            <w:pStyle w:val="Header"/>
            <w:bidi w:val="0"/>
            <w:jc w:val="center"/>
          </w:pPr>
        </w:p>
      </w:tc>
      <w:tc>
        <w:tcPr>
          <w:tcW w:w="3370" w:type="dxa"/>
          <w:tcMar/>
        </w:tcPr>
        <w:p w:rsidR="6BA77F79" w:rsidP="6BA77F79" w:rsidRDefault="6BA77F79" w14:paraId="3FEFC5E2" w14:textId="53523EB3">
          <w:pPr>
            <w:pStyle w:val="Header"/>
            <w:bidi w:val="0"/>
            <w:ind w:end="-115"/>
            <w:jc w:val="end"/>
          </w:pPr>
        </w:p>
      </w:tc>
    </w:tr>
  </w:tbl>
  <w:p w:rsidR="6BA77F79" w:rsidP="6BA77F79" w:rsidRDefault="6BA77F79" w14:paraId="16675E39" w14:textId="2B5FB3C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6BA77F79" w:rsidTr="6BA77F79" w14:paraId="4BD84384">
      <w:tc>
        <w:tcPr>
          <w:tcW w:w="3370" w:type="dxa"/>
          <w:tcMar/>
        </w:tcPr>
        <w:p w:rsidR="6BA77F79" w:rsidP="6BA77F79" w:rsidRDefault="6BA77F79" w14:paraId="05442AC9" w14:textId="75FEA776">
          <w:pPr>
            <w:pStyle w:val="Header"/>
            <w:bidi w:val="0"/>
            <w:ind w:start="-115"/>
            <w:jc w:val="start"/>
          </w:pPr>
        </w:p>
      </w:tc>
      <w:tc>
        <w:tcPr>
          <w:tcW w:w="3370" w:type="dxa"/>
          <w:tcMar/>
        </w:tcPr>
        <w:p w:rsidR="6BA77F79" w:rsidP="6BA77F79" w:rsidRDefault="6BA77F79" w14:paraId="0F483886" w14:textId="3161AD0C">
          <w:pPr>
            <w:pStyle w:val="Header"/>
            <w:bidi w:val="0"/>
            <w:jc w:val="center"/>
          </w:pPr>
        </w:p>
      </w:tc>
      <w:tc>
        <w:tcPr>
          <w:tcW w:w="3370" w:type="dxa"/>
          <w:tcMar/>
        </w:tcPr>
        <w:p w:rsidR="6BA77F79" w:rsidP="6BA77F79" w:rsidRDefault="6BA77F79" w14:paraId="37A20A05" w14:textId="43FF6CE0">
          <w:pPr>
            <w:pStyle w:val="Header"/>
            <w:bidi w:val="0"/>
          </w:pPr>
        </w:p>
      </w:tc>
    </w:tr>
  </w:tbl>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6BA77F79" w:rsidTr="6BA77F79" w14:paraId="29CAD7E2">
      <w:tc>
        <w:tcPr>
          <w:tcW w:w="3370" w:type="dxa"/>
          <w:tcMar/>
        </w:tcPr>
        <w:p w:rsidR="6BA77F79" w:rsidP="6BA77F79" w:rsidRDefault="6BA77F79" w14:paraId="71C60691" w14:textId="7388F957">
          <w:pPr>
            <w:pStyle w:val="Header"/>
            <w:bidi w:val="0"/>
            <w:ind w:start="-115"/>
            <w:jc w:val="start"/>
          </w:pPr>
        </w:p>
      </w:tc>
      <w:tc>
        <w:tcPr>
          <w:tcW w:w="3370" w:type="dxa"/>
          <w:tcMar/>
        </w:tcPr>
        <w:p w:rsidR="6BA77F79" w:rsidP="6BA77F79" w:rsidRDefault="6BA77F79" w14:paraId="2DDD97C3" w14:textId="490FE6B6">
          <w:pPr>
            <w:pStyle w:val="Header"/>
            <w:bidi w:val="0"/>
            <w:jc w:val="center"/>
          </w:pPr>
        </w:p>
      </w:tc>
      <w:tc>
        <w:tcPr>
          <w:tcW w:w="3370" w:type="dxa"/>
          <w:tcMar/>
        </w:tcPr>
        <w:p w:rsidR="6BA77F79" w:rsidP="6BA77F79" w:rsidRDefault="6BA77F79" w14:paraId="4899BF46" w14:textId="0D7D8ACF">
          <w:pPr>
            <w:pStyle w:val="Header"/>
            <w:bidi w:val="0"/>
            <w:ind w:end="-115"/>
            <w:jc w:val="end"/>
          </w:pPr>
        </w:p>
      </w:tc>
    </w:tr>
  </w:tbl>
  <w:p w:rsidR="6BA77F79" w:rsidP="6BA77F79" w:rsidRDefault="6BA77F79" w14:paraId="0A940262" w14:textId="6A4857AF">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6BA77F79" w:rsidTr="6BA77F79" w14:paraId="3F646A91">
      <w:tc>
        <w:tcPr>
          <w:tcW w:w="3370" w:type="dxa"/>
          <w:tcMar/>
        </w:tcPr>
        <w:p w:rsidR="6BA77F79" w:rsidP="6BA77F79" w:rsidRDefault="6BA77F79" w14:paraId="10FA13A8" w14:textId="7BF88DA8">
          <w:pPr>
            <w:pStyle w:val="Header"/>
            <w:bidi w:val="0"/>
            <w:ind w:start="-115"/>
            <w:jc w:val="start"/>
          </w:pPr>
        </w:p>
      </w:tc>
      <w:tc>
        <w:tcPr>
          <w:tcW w:w="3370" w:type="dxa"/>
          <w:tcMar/>
        </w:tcPr>
        <w:p w:rsidR="6BA77F79" w:rsidP="6BA77F79" w:rsidRDefault="6BA77F79" w14:paraId="662214CF" w14:textId="1F53A907">
          <w:pPr>
            <w:pStyle w:val="Header"/>
            <w:bidi w:val="0"/>
            <w:jc w:val="center"/>
          </w:pPr>
        </w:p>
      </w:tc>
      <w:tc>
        <w:tcPr>
          <w:tcW w:w="3370" w:type="dxa"/>
          <w:tcMar/>
        </w:tcPr>
        <w:p w:rsidR="6BA77F79" w:rsidP="6BA77F79" w:rsidRDefault="6BA77F79" w14:paraId="60B88F90" w14:textId="1F91578F">
          <w:pPr>
            <w:pStyle w:val="Header"/>
            <w:bidi w:val="0"/>
            <w:ind w:end="-115"/>
            <w:jc w:val="end"/>
          </w:pPr>
        </w:p>
      </w:tc>
    </w:tr>
  </w:tbl>
  <w:p w:rsidR="6BA77F79" w:rsidP="6BA77F79" w:rsidRDefault="6BA77F79" w14:paraId="12B17949" w14:textId="473D5FF9">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BA77F79" w:rsidTr="6BA77F79" w14:paraId="15E8D89F">
      <w:tc>
        <w:tcPr>
          <w:tcW w:w="3360" w:type="dxa"/>
          <w:tcMar/>
        </w:tcPr>
        <w:p w:rsidR="6BA77F79" w:rsidP="6BA77F79" w:rsidRDefault="6BA77F79" w14:paraId="0CEAFCDE" w14:textId="0595993A">
          <w:pPr>
            <w:pStyle w:val="Header"/>
            <w:bidi w:val="0"/>
            <w:ind w:start="-115"/>
            <w:jc w:val="start"/>
          </w:pPr>
        </w:p>
      </w:tc>
      <w:tc>
        <w:tcPr>
          <w:tcW w:w="3360" w:type="dxa"/>
          <w:tcMar/>
        </w:tcPr>
        <w:p w:rsidR="6BA77F79" w:rsidP="6BA77F79" w:rsidRDefault="6BA77F79" w14:paraId="6C1C47DB" w14:textId="0502CC8A">
          <w:pPr>
            <w:pStyle w:val="Header"/>
            <w:bidi w:val="0"/>
            <w:jc w:val="center"/>
          </w:pPr>
        </w:p>
      </w:tc>
      <w:tc>
        <w:tcPr>
          <w:tcW w:w="3360" w:type="dxa"/>
          <w:tcMar/>
        </w:tcPr>
        <w:p w:rsidR="6BA77F79" w:rsidP="6BA77F79" w:rsidRDefault="6BA77F79" w14:paraId="5F3E4A96" w14:textId="49065D0E">
          <w:pPr>
            <w:pStyle w:val="Header"/>
            <w:bidi w:val="0"/>
            <w:ind w:end="-115"/>
            <w:jc w:val="end"/>
          </w:pPr>
        </w:p>
      </w:tc>
    </w:tr>
  </w:tbl>
  <w:p w:rsidR="6BA77F79" w:rsidP="6BA77F79" w:rsidRDefault="6BA77F79" w14:paraId="0E653E8E" w14:textId="232F489F">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6BA77F79" w:rsidTr="6BA77F79" w14:paraId="1D8FDFCA">
      <w:tc>
        <w:tcPr>
          <w:tcW w:w="3370" w:type="dxa"/>
          <w:tcMar/>
        </w:tcPr>
        <w:p w:rsidR="6BA77F79" w:rsidP="6BA77F79" w:rsidRDefault="6BA77F79" w14:paraId="7A9A06FC" w14:textId="584FA17F">
          <w:pPr>
            <w:pStyle w:val="Header"/>
            <w:bidi w:val="0"/>
            <w:ind w:start="-115"/>
            <w:jc w:val="start"/>
          </w:pPr>
        </w:p>
      </w:tc>
      <w:tc>
        <w:tcPr>
          <w:tcW w:w="3370" w:type="dxa"/>
          <w:tcMar/>
        </w:tcPr>
        <w:p w:rsidR="6BA77F79" w:rsidP="6BA77F79" w:rsidRDefault="6BA77F79" w14:paraId="4DCFDFD9" w14:textId="7637D585">
          <w:pPr>
            <w:pStyle w:val="Header"/>
            <w:bidi w:val="0"/>
            <w:jc w:val="center"/>
          </w:pPr>
        </w:p>
      </w:tc>
      <w:tc>
        <w:tcPr>
          <w:tcW w:w="3370" w:type="dxa"/>
          <w:tcMar/>
        </w:tcPr>
        <w:p w:rsidR="6BA77F79" w:rsidP="6BA77F79" w:rsidRDefault="6BA77F79" w14:paraId="18F7F5CC" w14:textId="20015B61">
          <w:pPr>
            <w:pStyle w:val="Header"/>
            <w:bidi w:val="0"/>
            <w:ind w:end="-115"/>
            <w:jc w:val="end"/>
          </w:pPr>
        </w:p>
      </w:tc>
    </w:tr>
  </w:tbl>
  <w:p w:rsidR="6BA77F79" w:rsidP="6BA77F79" w:rsidRDefault="6BA77F79" w14:paraId="5188B46D" w14:textId="23BD416B">
    <w:pPr>
      <w:pStyle w:val="Header"/>
      <w:bidi w:val="0"/>
    </w:pPr>
  </w:p>
</w:hdr>
</file>

<file path=word/intelligence2.xml><?xml version="1.0" encoding="utf-8"?>
<int2:intelligence xmlns:int2="http://schemas.microsoft.com/office/intelligence/2020/intelligence">
  <int2:observations>
    <int2:textHash int2:hashCode="Mo/CMm2L6Ngvuh" int2:id="nNTc95QN">
      <int2:state int2:type="LegacyProofing" int2:value="Rejected"/>
    </int2:textHash>
    <int2:textHash int2:hashCode="zUc8wnJCFU5pQQ" int2:id="XA4nP2SI">
      <int2:state int2:type="LegacyProofing" int2:value="Rejected"/>
    </int2:textHash>
    <int2:textHash int2:hashCode="E4ACcteoXANAk0" int2:id="xYUticry">
      <int2:state int2:type="LegacyProofing" int2:value="Rejected"/>
    </int2:textHash>
  </int2:observations>
  <int2:intelligenceSettings/>
</int2:intelligence>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xmlns:w="http://purl.oclc.org/ooxml/wordprocessingml/main" w:abstractNumId="29">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8">
    <w:multiLevelType xmlns:w="http://purl.oclc.org/ooxml/wordprocessingml/main" w:val="hybridMultilevel"/>
    <w:lvl xmlns:w="http://purl.oclc.org/ooxml/wordprocessingml/main" w:ilvl="0">
      <w:start w:val="1"/>
      <w:numFmt w:val="upperRoman"/>
      <w:lvlText w:val="TABLE %1. "/>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7">
    <w:multiLevelType xmlns:w="http://purl.oclc.org/ooxml/wordprocessingml/main" w:val="hybridMultilevel"/>
    <w:lvl xmlns:w="http://purl.oclc.org/ooxml/wordprocessingml/main" w:ilvl="0">
      <w:start w:val="1"/>
      <w:numFmt w:val="upperRoman"/>
      <w:lvlText w:val="TABLE %1. "/>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6">
    <w:multiLevelType xmlns:w="http://purl.oclc.org/ooxml/wordprocessingml/main" w:val="hybridMultilevel"/>
    <w:lvl xmlns:w="http://purl.oclc.org/ooxml/wordprocessingml/main" w:ilvl="0">
      <w:start w:val="1"/>
      <w:numFmt w:val="upperRoman"/>
      <w:lvlText w:val="TABLE %1. "/>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5">
    <w:multiLevelType xmlns:w="http://purl.oclc.org/ooxml/wordprocessingml/main" w:val="hybridMultilevel"/>
    <w:lvl xmlns:w="http://purl.oclc.org/ooxml/wordprocessingml/main" w:ilvl="0">
      <w:start w:val="1"/>
      <w:numFmt w:val="upperRoman"/>
      <w:lvlText w:val="TABLE %1. "/>
      <w:lvlJc w:val="end"/>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4">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3">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1">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start w:val="1"/>
      <w:numFmt w:val="bullet"/>
      <w:pStyle w:val="bulletlist"/>
      <w:lvlText w:val=""/>
      <w:lvlJc w:val="start"/>
      <w:pPr>
        <w:tabs>
          <w:tab w:val="num" w:pos="32.40pt"/>
        </w:tabs>
        <w:ind w:start="32.4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hybridMultilevel"/>
    <w:tmpl w:val="0AB06E12"/>
    <w:lvl w:ilvl="0">
      <w:start w:val="1"/>
      <w:numFmt w:val="upperRoman"/>
      <w:pStyle w:val="Heading1"/>
      <w:lvlText w:val="%1."/>
      <w:lvlJc w:val="center"/>
      <w:pPr>
        <w:tabs>
          <w:tab w:val="num" w:pos="28.80pt"/>
        </w:tabs>
        <w:ind w:firstLine="10.8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pt" w:hanging="14.4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b w:val="0"/>
        <w:bCs w:val="0"/>
        <w:i/>
        <w:iCs/>
        <w:sz w:val="20"/>
        <w:szCs w:val="20"/>
      </w:rPr>
    </w:lvl>
    <w:lvl w:ilvl="4">
      <w:start w:val="1"/>
      <w:numFmt w:val="decimal"/>
      <w:lvlRestart w:val="0"/>
      <w:lvlText w:val=""/>
      <w:lvlJc w:val="start"/>
      <w:pPr>
        <w:tabs>
          <w:tab w:val="num" w:pos="162pt"/>
        </w:tabs>
        <w:ind w:start="144pt"/>
      </w:pPr>
      <w:rPr/>
    </w:lvl>
    <w:lvl w:ilvl="5">
      <w:start w:val="1"/>
      <w:numFmt w:val="lowerLetter"/>
      <w:lvlText w:val="(%6)"/>
      <w:lvlJc w:val="start"/>
      <w:pPr>
        <w:tabs>
          <w:tab w:val="num" w:pos="198pt"/>
        </w:tabs>
        <w:ind w:start="180pt"/>
      </w:pPr>
      <w:rPr/>
    </w:lvl>
    <w:lvl w:ilvl="6">
      <w:start w:val="1"/>
      <w:numFmt w:val="lowerRoman"/>
      <w:lvlText w:val="(%7)"/>
      <w:lvlJc w:val="start"/>
      <w:pPr>
        <w:tabs>
          <w:tab w:val="num" w:pos="234pt"/>
        </w:tabs>
        <w:ind w:start="216pt"/>
      </w:pPr>
      <w:rPr/>
    </w:lvl>
    <w:lvl w:ilvl="7">
      <w:start w:val="1"/>
      <w:numFmt w:val="lowerLetter"/>
      <w:lvlText w:val="(%8)"/>
      <w:lvlJc w:val="start"/>
      <w:pPr>
        <w:tabs>
          <w:tab w:val="num" w:pos="270pt"/>
        </w:tabs>
        <w:ind w:start="252pt"/>
      </w:pPr>
      <w:rPr/>
    </w:lvl>
    <w:lvl w:ilvl="8">
      <w:start w:val="1"/>
      <w:numFmt w:val="lowerRoman"/>
      <w:lvlText w:val="(%9)"/>
      <w:lvlJc w:val="start"/>
      <w:pPr>
        <w:tabs>
          <w:tab w:val="num" w:pos="306pt"/>
        </w:tabs>
        <w:ind w:start="288pt"/>
      </w:pPr>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purl.oclc.org/ooxml/schemaLibrary/main" mc:Ignorable="w14 w15 w16se wp14">
  <w:zoom w:percent="13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C883117"/>
    <w:rsid w:val="0CA66D60"/>
    <w:rsid w:val="1328FBAA"/>
    <w:rsid w:val="22C138DB"/>
    <w:rsid w:val="3305EC18"/>
    <w:rsid w:val="365DEF36"/>
    <w:rsid w:val="37967BF9"/>
    <w:rsid w:val="3E2767EC"/>
    <w:rsid w:val="5D119FE4"/>
    <w:rsid w:val="5DD5FB48"/>
    <w:rsid w:val="60162E14"/>
    <w:rsid w:val="6BA77F79"/>
    <w:rsid w:val="6C8D88E9"/>
    <w:rsid w:val="71335796"/>
    <w:rsid w:val="72CCD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874A7B"/>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 Type="http://schemas.microsoft.com/office/2020/10/relationships/intelligence" Target="intelligence2.xml" Id="R2b2dec2bd75048e2" /><Relationship Type="http://schemas.openxmlformats.org/officeDocument/2006/relationships/image" Target="/media/imagea.png" Id="R4ccc3a1f400c4c9d" /><Relationship Type="http://schemas.openxmlformats.org/officeDocument/2006/relationships/image" Target="/media/imagee.png" Id="R9ca8ed6d624f43d9" /><Relationship Type="http://schemas.openxmlformats.org/officeDocument/2006/relationships/header" Target="header.xml" Id="R91c74e3c190a4060" /><Relationship Type="http://schemas.openxmlformats.org/officeDocument/2006/relationships/header" Target="header2.xml" Id="R6f629db4bced4d79" /><Relationship Type="http://schemas.openxmlformats.org/officeDocument/2006/relationships/footer" Target="footer2.xml" Id="R6dbe6ff5cd8347c5" /><Relationship Type="http://schemas.openxmlformats.org/officeDocument/2006/relationships/header" Target="header3.xml" Id="Re6a3fd9cec644f5a" /><Relationship Type="http://schemas.openxmlformats.org/officeDocument/2006/relationships/footer" Target="footer3.xml" Id="R5d37ee563bb24a52" /><Relationship Type="http://schemas.openxmlformats.org/officeDocument/2006/relationships/header" Target="header4.xml" Id="Ra06b962d5bb44f56" /><Relationship Type="http://schemas.openxmlformats.org/officeDocument/2006/relationships/footer" Target="footer4.xml" Id="Ra4f58d452fb94b21" /><Relationship Type="http://schemas.openxmlformats.org/officeDocument/2006/relationships/image" Target="/media/image7.png" Id="R26ca39dd26ee4c9e" /><Relationship Type="http://schemas.openxmlformats.org/officeDocument/2006/relationships/image" Target="/media/image9.png" Id="R6bdfb2a0cf184823" /><Relationship Type="http://schemas.openxmlformats.org/officeDocument/2006/relationships/header" Target="header5.xml" Id="R79d63aa846434a38" /><Relationship Type="http://schemas.openxmlformats.org/officeDocument/2006/relationships/footer" Target="footer5.xml" Id="Rc4a7c1f163fb4fff" /><Relationship Type="http://schemas.openxmlformats.org/officeDocument/2006/relationships/header" Target="header6.xml" Id="R9580e3990f474aa8" /><Relationship Type="http://schemas.openxmlformats.org/officeDocument/2006/relationships/footer" Target="footer6.xml" Id="Rc6337e6b62214733" /><Relationship Type="http://schemas.openxmlformats.org/officeDocument/2006/relationships/image" Target="/media/image6.png" Id="R77f79e5ce86c4eab"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DHANVANTH PANDIAN</lastModifiedBy>
  <revision>18</revision>
  <dcterms:created xsi:type="dcterms:W3CDTF">2019-01-08T18:42:00.0000000Z</dcterms:created>
  <dcterms:modified xsi:type="dcterms:W3CDTF">2022-05-18T17:25:54.2058017Z</dcterms:modified>
</coreProperties>
</file>