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E45DDC" w14:textId="65BB8E79" w:rsidR="008E4B46" w:rsidRDefault="008E4B46" w:rsidP="008E4B46">
      <w:pPr>
        <w:spacing w:before="100" w:beforeAutospacing="1" w:after="100" w:afterAutospacing="1" w:line="240" w:lineRule="auto"/>
        <w:jc w:val="center"/>
        <w:outlineLvl w:val="0"/>
        <w:rPr>
          <w:rFonts w:ascii="Times New Roman" w:eastAsia="Times New Roman" w:hAnsi="Times New Roman" w:cs="Times New Roman"/>
          <w:b/>
          <w:bCs/>
          <w:color w:val="222222"/>
          <w:kern w:val="36"/>
          <w:sz w:val="48"/>
          <w:szCs w:val="48"/>
          <w:lang w:eastAsia="en-IN"/>
        </w:rPr>
      </w:pPr>
      <w:r w:rsidRPr="008E4B46">
        <w:rPr>
          <w:rFonts w:ascii="Times New Roman" w:eastAsia="Times New Roman" w:hAnsi="Times New Roman" w:cs="Times New Roman"/>
          <w:b/>
          <w:bCs/>
          <w:color w:val="222222"/>
          <w:kern w:val="36"/>
          <w:sz w:val="48"/>
          <w:szCs w:val="48"/>
          <w:lang w:eastAsia="en-IN"/>
        </w:rPr>
        <w:t>Traffic Light Controller using Microcontroller</w:t>
      </w:r>
    </w:p>
    <w:p w14:paraId="6755A68D" w14:textId="7999C78A" w:rsidR="008E4B46" w:rsidRPr="00381157" w:rsidRDefault="00381157" w:rsidP="00381157">
      <w:pPr>
        <w:spacing w:after="0" w:line="240" w:lineRule="auto"/>
        <w:outlineLvl w:val="0"/>
        <w:rPr>
          <w:rFonts w:ascii="Times New Roman" w:eastAsia="Times New Roman" w:hAnsi="Times New Roman" w:cs="Times New Roman"/>
          <w:b/>
          <w:bCs/>
          <w:color w:val="222222"/>
          <w:kern w:val="36"/>
          <w:sz w:val="24"/>
          <w:szCs w:val="24"/>
          <w:lang w:eastAsia="en-IN"/>
        </w:rPr>
      </w:pPr>
      <w:r>
        <w:rPr>
          <w:rFonts w:ascii="Times New Roman" w:eastAsia="Times New Roman" w:hAnsi="Times New Roman" w:cs="Times New Roman"/>
          <w:b/>
          <w:bCs/>
          <w:color w:val="222222"/>
          <w:kern w:val="36"/>
          <w:sz w:val="24"/>
          <w:szCs w:val="24"/>
          <w:lang w:eastAsia="en-IN"/>
        </w:rPr>
        <w:t xml:space="preserve">Name: </w:t>
      </w:r>
      <w:r w:rsidRPr="00381157">
        <w:rPr>
          <w:rFonts w:ascii="Times New Roman" w:eastAsia="Times New Roman" w:hAnsi="Times New Roman" w:cs="Times New Roman"/>
          <w:b/>
          <w:bCs/>
          <w:color w:val="222222"/>
          <w:kern w:val="36"/>
          <w:sz w:val="24"/>
          <w:szCs w:val="24"/>
          <w:lang w:eastAsia="en-IN"/>
        </w:rPr>
        <w:t>Siddhartha Maity</w:t>
      </w:r>
    </w:p>
    <w:p w14:paraId="4D639A8F" w14:textId="1B88E8C7" w:rsidR="00381157" w:rsidRDefault="00381157" w:rsidP="00381157">
      <w:pPr>
        <w:spacing w:after="0" w:line="240" w:lineRule="auto"/>
        <w:outlineLvl w:val="0"/>
        <w:rPr>
          <w:rFonts w:ascii="Times New Roman" w:eastAsia="Times New Roman" w:hAnsi="Times New Roman" w:cs="Times New Roman"/>
          <w:b/>
          <w:bCs/>
          <w:color w:val="222222"/>
          <w:kern w:val="36"/>
          <w:sz w:val="24"/>
          <w:szCs w:val="24"/>
          <w:vertAlign w:val="superscript"/>
          <w:lang w:eastAsia="en-IN"/>
        </w:rPr>
      </w:pPr>
      <w:r w:rsidRPr="00381157">
        <w:rPr>
          <w:rFonts w:ascii="Times New Roman" w:eastAsia="Times New Roman" w:hAnsi="Times New Roman" w:cs="Times New Roman"/>
          <w:b/>
          <w:bCs/>
          <w:color w:val="222222"/>
          <w:kern w:val="36"/>
          <w:sz w:val="24"/>
          <w:szCs w:val="24"/>
          <w:lang w:eastAsia="en-IN"/>
        </w:rPr>
        <w:t>Year: 3</w:t>
      </w:r>
      <w:r w:rsidRPr="00381157">
        <w:rPr>
          <w:rFonts w:ascii="Times New Roman" w:eastAsia="Times New Roman" w:hAnsi="Times New Roman" w:cs="Times New Roman"/>
          <w:b/>
          <w:bCs/>
          <w:color w:val="222222"/>
          <w:kern w:val="36"/>
          <w:sz w:val="24"/>
          <w:szCs w:val="24"/>
          <w:vertAlign w:val="superscript"/>
          <w:lang w:eastAsia="en-IN"/>
        </w:rPr>
        <w:t>rd</w:t>
      </w:r>
    </w:p>
    <w:p w14:paraId="6E56E6A4" w14:textId="2F24D5E2" w:rsidR="00381157" w:rsidRPr="00381157" w:rsidRDefault="00381157" w:rsidP="00381157">
      <w:pPr>
        <w:spacing w:after="0" w:line="240" w:lineRule="auto"/>
        <w:outlineLvl w:val="0"/>
        <w:rPr>
          <w:rFonts w:ascii="Times New Roman" w:eastAsia="Times New Roman" w:hAnsi="Times New Roman" w:cs="Times New Roman"/>
          <w:b/>
          <w:bCs/>
          <w:color w:val="222222"/>
          <w:kern w:val="36"/>
          <w:sz w:val="24"/>
          <w:szCs w:val="24"/>
          <w:lang w:eastAsia="en-IN"/>
        </w:rPr>
      </w:pPr>
      <w:r>
        <w:rPr>
          <w:rFonts w:ascii="Times New Roman" w:eastAsia="Times New Roman" w:hAnsi="Times New Roman" w:cs="Times New Roman"/>
          <w:b/>
          <w:bCs/>
          <w:color w:val="222222"/>
          <w:kern w:val="36"/>
          <w:sz w:val="24"/>
          <w:szCs w:val="24"/>
          <w:lang w:eastAsia="en-IN"/>
        </w:rPr>
        <w:t xml:space="preserve">Course: </w:t>
      </w:r>
      <w:proofErr w:type="spellStart"/>
      <w:proofErr w:type="gramStart"/>
      <w:r>
        <w:rPr>
          <w:rFonts w:ascii="Times New Roman" w:eastAsia="Times New Roman" w:hAnsi="Times New Roman" w:cs="Times New Roman"/>
          <w:b/>
          <w:bCs/>
          <w:color w:val="222222"/>
          <w:kern w:val="36"/>
          <w:sz w:val="24"/>
          <w:szCs w:val="24"/>
          <w:lang w:eastAsia="en-IN"/>
        </w:rPr>
        <w:t>B.Tech</w:t>
      </w:r>
      <w:proofErr w:type="spellEnd"/>
      <w:proofErr w:type="gramEnd"/>
      <w:r>
        <w:rPr>
          <w:rFonts w:ascii="Times New Roman" w:eastAsia="Times New Roman" w:hAnsi="Times New Roman" w:cs="Times New Roman"/>
          <w:b/>
          <w:bCs/>
          <w:color w:val="222222"/>
          <w:kern w:val="36"/>
          <w:sz w:val="24"/>
          <w:szCs w:val="24"/>
          <w:lang w:eastAsia="en-IN"/>
        </w:rPr>
        <w:t xml:space="preserve"> in Electronics and Communication Engineering</w:t>
      </w:r>
    </w:p>
    <w:p w14:paraId="22B45238" w14:textId="469722F4" w:rsidR="00381157" w:rsidRDefault="00381157" w:rsidP="00381157">
      <w:pPr>
        <w:spacing w:after="0" w:line="240" w:lineRule="auto"/>
        <w:outlineLvl w:val="0"/>
        <w:rPr>
          <w:rFonts w:ascii="Times New Roman" w:eastAsia="Times New Roman" w:hAnsi="Times New Roman" w:cs="Times New Roman"/>
          <w:b/>
          <w:bCs/>
          <w:color w:val="222222"/>
          <w:kern w:val="36"/>
          <w:sz w:val="24"/>
          <w:szCs w:val="24"/>
          <w:lang w:eastAsia="en-IN"/>
        </w:rPr>
      </w:pPr>
      <w:r>
        <w:rPr>
          <w:rFonts w:ascii="Times New Roman" w:eastAsia="Times New Roman" w:hAnsi="Times New Roman" w:cs="Times New Roman"/>
          <w:b/>
          <w:bCs/>
          <w:noProof/>
          <w:color w:val="222222"/>
          <w:kern w:val="36"/>
          <w:sz w:val="24"/>
          <w:szCs w:val="24"/>
          <w:lang w:eastAsia="en-IN"/>
        </w:rPr>
        <mc:AlternateContent>
          <mc:Choice Requires="wps">
            <w:drawing>
              <wp:anchor distT="0" distB="0" distL="114300" distR="114300" simplePos="0" relativeHeight="251659264" behindDoc="0" locked="0" layoutInCell="1" allowOverlap="1" wp14:anchorId="1ADBD1AB" wp14:editId="6D85CD2C">
                <wp:simplePos x="0" y="0"/>
                <wp:positionH relativeFrom="column">
                  <wp:posOffset>-892886</wp:posOffset>
                </wp:positionH>
                <wp:positionV relativeFrom="paragraph">
                  <wp:posOffset>244438</wp:posOffset>
                </wp:positionV>
                <wp:extent cx="7530353" cy="64546"/>
                <wp:effectExtent l="0" t="0" r="33020" b="31115"/>
                <wp:wrapNone/>
                <wp:docPr id="2" name="Straight Connector 2"/>
                <wp:cNvGraphicFramePr/>
                <a:graphic xmlns:a="http://schemas.openxmlformats.org/drawingml/2006/main">
                  <a:graphicData uri="http://schemas.microsoft.com/office/word/2010/wordprocessingShape">
                    <wps:wsp>
                      <wps:cNvCnPr/>
                      <wps:spPr>
                        <a:xfrm flipV="1">
                          <a:off x="0" y="0"/>
                          <a:ext cx="7530353" cy="64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DF7F98"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0.3pt,19.25pt" to="522.6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" strokecolor="black [3200]" strokeweight=".5pt">
                <v:stroke joinstyle="miter"/>
              </v:line>
            </w:pict>
          </mc:Fallback>
        </mc:AlternateContent>
      </w:r>
      <w:r w:rsidRPr="00381157">
        <w:rPr>
          <w:rFonts w:ascii="Times New Roman" w:eastAsia="Times New Roman" w:hAnsi="Times New Roman" w:cs="Times New Roman"/>
          <w:b/>
          <w:bCs/>
          <w:color w:val="222222"/>
          <w:kern w:val="36"/>
          <w:sz w:val="24"/>
          <w:szCs w:val="24"/>
          <w:lang w:eastAsia="en-IN"/>
        </w:rPr>
        <w:t>Institution: St. Thomas’ College of Engineering and Technology</w:t>
      </w:r>
    </w:p>
    <w:p w14:paraId="044A160B" w14:textId="293C61AA" w:rsidR="00381157" w:rsidRDefault="00381157" w:rsidP="00381157">
      <w:pPr>
        <w:spacing w:after="0" w:line="240" w:lineRule="auto"/>
        <w:outlineLvl w:val="0"/>
        <w:rPr>
          <w:rFonts w:ascii="Times New Roman" w:eastAsia="Times New Roman" w:hAnsi="Times New Roman" w:cs="Times New Roman"/>
          <w:b/>
          <w:bCs/>
          <w:color w:val="222222"/>
          <w:kern w:val="36"/>
          <w:sz w:val="24"/>
          <w:szCs w:val="24"/>
          <w:lang w:eastAsia="en-IN"/>
        </w:rPr>
      </w:pPr>
    </w:p>
    <w:p w14:paraId="5EA1BDF4" w14:textId="0E1AFBE8" w:rsidR="008E4B46" w:rsidRPr="008E4B46" w:rsidRDefault="008E4B46" w:rsidP="008E4B46">
      <w:pPr>
        <w:spacing w:before="100" w:beforeAutospacing="1" w:after="100" w:afterAutospacing="1" w:line="240" w:lineRule="auto"/>
        <w:jc w:val="both"/>
        <w:rPr>
          <w:rFonts w:ascii="Times New Roman" w:hAnsi="Times New Roman" w:cs="Times New Roman"/>
          <w:color w:val="222222"/>
          <w:shd w:val="clear" w:color="auto" w:fill="FFFFFF"/>
        </w:rPr>
      </w:pPr>
      <w:r w:rsidRPr="008E4B46">
        <w:rPr>
          <w:rFonts w:ascii="Times New Roman" w:hAnsi="Times New Roman" w:cs="Times New Roman"/>
          <w:b/>
          <w:bCs/>
          <w:color w:val="222222"/>
          <w:shd w:val="clear" w:color="auto" w:fill="FFFFFF"/>
        </w:rPr>
        <w:t>Traffic light control systems</w:t>
      </w:r>
      <w:r w:rsidRPr="008E4B46">
        <w:rPr>
          <w:rFonts w:ascii="Times New Roman" w:hAnsi="Times New Roman" w:cs="Times New Roman"/>
          <w:color w:val="222222"/>
          <w:shd w:val="clear" w:color="auto" w:fill="FFFFFF"/>
        </w:rPr>
        <w:t> are widely used to monitor and </w:t>
      </w:r>
      <w:r w:rsidRPr="008E4B46">
        <w:rPr>
          <w:rFonts w:ascii="Times New Roman" w:hAnsi="Times New Roman" w:cs="Times New Roman"/>
          <w:b/>
          <w:bCs/>
          <w:color w:val="222222"/>
          <w:shd w:val="clear" w:color="auto" w:fill="FFFFFF"/>
        </w:rPr>
        <w:t>control</w:t>
      </w:r>
      <w:r w:rsidRPr="008E4B46">
        <w:rPr>
          <w:rFonts w:ascii="Times New Roman" w:hAnsi="Times New Roman" w:cs="Times New Roman"/>
          <w:color w:val="222222"/>
          <w:shd w:val="clear" w:color="auto" w:fill="FFFFFF"/>
        </w:rPr>
        <w:t> the flow of automobiles through the junction of many roads. They aim to realize smooth motion of cars in the transportation routes.</w:t>
      </w:r>
    </w:p>
    <w:p w14:paraId="3C3EA2DC" w14:textId="45E1B10B" w:rsidR="008E4B46" w:rsidRPr="008E4B46" w:rsidRDefault="008E4B46" w:rsidP="008E4B46">
      <w:pPr>
        <w:spacing w:before="100" w:beforeAutospacing="1" w:after="100" w:afterAutospacing="1" w:line="240" w:lineRule="auto"/>
        <w:jc w:val="both"/>
        <w:rPr>
          <w:rFonts w:ascii="Times New Roman" w:hAnsi="Times New Roman" w:cs="Times New Roman"/>
          <w:b/>
          <w:bCs/>
          <w:color w:val="222222"/>
          <w:sz w:val="24"/>
          <w:szCs w:val="24"/>
          <w:shd w:val="clear" w:color="auto" w:fill="FFFFFF"/>
        </w:rPr>
      </w:pPr>
      <w:r w:rsidRPr="008E4B46">
        <w:rPr>
          <w:rFonts w:ascii="Times New Roman" w:hAnsi="Times New Roman" w:cs="Times New Roman"/>
          <w:b/>
          <w:bCs/>
          <w:color w:val="222222"/>
          <w:sz w:val="24"/>
          <w:szCs w:val="24"/>
          <w:shd w:val="clear" w:color="auto" w:fill="FFFFFF"/>
        </w:rPr>
        <w:t>Components needed:</w:t>
      </w:r>
    </w:p>
    <w:p w14:paraId="7E51C21E" w14:textId="30C2E24C" w:rsidR="008E4B46" w:rsidRDefault="008E4B46" w:rsidP="008E4B46">
      <w:pPr>
        <w:pStyle w:val="ListParagraph"/>
        <w:numPr>
          <w:ilvl w:val="0"/>
          <w:numId w:val="1"/>
        </w:numPr>
        <w:spacing w:before="100" w:beforeAutospacing="1" w:after="100" w:afterAutospacing="1" w:line="240" w:lineRule="auto"/>
        <w:jc w:val="both"/>
        <w:rPr>
          <w:rFonts w:ascii="Arial" w:hAnsi="Arial" w:cs="Arial"/>
          <w:color w:val="222222"/>
          <w:shd w:val="clear" w:color="auto" w:fill="FFFFFF"/>
        </w:rPr>
      </w:pPr>
      <w:r>
        <w:rPr>
          <w:rFonts w:ascii="Arial" w:hAnsi="Arial" w:cs="Arial"/>
          <w:color w:val="222222"/>
          <w:shd w:val="clear" w:color="auto" w:fill="FFFFFF"/>
        </w:rPr>
        <w:t>8052 Microcontroller.</w:t>
      </w:r>
    </w:p>
    <w:p w14:paraId="74FEFA45" w14:textId="3F704E88" w:rsidR="008E4B46" w:rsidRDefault="008E4B46" w:rsidP="008E4B46">
      <w:pPr>
        <w:pStyle w:val="ListParagraph"/>
        <w:numPr>
          <w:ilvl w:val="0"/>
          <w:numId w:val="1"/>
        </w:numPr>
        <w:spacing w:before="100" w:beforeAutospacing="1" w:after="100" w:afterAutospacing="1" w:line="240" w:lineRule="auto"/>
        <w:jc w:val="both"/>
        <w:rPr>
          <w:rFonts w:ascii="Arial" w:hAnsi="Arial" w:cs="Arial"/>
          <w:color w:val="222222"/>
          <w:shd w:val="clear" w:color="auto" w:fill="FFFFFF"/>
        </w:rPr>
      </w:pPr>
      <w:r>
        <w:rPr>
          <w:rFonts w:ascii="Arial" w:hAnsi="Arial" w:cs="Arial"/>
          <w:color w:val="222222"/>
          <w:shd w:val="clear" w:color="auto" w:fill="FFFFFF"/>
        </w:rPr>
        <w:t>Red, Yellow, green Probes.</w:t>
      </w:r>
    </w:p>
    <w:p w14:paraId="3C8AAD0D" w14:textId="2E284554" w:rsidR="00E753AA" w:rsidRDefault="008E4B46" w:rsidP="00E753AA">
      <w:pPr>
        <w:spacing w:before="100" w:beforeAutospacing="1" w:after="100" w:afterAutospacing="1" w:line="240" w:lineRule="auto"/>
        <w:jc w:val="both"/>
        <w:rPr>
          <w:rFonts w:ascii="Times New Roman" w:eastAsia="Times New Roman" w:hAnsi="Times New Roman" w:cs="Times New Roman"/>
          <w:color w:val="222222"/>
          <w:lang w:eastAsia="en-IN"/>
        </w:rPr>
      </w:pPr>
      <w:r w:rsidRPr="008E4B46">
        <w:rPr>
          <w:rFonts w:ascii="Arial" w:hAnsi="Arial" w:cs="Arial"/>
          <w:color w:val="222222"/>
          <w:shd w:val="clear" w:color="auto" w:fill="FFFFFF"/>
        </w:rPr>
        <w:t xml:space="preserve">5V DC </w:t>
      </w:r>
      <w:proofErr w:type="spellStart"/>
      <w:r w:rsidRPr="008E4B46">
        <w:rPr>
          <w:rFonts w:ascii="Arial" w:hAnsi="Arial" w:cs="Arial"/>
          <w:color w:val="222222"/>
          <w:shd w:val="clear" w:color="auto" w:fill="FFFFFF"/>
        </w:rPr>
        <w:t>supply</w:t>
      </w:r>
      <w:r w:rsidRPr="008E4B46">
        <w:rPr>
          <w:rFonts w:ascii="Times New Roman" w:eastAsia="Times New Roman" w:hAnsi="Times New Roman" w:cs="Times New Roman"/>
          <w:color w:val="222222"/>
          <w:lang w:eastAsia="en-IN"/>
        </w:rPr>
        <w:t>The</w:t>
      </w:r>
      <w:proofErr w:type="spellEnd"/>
      <w:r w:rsidRPr="008E4B46">
        <w:rPr>
          <w:rFonts w:ascii="Times New Roman" w:eastAsia="Times New Roman" w:hAnsi="Times New Roman" w:cs="Times New Roman"/>
          <w:color w:val="222222"/>
          <w:lang w:eastAsia="en-IN"/>
        </w:rPr>
        <w:t xml:space="preserve"> main objective of this traffic light controller is to provide sophisticated control and coordination to confirm that traffic moves as smoothly and safely as possible. This project makes use of</w:t>
      </w:r>
      <w:hyperlink r:id="rId5" w:tgtFrame="_blank" w:history="1">
        <w:r w:rsidRPr="008E4B46">
          <w:rPr>
            <w:rFonts w:ascii="Times New Roman" w:eastAsia="Times New Roman" w:hAnsi="Times New Roman" w:cs="Times New Roman"/>
            <w:color w:val="E8554E"/>
            <w:lang w:eastAsia="en-IN"/>
          </w:rPr>
          <w:t> LED lights</w:t>
        </w:r>
      </w:hyperlink>
      <w:r w:rsidRPr="008E4B46">
        <w:rPr>
          <w:rFonts w:ascii="Times New Roman" w:eastAsia="Times New Roman" w:hAnsi="Times New Roman" w:cs="Times New Roman"/>
          <w:color w:val="222222"/>
          <w:lang w:eastAsia="en-IN"/>
        </w:rPr>
        <w:t> for indication purpose and a microcontroller is used for auto changing of signal at specified range of time interval. LED lights gets automatically turns on and off by making corresponding port pin of the microcontroller “HIGH”.</w:t>
      </w:r>
    </w:p>
    <w:p w14:paraId="42CA987A" w14:textId="37A12810" w:rsidR="008E4B46" w:rsidRPr="00381157" w:rsidRDefault="008E4B46" w:rsidP="00E753AA">
      <w:pPr>
        <w:spacing w:after="0" w:line="240" w:lineRule="auto"/>
        <w:jc w:val="both"/>
        <w:rPr>
          <w:rFonts w:ascii="Times New Roman" w:eastAsia="Times New Roman" w:hAnsi="Times New Roman" w:cs="Times New Roman"/>
          <w:b/>
          <w:bCs/>
          <w:color w:val="222222"/>
          <w:sz w:val="24"/>
          <w:szCs w:val="24"/>
          <w:lang w:eastAsia="en-IN"/>
        </w:rPr>
      </w:pPr>
      <w:r w:rsidRPr="00381157">
        <w:rPr>
          <w:rFonts w:ascii="Times New Roman" w:eastAsia="Times New Roman" w:hAnsi="Times New Roman" w:cs="Times New Roman"/>
          <w:b/>
          <w:bCs/>
          <w:color w:val="222222"/>
          <w:sz w:val="24"/>
          <w:szCs w:val="24"/>
          <w:lang w:eastAsia="en-IN"/>
        </w:rPr>
        <w:t xml:space="preserve">Circuit </w:t>
      </w:r>
      <w:r w:rsidR="00381157" w:rsidRPr="00381157">
        <w:rPr>
          <w:rFonts w:ascii="Times New Roman" w:eastAsia="Times New Roman" w:hAnsi="Times New Roman" w:cs="Times New Roman"/>
          <w:b/>
          <w:bCs/>
          <w:color w:val="222222"/>
          <w:sz w:val="24"/>
          <w:szCs w:val="24"/>
          <w:lang w:eastAsia="en-IN"/>
        </w:rPr>
        <w:t>Diagram</w:t>
      </w:r>
      <w:r w:rsidRPr="00381157">
        <w:rPr>
          <w:rFonts w:ascii="Times New Roman" w:eastAsia="Times New Roman" w:hAnsi="Times New Roman" w:cs="Times New Roman"/>
          <w:b/>
          <w:bCs/>
          <w:color w:val="222222"/>
          <w:sz w:val="24"/>
          <w:szCs w:val="24"/>
          <w:lang w:eastAsia="en-IN"/>
        </w:rPr>
        <w:t>:</w:t>
      </w:r>
    </w:p>
    <w:p w14:paraId="362FAE48" w14:textId="5AE430A7" w:rsidR="008E4B46" w:rsidRDefault="00381157" w:rsidP="008E4B46">
      <w:pPr>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noProof/>
          <w:color w:val="222222"/>
          <w:sz w:val="24"/>
          <w:szCs w:val="24"/>
          <w:lang w:eastAsia="en-IN"/>
        </w:rPr>
        <w:drawing>
          <wp:anchor distT="0" distB="0" distL="114300" distR="114300" simplePos="0" relativeHeight="251658240" behindDoc="1" locked="0" layoutInCell="1" allowOverlap="1" wp14:anchorId="3E39F189" wp14:editId="7A9DB4C4">
            <wp:simplePos x="0" y="0"/>
            <wp:positionH relativeFrom="column">
              <wp:posOffset>978573</wp:posOffset>
            </wp:positionH>
            <wp:positionV relativeFrom="paragraph">
              <wp:posOffset>165063</wp:posOffset>
            </wp:positionV>
            <wp:extent cx="3710305" cy="2548890"/>
            <wp:effectExtent l="19050" t="19050" r="23495" b="22860"/>
            <wp:wrapTight wrapText="bothSides">
              <wp:wrapPolygon edited="0">
                <wp:start x="-111" y="-161"/>
                <wp:lineTo x="-111" y="21632"/>
                <wp:lineTo x="21626" y="21632"/>
                <wp:lineTo x="21626" y="-161"/>
                <wp:lineTo x="-111" y="-16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77).png"/>
                    <pic:cNvPicPr/>
                  </pic:nvPicPr>
                  <pic:blipFill rotWithShape="1">
                    <a:blip r:embed="rId6">
                      <a:extLst>
                        <a:ext uri="{28A0092B-C50C-407E-A947-70E740481C1C}">
                          <a14:useLocalDpi xmlns:a14="http://schemas.microsoft.com/office/drawing/2010/main" val="0"/>
                        </a:ext>
                      </a:extLst>
                    </a:blip>
                    <a:srcRect l="15205" t="9014" r="20042" b="11873"/>
                    <a:stretch/>
                  </pic:blipFill>
                  <pic:spPr bwMode="auto">
                    <a:xfrm>
                      <a:off x="0" y="0"/>
                      <a:ext cx="3710305" cy="254889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B77335" w14:textId="71F5A155" w:rsidR="00381157" w:rsidRDefault="00381157" w:rsidP="008E4B46">
      <w:pPr>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p>
    <w:p w14:paraId="773B2C24" w14:textId="3419616E" w:rsidR="00381157" w:rsidRDefault="00381157" w:rsidP="008E4B46">
      <w:pPr>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p>
    <w:p w14:paraId="4CBB98A5" w14:textId="53DBCA0E" w:rsidR="00381157" w:rsidRDefault="00381157" w:rsidP="008E4B46">
      <w:pPr>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p>
    <w:p w14:paraId="31E36C4E" w14:textId="7CBEB16B" w:rsidR="00381157" w:rsidRDefault="00381157" w:rsidP="008E4B46">
      <w:pPr>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p>
    <w:p w14:paraId="3AA941D8" w14:textId="0A4FCB92" w:rsidR="00381157" w:rsidRDefault="00381157" w:rsidP="008E4B46">
      <w:pPr>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p>
    <w:p w14:paraId="32415A2F" w14:textId="102D951E" w:rsidR="00381157" w:rsidRDefault="00381157" w:rsidP="008E4B46">
      <w:pPr>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p>
    <w:p w14:paraId="50AE794E" w14:textId="77777777" w:rsidR="00381157" w:rsidRPr="008E4B46" w:rsidRDefault="00381157" w:rsidP="008E4B46">
      <w:pPr>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p>
    <w:p w14:paraId="3A0C35C3" w14:textId="780A7022" w:rsidR="008E4B46" w:rsidRDefault="008E4B46" w:rsidP="008E4B46">
      <w:pPr>
        <w:spacing w:before="100" w:beforeAutospacing="1" w:after="100" w:afterAutospacing="1" w:line="240" w:lineRule="auto"/>
        <w:jc w:val="both"/>
        <w:rPr>
          <w:rFonts w:ascii="Times New Roman" w:hAnsi="Times New Roman" w:cs="Times New Roman"/>
          <w:color w:val="222222"/>
        </w:rPr>
      </w:pPr>
      <w:r w:rsidRPr="008E4B46">
        <w:rPr>
          <w:rFonts w:ascii="Times New Roman" w:hAnsi="Times New Roman" w:cs="Times New Roman"/>
          <w:color w:val="222222"/>
        </w:rPr>
        <w:t xml:space="preserve">This traffic light control system works on the concept of fixed time allocation at each side of the junction which cannot be changed as per varying traffic density. Timings allotted at every junction are </w:t>
      </w:r>
      <w:r w:rsidR="00381157" w:rsidRPr="008E4B46">
        <w:rPr>
          <w:rFonts w:ascii="Times New Roman" w:hAnsi="Times New Roman" w:cs="Times New Roman"/>
          <w:color w:val="222222"/>
        </w:rPr>
        <w:t>fixed. Sometimes</w:t>
      </w:r>
      <w:r w:rsidRPr="008E4B46">
        <w:rPr>
          <w:rFonts w:ascii="Times New Roman" w:hAnsi="Times New Roman" w:cs="Times New Roman"/>
          <w:color w:val="222222"/>
        </w:rPr>
        <w:t xml:space="preserve"> higher traffic density at one side of the junction demands longer time duration for green signal compared to the standard allotted time.</w:t>
      </w:r>
    </w:p>
    <w:p w14:paraId="6BD76C8D" w14:textId="0736E495" w:rsidR="00E753AA" w:rsidRPr="008E4B46" w:rsidRDefault="00E753AA" w:rsidP="00E753AA">
      <w:pPr>
        <w:spacing w:before="100" w:beforeAutospacing="1" w:after="100" w:afterAutospacing="1" w:line="24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Video Link</w:t>
      </w:r>
      <w:r w:rsidR="00962D43">
        <w:rPr>
          <w:rFonts w:ascii="Times New Roman" w:eastAsia="Times New Roman" w:hAnsi="Times New Roman" w:cs="Times New Roman"/>
          <w:color w:val="222222"/>
          <w:sz w:val="24"/>
          <w:szCs w:val="24"/>
          <w:lang w:eastAsia="en-IN"/>
        </w:rPr>
        <w:t xml:space="preserve">:   </w:t>
      </w:r>
      <w:r w:rsidR="00962D43" w:rsidRPr="00962D43">
        <w:rPr>
          <w:rFonts w:ascii="Times New Roman" w:eastAsia="Times New Roman" w:hAnsi="Times New Roman" w:cs="Times New Roman"/>
          <w:color w:val="002060"/>
          <w:sz w:val="24"/>
          <w:szCs w:val="24"/>
          <w:u w:val="single"/>
          <w:lang w:eastAsia="en-IN"/>
        </w:rPr>
        <w:t>https://drive.google.com/file/d/1RhtgcTSnw5a7mTiVPd-vFro-LGV5DDGq/view?usp=sharing</w:t>
      </w:r>
    </w:p>
    <w:sectPr w:rsidR="00E753AA" w:rsidRPr="008E4B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95DEB"/>
    <w:multiLevelType w:val="hybridMultilevel"/>
    <w:tmpl w:val="9FCA9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46"/>
    <w:rsid w:val="002D3F3C"/>
    <w:rsid w:val="00381157"/>
    <w:rsid w:val="008E4B46"/>
    <w:rsid w:val="00962D43"/>
    <w:rsid w:val="00E75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15040"/>
  <w15:chartTrackingRefBased/>
  <w15:docId w15:val="{E4A3ABFA-8D46-4459-A761-FC6583121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4B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B4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E4B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E4B46"/>
    <w:rPr>
      <w:color w:val="0000FF"/>
      <w:u w:val="single"/>
    </w:rPr>
  </w:style>
  <w:style w:type="paragraph" w:styleId="ListParagraph">
    <w:name w:val="List Paragraph"/>
    <w:basedOn w:val="Normal"/>
    <w:uiPriority w:val="34"/>
    <w:qFormat/>
    <w:rsid w:val="008E4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777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edgefx.in/requirements-for-solar-led-street-light-system-and-its-applic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maity</dc:creator>
  <cp:keywords/>
  <dc:description/>
  <cp:lastModifiedBy>siddhartha maity</cp:lastModifiedBy>
  <cp:revision>3</cp:revision>
  <dcterms:created xsi:type="dcterms:W3CDTF">2020-06-23T16:10:00Z</dcterms:created>
  <dcterms:modified xsi:type="dcterms:W3CDTF">2020-06-23T16:49:00Z</dcterms:modified>
</cp:coreProperties>
</file>