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60"/>
        </w:rPr>
        <w:t>CAD 输入法自动切换</w:t>
      </w:r>
    </w:p>
    <w:p>
      <w:pPr>
        <w:jc w:val="center"/>
      </w:pPr>
      <w:r>
        <w:rPr>
          <w:rFonts w:ascii="黑体" w:hAnsi="黑体" w:eastAsia="黑体"/>
          <w:b/>
          <w:color w:val="333333"/>
          <w:sz w:val="40"/>
        </w:rPr>
        <w:t>需求规格说明书（SRS）</w:t>
      </w:r>
    </w:p>
    <w:p>
      <w:pPr>
        <w:jc w:val="center"/>
      </w:pPr>
      <w:r>
        <w:rPr>
          <w:rFonts w:ascii="宋体" w:hAnsi="宋体" w:eastAsia="宋体"/>
          <w:color w:val="666666"/>
          <w:sz w:val="24"/>
        </w:rPr>
        <w:t>AutoCAD 2026 + 天正 T30 V1 互联版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CIS-SRS-002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1.0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编制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CAD 工具开发组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日期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2026-10-22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密级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内部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黑体" w:hAnsi="黑体" w:eastAsia="黑体"/>
          <w:b/>
          <w:color w:val="1F4E79"/>
          <w:sz w:val="32"/>
        </w:rPr>
        <w:t>目录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1 引言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1.1 目的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1.2 范围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1.3 读者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1.4 术语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2 总体描述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2.1 产品视角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2.2 用户特征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2.3 运行环境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2.4 约束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3 功能需求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4 非功能需求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5 接口需求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5.1 AutoCAD .NET API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5.2 Windows TSF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5.3 IMM32（兜底）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5.4 文件与注册表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6 业务规则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7 典型用例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UC-01 写单行文字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UC-02 双击编辑多行文字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UC-03 天正对象编辑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UC-04 自定义 LISP 命令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UC-05 手动临时切英文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UC-06 双击天正文字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8 验收标准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9 假设与依赖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10 范围外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1 引言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1.1 目的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本文档定义“CAD 输入法自动切换”插件的功能、非功能、接口与验收要求，作为设计、开发、测试和验收的依据。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1.2 范围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产品为 AutoCAD 2026（R25.1）插件，随 CAD 自动加载，在 AutoCAD + 天正 T30 V1 环境下，根据当前命令自动切换中文/英文输入法。输入法以搜狗拼音（TSF）为基线。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1.3 读者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产品负责人、开发、测试、实施、设计院用户代表。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1.4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术语</w:t>
            </w:r>
          </w:p>
        </w:tc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中文命令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执行期间需要输入中文的命令，如 TEXT、MTEXT、TTEXT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命令提示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CAD 命令行处于“命令:”状态，无活动命令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手动覆盖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用户在命令执行期间主动按 Shift 改变中英文，插件不立即抢回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TSF 配置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输入法在 Windows 注册表中的 CLSID + ProfileGuid + LangID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Bundle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AutoCAD ApplicationPlugins 规范下的插件目录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2 总体描述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2.1 产品视角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 xml:space="preserve">插件是 AutoCAD 的进程内扩展，不单独启动界面。CAD 启动时由 ApplicationPlugins 自动加载；插件在后台监听命令状态，调用 Windows TSF/IMM32 切换输入法。用户通过 </w:t>
      </w:r>
      <w:r>
        <w:rPr>
          <w:rFonts w:ascii="Consolas" w:hAnsi="Consolas" w:eastAsia="Consolas"/>
          <w:color w:val="8B1A1A"/>
          <w:sz w:val="19"/>
        </w:rPr>
        <w:t>IMESWITCH</w:t>
      </w:r>
      <w:r>
        <w:rPr>
          <w:rFonts w:ascii="宋体" w:hAnsi="宋体" w:eastAsia="宋体"/>
          <w:sz w:val="21"/>
        </w:rPr>
        <w:t xml:space="preserve"> 命令打开设置。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2.2 用户特征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建筑/结构/机电设计人员，长期使用 AutoCAD + 天正。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使用搜狗拼音，习惯 Shift 切换中英文。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不要求理解 TSF/注册表，但希望“装完就能用”。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2.3 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Windows 10/11 64 位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CAD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AutoCAD 2026（R25.1），AutoCAD 2025 理论兼容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天正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T30 V1 互联版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输入法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搜狗拼音（TSF），其他 TSF 输入法可选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运行时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.NET 8（AutoCAD 2026 自带）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权限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普通用户，无需管理员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2.4 约束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不安装全局键盘钩子，不注入其他进程。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不修改 AutoCAD 安装目录。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不降低 AutoCAD </w:t>
      </w:r>
      <w:r>
        <w:rPr>
          <w:rFonts w:ascii="Consolas" w:hAnsi="Consolas" w:eastAsia="Consolas"/>
          <w:color w:val="8B1A1A"/>
          <w:sz w:val="19"/>
        </w:rPr>
        <w:t>SECURELOAD</w:t>
      </w:r>
      <w:r>
        <w:rPr>
          <w:rFonts w:ascii="宋体" w:hAnsi="宋体" w:eastAsia="宋体"/>
          <w:sz w:val="21"/>
        </w:rPr>
        <w:t xml:space="preserve"> 安全级别。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插件目录必须加入 </w:t>
      </w:r>
      <w:r>
        <w:rPr>
          <w:rFonts w:ascii="Consolas" w:hAnsi="Consolas" w:eastAsia="Consolas"/>
          <w:color w:val="8B1A1A"/>
          <w:sz w:val="19"/>
        </w:rPr>
        <w:t>TRUSTEDPATHS</w:t>
      </w:r>
      <w:r>
        <w:rPr>
          <w:rFonts w:ascii="宋体" w:hAnsi="宋体" w:eastAsia="宋体"/>
          <w:sz w:val="21"/>
        </w:rPr>
        <w:t xml:space="preserve"> 或由用户确认加载。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91"/>
        <w:gridCol w:w="1531"/>
        <w:gridCol w:w="2835"/>
        <w:gridCol w:w="794"/>
        <w:gridCol w:w="2608"/>
      </w:tblGrid>
      <w:tr>
        <w:trPr>
          <w:cantSplit/>
          <w:tblHeader/>
        </w:trPr>
        <w:tc>
          <w:tcPr>
            <w:tcW w:type="dxa" w:w="119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153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名称</w:t>
            </w:r>
          </w:p>
        </w:tc>
        <w:tc>
          <w:tcPr>
            <w:tcW w:type="dxa" w:w="28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描述</w:t>
            </w:r>
          </w:p>
        </w:tc>
        <w:tc>
          <w:tcPr>
            <w:tcW w:type="dxa" w:w="79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优先级</w:t>
            </w:r>
          </w:p>
        </w:tc>
        <w:tc>
          <w:tcPr>
            <w:tcW w:type="dxa" w:w="260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验收要点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FR-001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自动加载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CAD 启动时自动加载插件，无需 NETLOAD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新开 CAD 后日志出现“启动”，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IMESWITCHSTATUS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可执行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FR-002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启用/停用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用户可一键启用或停用自动切换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IMESWITCHON/OFF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生效，配置持久化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FR-003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命令识别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 xml:space="preserve">读取 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CMDNAMES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并归一化命令名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_.TEXT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TEXT;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均识别为 TEXT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FR-004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中文切换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进入中文命令时切中文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日志“命令 [TEXT] -&gt; 中文”，TSF 状态为 Chinese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FR-005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英文切换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命令结束/取消/失败后切英文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日志“命令 [] -&gt; 英文”，TSF 状态为 English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FR-006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天正命令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内置天正文字/表格/标注命令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TTEXT、TMTEXT、TOBJEDIT 等命中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FR-007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设置界面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IMESWITCH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打开图形化设置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可勾选命令、选择输入法、保存生效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FR-008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自定义命令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用户可添加第三方 LISP/插件命令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输入命令名后加入列表并勾选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FR-009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输入法选择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列出已安装 TSF 输入法并选择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显示“搜狗拼音”，保存后用于切换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FR-010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手动覆盖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用户按 Shift 后本次命令内不抢回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修改后 100ms 内不被强制改回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FR-011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热重载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保存设置后无需重启 CAD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保存后新命令立即按新配置执行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FR-012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状态与自检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提供状态查询和自检报告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IMESWITCHSTATUS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IMESWITCHSELFTEST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输出文件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FR-013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日志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记录启动、切换、异常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日志目录存在，按天滚动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FR-014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安装/卸载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提供一键安装、卸载脚本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安装后自动加载；卸载后不再加载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FR-015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多文档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切换图纸后状态正确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新文档激活后回到英文并按新命令判断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FR-016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异常恢复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TSF 失败时自动尝试 IMM32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日志出现“尝试 IMM32 兜底”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FR-017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配置持久化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配置保存到用户目录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重启 CAD 后配置不丢失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FR-018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安全加载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不要求管理员，不弹安全提示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安装后重启无“未签名可执行文件”提示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FR-019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双击在位编辑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双击天正文字进入在位编辑时自动切中文，退出编辑后切英文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 xml:space="preserve">双击 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TCH_TEXT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后可输入中文；关闭编辑器后恢复英文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FR-020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文字会话保持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文字命令结束、文字对话框打开时不立即切英文，编辑器关闭后再切英文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TTEXT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结束后对话框仍为中文；关闭后英文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FR-021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系统托盘图标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程序运行期间显示托盘图标，可打开设置、启停、日志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托盘图标可见，菜单可用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4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402"/>
        <w:gridCol w:w="3402"/>
      </w:tblGrid>
      <w:tr>
        <w:trPr>
          <w:cantSplit/>
          <w:tblHeader/>
        </w:trPr>
        <w:tc>
          <w:tcPr>
            <w:tcW w:type="dxa" w:w="226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NFR-001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性能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命令开始到输入法切换完成 ≤ 150ms；CPU 占用 &lt; 1%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NFR-002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稳定性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连续 8 小时绘图无崩溃、无输入法卡死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NFR-003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兼容性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AutoCAD 2026 + 天正 T30 V1 + 搜狗拼音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NFR-004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安全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普通用户权限；无全局钩子；不修改系统安全设置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NFR-005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可维护性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模块分层；关键路径有日志；配置与代码分离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NFR-006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易用性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安装后零配置可用；设置界面中文；错误有提示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NFR-007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可卸载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删除 bundle + 清理 TRUSTEDPATHS 即可恢复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NFR-008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可诊断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自检报告包含 CAD 版本、后端、TSF 配置、命令状态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5 接口需求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5.1 AutoCAD .NET API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IExtensionApplication.Initialize/Terminate</w:t>
      </w:r>
      <w:r>
        <w:rPr>
          <w:rFonts w:ascii="宋体" w:hAnsi="宋体" w:eastAsia="宋体"/>
          <w:sz w:val="21"/>
        </w:rPr>
        <w:t>：插件生命周期。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Application.GetSystemVariable("CMDNAMES")</w:t>
      </w:r>
      <w:r>
        <w:rPr>
          <w:rFonts w:ascii="宋体" w:hAnsi="宋体" w:eastAsia="宋体"/>
          <w:sz w:val="21"/>
        </w:rPr>
        <w:t>：当前命令。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Application.SystemVariableChanged</w:t>
      </w:r>
      <w:r>
        <w:rPr>
          <w:rFonts w:ascii="宋体" w:hAnsi="宋体" w:eastAsia="宋体"/>
          <w:sz w:val="21"/>
        </w:rPr>
        <w:t>：系统变量变化通知。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DocumentManager.DocumentActivated</w:t>
      </w:r>
      <w:r>
        <w:rPr>
          <w:rFonts w:ascii="宋体" w:hAnsi="宋体" w:eastAsia="宋体"/>
          <w:sz w:val="21"/>
        </w:rPr>
        <w:t>：文档切换。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Editor.WriteMessage</w:t>
      </w:r>
      <w:r>
        <w:rPr>
          <w:rFonts w:ascii="宋体" w:hAnsi="宋体" w:eastAsia="宋体"/>
          <w:sz w:val="21"/>
        </w:rPr>
        <w:t>：命令行反馈。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5.2 Windows TSF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ITfThreadMgr</w:t>
      </w:r>
      <w:r>
        <w:rPr>
          <w:rFonts w:ascii="宋体" w:hAnsi="宋体" w:eastAsia="宋体"/>
          <w:sz w:val="21"/>
        </w:rPr>
        <w:t>：线程级 TSF 管理器。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ITfInputProcessorProfileMgr::ActivateProfile</w:t>
      </w:r>
      <w:r>
        <w:rPr>
          <w:rFonts w:ascii="宋体" w:hAnsi="宋体" w:eastAsia="宋体"/>
          <w:sz w:val="21"/>
        </w:rPr>
        <w:t>：激活搜狗配置。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ITfCompartmentMgr</w:t>
      </w:r>
      <w:r>
        <w:rPr>
          <w:rFonts w:ascii="宋体" w:hAnsi="宋体" w:eastAsia="宋体"/>
          <w:sz w:val="21"/>
        </w:rPr>
        <w:t xml:space="preserve"> + </w:t>
      </w:r>
      <w:r>
        <w:rPr>
          <w:rFonts w:ascii="Consolas" w:hAnsi="Consolas" w:eastAsia="Consolas"/>
          <w:color w:val="8B1A1A"/>
          <w:sz w:val="19"/>
        </w:rPr>
        <w:t>GUID_COMPARTMENT_KEYBOARD_OPENCLOSE</w:t>
      </w:r>
      <w:r>
        <w:rPr>
          <w:rFonts w:ascii="宋体" w:hAnsi="宋体" w:eastAsia="宋体"/>
          <w:sz w:val="21"/>
        </w:rPr>
        <w:t>：打开/关闭输入法。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5.3 IMM32（兜底）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ImmGetContext / ImmSetOpenStatus / ImmGetOpenStatus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仅在 TSF 不可用或切换失败时使用。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5.4 文件与注册表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插件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%APPDATA%\Autodesk\ApplicationPlugins\CadImeSwitch.bundle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%APPDATA%\CadImeSwitch\config.json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日志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%APPDATA%\CadImeSwitch\logs\CadImeSwitch-yyyyMMdd.log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自检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%APPDATA%\CadImeSwitch\logs\selftest-*.txt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受信任路径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HKCU\Software\Autodesk\AutoCAD\R25.1\ACAD-9101:804\Profiles\&lt;profile&gt;\Variables\TRUSTEDPATHS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6 业务规则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b/>
          <w:sz w:val="21"/>
        </w:rPr>
        <w:t>命令白名单</w:t>
      </w:r>
      <w:r>
        <w:rPr>
          <w:rFonts w:ascii="宋体" w:hAnsi="宋体" w:eastAsia="宋体"/>
          <w:sz w:val="21"/>
        </w:rPr>
        <w:t>：只有白名单中的命令才切中文；其余一律英文。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b/>
          <w:sz w:val="21"/>
        </w:rPr>
        <w:t>状态去抖</w:t>
      </w:r>
      <w:r>
        <w:rPr>
          <w:rFonts w:ascii="宋体" w:hAnsi="宋体" w:eastAsia="宋体"/>
          <w:sz w:val="21"/>
        </w:rPr>
        <w:t>：同一命令内不重复切换；命令变化时重新判断。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b/>
          <w:sz w:val="21"/>
        </w:rPr>
        <w:t>手动优先</w:t>
      </w:r>
      <w:r>
        <w:rPr>
          <w:rFonts w:ascii="宋体" w:hAnsi="宋体" w:eastAsia="宋体"/>
          <w:sz w:val="21"/>
        </w:rPr>
        <w:t>：检测到用户手动改变输入法后，本次命令内不抢回；下一条命令恢复自动。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b/>
          <w:sz w:val="21"/>
        </w:rPr>
        <w:t>失败降级</w:t>
      </w:r>
      <w:r>
        <w:rPr>
          <w:rFonts w:ascii="宋体" w:hAnsi="宋体" w:eastAsia="宋体"/>
          <w:sz w:val="21"/>
        </w:rPr>
        <w:t>：TSF 失败时尝试 IMM32；两者都失败则记录错误，不阻塞 CAD。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b/>
          <w:sz w:val="21"/>
        </w:rPr>
        <w:t>英文策略</w:t>
      </w:r>
      <w:r>
        <w:rPr>
          <w:rFonts w:ascii="宋体" w:hAnsi="宋体" w:eastAsia="宋体"/>
          <w:sz w:val="21"/>
        </w:rPr>
        <w:t>：关闭输入法，不切换键盘布局。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b/>
          <w:sz w:val="21"/>
        </w:rPr>
        <w:t>安全策略</w:t>
      </w:r>
      <w:r>
        <w:rPr>
          <w:rFonts w:ascii="宋体" w:hAnsi="宋体" w:eastAsia="宋体"/>
          <w:sz w:val="21"/>
        </w:rPr>
        <w:t>：不写 HKLM，不请求管理员，不关闭 SECURELOAD。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7 典型用例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UC-01 写单行文字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用户在命令提示下输入 </w:t>
      </w:r>
      <w:r>
        <w:rPr>
          <w:rFonts w:ascii="Consolas" w:hAnsi="Consolas" w:eastAsia="Consolas"/>
          <w:color w:val="8B1A1A"/>
          <w:sz w:val="19"/>
        </w:rPr>
        <w:t>TEXT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插件识别到 </w:t>
      </w:r>
      <w:r>
        <w:rPr>
          <w:rFonts w:ascii="Consolas" w:hAnsi="Consolas" w:eastAsia="Consolas"/>
          <w:color w:val="8B1A1A"/>
          <w:sz w:val="19"/>
        </w:rPr>
        <w:t>TEXT</w:t>
      </w:r>
      <w:r>
        <w:rPr>
          <w:rFonts w:ascii="宋体" w:hAnsi="宋体" w:eastAsia="宋体"/>
          <w:sz w:val="21"/>
        </w:rPr>
        <w:t>，切换中文。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用户指定起点、高度、旋转角，输入“一层平面”。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命令结束，插件切回英文。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UC-02 双击编辑多行文字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用户双击 MTEXT 对象。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CAD 启动 </w:t>
      </w:r>
      <w:r>
        <w:rPr>
          <w:rFonts w:ascii="Consolas" w:hAnsi="Consolas" w:eastAsia="Consolas"/>
          <w:color w:val="8B1A1A"/>
          <w:sz w:val="19"/>
        </w:rPr>
        <w:t>MTEDIT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A1A"/>
          <w:sz w:val="19"/>
        </w:rPr>
        <w:t>TEXTEDIT</w:t>
      </w:r>
      <w:r>
        <w:rPr>
          <w:rFonts w:ascii="宋体" w:hAnsi="宋体" w:eastAsia="宋体"/>
          <w:sz w:val="21"/>
        </w:rPr>
        <w:t>（视版本）。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插件命中白名单，切换中文。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编辑完成，命令结束，切回英文。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UC-03 天正对象编辑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用户右键天正文字，选择“对象编辑”（</w:t>
      </w:r>
      <w:r>
        <w:rPr>
          <w:rFonts w:ascii="Consolas" w:hAnsi="Consolas" w:eastAsia="Consolas"/>
          <w:color w:val="8B1A1A"/>
          <w:sz w:val="19"/>
        </w:rPr>
        <w:t>TOBJEDIT</w:t>
      </w:r>
      <w:r>
        <w:rPr>
          <w:rFonts w:ascii="宋体" w:hAnsi="宋体" w:eastAsia="宋体"/>
          <w:sz w:val="21"/>
        </w:rPr>
        <w:t>）。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插件切中文；对话框内可输入中文。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关闭对话框，切回英文。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UC-04 自定义 LISP 命令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用户把 </w:t>
      </w:r>
      <w:r>
        <w:rPr>
          <w:rFonts w:ascii="Consolas" w:hAnsi="Consolas" w:eastAsia="Consolas"/>
          <w:color w:val="8B1A1A"/>
          <w:sz w:val="19"/>
        </w:rPr>
        <w:t>MYTEXT</w:t>
      </w:r>
      <w:r>
        <w:rPr>
          <w:rFonts w:ascii="宋体" w:hAnsi="宋体" w:eastAsia="宋体"/>
          <w:sz w:val="21"/>
        </w:rPr>
        <w:t xml:space="preserve"> 加入设置。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执行 </w:t>
      </w:r>
      <w:r>
        <w:rPr>
          <w:rFonts w:ascii="Consolas" w:hAnsi="Consolas" w:eastAsia="Consolas"/>
          <w:color w:val="8B1A1A"/>
          <w:sz w:val="19"/>
        </w:rPr>
        <w:t>MYTEXT</w:t>
      </w:r>
      <w:r>
        <w:rPr>
          <w:rFonts w:ascii="宋体" w:hAnsi="宋体" w:eastAsia="宋体"/>
          <w:sz w:val="21"/>
        </w:rPr>
        <w:t xml:space="preserve"> 时，插件切中文。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命令结束切英文。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UC-05 手动临时切英文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在 MTEXT 命令中输入选项 </w:t>
      </w:r>
      <w:r>
        <w:rPr>
          <w:rFonts w:ascii="Consolas" w:hAnsi="Consolas" w:eastAsia="Consolas"/>
          <w:color w:val="8B1A1A"/>
          <w:sz w:val="19"/>
        </w:rPr>
        <w:t>J</w:t>
      </w:r>
      <w:r>
        <w:rPr>
          <w:rFonts w:ascii="宋体" w:hAnsi="宋体" w:eastAsia="宋体"/>
          <w:sz w:val="21"/>
        </w:rPr>
        <w:t xml:space="preserve"> 前，用户按 Shift 切英文。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插件检测到手动变化，本次命令内不再强制中文。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命令结束后恢复自动。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UC-06 双击天正文字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用户双击天正单行文字。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天正在位编辑器打开，但 </w:t>
      </w:r>
      <w:r>
        <w:rPr>
          <w:rFonts w:ascii="Consolas" w:hAnsi="Consolas" w:eastAsia="Consolas"/>
          <w:color w:val="8B1A1A"/>
          <w:sz w:val="19"/>
        </w:rPr>
        <w:t>CMDNAMES</w:t>
      </w:r>
      <w:r>
        <w:rPr>
          <w:rFonts w:ascii="宋体" w:hAnsi="宋体" w:eastAsia="宋体"/>
          <w:sz w:val="21"/>
        </w:rPr>
        <w:t xml:space="preserve"> 仍为空。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插件在消息层识别双击，立即切中文并进入“中文租约”。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编辑器关闭（caret 消失）后，插件结束租约并切回英文。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8 验收标准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安装后重启 CAD，插件自动加载，无安全弹窗。</w:t>
      </w:r>
    </w:p>
    <w:p>
      <w:pPr>
        <w:pStyle w:val="ListBullet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TEXT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MTEXT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DDEDIT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TTEXT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TMTEXT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TOBJEDIT</w:t>
      </w:r>
      <w:r>
        <w:rPr>
          <w:rFonts w:ascii="宋体" w:hAnsi="宋体" w:eastAsia="宋体"/>
          <w:sz w:val="21"/>
        </w:rPr>
        <w:t xml:space="preserve"> 等命令进入时中文，结束后英文。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双击天正文字进入在位编辑时中文，退出编辑后英文（实验特性，可关闭）。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设置界面可增删命令、选择搜狗、保存后立即生效。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日志完整记录启动、切换、异常；自检报告可读。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卸载后重启 CAD 不再加载，TRUSTEDPATHS 无残留。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9 假设与依赖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用户已安装搜狗拼音，并设为中文默认输入法。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用户允许插件写入 </w:t>
      </w:r>
      <w:r>
        <w:rPr>
          <w:rFonts w:ascii="Consolas" w:hAnsi="Consolas" w:eastAsia="Consolas"/>
          <w:color w:val="8B1A1A"/>
          <w:sz w:val="19"/>
        </w:rPr>
        <w:t>%APPDATA%</w:t>
      </w:r>
      <w:r>
        <w:rPr>
          <w:rFonts w:ascii="宋体" w:hAnsi="宋体" w:eastAsia="宋体"/>
          <w:sz w:val="21"/>
        </w:rPr>
        <w:t xml:space="preserve"> 与 </w:t>
      </w:r>
      <w:r>
        <w:rPr>
          <w:rFonts w:ascii="Consolas" w:hAnsi="Consolas" w:eastAsia="Consolas"/>
          <w:color w:val="8B1A1A"/>
          <w:sz w:val="19"/>
        </w:rPr>
        <w:t>HKCU</w:t>
      </w:r>
      <w:r>
        <w:rPr>
          <w:rFonts w:ascii="宋体" w:hAnsi="宋体" w:eastAsia="宋体"/>
          <w:sz w:val="21"/>
        </w:rPr>
        <w:t xml:space="preserve"> 对应配置。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AutoCAD 2026 的 ApplicationPlugins 自动加载机制可用（已实测）。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天正 T30 不修改 </w:t>
      </w:r>
      <w:r>
        <w:rPr>
          <w:rFonts w:ascii="Consolas" w:hAnsi="Consolas" w:eastAsia="Consolas"/>
          <w:color w:val="8B1A1A"/>
          <w:sz w:val="19"/>
        </w:rPr>
        <w:t>CMDNAMES</w:t>
      </w:r>
      <w:r>
        <w:rPr>
          <w:rFonts w:ascii="宋体" w:hAnsi="宋体" w:eastAsia="宋体"/>
          <w:sz w:val="21"/>
        </w:rPr>
        <w:t xml:space="preserve"> 语义。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10 范围外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双击在位编辑的 100% 兼容（v1.0 为实验特性，个别天正版本可能需关闭）。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其他输入法（如微信输入法）的候选框定制。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多语言界面（本期仅简体中文）。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8"/>
      </w:rPr>
      <w:t xml:space="preserve">第 </w:t>
    </w:r>
    <w:r>
      <w:rPr>
        <w:rFonts w:ascii="宋体" w:hAnsi="宋体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宋体" w:hAnsi="宋体" w:eastAsia="宋体"/>
        <w:color w:val="808080"/>
        <w:sz w:val="18"/>
      </w:rPr>
      <w:t>CAD 输入法自动切换项目  |  需求规格说明书（SRS）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