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before="0" w:after="0" w:line="240" w:lineRule="auto"/>
        <w:ind w:left="1785" w:leftChars="0" w:firstLine="0" w:firstLineChars="0"/>
        <w:jc w:val="both"/>
        <w:rPr>
          <w:rFonts w:hint="default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</w:rPr>
      </w:pPr>
      <w:r>
        <w:rPr>
          <w:rFonts w:hint="default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</w:rPr>
        <w:t>Python3 错误和异常</w:t>
      </w:r>
    </w:p>
    <w:p>
      <w:pPr>
        <w:numPr>
          <w:numId w:val="0"/>
        </w:numPr>
        <w:wordWrap w:val="0"/>
        <w:spacing w:before="0" w:after="0" w:line="240" w:lineRule="auto"/>
        <w:ind w:left="1785" w:leftChars="0" w:firstLine="883" w:firstLineChars="200"/>
        <w:jc w:val="both"/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  <w:lang w:val="en-US" w:eastAsia="zh-CN"/>
        </w:rPr>
      </w:pPr>
      <w:r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</w:pPr>
      <w:r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  <w:t>一、基本概念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</w:rPr>
        <w:t xml:space="preserve">   </w:t>
      </w:r>
      <w:r>
        <w:rPr>
          <w:rFonts w:hint="eastAsia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</w:t>
      </w: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</w:rPr>
        <w:t>Python有两种错误很容易辨认：语法错误和异常。</w:t>
      </w: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Python 的语法错误或者称之为解析错误。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宋体"/>
          <w:b/>
          <w:bCs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Helvetica Neue" w:hAnsi="&quot;Helvetica Neue&quot;" w:eastAsia="宋体"/>
          <w:b/>
          <w:bCs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1、1语法错误的例子：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while True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print("OK")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break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上面的代码少些：或者把True写成true,再比如代码的缩进错了。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1.2 </w:t>
      </w:r>
      <w:r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  <w:t>异常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即便Python程序的语法是正确的，在运行它的时候，也有可能发生错误。运行期检测到的错误被称为异常。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大多数的异常都不会被程序处理，都以错误信息的形式展现在这里: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&gt;&gt;&gt; 20 * (1/0)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Traceback (most recent call last):File "&lt;stdin&gt;", line 1, in ?ZeroDivisionError: division by zero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&gt;&gt;&gt; 8+ spam*3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Traceback (most recent call last):File "&lt;stdin&gt;", line 1, in ?NameError: name 'spam' is not defined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&gt;&gt;&gt; '4' + 2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Traceback (most recent call last):File "&lt;stdin&gt;", line 1, in ?TypeError: Can't convert 'int' object to str implicitly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异常以不同的类型出现，这些类型都作为信息的一部分打印出来: 例子中的类型有 ZeroDivisionError，NameError 和 TypeError。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错误信息的前面部分显示了异常发生的上下文，并以调用栈的形式显示具体信息。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</w:pPr>
      <w:r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  <w:t>二、异常处理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</w:pPr>
      <w:r>
        <w:rPr>
          <w:rFonts w:hint="eastAsia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  <w:lang w:val="en-US" w:eastAsia="zh-CN"/>
        </w:rPr>
        <w:t>2.</w:t>
      </w:r>
      <w:r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  <w:t>1、语法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#可能出现异常的代码块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#处理异常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异常类型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   异常类型语句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#可选语句，try无异常，才会执行else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else: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#可选语句，不管有没有异常，都会执行finally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finally: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  <w:t>例子：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#coding=utf-8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#使用try语句捕获异常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#可能出现异常的代码块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x = int(input("Please enter a number: "))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print(x)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#处理异常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ValueError: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print("Oops! That was no valid number,Try again")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#可选语句，try无异常，才会执行else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else: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print("else")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#可选语句，不管有没有异常，都会执行finally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finally: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print("finally")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        </w:t>
      </w: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            </w:t>
      </w:r>
      <w:bookmarkStart w:id="0" w:name="_GoBack"/>
      <w:bookmarkEnd w:id="0"/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2.2 </w:t>
      </w:r>
      <w:r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  <w:t>try语句按照如下方式工作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  首先，先执行try子句块（在关键字try和关键字except之间的语句块）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  如果没有异常发生，忽略except子句，try子句执行后结束，else语句和finally语句都会执行。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  如果在执行try子句块的过程中发生了异常，那么try子句块余下的部分将被忽略。如果异常的类型和 except 之后的名称相符，那么对应的except子句将被执行。finally语句会执行，再接着往下执行代码。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  如果一个异常没有与任何的except匹配，那么这个异常将会传递给上层的try中。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例子2：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#coding=utf-8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import sys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#使用try语句捕获异常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#可能出现异常的代码块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x = int(input("Please enter a number: "))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print(10/x)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print(x+'20')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#处理异 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ValueError: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print("输入不是一个有效的数据")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ZeroDivisionError: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print("除数不能为0")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print("Unexpected error:", sys.exc_info()[0])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pass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#可选语句，try无异常，才会执行else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else: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print("else")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#可选语句，不管有没有异常，都会执行finally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finally: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print("finally")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一个 try 语句可能包含多个except子句，分别来处理不同的特定的异常。最多只有一个分支会被执行。处理程序将只针对对应的try子句中的异常进行处理，而不是其他的 try 的处理程序中的异常。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一个except子句可以同时处理多个异常，这些异常将被放在一个括号里成为一个元组，例如: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(RuntimeError, TypeError, NameError):pass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最后一个except子句可以忽略异常的名称，它将被当作通配符使用。你可以使用这种方法打印一个错误信息。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ibm-plex-sans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AA7F"/>
    <w:multiLevelType w:val="singleLevel"/>
    <w:tmpl w:val="E86BAA7F"/>
    <w:lvl w:ilvl="0" w:tentative="0">
      <w:start w:val="16"/>
      <w:numFmt w:val="decimal"/>
      <w:suff w:val="space"/>
      <w:lvlText w:val="第%1章"/>
      <w:lvlJc w:val="left"/>
      <w:pPr>
        <w:ind w:left="178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</w:compat>
  <w:rsids>
    <w:rsidRoot w:val="00000000"/>
    <w:rsid w:val="001F35BA"/>
    <w:rsid w:val="00607B8F"/>
    <w:rsid w:val="02DC4D25"/>
    <w:rsid w:val="04B829B8"/>
    <w:rsid w:val="06711089"/>
    <w:rsid w:val="067A1881"/>
    <w:rsid w:val="070B3D21"/>
    <w:rsid w:val="075C6B2E"/>
    <w:rsid w:val="08C465C2"/>
    <w:rsid w:val="0B5B12A4"/>
    <w:rsid w:val="0D6B7D2F"/>
    <w:rsid w:val="0EE0669A"/>
    <w:rsid w:val="10C94EC3"/>
    <w:rsid w:val="12FC65D8"/>
    <w:rsid w:val="1B011C86"/>
    <w:rsid w:val="22891154"/>
    <w:rsid w:val="2D620305"/>
    <w:rsid w:val="2F7D136F"/>
    <w:rsid w:val="32C05528"/>
    <w:rsid w:val="35C56953"/>
    <w:rsid w:val="382B2B55"/>
    <w:rsid w:val="39194918"/>
    <w:rsid w:val="3AFA5BAD"/>
    <w:rsid w:val="3CF04B7B"/>
    <w:rsid w:val="40C32C8D"/>
    <w:rsid w:val="40E94648"/>
    <w:rsid w:val="41EC1490"/>
    <w:rsid w:val="429939DB"/>
    <w:rsid w:val="44174D6E"/>
    <w:rsid w:val="468B08B1"/>
    <w:rsid w:val="46C72427"/>
    <w:rsid w:val="48527807"/>
    <w:rsid w:val="4BEF657F"/>
    <w:rsid w:val="4D4D7DA2"/>
    <w:rsid w:val="4DF01902"/>
    <w:rsid w:val="52CE2059"/>
    <w:rsid w:val="53F05FDC"/>
    <w:rsid w:val="54AA1199"/>
    <w:rsid w:val="5C6130EE"/>
    <w:rsid w:val="603C1FC1"/>
    <w:rsid w:val="61163C5C"/>
    <w:rsid w:val="62687FD2"/>
    <w:rsid w:val="65EC727E"/>
    <w:rsid w:val="68485223"/>
    <w:rsid w:val="6D994693"/>
    <w:rsid w:val="716C4A6B"/>
    <w:rsid w:val="71972782"/>
    <w:rsid w:val="7F593CC5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2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unhideWhenUsed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2018-01-04T09:12:00Z</dcterms:created>
  <dc:creator>afeng</dc:creator>
  <cp:lastModifiedBy>WPS_138239727</cp:lastModifiedBy>
  <dcterms:modified xsi:type="dcterms:W3CDTF">2018-01-12T03:43:13Z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