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Plan de Pruebas de Software </w:t>
      </w: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 [Mi Almacén]</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[01/09/2024]</w:t>
      </w: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94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5"/>
        <w:gridCol w:w="1183"/>
        <w:gridCol w:w="1843"/>
        <w:gridCol w:w="1843"/>
        <w:gridCol w:w="2992"/>
        <w:tblGridChange w:id="0">
          <w:tblGrid>
            <w:gridCol w:w="1085"/>
            <w:gridCol w:w="1183"/>
            <w:gridCol w:w="1843"/>
            <w:gridCol w:w="1843"/>
            <w:gridCol w:w="2992"/>
          </w:tblGrid>
        </w:tblGridChange>
      </w:tblGrid>
      <w:tr>
        <w:trPr>
          <w:cantSplit w:val="0"/>
          <w:tblHeader w:val="0"/>
        </w:trPr>
        <w:tc>
          <w:tcPr>
            <w:shd w:fill="d9d9d9" w:val="clear"/>
            <w:vAlign w:val="top"/>
          </w:tcPr>
          <w:p w:rsidR="00000000" w:rsidDel="00000000" w:rsidP="00000000" w:rsidRDefault="00000000" w:rsidRPr="00000000" w14:paraId="00000027">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2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29">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2A">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2B">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2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2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2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0">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5">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A">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F">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41">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42">
            <w:pPr>
              <w:spacing w:after="0" w:line="240" w:lineRule="auto"/>
              <w:rPr>
                <w:color w:val="000000"/>
                <w:vertAlign w:val="baseline"/>
              </w:rPr>
            </w:pPr>
            <w:r w:rsidDel="00000000" w:rsidR="00000000" w:rsidRPr="00000000">
              <w:rPr>
                <w:color w:val="000000"/>
                <w:vertAlign w:val="baseline"/>
                <w:rtl w:val="0"/>
              </w:rPr>
              <w:t xml:space="preserve">Capstone</w:t>
            </w:r>
          </w:p>
        </w:tc>
      </w:tr>
      <w:tr>
        <w:trPr>
          <w:cantSplit w:val="0"/>
          <w:tblHeader w:val="0"/>
        </w:trPr>
        <w:tc>
          <w:tcPr>
            <w:vAlign w:val="top"/>
          </w:tcPr>
          <w:p w:rsidR="00000000" w:rsidDel="00000000" w:rsidP="00000000" w:rsidRDefault="00000000" w:rsidRPr="00000000" w14:paraId="00000043">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44">
            <w:pPr>
              <w:spacing w:after="0" w:line="240" w:lineRule="auto"/>
              <w:rPr>
                <w:color w:val="000000"/>
                <w:vertAlign w:val="baseline"/>
              </w:rPr>
            </w:pPr>
            <w:r w:rsidDel="00000000" w:rsidR="00000000" w:rsidRPr="00000000">
              <w:rPr>
                <w:color w:val="000000"/>
                <w:vertAlign w:val="baseline"/>
                <w:rtl w:val="0"/>
              </w:rPr>
              <w:t xml:space="preserve">Mi Almacén</w:t>
            </w:r>
          </w:p>
        </w:tc>
      </w:tr>
      <w:tr>
        <w:trPr>
          <w:cantSplit w:val="0"/>
          <w:tblHeader w:val="0"/>
        </w:trPr>
        <w:tc>
          <w:tcPr>
            <w:vAlign w:val="top"/>
          </w:tcPr>
          <w:p w:rsidR="00000000" w:rsidDel="00000000" w:rsidP="00000000" w:rsidRDefault="00000000" w:rsidRPr="00000000" w14:paraId="00000045">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46">
            <w:pPr>
              <w:spacing w:after="0" w:line="240" w:lineRule="auto"/>
              <w:rPr>
                <w:color w:val="000000"/>
                <w:vertAlign w:val="baseline"/>
              </w:rPr>
            </w:pPr>
            <w:r w:rsidDel="00000000" w:rsidR="00000000" w:rsidRPr="00000000">
              <w:rPr>
                <w:color w:val="000000"/>
                <w:vertAlign w:val="baseline"/>
                <w:rtl w:val="0"/>
              </w:rPr>
              <w:t xml:space="preserve">01-09-2024</w:t>
            </w:r>
          </w:p>
        </w:tc>
      </w:tr>
      <w:tr>
        <w:trPr>
          <w:cantSplit w:val="0"/>
          <w:tblHeader w:val="0"/>
        </w:trPr>
        <w:tc>
          <w:tcPr>
            <w:vAlign w:val="top"/>
          </w:tcPr>
          <w:p w:rsidR="00000000" w:rsidDel="00000000" w:rsidP="00000000" w:rsidRDefault="00000000" w:rsidRPr="00000000" w14:paraId="00000047">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48">
            <w:pPr>
              <w:spacing w:after="0" w:line="240" w:lineRule="auto"/>
              <w:rPr>
                <w:color w:val="000000"/>
                <w:vertAlign w:val="baseline"/>
              </w:rPr>
            </w:pPr>
            <w:r w:rsidDel="00000000" w:rsidR="00000000" w:rsidRPr="00000000">
              <w:rPr>
                <w:color w:val="000000"/>
                <w:vertAlign w:val="baseline"/>
                <w:rtl w:val="0"/>
              </w:rPr>
              <w:t xml:space="preserve">Almacén Don Goyo</w:t>
            </w:r>
          </w:p>
        </w:tc>
      </w:tr>
      <w:tr>
        <w:trPr>
          <w:cantSplit w:val="0"/>
          <w:tblHeader w:val="0"/>
        </w:trPr>
        <w:tc>
          <w:tcPr>
            <w:vAlign w:val="top"/>
          </w:tcPr>
          <w:p w:rsidR="00000000" w:rsidDel="00000000" w:rsidP="00000000" w:rsidRDefault="00000000" w:rsidRPr="00000000" w14:paraId="00000049">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4A">
            <w:pPr>
              <w:spacing w:after="0" w:line="240" w:lineRule="auto"/>
              <w:rPr>
                <w:color w:val="000000"/>
                <w:vertAlign w:val="baseline"/>
              </w:rPr>
            </w:pPr>
            <w:r w:rsidDel="00000000" w:rsidR="00000000" w:rsidRPr="00000000">
              <w:rPr>
                <w:color w:val="000000"/>
                <w:vertAlign w:val="baseline"/>
                <w:rtl w:val="0"/>
              </w:rPr>
              <w:t xml:space="preserve">Almacén Don Goyo</w:t>
            </w:r>
          </w:p>
        </w:tc>
      </w:tr>
      <w:tr>
        <w:trPr>
          <w:cantSplit w:val="0"/>
          <w:tblHeader w:val="0"/>
        </w:trPr>
        <w:tc>
          <w:tcPr>
            <w:vAlign w:val="top"/>
          </w:tcPr>
          <w:p w:rsidR="00000000" w:rsidDel="00000000" w:rsidP="00000000" w:rsidRDefault="00000000" w:rsidRPr="00000000" w14:paraId="0000004B">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4C">
            <w:pPr>
              <w:spacing w:after="0" w:line="240" w:lineRule="auto"/>
              <w:rPr>
                <w:color w:val="000000"/>
                <w:vertAlign w:val="baseline"/>
              </w:rPr>
            </w:pPr>
            <w:r w:rsidDel="00000000" w:rsidR="00000000" w:rsidRPr="00000000">
              <w:rPr>
                <w:color w:val="000000"/>
                <w:vertAlign w:val="baseline"/>
                <w:rtl w:val="0"/>
              </w:rPr>
              <w:t xml:space="preserve">Simón Carrasco</w:t>
            </w:r>
          </w:p>
        </w:tc>
      </w:tr>
      <w:tr>
        <w:trPr>
          <w:cantSplit w:val="0"/>
          <w:tblHeader w:val="0"/>
        </w:trPr>
        <w:tc>
          <w:tcPr>
            <w:vAlign w:val="top"/>
          </w:tcPr>
          <w:p w:rsidR="00000000" w:rsidDel="00000000" w:rsidP="00000000" w:rsidRDefault="00000000" w:rsidRPr="00000000" w14:paraId="0000004D">
            <w:pPr>
              <w:spacing w:after="0" w:line="240" w:lineRule="auto"/>
              <w:rPr>
                <w:color w:val="000000"/>
                <w:vertAlign w:val="baseline"/>
              </w:rPr>
            </w:pPr>
            <w:r w:rsidDel="00000000" w:rsidR="00000000" w:rsidRPr="00000000">
              <w:rPr>
                <w:color w:val="000000"/>
                <w:vertAlign w:val="baseline"/>
                <w:rtl w:val="0"/>
              </w:rPr>
              <w:t xml:space="preserve">Gerente / Líder de Pruebas de Software</w:t>
            </w:r>
          </w:p>
        </w:tc>
        <w:tc>
          <w:tcPr>
            <w:vAlign w:val="top"/>
          </w:tcPr>
          <w:p w:rsidR="00000000" w:rsidDel="00000000" w:rsidP="00000000" w:rsidRDefault="00000000" w:rsidRPr="00000000" w14:paraId="0000004E">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4F">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3"/>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vAlign w:val="top"/>
          </w:tcPr>
          <w:p w:rsidR="00000000" w:rsidDel="00000000" w:rsidP="00000000" w:rsidRDefault="00000000" w:rsidRPr="00000000" w14:paraId="00000051">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52">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53">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54">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55">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6">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57">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Benjamín Muñoz</w:t>
            </w:r>
            <w:r w:rsidDel="00000000" w:rsidR="00000000" w:rsidRPr="00000000">
              <w:rPr>
                <w:rtl w:val="0"/>
              </w:rPr>
            </w:r>
          </w:p>
        </w:tc>
        <w:tc>
          <w:tcPr>
            <w:vAlign w:val="top"/>
          </w:tcPr>
          <w:p w:rsidR="00000000" w:rsidDel="00000000" w:rsidP="00000000" w:rsidRDefault="00000000" w:rsidRPr="00000000" w14:paraId="0000005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Scrum Master</w:t>
            </w:r>
            <w:r w:rsidDel="00000000" w:rsidR="00000000" w:rsidRPr="00000000">
              <w:rPr>
                <w:rtl w:val="0"/>
              </w:rPr>
            </w:r>
          </w:p>
        </w:tc>
        <w:tc>
          <w:tcPr>
            <w:vAlign w:val="top"/>
          </w:tcPr>
          <w:p w:rsidR="00000000" w:rsidDel="00000000" w:rsidP="00000000" w:rsidRDefault="00000000" w:rsidRPr="00000000" w14:paraId="0000005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B">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C">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5D">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Simón Carrasco</w:t>
            </w:r>
            <w:r w:rsidDel="00000000" w:rsidR="00000000" w:rsidRPr="00000000">
              <w:rPr>
                <w:rtl w:val="0"/>
              </w:rPr>
            </w:r>
          </w:p>
        </w:tc>
        <w:tc>
          <w:tcPr>
            <w:vAlign w:val="top"/>
          </w:tcPr>
          <w:p w:rsidR="00000000" w:rsidDel="00000000" w:rsidP="00000000" w:rsidRDefault="00000000" w:rsidRPr="00000000" w14:paraId="0000005E">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Product Owner</w:t>
            </w:r>
            <w:r w:rsidDel="00000000" w:rsidR="00000000" w:rsidRPr="00000000">
              <w:rPr>
                <w:rtl w:val="0"/>
              </w:rPr>
            </w:r>
          </w:p>
        </w:tc>
        <w:tc>
          <w:tcPr>
            <w:vAlign w:val="top"/>
          </w:tcPr>
          <w:p w:rsidR="00000000" w:rsidDel="00000000" w:rsidP="00000000" w:rsidRDefault="00000000" w:rsidRPr="00000000" w14:paraId="0000005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1">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2">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63">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Almendra Pizarro</w:t>
            </w:r>
            <w:r w:rsidDel="00000000" w:rsidR="00000000" w:rsidRPr="00000000">
              <w:rPr>
                <w:rtl w:val="0"/>
              </w:rPr>
            </w:r>
          </w:p>
        </w:tc>
        <w:tc>
          <w:tcPr>
            <w:vAlign w:val="top"/>
          </w:tcPr>
          <w:p w:rsidR="00000000" w:rsidDel="00000000" w:rsidP="00000000" w:rsidRDefault="00000000" w:rsidRPr="00000000" w14:paraId="00000064">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Team Developer</w:t>
            </w:r>
            <w:r w:rsidDel="00000000" w:rsidR="00000000" w:rsidRPr="00000000">
              <w:rPr>
                <w:rtl w:val="0"/>
              </w:rPr>
            </w:r>
          </w:p>
        </w:tc>
        <w:tc>
          <w:tcPr>
            <w:vAlign w:val="top"/>
          </w:tcPr>
          <w:p w:rsidR="00000000" w:rsidDel="00000000" w:rsidP="00000000" w:rsidRDefault="00000000" w:rsidRPr="00000000" w14:paraId="0000006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7">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8">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6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D">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6E">
      <w:pPr>
        <w:spacing w:after="0" w:lineRule="auto"/>
        <w:rPr>
          <w:vertAlign w:val="baseline"/>
        </w:rPr>
      </w:pPr>
      <w:r w:rsidDel="00000000" w:rsidR="00000000" w:rsidRPr="00000000">
        <w:rPr>
          <w:rtl w:val="0"/>
        </w:rPr>
      </w:r>
    </w:p>
    <w:p w:rsidR="00000000" w:rsidDel="00000000" w:rsidP="00000000" w:rsidRDefault="00000000" w:rsidRPr="00000000" w14:paraId="0000006F">
      <w:pPr>
        <w:spacing w:after="0" w:lineRule="auto"/>
        <w:rPr>
          <w:vertAlign w:val="baseline"/>
        </w:rPr>
      </w:pPr>
      <w:r w:rsidDel="00000000" w:rsidR="00000000" w:rsidRPr="00000000">
        <w:rPr>
          <w:rtl w:val="0"/>
        </w:rPr>
      </w:r>
    </w:p>
    <w:p w:rsidR="00000000" w:rsidDel="00000000" w:rsidP="00000000" w:rsidRDefault="00000000" w:rsidRPr="00000000" w14:paraId="00000070">
      <w:pPr>
        <w:spacing w:after="0" w:lineRule="auto"/>
        <w:rPr>
          <w:vertAlign w:val="baseline"/>
        </w:rPr>
      </w:pPr>
      <w:r w:rsidDel="00000000" w:rsidR="00000000" w:rsidRPr="00000000">
        <w:rPr>
          <w:rtl w:val="0"/>
        </w:rPr>
      </w:r>
    </w:p>
    <w:p w:rsidR="00000000" w:rsidDel="00000000" w:rsidP="00000000" w:rsidRDefault="00000000" w:rsidRPr="00000000" w14:paraId="00000071">
      <w:pPr>
        <w:spacing w:after="0" w:lineRule="auto"/>
        <w:rPr>
          <w:vertAlign w:val="baseline"/>
        </w:rPr>
      </w:pPr>
      <w:r w:rsidDel="00000000" w:rsidR="00000000" w:rsidRPr="00000000">
        <w:rPr>
          <w:rtl w:val="0"/>
        </w:rPr>
      </w:r>
    </w:p>
    <w:p w:rsidR="00000000" w:rsidDel="00000000" w:rsidP="00000000" w:rsidRDefault="00000000" w:rsidRPr="00000000" w14:paraId="00000072">
      <w:pPr>
        <w:spacing w:after="0" w:lineRule="auto"/>
        <w:rPr>
          <w:vertAlign w:val="baseline"/>
        </w:rPr>
      </w:pPr>
      <w:r w:rsidDel="00000000" w:rsidR="00000000" w:rsidRPr="00000000">
        <w:rPr>
          <w:rtl w:val="0"/>
        </w:rPr>
      </w:r>
    </w:p>
    <w:p w:rsidR="00000000" w:rsidDel="00000000" w:rsidP="00000000" w:rsidRDefault="00000000" w:rsidRPr="00000000" w14:paraId="00000073">
      <w:pPr>
        <w:spacing w:after="0" w:lineRule="auto"/>
        <w:rPr>
          <w:vertAlign w:val="baseline"/>
        </w:rPr>
      </w:pPr>
      <w:r w:rsidDel="00000000" w:rsidR="00000000" w:rsidRPr="00000000">
        <w:rPr>
          <w:rtl w:val="0"/>
        </w:rPr>
      </w:r>
    </w:p>
    <w:p w:rsidR="00000000" w:rsidDel="00000000" w:rsidP="00000000" w:rsidRDefault="00000000" w:rsidRPr="00000000" w14:paraId="00000074">
      <w:pPr>
        <w:spacing w:after="0" w:lineRule="auto"/>
        <w:rPr>
          <w:vertAlign w:val="baseline"/>
        </w:rPr>
      </w:pPr>
      <w:r w:rsidDel="00000000" w:rsidR="00000000" w:rsidRPr="00000000">
        <w:rPr>
          <w:rtl w:val="0"/>
        </w:rPr>
      </w:r>
    </w:p>
    <w:p w:rsidR="00000000" w:rsidDel="00000000" w:rsidP="00000000" w:rsidRDefault="00000000" w:rsidRPr="00000000" w14:paraId="00000075">
      <w:pPr>
        <w:spacing w:after="0" w:lineRule="auto"/>
        <w:rPr>
          <w:vertAlign w:val="baseline"/>
        </w:rPr>
      </w:pPr>
      <w:r w:rsidDel="00000000" w:rsidR="00000000" w:rsidRPr="00000000">
        <w:rPr>
          <w:rtl w:val="0"/>
        </w:rPr>
      </w:r>
    </w:p>
    <w:p w:rsidR="00000000" w:rsidDel="00000000" w:rsidP="00000000" w:rsidRDefault="00000000" w:rsidRPr="00000000" w14:paraId="00000076">
      <w:pPr>
        <w:spacing w:after="0" w:lineRule="auto"/>
        <w:rPr>
          <w:vertAlign w:val="baseline"/>
        </w:rPr>
      </w:pPr>
      <w:r w:rsidDel="00000000" w:rsidR="00000000" w:rsidRPr="00000000">
        <w:rPr>
          <w:rtl w:val="0"/>
        </w:rPr>
      </w:r>
    </w:p>
    <w:p w:rsidR="00000000" w:rsidDel="00000000" w:rsidP="00000000" w:rsidRDefault="00000000" w:rsidRPr="00000000" w14:paraId="00000077">
      <w:pPr>
        <w:spacing w:after="0" w:lineRule="auto"/>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222222"/>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Resumen Ejecutivo</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079">
      <w:pPr>
        <w:shd w:fill="ffffff" w:val="clear"/>
        <w:spacing w:after="0" w:line="240" w:lineRule="auto"/>
        <w:rPr>
          <w:color w:val="00b050"/>
          <w:sz w:val="22"/>
          <w:szCs w:val="22"/>
          <w:vertAlign w:val="baseline"/>
        </w:rPr>
      </w:pPr>
      <w:r w:rsidDel="00000000" w:rsidR="00000000" w:rsidRPr="00000000">
        <w:rPr>
          <w:color w:val="00b050"/>
          <w:sz w:val="22"/>
          <w:szCs w:val="22"/>
          <w:vertAlign w:val="baseline"/>
          <w:rtl w:val="0"/>
        </w:rPr>
        <w:t xml:space="preserve">Resumen de todo el contenido del plan de Pruebas de Software, describe cuál es su propósito, establece si es un plan maestro o un plan detallado, identifica el alcance del plan de pruebas en relación con el plan de Proyecto de Software, restricciones (por ejemplo de recursos o presupuesto), alcance del esfuerzo de pruebas entre otros aspectos.</w:t>
      </w:r>
    </w:p>
    <w:p w:rsidR="00000000" w:rsidDel="00000000" w:rsidP="00000000" w:rsidRDefault="00000000" w:rsidRPr="00000000" w14:paraId="0000007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7B">
      <w:pPr>
        <w:shd w:fill="ffffff" w:val="clear"/>
        <w:spacing w:after="0" w:line="240" w:lineRule="auto"/>
        <w:jc w:val="both"/>
        <w:rPr>
          <w:vertAlign w:val="baseline"/>
        </w:rPr>
      </w:pPr>
      <w:r w:rsidDel="00000000" w:rsidR="00000000" w:rsidRPr="00000000">
        <w:rPr>
          <w:vertAlign w:val="baseline"/>
          <w:rtl w:val="0"/>
        </w:rPr>
        <w:t xml:space="preserve">El plan de pruebas para el "Proyecto Mi Almacén" tiene como propósito asegurar que todas las funcionalidades desarrolladas cumplan con los requerimientos establecidos y que la aplicación sea estable, eficiente, y fácil de usar. Este plan servirá como una guía detallada para llevar a cabo las pruebas necesarias en cada fase del proyecto, identificando posibles defectos y asegurando que se corrijan antes del despliegue final. Este es un plan de pruebas detallado que cubre todas las fases del ciclo de pruebas, desde las pruebas unitarias hasta las pruebas de integración, regresión y aceptación. El plan se alinea con la metodología Scrum utilizada en el proyecto, asegurando que se realicen pruebas en cada sprint.</w:t>
      </w:r>
    </w:p>
    <w:p w:rsidR="00000000" w:rsidDel="00000000" w:rsidP="00000000" w:rsidRDefault="00000000" w:rsidRPr="00000000" w14:paraId="0000007C">
      <w:pPr>
        <w:shd w:fill="ffffff" w:val="clear"/>
        <w:spacing w:after="0" w:line="240" w:lineRule="auto"/>
        <w:jc w:val="both"/>
        <w:rPr>
          <w:vertAlign w:val="baseline"/>
        </w:rPr>
      </w:pPr>
      <w:r w:rsidDel="00000000" w:rsidR="00000000" w:rsidRPr="00000000">
        <w:rPr>
          <w:rtl w:val="0"/>
        </w:rPr>
      </w:r>
    </w:p>
    <w:p w:rsidR="00000000" w:rsidDel="00000000" w:rsidP="00000000" w:rsidRDefault="00000000" w:rsidRPr="00000000" w14:paraId="0000007D">
      <w:pPr>
        <w:shd w:fill="ffffff" w:val="clear"/>
        <w:spacing w:after="0" w:line="240" w:lineRule="auto"/>
        <w:jc w:val="both"/>
        <w:rPr>
          <w:vertAlign w:val="baseline"/>
        </w:rPr>
      </w:pPr>
      <w:r w:rsidDel="00000000" w:rsidR="00000000" w:rsidRPr="00000000">
        <w:rPr>
          <w:vertAlign w:val="baseline"/>
          <w:rtl w:val="0"/>
        </w:rPr>
        <w:t xml:space="preserve">El plan de pruebas abarca todas las funcionalidades clave del sistema, incluyendo:</w:t>
      </w:r>
    </w:p>
    <w:p w:rsidR="00000000" w:rsidDel="00000000" w:rsidP="00000000" w:rsidRDefault="00000000" w:rsidRPr="00000000" w14:paraId="0000007E">
      <w:pPr>
        <w:numPr>
          <w:ilvl w:val="0"/>
          <w:numId w:val="3"/>
        </w:numPr>
        <w:shd w:fill="ffffff" w:val="clear"/>
        <w:spacing w:after="0" w:line="240" w:lineRule="auto"/>
        <w:ind w:left="720" w:hanging="360"/>
        <w:jc w:val="both"/>
        <w:rPr>
          <w:vertAlign w:val="baseline"/>
        </w:rPr>
      </w:pPr>
      <w:r w:rsidDel="00000000" w:rsidR="00000000" w:rsidRPr="00000000">
        <w:rPr>
          <w:b w:val="1"/>
          <w:vertAlign w:val="baseline"/>
          <w:rtl w:val="0"/>
        </w:rPr>
        <w:t xml:space="preserve">Sistema de autenticación de usuarios</w:t>
      </w:r>
      <w:r w:rsidDel="00000000" w:rsidR="00000000" w:rsidRPr="00000000">
        <w:rPr>
          <w:vertAlign w:val="baseline"/>
          <w:rtl w:val="0"/>
        </w:rPr>
        <w:t xml:space="preserve">: Verificar que el registro, inicio de sesión, y gestión de usuarios sean seguros y funcionales.</w:t>
      </w:r>
    </w:p>
    <w:p w:rsidR="00000000" w:rsidDel="00000000" w:rsidP="00000000" w:rsidRDefault="00000000" w:rsidRPr="00000000" w14:paraId="0000007F">
      <w:pPr>
        <w:numPr>
          <w:ilvl w:val="0"/>
          <w:numId w:val="3"/>
        </w:numPr>
        <w:shd w:fill="ffffff" w:val="clear"/>
        <w:spacing w:after="0" w:line="240" w:lineRule="auto"/>
        <w:ind w:left="720" w:hanging="360"/>
        <w:jc w:val="both"/>
        <w:rPr>
          <w:vertAlign w:val="baseline"/>
        </w:rPr>
      </w:pPr>
      <w:r w:rsidDel="00000000" w:rsidR="00000000" w:rsidRPr="00000000">
        <w:rPr>
          <w:b w:val="1"/>
          <w:vertAlign w:val="baseline"/>
          <w:rtl w:val="0"/>
        </w:rPr>
        <w:t xml:space="preserve">Gestión de productos (CRUD)</w:t>
      </w:r>
      <w:r w:rsidDel="00000000" w:rsidR="00000000" w:rsidRPr="00000000">
        <w:rPr>
          <w:vertAlign w:val="baseline"/>
          <w:rtl w:val="0"/>
        </w:rPr>
        <w:t xml:space="preserve">: Asegurar que la adición, modificación, eliminación, y visualización de productos funcione correctamente.</w:t>
      </w:r>
    </w:p>
    <w:p w:rsidR="00000000" w:rsidDel="00000000" w:rsidP="00000000" w:rsidRDefault="00000000" w:rsidRPr="00000000" w14:paraId="00000080">
      <w:pPr>
        <w:numPr>
          <w:ilvl w:val="0"/>
          <w:numId w:val="3"/>
        </w:numPr>
        <w:shd w:fill="ffffff" w:val="clear"/>
        <w:spacing w:after="0" w:line="240" w:lineRule="auto"/>
        <w:ind w:left="720" w:hanging="360"/>
        <w:jc w:val="both"/>
        <w:rPr>
          <w:vertAlign w:val="baseline"/>
        </w:rPr>
      </w:pPr>
      <w:r w:rsidDel="00000000" w:rsidR="00000000" w:rsidRPr="00000000">
        <w:rPr>
          <w:b w:val="1"/>
          <w:vertAlign w:val="baseline"/>
          <w:rtl w:val="0"/>
        </w:rPr>
        <w:t xml:space="preserve">Integración de pagos electrónicos mediante Transbank</w:t>
      </w:r>
      <w:r w:rsidDel="00000000" w:rsidR="00000000" w:rsidRPr="00000000">
        <w:rPr>
          <w:vertAlign w:val="baseline"/>
          <w:rtl w:val="0"/>
        </w:rPr>
        <w:t xml:space="preserve">: Probar que la integración con Transbank permita transacciones seguras y confiables.</w:t>
      </w:r>
    </w:p>
    <w:p w:rsidR="00000000" w:rsidDel="00000000" w:rsidP="00000000" w:rsidRDefault="00000000" w:rsidRPr="00000000" w14:paraId="00000081">
      <w:pPr>
        <w:numPr>
          <w:ilvl w:val="0"/>
          <w:numId w:val="3"/>
        </w:numPr>
        <w:shd w:fill="ffffff" w:val="clear"/>
        <w:spacing w:after="0" w:line="240" w:lineRule="auto"/>
        <w:ind w:left="720" w:hanging="360"/>
        <w:jc w:val="both"/>
        <w:rPr>
          <w:vertAlign w:val="baseline"/>
        </w:rPr>
      </w:pPr>
      <w:r w:rsidDel="00000000" w:rsidR="00000000" w:rsidRPr="00000000">
        <w:rPr>
          <w:b w:val="1"/>
          <w:vertAlign w:val="baseline"/>
          <w:rtl w:val="0"/>
        </w:rPr>
        <w:t xml:space="preserve">Generación de informes</w:t>
      </w:r>
      <w:r w:rsidDel="00000000" w:rsidR="00000000" w:rsidRPr="00000000">
        <w:rPr>
          <w:vertAlign w:val="baseline"/>
          <w:rtl w:val="0"/>
        </w:rPr>
        <w:t xml:space="preserve">: Validar que la generación de informes de ventas e inventario sea precisa y útil para los usuarios finales.</w:t>
      </w:r>
    </w:p>
    <w:p w:rsidR="00000000" w:rsidDel="00000000" w:rsidP="00000000" w:rsidRDefault="00000000" w:rsidRPr="00000000" w14:paraId="00000082">
      <w:pPr>
        <w:shd w:fill="ffffff" w:val="clear"/>
        <w:spacing w:after="0" w:line="240" w:lineRule="auto"/>
        <w:jc w:val="both"/>
        <w:rPr>
          <w:vertAlign w:val="baseline"/>
        </w:rPr>
      </w:pPr>
      <w:r w:rsidDel="00000000" w:rsidR="00000000" w:rsidRPr="00000000">
        <w:rPr>
          <w:rtl w:val="0"/>
        </w:rPr>
      </w:r>
    </w:p>
    <w:p w:rsidR="00000000" w:rsidDel="00000000" w:rsidP="00000000" w:rsidRDefault="00000000" w:rsidRPr="00000000" w14:paraId="00000083">
      <w:pPr>
        <w:shd w:fill="ffffff" w:val="clear"/>
        <w:spacing w:after="0" w:line="240" w:lineRule="auto"/>
        <w:jc w:val="both"/>
        <w:rPr>
          <w:vertAlign w:val="baseline"/>
        </w:rPr>
      </w:pPr>
      <w:r w:rsidDel="00000000" w:rsidR="00000000" w:rsidRPr="00000000">
        <w:rPr>
          <w:b w:val="1"/>
          <w:vertAlign w:val="baseline"/>
          <w:rtl w:val="0"/>
        </w:rPr>
        <w:t xml:space="preserve">Restricciones</w:t>
      </w:r>
      <w:r w:rsidDel="00000000" w:rsidR="00000000" w:rsidRPr="00000000">
        <w:rPr>
          <w:vertAlign w:val="baseline"/>
          <w:rtl w:val="0"/>
        </w:rPr>
        <w:t xml:space="preserve">:</w:t>
      </w:r>
    </w:p>
    <w:p w:rsidR="00000000" w:rsidDel="00000000" w:rsidP="00000000" w:rsidRDefault="00000000" w:rsidRPr="00000000" w14:paraId="00000084">
      <w:pPr>
        <w:shd w:fill="ffffff" w:val="clear"/>
        <w:spacing w:after="0" w:line="240" w:lineRule="auto"/>
        <w:jc w:val="both"/>
        <w:rPr>
          <w:vertAlign w:val="baseline"/>
        </w:rPr>
      </w:pPr>
      <w:r w:rsidDel="00000000" w:rsidR="00000000" w:rsidRPr="00000000">
        <w:rPr>
          <w:vertAlign w:val="baseline"/>
          <w:rtl w:val="0"/>
        </w:rPr>
        <w:t xml:space="preserve">El proyecto está limitado por un presupuesto ajustado y un equipo de desarrollo pequeño, lo que requiere una priorización cuidadosa de las tareas y un enfoque ágil en las pruebas. Además, dado que el proyecto debe completarse dentro de un marco de tiempo específico (durante el período académico), las pruebas deberán realizarse en paralelo con el desarrollo.</w:t>
      </w:r>
    </w:p>
    <w:p w:rsidR="00000000" w:rsidDel="00000000" w:rsidP="00000000" w:rsidRDefault="00000000" w:rsidRPr="00000000" w14:paraId="00000085">
      <w:pPr>
        <w:shd w:fill="ffffff" w:val="clear"/>
        <w:spacing w:after="0" w:line="240" w:lineRule="auto"/>
        <w:rPr>
          <w:vertAlign w:val="baseline"/>
        </w:rPr>
      </w:pPr>
      <w:r w:rsidDel="00000000" w:rsidR="00000000" w:rsidRPr="00000000">
        <w:rPr>
          <w:rtl w:val="0"/>
        </w:rPr>
      </w:r>
    </w:p>
    <w:p w:rsidR="00000000" w:rsidDel="00000000" w:rsidP="00000000" w:rsidRDefault="00000000" w:rsidRPr="00000000" w14:paraId="0000008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8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8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8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8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8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8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8D">
      <w:pPr>
        <w:shd w:fill="ffffff" w:val="clear"/>
        <w:spacing w:after="0" w:line="240" w:lineRule="auto"/>
        <w:rPr>
          <w:rFonts w:ascii="Arial" w:cs="Arial" w:eastAsia="Arial" w:hAnsi="Arial"/>
          <w:b w:val="1"/>
          <w:i w:val="0"/>
          <w:smallCaps w:val="0"/>
          <w:strike w:val="0"/>
          <w:color w:val="365f91"/>
          <w:sz w:val="32"/>
          <w:szCs w:val="32"/>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Alcance de las Pruebas</w:t>
      </w:r>
    </w:p>
    <w:p w:rsidR="00000000" w:rsidDel="00000000" w:rsidP="00000000" w:rsidRDefault="00000000" w:rsidRPr="00000000" w14:paraId="0000008E">
      <w:pPr>
        <w:shd w:fill="ffffff" w:val="clear"/>
        <w:spacing w:after="0" w:line="240" w:lineRule="auto"/>
        <w:rPr>
          <w:rFonts w:ascii="Calibri" w:cs="Calibri" w:eastAsia="Calibri" w:hAnsi="Calibri"/>
          <w:color w:val="222222"/>
          <w:sz w:val="22"/>
          <w:szCs w:val="22"/>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365f91"/>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Elementos de Pruebas</w:t>
      </w:r>
      <w:r w:rsidDel="00000000" w:rsidR="00000000" w:rsidRPr="00000000">
        <w:rPr>
          <w:rtl w:val="0"/>
        </w:rPr>
      </w:r>
    </w:p>
    <w:p w:rsidR="00000000" w:rsidDel="00000000" w:rsidP="00000000" w:rsidRDefault="00000000" w:rsidRPr="00000000" w14:paraId="0000009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1">
      <w:pPr>
        <w:shd w:fill="ffffff" w:val="clear"/>
        <w:spacing w:after="0" w:line="240" w:lineRule="auto"/>
        <w:rPr>
          <w:color w:val="00b050"/>
          <w:sz w:val="22"/>
          <w:szCs w:val="22"/>
          <w:vertAlign w:val="baseline"/>
        </w:rPr>
      </w:pPr>
      <w:r w:rsidDel="00000000" w:rsidR="00000000" w:rsidRPr="00000000">
        <w:rPr>
          <w:color w:val="00b050"/>
          <w:sz w:val="22"/>
          <w:szCs w:val="22"/>
          <w:vertAlign w:val="baseline"/>
          <w:rtl w:val="0"/>
        </w:rPr>
        <w:t xml:space="preserve">Listado de todos los módulos, componentes o elementos que se van a probar. Si es de alto nivel, se listan las áreas funcionales (módulos o procesos que cubre el Testing), por otro lado, si es de un nivel detallado se listan los programas, unidades o módulos.</w:t>
      </w:r>
    </w:p>
    <w:p w:rsidR="00000000" w:rsidDel="00000000" w:rsidP="00000000" w:rsidRDefault="00000000" w:rsidRPr="00000000" w14:paraId="00000092">
      <w:pPr>
        <w:shd w:fill="ffffff" w:val="clear"/>
        <w:spacing w:after="0" w:line="240" w:lineRule="auto"/>
        <w:rPr>
          <w:color w:val="00b050"/>
          <w:sz w:val="22"/>
          <w:szCs w:val="22"/>
          <w:vertAlign w:val="baseline"/>
        </w:rPr>
      </w:pPr>
      <w:r w:rsidDel="00000000" w:rsidR="00000000" w:rsidRPr="00000000">
        <w:rPr>
          <w:rtl w:val="0"/>
        </w:rPr>
      </w:r>
    </w:p>
    <w:p w:rsidR="00000000" w:rsidDel="00000000" w:rsidP="00000000" w:rsidRDefault="00000000" w:rsidRPr="00000000" w14:paraId="00000093">
      <w:pPr>
        <w:numPr>
          <w:ilvl w:val="0"/>
          <w:numId w:val="3"/>
        </w:numPr>
        <w:shd w:fill="ffffff" w:val="clear"/>
        <w:spacing w:after="0" w:line="240" w:lineRule="auto"/>
        <w:ind w:left="720" w:hanging="360"/>
        <w:jc w:val="both"/>
        <w:rPr>
          <w:b w:val="0"/>
          <w:vertAlign w:val="baseline"/>
        </w:rPr>
      </w:pPr>
      <w:r w:rsidDel="00000000" w:rsidR="00000000" w:rsidRPr="00000000">
        <w:rPr>
          <w:b w:val="1"/>
          <w:vertAlign w:val="baseline"/>
          <w:rtl w:val="0"/>
        </w:rPr>
        <w:t xml:space="preserve">Autenticación de Usuarios: </w:t>
      </w:r>
      <w:r w:rsidDel="00000000" w:rsidR="00000000" w:rsidRPr="00000000">
        <w:rPr>
          <w:vertAlign w:val="baseline"/>
          <w:rtl w:val="0"/>
        </w:rPr>
        <w:t xml:space="preserve">Probar el proceso de registro, inicio de sesión, y gestión de usuarios, asegurando la seguridad y la correcta funcionalidad.</w:t>
      </w:r>
      <w:r w:rsidDel="00000000" w:rsidR="00000000" w:rsidRPr="00000000">
        <w:rPr>
          <w:rtl w:val="0"/>
        </w:rPr>
      </w:r>
    </w:p>
    <w:p w:rsidR="00000000" w:rsidDel="00000000" w:rsidP="00000000" w:rsidRDefault="00000000" w:rsidRPr="00000000" w14:paraId="00000094">
      <w:pPr>
        <w:numPr>
          <w:ilvl w:val="0"/>
          <w:numId w:val="3"/>
        </w:numPr>
        <w:shd w:fill="ffffff" w:val="clear"/>
        <w:spacing w:after="0" w:line="240" w:lineRule="auto"/>
        <w:ind w:left="720" w:hanging="360"/>
        <w:jc w:val="both"/>
        <w:rPr>
          <w:vertAlign w:val="baseline"/>
        </w:rPr>
      </w:pPr>
      <w:r w:rsidDel="00000000" w:rsidR="00000000" w:rsidRPr="00000000">
        <w:rPr>
          <w:b w:val="1"/>
          <w:vertAlign w:val="baseline"/>
          <w:rtl w:val="0"/>
        </w:rPr>
        <w:t xml:space="preserve">Gestión de Productos: </w:t>
      </w:r>
      <w:r w:rsidDel="00000000" w:rsidR="00000000" w:rsidRPr="00000000">
        <w:rPr>
          <w:vertAlign w:val="baseline"/>
          <w:rtl w:val="0"/>
        </w:rPr>
        <w:t xml:space="preserve">Verificar las funcionalidades de Crear, Leer, Actualizar, y Eliminar (CRUD) productos, asegurando que los cambios se reflejen correctamente en la base de datos.</w:t>
      </w:r>
    </w:p>
    <w:p w:rsidR="00000000" w:rsidDel="00000000" w:rsidP="00000000" w:rsidRDefault="00000000" w:rsidRPr="00000000" w14:paraId="00000095">
      <w:pPr>
        <w:numPr>
          <w:ilvl w:val="0"/>
          <w:numId w:val="3"/>
        </w:numPr>
        <w:shd w:fill="ffffff" w:val="clear"/>
        <w:spacing w:after="0" w:line="240" w:lineRule="auto"/>
        <w:ind w:left="720" w:hanging="360"/>
        <w:jc w:val="both"/>
        <w:rPr>
          <w:b w:val="0"/>
          <w:vertAlign w:val="baseline"/>
        </w:rPr>
      </w:pPr>
      <w:r w:rsidDel="00000000" w:rsidR="00000000" w:rsidRPr="00000000">
        <w:rPr>
          <w:b w:val="1"/>
          <w:vertAlign w:val="baseline"/>
          <w:rtl w:val="0"/>
        </w:rPr>
        <w:t xml:space="preserve">Integración con Transbank: </w:t>
      </w:r>
      <w:r w:rsidDel="00000000" w:rsidR="00000000" w:rsidRPr="00000000">
        <w:rPr>
          <w:vertAlign w:val="baseline"/>
          <w:rtl w:val="0"/>
        </w:rPr>
        <w:t xml:space="preserve">Probar la funcionalidad de pagos electrónicos, asegurando que las transacciones se procesen correctamente y de manera segura.</w:t>
      </w:r>
      <w:r w:rsidDel="00000000" w:rsidR="00000000" w:rsidRPr="00000000">
        <w:rPr>
          <w:rtl w:val="0"/>
        </w:rPr>
      </w:r>
    </w:p>
    <w:p w:rsidR="00000000" w:rsidDel="00000000" w:rsidP="00000000" w:rsidRDefault="00000000" w:rsidRPr="00000000" w14:paraId="00000096">
      <w:pPr>
        <w:numPr>
          <w:ilvl w:val="0"/>
          <w:numId w:val="3"/>
        </w:numPr>
        <w:shd w:fill="ffffff" w:val="clear"/>
        <w:spacing w:after="0" w:line="240" w:lineRule="auto"/>
        <w:ind w:left="720" w:hanging="360"/>
        <w:jc w:val="both"/>
        <w:rPr>
          <w:vertAlign w:val="baseline"/>
        </w:rPr>
      </w:pPr>
      <w:r w:rsidDel="00000000" w:rsidR="00000000" w:rsidRPr="00000000">
        <w:rPr>
          <w:b w:val="1"/>
          <w:vertAlign w:val="baseline"/>
          <w:rtl w:val="0"/>
        </w:rPr>
        <w:t xml:space="preserve">Generación de Informes: </w:t>
      </w:r>
      <w:r w:rsidDel="00000000" w:rsidR="00000000" w:rsidRPr="00000000">
        <w:rPr>
          <w:vertAlign w:val="baseline"/>
          <w:rtl w:val="0"/>
        </w:rPr>
        <w:t xml:space="preserve">Asegurar que los informes de ventas e inventario se generen correctamente y contengan información precisa y útil.</w:t>
      </w:r>
    </w:p>
    <w:p w:rsidR="00000000" w:rsidDel="00000000" w:rsidP="00000000" w:rsidRDefault="00000000" w:rsidRPr="00000000" w14:paraId="00000097">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98">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99">
      <w:pPr>
        <w:shd w:fill="ffffff" w:val="clear"/>
        <w:spacing w:after="0" w:line="240" w:lineRule="auto"/>
        <w:rPr>
          <w:b w:val="0"/>
          <w:color w:val="365f91"/>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Nuevas Funcionalidades a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B">
      <w:pPr>
        <w:shd w:fill="ffffff" w:val="clear"/>
        <w:spacing w:after="0" w:line="240" w:lineRule="auto"/>
        <w:rPr>
          <w:color w:val="00b050"/>
          <w:sz w:val="22"/>
          <w:szCs w:val="22"/>
          <w:vertAlign w:val="baseline"/>
        </w:rPr>
      </w:pPr>
      <w:r w:rsidDel="00000000" w:rsidR="00000000" w:rsidRPr="00000000">
        <w:rPr>
          <w:color w:val="00b050"/>
          <w:sz w:val="22"/>
          <w:szCs w:val="22"/>
          <w:vertAlign w:val="baseline"/>
          <w:rtl w:val="0"/>
        </w:rPr>
        <w:t xml:space="preserve">Es un listado de lo que se va a probar “Desde el Punto de vista del Usuario”. No es una descripción técnica del software sino sus características y funcionalidades. Se incluyen tanto las que son nuevas como las que se están modificando.</w:t>
      </w:r>
    </w:p>
    <w:p w:rsidR="00000000" w:rsidDel="00000000" w:rsidP="00000000" w:rsidRDefault="00000000" w:rsidRPr="00000000" w14:paraId="0000009C">
      <w:pPr>
        <w:shd w:fill="ffffff" w:val="clear"/>
        <w:spacing w:after="0" w:line="240" w:lineRule="auto"/>
        <w:rPr>
          <w:color w:val="00b050"/>
          <w:sz w:val="22"/>
          <w:szCs w:val="22"/>
          <w:vertAlign w:val="baseline"/>
        </w:rPr>
      </w:pPr>
      <w:r w:rsidDel="00000000" w:rsidR="00000000" w:rsidRPr="00000000">
        <w:rPr>
          <w:rtl w:val="0"/>
        </w:rPr>
      </w:r>
    </w:p>
    <w:p w:rsidR="00000000" w:rsidDel="00000000" w:rsidP="00000000" w:rsidRDefault="00000000" w:rsidRPr="00000000" w14:paraId="0000009D">
      <w:pPr>
        <w:numPr>
          <w:ilvl w:val="0"/>
          <w:numId w:val="3"/>
        </w:numPr>
        <w:shd w:fill="ffffff" w:val="clear"/>
        <w:spacing w:after="0" w:line="240" w:lineRule="auto"/>
        <w:ind w:left="720" w:hanging="360"/>
        <w:jc w:val="both"/>
        <w:rPr>
          <w:vertAlign w:val="baseline"/>
        </w:rPr>
      </w:pPr>
      <w:r w:rsidDel="00000000" w:rsidR="00000000" w:rsidRPr="00000000">
        <w:rPr>
          <w:b w:val="1"/>
          <w:vertAlign w:val="baseline"/>
          <w:rtl w:val="0"/>
        </w:rPr>
        <w:t xml:space="preserve">Funcionalidades CRUD para la gestión de productos: </w:t>
      </w:r>
      <w:r w:rsidDel="00000000" w:rsidR="00000000" w:rsidRPr="00000000">
        <w:rPr>
          <w:vertAlign w:val="baseline"/>
          <w:rtl w:val="0"/>
        </w:rPr>
        <w:t xml:space="preserve">Asegurarse de que los usuarios puedan agregar, editar, eliminar y visualizar productos de manera eficiente y sin errores.</w:t>
      </w:r>
    </w:p>
    <w:p w:rsidR="00000000" w:rsidDel="00000000" w:rsidP="00000000" w:rsidRDefault="00000000" w:rsidRPr="00000000" w14:paraId="0000009E">
      <w:pPr>
        <w:numPr>
          <w:ilvl w:val="0"/>
          <w:numId w:val="3"/>
        </w:numPr>
        <w:shd w:fill="ffffff" w:val="clear"/>
        <w:spacing w:after="0" w:line="240" w:lineRule="auto"/>
        <w:ind w:left="720" w:hanging="360"/>
        <w:jc w:val="both"/>
        <w:rPr>
          <w:vertAlign w:val="baseline"/>
        </w:rPr>
      </w:pPr>
      <w:r w:rsidDel="00000000" w:rsidR="00000000" w:rsidRPr="00000000">
        <w:rPr>
          <w:b w:val="1"/>
          <w:vertAlign w:val="baseline"/>
          <w:rtl w:val="0"/>
        </w:rPr>
        <w:t xml:space="preserve">Integración con la API de Transbank: </w:t>
      </w:r>
      <w:r w:rsidDel="00000000" w:rsidR="00000000" w:rsidRPr="00000000">
        <w:rPr>
          <w:vertAlign w:val="baseline"/>
          <w:rtl w:val="0"/>
        </w:rPr>
        <w:t xml:space="preserve">Probar que la integración permita realizar pagos electrónicos sin fallos y que se registren correctamente en el sistema.</w:t>
      </w:r>
    </w:p>
    <w:p w:rsidR="00000000" w:rsidDel="00000000" w:rsidP="00000000" w:rsidRDefault="00000000" w:rsidRPr="00000000" w14:paraId="0000009F">
      <w:pPr>
        <w:numPr>
          <w:ilvl w:val="0"/>
          <w:numId w:val="3"/>
        </w:numPr>
        <w:shd w:fill="ffffff" w:val="clear"/>
        <w:spacing w:after="0" w:line="240" w:lineRule="auto"/>
        <w:ind w:left="720" w:hanging="360"/>
        <w:jc w:val="both"/>
        <w:rPr>
          <w:vertAlign w:val="baseline"/>
        </w:rPr>
      </w:pPr>
      <w:r w:rsidDel="00000000" w:rsidR="00000000" w:rsidRPr="00000000">
        <w:rPr>
          <w:b w:val="1"/>
          <w:vertAlign w:val="baseline"/>
          <w:rtl w:val="0"/>
        </w:rPr>
        <w:t xml:space="preserve">Generación de Informes de Ventas e Inventario: </w:t>
      </w:r>
      <w:r w:rsidDel="00000000" w:rsidR="00000000" w:rsidRPr="00000000">
        <w:rPr>
          <w:vertAlign w:val="baseline"/>
          <w:rtl w:val="0"/>
        </w:rPr>
        <w:t xml:space="preserve">Verificar que los informes sean generados correctamente, mostrando datos precisos y útiles para la toma de decisiones.</w:t>
      </w:r>
    </w:p>
    <w:p w:rsidR="00000000" w:rsidDel="00000000" w:rsidP="00000000" w:rsidRDefault="00000000" w:rsidRPr="00000000" w14:paraId="000000A0">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A1">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A2">
      <w:pPr>
        <w:shd w:fill="ffffff" w:val="clear"/>
        <w:spacing w:after="0" w:line="240" w:lineRule="auto"/>
        <w:rPr>
          <w:b w:val="0"/>
          <w:color w:val="365f91"/>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Pruebas de Regresión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A6">
      <w:pPr>
        <w:shd w:fill="ffffff" w:val="clear"/>
        <w:spacing w:after="0" w:line="240" w:lineRule="auto"/>
        <w:rPr>
          <w:color w:val="00b050"/>
          <w:sz w:val="22"/>
          <w:szCs w:val="22"/>
          <w:vertAlign w:val="baseline"/>
        </w:rPr>
      </w:pPr>
      <w:r w:rsidDel="00000000" w:rsidR="00000000" w:rsidRPr="00000000">
        <w:rPr>
          <w:color w:val="00b050"/>
          <w:sz w:val="22"/>
          <w:szCs w:val="22"/>
          <w:vertAlign w:val="baseline"/>
          <w:rtl w:val="0"/>
        </w:rPr>
        <w:t xml:space="preserve">Listado de las funcionalidades no directamente involucradas en el desarrollo, pero cuyos componentes están siendo afectados y por ende deben probarse para asegurar que continúan funcionando adecuadamente. Al igual que en el punto anterior, se describen desde el punto de vista del usuario. </w:t>
      </w:r>
    </w:p>
    <w:p w:rsidR="00000000" w:rsidDel="00000000" w:rsidP="00000000" w:rsidRDefault="00000000" w:rsidRPr="00000000" w14:paraId="000000A7">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A8">
      <w:pPr>
        <w:shd w:fill="ffffff" w:val="clear"/>
        <w:spacing w:after="0" w:line="240" w:lineRule="auto"/>
        <w:jc w:val="both"/>
        <w:rPr>
          <w:vertAlign w:val="baseline"/>
        </w:rPr>
      </w:pPr>
      <w:r w:rsidDel="00000000" w:rsidR="00000000" w:rsidRPr="00000000">
        <w:rPr>
          <w:vertAlign w:val="baseline"/>
          <w:rtl w:val="0"/>
        </w:rPr>
        <w:t xml:space="preserve">Probar que las nuevas funcionalidades no afecten negativamente el proceso de autenticación y asegurar que las modificaciones no introduzcan errores en las funcionalidades previamente desarrolladas y probadas.</w:t>
      </w:r>
    </w:p>
    <w:p w:rsidR="00000000" w:rsidDel="00000000" w:rsidP="00000000" w:rsidRDefault="00000000" w:rsidRPr="00000000" w14:paraId="000000A9">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AA">
      <w:pPr>
        <w:shd w:fill="ffffff" w:val="clear"/>
        <w:spacing w:after="0" w:line="240" w:lineRule="auto"/>
        <w:rPr>
          <w:rFonts w:ascii="Calibri" w:cs="Calibri" w:eastAsia="Calibri" w:hAnsi="Calibri"/>
          <w:color w:val="222222"/>
          <w:sz w:val="22"/>
          <w:szCs w:val="22"/>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Enfoque de Pruebas (Estrategia)</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AC">
      <w:pPr>
        <w:shd w:fill="ffffff" w:val="clear"/>
        <w:spacing w:after="0" w:line="240" w:lineRule="auto"/>
        <w:rPr>
          <w:color w:val="00b050"/>
          <w:sz w:val="22"/>
          <w:szCs w:val="22"/>
          <w:vertAlign w:val="baseline"/>
        </w:rPr>
      </w:pPr>
      <w:r w:rsidDel="00000000" w:rsidR="00000000" w:rsidRPr="00000000">
        <w:rPr>
          <w:color w:val="00b050"/>
          <w:sz w:val="22"/>
          <w:szCs w:val="22"/>
          <w:vertAlign w:val="baseline"/>
          <w:rtl w:val="0"/>
        </w:rPr>
        <w:t xml:space="preserve">La Estrategia de Pruebas puede definirse como un documento aparte, o puede ser incluido dentro del Plan de Pruebas según su extensión. Aquí pueden definirse los tipos de pruebas a realizar (funcionales, de desempeño, de interfaces, no funcionales, etc.), requerimientos especiales de las pruebas, configuraciones a probar, subconjuntos de datos a considerar, nivel de pruebas de regresión, entre otros aspectos.</w:t>
      </w:r>
    </w:p>
    <w:p w:rsidR="00000000" w:rsidDel="00000000" w:rsidP="00000000" w:rsidRDefault="00000000" w:rsidRPr="00000000" w14:paraId="000000AD">
      <w:pPr>
        <w:shd w:fill="ffffff" w:val="clear"/>
        <w:spacing w:after="0" w:line="240" w:lineRule="auto"/>
        <w:rPr>
          <w:color w:val="00b050"/>
          <w:sz w:val="22"/>
          <w:szCs w:val="22"/>
          <w:vertAlign w:val="baseline"/>
        </w:rPr>
      </w:pPr>
      <w:r w:rsidDel="00000000" w:rsidR="00000000" w:rsidRPr="00000000">
        <w:rPr>
          <w:rtl w:val="0"/>
        </w:rPr>
      </w:r>
    </w:p>
    <w:p w:rsidR="00000000" w:rsidDel="00000000" w:rsidP="00000000" w:rsidRDefault="00000000" w:rsidRPr="00000000" w14:paraId="000000AE">
      <w:pPr>
        <w:shd w:fill="ffffff" w:val="clear"/>
        <w:spacing w:after="0" w:line="240" w:lineRule="auto"/>
        <w:jc w:val="both"/>
        <w:rPr>
          <w:color w:val="00b050"/>
          <w:vertAlign w:val="baseline"/>
        </w:rPr>
      </w:pPr>
      <w:r w:rsidDel="00000000" w:rsidR="00000000" w:rsidRPr="00000000">
        <w:rPr>
          <w:vertAlign w:val="baseline"/>
          <w:rtl w:val="0"/>
        </w:rPr>
        <w:t xml:space="preserve">La estrategia de pruebas se basará en un enfoque ágil, alineado con la metodología Scrum adoptada para el desarrollo del proyecto. Se realizarán pruebas unitarias y de integración en cada sprint, asegurando que cada incremento de funcionalidad sea probado exhaustivamente antes de avanzar al siguiente.</w:t>
      </w:r>
      <w:r w:rsidDel="00000000" w:rsidR="00000000" w:rsidRPr="00000000">
        <w:rPr>
          <w:rtl w:val="0"/>
        </w:rPr>
      </w:r>
    </w:p>
    <w:p w:rsidR="00000000" w:rsidDel="00000000" w:rsidP="00000000" w:rsidRDefault="00000000" w:rsidRPr="00000000" w14:paraId="000000AF">
      <w:pPr>
        <w:shd w:fill="ffffff" w:val="clear"/>
        <w:spacing w:after="0" w:line="240" w:lineRule="auto"/>
        <w:jc w:val="both"/>
        <w:rPr>
          <w:color w:val="00b050"/>
          <w:vertAlign w:val="baseline"/>
        </w:rPr>
      </w:pPr>
      <w:r w:rsidDel="00000000" w:rsidR="00000000" w:rsidRPr="00000000">
        <w:rPr>
          <w:rtl w:val="0"/>
        </w:rPr>
      </w:r>
    </w:p>
    <w:p w:rsidR="00000000" w:rsidDel="00000000" w:rsidP="00000000" w:rsidRDefault="00000000" w:rsidRPr="00000000" w14:paraId="000000B0">
      <w:pPr>
        <w:shd w:fill="ffffff" w:val="clear"/>
        <w:spacing w:after="0" w:line="240" w:lineRule="auto"/>
        <w:jc w:val="both"/>
        <w:rPr>
          <w:vertAlign w:val="baseline"/>
        </w:rPr>
      </w:pPr>
      <w:r w:rsidDel="00000000" w:rsidR="00000000" w:rsidRPr="00000000">
        <w:rPr>
          <w:b w:val="1"/>
          <w:vertAlign w:val="baseline"/>
          <w:rtl w:val="0"/>
        </w:rPr>
        <w:t xml:space="preserve">Pruebas Funcionales:</w:t>
      </w:r>
      <w:r w:rsidDel="00000000" w:rsidR="00000000" w:rsidRPr="00000000">
        <w:rPr>
          <w:vertAlign w:val="baseline"/>
          <w:rtl w:val="0"/>
        </w:rPr>
        <w:t xml:space="preserve"> Se realizarán pruebas funcionales para verificar que cada componente del sistema cumple con los requisitos especificados.</w:t>
      </w:r>
    </w:p>
    <w:p w:rsidR="00000000" w:rsidDel="00000000" w:rsidP="00000000" w:rsidRDefault="00000000" w:rsidRPr="00000000" w14:paraId="000000B1">
      <w:pPr>
        <w:shd w:fill="ffffff" w:val="clear"/>
        <w:spacing w:after="0" w:line="240" w:lineRule="auto"/>
        <w:jc w:val="both"/>
        <w:rPr>
          <w:vertAlign w:val="baseline"/>
        </w:rPr>
      </w:pPr>
      <w:r w:rsidDel="00000000" w:rsidR="00000000" w:rsidRPr="00000000">
        <w:rPr>
          <w:b w:val="1"/>
          <w:vertAlign w:val="baseline"/>
          <w:rtl w:val="0"/>
        </w:rPr>
        <w:t xml:space="preserve">Pruebas de Rendimiento:</w:t>
      </w:r>
      <w:r w:rsidDel="00000000" w:rsidR="00000000" w:rsidRPr="00000000">
        <w:rPr>
          <w:vertAlign w:val="baseline"/>
          <w:rtl w:val="0"/>
        </w:rPr>
        <w:t xml:space="preserve"> A medida que las funcionalidades críticas se implementen, se realizarán pruebas de rendimiento para asegurar que el sistema pueda manejar la carga esperada.</w:t>
      </w:r>
    </w:p>
    <w:p w:rsidR="00000000" w:rsidDel="00000000" w:rsidP="00000000" w:rsidRDefault="00000000" w:rsidRPr="00000000" w14:paraId="000000B2">
      <w:pPr>
        <w:shd w:fill="ffffff" w:val="clear"/>
        <w:spacing w:after="0" w:line="240" w:lineRule="auto"/>
        <w:jc w:val="both"/>
        <w:rPr>
          <w:vertAlign w:val="baseline"/>
        </w:rPr>
      </w:pPr>
      <w:r w:rsidDel="00000000" w:rsidR="00000000" w:rsidRPr="00000000">
        <w:rPr>
          <w:b w:val="1"/>
          <w:vertAlign w:val="baseline"/>
          <w:rtl w:val="0"/>
        </w:rPr>
        <w:t xml:space="preserve">Pruebas de Seguridad:</w:t>
      </w:r>
      <w:r w:rsidDel="00000000" w:rsidR="00000000" w:rsidRPr="00000000">
        <w:rPr>
          <w:vertAlign w:val="baseline"/>
          <w:rtl w:val="0"/>
        </w:rPr>
        <w:t xml:space="preserve"> Dado que la página maneja pagos electrónicos, se realizarán pruebas de seguridad para asegurar que los datos sensibles estén protegidos.</w:t>
      </w:r>
    </w:p>
    <w:p w:rsidR="00000000" w:rsidDel="00000000" w:rsidP="00000000" w:rsidRDefault="00000000" w:rsidRPr="00000000" w14:paraId="000000B3">
      <w:pPr>
        <w:shd w:fill="ffffff" w:val="clear"/>
        <w:spacing w:after="0" w:line="240" w:lineRule="auto"/>
        <w:jc w:val="both"/>
        <w:rPr>
          <w:vertAlign w:val="baseline"/>
        </w:rPr>
      </w:pPr>
      <w:bookmarkStart w:colFirst="0" w:colLast="0" w:name="_heading=h.2s8eyo1" w:id="9"/>
      <w:bookmarkEnd w:id="9"/>
      <w:r w:rsidDel="00000000" w:rsidR="00000000" w:rsidRPr="00000000">
        <w:rPr>
          <w:b w:val="1"/>
          <w:vertAlign w:val="baseline"/>
          <w:rtl w:val="0"/>
        </w:rPr>
        <w:t xml:space="preserve">Pruebas de Regresión:</w:t>
      </w:r>
      <w:r w:rsidDel="00000000" w:rsidR="00000000" w:rsidRPr="00000000">
        <w:rPr>
          <w:vertAlign w:val="baseline"/>
          <w:rtl w:val="0"/>
        </w:rPr>
        <w:t xml:space="preserve"> Después de cada sprint, se ejecutarán pruebas de regresión para asegurarse de que las nuevas funcionalidades no introduzcan defectos en las áreas existentes del sistema.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Criterios de Aceptación o Rechazo</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7dp8vu" w:id="10"/>
      <w:bookmarkEnd w:id="10"/>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 Criterios de Aceptación o Rechazo </w:t>
      </w:r>
    </w:p>
    <w:p w:rsidR="00000000" w:rsidDel="00000000" w:rsidP="00000000" w:rsidRDefault="00000000" w:rsidRPr="00000000" w14:paraId="000000B9">
      <w:pPr>
        <w:shd w:fill="ffffff" w:val="clear"/>
        <w:spacing w:after="0" w:line="240" w:lineRule="auto"/>
        <w:rPr>
          <w:color w:val="00b050"/>
          <w:sz w:val="22"/>
          <w:szCs w:val="22"/>
          <w:vertAlign w:val="baseline"/>
        </w:rPr>
      </w:pPr>
      <w:r w:rsidDel="00000000" w:rsidR="00000000" w:rsidRPr="00000000">
        <w:rPr>
          <w:color w:val="00b050"/>
          <w:sz w:val="22"/>
          <w:szCs w:val="22"/>
          <w:vertAlign w:val="baseline"/>
          <w:rtl w:val="0"/>
        </w:rPr>
        <w:t xml:space="preserve">Son los criterios que serán considerados para dar por completado el Plan de Pruebas de Software, por ejemplo: Completar 100% de pruebas unitarias, cierto porcentaje de casos exitosos, cobertura de todos los componentes y líneas de código, porcentaje de defectos corregidos, entre otros.</w:t>
      </w:r>
    </w:p>
    <w:p w:rsidR="00000000" w:rsidDel="00000000" w:rsidP="00000000" w:rsidRDefault="00000000" w:rsidRPr="00000000" w14:paraId="000000BA">
      <w:pPr>
        <w:shd w:fill="ffffff" w:val="clear"/>
        <w:spacing w:after="0" w:line="240" w:lineRule="auto"/>
        <w:rPr>
          <w:color w:val="00b050"/>
          <w:sz w:val="22"/>
          <w:szCs w:val="22"/>
        </w:rPr>
      </w:pPr>
      <w:r w:rsidDel="00000000" w:rsidR="00000000" w:rsidRPr="00000000">
        <w:rPr>
          <w:rtl w:val="0"/>
        </w:rPr>
      </w:r>
    </w:p>
    <w:p w:rsidR="00000000" w:rsidDel="00000000" w:rsidP="00000000" w:rsidRDefault="00000000" w:rsidRPr="00000000" w14:paraId="000000BB">
      <w:pPr>
        <w:shd w:fill="ffffff" w:val="clear"/>
        <w:spacing w:after="0" w:line="240" w:lineRule="auto"/>
        <w:jc w:val="both"/>
        <w:rPr>
          <w:b w:val="1"/>
          <w:sz w:val="26"/>
          <w:szCs w:val="26"/>
        </w:rPr>
      </w:pPr>
      <w:r w:rsidDel="00000000" w:rsidR="00000000" w:rsidRPr="00000000">
        <w:rPr>
          <w:b w:val="1"/>
          <w:sz w:val="26"/>
          <w:szCs w:val="26"/>
          <w:rtl w:val="0"/>
        </w:rPr>
        <w:t xml:space="preserve">Criterios de Aceptación:</w:t>
      </w:r>
    </w:p>
    <w:p w:rsidR="00000000" w:rsidDel="00000000" w:rsidP="00000000" w:rsidRDefault="00000000" w:rsidRPr="00000000" w14:paraId="000000BC">
      <w:pPr>
        <w:shd w:fill="ffffff" w:val="clear"/>
        <w:spacing w:after="0" w:line="240" w:lineRule="auto"/>
        <w:jc w:val="both"/>
        <w:rPr>
          <w:b w:val="1"/>
          <w:sz w:val="26"/>
          <w:szCs w:val="26"/>
        </w:rPr>
      </w:pPr>
      <w:r w:rsidDel="00000000" w:rsidR="00000000" w:rsidRPr="00000000">
        <w:rPr>
          <w:rtl w:val="0"/>
        </w:rPr>
      </w:r>
    </w:p>
    <w:p w:rsidR="00000000" w:rsidDel="00000000" w:rsidP="00000000" w:rsidRDefault="00000000" w:rsidRPr="00000000" w14:paraId="000000BD">
      <w:pPr>
        <w:shd w:fill="ffffff" w:val="clear"/>
        <w:spacing w:after="0" w:line="240" w:lineRule="auto"/>
        <w:ind w:left="0" w:firstLine="0"/>
        <w:jc w:val="both"/>
        <w:rPr/>
      </w:pPr>
      <w:r w:rsidDel="00000000" w:rsidR="00000000" w:rsidRPr="00000000">
        <w:rPr>
          <w:rtl w:val="0"/>
        </w:rPr>
        <w:t xml:space="preserve">Gestión de Usuarios:</w:t>
      </w:r>
    </w:p>
    <w:p w:rsidR="00000000" w:rsidDel="00000000" w:rsidP="00000000" w:rsidRDefault="00000000" w:rsidRPr="00000000" w14:paraId="000000BE">
      <w:pPr>
        <w:shd w:fill="ffffff" w:val="clear"/>
        <w:spacing w:after="0" w:line="240" w:lineRule="auto"/>
        <w:jc w:val="both"/>
        <w:rPr/>
      </w:pPr>
      <w:r w:rsidDel="00000000" w:rsidR="00000000" w:rsidRPr="00000000">
        <w:rPr>
          <w:rtl w:val="0"/>
        </w:rPr>
      </w:r>
    </w:p>
    <w:p w:rsidR="00000000" w:rsidDel="00000000" w:rsidP="00000000" w:rsidRDefault="00000000" w:rsidRPr="00000000" w14:paraId="000000BF">
      <w:pPr>
        <w:shd w:fill="ffffff" w:val="clear"/>
        <w:spacing w:after="0" w:line="240" w:lineRule="auto"/>
        <w:jc w:val="both"/>
        <w:rPr/>
      </w:pPr>
      <w:r w:rsidDel="00000000" w:rsidR="00000000" w:rsidRPr="00000000">
        <w:rPr>
          <w:b w:val="1"/>
          <w:rtl w:val="0"/>
        </w:rPr>
        <w:t xml:space="preserve">Inicio de Sesión</w:t>
      </w:r>
      <w:r w:rsidDel="00000000" w:rsidR="00000000" w:rsidRPr="00000000">
        <w:rPr>
          <w:rtl w:val="0"/>
        </w:rPr>
        <w:t xml:space="preserve">: El acceso debe ser exitoso en al menos el 95% de los intentos con credenciales correctas.</w:t>
      </w:r>
    </w:p>
    <w:p w:rsidR="00000000" w:rsidDel="00000000" w:rsidP="00000000" w:rsidRDefault="00000000" w:rsidRPr="00000000" w14:paraId="000000C0">
      <w:pPr>
        <w:shd w:fill="ffffff" w:val="clear"/>
        <w:spacing w:after="0" w:line="240" w:lineRule="auto"/>
        <w:jc w:val="both"/>
        <w:rPr/>
      </w:pPr>
      <w:r w:rsidDel="00000000" w:rsidR="00000000" w:rsidRPr="00000000">
        <w:rPr>
          <w:b w:val="1"/>
          <w:rtl w:val="0"/>
        </w:rPr>
        <w:t xml:space="preserve">Error de Validación:</w:t>
      </w:r>
      <w:r w:rsidDel="00000000" w:rsidR="00000000" w:rsidRPr="00000000">
        <w:rPr>
          <w:rtl w:val="0"/>
        </w:rPr>
        <w:t xml:space="preserve"> El sistema debe manejar correctamente los errores de validación en el 100% de los casos.</w:t>
      </w:r>
    </w:p>
    <w:p w:rsidR="00000000" w:rsidDel="00000000" w:rsidP="00000000" w:rsidRDefault="00000000" w:rsidRPr="00000000" w14:paraId="000000C1">
      <w:pPr>
        <w:shd w:fill="ffffff" w:val="clear"/>
        <w:spacing w:after="0" w:line="240" w:lineRule="auto"/>
        <w:jc w:val="both"/>
        <w:rPr/>
      </w:pPr>
      <w:r w:rsidDel="00000000" w:rsidR="00000000" w:rsidRPr="00000000">
        <w:rPr>
          <w:b w:val="1"/>
          <w:rtl w:val="0"/>
        </w:rPr>
        <w:t xml:space="preserve">Credenciales Incorrectas:</w:t>
      </w:r>
      <w:r w:rsidDel="00000000" w:rsidR="00000000" w:rsidRPr="00000000">
        <w:rPr>
          <w:rtl w:val="0"/>
        </w:rPr>
        <w:t xml:space="preserve"> El sistema debe notificar correctamente en el 100% de los intentos cuando las credenciales son incorrectas.</w:t>
      </w:r>
    </w:p>
    <w:p w:rsidR="00000000" w:rsidDel="00000000" w:rsidP="00000000" w:rsidRDefault="00000000" w:rsidRPr="00000000" w14:paraId="000000C2">
      <w:pPr>
        <w:shd w:fill="ffffff" w:val="clear"/>
        <w:spacing w:after="0" w:line="240" w:lineRule="auto"/>
        <w:jc w:val="both"/>
        <w:rPr/>
      </w:pPr>
      <w:r w:rsidDel="00000000" w:rsidR="00000000" w:rsidRPr="00000000">
        <w:rPr>
          <w:b w:val="1"/>
          <w:rtl w:val="0"/>
        </w:rPr>
        <w:t xml:space="preserve">Recuperación de contraseña:</w:t>
      </w:r>
      <w:r w:rsidDel="00000000" w:rsidR="00000000" w:rsidRPr="00000000">
        <w:rPr>
          <w:rtl w:val="0"/>
        </w:rPr>
        <w:t xml:space="preserve"> El correo de recuperación debe ser enviado exitosamente en al menos el 98% de las solicitudes.</w:t>
      </w:r>
    </w:p>
    <w:p w:rsidR="00000000" w:rsidDel="00000000" w:rsidP="00000000" w:rsidRDefault="00000000" w:rsidRPr="00000000" w14:paraId="000000C3">
      <w:pPr>
        <w:shd w:fill="ffffff" w:val="clear"/>
        <w:spacing w:after="0" w:line="240" w:lineRule="auto"/>
        <w:jc w:val="both"/>
        <w:rPr/>
      </w:pPr>
      <w:r w:rsidDel="00000000" w:rsidR="00000000" w:rsidRPr="00000000">
        <w:rPr>
          <w:rtl w:val="0"/>
        </w:rPr>
      </w:r>
    </w:p>
    <w:p w:rsidR="00000000" w:rsidDel="00000000" w:rsidP="00000000" w:rsidRDefault="00000000" w:rsidRPr="00000000" w14:paraId="000000C4">
      <w:pPr>
        <w:shd w:fill="ffffff" w:val="clear"/>
        <w:spacing w:after="0" w:line="240" w:lineRule="auto"/>
        <w:jc w:val="both"/>
        <w:rPr/>
      </w:pPr>
      <w:r w:rsidDel="00000000" w:rsidR="00000000" w:rsidRPr="00000000">
        <w:rPr>
          <w:rtl w:val="0"/>
        </w:rPr>
        <w:t xml:space="preserve">Gestión de Inventario:</w:t>
      </w:r>
    </w:p>
    <w:p w:rsidR="00000000" w:rsidDel="00000000" w:rsidP="00000000" w:rsidRDefault="00000000" w:rsidRPr="00000000" w14:paraId="000000C5">
      <w:pPr>
        <w:shd w:fill="ffffff" w:val="clear"/>
        <w:spacing w:after="0" w:line="240" w:lineRule="auto"/>
        <w:jc w:val="both"/>
        <w:rPr/>
      </w:pPr>
      <w:r w:rsidDel="00000000" w:rsidR="00000000" w:rsidRPr="00000000">
        <w:rPr>
          <w:rtl w:val="0"/>
        </w:rPr>
      </w:r>
    </w:p>
    <w:p w:rsidR="00000000" w:rsidDel="00000000" w:rsidP="00000000" w:rsidRDefault="00000000" w:rsidRPr="00000000" w14:paraId="000000C6">
      <w:pPr>
        <w:shd w:fill="ffffff" w:val="clear"/>
        <w:spacing w:after="0" w:line="240" w:lineRule="auto"/>
        <w:jc w:val="both"/>
        <w:rPr/>
      </w:pPr>
      <w:r w:rsidDel="00000000" w:rsidR="00000000" w:rsidRPr="00000000">
        <w:rPr>
          <w:b w:val="1"/>
          <w:rtl w:val="0"/>
        </w:rPr>
        <w:t xml:space="preserve">Agregar Producto:</w:t>
      </w:r>
      <w:r w:rsidDel="00000000" w:rsidR="00000000" w:rsidRPr="00000000">
        <w:rPr>
          <w:rtl w:val="0"/>
        </w:rPr>
        <w:t xml:space="preserve"> El producto debe ser añadido correctamente en al menos el 99% de los intentos.</w:t>
      </w:r>
    </w:p>
    <w:p w:rsidR="00000000" w:rsidDel="00000000" w:rsidP="00000000" w:rsidRDefault="00000000" w:rsidRPr="00000000" w14:paraId="000000C7">
      <w:pPr>
        <w:shd w:fill="ffffff" w:val="clear"/>
        <w:spacing w:after="0" w:line="240" w:lineRule="auto"/>
        <w:jc w:val="both"/>
        <w:rPr/>
      </w:pPr>
      <w:r w:rsidDel="00000000" w:rsidR="00000000" w:rsidRPr="00000000">
        <w:rPr>
          <w:b w:val="1"/>
          <w:rtl w:val="0"/>
        </w:rPr>
        <w:t xml:space="preserve">Editar Producto:</w:t>
      </w:r>
      <w:r w:rsidDel="00000000" w:rsidR="00000000" w:rsidRPr="00000000">
        <w:rPr>
          <w:rtl w:val="0"/>
        </w:rPr>
        <w:t xml:space="preserve"> Las ediciones deben reflejarse correctamente en al menos el 98% de los casos.</w:t>
      </w:r>
    </w:p>
    <w:p w:rsidR="00000000" w:rsidDel="00000000" w:rsidP="00000000" w:rsidRDefault="00000000" w:rsidRPr="00000000" w14:paraId="000000C8">
      <w:pPr>
        <w:shd w:fill="ffffff" w:val="clear"/>
        <w:spacing w:after="0" w:line="240" w:lineRule="auto"/>
        <w:jc w:val="both"/>
        <w:rPr/>
      </w:pPr>
      <w:r w:rsidDel="00000000" w:rsidR="00000000" w:rsidRPr="00000000">
        <w:rPr>
          <w:b w:val="1"/>
          <w:rtl w:val="0"/>
        </w:rPr>
        <w:t xml:space="preserve">Eliminar Producto:</w:t>
      </w:r>
      <w:r w:rsidDel="00000000" w:rsidR="00000000" w:rsidRPr="00000000">
        <w:rPr>
          <w:rtl w:val="0"/>
        </w:rPr>
        <w:t xml:space="preserve"> La eliminación debe ser exitosa y el inventario actualizado en al menos el 99% de los casos.</w:t>
      </w:r>
    </w:p>
    <w:p w:rsidR="00000000" w:rsidDel="00000000" w:rsidP="00000000" w:rsidRDefault="00000000" w:rsidRPr="00000000" w14:paraId="000000C9">
      <w:pPr>
        <w:shd w:fill="ffffff" w:val="clear"/>
        <w:spacing w:after="0" w:line="240" w:lineRule="auto"/>
        <w:jc w:val="both"/>
        <w:rPr/>
      </w:pPr>
      <w:r w:rsidDel="00000000" w:rsidR="00000000" w:rsidRPr="00000000">
        <w:rPr>
          <w:b w:val="1"/>
          <w:rtl w:val="0"/>
        </w:rPr>
        <w:t xml:space="preserve">Filtrar Productos:</w:t>
      </w:r>
      <w:r w:rsidDel="00000000" w:rsidR="00000000" w:rsidRPr="00000000">
        <w:rPr>
          <w:rtl w:val="0"/>
        </w:rPr>
        <w:t xml:space="preserve"> Los filtros deben funcionar correctamente en al menos el 95% de los casos.</w:t>
      </w:r>
    </w:p>
    <w:p w:rsidR="00000000" w:rsidDel="00000000" w:rsidP="00000000" w:rsidRDefault="00000000" w:rsidRPr="00000000" w14:paraId="000000CA">
      <w:pPr>
        <w:shd w:fill="ffffff" w:val="clear"/>
        <w:spacing w:after="0" w:line="240" w:lineRule="auto"/>
        <w:jc w:val="both"/>
        <w:rPr/>
      </w:pPr>
      <w:r w:rsidDel="00000000" w:rsidR="00000000" w:rsidRPr="00000000">
        <w:rPr>
          <w:rtl w:val="0"/>
        </w:rPr>
      </w:r>
    </w:p>
    <w:p w:rsidR="00000000" w:rsidDel="00000000" w:rsidP="00000000" w:rsidRDefault="00000000" w:rsidRPr="00000000" w14:paraId="000000CB">
      <w:pPr>
        <w:shd w:fill="ffffff" w:val="clear"/>
        <w:spacing w:after="0" w:line="240" w:lineRule="auto"/>
        <w:jc w:val="both"/>
        <w:rPr>
          <w:b w:val="1"/>
          <w:sz w:val="26"/>
          <w:szCs w:val="26"/>
        </w:rPr>
      </w:pPr>
      <w:r w:rsidDel="00000000" w:rsidR="00000000" w:rsidRPr="00000000">
        <w:rPr>
          <w:b w:val="1"/>
          <w:sz w:val="26"/>
          <w:szCs w:val="26"/>
          <w:rtl w:val="0"/>
        </w:rPr>
        <w:t xml:space="preserve">Criterios de Rechazo:</w:t>
      </w:r>
    </w:p>
    <w:p w:rsidR="00000000" w:rsidDel="00000000" w:rsidP="00000000" w:rsidRDefault="00000000" w:rsidRPr="00000000" w14:paraId="000000CC">
      <w:pPr>
        <w:shd w:fill="ffffff" w:val="clear"/>
        <w:spacing w:after="0" w:line="240" w:lineRule="auto"/>
        <w:jc w:val="both"/>
        <w:rPr>
          <w:b w:val="1"/>
          <w:sz w:val="26"/>
          <w:szCs w:val="26"/>
        </w:rPr>
      </w:pPr>
      <w:r w:rsidDel="00000000" w:rsidR="00000000" w:rsidRPr="00000000">
        <w:rPr>
          <w:rtl w:val="0"/>
        </w:rPr>
      </w:r>
    </w:p>
    <w:p w:rsidR="00000000" w:rsidDel="00000000" w:rsidP="00000000" w:rsidRDefault="00000000" w:rsidRPr="00000000" w14:paraId="000000CD">
      <w:pPr>
        <w:shd w:fill="ffffff" w:val="clear"/>
        <w:spacing w:after="0" w:line="240" w:lineRule="auto"/>
        <w:jc w:val="both"/>
        <w:rPr/>
      </w:pPr>
      <w:r w:rsidDel="00000000" w:rsidR="00000000" w:rsidRPr="00000000">
        <w:rPr>
          <w:rtl w:val="0"/>
        </w:rPr>
        <w:t xml:space="preserve">Gestión de Usuarios:</w:t>
      </w:r>
    </w:p>
    <w:p w:rsidR="00000000" w:rsidDel="00000000" w:rsidP="00000000" w:rsidRDefault="00000000" w:rsidRPr="00000000" w14:paraId="000000CE">
      <w:pPr>
        <w:shd w:fill="ffffff" w:val="clear"/>
        <w:spacing w:after="0" w:line="240" w:lineRule="auto"/>
        <w:jc w:val="both"/>
        <w:rPr/>
      </w:pPr>
      <w:r w:rsidDel="00000000" w:rsidR="00000000" w:rsidRPr="00000000">
        <w:rPr>
          <w:rtl w:val="0"/>
        </w:rPr>
      </w:r>
    </w:p>
    <w:p w:rsidR="00000000" w:rsidDel="00000000" w:rsidP="00000000" w:rsidRDefault="00000000" w:rsidRPr="00000000" w14:paraId="000000CF">
      <w:pPr>
        <w:shd w:fill="ffffff" w:val="clear"/>
        <w:spacing w:after="0" w:line="240" w:lineRule="auto"/>
        <w:jc w:val="both"/>
        <w:rPr/>
      </w:pPr>
      <w:r w:rsidDel="00000000" w:rsidR="00000000" w:rsidRPr="00000000">
        <w:rPr>
          <w:rtl w:val="0"/>
        </w:rPr>
        <w:t xml:space="preserve">Si el acceso exitoso con credenciales correctas es menor al 95%, se considera inaceptable.</w:t>
      </w:r>
    </w:p>
    <w:p w:rsidR="00000000" w:rsidDel="00000000" w:rsidP="00000000" w:rsidRDefault="00000000" w:rsidRPr="00000000" w14:paraId="000000D0">
      <w:pPr>
        <w:shd w:fill="ffffff" w:val="clear"/>
        <w:spacing w:after="0" w:line="240" w:lineRule="auto"/>
        <w:jc w:val="both"/>
        <w:rPr/>
      </w:pPr>
      <w:r w:rsidDel="00000000" w:rsidR="00000000" w:rsidRPr="00000000">
        <w:rPr>
          <w:rtl w:val="0"/>
        </w:rPr>
        <w:t xml:space="preserve">Si los errores de validación o credenciales incorrectas no se manejan correctamente en más del 1% de los casos, se rechaza la funcionalidad.</w:t>
      </w:r>
    </w:p>
    <w:p w:rsidR="00000000" w:rsidDel="00000000" w:rsidP="00000000" w:rsidRDefault="00000000" w:rsidRPr="00000000" w14:paraId="000000D1">
      <w:pPr>
        <w:shd w:fill="ffffff" w:val="clear"/>
        <w:spacing w:after="0" w:line="240" w:lineRule="auto"/>
        <w:rPr>
          <w:sz w:val="26"/>
          <w:szCs w:val="26"/>
        </w:rPr>
      </w:pPr>
      <w:r w:rsidDel="00000000" w:rsidR="00000000" w:rsidRPr="00000000">
        <w:rPr>
          <w:rtl w:val="0"/>
        </w:rPr>
      </w:r>
    </w:p>
    <w:p w:rsidR="00000000" w:rsidDel="00000000" w:rsidP="00000000" w:rsidRDefault="00000000" w:rsidRPr="00000000" w14:paraId="000000D2">
      <w:pPr>
        <w:shd w:fill="ffffff" w:val="clear"/>
        <w:spacing w:after="0" w:line="240" w:lineRule="auto"/>
        <w:rPr>
          <w:sz w:val="26"/>
          <w:szCs w:val="26"/>
        </w:rPr>
      </w:pPr>
      <w:r w:rsidDel="00000000" w:rsidR="00000000" w:rsidRPr="00000000">
        <w:rPr>
          <w:rtl w:val="0"/>
        </w:rPr>
      </w:r>
    </w:p>
    <w:p w:rsidR="00000000" w:rsidDel="00000000" w:rsidP="00000000" w:rsidRDefault="00000000" w:rsidRPr="00000000" w14:paraId="000000D3">
      <w:pPr>
        <w:shd w:fill="ffffff" w:val="clear"/>
        <w:spacing w:after="0" w:line="240" w:lineRule="auto"/>
        <w:rPr>
          <w:sz w:val="26"/>
          <w:szCs w:val="26"/>
        </w:rPr>
      </w:pPr>
      <w:r w:rsidDel="00000000" w:rsidR="00000000" w:rsidRPr="00000000">
        <w:rPr>
          <w:rtl w:val="0"/>
        </w:rPr>
      </w:r>
    </w:p>
    <w:p w:rsidR="00000000" w:rsidDel="00000000" w:rsidP="00000000" w:rsidRDefault="00000000" w:rsidRPr="00000000" w14:paraId="000000D4">
      <w:pPr>
        <w:shd w:fill="ffffff" w:val="clear"/>
        <w:spacing w:after="0" w:line="240" w:lineRule="auto"/>
        <w:jc w:val="both"/>
        <w:rPr/>
      </w:pPr>
      <w:r w:rsidDel="00000000" w:rsidR="00000000" w:rsidRPr="00000000">
        <w:rPr>
          <w:rtl w:val="0"/>
        </w:rPr>
        <w:t xml:space="preserve">Gestión de Inventario:</w:t>
      </w:r>
    </w:p>
    <w:p w:rsidR="00000000" w:rsidDel="00000000" w:rsidP="00000000" w:rsidRDefault="00000000" w:rsidRPr="00000000" w14:paraId="000000D5">
      <w:pPr>
        <w:shd w:fill="ffffff" w:val="clear"/>
        <w:spacing w:after="0" w:line="240" w:lineRule="auto"/>
        <w:jc w:val="both"/>
        <w:rPr/>
      </w:pPr>
      <w:r w:rsidDel="00000000" w:rsidR="00000000" w:rsidRPr="00000000">
        <w:rPr>
          <w:rtl w:val="0"/>
        </w:rPr>
      </w:r>
    </w:p>
    <w:p w:rsidR="00000000" w:rsidDel="00000000" w:rsidP="00000000" w:rsidRDefault="00000000" w:rsidRPr="00000000" w14:paraId="000000D6">
      <w:pPr>
        <w:shd w:fill="ffffff" w:val="clear"/>
        <w:spacing w:after="0" w:line="240" w:lineRule="auto"/>
        <w:jc w:val="both"/>
        <w:rPr/>
      </w:pPr>
      <w:r w:rsidDel="00000000" w:rsidR="00000000" w:rsidRPr="00000000">
        <w:rPr>
          <w:rtl w:val="0"/>
        </w:rPr>
        <w:t xml:space="preserve">Si la adición, edición o eliminación de productos no es correcta en más del 2% de los casos, la funcionalidad es rechazada.</w:t>
      </w:r>
    </w:p>
    <w:p w:rsidR="00000000" w:rsidDel="00000000" w:rsidP="00000000" w:rsidRDefault="00000000" w:rsidRPr="00000000" w14:paraId="000000D7">
      <w:pPr>
        <w:shd w:fill="ffffff" w:val="clear"/>
        <w:spacing w:after="0" w:line="240" w:lineRule="auto"/>
        <w:jc w:val="both"/>
        <w:rPr/>
      </w:pPr>
      <w:r w:rsidDel="00000000" w:rsidR="00000000" w:rsidRPr="00000000">
        <w:rPr>
          <w:rtl w:val="0"/>
        </w:rPr>
      </w:r>
    </w:p>
    <w:p w:rsidR="00000000" w:rsidDel="00000000" w:rsidP="00000000" w:rsidRDefault="00000000" w:rsidRPr="00000000" w14:paraId="000000D8">
      <w:pPr>
        <w:shd w:fill="ffffff" w:val="clear"/>
        <w:spacing w:after="0" w:line="240" w:lineRule="auto"/>
        <w:jc w:val="both"/>
        <w:rPr/>
      </w:pPr>
      <w:r w:rsidDel="00000000" w:rsidR="00000000" w:rsidRPr="00000000">
        <w:rPr>
          <w:rtl w:val="0"/>
        </w:rPr>
        <w:t xml:space="preserve">Procesamiento de Pagos Electrónicos:</w:t>
      </w:r>
    </w:p>
    <w:p w:rsidR="00000000" w:rsidDel="00000000" w:rsidP="00000000" w:rsidRDefault="00000000" w:rsidRPr="00000000" w14:paraId="000000D9">
      <w:pPr>
        <w:shd w:fill="ffffff" w:val="clear"/>
        <w:spacing w:after="0" w:line="240" w:lineRule="auto"/>
        <w:jc w:val="both"/>
        <w:rPr/>
      </w:pPr>
      <w:r w:rsidDel="00000000" w:rsidR="00000000" w:rsidRPr="00000000">
        <w:rPr>
          <w:rtl w:val="0"/>
        </w:rPr>
      </w:r>
    </w:p>
    <w:p w:rsidR="00000000" w:rsidDel="00000000" w:rsidP="00000000" w:rsidRDefault="00000000" w:rsidRPr="00000000" w14:paraId="000000DA">
      <w:pPr>
        <w:shd w:fill="ffffff" w:val="clear"/>
        <w:spacing w:after="0" w:line="240" w:lineRule="auto"/>
        <w:jc w:val="both"/>
        <w:rPr/>
      </w:pPr>
      <w:r w:rsidDel="00000000" w:rsidR="00000000" w:rsidRPr="00000000">
        <w:rPr>
          <w:rtl w:val="0"/>
        </w:rPr>
        <w:t xml:space="preserve">Si las transacciones fallan en más del 1% de los intentos, se considera inaceptable.</w:t>
      </w:r>
    </w:p>
    <w:p w:rsidR="00000000" w:rsidDel="00000000" w:rsidP="00000000" w:rsidRDefault="00000000" w:rsidRPr="00000000" w14:paraId="000000DB">
      <w:pPr>
        <w:shd w:fill="ffffff" w:val="clear"/>
        <w:spacing w:after="0" w:line="240" w:lineRule="auto"/>
        <w:jc w:val="both"/>
        <w:rPr/>
      </w:pPr>
      <w:r w:rsidDel="00000000" w:rsidR="00000000" w:rsidRPr="00000000">
        <w:rPr>
          <w:rtl w:val="0"/>
        </w:rPr>
        <w:t xml:space="preserve">Si los recibos no se envían correctamente en cualquier caso de pago exitoso, se rechaza la funcionalidad.</w:t>
      </w:r>
    </w:p>
    <w:p w:rsidR="00000000" w:rsidDel="00000000" w:rsidP="00000000" w:rsidRDefault="00000000" w:rsidRPr="00000000" w14:paraId="000000DC">
      <w:pPr>
        <w:shd w:fill="ffffff" w:val="clear"/>
        <w:spacing w:after="0" w:line="240" w:lineRule="auto"/>
        <w:rPr>
          <w:rFonts w:ascii="Calibri" w:cs="Calibri" w:eastAsia="Calibri" w:hAnsi="Calibri"/>
          <w:color w:val="222222"/>
          <w:sz w:val="22"/>
          <w:szCs w:val="22"/>
          <w:vertAlign w:val="baseline"/>
        </w:rPr>
      </w:pPr>
      <w:bookmarkStart w:colFirst="0" w:colLast="0" w:name="_heading=h.lnxbz9" w:id="11"/>
      <w:bookmarkEnd w:id="11"/>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Recursos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bookmarkStart w:colFirst="0" w:colLast="0" w:name="_heading=h.35nkun2" w:id="12"/>
      <w:bookmarkEnd w:id="12"/>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Hardware</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DF">
      <w:pPr>
        <w:shd w:fill="ffffff" w:val="clear"/>
        <w:spacing w:after="0" w:line="240" w:lineRule="auto"/>
        <w:rPr>
          <w:color w:val="00b050"/>
        </w:rPr>
      </w:pPr>
      <w:r w:rsidDel="00000000" w:rsidR="00000000" w:rsidRPr="00000000">
        <w:rPr>
          <w:rtl w:val="0"/>
        </w:rPr>
        <w:t xml:space="preserve">Pc</w:t>
      </w:r>
      <w:r w:rsidDel="00000000" w:rsidR="00000000" w:rsidRPr="00000000">
        <w:rPr>
          <w:color w:val="00b050"/>
          <w:rtl w:val="0"/>
        </w:rPr>
        <w:t xml:space="preserve"> </w:t>
      </w:r>
    </w:p>
    <w:p w:rsidR="00000000" w:rsidDel="00000000" w:rsidP="00000000" w:rsidRDefault="00000000" w:rsidRPr="00000000" w14:paraId="000000E0">
      <w:pPr>
        <w:shd w:fill="ffffff" w:val="clear"/>
        <w:spacing w:after="280" w:before="280" w:line="240" w:lineRule="auto"/>
        <w:rPr>
          <w:color w:val="222222"/>
          <w:sz w:val="19"/>
          <w:szCs w:val="19"/>
          <w:vertAlign w:val="baseline"/>
        </w:rPr>
      </w:pPr>
      <w:bookmarkStart w:colFirst="0" w:colLast="0" w:name="_heading=h.1ksv4uv" w:id="13"/>
      <w:bookmarkEnd w:id="13"/>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Software </w:t>
      </w:r>
    </w:p>
    <w:p w:rsidR="00000000" w:rsidDel="00000000" w:rsidP="00000000" w:rsidRDefault="00000000" w:rsidRPr="00000000" w14:paraId="000000E2">
      <w:pPr>
        <w:shd w:fill="ffffff" w:val="clear"/>
        <w:spacing w:after="0" w:line="240" w:lineRule="auto"/>
        <w:jc w:val="both"/>
        <w:rPr>
          <w:vertAlign w:val="baseline"/>
        </w:rPr>
      </w:pPr>
      <w:r w:rsidDel="00000000" w:rsidR="00000000" w:rsidRPr="00000000">
        <w:rPr>
          <w:rtl w:val="0"/>
        </w:rPr>
        <w:t xml:space="preserve">Usaremos el lenguaje de código PHP,  con la aplicación laravel, el hosting cpanel para las bases de datos y el alojamiento web. </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Herramientas de Pruebas Requeridas</w:t>
      </w:r>
      <w:r w:rsidDel="00000000" w:rsidR="00000000" w:rsidRPr="00000000">
        <w:rPr>
          <w:rtl w:val="0"/>
        </w:rPr>
      </w:r>
    </w:p>
    <w:p w:rsidR="00000000" w:rsidDel="00000000" w:rsidP="00000000" w:rsidRDefault="00000000" w:rsidRPr="00000000" w14:paraId="000000E6">
      <w:pPr>
        <w:shd w:fill="ffffff" w:val="clear"/>
        <w:spacing w:after="0" w:line="240" w:lineRule="auto"/>
        <w:rPr>
          <w:b w:val="1"/>
        </w:rPr>
      </w:pPr>
      <w:bookmarkStart w:colFirst="0" w:colLast="0" w:name="_heading=h.2jxsxqh" w:id="14"/>
      <w:bookmarkEnd w:id="14"/>
      <w:r w:rsidDel="00000000" w:rsidR="00000000" w:rsidRPr="00000000">
        <w:rPr>
          <w:b w:val="1"/>
          <w:rtl w:val="0"/>
        </w:rPr>
        <w:t xml:space="preserve">Metodologías:</w:t>
      </w:r>
    </w:p>
    <w:p w:rsidR="00000000" w:rsidDel="00000000" w:rsidP="00000000" w:rsidRDefault="00000000" w:rsidRPr="00000000" w14:paraId="000000E7">
      <w:pPr>
        <w:shd w:fill="ffffff" w:val="clear"/>
        <w:spacing w:after="0" w:line="240" w:lineRule="auto"/>
        <w:rPr/>
      </w:pPr>
      <w:r w:rsidDel="00000000" w:rsidR="00000000" w:rsidRPr="00000000">
        <w:rPr>
          <w:rtl w:val="0"/>
        </w:rPr>
      </w:r>
    </w:p>
    <w:p w:rsidR="00000000" w:rsidDel="00000000" w:rsidP="00000000" w:rsidRDefault="00000000" w:rsidRPr="00000000" w14:paraId="000000E8">
      <w:pPr>
        <w:shd w:fill="ffffff" w:val="clear"/>
        <w:spacing w:after="0" w:line="240" w:lineRule="auto"/>
        <w:rPr/>
      </w:pPr>
      <w:r w:rsidDel="00000000" w:rsidR="00000000" w:rsidRPr="00000000">
        <w:rPr>
          <w:b w:val="1"/>
          <w:rtl w:val="0"/>
        </w:rPr>
        <w:t xml:space="preserve">Scrum:</w:t>
      </w:r>
      <w:r w:rsidDel="00000000" w:rsidR="00000000" w:rsidRPr="00000000">
        <w:rPr>
          <w:rtl w:val="0"/>
        </w:rPr>
        <w:t xml:space="preserve"> La metodología ágil que guía el proceso de pruebas, integrando las pruebas dentro de cada sprint para asegurar una mejora continua y retroalimentación rápida.</w:t>
      </w:r>
    </w:p>
    <w:p w:rsidR="00000000" w:rsidDel="00000000" w:rsidP="00000000" w:rsidRDefault="00000000" w:rsidRPr="00000000" w14:paraId="000000E9">
      <w:pPr>
        <w:shd w:fill="ffffff" w:val="clear"/>
        <w:spacing w:after="0" w:line="240" w:lineRule="auto"/>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Entrenamiento</w:t>
      </w:r>
      <w:r w:rsidDel="00000000" w:rsidR="00000000" w:rsidRPr="00000000">
        <w:rPr>
          <w:rtl w:val="0"/>
        </w:rPr>
      </w:r>
    </w:p>
    <w:p w:rsidR="00000000" w:rsidDel="00000000" w:rsidP="00000000" w:rsidRDefault="00000000" w:rsidRPr="00000000" w14:paraId="000000EB">
      <w:pPr>
        <w:shd w:fill="ffffff" w:val="clear"/>
        <w:spacing w:after="0" w:line="240" w:lineRule="auto"/>
        <w:rPr>
          <w:b w:val="1"/>
          <w:color w:val="222222"/>
        </w:rPr>
      </w:pPr>
      <w:bookmarkStart w:colFirst="0" w:colLast="0" w:name="_heading=h.z337ya" w:id="15"/>
      <w:bookmarkEnd w:id="15"/>
      <w:r w:rsidDel="00000000" w:rsidR="00000000" w:rsidRPr="00000000">
        <w:rPr>
          <w:b w:val="1"/>
          <w:color w:val="222222"/>
          <w:rtl w:val="0"/>
        </w:rPr>
        <w:t xml:space="preserve">Capacitación en el Sistema o Aplicación:</w:t>
      </w:r>
    </w:p>
    <w:p w:rsidR="00000000" w:rsidDel="00000000" w:rsidP="00000000" w:rsidRDefault="00000000" w:rsidRPr="00000000" w14:paraId="000000EC">
      <w:pPr>
        <w:shd w:fill="ffffff" w:val="clear"/>
        <w:spacing w:after="0" w:line="240" w:lineRule="auto"/>
        <w:rPr>
          <w:color w:val="222222"/>
        </w:rPr>
      </w:pPr>
      <w:r w:rsidDel="00000000" w:rsidR="00000000" w:rsidRPr="00000000">
        <w:rPr>
          <w:rtl w:val="0"/>
        </w:rPr>
      </w:r>
    </w:p>
    <w:p w:rsidR="00000000" w:rsidDel="00000000" w:rsidP="00000000" w:rsidRDefault="00000000" w:rsidRPr="00000000" w14:paraId="000000ED">
      <w:pPr>
        <w:shd w:fill="ffffff" w:val="clear"/>
        <w:spacing w:after="0" w:line="240" w:lineRule="auto"/>
        <w:rPr>
          <w:color w:val="222222"/>
        </w:rPr>
      </w:pPr>
      <w:r w:rsidDel="00000000" w:rsidR="00000000" w:rsidRPr="00000000">
        <w:rPr>
          <w:b w:val="1"/>
          <w:color w:val="222222"/>
          <w:rtl w:val="0"/>
        </w:rPr>
        <w:t xml:space="preserve">Conocimiento Funcional</w:t>
      </w:r>
      <w:r w:rsidDel="00000000" w:rsidR="00000000" w:rsidRPr="00000000">
        <w:rPr>
          <w:color w:val="222222"/>
          <w:rtl w:val="0"/>
        </w:rPr>
        <w:t xml:space="preserve">: Entrenamiento en el funcionamiento del sistema "Mi Almacén", incluyendo la gestión de usuarios, inventarios, pagos electrónicos y generación de informes.</w:t>
      </w:r>
    </w:p>
    <w:p w:rsidR="00000000" w:rsidDel="00000000" w:rsidP="00000000" w:rsidRDefault="00000000" w:rsidRPr="00000000" w14:paraId="000000EE">
      <w:pPr>
        <w:shd w:fill="ffffff" w:val="clear"/>
        <w:spacing w:after="0" w:line="240" w:lineRule="auto"/>
        <w:rPr>
          <w:color w:val="222222"/>
        </w:rPr>
      </w:pPr>
      <w:r w:rsidDel="00000000" w:rsidR="00000000" w:rsidRPr="00000000">
        <w:rPr>
          <w:b w:val="1"/>
          <w:color w:val="222222"/>
          <w:rtl w:val="0"/>
        </w:rPr>
        <w:t xml:space="preserve">Procedimientos Operativos:</w:t>
      </w:r>
      <w:r w:rsidDel="00000000" w:rsidR="00000000" w:rsidRPr="00000000">
        <w:rPr>
          <w:color w:val="222222"/>
          <w:rtl w:val="0"/>
        </w:rPr>
        <w:t xml:space="preserve"> Formación sobre cómo realizar operaciones clave dentro de la aplicación, como la adición y eliminación de productos, la configuración de alertas, y la integración con Transbank.</w:t>
      </w:r>
    </w:p>
    <w:p w:rsidR="00000000" w:rsidDel="00000000" w:rsidP="00000000" w:rsidRDefault="00000000" w:rsidRPr="00000000" w14:paraId="000000EF">
      <w:pPr>
        <w:shd w:fill="ffffff" w:val="clear"/>
        <w:spacing w:after="0" w:line="240" w:lineRule="auto"/>
        <w:rPr>
          <w:color w:val="222222"/>
        </w:rPr>
      </w:pPr>
      <w:bookmarkStart w:colFirst="0" w:colLast="0" w:name="_heading=h.12kp3aonlcdp" w:id="16"/>
      <w:bookmarkEnd w:id="16"/>
      <w:r w:rsidDel="00000000" w:rsidR="00000000" w:rsidRPr="00000000">
        <w:rPr>
          <w:rtl w:val="0"/>
        </w:rPr>
      </w:r>
    </w:p>
    <w:p w:rsidR="00000000" w:rsidDel="00000000" w:rsidP="00000000" w:rsidRDefault="00000000" w:rsidRPr="00000000" w14:paraId="000000F0">
      <w:pPr>
        <w:shd w:fill="ffffff" w:val="clear"/>
        <w:spacing w:after="0" w:line="240" w:lineRule="auto"/>
        <w:rPr>
          <w:b w:val="1"/>
          <w:color w:val="222222"/>
        </w:rPr>
      </w:pPr>
      <w:bookmarkStart w:colFirst="0" w:colLast="0" w:name="_heading=h.hk08ufwte8dv" w:id="17"/>
      <w:bookmarkEnd w:id="17"/>
      <w:r w:rsidDel="00000000" w:rsidR="00000000" w:rsidRPr="00000000">
        <w:rPr>
          <w:b w:val="1"/>
          <w:color w:val="222222"/>
          <w:rtl w:val="0"/>
        </w:rPr>
        <w:t xml:space="preserve">Capacitación en Metodologías:</w:t>
      </w:r>
    </w:p>
    <w:p w:rsidR="00000000" w:rsidDel="00000000" w:rsidP="00000000" w:rsidRDefault="00000000" w:rsidRPr="00000000" w14:paraId="000000F1">
      <w:pPr>
        <w:shd w:fill="ffffff" w:val="clear"/>
        <w:spacing w:after="0" w:line="240" w:lineRule="auto"/>
        <w:rPr>
          <w:color w:val="222222"/>
        </w:rPr>
      </w:pPr>
      <w:r w:rsidDel="00000000" w:rsidR="00000000" w:rsidRPr="00000000">
        <w:rPr>
          <w:rtl w:val="0"/>
        </w:rPr>
      </w:r>
    </w:p>
    <w:p w:rsidR="00000000" w:rsidDel="00000000" w:rsidP="00000000" w:rsidRDefault="00000000" w:rsidRPr="00000000" w14:paraId="000000F2">
      <w:pPr>
        <w:shd w:fill="ffffff" w:val="clear"/>
        <w:spacing w:after="0" w:line="240" w:lineRule="auto"/>
        <w:rPr>
          <w:color w:val="222222"/>
        </w:rPr>
      </w:pPr>
      <w:r w:rsidDel="00000000" w:rsidR="00000000" w:rsidRPr="00000000">
        <w:rPr>
          <w:b w:val="1"/>
          <w:color w:val="222222"/>
          <w:rtl w:val="0"/>
        </w:rPr>
        <w:t xml:space="preserve">Scrum:</w:t>
      </w:r>
      <w:r w:rsidDel="00000000" w:rsidR="00000000" w:rsidRPr="00000000">
        <w:rPr>
          <w:color w:val="222222"/>
          <w:rtl w:val="0"/>
        </w:rPr>
        <w:t xml:space="preserve"> Asegurarse de que todo el equipo esté familiarizado con la metodología Scrum, comprendiendo su rol en el ciclo de desarrollo y pruebas, y cómo colaborar eficazmente en sprints.</w:t>
      </w:r>
    </w:p>
    <w:p w:rsidR="00000000" w:rsidDel="00000000" w:rsidP="00000000" w:rsidRDefault="00000000" w:rsidRPr="00000000" w14:paraId="000000F3">
      <w:pPr>
        <w:shd w:fill="ffffff" w:val="clear"/>
        <w:spacing w:after="0" w:line="240" w:lineRule="auto"/>
        <w:rPr>
          <w:color w:val="222222"/>
        </w:rPr>
      </w:pPr>
      <w:r w:rsidDel="00000000" w:rsidR="00000000" w:rsidRPr="00000000">
        <w:rPr>
          <w:rtl w:val="0"/>
        </w:rPr>
      </w:r>
    </w:p>
    <w:p w:rsidR="00000000" w:rsidDel="00000000" w:rsidP="00000000" w:rsidRDefault="00000000" w:rsidRPr="00000000" w14:paraId="000000F4">
      <w:pPr>
        <w:shd w:fill="ffffff" w:val="clear"/>
        <w:spacing w:after="0" w:line="24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j2qqm3" w:id="18"/>
      <w:bookmarkEnd w:id="18"/>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Planificación y Organización</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Procedimientos para las Pruebas</w:t>
      </w:r>
    </w:p>
    <w:p w:rsidR="00000000" w:rsidDel="00000000" w:rsidP="00000000" w:rsidRDefault="00000000" w:rsidRPr="00000000" w14:paraId="000000F7">
      <w:pPr>
        <w:shd w:fill="ffffff" w:val="clear"/>
        <w:spacing w:after="0" w:line="240" w:lineRule="auto"/>
        <w:rPr>
          <w:vertAlign w:val="baseline"/>
        </w:rPr>
      </w:pPr>
      <w:r w:rsidDel="00000000" w:rsidR="00000000" w:rsidRPr="00000000">
        <w:rPr>
          <w:vertAlign w:val="baseline"/>
          <w:rtl w:val="0"/>
        </w:rPr>
        <w:t xml:space="preserve">El enfoque del proyecto está basado en la metodología Scrum, que implica un desarrollo iterativo e incremental. Las pruebas se realizarán en cada sprint, con revisiones continuas y mejoras basadas en el feedback obtenido. El equipo colaborará estrechamente para garantizar que cada incremento de funcionalidad sea probado exhaustivamente.</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Matriz de Responsabilidades</w:t>
      </w:r>
    </w:p>
    <w:p w:rsidR="00000000" w:rsidDel="00000000" w:rsidP="00000000" w:rsidRDefault="00000000" w:rsidRPr="00000000" w14:paraId="000000F9">
      <w:pPr>
        <w:shd w:fill="ffffff" w:val="clear"/>
        <w:spacing w:after="0" w:line="240" w:lineRule="auto"/>
        <w:rPr>
          <w:vertAlign w:val="baseline"/>
        </w:rPr>
      </w:pPr>
      <w:r w:rsidDel="00000000" w:rsidR="00000000" w:rsidRPr="00000000">
        <w:rPr>
          <w:b w:val="1"/>
          <w:vertAlign w:val="baseline"/>
          <w:rtl w:val="0"/>
        </w:rPr>
        <w:t xml:space="preserve">Product Owner:</w:t>
      </w:r>
      <w:r w:rsidDel="00000000" w:rsidR="00000000" w:rsidRPr="00000000">
        <w:rPr>
          <w:vertAlign w:val="baseline"/>
          <w:rtl w:val="0"/>
        </w:rPr>
        <w:t xml:space="preserve"> Simón Eduardo Carrasco Gutiérrez. Responsabilidades: Definir la visión del proyecto, priorizar las funcionalidades en el Product Backlog y asegurarse de que el equipo Scrum entienda los requisitos del producto.</w:t>
      </w:r>
    </w:p>
    <w:p w:rsidR="00000000" w:rsidDel="00000000" w:rsidP="00000000" w:rsidRDefault="00000000" w:rsidRPr="00000000" w14:paraId="000000FA">
      <w:pPr>
        <w:shd w:fill="ffffff" w:val="clear"/>
        <w:spacing w:after="0" w:line="240" w:lineRule="auto"/>
        <w:rPr>
          <w:vertAlign w:val="baseline"/>
        </w:rPr>
      </w:pPr>
      <w:r w:rsidDel="00000000" w:rsidR="00000000" w:rsidRPr="00000000">
        <w:rPr>
          <w:rtl w:val="0"/>
        </w:rPr>
      </w:r>
    </w:p>
    <w:p w:rsidR="00000000" w:rsidDel="00000000" w:rsidP="00000000" w:rsidRDefault="00000000" w:rsidRPr="00000000" w14:paraId="000000FB">
      <w:pPr>
        <w:shd w:fill="ffffff" w:val="clear"/>
        <w:spacing w:after="0" w:line="240" w:lineRule="auto"/>
        <w:rPr>
          <w:vertAlign w:val="baseline"/>
        </w:rPr>
      </w:pPr>
      <w:r w:rsidDel="00000000" w:rsidR="00000000" w:rsidRPr="00000000">
        <w:rPr>
          <w:b w:val="1"/>
          <w:vertAlign w:val="baseline"/>
          <w:rtl w:val="0"/>
        </w:rPr>
        <w:t xml:space="preserve">Scrum Master:</w:t>
      </w:r>
      <w:r w:rsidDel="00000000" w:rsidR="00000000" w:rsidRPr="00000000">
        <w:rPr>
          <w:vertAlign w:val="baseline"/>
          <w:rtl w:val="0"/>
        </w:rPr>
        <w:t xml:space="preserve"> Benjamín Rodrigo Muñoz Pardo. Responsabilidades: Facilitar las reuniones Scrum, eliminar impedimentos, asegurar que el equipo siga las prácticas Scrum y ayudar a maximizar la productividad del equipo​.</w:t>
      </w:r>
    </w:p>
    <w:p w:rsidR="00000000" w:rsidDel="00000000" w:rsidP="00000000" w:rsidRDefault="00000000" w:rsidRPr="00000000" w14:paraId="000000FC">
      <w:pPr>
        <w:shd w:fill="ffffff" w:val="clear"/>
        <w:spacing w:after="0" w:line="240" w:lineRule="auto"/>
        <w:rPr>
          <w:vertAlign w:val="baseline"/>
        </w:rPr>
      </w:pPr>
      <w:r w:rsidDel="00000000" w:rsidR="00000000" w:rsidRPr="00000000">
        <w:rPr>
          <w:rtl w:val="0"/>
        </w:rPr>
      </w:r>
    </w:p>
    <w:p w:rsidR="00000000" w:rsidDel="00000000" w:rsidP="00000000" w:rsidRDefault="00000000" w:rsidRPr="00000000" w14:paraId="000000FD">
      <w:pPr>
        <w:shd w:fill="ffffff" w:val="clear"/>
        <w:spacing w:after="0" w:line="240" w:lineRule="auto"/>
        <w:rPr>
          <w:vertAlign w:val="baseline"/>
        </w:rPr>
      </w:pPr>
      <w:r w:rsidDel="00000000" w:rsidR="00000000" w:rsidRPr="00000000">
        <w:rPr>
          <w:b w:val="1"/>
          <w:vertAlign w:val="baseline"/>
          <w:rtl w:val="0"/>
        </w:rPr>
        <w:t xml:space="preserve">Team Scrum:</w:t>
      </w:r>
      <w:r w:rsidDel="00000000" w:rsidR="00000000" w:rsidRPr="00000000">
        <w:rPr>
          <w:vertAlign w:val="baseline"/>
          <w:rtl w:val="0"/>
        </w:rPr>
        <w:t xml:space="preserve"> Almendra Aileen Pizarro Velásquez. Responsabilidades: Desarrollar las funcionalidades del producto, participar en la planificación de sprints, colaborar en las revisiones de sprint y en la mejora continua del proceso</w:t>
      </w:r>
    </w:p>
    <w:p w:rsidR="00000000" w:rsidDel="00000000" w:rsidP="00000000" w:rsidRDefault="00000000" w:rsidRPr="00000000" w14:paraId="000000FE">
      <w:pPr>
        <w:shd w:fill="ffffff" w:val="clear"/>
        <w:spacing w:after="0" w:line="240" w:lineRule="auto"/>
        <w:rPr>
          <w:color w:val="00b050"/>
        </w:rPr>
      </w:pPr>
      <w:bookmarkStart w:colFirst="0" w:colLast="0" w:name="_heading=h.9wjyhwk09pm9" w:id="19"/>
      <w:bookmarkEnd w:id="19"/>
      <w:r w:rsidDel="00000000" w:rsidR="00000000" w:rsidRPr="00000000">
        <w:rPr>
          <w:rtl w:val="0"/>
        </w:rPr>
      </w:r>
    </w:p>
    <w:p w:rsidR="00000000" w:rsidDel="00000000" w:rsidP="00000000" w:rsidRDefault="00000000" w:rsidRPr="00000000" w14:paraId="000000FF">
      <w:pPr>
        <w:shd w:fill="ffffff" w:val="clear"/>
        <w:spacing w:after="0" w:line="240" w:lineRule="auto"/>
        <w:rPr>
          <w:color w:val="00b050"/>
        </w:rPr>
      </w:pPr>
      <w:bookmarkStart w:colFirst="0" w:colLast="0" w:name="_heading=h.nei2kdxfj8yi" w:id="20"/>
      <w:bookmarkEnd w:id="20"/>
      <w:r w:rsidDel="00000000" w:rsidR="00000000" w:rsidRPr="00000000">
        <w:rPr>
          <w:rtl w:val="0"/>
        </w:rPr>
      </w:r>
    </w:p>
    <w:p w:rsidR="00000000" w:rsidDel="00000000" w:rsidP="00000000" w:rsidRDefault="00000000" w:rsidRPr="00000000" w14:paraId="00000100">
      <w:pPr>
        <w:shd w:fill="ffffff" w:val="clear"/>
        <w:spacing w:after="0" w:line="240" w:lineRule="auto"/>
        <w:rPr>
          <w:color w:val="00b050"/>
        </w:rPr>
      </w:pPr>
      <w:bookmarkStart w:colFirst="0" w:colLast="0" w:name="_heading=h.26aaioqrrjiy" w:id="21"/>
      <w:bookmarkEnd w:id="21"/>
      <w:r w:rsidDel="00000000" w:rsidR="00000000" w:rsidRPr="00000000">
        <w:rPr>
          <w:rtl w:val="0"/>
        </w:rPr>
      </w:r>
    </w:p>
    <w:p w:rsidR="00000000" w:rsidDel="00000000" w:rsidP="00000000" w:rsidRDefault="00000000" w:rsidRPr="00000000" w14:paraId="00000101">
      <w:pPr>
        <w:shd w:fill="ffffff" w:val="clear"/>
        <w:spacing w:after="0" w:line="240" w:lineRule="auto"/>
        <w:rPr>
          <w:color w:val="00b050"/>
        </w:rPr>
      </w:pPr>
      <w:bookmarkStart w:colFirst="0" w:colLast="0" w:name="_heading=h.4i7ojhp" w:id="22"/>
      <w:bookmarkEnd w:id="22"/>
      <w:r w:rsidDel="00000000" w:rsidR="00000000" w:rsidRPr="00000000">
        <w:rPr>
          <w:rtl w:val="0"/>
        </w:rPr>
      </w:r>
    </w:p>
    <w:p w:rsidR="00000000" w:rsidDel="00000000" w:rsidP="00000000" w:rsidRDefault="00000000" w:rsidRPr="00000000" w14:paraId="0000010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0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0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05">
      <w:pPr>
        <w:shd w:fill="ffffff" w:val="clear"/>
        <w:spacing w:after="0" w:line="240" w:lineRule="auto"/>
        <w:rPr>
          <w:rFonts w:ascii="Arial" w:cs="Arial" w:eastAsia="Arial" w:hAnsi="Arial"/>
          <w:b w:val="1"/>
          <w:i w:val="0"/>
          <w:smallCaps w:val="0"/>
          <w:strike w:val="0"/>
          <w:color w:val="365f91"/>
          <w:sz w:val="24"/>
          <w:szCs w:val="24"/>
          <w:u w:val="none"/>
          <w:shd w:fill="auto" w:val="clear"/>
          <w:vertAlign w:val="baseline"/>
        </w:rPr>
      </w:pPr>
      <w:bookmarkStart w:colFirst="0" w:colLast="0" w:name="_heading=h.2xcytpi" w:id="23"/>
      <w:bookmarkEnd w:id="23"/>
      <w:r w:rsidDel="00000000" w:rsidR="00000000" w:rsidRPr="00000000">
        <w:rPr>
          <w:color w:val="00b050"/>
          <w:vertAlign w:val="baseline"/>
          <w:rtl w:val="0"/>
        </w:rPr>
        <w:t xml:space="preserve"> </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Dependencias y Riesgos</w:t>
      </w:r>
    </w:p>
    <w:p w:rsidR="00000000" w:rsidDel="00000000" w:rsidP="00000000" w:rsidRDefault="00000000" w:rsidRPr="00000000" w14:paraId="00000106">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07">
      <w:pPr>
        <w:shd w:fill="ffffff" w:val="clear"/>
        <w:spacing w:after="240" w:before="240" w:line="240" w:lineRule="auto"/>
        <w:rPr/>
      </w:pPr>
      <w:r w:rsidDel="00000000" w:rsidR="00000000" w:rsidRPr="00000000">
        <w:rPr>
          <w:rtl w:val="0"/>
        </w:rPr>
        <w:t xml:space="preserve">En el proceso de pruebas de software, es fundamental identificar los riesgos que pueden afectar el desarrollo y la calidad de las pruebas. Algunos de los riesgos más comunes incluyen:</w:t>
      </w:r>
    </w:p>
    <w:p w:rsidR="00000000" w:rsidDel="00000000" w:rsidP="00000000" w:rsidRDefault="00000000" w:rsidRPr="00000000" w14:paraId="00000108">
      <w:pPr>
        <w:numPr>
          <w:ilvl w:val="0"/>
          <w:numId w:val="2"/>
        </w:numPr>
        <w:shd w:fill="ffffff" w:val="clear"/>
        <w:spacing w:after="240" w:before="240" w:line="240" w:lineRule="auto"/>
        <w:ind w:left="720" w:hanging="360"/>
      </w:pPr>
      <w:r w:rsidDel="00000000" w:rsidR="00000000" w:rsidRPr="00000000">
        <w:rPr>
          <w:b w:val="1"/>
          <w:rtl w:val="0"/>
        </w:rPr>
        <w:t xml:space="preserve">Dependencias con Desarrollos</w:t>
      </w:r>
      <w:r w:rsidDel="00000000" w:rsidR="00000000" w:rsidRPr="00000000">
        <w:rPr>
          <w:rtl w:val="0"/>
        </w:rPr>
        <w:t xml:space="preserve">: Riesgos asociados a la necesidad de que ciertas partes del software estén listas antes de poder realizar las pruebas.</w:t>
      </w:r>
    </w:p>
    <w:p w:rsidR="00000000" w:rsidDel="00000000" w:rsidP="00000000" w:rsidRDefault="00000000" w:rsidRPr="00000000" w14:paraId="00000109">
      <w:pPr>
        <w:shd w:fill="ffffff" w:val="clear"/>
        <w:spacing w:after="240" w:before="240" w:line="240" w:lineRule="auto"/>
        <w:ind w:left="720" w:firstLine="0"/>
        <w:rPr/>
      </w:pPr>
      <w:r w:rsidDel="00000000" w:rsidR="00000000" w:rsidRPr="00000000">
        <w:rPr>
          <w:rtl w:val="0"/>
        </w:rPr>
      </w:r>
    </w:p>
    <w:p w:rsidR="00000000" w:rsidDel="00000000" w:rsidP="00000000" w:rsidRDefault="00000000" w:rsidRPr="00000000" w14:paraId="0000010A">
      <w:pPr>
        <w:numPr>
          <w:ilvl w:val="0"/>
          <w:numId w:val="2"/>
        </w:numPr>
        <w:shd w:fill="ffffff" w:val="clear"/>
        <w:spacing w:after="240" w:before="240" w:line="240" w:lineRule="auto"/>
        <w:ind w:left="720" w:hanging="360"/>
      </w:pPr>
      <w:r w:rsidDel="00000000" w:rsidR="00000000" w:rsidRPr="00000000">
        <w:rPr>
          <w:b w:val="1"/>
          <w:rtl w:val="0"/>
        </w:rPr>
        <w:t xml:space="preserve">Dependencias con otros Proyectos</w:t>
      </w:r>
      <w:r w:rsidDel="00000000" w:rsidR="00000000" w:rsidRPr="00000000">
        <w:rPr>
          <w:rtl w:val="0"/>
        </w:rPr>
        <w:t xml:space="preserve">: Interacciones con otros proyectos que podrían retrasar o modificar el plan de pruebas.</w:t>
      </w:r>
    </w:p>
    <w:p w:rsidR="00000000" w:rsidDel="00000000" w:rsidP="00000000" w:rsidRDefault="00000000" w:rsidRPr="00000000" w14:paraId="0000010B">
      <w:pPr>
        <w:shd w:fill="ffffff" w:val="clear"/>
        <w:spacing w:after="240" w:before="240" w:line="240" w:lineRule="auto"/>
        <w:ind w:left="720" w:firstLine="0"/>
        <w:rPr/>
      </w:pPr>
      <w:r w:rsidDel="00000000" w:rsidR="00000000" w:rsidRPr="00000000">
        <w:rPr>
          <w:rtl w:val="0"/>
        </w:rPr>
      </w:r>
    </w:p>
    <w:p w:rsidR="00000000" w:rsidDel="00000000" w:rsidP="00000000" w:rsidRDefault="00000000" w:rsidRPr="00000000" w14:paraId="0000010C">
      <w:pPr>
        <w:numPr>
          <w:ilvl w:val="0"/>
          <w:numId w:val="2"/>
        </w:numPr>
        <w:shd w:fill="ffffff" w:val="clear"/>
        <w:spacing w:after="240" w:before="240" w:line="240" w:lineRule="auto"/>
        <w:ind w:left="720" w:hanging="360"/>
      </w:pPr>
      <w:r w:rsidDel="00000000" w:rsidR="00000000" w:rsidRPr="00000000">
        <w:rPr>
          <w:b w:val="1"/>
          <w:rtl w:val="0"/>
        </w:rPr>
        <w:t xml:space="preserve">Disponibilidad de Recursos</w:t>
      </w:r>
      <w:r w:rsidDel="00000000" w:rsidR="00000000" w:rsidRPr="00000000">
        <w:rPr>
          <w:rtl w:val="0"/>
        </w:rPr>
        <w:t xml:space="preserve">: Posible falta de acceso a personal, herramientas o entornos de prueba necesarios para ejecutar las pruebas de manera efectiva.</w:t>
      </w:r>
    </w:p>
    <w:p w:rsidR="00000000" w:rsidDel="00000000" w:rsidP="00000000" w:rsidRDefault="00000000" w:rsidRPr="00000000" w14:paraId="0000010D">
      <w:pPr>
        <w:shd w:fill="ffffff" w:val="clear"/>
        <w:spacing w:after="240" w:before="240" w:line="240" w:lineRule="auto"/>
        <w:ind w:left="720" w:firstLine="0"/>
        <w:rPr/>
      </w:pPr>
      <w:r w:rsidDel="00000000" w:rsidR="00000000" w:rsidRPr="00000000">
        <w:rPr>
          <w:rtl w:val="0"/>
        </w:rPr>
      </w:r>
    </w:p>
    <w:p w:rsidR="00000000" w:rsidDel="00000000" w:rsidP="00000000" w:rsidRDefault="00000000" w:rsidRPr="00000000" w14:paraId="0000010E">
      <w:pPr>
        <w:numPr>
          <w:ilvl w:val="0"/>
          <w:numId w:val="2"/>
        </w:numPr>
        <w:shd w:fill="ffffff" w:val="clear"/>
        <w:spacing w:after="240" w:before="240" w:line="240" w:lineRule="auto"/>
        <w:ind w:left="720" w:hanging="360"/>
      </w:pPr>
      <w:r w:rsidDel="00000000" w:rsidR="00000000" w:rsidRPr="00000000">
        <w:rPr>
          <w:b w:val="1"/>
          <w:rtl w:val="0"/>
        </w:rPr>
        <w:t xml:space="preserve">Restricciones de Tiempo</w:t>
      </w:r>
      <w:r w:rsidDel="00000000" w:rsidR="00000000" w:rsidRPr="00000000">
        <w:rPr>
          <w:rtl w:val="0"/>
        </w:rPr>
        <w:t xml:space="preserve">: Limitaciones de tiempo que pueden reducir la cobertura de las pruebas o apresurar su ejecución, afectando la calidad.</w:t>
      </w:r>
    </w:p>
    <w:p w:rsidR="00000000" w:rsidDel="00000000" w:rsidP="00000000" w:rsidRDefault="00000000" w:rsidRPr="00000000" w14:paraId="0000010F">
      <w:pPr>
        <w:shd w:fill="ffffff" w:val="clear"/>
        <w:spacing w:after="240" w:before="240" w:line="240" w:lineRule="auto"/>
        <w:ind w:left="720" w:firstLine="0"/>
        <w:rPr/>
      </w:pPr>
      <w:r w:rsidDel="00000000" w:rsidR="00000000" w:rsidRPr="00000000">
        <w:rPr>
          <w:rtl w:val="0"/>
        </w:rPr>
      </w:r>
    </w:p>
    <w:p w:rsidR="00000000" w:rsidDel="00000000" w:rsidP="00000000" w:rsidRDefault="00000000" w:rsidRPr="00000000" w14:paraId="00000110">
      <w:pPr>
        <w:numPr>
          <w:ilvl w:val="0"/>
          <w:numId w:val="2"/>
        </w:numPr>
        <w:shd w:fill="ffffff" w:val="clear"/>
        <w:spacing w:after="240" w:before="240" w:line="240" w:lineRule="auto"/>
        <w:ind w:left="720" w:hanging="360"/>
      </w:pPr>
      <w:r w:rsidDel="00000000" w:rsidR="00000000" w:rsidRPr="00000000">
        <w:rPr>
          <w:b w:val="1"/>
          <w:rtl w:val="0"/>
        </w:rPr>
        <w:t xml:space="preserve">Premisas Incorrectas</w:t>
      </w:r>
      <w:r w:rsidDel="00000000" w:rsidR="00000000" w:rsidRPr="00000000">
        <w:rPr>
          <w:rtl w:val="0"/>
        </w:rPr>
        <w:t xml:space="preserve">: Suposiciones iniciales que luego resultan ser incorrectas, lo que puede cambiar el alcance de las pruebas.</w:t>
      </w:r>
    </w:p>
    <w:p w:rsidR="00000000" w:rsidDel="00000000" w:rsidP="00000000" w:rsidRDefault="00000000" w:rsidRPr="00000000" w14:paraId="00000111">
      <w:pPr>
        <w:shd w:fill="ffffff" w:val="clear"/>
        <w:spacing w:after="240" w:before="240" w:line="240" w:lineRule="auto"/>
        <w:rPr/>
      </w:pPr>
      <w:r w:rsidDel="00000000" w:rsidR="00000000" w:rsidRPr="00000000">
        <w:rPr>
          <w:rtl w:val="0"/>
        </w:rPr>
        <w:t xml:space="preserve">Cada riesgo se clasifica según su </w:t>
      </w:r>
      <w:r w:rsidDel="00000000" w:rsidR="00000000" w:rsidRPr="00000000">
        <w:rPr>
          <w:b w:val="1"/>
          <w:rtl w:val="0"/>
        </w:rPr>
        <w:t xml:space="preserve">probabilidad</w:t>
      </w:r>
      <w:r w:rsidDel="00000000" w:rsidR="00000000" w:rsidRPr="00000000">
        <w:rPr>
          <w:rtl w:val="0"/>
        </w:rPr>
        <w:t xml:space="preserve"> e </w:t>
      </w:r>
      <w:r w:rsidDel="00000000" w:rsidR="00000000" w:rsidRPr="00000000">
        <w:rPr>
          <w:b w:val="1"/>
          <w:rtl w:val="0"/>
        </w:rPr>
        <w:t xml:space="preserve">impacto</w:t>
      </w:r>
      <w:r w:rsidDel="00000000" w:rsidR="00000000" w:rsidRPr="00000000">
        <w:rPr>
          <w:rtl w:val="0"/>
        </w:rPr>
        <w:t xml:space="preserve">, y se deben diseñar dos tipos de planes para abordarlos:</w:t>
      </w:r>
    </w:p>
    <w:p w:rsidR="00000000" w:rsidDel="00000000" w:rsidP="00000000" w:rsidRDefault="00000000" w:rsidRPr="00000000" w14:paraId="00000112">
      <w:pPr>
        <w:numPr>
          <w:ilvl w:val="0"/>
          <w:numId w:val="1"/>
        </w:numPr>
        <w:shd w:fill="ffffff" w:val="clear"/>
        <w:spacing w:after="0" w:afterAutospacing="0" w:before="240" w:line="240" w:lineRule="auto"/>
        <w:ind w:left="720" w:hanging="360"/>
      </w:pPr>
      <w:r w:rsidDel="00000000" w:rsidR="00000000" w:rsidRPr="00000000">
        <w:rPr>
          <w:b w:val="1"/>
          <w:rtl w:val="0"/>
        </w:rPr>
        <w:t xml:space="preserve">Plan de Mitigación</w:t>
      </w:r>
      <w:r w:rsidDel="00000000" w:rsidR="00000000" w:rsidRPr="00000000">
        <w:rPr>
          <w:rtl w:val="0"/>
        </w:rPr>
        <w:t xml:space="preserve">: Estrategias para reducir la probabilidad de que el riesgo ocurra.</w:t>
      </w:r>
    </w:p>
    <w:p w:rsidR="00000000" w:rsidDel="00000000" w:rsidP="00000000" w:rsidRDefault="00000000" w:rsidRPr="00000000" w14:paraId="00000113">
      <w:pPr>
        <w:numPr>
          <w:ilvl w:val="0"/>
          <w:numId w:val="1"/>
        </w:numPr>
        <w:shd w:fill="ffffff" w:val="clear"/>
        <w:spacing w:after="240" w:before="0" w:beforeAutospacing="0" w:line="240" w:lineRule="auto"/>
        <w:ind w:left="720" w:hanging="360"/>
      </w:pPr>
      <w:r w:rsidDel="00000000" w:rsidR="00000000" w:rsidRPr="00000000">
        <w:rPr>
          <w:b w:val="1"/>
          <w:rtl w:val="0"/>
        </w:rPr>
        <w:t xml:space="preserve">Plan de Contingencia</w:t>
      </w:r>
      <w:r w:rsidDel="00000000" w:rsidR="00000000" w:rsidRPr="00000000">
        <w:rPr>
          <w:rtl w:val="0"/>
        </w:rPr>
        <w:t xml:space="preserve">: Acciones a tomar si el riesgo se materializa y no puede ser mitigado, asegurando que el impacto sea manejable.</w:t>
      </w:r>
    </w:p>
    <w:p w:rsidR="00000000" w:rsidDel="00000000" w:rsidP="00000000" w:rsidRDefault="00000000" w:rsidRPr="00000000" w14:paraId="00000114">
      <w:pPr>
        <w:shd w:fill="ffffff" w:val="clear"/>
        <w:spacing w:after="240" w:before="240" w:line="240" w:lineRule="auto"/>
        <w:rPr/>
      </w:pPr>
      <w:r w:rsidDel="00000000" w:rsidR="00000000" w:rsidRPr="00000000">
        <w:rPr>
          <w:rtl w:val="0"/>
        </w:rPr>
        <w:t xml:space="preserve">Este análisis permite estar preparados ante posibles inconvenientes durante el proceso de pruebas, asegurando una respuesta rápida y adecuada.</w:t>
      </w:r>
    </w:p>
    <w:p w:rsidR="00000000" w:rsidDel="00000000" w:rsidP="00000000" w:rsidRDefault="00000000" w:rsidRPr="00000000" w14:paraId="00000115">
      <w:pPr>
        <w:shd w:fill="ffffff" w:val="clear"/>
        <w:spacing w:after="0" w:line="240" w:lineRule="auto"/>
        <w:rPr/>
      </w:pPr>
      <w:r w:rsidDel="00000000" w:rsidR="00000000" w:rsidRPr="00000000">
        <w:rPr>
          <w:rtl w:val="0"/>
        </w:rPr>
      </w:r>
    </w:p>
    <w:p w:rsidR="00000000" w:rsidDel="00000000" w:rsidP="00000000" w:rsidRDefault="00000000" w:rsidRPr="00000000" w14:paraId="00000116">
      <w:pPr>
        <w:shd w:fill="ffffff" w:val="clear"/>
        <w:spacing w:after="0" w:line="240" w:lineRule="auto"/>
        <w:rPr>
          <w:color w:val="00b050"/>
        </w:rPr>
      </w:pP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w:t>
    </w:r>
    <w:hyperlink r:id="rId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http://www.pmoinformatica.com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2"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98820" cy="238760"/>
                      </a:xfrm>
                      <a:prstGeom prst="rect"/>
                      <a:ln/>
                    </pic:spPr>
                  </pic:pic>
                </a:graphicData>
              </a:graphic>
            </wp:anchor>
          </w:drawing>
        </mc:Fallback>
      </mc:AlternateConten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nZiEgbVWL2zCGNyQNtZ9wkbDuw==">CgMxLjAyCGguZ2pkZ3hzMgloLjMwajB6bGwyCWguMWZvYjl0ZTIJaC4zem55c2g3MgloLjJldDkycDAyCGgudHlqY3d0MgloLjNkeTZ2a20yCWguMXQzaDVzZjIJaC40ZDM0b2c4MgloLjJzOGV5bzEyCWguMTdkcDh2dTIIaC5sbnhiejkyCWguMzVua3VuMjIJaC4xa3N2NHV2MgloLjJqeHN4cWgyCGguejMzN3lhMg5oLjEya3AzYW9ubGNkcDIOaC5oazA4dWZ3dGU4ZHYyCWguM2oycXFtMzIOaC45d2p5aHdrMDlwbTkyDmgubmVpMmtkeGZqOHlpMg5oLjI2YWFpb3FycmppeTIJaC40aTdvamhwMgloLjJ4Y3l0cGk4AHIhMVp4S21KWkVEaGExQzVXZi03eU1DMFJVVUJRN0tiUS1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2012-10-28T14:08:00Z</dcterms:created>
  <dc:creator>admin</dc:creator>
</cp:coreProperties>
</file>