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834843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9DEBE8E" w14:textId="3AAD177E" w:rsidR="001A1A26" w:rsidRDefault="001A1A26">
          <w:pPr>
            <w:pStyle w:val="TOCHeading"/>
          </w:pPr>
          <w:r>
            <w:t>Table of Contents</w:t>
          </w:r>
        </w:p>
        <w:p w14:paraId="2E46ECC5" w14:textId="479073C6" w:rsidR="001A1A26" w:rsidRDefault="001A1A26">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51414919" w:history="1">
            <w:r w:rsidRPr="003E5A42">
              <w:rPr>
                <w:rStyle w:val="Hyperlink"/>
                <w:rFonts w:ascii="Times New Roman" w:hAnsi="Times New Roman" w:cs="Times New Roman"/>
                <w:b/>
                <w:bCs/>
                <w:noProof/>
              </w:rPr>
              <w:t>Desktop Application Development Overview:</w:t>
            </w:r>
            <w:r>
              <w:rPr>
                <w:noProof/>
                <w:webHidden/>
              </w:rPr>
              <w:tab/>
            </w:r>
            <w:r>
              <w:rPr>
                <w:noProof/>
                <w:webHidden/>
              </w:rPr>
              <w:fldChar w:fldCharType="begin"/>
            </w:r>
            <w:r>
              <w:rPr>
                <w:noProof/>
                <w:webHidden/>
              </w:rPr>
              <w:instrText xml:space="preserve"> PAGEREF _Toc151414919 \h </w:instrText>
            </w:r>
            <w:r>
              <w:rPr>
                <w:noProof/>
                <w:webHidden/>
              </w:rPr>
            </w:r>
            <w:r>
              <w:rPr>
                <w:noProof/>
                <w:webHidden/>
              </w:rPr>
              <w:fldChar w:fldCharType="separate"/>
            </w:r>
            <w:r>
              <w:rPr>
                <w:noProof/>
                <w:webHidden/>
              </w:rPr>
              <w:t>2</w:t>
            </w:r>
            <w:r>
              <w:rPr>
                <w:noProof/>
                <w:webHidden/>
              </w:rPr>
              <w:fldChar w:fldCharType="end"/>
            </w:r>
          </w:hyperlink>
        </w:p>
        <w:p w14:paraId="71F604A0" w14:textId="24ECC6DE" w:rsidR="001A1A26" w:rsidRDefault="001A1A26">
          <w:pPr>
            <w:pStyle w:val="TOC1"/>
            <w:tabs>
              <w:tab w:val="right" w:leader="dot" w:pos="9016"/>
            </w:tabs>
            <w:rPr>
              <w:rFonts w:eastAsiaTheme="minorEastAsia"/>
              <w:noProof/>
              <w:kern w:val="2"/>
              <w:lang w:eastAsia="en-GB"/>
              <w14:ligatures w14:val="standardContextual"/>
            </w:rPr>
          </w:pPr>
          <w:hyperlink w:anchor="_Toc151414920" w:history="1">
            <w:r w:rsidRPr="003E5A42">
              <w:rPr>
                <w:rStyle w:val="Hyperlink"/>
                <w:rFonts w:ascii="Times New Roman" w:hAnsi="Times New Roman" w:cs="Times New Roman"/>
                <w:b/>
                <w:bCs/>
                <w:noProof/>
              </w:rPr>
              <w:t>Programming Languages and Frameworks:</w:t>
            </w:r>
            <w:r>
              <w:rPr>
                <w:noProof/>
                <w:webHidden/>
              </w:rPr>
              <w:tab/>
            </w:r>
            <w:r>
              <w:rPr>
                <w:noProof/>
                <w:webHidden/>
              </w:rPr>
              <w:fldChar w:fldCharType="begin"/>
            </w:r>
            <w:r>
              <w:rPr>
                <w:noProof/>
                <w:webHidden/>
              </w:rPr>
              <w:instrText xml:space="preserve"> PAGEREF _Toc151414920 \h </w:instrText>
            </w:r>
            <w:r>
              <w:rPr>
                <w:noProof/>
                <w:webHidden/>
              </w:rPr>
            </w:r>
            <w:r>
              <w:rPr>
                <w:noProof/>
                <w:webHidden/>
              </w:rPr>
              <w:fldChar w:fldCharType="separate"/>
            </w:r>
            <w:r>
              <w:rPr>
                <w:noProof/>
                <w:webHidden/>
              </w:rPr>
              <w:t>2</w:t>
            </w:r>
            <w:r>
              <w:rPr>
                <w:noProof/>
                <w:webHidden/>
              </w:rPr>
              <w:fldChar w:fldCharType="end"/>
            </w:r>
          </w:hyperlink>
        </w:p>
        <w:p w14:paraId="061C5DC6" w14:textId="6B73B468" w:rsidR="001A1A26" w:rsidRDefault="001A1A26">
          <w:pPr>
            <w:pStyle w:val="TOC1"/>
            <w:tabs>
              <w:tab w:val="right" w:leader="dot" w:pos="9016"/>
            </w:tabs>
            <w:rPr>
              <w:rFonts w:eastAsiaTheme="minorEastAsia"/>
              <w:noProof/>
              <w:kern w:val="2"/>
              <w:lang w:eastAsia="en-GB"/>
              <w14:ligatures w14:val="standardContextual"/>
            </w:rPr>
          </w:pPr>
          <w:hyperlink w:anchor="_Toc151414921" w:history="1">
            <w:r w:rsidRPr="003E5A42">
              <w:rPr>
                <w:rStyle w:val="Hyperlink"/>
                <w:rFonts w:ascii="Times New Roman" w:hAnsi="Times New Roman" w:cs="Times New Roman"/>
                <w:b/>
                <w:bCs/>
                <w:noProof/>
              </w:rPr>
              <w:t>Logic and Functionality of the Application</w:t>
            </w:r>
            <w:r>
              <w:rPr>
                <w:noProof/>
                <w:webHidden/>
              </w:rPr>
              <w:tab/>
            </w:r>
            <w:r>
              <w:rPr>
                <w:noProof/>
                <w:webHidden/>
              </w:rPr>
              <w:fldChar w:fldCharType="begin"/>
            </w:r>
            <w:r>
              <w:rPr>
                <w:noProof/>
                <w:webHidden/>
              </w:rPr>
              <w:instrText xml:space="preserve"> PAGEREF _Toc151414921 \h </w:instrText>
            </w:r>
            <w:r>
              <w:rPr>
                <w:noProof/>
                <w:webHidden/>
              </w:rPr>
            </w:r>
            <w:r>
              <w:rPr>
                <w:noProof/>
                <w:webHidden/>
              </w:rPr>
              <w:fldChar w:fldCharType="separate"/>
            </w:r>
            <w:r>
              <w:rPr>
                <w:noProof/>
                <w:webHidden/>
              </w:rPr>
              <w:t>2</w:t>
            </w:r>
            <w:r>
              <w:rPr>
                <w:noProof/>
                <w:webHidden/>
              </w:rPr>
              <w:fldChar w:fldCharType="end"/>
            </w:r>
          </w:hyperlink>
        </w:p>
        <w:p w14:paraId="09461AEC" w14:textId="633EF474" w:rsidR="001A1A26" w:rsidRDefault="001A1A26">
          <w:pPr>
            <w:pStyle w:val="TOC1"/>
            <w:tabs>
              <w:tab w:val="right" w:leader="dot" w:pos="9016"/>
            </w:tabs>
            <w:rPr>
              <w:rFonts w:eastAsiaTheme="minorEastAsia"/>
              <w:noProof/>
              <w:kern w:val="2"/>
              <w:lang w:eastAsia="en-GB"/>
              <w14:ligatures w14:val="standardContextual"/>
            </w:rPr>
          </w:pPr>
          <w:hyperlink w:anchor="_Toc151414922" w:history="1">
            <w:r w:rsidRPr="003E5A42">
              <w:rPr>
                <w:rStyle w:val="Hyperlink"/>
                <w:rFonts w:ascii="Times New Roman" w:hAnsi="Times New Roman" w:cs="Times New Roman"/>
                <w:b/>
                <w:bCs/>
                <w:noProof/>
              </w:rPr>
              <w:t>Testing and Quality Assurance:</w:t>
            </w:r>
            <w:r>
              <w:rPr>
                <w:noProof/>
                <w:webHidden/>
              </w:rPr>
              <w:tab/>
            </w:r>
            <w:r>
              <w:rPr>
                <w:noProof/>
                <w:webHidden/>
              </w:rPr>
              <w:fldChar w:fldCharType="begin"/>
            </w:r>
            <w:r>
              <w:rPr>
                <w:noProof/>
                <w:webHidden/>
              </w:rPr>
              <w:instrText xml:space="preserve"> PAGEREF _Toc151414922 \h </w:instrText>
            </w:r>
            <w:r>
              <w:rPr>
                <w:noProof/>
                <w:webHidden/>
              </w:rPr>
            </w:r>
            <w:r>
              <w:rPr>
                <w:noProof/>
                <w:webHidden/>
              </w:rPr>
              <w:fldChar w:fldCharType="separate"/>
            </w:r>
            <w:r>
              <w:rPr>
                <w:noProof/>
                <w:webHidden/>
              </w:rPr>
              <w:t>3</w:t>
            </w:r>
            <w:r>
              <w:rPr>
                <w:noProof/>
                <w:webHidden/>
              </w:rPr>
              <w:fldChar w:fldCharType="end"/>
            </w:r>
          </w:hyperlink>
        </w:p>
        <w:p w14:paraId="618386BB" w14:textId="355453DC" w:rsidR="001A1A26" w:rsidRDefault="001A1A26">
          <w:pPr>
            <w:pStyle w:val="TOC1"/>
            <w:tabs>
              <w:tab w:val="right" w:leader="dot" w:pos="9016"/>
            </w:tabs>
            <w:rPr>
              <w:rFonts w:eastAsiaTheme="minorEastAsia"/>
              <w:noProof/>
              <w:kern w:val="2"/>
              <w:lang w:eastAsia="en-GB"/>
              <w14:ligatures w14:val="standardContextual"/>
            </w:rPr>
          </w:pPr>
          <w:hyperlink w:anchor="_Toc151414923" w:history="1">
            <w:r w:rsidRPr="003E5A42">
              <w:rPr>
                <w:rStyle w:val="Hyperlink"/>
                <w:rFonts w:ascii="Times New Roman" w:hAnsi="Times New Roman" w:cs="Times New Roman"/>
                <w:b/>
                <w:bCs/>
                <w:noProof/>
              </w:rPr>
              <w:t>Deployment and Distribution:</w:t>
            </w:r>
            <w:r>
              <w:rPr>
                <w:noProof/>
                <w:webHidden/>
              </w:rPr>
              <w:tab/>
            </w:r>
            <w:r>
              <w:rPr>
                <w:noProof/>
                <w:webHidden/>
              </w:rPr>
              <w:fldChar w:fldCharType="begin"/>
            </w:r>
            <w:r>
              <w:rPr>
                <w:noProof/>
                <w:webHidden/>
              </w:rPr>
              <w:instrText xml:space="preserve"> PAGEREF _Toc151414923 \h </w:instrText>
            </w:r>
            <w:r>
              <w:rPr>
                <w:noProof/>
                <w:webHidden/>
              </w:rPr>
            </w:r>
            <w:r>
              <w:rPr>
                <w:noProof/>
                <w:webHidden/>
              </w:rPr>
              <w:fldChar w:fldCharType="separate"/>
            </w:r>
            <w:r>
              <w:rPr>
                <w:noProof/>
                <w:webHidden/>
              </w:rPr>
              <w:t>3</w:t>
            </w:r>
            <w:r>
              <w:rPr>
                <w:noProof/>
                <w:webHidden/>
              </w:rPr>
              <w:fldChar w:fldCharType="end"/>
            </w:r>
          </w:hyperlink>
        </w:p>
        <w:p w14:paraId="0DD49A37" w14:textId="1D0A44E0" w:rsidR="001A1A26" w:rsidRDefault="001A1A26">
          <w:pPr>
            <w:pStyle w:val="TOC1"/>
            <w:tabs>
              <w:tab w:val="right" w:leader="dot" w:pos="9016"/>
            </w:tabs>
            <w:rPr>
              <w:rFonts w:eastAsiaTheme="minorEastAsia"/>
              <w:noProof/>
              <w:kern w:val="2"/>
              <w:lang w:eastAsia="en-GB"/>
              <w14:ligatures w14:val="standardContextual"/>
            </w:rPr>
          </w:pPr>
          <w:hyperlink w:anchor="_Toc151414924" w:history="1">
            <w:r w:rsidRPr="003E5A42">
              <w:rPr>
                <w:rStyle w:val="Hyperlink"/>
                <w:rFonts w:ascii="Times New Roman" w:hAnsi="Times New Roman" w:cs="Times New Roman"/>
                <w:b/>
                <w:bCs/>
                <w:noProof/>
              </w:rPr>
              <w:t>Security and Data Protection:</w:t>
            </w:r>
            <w:r>
              <w:rPr>
                <w:noProof/>
                <w:webHidden/>
              </w:rPr>
              <w:tab/>
            </w:r>
            <w:r>
              <w:rPr>
                <w:noProof/>
                <w:webHidden/>
              </w:rPr>
              <w:fldChar w:fldCharType="begin"/>
            </w:r>
            <w:r>
              <w:rPr>
                <w:noProof/>
                <w:webHidden/>
              </w:rPr>
              <w:instrText xml:space="preserve"> PAGEREF _Toc151414924 \h </w:instrText>
            </w:r>
            <w:r>
              <w:rPr>
                <w:noProof/>
                <w:webHidden/>
              </w:rPr>
            </w:r>
            <w:r>
              <w:rPr>
                <w:noProof/>
                <w:webHidden/>
              </w:rPr>
              <w:fldChar w:fldCharType="separate"/>
            </w:r>
            <w:r>
              <w:rPr>
                <w:noProof/>
                <w:webHidden/>
              </w:rPr>
              <w:t>3</w:t>
            </w:r>
            <w:r>
              <w:rPr>
                <w:noProof/>
                <w:webHidden/>
              </w:rPr>
              <w:fldChar w:fldCharType="end"/>
            </w:r>
          </w:hyperlink>
        </w:p>
        <w:p w14:paraId="302CE122" w14:textId="671B7368" w:rsidR="001A1A26" w:rsidRDefault="001A1A26">
          <w:pPr>
            <w:pStyle w:val="TOC1"/>
            <w:tabs>
              <w:tab w:val="right" w:leader="dot" w:pos="9016"/>
            </w:tabs>
            <w:rPr>
              <w:rFonts w:eastAsiaTheme="minorEastAsia"/>
              <w:noProof/>
              <w:kern w:val="2"/>
              <w:lang w:eastAsia="en-GB"/>
              <w14:ligatures w14:val="standardContextual"/>
            </w:rPr>
          </w:pPr>
          <w:hyperlink w:anchor="_Toc151414925" w:history="1">
            <w:r w:rsidRPr="003E5A42">
              <w:rPr>
                <w:rStyle w:val="Hyperlink"/>
                <w:rFonts w:ascii="Times New Roman" w:hAnsi="Times New Roman" w:cs="Times New Roman"/>
                <w:b/>
                <w:bCs/>
                <w:noProof/>
              </w:rPr>
              <w:t>Case Studies and Examples:</w:t>
            </w:r>
            <w:r>
              <w:rPr>
                <w:noProof/>
                <w:webHidden/>
              </w:rPr>
              <w:tab/>
            </w:r>
            <w:r>
              <w:rPr>
                <w:noProof/>
                <w:webHidden/>
              </w:rPr>
              <w:fldChar w:fldCharType="begin"/>
            </w:r>
            <w:r>
              <w:rPr>
                <w:noProof/>
                <w:webHidden/>
              </w:rPr>
              <w:instrText xml:space="preserve"> PAGEREF _Toc151414925 \h </w:instrText>
            </w:r>
            <w:r>
              <w:rPr>
                <w:noProof/>
                <w:webHidden/>
              </w:rPr>
            </w:r>
            <w:r>
              <w:rPr>
                <w:noProof/>
                <w:webHidden/>
              </w:rPr>
              <w:fldChar w:fldCharType="separate"/>
            </w:r>
            <w:r>
              <w:rPr>
                <w:noProof/>
                <w:webHidden/>
              </w:rPr>
              <w:t>4</w:t>
            </w:r>
            <w:r>
              <w:rPr>
                <w:noProof/>
                <w:webHidden/>
              </w:rPr>
              <w:fldChar w:fldCharType="end"/>
            </w:r>
          </w:hyperlink>
        </w:p>
        <w:p w14:paraId="44C5B52F" w14:textId="66FFFC7B" w:rsidR="001A1A26" w:rsidRDefault="001A1A26">
          <w:pPr>
            <w:pStyle w:val="TOC1"/>
            <w:tabs>
              <w:tab w:val="right" w:leader="dot" w:pos="9016"/>
            </w:tabs>
            <w:rPr>
              <w:rFonts w:eastAsiaTheme="minorEastAsia"/>
              <w:noProof/>
              <w:kern w:val="2"/>
              <w:lang w:eastAsia="en-GB"/>
              <w14:ligatures w14:val="standardContextual"/>
            </w:rPr>
          </w:pPr>
          <w:hyperlink w:anchor="_Toc151414926" w:history="1">
            <w:r w:rsidRPr="003E5A42">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_Toc151414926 \h </w:instrText>
            </w:r>
            <w:r>
              <w:rPr>
                <w:noProof/>
                <w:webHidden/>
              </w:rPr>
            </w:r>
            <w:r>
              <w:rPr>
                <w:noProof/>
                <w:webHidden/>
              </w:rPr>
              <w:fldChar w:fldCharType="separate"/>
            </w:r>
            <w:r>
              <w:rPr>
                <w:noProof/>
                <w:webHidden/>
              </w:rPr>
              <w:t>4</w:t>
            </w:r>
            <w:r>
              <w:rPr>
                <w:noProof/>
                <w:webHidden/>
              </w:rPr>
              <w:fldChar w:fldCharType="end"/>
            </w:r>
          </w:hyperlink>
        </w:p>
        <w:p w14:paraId="6FC4B220" w14:textId="79F9EBCC" w:rsidR="001A1A26" w:rsidRDefault="001A1A26">
          <w:pPr>
            <w:pStyle w:val="TOC1"/>
            <w:tabs>
              <w:tab w:val="right" w:leader="dot" w:pos="9016"/>
            </w:tabs>
            <w:rPr>
              <w:rFonts w:eastAsiaTheme="minorEastAsia"/>
              <w:noProof/>
              <w:kern w:val="2"/>
              <w:lang w:eastAsia="en-GB"/>
              <w14:ligatures w14:val="standardContextual"/>
            </w:rPr>
          </w:pPr>
          <w:hyperlink w:anchor="_Toc151414927" w:history="1">
            <w:r w:rsidRPr="003E5A42">
              <w:rPr>
                <w:rStyle w:val="Hyperlink"/>
                <w:rFonts w:ascii="Times New Roman" w:hAnsi="Times New Roman" w:cs="Times New Roman"/>
                <w:b/>
                <w:bCs/>
                <w:noProof/>
              </w:rPr>
              <w:t>Future Trends and Challenges:</w:t>
            </w:r>
            <w:r>
              <w:rPr>
                <w:noProof/>
                <w:webHidden/>
              </w:rPr>
              <w:tab/>
            </w:r>
            <w:r>
              <w:rPr>
                <w:noProof/>
                <w:webHidden/>
              </w:rPr>
              <w:fldChar w:fldCharType="begin"/>
            </w:r>
            <w:r>
              <w:rPr>
                <w:noProof/>
                <w:webHidden/>
              </w:rPr>
              <w:instrText xml:space="preserve"> PAGEREF _Toc151414927 \h </w:instrText>
            </w:r>
            <w:r>
              <w:rPr>
                <w:noProof/>
                <w:webHidden/>
              </w:rPr>
            </w:r>
            <w:r>
              <w:rPr>
                <w:noProof/>
                <w:webHidden/>
              </w:rPr>
              <w:fldChar w:fldCharType="separate"/>
            </w:r>
            <w:r>
              <w:rPr>
                <w:noProof/>
                <w:webHidden/>
              </w:rPr>
              <w:t>4</w:t>
            </w:r>
            <w:r>
              <w:rPr>
                <w:noProof/>
                <w:webHidden/>
              </w:rPr>
              <w:fldChar w:fldCharType="end"/>
            </w:r>
          </w:hyperlink>
        </w:p>
        <w:p w14:paraId="1140FD52" w14:textId="67F25E99" w:rsidR="001A1A26" w:rsidRDefault="001A1A26">
          <w:r>
            <w:rPr>
              <w:b/>
              <w:bCs/>
              <w:noProof/>
            </w:rPr>
            <w:fldChar w:fldCharType="end"/>
          </w:r>
        </w:p>
      </w:sdtContent>
    </w:sdt>
    <w:p w14:paraId="4CDC5BEF" w14:textId="77777777" w:rsidR="001A1A26" w:rsidRDefault="001A1A26" w:rsidP="004012E9">
      <w:pPr>
        <w:jc w:val="center"/>
        <w:rPr>
          <w:rFonts w:ascii="Times New Roman" w:hAnsi="Times New Roman" w:cs="Times New Roman"/>
          <w:b/>
          <w:bCs/>
          <w:sz w:val="32"/>
          <w:szCs w:val="32"/>
        </w:rPr>
      </w:pPr>
    </w:p>
    <w:p w14:paraId="31375DFE" w14:textId="77777777" w:rsidR="001A1A26" w:rsidRDefault="001A1A26" w:rsidP="004012E9">
      <w:pPr>
        <w:jc w:val="center"/>
        <w:rPr>
          <w:rFonts w:ascii="Times New Roman" w:hAnsi="Times New Roman" w:cs="Times New Roman"/>
          <w:b/>
          <w:bCs/>
          <w:sz w:val="32"/>
          <w:szCs w:val="32"/>
        </w:rPr>
      </w:pPr>
    </w:p>
    <w:p w14:paraId="71CF1851" w14:textId="77777777" w:rsidR="001A1A26" w:rsidRDefault="001A1A26" w:rsidP="004012E9">
      <w:pPr>
        <w:jc w:val="center"/>
        <w:rPr>
          <w:rFonts w:ascii="Times New Roman" w:hAnsi="Times New Roman" w:cs="Times New Roman"/>
          <w:b/>
          <w:bCs/>
          <w:sz w:val="32"/>
          <w:szCs w:val="32"/>
        </w:rPr>
      </w:pPr>
    </w:p>
    <w:p w14:paraId="5632282A" w14:textId="77777777" w:rsidR="001A1A26" w:rsidRDefault="001A1A26" w:rsidP="004012E9">
      <w:pPr>
        <w:jc w:val="center"/>
        <w:rPr>
          <w:rFonts w:ascii="Times New Roman" w:hAnsi="Times New Roman" w:cs="Times New Roman"/>
          <w:b/>
          <w:bCs/>
          <w:sz w:val="32"/>
          <w:szCs w:val="32"/>
        </w:rPr>
      </w:pPr>
    </w:p>
    <w:p w14:paraId="55AE86C7" w14:textId="77777777" w:rsidR="001A1A26" w:rsidRDefault="001A1A26" w:rsidP="004012E9">
      <w:pPr>
        <w:jc w:val="center"/>
        <w:rPr>
          <w:rFonts w:ascii="Times New Roman" w:hAnsi="Times New Roman" w:cs="Times New Roman"/>
          <w:b/>
          <w:bCs/>
          <w:sz w:val="32"/>
          <w:szCs w:val="32"/>
        </w:rPr>
      </w:pPr>
    </w:p>
    <w:p w14:paraId="6B0959C0" w14:textId="77777777" w:rsidR="001A1A26" w:rsidRDefault="001A1A26" w:rsidP="004012E9">
      <w:pPr>
        <w:jc w:val="center"/>
        <w:rPr>
          <w:rFonts w:ascii="Times New Roman" w:hAnsi="Times New Roman" w:cs="Times New Roman"/>
          <w:b/>
          <w:bCs/>
          <w:sz w:val="32"/>
          <w:szCs w:val="32"/>
        </w:rPr>
      </w:pPr>
    </w:p>
    <w:p w14:paraId="01E79427" w14:textId="77777777" w:rsidR="001A1A26" w:rsidRDefault="001A1A26" w:rsidP="004012E9">
      <w:pPr>
        <w:jc w:val="center"/>
        <w:rPr>
          <w:rFonts w:ascii="Times New Roman" w:hAnsi="Times New Roman" w:cs="Times New Roman"/>
          <w:b/>
          <w:bCs/>
          <w:sz w:val="32"/>
          <w:szCs w:val="32"/>
        </w:rPr>
      </w:pPr>
    </w:p>
    <w:p w14:paraId="12B5747A" w14:textId="77777777" w:rsidR="001A1A26" w:rsidRDefault="001A1A26" w:rsidP="004012E9">
      <w:pPr>
        <w:jc w:val="center"/>
        <w:rPr>
          <w:rFonts w:ascii="Times New Roman" w:hAnsi="Times New Roman" w:cs="Times New Roman"/>
          <w:b/>
          <w:bCs/>
          <w:sz w:val="32"/>
          <w:szCs w:val="32"/>
        </w:rPr>
      </w:pPr>
    </w:p>
    <w:p w14:paraId="404F37DA" w14:textId="77777777" w:rsidR="001A1A26" w:rsidRDefault="001A1A26" w:rsidP="004012E9">
      <w:pPr>
        <w:jc w:val="center"/>
        <w:rPr>
          <w:rFonts w:ascii="Times New Roman" w:hAnsi="Times New Roman" w:cs="Times New Roman"/>
          <w:b/>
          <w:bCs/>
          <w:sz w:val="32"/>
          <w:szCs w:val="32"/>
        </w:rPr>
      </w:pPr>
    </w:p>
    <w:p w14:paraId="4019DFD2" w14:textId="77777777" w:rsidR="001A1A26" w:rsidRDefault="001A1A26" w:rsidP="004012E9">
      <w:pPr>
        <w:jc w:val="center"/>
        <w:rPr>
          <w:rFonts w:ascii="Times New Roman" w:hAnsi="Times New Roman" w:cs="Times New Roman"/>
          <w:b/>
          <w:bCs/>
          <w:sz w:val="32"/>
          <w:szCs w:val="32"/>
        </w:rPr>
      </w:pPr>
    </w:p>
    <w:p w14:paraId="5BDAB536" w14:textId="77777777" w:rsidR="001A1A26" w:rsidRDefault="001A1A26" w:rsidP="004012E9">
      <w:pPr>
        <w:jc w:val="center"/>
        <w:rPr>
          <w:rFonts w:ascii="Times New Roman" w:hAnsi="Times New Roman" w:cs="Times New Roman"/>
          <w:b/>
          <w:bCs/>
          <w:sz w:val="32"/>
          <w:szCs w:val="32"/>
        </w:rPr>
      </w:pPr>
    </w:p>
    <w:p w14:paraId="20DE1078" w14:textId="77777777" w:rsidR="001A1A26" w:rsidRDefault="001A1A26" w:rsidP="004012E9">
      <w:pPr>
        <w:jc w:val="center"/>
        <w:rPr>
          <w:rFonts w:ascii="Times New Roman" w:hAnsi="Times New Roman" w:cs="Times New Roman"/>
          <w:b/>
          <w:bCs/>
          <w:sz w:val="32"/>
          <w:szCs w:val="32"/>
        </w:rPr>
      </w:pPr>
    </w:p>
    <w:p w14:paraId="351FD2C7" w14:textId="77777777" w:rsidR="001A1A26" w:rsidRDefault="001A1A26" w:rsidP="004012E9">
      <w:pPr>
        <w:jc w:val="center"/>
        <w:rPr>
          <w:rFonts w:ascii="Times New Roman" w:hAnsi="Times New Roman" w:cs="Times New Roman"/>
          <w:b/>
          <w:bCs/>
          <w:sz w:val="32"/>
          <w:szCs w:val="32"/>
        </w:rPr>
      </w:pPr>
    </w:p>
    <w:p w14:paraId="6D41E671" w14:textId="77777777" w:rsidR="001A1A26" w:rsidRDefault="001A1A26" w:rsidP="004012E9">
      <w:pPr>
        <w:jc w:val="center"/>
        <w:rPr>
          <w:rFonts w:ascii="Times New Roman" w:hAnsi="Times New Roman" w:cs="Times New Roman"/>
          <w:b/>
          <w:bCs/>
          <w:sz w:val="32"/>
          <w:szCs w:val="32"/>
        </w:rPr>
      </w:pPr>
    </w:p>
    <w:p w14:paraId="6E190E16" w14:textId="77777777" w:rsidR="001A1A26" w:rsidRDefault="001A1A26" w:rsidP="004012E9">
      <w:pPr>
        <w:jc w:val="center"/>
        <w:rPr>
          <w:rFonts w:ascii="Times New Roman" w:hAnsi="Times New Roman" w:cs="Times New Roman"/>
          <w:b/>
          <w:bCs/>
          <w:sz w:val="32"/>
          <w:szCs w:val="32"/>
        </w:rPr>
      </w:pPr>
    </w:p>
    <w:p w14:paraId="39C93DD9" w14:textId="77777777" w:rsidR="001A1A26" w:rsidRDefault="001A1A26" w:rsidP="004012E9">
      <w:pPr>
        <w:jc w:val="center"/>
        <w:rPr>
          <w:rFonts w:ascii="Times New Roman" w:hAnsi="Times New Roman" w:cs="Times New Roman"/>
          <w:b/>
          <w:bCs/>
          <w:sz w:val="32"/>
          <w:szCs w:val="32"/>
        </w:rPr>
      </w:pPr>
    </w:p>
    <w:p w14:paraId="2755690D" w14:textId="77777777" w:rsidR="001A1A26" w:rsidRDefault="001A1A26" w:rsidP="004012E9">
      <w:pPr>
        <w:jc w:val="center"/>
        <w:rPr>
          <w:rFonts w:ascii="Times New Roman" w:hAnsi="Times New Roman" w:cs="Times New Roman"/>
          <w:b/>
          <w:bCs/>
          <w:sz w:val="32"/>
          <w:szCs w:val="32"/>
        </w:rPr>
      </w:pPr>
    </w:p>
    <w:p w14:paraId="744BCDEC" w14:textId="022A8AEA" w:rsidR="004012E9" w:rsidRPr="004012E9" w:rsidRDefault="004012E9" w:rsidP="004012E9">
      <w:pPr>
        <w:jc w:val="center"/>
        <w:rPr>
          <w:rFonts w:ascii="Times New Roman" w:hAnsi="Times New Roman" w:cs="Times New Roman"/>
          <w:b/>
          <w:bCs/>
          <w:sz w:val="32"/>
          <w:szCs w:val="32"/>
        </w:rPr>
      </w:pPr>
      <w:r w:rsidRPr="004012E9">
        <w:rPr>
          <w:rFonts w:ascii="Times New Roman" w:hAnsi="Times New Roman" w:cs="Times New Roman"/>
          <w:b/>
          <w:bCs/>
          <w:sz w:val="32"/>
          <w:szCs w:val="32"/>
        </w:rPr>
        <w:lastRenderedPageBreak/>
        <w:t>Desktop Tic-Tac-Toe Application</w:t>
      </w:r>
    </w:p>
    <w:p w14:paraId="040CB35D" w14:textId="2DA0F965" w:rsidR="00A36456" w:rsidRPr="004012E9" w:rsidRDefault="004012E9" w:rsidP="004012E9">
      <w:pPr>
        <w:pStyle w:val="Heading1"/>
        <w:rPr>
          <w:rFonts w:ascii="Times New Roman" w:hAnsi="Times New Roman" w:cs="Times New Roman"/>
          <w:b/>
          <w:bCs/>
          <w:color w:val="auto"/>
          <w:sz w:val="28"/>
          <w:szCs w:val="28"/>
        </w:rPr>
      </w:pPr>
      <w:bookmarkStart w:id="0" w:name="_Toc151414919"/>
      <w:r w:rsidRPr="004012E9">
        <w:rPr>
          <w:rFonts w:ascii="Times New Roman" w:hAnsi="Times New Roman" w:cs="Times New Roman"/>
          <w:b/>
          <w:bCs/>
          <w:color w:val="auto"/>
          <w:sz w:val="28"/>
          <w:szCs w:val="28"/>
        </w:rPr>
        <w:t>Desktop Application Development Overview:</w:t>
      </w:r>
      <w:bookmarkEnd w:id="0"/>
    </w:p>
    <w:p w14:paraId="3042B243" w14:textId="3F9943BD" w:rsidR="004012E9" w:rsidRPr="004012E9" w:rsidRDefault="004012E9" w:rsidP="004012E9">
      <w:pPr>
        <w:jc w:val="both"/>
        <w:rPr>
          <w:rFonts w:ascii="Times New Roman" w:hAnsi="Times New Roman" w:cs="Times New Roman"/>
          <w:sz w:val="24"/>
          <w:szCs w:val="24"/>
        </w:rPr>
      </w:pPr>
      <w:r w:rsidRPr="004012E9">
        <w:rPr>
          <w:rFonts w:ascii="Times New Roman" w:hAnsi="Times New Roman" w:cs="Times New Roman"/>
          <w:sz w:val="24"/>
          <w:szCs w:val="24"/>
        </w:rPr>
        <w:t xml:space="preserve">The Tic-Tac-Toe programme is a complex desktop gaming experience created with </w:t>
      </w:r>
      <w:r w:rsidRPr="004012E9">
        <w:rPr>
          <w:rFonts w:ascii="Times New Roman" w:hAnsi="Times New Roman" w:cs="Times New Roman"/>
          <w:sz w:val="24"/>
          <w:szCs w:val="24"/>
        </w:rPr>
        <w:t>Electron;</w:t>
      </w:r>
      <w:r w:rsidRPr="004012E9">
        <w:rPr>
          <w:rFonts w:ascii="Times New Roman" w:hAnsi="Times New Roman" w:cs="Times New Roman"/>
          <w:sz w:val="24"/>
          <w:szCs w:val="24"/>
        </w:rPr>
        <w:t xml:space="preserve"> a powerful open-source framework known for enabling developers to easily create cross-platform desktop applications using familiar web technologies. Electron accomplishes this by cleverly merging the capabilities of Chromium, the open-source browser project that serves as Google Chrome's basis, and Node.js, a server-side JavaScript runtime. This combination produces an extremely powerful environment that harmonises web development languages such as HTML, CSS, and JavaScript, allowing developers to harness their existing skill sets to construct high-performance desktop apps.</w:t>
      </w:r>
    </w:p>
    <w:p w14:paraId="57ECBA7F" w14:textId="39C38296" w:rsidR="004012E9" w:rsidRPr="004012E9" w:rsidRDefault="004012E9" w:rsidP="004012E9">
      <w:pPr>
        <w:jc w:val="both"/>
        <w:rPr>
          <w:rFonts w:ascii="Times New Roman" w:hAnsi="Times New Roman" w:cs="Times New Roman"/>
          <w:sz w:val="24"/>
          <w:szCs w:val="24"/>
        </w:rPr>
      </w:pPr>
      <w:r w:rsidRPr="004012E9">
        <w:rPr>
          <w:rFonts w:ascii="Times New Roman" w:hAnsi="Times New Roman" w:cs="Times New Roman"/>
          <w:sz w:val="24"/>
          <w:szCs w:val="24"/>
        </w:rPr>
        <w:t>At its foundation, Chromium provides Electron with a strong rendering engine for displaying HTML and CSS information, while Node.js provides server-side functionality. This symbiotic relationship enables developers to take advantage of the flexibility of web development languages within the context of a desktop application. HTML (Hypertext Markup Language) defines the application's structural elements, CSS (Cascading Style Sheets) governs the application's aesthetic display and layout, and JavaScript provides dynamic behaviour to the user interface. As a result, the desktop application is cohesive and responsive, combining the virtues of web technologies with the agility of a cross-platform framework. The selection of Electron as the development framework for the Tic-Tac-Toe application demonstrates a dedication to accessibility, efficiency, and a uniform development experience across multiple operating systems.</w:t>
      </w:r>
    </w:p>
    <w:p w14:paraId="6349F6EA" w14:textId="3DFF9C15" w:rsidR="004012E9" w:rsidRPr="004012E9" w:rsidRDefault="004012E9" w:rsidP="004012E9">
      <w:pPr>
        <w:pStyle w:val="Heading1"/>
        <w:rPr>
          <w:rFonts w:ascii="Times New Roman" w:hAnsi="Times New Roman" w:cs="Times New Roman"/>
          <w:b/>
          <w:bCs/>
          <w:color w:val="auto"/>
          <w:sz w:val="28"/>
          <w:szCs w:val="28"/>
        </w:rPr>
      </w:pPr>
      <w:bookmarkStart w:id="1" w:name="_Toc151414920"/>
      <w:r w:rsidRPr="004012E9">
        <w:rPr>
          <w:rFonts w:ascii="Times New Roman" w:hAnsi="Times New Roman" w:cs="Times New Roman"/>
          <w:b/>
          <w:bCs/>
          <w:color w:val="auto"/>
          <w:sz w:val="28"/>
          <w:szCs w:val="28"/>
        </w:rPr>
        <w:t>Programming Languages and Frameworks:</w:t>
      </w:r>
      <w:bookmarkEnd w:id="1"/>
    </w:p>
    <w:p w14:paraId="2F8480A2" w14:textId="7C2F430D" w:rsidR="004012E9" w:rsidRPr="004012E9" w:rsidRDefault="004012E9" w:rsidP="004012E9">
      <w:pPr>
        <w:jc w:val="both"/>
        <w:rPr>
          <w:rFonts w:ascii="Times New Roman" w:hAnsi="Times New Roman" w:cs="Times New Roman"/>
          <w:sz w:val="24"/>
          <w:szCs w:val="24"/>
        </w:rPr>
      </w:pPr>
      <w:r w:rsidRPr="004012E9">
        <w:rPr>
          <w:rFonts w:ascii="Times New Roman" w:hAnsi="Times New Roman" w:cs="Times New Roman"/>
          <w:sz w:val="24"/>
          <w:szCs w:val="24"/>
        </w:rPr>
        <w:t>The application's frontend architecture is methodically designed using a trio of important web technologies: HTML, CSS, and JavaScript. The structural components of the user interface are defined by HTML, which serves as the backbone. CSS enters the picture, applying styling to these components and guaranteeing a visually appealing and engaging layout. In the meantime, JavaScript evolves as a dynamic force, orchestrating interactive behaviours that improve the user experience.</w:t>
      </w:r>
    </w:p>
    <w:p w14:paraId="416E6D70" w14:textId="04DDB48C" w:rsidR="004012E9" w:rsidRPr="004012E9" w:rsidRDefault="004012E9" w:rsidP="004012E9">
      <w:pPr>
        <w:jc w:val="both"/>
        <w:rPr>
          <w:rFonts w:ascii="Times New Roman" w:hAnsi="Times New Roman" w:cs="Times New Roman"/>
          <w:b/>
          <w:bCs/>
          <w:sz w:val="24"/>
          <w:szCs w:val="24"/>
        </w:rPr>
      </w:pPr>
      <w:bookmarkStart w:id="2" w:name="_Toc151414921"/>
      <w:r w:rsidRPr="004012E9">
        <w:rPr>
          <w:rStyle w:val="Heading1Char"/>
          <w:rFonts w:ascii="Times New Roman" w:hAnsi="Times New Roman" w:cs="Times New Roman"/>
          <w:b/>
          <w:bCs/>
          <w:color w:val="auto"/>
          <w:sz w:val="28"/>
          <w:szCs w:val="28"/>
        </w:rPr>
        <w:t>Logic and Functionality of the Application</w:t>
      </w:r>
      <w:bookmarkEnd w:id="2"/>
      <w:r w:rsidRPr="004012E9">
        <w:rPr>
          <w:rFonts w:ascii="Times New Roman" w:hAnsi="Times New Roman" w:cs="Times New Roman"/>
          <w:b/>
          <w:bCs/>
          <w:sz w:val="24"/>
          <w:szCs w:val="24"/>
        </w:rPr>
        <w:t>:</w:t>
      </w:r>
    </w:p>
    <w:p w14:paraId="12C48B3D" w14:textId="3E11D199" w:rsidR="004012E9" w:rsidRPr="004012E9" w:rsidRDefault="004012E9" w:rsidP="004012E9">
      <w:pPr>
        <w:jc w:val="both"/>
        <w:rPr>
          <w:rFonts w:ascii="Times New Roman" w:hAnsi="Times New Roman" w:cs="Times New Roman"/>
          <w:sz w:val="24"/>
          <w:szCs w:val="24"/>
        </w:rPr>
      </w:pPr>
      <w:r w:rsidRPr="004012E9">
        <w:rPr>
          <w:rFonts w:ascii="Times New Roman" w:hAnsi="Times New Roman" w:cs="Times New Roman"/>
          <w:sz w:val="24"/>
          <w:szCs w:val="24"/>
        </w:rPr>
        <w:t>The logic and functionality of the Tic-Tac-Toe application are controlled through a systematic implementation in JavaScript, which connects the frontend and backend components. The following main features emphasise the application's logic's complexities:</w:t>
      </w:r>
    </w:p>
    <w:p w14:paraId="191E51FE" w14:textId="2D8E103D" w:rsidR="004012E9" w:rsidRPr="004012E9" w:rsidRDefault="004012E9" w:rsidP="004012E9">
      <w:pPr>
        <w:jc w:val="both"/>
        <w:rPr>
          <w:rFonts w:ascii="Times New Roman" w:hAnsi="Times New Roman" w:cs="Times New Roman"/>
          <w:sz w:val="24"/>
          <w:szCs w:val="24"/>
        </w:rPr>
      </w:pPr>
      <w:r w:rsidRPr="004012E9">
        <w:rPr>
          <w:rFonts w:ascii="Times New Roman" w:hAnsi="Times New Roman" w:cs="Times New Roman"/>
          <w:sz w:val="24"/>
          <w:szCs w:val="24"/>
        </w:rPr>
        <w:t xml:space="preserve">1. </w:t>
      </w:r>
      <w:r w:rsidRPr="00792DF8">
        <w:rPr>
          <w:rFonts w:ascii="Times New Roman" w:hAnsi="Times New Roman" w:cs="Times New Roman"/>
          <w:b/>
          <w:bCs/>
          <w:sz w:val="24"/>
          <w:szCs w:val="24"/>
        </w:rPr>
        <w:t>Initialization and Window Administration</w:t>
      </w:r>
      <w:r w:rsidRPr="004012E9">
        <w:rPr>
          <w:rFonts w:ascii="Times New Roman" w:hAnsi="Times New Roman" w:cs="Times New Roman"/>
          <w:sz w:val="24"/>
          <w:szCs w:val="24"/>
        </w:rPr>
        <w:t>:</w:t>
      </w:r>
    </w:p>
    <w:p w14:paraId="3B3C44E8" w14:textId="77777777" w:rsidR="004012E9" w:rsidRPr="004012E9" w:rsidRDefault="004012E9" w:rsidP="004012E9">
      <w:pPr>
        <w:jc w:val="both"/>
        <w:rPr>
          <w:rFonts w:ascii="Times New Roman" w:hAnsi="Times New Roman" w:cs="Times New Roman"/>
          <w:sz w:val="24"/>
          <w:szCs w:val="24"/>
        </w:rPr>
      </w:pPr>
      <w:r w:rsidRPr="004012E9">
        <w:rPr>
          <w:rFonts w:ascii="Times New Roman" w:hAnsi="Times New Roman" w:cs="Times New Roman"/>
          <w:sz w:val="24"/>
          <w:szCs w:val="24"/>
        </w:rPr>
        <w:t xml:space="preserve">   - The game window is initialised using Electron, an open-source framework. This framework blends Chromium and Node.js smoothly, providing a robust environment for cross-platform desktop apps.</w:t>
      </w:r>
    </w:p>
    <w:p w14:paraId="07F7D379" w14:textId="122C44A3" w:rsidR="004012E9" w:rsidRPr="004012E9" w:rsidRDefault="004012E9" w:rsidP="004012E9">
      <w:pPr>
        <w:jc w:val="both"/>
        <w:rPr>
          <w:rFonts w:ascii="Times New Roman" w:hAnsi="Times New Roman" w:cs="Times New Roman"/>
          <w:sz w:val="24"/>
          <w:szCs w:val="24"/>
        </w:rPr>
      </w:pPr>
      <w:r w:rsidRPr="004012E9">
        <w:rPr>
          <w:rFonts w:ascii="Times New Roman" w:hAnsi="Times New Roman" w:cs="Times New Roman"/>
          <w:sz w:val="24"/>
          <w:szCs w:val="24"/>
        </w:rPr>
        <w:t xml:space="preserve">   - The '</w:t>
      </w:r>
      <w:proofErr w:type="spellStart"/>
      <w:r w:rsidRPr="004012E9">
        <w:rPr>
          <w:rFonts w:ascii="Times New Roman" w:hAnsi="Times New Roman" w:cs="Times New Roman"/>
          <w:sz w:val="24"/>
          <w:szCs w:val="24"/>
        </w:rPr>
        <w:t>BrowserWindow</w:t>
      </w:r>
      <w:proofErr w:type="spellEnd"/>
      <w:r w:rsidRPr="004012E9">
        <w:rPr>
          <w:rFonts w:ascii="Times New Roman" w:hAnsi="Times New Roman" w:cs="Times New Roman"/>
          <w:sz w:val="24"/>
          <w:szCs w:val="24"/>
        </w:rPr>
        <w:t>' module is used to dynamically generate and load the game window, defining parameters such as dimensions, modal properties, and web preferences.</w:t>
      </w:r>
    </w:p>
    <w:p w14:paraId="17354BCC" w14:textId="77777777" w:rsidR="004012E9" w:rsidRPr="004012E9" w:rsidRDefault="004012E9" w:rsidP="004012E9">
      <w:pPr>
        <w:jc w:val="both"/>
        <w:rPr>
          <w:rFonts w:ascii="Times New Roman" w:hAnsi="Times New Roman" w:cs="Times New Roman"/>
          <w:sz w:val="24"/>
          <w:szCs w:val="24"/>
        </w:rPr>
      </w:pPr>
      <w:r w:rsidRPr="004012E9">
        <w:rPr>
          <w:rFonts w:ascii="Times New Roman" w:hAnsi="Times New Roman" w:cs="Times New Roman"/>
          <w:sz w:val="24"/>
          <w:szCs w:val="24"/>
        </w:rPr>
        <w:t xml:space="preserve">2. </w:t>
      </w:r>
      <w:r w:rsidRPr="00792DF8">
        <w:rPr>
          <w:rFonts w:ascii="Times New Roman" w:hAnsi="Times New Roman" w:cs="Times New Roman"/>
          <w:b/>
          <w:bCs/>
          <w:sz w:val="24"/>
          <w:szCs w:val="24"/>
        </w:rPr>
        <w:t>Game Board Representation and Interaction</w:t>
      </w:r>
      <w:r w:rsidRPr="004012E9">
        <w:rPr>
          <w:rFonts w:ascii="Times New Roman" w:hAnsi="Times New Roman" w:cs="Times New Roman"/>
          <w:sz w:val="24"/>
          <w:szCs w:val="24"/>
        </w:rPr>
        <w:t>: - HTML, CSS, and JavaScript all contribute to the structure, style, and behaviour of the frontend.</w:t>
      </w:r>
    </w:p>
    <w:p w14:paraId="72A98F10" w14:textId="77777777" w:rsidR="004012E9" w:rsidRPr="004012E9" w:rsidRDefault="004012E9" w:rsidP="004012E9">
      <w:pPr>
        <w:jc w:val="both"/>
        <w:rPr>
          <w:rFonts w:ascii="Times New Roman" w:hAnsi="Times New Roman" w:cs="Times New Roman"/>
          <w:sz w:val="24"/>
          <w:szCs w:val="24"/>
        </w:rPr>
      </w:pPr>
      <w:r w:rsidRPr="004012E9">
        <w:rPr>
          <w:rFonts w:ascii="Times New Roman" w:hAnsi="Times New Roman" w:cs="Times New Roman"/>
          <w:sz w:val="24"/>
          <w:szCs w:val="24"/>
        </w:rPr>
        <w:lastRenderedPageBreak/>
        <w:t xml:space="preserve">   - The Tic-Tac-Toe board and interactive elements are represented in HTML, and their dynamic behaviour is managed by JavaScript. Each cell has event listeners deliberately placed to respond to player clicks.</w:t>
      </w:r>
    </w:p>
    <w:p w14:paraId="6DE25215" w14:textId="77777777" w:rsidR="004012E9" w:rsidRPr="004012E9" w:rsidRDefault="004012E9" w:rsidP="004012E9">
      <w:pPr>
        <w:jc w:val="both"/>
        <w:rPr>
          <w:rFonts w:ascii="Times New Roman" w:hAnsi="Times New Roman" w:cs="Times New Roman"/>
          <w:sz w:val="24"/>
          <w:szCs w:val="24"/>
        </w:rPr>
      </w:pPr>
    </w:p>
    <w:p w14:paraId="161925A1" w14:textId="1E73DC34" w:rsidR="004012E9" w:rsidRPr="004012E9" w:rsidRDefault="004012E9" w:rsidP="004012E9">
      <w:pPr>
        <w:jc w:val="both"/>
        <w:rPr>
          <w:rFonts w:ascii="Times New Roman" w:hAnsi="Times New Roman" w:cs="Times New Roman"/>
          <w:sz w:val="24"/>
          <w:szCs w:val="24"/>
        </w:rPr>
      </w:pPr>
      <w:r w:rsidRPr="004012E9">
        <w:rPr>
          <w:rFonts w:ascii="Times New Roman" w:hAnsi="Times New Roman" w:cs="Times New Roman"/>
          <w:sz w:val="24"/>
          <w:szCs w:val="24"/>
        </w:rPr>
        <w:t xml:space="preserve">3. </w:t>
      </w:r>
      <w:r w:rsidRPr="00792DF8">
        <w:rPr>
          <w:rFonts w:ascii="Times New Roman" w:hAnsi="Times New Roman" w:cs="Times New Roman"/>
          <w:b/>
          <w:bCs/>
          <w:sz w:val="24"/>
          <w:szCs w:val="24"/>
        </w:rPr>
        <w:t>Player motions and Computer AI</w:t>
      </w:r>
      <w:r w:rsidRPr="004012E9">
        <w:rPr>
          <w:rFonts w:ascii="Times New Roman" w:hAnsi="Times New Roman" w:cs="Times New Roman"/>
          <w:sz w:val="24"/>
          <w:szCs w:val="24"/>
        </w:rPr>
        <w:t>: - Functions such as '</w:t>
      </w:r>
      <w:proofErr w:type="spellStart"/>
      <w:r w:rsidRPr="004012E9">
        <w:rPr>
          <w:rFonts w:ascii="Times New Roman" w:hAnsi="Times New Roman" w:cs="Times New Roman"/>
          <w:sz w:val="24"/>
          <w:szCs w:val="24"/>
        </w:rPr>
        <w:t>handleCellClick</w:t>
      </w:r>
      <w:proofErr w:type="spellEnd"/>
      <w:r w:rsidRPr="004012E9">
        <w:rPr>
          <w:rFonts w:ascii="Times New Roman" w:hAnsi="Times New Roman" w:cs="Times New Roman"/>
          <w:sz w:val="24"/>
          <w:szCs w:val="24"/>
        </w:rPr>
        <w:t>', '</w:t>
      </w:r>
      <w:proofErr w:type="spellStart"/>
      <w:r w:rsidRPr="004012E9">
        <w:rPr>
          <w:rFonts w:ascii="Times New Roman" w:hAnsi="Times New Roman" w:cs="Times New Roman"/>
          <w:sz w:val="24"/>
          <w:szCs w:val="24"/>
        </w:rPr>
        <w:t>computerMove</w:t>
      </w:r>
      <w:proofErr w:type="spellEnd"/>
      <w:r w:rsidRPr="004012E9">
        <w:rPr>
          <w:rFonts w:ascii="Times New Roman" w:hAnsi="Times New Roman" w:cs="Times New Roman"/>
          <w:sz w:val="24"/>
          <w:szCs w:val="24"/>
        </w:rPr>
        <w:t>', '</w:t>
      </w:r>
      <w:proofErr w:type="spellStart"/>
      <w:r w:rsidRPr="004012E9">
        <w:rPr>
          <w:rFonts w:ascii="Times New Roman" w:hAnsi="Times New Roman" w:cs="Times New Roman"/>
          <w:sz w:val="24"/>
          <w:szCs w:val="24"/>
        </w:rPr>
        <w:t>getBestMove</w:t>
      </w:r>
      <w:proofErr w:type="spellEnd"/>
      <w:r w:rsidRPr="004012E9">
        <w:rPr>
          <w:rFonts w:ascii="Times New Roman" w:hAnsi="Times New Roman" w:cs="Times New Roman"/>
          <w:sz w:val="24"/>
          <w:szCs w:val="24"/>
        </w:rPr>
        <w:t xml:space="preserve">', </w:t>
      </w:r>
      <w:proofErr w:type="spellStart"/>
      <w:r w:rsidRPr="004012E9">
        <w:rPr>
          <w:rFonts w:ascii="Times New Roman" w:hAnsi="Times New Roman" w:cs="Times New Roman"/>
          <w:sz w:val="24"/>
          <w:szCs w:val="24"/>
        </w:rPr>
        <w:t>and'minimax</w:t>
      </w:r>
      <w:proofErr w:type="spellEnd"/>
      <w:r w:rsidRPr="004012E9">
        <w:rPr>
          <w:rFonts w:ascii="Times New Roman" w:hAnsi="Times New Roman" w:cs="Times New Roman"/>
          <w:sz w:val="24"/>
          <w:szCs w:val="24"/>
        </w:rPr>
        <w:t>' manage player motions and computer AI decisions. These functions check move validity, calculate optimal computer reactions, and use the minimax method to find the best move, all of which contribute to a demanding and interesting game experience.</w:t>
      </w:r>
    </w:p>
    <w:p w14:paraId="6F59CF58" w14:textId="77777777" w:rsidR="004012E9" w:rsidRPr="004012E9" w:rsidRDefault="004012E9" w:rsidP="004012E9">
      <w:pPr>
        <w:jc w:val="both"/>
        <w:rPr>
          <w:rFonts w:ascii="Times New Roman" w:hAnsi="Times New Roman" w:cs="Times New Roman"/>
          <w:sz w:val="24"/>
          <w:szCs w:val="24"/>
        </w:rPr>
      </w:pPr>
      <w:r w:rsidRPr="004012E9">
        <w:rPr>
          <w:rFonts w:ascii="Times New Roman" w:hAnsi="Times New Roman" w:cs="Times New Roman"/>
          <w:sz w:val="24"/>
          <w:szCs w:val="24"/>
        </w:rPr>
        <w:t xml:space="preserve">4. </w:t>
      </w:r>
      <w:r w:rsidRPr="00792DF8">
        <w:rPr>
          <w:rFonts w:ascii="Times New Roman" w:hAnsi="Times New Roman" w:cs="Times New Roman"/>
          <w:b/>
          <w:bCs/>
          <w:sz w:val="24"/>
          <w:szCs w:val="24"/>
        </w:rPr>
        <w:t>Winning Conditions and Reset Mechanism:</w:t>
      </w:r>
      <w:r w:rsidRPr="004012E9">
        <w:rPr>
          <w:rFonts w:ascii="Times New Roman" w:hAnsi="Times New Roman" w:cs="Times New Roman"/>
          <w:sz w:val="24"/>
          <w:szCs w:val="24"/>
        </w:rPr>
        <w:t xml:space="preserve"> - The '</w:t>
      </w:r>
      <w:proofErr w:type="spellStart"/>
      <w:r w:rsidRPr="004012E9">
        <w:rPr>
          <w:rFonts w:ascii="Times New Roman" w:hAnsi="Times New Roman" w:cs="Times New Roman"/>
          <w:sz w:val="24"/>
          <w:szCs w:val="24"/>
        </w:rPr>
        <w:t>checkWinner</w:t>
      </w:r>
      <w:proofErr w:type="spellEnd"/>
      <w:r w:rsidRPr="004012E9">
        <w:rPr>
          <w:rFonts w:ascii="Times New Roman" w:hAnsi="Times New Roman" w:cs="Times New Roman"/>
          <w:sz w:val="24"/>
          <w:szCs w:val="24"/>
        </w:rPr>
        <w:t>' function is used by the application to compare the current state of the board to predetermined win patterns.</w:t>
      </w:r>
    </w:p>
    <w:p w14:paraId="637468CA" w14:textId="77777777" w:rsidR="004012E9" w:rsidRPr="004012E9" w:rsidRDefault="004012E9" w:rsidP="004012E9">
      <w:pPr>
        <w:jc w:val="both"/>
        <w:rPr>
          <w:rFonts w:ascii="Times New Roman" w:hAnsi="Times New Roman" w:cs="Times New Roman"/>
          <w:sz w:val="24"/>
          <w:szCs w:val="24"/>
        </w:rPr>
      </w:pPr>
      <w:r w:rsidRPr="004012E9">
        <w:rPr>
          <w:rFonts w:ascii="Times New Roman" w:hAnsi="Times New Roman" w:cs="Times New Roman"/>
          <w:sz w:val="24"/>
          <w:szCs w:val="24"/>
        </w:rPr>
        <w:t xml:space="preserve">   - Users can start a fresh game by pressing the reset button, which activates a reset mechanism. This technique refreshes both the game state and the user interface, allowing for a smooth transition between game rounds.</w:t>
      </w:r>
    </w:p>
    <w:p w14:paraId="03E4F71C" w14:textId="15FF3138" w:rsidR="004012E9" w:rsidRPr="004012E9" w:rsidRDefault="004012E9" w:rsidP="004012E9">
      <w:pPr>
        <w:jc w:val="both"/>
        <w:rPr>
          <w:rFonts w:ascii="Times New Roman" w:hAnsi="Times New Roman" w:cs="Times New Roman"/>
          <w:sz w:val="24"/>
          <w:szCs w:val="24"/>
        </w:rPr>
      </w:pPr>
      <w:r w:rsidRPr="004012E9">
        <w:rPr>
          <w:rFonts w:ascii="Times New Roman" w:hAnsi="Times New Roman" w:cs="Times New Roman"/>
          <w:sz w:val="24"/>
          <w:szCs w:val="24"/>
        </w:rPr>
        <w:t xml:space="preserve">5. </w:t>
      </w:r>
      <w:r w:rsidR="00F42ED1">
        <w:rPr>
          <w:rFonts w:ascii="Times New Roman" w:hAnsi="Times New Roman" w:cs="Times New Roman"/>
          <w:b/>
          <w:bCs/>
          <w:sz w:val="24"/>
          <w:szCs w:val="24"/>
        </w:rPr>
        <w:t xml:space="preserve"> </w:t>
      </w:r>
      <w:r w:rsidRPr="004012E9">
        <w:rPr>
          <w:rFonts w:ascii="Times New Roman" w:hAnsi="Times New Roman" w:cs="Times New Roman"/>
          <w:sz w:val="24"/>
          <w:szCs w:val="24"/>
        </w:rPr>
        <w:t xml:space="preserve"> - The overall flow of the game is choreographed through the interaction of functions, with the user interface being updated based on player movements, computer replies, and game outcomes.</w:t>
      </w:r>
    </w:p>
    <w:p w14:paraId="13C99CA2" w14:textId="01E8ABF7" w:rsidR="004012E9" w:rsidRPr="004012E9" w:rsidRDefault="004012E9" w:rsidP="004012E9">
      <w:pPr>
        <w:jc w:val="both"/>
        <w:rPr>
          <w:rFonts w:ascii="Times New Roman" w:hAnsi="Times New Roman" w:cs="Times New Roman"/>
          <w:sz w:val="24"/>
          <w:szCs w:val="24"/>
        </w:rPr>
      </w:pPr>
      <w:r w:rsidRPr="004012E9">
        <w:rPr>
          <w:rFonts w:ascii="Times New Roman" w:hAnsi="Times New Roman" w:cs="Times New Roman"/>
          <w:sz w:val="24"/>
          <w:szCs w:val="24"/>
        </w:rPr>
        <w:t xml:space="preserve">   - Messages presented on the interface provide real-time feedback, keeping players aware of the game's progress and outcome.</w:t>
      </w:r>
    </w:p>
    <w:p w14:paraId="06E65825" w14:textId="77777777" w:rsidR="004012E9" w:rsidRPr="004012E9" w:rsidRDefault="004012E9" w:rsidP="004012E9">
      <w:pPr>
        <w:pStyle w:val="Heading1"/>
        <w:rPr>
          <w:rFonts w:ascii="Times New Roman" w:hAnsi="Times New Roman" w:cs="Times New Roman"/>
          <w:b/>
          <w:bCs/>
          <w:color w:val="auto"/>
          <w:sz w:val="28"/>
          <w:szCs w:val="28"/>
        </w:rPr>
      </w:pPr>
      <w:bookmarkStart w:id="3" w:name="_Toc151414922"/>
      <w:r w:rsidRPr="004012E9">
        <w:rPr>
          <w:rFonts w:ascii="Times New Roman" w:hAnsi="Times New Roman" w:cs="Times New Roman"/>
          <w:b/>
          <w:bCs/>
          <w:color w:val="auto"/>
          <w:sz w:val="28"/>
          <w:szCs w:val="28"/>
        </w:rPr>
        <w:t>Testing and Quality Assurance:</w:t>
      </w:r>
      <w:bookmarkEnd w:id="3"/>
    </w:p>
    <w:p w14:paraId="0CEEE51E" w14:textId="77777777" w:rsidR="004012E9" w:rsidRPr="004012E9" w:rsidRDefault="004012E9" w:rsidP="004012E9">
      <w:pPr>
        <w:jc w:val="both"/>
        <w:rPr>
          <w:rFonts w:ascii="Times New Roman" w:hAnsi="Times New Roman" w:cs="Times New Roman"/>
          <w:sz w:val="24"/>
          <w:szCs w:val="24"/>
        </w:rPr>
      </w:pPr>
      <w:r w:rsidRPr="004012E9">
        <w:rPr>
          <w:rFonts w:ascii="Times New Roman" w:hAnsi="Times New Roman" w:cs="Times New Roman"/>
          <w:sz w:val="24"/>
          <w:szCs w:val="24"/>
        </w:rPr>
        <w:t xml:space="preserve">Testing is an important part of software development, and the Tic-Tac-Toe app goes through a rigorous testing procedure. Unit tests ensure that individual functions are </w:t>
      </w:r>
      <w:proofErr w:type="gramStart"/>
      <w:r w:rsidRPr="004012E9">
        <w:rPr>
          <w:rFonts w:ascii="Times New Roman" w:hAnsi="Times New Roman" w:cs="Times New Roman"/>
          <w:sz w:val="24"/>
          <w:szCs w:val="24"/>
        </w:rPr>
        <w:t>valid</w:t>
      </w:r>
      <w:proofErr w:type="gramEnd"/>
      <w:r w:rsidRPr="004012E9">
        <w:rPr>
          <w:rFonts w:ascii="Times New Roman" w:hAnsi="Times New Roman" w:cs="Times New Roman"/>
          <w:sz w:val="24"/>
          <w:szCs w:val="24"/>
        </w:rPr>
        <w:t xml:space="preserve"> and that each component behaves as intended. Integration tests look at how different modules work together, whereas end-to-end tests look at the overall operation of the application.</w:t>
      </w:r>
    </w:p>
    <w:p w14:paraId="43D860AD" w14:textId="77777777" w:rsidR="004012E9" w:rsidRPr="004012E9" w:rsidRDefault="004012E9" w:rsidP="004012E9">
      <w:pPr>
        <w:jc w:val="both"/>
        <w:rPr>
          <w:rFonts w:ascii="Times New Roman" w:hAnsi="Times New Roman" w:cs="Times New Roman"/>
          <w:sz w:val="24"/>
          <w:szCs w:val="24"/>
        </w:rPr>
      </w:pPr>
    </w:p>
    <w:p w14:paraId="5F01B033" w14:textId="77777777" w:rsidR="004012E9" w:rsidRPr="004012E9" w:rsidRDefault="004012E9" w:rsidP="004012E9">
      <w:pPr>
        <w:jc w:val="both"/>
        <w:rPr>
          <w:rFonts w:ascii="Times New Roman" w:hAnsi="Times New Roman" w:cs="Times New Roman"/>
          <w:sz w:val="24"/>
          <w:szCs w:val="24"/>
        </w:rPr>
      </w:pPr>
      <w:r w:rsidRPr="004012E9">
        <w:rPr>
          <w:rFonts w:ascii="Times New Roman" w:hAnsi="Times New Roman" w:cs="Times New Roman"/>
          <w:sz w:val="24"/>
          <w:szCs w:val="24"/>
        </w:rPr>
        <w:t>Continuous testing throughout the development process is required to discover and address bugs as soon as possible. Automated testing tools and frameworks are used to speed the testing process, improving the application's reliability and stability.</w:t>
      </w:r>
    </w:p>
    <w:p w14:paraId="5ED18F2F" w14:textId="77777777" w:rsidR="004012E9" w:rsidRPr="004012E9" w:rsidRDefault="004012E9" w:rsidP="004012E9">
      <w:pPr>
        <w:jc w:val="both"/>
        <w:rPr>
          <w:rFonts w:ascii="Times New Roman" w:hAnsi="Times New Roman" w:cs="Times New Roman"/>
          <w:sz w:val="24"/>
          <w:szCs w:val="24"/>
        </w:rPr>
      </w:pPr>
    </w:p>
    <w:p w14:paraId="784ECDB8" w14:textId="77777777" w:rsidR="004012E9" w:rsidRPr="004012E9" w:rsidRDefault="004012E9" w:rsidP="004012E9">
      <w:pPr>
        <w:pStyle w:val="Heading1"/>
        <w:rPr>
          <w:rFonts w:ascii="Times New Roman" w:hAnsi="Times New Roman" w:cs="Times New Roman"/>
          <w:b/>
          <w:bCs/>
          <w:color w:val="auto"/>
          <w:sz w:val="28"/>
          <w:szCs w:val="28"/>
        </w:rPr>
      </w:pPr>
      <w:bookmarkStart w:id="4" w:name="_Toc151414923"/>
      <w:r w:rsidRPr="004012E9">
        <w:rPr>
          <w:rFonts w:ascii="Times New Roman" w:hAnsi="Times New Roman" w:cs="Times New Roman"/>
          <w:b/>
          <w:bCs/>
          <w:color w:val="auto"/>
          <w:sz w:val="28"/>
          <w:szCs w:val="28"/>
        </w:rPr>
        <w:t>Deployment and Distribution:</w:t>
      </w:r>
      <w:bookmarkEnd w:id="4"/>
    </w:p>
    <w:p w14:paraId="1631CA63" w14:textId="3326A30D" w:rsidR="004012E9" w:rsidRPr="004012E9" w:rsidRDefault="004012E9" w:rsidP="004012E9">
      <w:pPr>
        <w:jc w:val="both"/>
        <w:rPr>
          <w:rFonts w:ascii="Times New Roman" w:hAnsi="Times New Roman" w:cs="Times New Roman"/>
          <w:sz w:val="24"/>
          <w:szCs w:val="24"/>
        </w:rPr>
      </w:pPr>
      <w:r w:rsidRPr="004012E9">
        <w:rPr>
          <w:rFonts w:ascii="Times New Roman" w:hAnsi="Times New Roman" w:cs="Times New Roman"/>
          <w:sz w:val="24"/>
          <w:szCs w:val="24"/>
        </w:rPr>
        <w:t>Electron makes application distribution easier by packaging it into executable files for several operating systems (Windows, macOS, and Linux). These files can be delivered and installed on the workstations of users without the need for any extra dependencies. Creating platform-specific builds and guaranteeing compatibility with various environments are all part of the deployment process.</w:t>
      </w:r>
    </w:p>
    <w:p w14:paraId="0F2DEB12" w14:textId="77777777" w:rsidR="004012E9" w:rsidRPr="004012E9" w:rsidRDefault="004012E9" w:rsidP="004012E9">
      <w:pPr>
        <w:pStyle w:val="Heading1"/>
        <w:rPr>
          <w:rFonts w:ascii="Times New Roman" w:hAnsi="Times New Roman" w:cs="Times New Roman"/>
          <w:b/>
          <w:bCs/>
          <w:color w:val="auto"/>
          <w:sz w:val="28"/>
          <w:szCs w:val="28"/>
        </w:rPr>
      </w:pPr>
      <w:bookmarkStart w:id="5" w:name="_Toc151414924"/>
      <w:r w:rsidRPr="004012E9">
        <w:rPr>
          <w:rFonts w:ascii="Times New Roman" w:hAnsi="Times New Roman" w:cs="Times New Roman"/>
          <w:b/>
          <w:bCs/>
          <w:color w:val="auto"/>
          <w:sz w:val="28"/>
          <w:szCs w:val="28"/>
        </w:rPr>
        <w:t>Security and Data Protection:</w:t>
      </w:r>
      <w:bookmarkEnd w:id="5"/>
    </w:p>
    <w:p w14:paraId="62163C70" w14:textId="315C8C33" w:rsidR="004012E9" w:rsidRPr="004012E9" w:rsidRDefault="004012E9" w:rsidP="004012E9">
      <w:pPr>
        <w:jc w:val="both"/>
        <w:rPr>
          <w:rFonts w:ascii="Times New Roman" w:hAnsi="Times New Roman" w:cs="Times New Roman"/>
          <w:sz w:val="24"/>
          <w:szCs w:val="24"/>
        </w:rPr>
      </w:pPr>
      <w:r w:rsidRPr="004012E9">
        <w:rPr>
          <w:rFonts w:ascii="Times New Roman" w:hAnsi="Times New Roman" w:cs="Times New Roman"/>
          <w:sz w:val="24"/>
          <w:szCs w:val="24"/>
        </w:rPr>
        <w:t xml:space="preserve">Security is a major priority, especially in apps that handle user data. The Tic-Tac-Toe application follows web security best practises. HTTPS protocols are used to encrypt communication between the frontend and backend, protecting data in transit. Furthermore, user </w:t>
      </w:r>
      <w:r w:rsidRPr="004012E9">
        <w:rPr>
          <w:rFonts w:ascii="Times New Roman" w:hAnsi="Times New Roman" w:cs="Times New Roman"/>
          <w:sz w:val="24"/>
          <w:szCs w:val="24"/>
        </w:rPr>
        <w:lastRenderedPageBreak/>
        <w:t>inputs are checked on both the client and server sides to prevent typical security flaws like cross-site scripting (XSS) and injection attacks.</w:t>
      </w:r>
    </w:p>
    <w:p w14:paraId="0A19884E" w14:textId="77777777" w:rsidR="004012E9" w:rsidRPr="004012E9" w:rsidRDefault="004012E9" w:rsidP="004012E9">
      <w:pPr>
        <w:pStyle w:val="Heading1"/>
        <w:rPr>
          <w:rFonts w:ascii="Times New Roman" w:hAnsi="Times New Roman" w:cs="Times New Roman"/>
          <w:b/>
          <w:bCs/>
          <w:color w:val="auto"/>
          <w:sz w:val="28"/>
          <w:szCs w:val="28"/>
        </w:rPr>
      </w:pPr>
      <w:bookmarkStart w:id="6" w:name="_Toc151414925"/>
      <w:r w:rsidRPr="004012E9">
        <w:rPr>
          <w:rFonts w:ascii="Times New Roman" w:hAnsi="Times New Roman" w:cs="Times New Roman"/>
          <w:b/>
          <w:bCs/>
          <w:color w:val="auto"/>
          <w:sz w:val="28"/>
          <w:szCs w:val="28"/>
        </w:rPr>
        <w:t>Case Studies and Examples:</w:t>
      </w:r>
      <w:bookmarkEnd w:id="6"/>
    </w:p>
    <w:p w14:paraId="52BD4A42" w14:textId="1F0A0954" w:rsidR="004012E9" w:rsidRPr="004012E9" w:rsidRDefault="004012E9" w:rsidP="004012E9">
      <w:pPr>
        <w:jc w:val="both"/>
        <w:rPr>
          <w:rFonts w:ascii="Times New Roman" w:hAnsi="Times New Roman" w:cs="Times New Roman"/>
          <w:sz w:val="24"/>
          <w:szCs w:val="24"/>
        </w:rPr>
      </w:pPr>
      <w:r w:rsidRPr="004012E9">
        <w:rPr>
          <w:rFonts w:ascii="Times New Roman" w:hAnsi="Times New Roman" w:cs="Times New Roman"/>
          <w:sz w:val="24"/>
          <w:szCs w:val="24"/>
        </w:rPr>
        <w:t>To guarantee that the application matches user expectations, case studies and user scenarios were explored during the development process. Usability testing was carried out with an emphasis on user interactions, responsiveness, and overall user experience. The results of these research have helped to improve the application's design and functionality.</w:t>
      </w:r>
    </w:p>
    <w:p w14:paraId="42D6A1FD" w14:textId="77777777" w:rsidR="004012E9" w:rsidRPr="004012E9" w:rsidRDefault="004012E9" w:rsidP="004012E9">
      <w:pPr>
        <w:pStyle w:val="Heading1"/>
        <w:rPr>
          <w:rFonts w:ascii="Times New Roman" w:hAnsi="Times New Roman" w:cs="Times New Roman"/>
          <w:b/>
          <w:bCs/>
          <w:color w:val="auto"/>
          <w:sz w:val="28"/>
          <w:szCs w:val="28"/>
        </w:rPr>
      </w:pPr>
      <w:bookmarkStart w:id="7" w:name="_Toc151414926"/>
      <w:r w:rsidRPr="004012E9">
        <w:rPr>
          <w:rFonts w:ascii="Times New Roman" w:hAnsi="Times New Roman" w:cs="Times New Roman"/>
          <w:b/>
          <w:bCs/>
          <w:color w:val="auto"/>
          <w:sz w:val="28"/>
          <w:szCs w:val="28"/>
        </w:rPr>
        <w:t>Conclusion:</w:t>
      </w:r>
      <w:bookmarkEnd w:id="7"/>
    </w:p>
    <w:p w14:paraId="143E53CE" w14:textId="5163F52C" w:rsidR="004012E9" w:rsidRPr="004012E9" w:rsidRDefault="004012E9" w:rsidP="004012E9">
      <w:pPr>
        <w:jc w:val="both"/>
        <w:rPr>
          <w:rFonts w:ascii="Times New Roman" w:hAnsi="Times New Roman" w:cs="Times New Roman"/>
          <w:sz w:val="24"/>
          <w:szCs w:val="24"/>
        </w:rPr>
      </w:pPr>
      <w:r w:rsidRPr="004012E9">
        <w:rPr>
          <w:rFonts w:ascii="Times New Roman" w:hAnsi="Times New Roman" w:cs="Times New Roman"/>
          <w:sz w:val="24"/>
          <w:szCs w:val="24"/>
        </w:rPr>
        <w:t>Finally, the Tic-Tac-Toe desktop application demonstrates how web technologies may be seamlessly integrated in a cross-platform context. The usage of Electron, HTML, CSS, and JavaScript, as well as Bootstrap, improves the app's accessibility and responsiveness. Extensive testing, quality assurance techniques, and security controls improve the app's dependability.</w:t>
      </w:r>
    </w:p>
    <w:p w14:paraId="3621B890" w14:textId="77777777" w:rsidR="004012E9" w:rsidRPr="004012E9" w:rsidRDefault="004012E9" w:rsidP="004012E9">
      <w:pPr>
        <w:pStyle w:val="Heading1"/>
        <w:rPr>
          <w:rFonts w:ascii="Times New Roman" w:hAnsi="Times New Roman" w:cs="Times New Roman"/>
          <w:b/>
          <w:bCs/>
          <w:color w:val="auto"/>
          <w:sz w:val="28"/>
          <w:szCs w:val="28"/>
        </w:rPr>
      </w:pPr>
      <w:bookmarkStart w:id="8" w:name="_Toc151414927"/>
      <w:r w:rsidRPr="004012E9">
        <w:rPr>
          <w:rFonts w:ascii="Times New Roman" w:hAnsi="Times New Roman" w:cs="Times New Roman"/>
          <w:b/>
          <w:bCs/>
          <w:color w:val="auto"/>
          <w:sz w:val="28"/>
          <w:szCs w:val="28"/>
        </w:rPr>
        <w:t>Future Trends and Challenges:</w:t>
      </w:r>
      <w:bookmarkEnd w:id="8"/>
    </w:p>
    <w:p w14:paraId="58C701D7" w14:textId="0AFBE11D" w:rsidR="004012E9" w:rsidRPr="004012E9" w:rsidRDefault="004012E9" w:rsidP="004012E9">
      <w:pPr>
        <w:jc w:val="both"/>
        <w:rPr>
          <w:rFonts w:ascii="Times New Roman" w:hAnsi="Times New Roman" w:cs="Times New Roman"/>
          <w:sz w:val="24"/>
          <w:szCs w:val="24"/>
        </w:rPr>
      </w:pPr>
      <w:r w:rsidRPr="004012E9">
        <w:rPr>
          <w:rFonts w:ascii="Times New Roman" w:hAnsi="Times New Roman" w:cs="Times New Roman"/>
          <w:sz w:val="24"/>
          <w:szCs w:val="24"/>
        </w:rPr>
        <w:t>The Tic-Tac-Toe application's future development could include multiplayer capability, improved AI algorithms, and integration with online leaderboards. Optimising AI performance for real-time response and resolving potential security risks raised by additional functionalities may be challenges.</w:t>
      </w:r>
    </w:p>
    <w:p w14:paraId="659E7503" w14:textId="77777777" w:rsidR="004012E9" w:rsidRPr="004012E9" w:rsidRDefault="004012E9" w:rsidP="004012E9">
      <w:pPr>
        <w:jc w:val="both"/>
        <w:rPr>
          <w:rFonts w:ascii="Times New Roman" w:hAnsi="Times New Roman" w:cs="Times New Roman"/>
          <w:sz w:val="24"/>
          <w:szCs w:val="24"/>
        </w:rPr>
      </w:pPr>
      <w:r w:rsidRPr="004012E9">
        <w:rPr>
          <w:rFonts w:ascii="Times New Roman" w:hAnsi="Times New Roman" w:cs="Times New Roman"/>
          <w:sz w:val="24"/>
          <w:szCs w:val="24"/>
        </w:rPr>
        <w:t>This project serves as a basis for further investigation of Electron-based desktop apps, demonstrating the capability of web technologies in generating compelling and dynamic user experiences across several platforms.</w:t>
      </w:r>
    </w:p>
    <w:p w14:paraId="5C5876AA" w14:textId="464965BF" w:rsidR="004012E9" w:rsidRPr="004012E9" w:rsidRDefault="004012E9" w:rsidP="004012E9">
      <w:pPr>
        <w:jc w:val="both"/>
        <w:rPr>
          <w:rFonts w:ascii="Times New Roman" w:hAnsi="Times New Roman" w:cs="Times New Roman"/>
          <w:sz w:val="24"/>
          <w:szCs w:val="24"/>
        </w:rPr>
      </w:pPr>
    </w:p>
    <w:sectPr w:rsidR="004012E9" w:rsidRPr="00401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1B1"/>
    <w:rsid w:val="001A1A26"/>
    <w:rsid w:val="004012E9"/>
    <w:rsid w:val="004801B1"/>
    <w:rsid w:val="00792DF8"/>
    <w:rsid w:val="00A36456"/>
    <w:rsid w:val="00C061FF"/>
    <w:rsid w:val="00E22060"/>
    <w:rsid w:val="00F42E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BC3C9"/>
  <w15:chartTrackingRefBased/>
  <w15:docId w15:val="{93A751BB-5CEE-4B0C-840B-65D7F970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2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1A26"/>
    <w:pPr>
      <w:outlineLvl w:val="9"/>
    </w:pPr>
    <w:rPr>
      <w:lang w:val="en-US"/>
    </w:rPr>
  </w:style>
  <w:style w:type="paragraph" w:styleId="TOC1">
    <w:name w:val="toc 1"/>
    <w:basedOn w:val="Normal"/>
    <w:next w:val="Normal"/>
    <w:autoRedefine/>
    <w:uiPriority w:val="39"/>
    <w:unhideWhenUsed/>
    <w:rsid w:val="001A1A26"/>
    <w:pPr>
      <w:spacing w:after="100"/>
    </w:pPr>
  </w:style>
  <w:style w:type="character" w:styleId="Hyperlink">
    <w:name w:val="Hyperlink"/>
    <w:basedOn w:val="DefaultParagraphFont"/>
    <w:uiPriority w:val="99"/>
    <w:unhideWhenUsed/>
    <w:rsid w:val="001A1A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956588">
      <w:bodyDiv w:val="1"/>
      <w:marLeft w:val="0"/>
      <w:marRight w:val="0"/>
      <w:marTop w:val="0"/>
      <w:marBottom w:val="0"/>
      <w:divBdr>
        <w:top w:val="none" w:sz="0" w:space="0" w:color="auto"/>
        <w:left w:val="none" w:sz="0" w:space="0" w:color="auto"/>
        <w:bottom w:val="none" w:sz="0" w:space="0" w:color="auto"/>
        <w:right w:val="none" w:sz="0" w:space="0" w:color="auto"/>
      </w:divBdr>
    </w:div>
    <w:div w:id="205862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458DB-EFB4-4853-9F86-BFAE523CB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 Raja</dc:creator>
  <cp:keywords/>
  <dc:description/>
  <cp:lastModifiedBy>Sine Raja</cp:lastModifiedBy>
  <cp:revision>4</cp:revision>
  <dcterms:created xsi:type="dcterms:W3CDTF">2023-11-20T22:48:00Z</dcterms:created>
  <dcterms:modified xsi:type="dcterms:W3CDTF">2023-11-20T23:21:00Z</dcterms:modified>
</cp:coreProperties>
</file>