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tbl>
      <w:tblPr>
        <w:tblStyle w:val="documenttopsection"/>
        <w:tblW w:w="0" w:type="auto"/>
        <w:tblCellSpacing w:w="0" w:type="dxa"/>
        <w:tblLayout w:type="fixed"/>
        <w:tblCellMar>
          <w:top w:w="0" w:type="dxa"/>
          <w:left w:w="0" w:type="dxa"/>
          <w:bottom w:w="500" w:type="dxa"/>
          <w:right w:w="0" w:type="dxa"/>
        </w:tblCellMar>
        <w:tblLook w:val="05E0"/>
      </w:tblPr>
      <w:tblGrid>
        <w:gridCol w:w="2800"/>
        <w:gridCol w:w="82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50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800" w:type="dxa"/>
            <w:noWrap w:val="0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PICTPicfield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ocumentleft-box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right-box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drawing>
                <wp:anchor simplePos="0" relativeHeight="251658240" behindDoc="0" locked="0" layoutInCell="0" allowOverlap="1">
                  <wp:simplePos x="0" y="0"/>
                  <wp:positionH relativeFrom="page">
                    <wp:align>center</wp:align>
                  </wp:positionH>
                  <wp:positionV relativeFrom="page">
                    <wp:align>top</wp:align>
                  </wp:positionV>
                  <wp:extent cx="6998335" cy="685962"/>
                  <wp:wrapTopAndBottom/>
                  <wp:docPr id="10000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8335" cy="685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left-box"/>
                <w:rFonts w:ascii="Century Gothic" w:eastAsia="Century Gothic" w:hAnsi="Century Gothic" w:cs="Century Gothic"/>
                <w:strike w:val="0"/>
                <w:color w:val="020303"/>
                <w:sz w:val="20"/>
                <w:szCs w:val="20"/>
                <w:u w:val="none"/>
              </w:rPr>
              <w:drawing>
                <wp:inline>
                  <wp:extent cx="1270000" cy="1617738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617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documentleft-box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240" w:type="dxa"/>
            <w:noWrap w:val="0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nam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320"/>
              <w:ind w:left="0" w:right="0"/>
              <w:rPr>
                <w:rStyle w:val="documentright-box"/>
                <w:rFonts w:ascii="Century Gothic" w:eastAsia="Century Gothic" w:hAnsi="Century Gothic" w:cs="Century Gothic"/>
                <w:b/>
                <w:bCs/>
                <w:caps/>
                <w:color w:val="576D7B"/>
                <w:sz w:val="52"/>
                <w:szCs w:val="5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aps/>
                <w:spacing w:val="4"/>
              </w:rPr>
              <w:t xml:space="preserve">Jyoti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aps/>
                <w:spacing w:val="4"/>
              </w:rPr>
              <w:t>Kumari</w:t>
            </w:r>
          </w:p>
          <w:tbl>
            <w:tblPr>
              <w:tblStyle w:val="documentaddress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3960"/>
              <w:gridCol w:w="100"/>
              <w:gridCol w:w="3960"/>
            </w:tblGrid>
            <w:tr>
              <w:tblPrEx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39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tbl>
                  <w:tblPr>
                    <w:tblStyle w:val="documenticonInnerTable"/>
                    <w:tblW w:w="3960" w:type="dxa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23"/>
                    <w:gridCol w:w="3637"/>
                  </w:tblGrid>
                  <w:tr>
                    <w:tblPrEx>
                      <w:tblW w:w="3960" w:type="dxa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rHeight w:val="240"/>
                      <w:tblCellSpacing w:w="0" w:type="dxa"/>
                    </w:trPr>
                    <w:tc>
                      <w:tcPr>
                        <w:tcW w:w="32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80" w:lineRule="exact"/>
                          <w:rPr>
                            <w:rStyle w:val="documentright-box"/>
                            <w:rFonts w:ascii="Century Gothic" w:eastAsia="Century Gothic" w:hAnsi="Century Gothic" w:cs="Century Gothic"/>
                            <w:color w:val="020303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right-box"/>
                            <w:rFonts w:ascii="Century Gothic" w:eastAsia="Century Gothic" w:hAnsi="Century Gothic" w:cs="Century Gothic"/>
                            <w:color w:val="020303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127463" cy="127540"/>
                              <wp:docPr id="100005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5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463" cy="127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vAlign w:val="top"/>
                        <w:hideMark/>
                      </w:tcPr>
                      <w:p>
                        <w:pPr>
                          <w:spacing w:line="24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Www.linkedin.com/in/jyoti-kumari-b041a3167</w:t>
                        </w:r>
                      </w:p>
                    </w:tc>
                  </w:tr>
                  <w:tr>
                    <w:tblPrEx>
                      <w:tblW w:w="3960" w:type="dxa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rHeight w:val="240"/>
                      <w:tblCellSpacing w:w="0" w:type="dxa"/>
                    </w:trPr>
                    <w:tc>
                      <w:tcPr>
                        <w:tcW w:w="32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80" w:lineRule="exact"/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127463" cy="127540"/>
                              <wp:docPr id="100007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7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463" cy="127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vAlign w:val="top"/>
                        <w:hideMark/>
                      </w:tcPr>
                      <w:p>
                        <w:pPr>
                          <w:spacing w:line="24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+91-7778086031</w:t>
                        </w:r>
                      </w:p>
                    </w:tc>
                  </w:tr>
                  <w:tr>
                    <w:tblPrEx>
                      <w:tblW w:w="3960" w:type="dxa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rHeight w:val="240"/>
                      <w:tblCellSpacing w:w="0" w:type="dxa"/>
                    </w:trPr>
                    <w:tc>
                      <w:tcPr>
                        <w:tcW w:w="320" w:type="dxa"/>
                        <w:tcMar>
                          <w:top w:w="0" w:type="dxa"/>
                          <w:left w:w="0" w:type="dxa"/>
                          <w:bottom w:w="140" w:type="dxa"/>
                          <w:right w:w="0" w:type="dxa"/>
                        </w:tcMar>
                        <w:vAlign w:val="center"/>
                        <w:hideMark/>
                      </w:tcPr>
                      <w:p>
                        <w:pPr>
                          <w:spacing w:line="280" w:lineRule="exact"/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iconRowicoTxt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drawing>
                            <wp:inline>
                              <wp:extent cx="127463" cy="127540"/>
                              <wp:docPr id="100009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09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7463" cy="127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600" w:type="dxa"/>
                        <w:tcMar>
                          <w:top w:w="0" w:type="dxa"/>
                          <w:left w:w="0" w:type="dxa"/>
                          <w:bottom w:w="140" w:type="dxa"/>
                          <w:right w:w="100" w:type="dxa"/>
                        </w:tcMar>
                        <w:vAlign w:val="top"/>
                        <w:hideMark/>
                      </w:tcPr>
                      <w:p>
                        <w:pPr>
                          <w:spacing w:line="240" w:lineRule="exact"/>
                          <w:rPr>
                            <w:rStyle w:val="documenticonRowiconSvg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color w:val="020303"/>
                            <w:spacing w:val="4"/>
                            <w:sz w:val="20"/>
                            <w:szCs w:val="20"/>
                          </w:rPr>
                          <w:t>Jyoti0303kumari@gmail.com</w:t>
                        </w:r>
                      </w:p>
                    </w:tc>
                  </w:tr>
                </w:tbl>
                <w:p>
                  <w:pPr>
                    <w:rPr>
                      <w:rStyle w:val="documentright-box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>
                  <w:pPr>
                    <w:rPr>
                      <w:rStyle w:val="documentright-box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96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iconInnerTableParagraph"/>
                    <w:spacing w:before="0" w:after="0"/>
                    <w:ind w:left="0" w:right="0"/>
                    <w:rPr>
                      <w:rStyle w:val="documentaddressRight"/>
                      <w:rFonts w:ascii="Century Gothic" w:eastAsia="Century Gothic" w:hAnsi="Century Gothic" w:cs="Century Gothic"/>
                      <w:color w:val="020303"/>
                      <w:spacing w:val="4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rPr>
                <w:rStyle w:val="documentright-box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</w:tr>
    </w:tbl>
    <w:p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750"/>
        <w:gridCol w:w="82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7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 w:val="0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drawing>
                <wp:anchor simplePos="0" relativeHeight="251659264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wrapNone/>
                  <wp:docPr id="10001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pict>
                <v:line id="_x0000_s1025" style="position:absolute;z-index:251660288" from="0,-0.5pt" to="552pt,0" fillcolor="#576d7b" strokecolor="#576d7b"/>
              </w:pic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7" w:color="auto"/>
              </w:pBdr>
              <w:spacing w:before="0" w:after="0"/>
              <w:ind w:left="0" w:right="340"/>
              <w:rPr>
                <w:rStyle w:val="parentContainersectiontableheading"/>
                <w:rFonts w:ascii="Century Gothic" w:eastAsia="Century Gothic" w:hAnsi="Century Gothic" w:cs="Century Gothic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  <w:b/>
                <w:bCs/>
                <w:caps/>
                <w:bdr w:val="none" w:sz="0" w:space="0" w:color="auto"/>
                <w:vertAlign w:val="baseline"/>
              </w:rPr>
              <w:t>Professional Summary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2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 w:val="0"/>
            <w:tcMar>
              <w:top w:w="0" w:type="dxa"/>
              <w:left w:w="25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I am an adept and innovative developer with 5+ years of experience in designing, coding, and optimizing web applications using Ruby on Rails and Angular. Proficient in MySQL and PostgreSQL databases, I bring considerable expertise to any development project</w:t>
            </w:r>
          </w:p>
        </w:tc>
      </w:tr>
    </w:tbl>
    <w:p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750"/>
        <w:gridCol w:w="82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7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 w:val="0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drawing>
                <wp:anchor simplePos="0" relativeHeight="251661312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wrapNone/>
                  <wp:docPr id="100013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pict>
                <v:line id="_x0000_s1026" style="position:absolute;z-index:251662336" from="0,-0.5pt" to="552pt,0" fillcolor="#576d7b" strokecolor="#576d7b"/>
              </w:pic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7" w:color="auto"/>
              </w:pBdr>
              <w:spacing w:before="0" w:after="0"/>
              <w:ind w:left="0" w:right="340"/>
              <w:rPr>
                <w:rStyle w:val="parentContainersectiontableheading"/>
                <w:rFonts w:ascii="Century Gothic" w:eastAsia="Century Gothic" w:hAnsi="Century Gothic" w:cs="Century Gothic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  <w:b/>
                <w:bCs/>
                <w:caps/>
                <w:bdr w:val="none" w:sz="0" w:space="0" w:color="auto"/>
                <w:vertAlign w:val="baseline"/>
              </w:rPr>
              <w:t>Skills &amp; Expertise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2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 w:val="0"/>
            <w:tcMar>
              <w:top w:w="0" w:type="dxa"/>
              <w:left w:w="25" w:type="dxa"/>
              <w:bottom w:w="500" w:type="dxa"/>
              <w:right w:w="0" w:type="dxa"/>
            </w:tcMar>
            <w:vAlign w:val="top"/>
            <w:hideMark/>
          </w:tcPr>
          <w:tbl>
            <w:tblPr>
              <w:tblStyle w:val="documentskill"/>
              <w:tblInd w:w="2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4145"/>
              <w:gridCol w:w="4145"/>
            </w:tblGrid>
            <w:tr>
              <w:tblPrEx>
                <w:tblInd w:w="2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4145" w:type="dxa"/>
                  <w:tcMar>
                    <w:top w:w="80" w:type="dxa"/>
                    <w:left w:w="0" w:type="dxa"/>
                    <w:bottom w:w="0" w:type="dxa"/>
                    <w:right w:w="20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/>
                    <w:ind w:left="20" w:right="0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>Language:</w:t>
                  </w: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Ruby on Rails, Angular, JavaScript, HTML, CSS</w:t>
                  </w:r>
                </w:p>
                <w:p>
                  <w:pPr>
                    <w:pStyle w:val="p"/>
                    <w:spacing w:before="0" w:after="0"/>
                    <w:ind w:left="20" w:right="0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>Testing Frameworks</w:t>
                  </w: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: RSpec, Cucumber, Bruno.</w:t>
                  </w:r>
                </w:p>
                <w:p>
                  <w:pPr>
                    <w:pStyle w:val="p"/>
                    <w:spacing w:before="0" w:after="0"/>
                    <w:ind w:left="20" w:right="0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>Monitoring Tool:</w:t>
                  </w: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Rollbar, Splunk, Rubo-cop.</w:t>
                  </w:r>
                </w:p>
                <w:p>
                  <w:pPr>
                    <w:pStyle w:val="p"/>
                    <w:spacing w:before="0" w:after="0"/>
                    <w:ind w:left="20" w:right="0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 xml:space="preserve">Messaging Queue: </w:t>
                  </w: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RabbitMQ.</w:t>
                  </w:r>
                </w:p>
                <w:p>
                  <w:pPr>
                    <w:pStyle w:val="p"/>
                    <w:spacing w:before="0" w:after="0"/>
                    <w:ind w:left="20" w:right="0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>Database:</w:t>
                  </w: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MySQL, PostgreSQL.</w:t>
                  </w:r>
                </w:p>
                <w:p>
                  <w:pPr>
                    <w:pStyle w:val="p"/>
                    <w:spacing w:before="0" w:after="0"/>
                    <w:ind w:left="20" w:right="0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 xml:space="preserve">Project Management Tool: </w:t>
                  </w: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JIRA.</w:t>
                  </w:r>
                </w:p>
                <w:p>
                  <w:pPr>
                    <w:pStyle w:val="documentskillpaddedline1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10" w:lineRule="exact"/>
                    <w:ind w:left="20" w:right="0"/>
                    <w:textAlignment w:val="auto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4145" w:type="dxa"/>
                  <w:tcMar>
                    <w:top w:w="8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p"/>
                    <w:spacing w:before="0" w:after="0"/>
                    <w:ind w:left="20" w:right="0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 xml:space="preserve">Version Control Management: </w:t>
                  </w: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GIT, Bitbucket.</w:t>
                  </w:r>
                </w:p>
                <w:p>
                  <w:pPr>
                    <w:pStyle w:val="p"/>
                    <w:spacing w:before="0" w:after="0"/>
                    <w:ind w:left="20" w:right="0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>CI/CD Pipeline Tool:</w:t>
                  </w: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Jenkins, Ansible.</w:t>
                  </w:r>
                </w:p>
                <w:p>
                  <w:pPr>
                    <w:pStyle w:val="p"/>
                    <w:spacing w:before="0" w:after="0"/>
                    <w:ind w:left="20" w:right="0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 xml:space="preserve">Operating System: </w:t>
                  </w: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Windows, Linux, Mac.</w:t>
                  </w:r>
                </w:p>
                <w:p>
                  <w:pPr>
                    <w:pStyle w:val="p"/>
                    <w:spacing w:before="0" w:after="0"/>
                    <w:ind w:left="20" w:right="0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>Development Tools/IDEs:</w:t>
                  </w: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 xml:space="preserve"> Visual Studio Code, Sublime, RubyMine.</w:t>
                  </w:r>
                </w:p>
                <w:p>
                  <w:pPr>
                    <w:pStyle w:val="p"/>
                    <w:spacing w:before="0" w:after="0"/>
                    <w:ind w:left="20" w:right="0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trong"/>
                      <w:rFonts w:ascii="Century Gothic" w:eastAsia="Century Gothic" w:hAnsi="Century Gothic" w:cs="Century Gothic"/>
                      <w:b/>
                      <w:bCs/>
                      <w:color w:val="020303"/>
                      <w:sz w:val="20"/>
                      <w:szCs w:val="20"/>
                    </w:rPr>
                    <w:t xml:space="preserve">DevOps: </w:t>
                  </w:r>
                  <w:r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  <w:t>Docker.</w:t>
                  </w:r>
                </w:p>
                <w:p>
                  <w:pPr>
                    <w:pStyle w:val="documentskillpaddedline1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10" w:lineRule="exact"/>
                    <w:ind w:left="20" w:right="0"/>
                    <w:textAlignment w:val="auto"/>
                    <w:rPr>
                      <w:rStyle w:val="documentskillpaddedline1"/>
                      <w:rFonts w:ascii="Century Gothic" w:eastAsia="Century Gothic" w:hAnsi="Century Gothic" w:cs="Century Gothic"/>
                      <w:color w:val="020303"/>
                      <w:sz w:val="20"/>
                      <w:szCs w:val="20"/>
                      <w:bdr w:val="none" w:sz="0" w:space="0" w:color="auto"/>
                      <w:vertAlign w:val="baseline"/>
                    </w:rPr>
                  </w:pPr>
                </w:p>
              </w:tc>
            </w:tr>
          </w:tbl>
          <w:p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space="0" w:color="auto"/>
              </w:pBdr>
              <w:spacing w:before="0" w:after="0" w:line="20" w:lineRule="auto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color w:val="FFFFFF"/>
                <w:sz w:val="2"/>
              </w:rPr>
              <w:t>.</w:t>
            </w:r>
            <w:r>
              <w:rPr>
                <w:color w:val="FFFFFF"/>
                <w:sz w:val="2"/>
              </w:rPr>
              <w:t>.</w:t>
            </w:r>
          </w:p>
        </w:tc>
      </w:tr>
    </w:tbl>
    <w:p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750"/>
        <w:gridCol w:w="82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7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 w:val="0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drawing>
                <wp:anchor simplePos="0" relativeHeight="251663360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wrapNone/>
                  <wp:docPr id="100015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pict>
                <v:line id="_x0000_s1027" style="position:absolute;z-index:251664384" from="0,-0.5pt" to="552pt,0" fillcolor="#576d7b" strokecolor="#576d7b"/>
              </w:pic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7" w:color="auto"/>
              </w:pBdr>
              <w:spacing w:before="0" w:after="0"/>
              <w:ind w:left="0" w:right="340"/>
              <w:rPr>
                <w:rStyle w:val="parentContainersectiontableheading"/>
                <w:rFonts w:ascii="Century Gothic" w:eastAsia="Century Gothic" w:hAnsi="Century Gothic" w:cs="Century Gothic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  <w:b/>
                <w:bCs/>
                <w:caps/>
                <w:bdr w:val="none" w:sz="0" w:space="0" w:color="auto"/>
                <w:vertAlign w:val="baseline"/>
              </w:rPr>
              <w:t>Work History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2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 w:val="0"/>
            <w:tcMar>
              <w:top w:w="0" w:type="dxa"/>
              <w:left w:w="25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dispBlock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caps/>
                <w:color w:val="020303"/>
                <w:sz w:val="20"/>
                <w:szCs w:val="20"/>
              </w:rPr>
              <w:t>Sr. Software Developer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10/2024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-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Current</w:t>
            </w:r>
            <w: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width:0;height:12pt;margin-top:2pt;margin-left:0;mso-position-horizontal:right;mso-wrap-style:none;position:absolute;v-text-anchor:middle;z-index:251665408" o:allowoverlap="f" fillcolor="white" stroked="f">
                  <v:path strokeok="f" textboxrect="0,0,21600,21600"/>
                  <v:textbox style="mso-fit-shape-to-text:t" inset="0,2pt,0,2pt">
                    <w:txbxContent>
                      <w:p>
                        <w:pPr>
                          <w:spacing w:line="240" w:lineRule="exact"/>
                          <w:ind w:left="120" w:right="120"/>
                        </w:pPr>
                        <w:r>
                          <w:rPr>
                            <w:rStyle w:val="parentContainersectiontablesectionbody"/>
                            <w:rFonts w:ascii="Century Gothic" w:eastAsia="Century Gothic" w:hAnsi="Century Gothic" w:cs="Century Gothic"/>
                            <w:color w:val="020303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>
            <w:pPr>
              <w:pStyle w:val="documentdispBlock"/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i/>
                <w:iCs/>
                <w:color w:val="020303"/>
                <w:sz w:val="20"/>
                <w:szCs w:val="20"/>
              </w:rPr>
              <w:t>Capgemini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p"/>
              <w:spacing w:before="0" w:after="0"/>
              <w:ind w:left="20" w:right="0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Company Overview: The project is about healthcare solutions that empower healthcare providers to efficiently manage patient care.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Working on API creation for all the APIs.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For all the APIs I have worked on to implement Swagger.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Ruby upgrade to version 3.12. To 3.4.1 for all the APIs.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Bruno is testing for APIs.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Cucumber implementation.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Written RSpec for APIs.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Worked on the Solr gem to optimize the search of large volumes of text-centric data.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Bug solving.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Handling Team.</w:t>
            </w:r>
          </w:p>
          <w:p>
            <w:pPr>
              <w:pStyle w:val="documentulli"/>
              <w:numPr>
                <w:ilvl w:val="0"/>
                <w:numId w:val="1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Code Review</w:t>
            </w:r>
          </w:p>
          <w:p>
            <w:pPr>
              <w:pStyle w:val="div"/>
              <w:pBdr>
                <w:top w:val="none" w:sz="0" w:space="20" w:color="020303"/>
                <w:left w:val="none" w:sz="0" w:space="0" w:color="020303"/>
                <w:bottom w:val="dashSmallGap" w:sz="2" w:space="0" w:color="020303"/>
                <w:right w:val="none" w:sz="0" w:space="0" w:color="020303"/>
                <w:between w:val="none" w:sz="0" w:space="0" w:color="020303"/>
                <w:bar w:val="none" w:sz="0" w:space="0" w:color="020303"/>
              </w:pBdr>
              <w:spacing w:before="0" w:after="0" w:line="20" w:lineRule="exact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documentdispBlock"/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caps/>
                <w:color w:val="020303"/>
                <w:sz w:val="20"/>
                <w:szCs w:val="20"/>
              </w:rPr>
              <w:t>Sr. Software Developer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06/2022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-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09/2024</w:t>
            </w:r>
            <w:r>
              <w:pict>
                <v:shape id="_x0000_s1029" type="#_x0000_t202" style="width:0;height:12pt;margin-top:2pt;margin-left:0;mso-position-horizontal:right;mso-wrap-style:none;position:absolute;v-text-anchor:middle;z-index:251666432" o:allowoverlap="f" fillcolor="white" stroked="f">
                  <v:path strokeok="f" textboxrect="0,0,21600,21600"/>
                  <v:textbox style="mso-fit-shape-to-text:t" inset="0,2pt,0,2pt">
                    <w:txbxContent>
                      <w:p>
                        <w:pPr>
                          <w:spacing w:line="240" w:lineRule="exact"/>
                          <w:ind w:left="120" w:right="120"/>
                        </w:pPr>
                        <w:r>
                          <w:rPr>
                            <w:rStyle w:val="parentContainersectiontablesectionbody"/>
                            <w:rFonts w:ascii="Century Gothic" w:eastAsia="Century Gothic" w:hAnsi="Century Gothic" w:cs="Century Gothic"/>
                            <w:color w:val="020303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>
            <w:pPr>
              <w:pStyle w:val="documentdispBlock"/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i/>
                <w:iCs/>
                <w:color w:val="020303"/>
                <w:sz w:val="20"/>
                <w:szCs w:val="20"/>
              </w:rPr>
              <w:t>Genpact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Facilitated office space rentals across multiple countries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Managed billing and invoicing team for monthly invoice processing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Contributed to the implementation of changes and developments as per project needs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Took charge of developing and maintaining unit tests, integration tests, and functional test scripts with the use of RSpec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Performed SQL queries and optimized performance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Defect Support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Bug Solving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Deployment</w:t>
            </w:r>
          </w:p>
          <w:p>
            <w:pPr>
              <w:pStyle w:val="documentulli"/>
              <w:numPr>
                <w:ilvl w:val="0"/>
                <w:numId w:val="2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Production Support</w:t>
            </w:r>
          </w:p>
          <w:p>
            <w:pPr>
              <w:pStyle w:val="div"/>
              <w:pBdr>
                <w:top w:val="none" w:sz="0" w:space="20" w:color="020303"/>
                <w:left w:val="none" w:sz="0" w:space="0" w:color="020303"/>
                <w:bottom w:val="dashSmallGap" w:sz="2" w:space="0" w:color="020303"/>
                <w:right w:val="none" w:sz="0" w:space="0" w:color="020303"/>
                <w:between w:val="none" w:sz="0" w:space="0" w:color="020303"/>
                <w:bar w:val="none" w:sz="0" w:space="0" w:color="020303"/>
              </w:pBdr>
              <w:spacing w:before="0" w:after="0" w:line="20" w:lineRule="exact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documentdispBlock"/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caps/>
                <w:color w:val="020303"/>
                <w:sz w:val="20"/>
                <w:szCs w:val="20"/>
              </w:rPr>
              <w:t>Sr. Software Developer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12/2020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-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06/2022</w:t>
            </w:r>
            <w:r>
              <w:pict>
                <v:shape id="_x0000_s1030" type="#_x0000_t202" style="width:0;height:12pt;margin-top:2pt;margin-left:0;mso-position-horizontal:right;mso-wrap-style:none;position:absolute;v-text-anchor:middle;z-index:251667456" o:allowoverlap="f" fillcolor="white" stroked="f">
                  <v:path strokeok="f" textboxrect="0,0,21600,21600"/>
                  <v:textbox style="mso-fit-shape-to-text:t" inset="0,2pt,0,2pt">
                    <w:txbxContent>
                      <w:p>
                        <w:pPr>
                          <w:spacing w:line="240" w:lineRule="exact"/>
                          <w:ind w:left="120" w:right="120"/>
                        </w:pPr>
                        <w:r>
                          <w:rPr>
                            <w:rStyle w:val="parentContainersectiontablesectionbody"/>
                            <w:rFonts w:ascii="Century Gothic" w:eastAsia="Century Gothic" w:hAnsi="Century Gothic" w:cs="Century Gothic"/>
                            <w:color w:val="020303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>
            <w:pPr>
              <w:pStyle w:val="documentdispBlock"/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i/>
                <w:iCs/>
                <w:color w:val="020303"/>
                <w:sz w:val="20"/>
                <w:szCs w:val="20"/>
              </w:rPr>
              <w:t>Bank of America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3"/>
              </w:numPr>
              <w:spacing w:before="0"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Worked on STS portal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Worked on Exception Handling and Certification models that hold all the skills certificates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During Angular Certification I did a project called FRIEND BOOK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Deployment using Ansible, Jenkins, XLR, Bitbucket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CI/CD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Defect support</w:t>
            </w:r>
          </w:p>
          <w:p>
            <w:pPr>
              <w:pStyle w:val="documentulli"/>
              <w:numPr>
                <w:ilvl w:val="0"/>
                <w:numId w:val="3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Ruby on Rails &amp; Angular</w:t>
            </w:r>
          </w:p>
          <w:p>
            <w:pPr>
              <w:pStyle w:val="div"/>
              <w:pBdr>
                <w:top w:val="none" w:sz="0" w:space="20" w:color="020303"/>
                <w:left w:val="none" w:sz="0" w:space="0" w:color="020303"/>
                <w:bottom w:val="dashSmallGap" w:sz="2" w:space="0" w:color="020303"/>
                <w:right w:val="none" w:sz="0" w:space="0" w:color="020303"/>
                <w:between w:val="none" w:sz="0" w:space="0" w:color="020303"/>
                <w:bar w:val="none" w:sz="0" w:space="0" w:color="020303"/>
              </w:pBdr>
              <w:spacing w:before="0" w:after="0" w:line="20" w:lineRule="exact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documentdispBlock"/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caps/>
                <w:color w:val="020303"/>
                <w:sz w:val="20"/>
                <w:szCs w:val="20"/>
              </w:rPr>
              <w:t>Sr. Software Developer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07/2019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-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</w:rPr>
              <w:t>12/2020</w:t>
            </w:r>
            <w:r>
              <w:pict>
                <v:shape id="_x0000_s1031" type="#_x0000_t202" style="width:0;height:12pt;margin-top:2pt;margin-left:0;mso-position-horizontal:right;mso-wrap-style:none;position:absolute;v-text-anchor:middle;z-index:251668480" o:allowoverlap="f" fillcolor="white" stroked="f">
                  <v:path strokeok="f" textboxrect="0,0,21600,21600"/>
                  <v:textbox style="mso-fit-shape-to-text:t" inset="0,2pt,0,2pt">
                    <w:txbxContent>
                      <w:p>
                        <w:pPr>
                          <w:spacing w:line="240" w:lineRule="exact"/>
                          <w:ind w:left="120" w:right="120"/>
                        </w:pPr>
                        <w:r>
                          <w:rPr>
                            <w:rStyle w:val="parentContainersectiontablesectionbody"/>
                            <w:rFonts w:ascii="Century Gothic" w:eastAsia="Century Gothic" w:hAnsi="Century Gothic" w:cs="Century Gothic"/>
                            <w:color w:val="020303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>
            <w:pPr>
              <w:pStyle w:val="documentdispBlock"/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i/>
                <w:iCs/>
                <w:color w:val="020303"/>
                <w:sz w:val="20"/>
                <w:szCs w:val="20"/>
              </w:rPr>
              <w:t>Thinkbiz Technology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ulli"/>
              <w:numPr>
                <w:ilvl w:val="0"/>
                <w:numId w:val="4"/>
              </w:numPr>
              <w:spacing w:before="0"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Contributed to enhancing the functionality and performance of an extensive FES project involving multiple modules</w:t>
            </w:r>
          </w:p>
          <w:p>
            <w:pPr>
              <w:pStyle w:val="documentulli"/>
              <w:numPr>
                <w:ilvl w:val="0"/>
                <w:numId w:val="4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Partially implemented event management module, enhancing functionality and addressing various bugs</w:t>
            </w:r>
          </w:p>
          <w:p>
            <w:pPr>
              <w:pStyle w:val="documentulli"/>
              <w:numPr>
                <w:ilvl w:val="0"/>
                <w:numId w:val="4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Achieved successful solutions for various project assignments</w:t>
            </w:r>
          </w:p>
          <w:p>
            <w:pPr>
              <w:pStyle w:val="documentulli"/>
              <w:numPr>
                <w:ilvl w:val="0"/>
                <w:numId w:val="4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Designed and implemented Blog application in Ruby as part of Rails training, featuring multiple modules for Authentication, Authorization, Profile management and Content management across different levels</w:t>
            </w:r>
          </w:p>
          <w:p>
            <w:pPr>
              <w:pStyle w:val="documentulli"/>
              <w:numPr>
                <w:ilvl w:val="0"/>
                <w:numId w:val="4"/>
              </w:numPr>
              <w:spacing w:after="0"/>
              <w:ind w:left="220" w:right="0" w:hanging="192"/>
              <w:rPr>
                <w:rStyle w:val="span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Implemented the deployment process of projects on Heroku by utilizing Rails, JavaScript, Git and MVC</w:t>
            </w:r>
          </w:p>
        </w:tc>
      </w:tr>
    </w:tbl>
    <w:p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750"/>
        <w:gridCol w:w="82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7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 w:val="0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drawing>
                <wp:anchor simplePos="0" relativeHeight="251669504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wrapNone/>
                  <wp:docPr id="100017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pict>
                <v:line id="_x0000_s1032" style="position:absolute;z-index:251670528" from="0,-0.5pt" to="552pt,0" fillcolor="#576d7b" strokecolor="#576d7b"/>
              </w:pic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7" w:color="auto"/>
              </w:pBdr>
              <w:spacing w:before="0" w:after="0"/>
              <w:ind w:left="0" w:right="340"/>
              <w:rPr>
                <w:rStyle w:val="parentContainersectiontableheading"/>
                <w:rFonts w:ascii="Century Gothic" w:eastAsia="Century Gothic" w:hAnsi="Century Gothic" w:cs="Century Gothic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  <w:b/>
                <w:bCs/>
                <w:caps/>
                <w:bdr w:val="none" w:sz="0" w:space="0" w:color="auto"/>
                <w:vertAlign w:val="baseline"/>
              </w:rPr>
              <w:t>Education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2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 w:val="0"/>
            <w:tcMar>
              <w:top w:w="0" w:type="dxa"/>
              <w:left w:w="25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documenteducationparagraph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 w:line="100" w:lineRule="exact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ocumenttxtItl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i/>
                <w:iCs/>
                <w:color w:val="020303"/>
                <w:sz w:val="20"/>
                <w:szCs w:val="20"/>
              </w:rPr>
              <w:t>Jis college of Engineering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>01/2019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color w:val="020303"/>
                <w:sz w:val="20"/>
                <w:szCs w:val="20"/>
              </w:rPr>
              <w:t>B.tech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educationparagraph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020303"/>
                <w:left w:val="none" w:sz="0" w:space="0" w:color="020303"/>
                <w:bottom w:val="dashSmallGap" w:sz="2" w:space="0" w:color="020303"/>
                <w:right w:val="none" w:sz="0" w:space="0" w:color="020303"/>
                <w:between w:val="none" w:sz="0" w:space="0" w:color="020303"/>
                <w:bar w:val="none" w:sz="0" w:space="0" w:color="020303"/>
              </w:pBdr>
              <w:spacing w:before="0" w:after="0" w:line="20" w:lineRule="exact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documenttxtItl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i/>
                <w:iCs/>
                <w:color w:val="020303"/>
                <w:sz w:val="20"/>
                <w:szCs w:val="20"/>
              </w:rPr>
              <w:t>L.N.J College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>01/2015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color w:val="020303"/>
                <w:sz w:val="20"/>
                <w:szCs w:val="20"/>
              </w:rPr>
              <w:t>12th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ocumenteducationparagraph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bdr w:val="none" w:sz="0" w:space="0" w:color="auto"/>
                <w:vertAlign w:val="baseline"/>
              </w:rPr>
              <w:t> </w:t>
            </w:r>
          </w:p>
          <w:p>
            <w:pPr>
              <w:pStyle w:val="div"/>
              <w:pBdr>
                <w:top w:val="none" w:sz="0" w:space="0" w:color="020303"/>
                <w:left w:val="none" w:sz="0" w:space="0" w:color="020303"/>
                <w:bottom w:val="dashSmallGap" w:sz="2" w:space="0" w:color="020303"/>
                <w:right w:val="none" w:sz="0" w:space="0" w:color="020303"/>
                <w:between w:val="none" w:sz="0" w:space="0" w:color="020303"/>
                <w:bar w:val="none" w:sz="0" w:space="0" w:color="020303"/>
              </w:pBdr>
              <w:spacing w:before="0" w:after="0" w:line="20" w:lineRule="exact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  <w:p>
            <w:pPr>
              <w:pStyle w:val="documenttxtItl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i/>
                <w:iCs/>
                <w:color w:val="020303"/>
                <w:sz w:val="20"/>
                <w:szCs w:val="20"/>
              </w:rPr>
              <w:t>S.M.S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 xml:space="preserve">, </w:t>
            </w:r>
            <w:r>
              <w:rPr>
                <w:rStyle w:val="span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</w:rPr>
              <w:t>01/2013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i/>
                <w:iCs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  <w:p>
            <w:pPr>
              <w:pStyle w:val="div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documenttxtBold"/>
                <w:rFonts w:ascii="Century Gothic" w:eastAsia="Century Gothic" w:hAnsi="Century Gothic" w:cs="Century Gothic"/>
                <w:b/>
                <w:bCs/>
                <w:color w:val="020303"/>
                <w:sz w:val="20"/>
                <w:szCs w:val="20"/>
              </w:rPr>
              <w:t>10th</w:t>
            </w: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</w:p>
        </w:tc>
      </w:tr>
    </w:tbl>
    <w:p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750"/>
        <w:gridCol w:w="82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7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 w:val="0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drawing>
                <wp:anchor simplePos="0" relativeHeight="251671552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wrapNone/>
                  <wp:docPr id="100019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pict>
                <v:line id="_x0000_s1033" style="position:absolute;z-index:251672576" from="0,-0.5pt" to="552pt,0" fillcolor="#576d7b" strokecolor="#576d7b"/>
              </w:pic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7" w:color="auto"/>
              </w:pBdr>
              <w:spacing w:before="0" w:after="0"/>
              <w:ind w:left="0" w:right="340"/>
              <w:rPr>
                <w:rStyle w:val="parentContainersectiontableheading"/>
                <w:rFonts w:ascii="Century Gothic" w:eastAsia="Century Gothic" w:hAnsi="Century Gothic" w:cs="Century Gothic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  <w:b/>
                <w:bCs/>
                <w:caps/>
                <w:bdr w:val="none" w:sz="0" w:space="0" w:color="auto"/>
                <w:vertAlign w:val="baseline"/>
              </w:rPr>
              <w:t>Certifications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2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 w:val="0"/>
            <w:tcMar>
              <w:top w:w="0" w:type="dxa"/>
              <w:left w:w="25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Angular</w:t>
            </w:r>
          </w:p>
        </w:tc>
      </w:tr>
    </w:tbl>
    <w:p>
      <w:pPr>
        <w:rPr>
          <w:vanish/>
        </w:rPr>
      </w:pPr>
    </w:p>
    <w:tbl>
      <w:tblPr>
        <w:tblStyle w:val="parentContainersectiontable"/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750"/>
        <w:gridCol w:w="8290"/>
      </w:tblGrid>
      <w:tr>
        <w:tblPrEx>
          <w:tblW w:w="0" w:type="auto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27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 w:val="0"/>
            <w:tcMar>
              <w:top w:w="0" w:type="dxa"/>
              <w:left w:w="0" w:type="dxa"/>
              <w:bottom w:w="500" w:type="dxa"/>
              <w:right w:w="0" w:type="dxa"/>
            </w:tcMar>
            <w:vAlign w:val="top"/>
            <w:hideMark/>
          </w:tcPr>
          <w:p>
            <w:pPr>
              <w:spacing w:line="20" w:lineRule="exact"/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drawing>
                <wp:anchor simplePos="0" relativeHeight="251673600" behindDoc="0" locked="0" layoutInCell="1" allowOverlap="1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-50800</wp:posOffset>
                  </wp:positionV>
                  <wp:extent cx="1535429" cy="51392"/>
                  <wp:wrapNone/>
                  <wp:docPr id="100021" name=""/>
                  <wp:cNvGraphicFramePr>
                    <a:graphicFrameLocks xmlns:a="http://schemas.openxmlformats.org/drawingml/2006/main" noChangeAspect="0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0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29" cy="51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 xml:space="preserve"> </w:t>
            </w:r>
            <w:r>
              <w:pict>
                <v:line id="_x0000_s1034" style="position:absolute;z-index:251674624" from="0,-0.5pt" to="552pt,0" fillcolor="#576d7b" strokecolor="#576d7b"/>
              </w:pict>
            </w:r>
          </w:p>
          <w:p>
            <w:pPr>
              <w:pStyle w:val="documentsectiontitle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17" w:color="auto"/>
              </w:pBdr>
              <w:spacing w:before="0" w:after="0"/>
              <w:ind w:left="0" w:right="340"/>
              <w:rPr>
                <w:rStyle w:val="parentContainersectiontableheading"/>
                <w:rFonts w:ascii="Century Gothic" w:eastAsia="Century Gothic" w:hAnsi="Century Gothic" w:cs="Century Gothic"/>
                <w:b/>
                <w:bCs/>
                <w:caps/>
                <w:color w:val="000000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heading"/>
                <w:rFonts w:ascii="Century Gothic" w:eastAsia="Century Gothic" w:hAnsi="Century Gothic" w:cs="Century Gothic"/>
                <w:b/>
                <w:bCs/>
                <w:caps/>
                <w:bdr w:val="none" w:sz="0" w:space="0" w:color="auto"/>
                <w:vertAlign w:val="baseline"/>
              </w:rPr>
              <w:t>Personal Information</w:t>
            </w:r>
          </w:p>
          <w:p>
            <w:pPr>
              <w:pStyle w:val="parentContainersectiontableheading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0"/>
              <w:textAlignment w:val="auto"/>
              <w:rPr>
                <w:rStyle w:val="parentContainersectiontableheading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</w:p>
        </w:tc>
        <w:tc>
          <w:tcPr>
            <w:tcW w:w="829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tl2br w:val="none" w:sz="0" w:space="0" w:color="auto"/>
              <w:tr2bl w:val="none" w:sz="0" w:space="0" w:color="auto"/>
            </w:tcBorders>
            <w:noWrap w:val="0"/>
            <w:tcMar>
              <w:top w:w="0" w:type="dxa"/>
              <w:left w:w="25" w:type="dxa"/>
              <w:bottom w:w="500" w:type="dxa"/>
              <w:right w:w="0" w:type="dxa"/>
            </w:tcMar>
            <w:vAlign w:val="top"/>
            <w:hideMark/>
          </w:tcPr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Date of Birth: 07/11/1998</w:t>
            </w:r>
          </w:p>
          <w:p>
            <w:pPr>
              <w:pStyle w:val="p"/>
              <w:spacing w:before="0" w:after="0"/>
              <w:ind w:left="20" w:right="0"/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</w:pPr>
            <w:r>
              <w:rPr>
                <w:rStyle w:val="parentContainersectiontablesectionbody"/>
                <w:rFonts w:ascii="Century Gothic" w:eastAsia="Century Gothic" w:hAnsi="Century Gothic" w:cs="Century Gothic"/>
                <w:color w:val="020303"/>
                <w:sz w:val="20"/>
                <w:szCs w:val="20"/>
                <w:bdr w:val="none" w:sz="0" w:space="0" w:color="auto"/>
                <w:vertAlign w:val="baseline"/>
              </w:rPr>
              <w:t>Nationality: Indian</w:t>
            </w: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rFonts w:ascii="Century Gothic" w:eastAsia="Century Gothic" w:hAnsi="Century Gothic" w:cs="Century Gothic"/>
          <w:color w:val="020303"/>
          <w:sz w:val="20"/>
          <w:szCs w:val="20"/>
          <w:bdr w:val="none" w:sz="0" w:space="0" w:color="auto"/>
          <w:vertAlign w:val="baseline"/>
        </w:rPr>
      </w:pPr>
    </w:p>
    <w:sectPr>
      <w:pgSz w:w="12240" w:h="15840"/>
      <w:pgMar w:top="400" w:right="600" w:bottom="600" w:left="6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86F595B3-6386-43CC-B127-3511D62FD997}"/>
    <w:embedBold r:id="rId2" w:fontKey="{2D1FAB80-BDBA-478D-954F-3FF204569940}"/>
    <w:embedItalic r:id="rId3" w:fontKey="{91D0B02A-355C-4C6A-9F95-69FB874D7122}"/>
    <w:embedBoldItalic r:id="rId4" w:fontKey="{C1A8C878-EAA0-4FBA-B681-F9899F069F70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left-box">
    <w:name w:val="document_left-box"/>
    <w:basedOn w:val="DefaultParagraphFont"/>
  </w:style>
  <w:style w:type="paragraph" w:customStyle="1" w:styleId="documentleft-boxsectionnth-child1">
    <w:name w:val="document_left-box &gt; section_nth-child(1)"/>
    <w:basedOn w:val="Normal"/>
    <w:pPr>
      <w:pBdr>
        <w:top w:val="none" w:sz="0" w:space="0" w:color="auto"/>
      </w:pBdr>
    </w:pPr>
  </w:style>
  <w:style w:type="paragraph" w:customStyle="1" w:styleId="documentparagraphfirstparagraph">
    <w:name w:val="document_paragraph_firstparagraph"/>
    <w:basedOn w:val="Normal"/>
    <w:pPr>
      <w:pBdr>
        <w:top w:val="none" w:sz="0" w:space="0" w:color="auto"/>
      </w:pBdr>
    </w:pPr>
  </w:style>
  <w:style w:type="paragraph" w:customStyle="1" w:styleId="documentPICTPic">
    <w:name w:val="document_PICTPic"/>
    <w:basedOn w:val="Normal"/>
    <w:pPr>
      <w:jc w:val="center"/>
      <w:textAlignment w:val="center"/>
    </w:pPr>
  </w:style>
  <w:style w:type="paragraph" w:customStyle="1" w:styleId="documentPICTPicfield">
    <w:name w:val="document_PICTPic_field"/>
    <w:basedOn w:val="Normal"/>
    <w:pPr>
      <w:jc w:val="center"/>
      <w:textAlignment w:val="center"/>
    </w:pPr>
  </w:style>
  <w:style w:type="paragraph" w:customStyle="1" w:styleId="documentleft-boxParagraph">
    <w:name w:val="document_left-box Paragraph"/>
    <w:basedOn w:val="Normal"/>
  </w:style>
  <w:style w:type="character" w:customStyle="1" w:styleId="documentright-box">
    <w:name w:val="document_right-box"/>
    <w:basedOn w:val="DefaultParagraphFont"/>
    <w:rPr>
      <w:spacing w:val="4"/>
    </w:rPr>
  </w:style>
  <w:style w:type="paragraph" w:customStyle="1" w:styleId="documentright-boxsectionnth-child1">
    <w:name w:val="document_right-box &gt; section_nth-child(1)"/>
    <w:basedOn w:val="Normal"/>
    <w:pPr>
      <w:pBdr>
        <w:top w:val="none" w:sz="0" w:space="0" w:color="auto"/>
      </w:pBdr>
    </w:pPr>
  </w:style>
  <w:style w:type="paragraph" w:customStyle="1" w:styleId="documentname">
    <w:name w:val="document_name"/>
    <w:basedOn w:val="Normal"/>
    <w:pPr>
      <w:pBdr>
        <w:top w:val="none" w:sz="0" w:space="7" w:color="auto"/>
        <w:left w:val="none" w:sz="0" w:space="0" w:color="auto"/>
        <w:bottom w:val="none" w:sz="0" w:space="10" w:color="auto"/>
        <w:right w:val="none" w:sz="0" w:space="0" w:color="auto"/>
      </w:pBdr>
      <w:spacing w:line="760" w:lineRule="atLeast"/>
      <w:jc w:val="left"/>
    </w:pPr>
    <w:rPr>
      <w:b/>
      <w:bCs/>
      <w:caps/>
      <w:color w:val="576D7B"/>
      <w:sz w:val="52"/>
      <w:szCs w:val="5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ocumentaddressLeft">
    <w:name w:val="document_addressLeft"/>
    <w:basedOn w:val="DefaultParagraphFont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Padding">
    <w:name w:val="document_addressPadding"/>
    <w:basedOn w:val="DefaultParagraphFont"/>
  </w:style>
  <w:style w:type="character" w:customStyle="1" w:styleId="documentaddressRight">
    <w:name w:val="document_addressRight"/>
    <w:basedOn w:val="DefaultParagraphFont"/>
  </w:style>
  <w:style w:type="paragraph" w:customStyle="1" w:styleId="documenticonInnerTableParagraph">
    <w:name w:val="document_iconInnerTable Paragraph"/>
    <w:basedOn w:val="Normal"/>
  </w:style>
  <w:style w:type="table" w:customStyle="1" w:styleId="documentaddress">
    <w:name w:val="document_address"/>
    <w:basedOn w:val="TableNormal"/>
    <w:tblPr/>
  </w:style>
  <w:style w:type="table" w:customStyle="1" w:styleId="documenttopsection">
    <w:name w:val="document_topsection"/>
    <w:basedOn w:val="TableNormal"/>
    <w:tblPr/>
  </w:style>
  <w:style w:type="paragraph" w:customStyle="1" w:styleId="documentparentContainersection">
    <w:name w:val="document_parentContainer_section"/>
    <w:basedOn w:val="Normal"/>
  </w:style>
  <w:style w:type="character" w:customStyle="1" w:styleId="parentContainersectiontableheading">
    <w:name w:val="parentContainer_sectiontable_heading"/>
    <w:basedOn w:val="DefaultParagraphFont"/>
    <w:rPr>
      <w:bdr w:val="none" w:sz="0" w:space="0" w:color="auto"/>
    </w:rPr>
  </w:style>
  <w:style w:type="paragraph" w:customStyle="1" w:styleId="documentsectiontitle">
    <w:name w:val="document_sectiontitle"/>
    <w:basedOn w:val="Normal"/>
    <w:pPr>
      <w:spacing w:line="200" w:lineRule="atLeast"/>
    </w:pPr>
    <w:rPr>
      <w:b/>
      <w:bCs/>
      <w:caps/>
      <w:color w:val="000000"/>
      <w:sz w:val="20"/>
      <w:szCs w:val="20"/>
    </w:rPr>
  </w:style>
  <w:style w:type="paragraph" w:customStyle="1" w:styleId="parentContainersectiontableheadingParagraph">
    <w:name w:val="parentContainer_sectiontable_heading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top"/>
    </w:pPr>
    <w:rPr>
      <w:bdr w:val="none" w:sz="0" w:space="0" w:color="auto"/>
    </w:rPr>
  </w:style>
  <w:style w:type="character" w:customStyle="1" w:styleId="parentContainersectiontablesectionbody">
    <w:name w:val="parentContainer_sectiontable_sectionbody"/>
    <w:basedOn w:val="DefaultParagraphFont"/>
    <w:rPr>
      <w:bdr w:val="none" w:sz="0" w:space="0" w:color="auto"/>
    </w:rPr>
  </w:style>
  <w:style w:type="paragraph" w:customStyle="1" w:styleId="documentsinglecolumn">
    <w:name w:val="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table" w:customStyle="1" w:styleId="parentContainersectiontable">
    <w:name w:val="parentContainer_sectiontable"/>
    <w:basedOn w:val="TableNormal"/>
    <w:tblPr/>
  </w:style>
  <w:style w:type="paragraph" w:customStyle="1" w:styleId="hiltParaWrapper">
    <w:name w:val="hiltParaWrapper"/>
    <w:basedOn w:val="Normal"/>
  </w:style>
  <w:style w:type="character" w:customStyle="1" w:styleId="documentskillpaddedline1">
    <w:name w:val="document_skill_paddedline1"/>
    <w:basedOn w:val="DefaultParagraphFont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  <w:style w:type="paragraph" w:customStyle="1" w:styleId="documentskillpaddedline1Paragraph">
    <w:name w:val="document_skill_paddedline1 Paragraph"/>
    <w:basedOn w:val="Normal"/>
    <w:pPr>
      <w:pBdr>
        <w:top w:val="none" w:sz="0" w:space="4" w:color="auto"/>
      </w:pBdr>
      <w:textAlignment w:val="top"/>
    </w:pPr>
  </w:style>
  <w:style w:type="table" w:customStyle="1" w:styleId="documentskill">
    <w:name w:val="document_skill"/>
    <w:basedOn w:val="TableNormal"/>
    <w:tblPr/>
  </w:style>
  <w:style w:type="paragraph" w:customStyle="1" w:styleId="divdocumentfirstparagraphdivlcdottedfull">
    <w:name w:val="div_document_firstparagraph_div_lc_dotted_full"/>
    <w:basedOn w:val="Normal"/>
    <w:rPr>
      <w:vanish/>
    </w:rPr>
  </w:style>
  <w:style w:type="paragraph" w:customStyle="1" w:styleId="documentdispBlock">
    <w:name w:val="document_dispBlock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ocumenttotl-expr">
    <w:name w:val="document_totl-expr"/>
    <w:basedOn w:val="DefaultParagraphFont"/>
    <w:rPr>
      <w:b/>
      <w:bCs/>
      <w:color w:val="FFFFFF"/>
      <w:sz w:val="16"/>
      <w:szCs w:val="16"/>
      <w:shd w:val="clear" w:color="auto" w:fill="576D7B"/>
    </w:rPr>
  </w:style>
  <w:style w:type="paragraph" w:customStyle="1" w:styleId="documentulli">
    <w:name w:val="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0"/>
      <w:szCs w:val="20"/>
    </w:rPr>
  </w:style>
  <w:style w:type="paragraph" w:customStyle="1" w:styleId="documentparagraph">
    <w:name w:val="document_paragraph"/>
    <w:basedOn w:val="Normal"/>
    <w:pPr>
      <w:pBdr>
        <w:top w:val="none" w:sz="0" w:space="20" w:color="auto"/>
      </w:pBdr>
    </w:p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parentContainerparagraphnotfirstparagraphsinglecolumn">
    <w:name w:val="document_parentContainer_paragraph_not(.firstparagraph)_singlecolumn"/>
    <w:basedOn w:val="Normal"/>
    <w:pPr>
      <w:pBdr>
        <w:top w:val="none" w:sz="0" w:space="3" w:color="auto"/>
      </w:pBdr>
    </w:pPr>
  </w:style>
  <w:style w:type="paragraph" w:customStyle="1" w:styleId="documenteducationparagraphspacing">
    <w:name w:val="document_education_paragraphspacing"/>
    <w:basedOn w:val="Normal"/>
    <w:pPr>
      <w:spacing w:line="400" w:lineRule="atLeast"/>
    </w:pPr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paragraph" w:customStyle="1" w:styleId="documenttxtItl">
    <w:name w:val="document_txtItl"/>
    <w:basedOn w:val="Normal"/>
    <w:rPr>
      <w:i/>
      <w:iCs/>
    </w:rPr>
  </w:style>
  <w:style w:type="paragraph" w:customStyle="1" w:styleId="documenteducationparagraph">
    <w:name w:val="document_education_paragraph"/>
    <w:basedOn w:val="Normal"/>
    <w:pPr>
      <w:pBdr>
        <w:top w:val="none" w:sz="0" w:space="0" w:color="auto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jpe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Jyoti  Kumari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57b789b0-95d8-4c5b-a6d7-f0d960d991a4</vt:lpwstr>
  </property>
  <property fmtid="{D5CDD505-2E9C-101B-9397-08002B2CF9AE}" pid="3" name="x1ye=0">
    <vt:lpwstr>zF4AAB+LCAAAAAAABAAUmzWig0AURRdEgVuJOwQndDjB3Vb/+XWKDMybe89JAEMFEkEwmOBwmIcJBuJEBGZRWCRpVqQxYvX91G5b+GQN0SQjg6zAX9E7X3apnaJGrg/dZk66VL91t3cjNUwkIRujkkuhVU5Zfe6JcD46KTou1Xg9ROmhwX5YScBOnWX5y1REufl8uCka4F13+3bWiG/+U6cGkqzxqkRt/w5uHLMjoNo1z/M/YnBqoCwSb0r5VGi</vt:lpwstr>
  </property>
  <property fmtid="{D5CDD505-2E9C-101B-9397-08002B2CF9AE}" pid="4" name="x1ye=1">
    <vt:lpwstr>+xi+czaUf9cDdqX4pjn5E0s7eLFFy2Clo3Ato2e7z4yPtF1Dj3Qy/80BdfM5TLhDhyPTXevotMktPMOcdSTIJX4yW2CfJfQ6F9SbHyhO3f94D9JpccjtpaCC5oEtTYt73Zpr7UH7VNxOToQWz6xSIdaCHHPtmRLmb5Dp9Vr4yYgT5DRQqtkg5ZclWM8dKXtVJNkgz5A7UM0TAWfLiOwNJrbjggwLZ8NljKyLXZHRyMUp+CqhPeZnlOSx3hOtOW5</vt:lpwstr>
  </property>
  <property fmtid="{D5CDD505-2E9C-101B-9397-08002B2CF9AE}" pid="5" name="x1ye=10">
    <vt:lpwstr>CfLs3NAjbd2E0q4s7qjCrNztgVpJ4VgI/oVmd86pcKp4aG4XlLxKWiiykx4iuhcNAaaTtnrwfwqB81pZ839VPjpjXiOKpHJBPqS7SWWjk67VvFg5xR/BIjLy+ck/1tgWbj9ExkzVSe4rVi/BiLKRkvQbOBxyaCpzSokIW5T6BHdJ7jekFof0FwpWgW8BfVo3OqaJURZKvBkoX9GA79uIHVECXtqO5NzEUAt+K6swU5EXb4bbiwdnmMzagZ5i1rn</vt:lpwstr>
  </property>
  <property fmtid="{D5CDD505-2E9C-101B-9397-08002B2CF9AE}" pid="6" name="x1ye=11">
    <vt:lpwstr>jRk/WI/sna2HAGLWHimwTBlM+aianN7SGGKGL1bqgttlDtvhK0wQtTjjDnZ5rM3vQJrco7R/oclCcyT9KxdrabXdGZN8qLiduyU+xM4OTMiVHV7CiUKN+qKElBfOFoYhQ6kHK+D0PNZZ4nA9buMlTpXKCdIJpH8HPz14xWjM1qi6/HrzA3LxmBA3ZbGqcaW6+pC8Oxsi1NYPMWiookzavKdS2L51w6EXJyDc2p7y8vbNsSw2K3RacIY/35I20mG</vt:lpwstr>
  </property>
  <property fmtid="{D5CDD505-2E9C-101B-9397-08002B2CF9AE}" pid="7" name="x1ye=12">
    <vt:lpwstr>B2iHtqqwWMuRNaUBZEvhQuL313gJ30lRZItU2/3kmwgbscTA2Y6PIajTyfQdswKsg6tUn3/3DYAtR0CLKkB2+OoWwyh1ohhqz9OkCFTfC9h3rqd7KFIP0Bnzy+XyHTPGUP8ARssJH7qEwDvOCBxo0o2810/rjUnrEB3c7DTGNvvwm7avs3xheFrYh3Hqif9w9TV83FiZIpWIqrWZDkvSGge6VD7t4I1ri5sMZw7v+iYA4yj7Ckn7uWhqUK+Tu35</vt:lpwstr>
  </property>
  <property fmtid="{D5CDD505-2E9C-101B-9397-08002B2CF9AE}" pid="8" name="x1ye=13">
    <vt:lpwstr>HdOR0+qOJDZd/+bwwE6cF6N2gE3EH8C4kKAmoSEMoqb0dDFknTvUzE9jbvMOBGnO6o42w85jdQT2zewo8HKqY1FExfM35pWbggSxpsxawlGsBU5HbGD/JZKtVQdGGjh2a/Tyi6THXXqAlnsgTJx+7F0x1/ECoc0P7hrU3WX4QfMxUcJM9ZNkb50wz300dhHyUVg4SkCAnl3Xt8VsBHWYf+w7M3YuAtgjw4gf/gr4JmUvZN6lnr5XjEmQXs21H3P</vt:lpwstr>
  </property>
  <property fmtid="{D5CDD505-2E9C-101B-9397-08002B2CF9AE}" pid="9" name="x1ye=14">
    <vt:lpwstr>6XJB73THEmyj6rgZt+yYcIWHEbAv84CpQH6cmfqa5h4I7POOBBW9J3zoNq7Wka/jSjIk2x1xpUR7qItOs1giR/jUvcWX4mAI/zHgO+DcT+loezyusMFm51iCH2PvPzPdTMZTh7byoGIumF58Bv8xy/Tkx6idlgMGEkX7Dk+1SWGhge67SbOcVjIQYdSnk3BPjqVoUrvHznJ3vsaymnzIXBqdL6Mh2ivMCyzwfAvh+1LNjlwkGD+5gcybZWLQv3b</vt:lpwstr>
  </property>
  <property fmtid="{D5CDD505-2E9C-101B-9397-08002B2CF9AE}" pid="10" name="x1ye=15">
    <vt:lpwstr>UC4eWSDELJNEq03K5P8ooCzIOJs6nMNG9JM/n0z3yBridB6m8kSXMQ+RjYaM3wDrzJ1Jm+dr5l1uxJ12CbTlXKqr3PR7aMCyRd5w/mAFb8YPw32ZQ0PLy4kQSyg+C2ZLBZswJcFhvYdFPiq4IKAw7n3tqYpLuh1uPABzMK9RJYv5rd5ITGMo2G1aEByI1w9GPogNDbazxWo7w8pa2rDnt0BOWG7u1zwbX5r4J1u9TANaOibTUkleHKaBEI5f4nr</vt:lpwstr>
  </property>
  <property fmtid="{D5CDD505-2E9C-101B-9397-08002B2CF9AE}" pid="11" name="x1ye=16">
    <vt:lpwstr>avn46QvQuAPkBSVZWDdRPoQwHQNK0nvgpNs+1LcwUsBRciZHm9XQow/bdtIhnAdTQdPZlLR4GTpeRgnzaVRAbEhKKSzQRmxMvj6rghngGHDAcg4I7MRGf+ELYrA1Co6PP320ALMVPeZTVJkelopq96QimwDxkVbW7erYflY8+Nv3F2LfqfpNCNMWp7tgI1K9cFWqLYclHR7YlrBsRjYB0PyADSq0lYgj+kN8UHM1ItqiXFoghAAqsNZmf/QjZ7s</vt:lpwstr>
  </property>
  <property fmtid="{D5CDD505-2E9C-101B-9397-08002B2CF9AE}" pid="12" name="x1ye=17">
    <vt:lpwstr>HAgYyPtkmVBOsLPoB5/WM1D/XK6UrvfBfwI3ZWBB5YdAAScUZmNhpW04CGR7mNEdaVI2uITvH58PkEt5gzHe2tN5C9wqCF7IE167Yj0z5QGoMbehbMH7+k/bv7Vua35sW//Wtr88cUJM+uUHNCi6xh9qZ7dOPAyKm1FZUxUeeDsT+6ErMcoghKPzPf8/joqsp0iEj2D3MbPqVjToUf/fyPDNNLR4fr7x2Y8F8FWRmtsqXBfe+mMyQvz2x+va2rP</vt:lpwstr>
  </property>
  <property fmtid="{D5CDD505-2E9C-101B-9397-08002B2CF9AE}" pid="13" name="x1ye=18">
    <vt:lpwstr>fKkVczNTyvhmPj4ID8AF+PNtuL8sKlCpk7xQlvwT5N/fAUe33b8xaUXysmTecnpFlfgZStP7V2q0g/vzfro5qT6xs5GmCjFNfejfKPPJ22hDNlnsosJGulZlnyQNYj8/1MDpbPRnpFJNipb14uBkPl+nnjf3h4Tw679Qs6r+ZltdZVHjXrwkeulBcGZO6D15X1Cb+m34KfH8IdqwrhR55p9M+JyMq20tmrSAgsrSeVV4QRlzt54QGi5DS+RvY8a</vt:lpwstr>
  </property>
  <property fmtid="{D5CDD505-2E9C-101B-9397-08002B2CF9AE}" pid="14" name="x1ye=19">
    <vt:lpwstr>w5Rk50lviICQOieF+hHn1TtJdPVaOzsQ21jGyi5LHIP7PZwXx8BPF9frVWPSi1IL+h+IJR2NEFsIG7jUVO+OPih2ju86na1mZsDZrQ4JYJQInsP9UnK9z679/sVTYiivZd13eq9E/yRnYdAYJyi++NqZMXd1kn3qtQbE8wbBh91ARjZAjP0IX2eDY9NxTc6+VlOt1Bwbxb+vSdv5qlckYYovly+HqAN0gsBHeC6RX47pRdO/bjpB3QfAatlWxpe</vt:lpwstr>
  </property>
  <property fmtid="{D5CDD505-2E9C-101B-9397-08002B2CF9AE}" pid="15" name="x1ye=2">
    <vt:lpwstr>OdlNvDA4IoC9et5Dw0cOaHhiFECE+FpExpc2M8PtdHDJVk6bavvlQebBHmIaDAULGgC9mOCnyiMaiRYfylyn4uw768s9DH2wg0hSYeaWDgGqwagh8ZcJqSB+1uQgocyHi0yYl1W4IhKcORoog1OhwKmdQePBNGBVflRAPpsoEZPW89C0qtjs6oueKSChfxZ1qkX6zmAMFZiBlh8enyFAz9MGWq6EsnyopgDlgQJyKzRN8vnkGb6gWic5q5bKPfg</vt:lpwstr>
  </property>
  <property fmtid="{D5CDD505-2E9C-101B-9397-08002B2CF9AE}" pid="16" name="x1ye=20">
    <vt:lpwstr>thhCOtaPIGwKdxazKDLwRB33lHbPMWmgit6BNQJ09IplUc6stMe8/VlEI/H5dSbN8PjseO+jaz26nr4y0Qux6amTTGbCFK9ddHNo9hxsI2WNEqgaRfHRP90uvPM/up8AlX9fTQp2I0ifTBGAn3IxSLMw0SiqbCVmtPvkiQV7gL9GG55DtN546Nx1JPWdQsXQwWIHLf1rqK1ZN2SU5vB6HyXiU2kUZAOjYUPvIZ+qByPRcYfwLZKfnAClvAULTdH</vt:lpwstr>
  </property>
  <property fmtid="{D5CDD505-2E9C-101B-9397-08002B2CF9AE}" pid="17" name="x1ye=21">
    <vt:lpwstr>DRTG/T1zpzKvuxUvsjzinmyxZTPUSFetn/V1qePuNWYFbaSqCFu9k3PR7Fb6T8IixcL836A4MbxwBJLrqwNYekR22cpzVh0InP75vBzDRCecqzDeXX7l5Fmee7VwXLD3A3VTyPznTSzNr6SehDZ80LZc9uSKoLd/5Sd4gdOUzhVL0IRBYMjmkjJfShdSegE2ghFcfoGOMwBD5jQDe6sIpJPjXKpBVdXCMBKcfX5cosAXIsqhFVnMaQJ5IB38Eb0</vt:lpwstr>
  </property>
  <property fmtid="{D5CDD505-2E9C-101B-9397-08002B2CF9AE}" pid="18" name="x1ye=22">
    <vt:lpwstr>ATenaz66hPGMYt4eH0QMDLlACbLHjOfv3BRhjWOQZkeuEmFeEDFrYUlMV4HImZJ00Oq41+gJjwU6HRQCsE2w/sxocWAr0krC7j7N1mfW3y3pkiA6SAbLvxkxC3qQwUncBXAET6oFac07f1IJr5jJh2fJKYHE7P4iws0IVK9WCbFMUtQBWp8qsrpGp5C5dFt/7dzZhTlKHq0Q83mvNnYdlEAfkx9K50teApsSTvhZVFmmnwURzEcn6FNEXi7+FgN</vt:lpwstr>
  </property>
  <property fmtid="{D5CDD505-2E9C-101B-9397-08002B2CF9AE}" pid="19" name="x1ye=23">
    <vt:lpwstr>BfRyr0C8/UdjGD99zgbzASGpv8pKuCxp2roYg1JADkOLB9dAmDe3hT1Gjgx1Yyo827ePqzngjGAccWPDRcWUucSHsqhViFkQSFe9tdSqETuvitd/MDKXjFDEgvnx98+nBWqFs8tdSDJyPcz2Jj7A6v6HVEHTQFmVq0i+v/d1ppraw8tpB6Y3xmv9Oq2GcSyorRJQEJMe5cXN8S4Rbwnt96/XqHYBs2H4xi8fXD2FdaHaKFsTyKRp5TJtBPQ34JM</vt:lpwstr>
  </property>
  <property fmtid="{D5CDD505-2E9C-101B-9397-08002B2CF9AE}" pid="20" name="x1ye=24">
    <vt:lpwstr>qdIT8zXvJ1GB+/tW1VY4SZsBftgNglAHbLs1UVtoYs9Qy+wqq/QTP5KDgzmaB54KnoJY6jZZiY3BSFeNbMqAM+a4r6M36tSQS/V3n7Oj4TtaZzqTvmxE1O1zwWF/DQF7In5OLNnrC9YZFq7BV7enQ4/3OZ99uPpoQ7gXNA6WWM0MYHaKw0fcW7LLTacTmeYHMioV32s+4IAFROfbqI3lol3oivv82dtTWuUbyvMYcYo3e01WvbrCrMaUS5HVnEN</vt:lpwstr>
  </property>
  <property fmtid="{D5CDD505-2E9C-101B-9397-08002B2CF9AE}" pid="21" name="x1ye=25">
    <vt:lpwstr>k5eA28+0lYnYn8yGwuA8Ul2RFpKPYpxCCP1iuWq6x2I5JFrGXU4GIATvk+/3ESXRZkDJsLBzx3RbolWBnHA/Um+jSYjOqef6bVmw5IE0cs4uhpMfpOl9/9/zntPcm1VWpnYn7nUH080KNRaAbP5MJs/4q7Ra//dUCBzFkYRnH/Xl+sGxtGwJ5+wgWGUhk7WSkSadDEWDBnF/sTRlcjgGp7C5y3tCbH1/iZ9wANBJ9L/gRsdsqLNgfv1aqrIYAc9</vt:lpwstr>
  </property>
  <property fmtid="{D5CDD505-2E9C-101B-9397-08002B2CF9AE}" pid="22" name="x1ye=26">
    <vt:lpwstr>RU5lRx+kR+SvTZ3LX79RO2p6vz6QlV1rNaZ5rAl1Ssclna8gbPSTkCX1xGJgFJdzLphkGruEzFfGT5C04yWn4xjq6ZkpgaUiysBtrUMmNRmHsUL1gYmwl+lp1+KU8ZnRXACut471hDdFw+WmDyeuyqjKQhdLUb1dL00Oj1MSTlDELBNXG8iVjx0zDVLKI/7jwb171pFQpQnnvz7WqSa1EDLYb7Jrs/5ubKCqJQ6ReOEt49xC/zXZ/aqZr5y7tZs</vt:lpwstr>
  </property>
  <property fmtid="{D5CDD505-2E9C-101B-9397-08002B2CF9AE}" pid="23" name="x1ye=27">
    <vt:lpwstr>dWZSTRgKZfylElfHr/jX35UDp88JmkA4KvKkqZCE8Sm9FfsrE9QOK1vO9hlfgCY4yf+Fs4TVRiVpEdG6pxpAQA+/80gO1lNPaeM+TO+8eY5s8XnRhx9dTS/IQrvOn6zgkT42dqv/815PmVDNlSbaphqafkn+rOSnwC3u5E0SMfWw7OBIT+Ywvbjf/KHVYswoD+uc3kgkoPahKVMSbdNUmfPoORblSIwW0jW4hO8VBTK/LVwgEXUz6PBc2pao5Hi</vt:lpwstr>
  </property>
  <property fmtid="{D5CDD505-2E9C-101B-9397-08002B2CF9AE}" pid="24" name="x1ye=28">
    <vt:lpwstr>/DRoLv3QK8ycE9EKTMqg7FVMZyOxOf2JSF4bb04aaHz9YaAVWOYDcpoQbc72Ywew+fkzT8M0grnYTW0g945RY0FUmHCfRwIwMIqpFqb03uGeTLz1PCVh83UrHOUQqZ/m6smoV8YtqXsZdlHOUOR1a0Mj5i5plLM7OdVtJC2HlEJlexeoT0hqC2ghIV2BciUfDIt/GEWPSKSsIOiQNta+frSkJTnqEaT8XcrSSgZA8Ye2mj636o8YRBD8umZ8Dpa</vt:lpwstr>
  </property>
  <property fmtid="{D5CDD505-2E9C-101B-9397-08002B2CF9AE}" pid="25" name="x1ye=29">
    <vt:lpwstr>seuBQY78cBTLfXxRy9KB6DSdRWVt0Ukut/vdYn90SYKxUQf3zven1M3D0OABeUQBpQIj4QWq2zpdtXPOjUhM1JQpnwZc9Z9l3m8VueLJBdmvnkid4+TDbZRQpZKVBV0elXcSFGJQ99W1D4ytVV1EXWUnaQ/Mb0sk/kGwR4E9SFPdpUYKVvSb+nX65Y8BzvsC+LmH8QEdEjxUBJr4OWp6a2tdZwA5Suo0uUk0ll51X9UuYQktMLXNt9TzoSzDcBk</vt:lpwstr>
  </property>
  <property fmtid="{D5CDD505-2E9C-101B-9397-08002B2CF9AE}" pid="26" name="x1ye=3">
    <vt:lpwstr>40V3TJCGIqgdx6C+SSTQ/K8CBwh0OKdI0EE3lNrJTqLCGtjQO+Q40KQORXKn3WzH25texSoc6kufRCu0ib9ZuNGrRy1LorYsMu9xO1XNCQ2kXDZwYFSKFoZNODcqTEV4E+CEtevSUksJH4q2QB+C4KEeass9Aw4l32a+HQ/vkkRdDw84Wbasn/ALoUEcGeoXgJ2ba+QPG7b9HQ6ekLn7Qx59yxd+4GDgK3EgEyV43EJRZXyOV2P4fisfF7ILXgz</vt:lpwstr>
  </property>
  <property fmtid="{D5CDD505-2E9C-101B-9397-08002B2CF9AE}" pid="27" name="x1ye=30">
    <vt:lpwstr>PtII9BfCayi48dsPUkF8YoE8nMzVKHlk+F8GwjV/FlALIPWIWj/j7tJSakz+9WVxVefCm019fqWadGjwtqn+IwwSwYD3HPh4oSRuUkGIG9uJUH7dX9+EECsNm1odOGVdlXNBtsfcXqZcxKpqcdsmwineb2INNrnCmHd4nNGndqCR9AaUUwF9zxdQqmK3SniXIIpb4LjY42JZG54CgOyADIKQ97cbTOIIe+XQ4g4gWtkXBJ/V02NDxh8N55795bh</vt:lpwstr>
  </property>
  <property fmtid="{D5CDD505-2E9C-101B-9397-08002B2CF9AE}" pid="28" name="x1ye=31">
    <vt:lpwstr>76uvZJymLQeT/gloyl8VNDDxuXBvivE0w8FryRtbFX1qUU/bUbjM6uvsEhk5e2JD7tTOKcghKNwXfYGfJvSZbptI9C/Vd5DBLS8CuwWSe0CUuIM67ZqtCoK6qVBs0B+NwVLVJXGx7Dlq5eU9beToG6f5NYC/SDLZXj8AHRfvTjyHIgJMHQOvgiwyf6sUx6bu+RJCShv+uKaGbk8LUKv3fWMI+mohIiq46NfPZPqSJDIGPAni/PyC52/bgqgetKM</vt:lpwstr>
  </property>
  <property fmtid="{D5CDD505-2E9C-101B-9397-08002B2CF9AE}" pid="29" name="x1ye=32">
    <vt:lpwstr>/D3kApJaDQuZnSQwq2hmALJBp7naVwkIDTKsRP8LqMpU3GVBlP68JKYsexYEQBSrcTt5poCLfgLD0R1dwV8bi8J3S8fkoO0nLe+vZnuzPsiPzJfKs/8oT02HnUqKp51/YPnI6fjZnxa6yGsPrvFbU29NxFX/fRJfCI0QMB9FZpV7tygkllktAhZ1POU+Aj/X1uMqOa/slF0l4q7SKmy1I5YJQiPUjU3EFAb7hPaZ9SwuBn3FpTocDvr6kXVPZde</vt:lpwstr>
  </property>
  <property fmtid="{D5CDD505-2E9C-101B-9397-08002B2CF9AE}" pid="30" name="x1ye=33">
    <vt:lpwstr>+Vwj+5+t6BQMcQWaSYlEWbe1nXmXx18JBiSOi6kAp7rxSfQstNlYPErD0Xj8GeYOkJSaoJfrYj9NLTOKQnp7tw5ja8QM5EDNqKfMAZ9ZxzBpdYowPP+XLZRN5LAY2ZCAv1mP3xMLrkAPKrTneCusp2vYMN4cHU1qkNU7/DPMHjdJoQA1G+LIEkltti6RSMrFB13Cl0g7tEg1L7vAw8YHUtVvRziU8Mot4BooyaKpK5kFMvZGJz6xgtJjFJFJPel</vt:lpwstr>
  </property>
  <property fmtid="{D5CDD505-2E9C-101B-9397-08002B2CF9AE}" pid="31" name="x1ye=34">
    <vt:lpwstr>OiOvlB2WkfhSIQm3rFe9LQOA4tN9ewCDPl8tCSbIIff/Dt9O9x2eQvJeRGzuXFUxTCaeEzm1nWPiBDf2z4q0YUHX4g1rXvNCM1aLnxSJEtCQo0ajNyRoXcgBq/CxkRDELO0zhwVvpGk9zyTpgMGUV3+1gjvKbEv2EoBpTO2g07JcjVcvUFMFJswAzr2+jAyhG+I/2gKVIbsVmovZoWiBwxJ33KgNOw+1kxSfvrY5iX1+0OKlj/PEUvD5BfIvrgS</vt:lpwstr>
  </property>
  <property fmtid="{D5CDD505-2E9C-101B-9397-08002B2CF9AE}" pid="32" name="x1ye=35">
    <vt:lpwstr>4hkxFpDdoHflgrpgTJJd6AAct0nArWRMFDsYpJlLCJq+DBvc50qanoOIprsuzixyVr0EHRkCXae2ToD0siDuytEKuZ6fvggltzOwrj6xb7nnHzwVy003eeWEH8NuiurKuwZGmn59bXI5XYSGARhjcsWmuVVwessqL0Oidams5dzUGEy78nXXblTt4pU8FJ420lv7OLQzvyFSFLLgXM+BlaXNVczo80Ndi0hq2Ruw4eUs5C7EnkfiM/2RSR+YAMp</vt:lpwstr>
  </property>
  <property fmtid="{D5CDD505-2E9C-101B-9397-08002B2CF9AE}" pid="33" name="x1ye=36">
    <vt:lpwstr>jAQdTlAIOCktEfXagz88SgRZ5AkgBgwJMy/VavNvackXKfvgOGGDXx/1J/IevuVYpIpphlA4qNoN7bXtWhi9Ss8NspEFhL4lRC/hxhaC6aRK6v4dT3byQI9gR7ZLPA5LzKBNlhCl9UaMLOpUg4leAJLrVGFhBhBQvUPz04/Rb0cNDBwMC1+5pYFZmIJ661iZP87xcnTZ/aZysWpM/GctllVYl3hWgTiQ4lh5rrPf5GGHwh1+mpGynwO1JG24268</vt:lpwstr>
  </property>
  <property fmtid="{D5CDD505-2E9C-101B-9397-08002B2CF9AE}" pid="34" name="x1ye=37">
    <vt:lpwstr>5f+70g0opqfua8mLN0hZ5lzAhNOZxIUCN4QN4tIfvAYXLDogcz0V7jKRAPUeIH2rxYzIlnuoXGqPhi6SsOj0wlox7ZPuZJIS0zzaBvQWmmYKzmgd8IaLpiiC6PRE5xr5vPX9vehv5dYAg/zjrmxCdvuTapVzRFQvMFCp4Til76oZ8zT/6Tk6QnobNrazod4Rznf/uVz82MTwfx7h9SrepKq5BUCcL07M+L+eXK990s8q4o3zewU2jko570tqB4f</vt:lpwstr>
  </property>
  <property fmtid="{D5CDD505-2E9C-101B-9397-08002B2CF9AE}" pid="35" name="x1ye=38">
    <vt:lpwstr>caaYhMOhfrS4xO42aO4l/fr2i9Bdeu29Po7N4STYteawhRhKkLoqsLU7/C3C4hCf1T0ER+M07YxJvl3gJDE71AA24v2I2Mh1gb4WT7Vvt87I5sTQ/UY54YyoiAm+Wein0Gzaf1DQbeRQHH0zAJ7ZpG4UwLGVfD7sRlUtSPEmWmuGqoPgO/3mKtU3o3sZ0pETopBYt7h4m8nqTtrTnXwabF3ytlbMw/eVzjbcsrBiWNYtIptPoBwbgMtd9Tzi+EO</vt:lpwstr>
  </property>
  <property fmtid="{D5CDD505-2E9C-101B-9397-08002B2CF9AE}" pid="36" name="x1ye=39">
    <vt:lpwstr>XkvK1PhoglQqxzuxOWPQSO2RiMkI7fDlxncSSExPdS9/tCUdodHzwrx03roRXdGnKDSG9ouOxJFNfqelM2Z/1mhgzJiIF09woD4T+M5X/IuJp5lPFVUGKSBJi2HjZaj52hQpZSfvz2xwYSuq+huIFdLY0KDq/mdAnlO8m0SfvE8MHFFUX4K3BFWKnTMCrP57zwOCq80Cq+rTZgNWGw0xcoW+ZXzEjwyjoZYaLz1JxLc7ikRsuR/M94e3Fhen47A</vt:lpwstr>
  </property>
  <property fmtid="{D5CDD505-2E9C-101B-9397-08002B2CF9AE}" pid="37" name="x1ye=4">
    <vt:lpwstr>InCO73SFPX2iEQosEzpzVTYz9iTqgzqI6rZ3Tj7NxLPrc4CGQb3MC/s78gLx1pHl/U/o38uQcDTZuDFpVVeLxlEJh9hmRrLmf/zlw191NWTlNjntpkpRetiKhZDi5PvhTVREudEbfs2V/1nvGkOIwjsw/qKZzfC9noPscJ4sgii2JBObtkWRRPh8YpkiwUZVFO9X9eGQ/zZsJQXMYJq2/KWRLEsLpuJi3GMlmCxxoS8m+u6hzfmAwLcPoA65AVh</vt:lpwstr>
  </property>
  <property fmtid="{D5CDD505-2E9C-101B-9397-08002B2CF9AE}" pid="38" name="x1ye=40">
    <vt:lpwstr>Rtu0hoCtNDT9Irl94Dks/ArUrQxuQ2ykqxkMnBBmL8cUdLeNXkUf//HxZWBK9I0hMxYgDHznjOHzXBiY91zPOCHG9Md6LiCJ8VQAe+j2+jQYKocLM7k1U+hZ3YX7tuIdskR50gzy9TQzsNSxTwyxSQKvvWUzrkjfE2B611bH6o5+QbhLGLlq62kZz9LyASJNrfrZYJd4EGuVMjfgLRKvQ8jVjfyMV95SdefvrnDzUQ9iYBp0eEhA+oHa0JdMs4h</vt:lpwstr>
  </property>
  <property fmtid="{D5CDD505-2E9C-101B-9397-08002B2CF9AE}" pid="39" name="x1ye=41">
    <vt:lpwstr>TrVGSQPlkgtgbZL9eEZ+HXNdlGKzWG1gq5Qq6iAJQfHEnNzoEZY4uzNQ1XYyeAJ2TfoJdN4gtNPQpnQq9fX2HlyX44Zj+7aWENW36x3m8LqFWmXgcPAAc6xZB8pDjIZ+gzrQjj16Ewoom/s5ED8bLUsQU/pX6Hog7FWxxyoNTLxyNWtO8FlFYicPGbN5OjTyr5lVq/dAU+8PmC1oo2gfLVd3eqqCmA/1b8DAQmJkQ4sDSzKgMq3yvcqHoXSXODw</vt:lpwstr>
  </property>
  <property fmtid="{D5CDD505-2E9C-101B-9397-08002B2CF9AE}" pid="40" name="x1ye=42">
    <vt:lpwstr>lwel47BK6WBp991AaVOh9kyuvYr9ELvpYn32AdAf1u1Cf+nXm+7wLcCAa78OUIYSRMBraDTiWEnfS4lsDbn84ssHaqYiqXtR4MpqBx0GH+caBZ0c7fBNqfT1j7eD1UoNJoK9mwxbZmbjc97r2LJSco5Q8qi7xsxu4XvUguk5Y+DWlcyW1eMxNCoPMZcZVx0fpjSylMiOYXJaHN0wwoIJ5tOmGxPccqLKnaA8FgoJfXw6c5G6ia7kksAKDCnn+9s</vt:lpwstr>
  </property>
  <property fmtid="{D5CDD505-2E9C-101B-9397-08002B2CF9AE}" pid="41" name="x1ye=43">
    <vt:lpwstr>hpFe0tF++nz4yiKk1WSgrm3hJIhu7rLzwsIKxp7++vLETOlySg9AOD3urTNj2v5BuI92JK98+x7pcAIw6g8XYp4WE/nwOp9P1IkdoQNUN60fa4Kxu+LnPoJHaEkmQEtJQl5zwwnqQ5EteSW6BXJ4ohU36wZoLL98X578hXzH86ClSa1jKeDd9JgmF3mciApdSj/IMCCeK/f5OYYflG663ZOMYO4griX5hAbs5FRVN818z7s7Uwf43ytJrSVhBbf</vt:lpwstr>
  </property>
  <property fmtid="{D5CDD505-2E9C-101B-9397-08002B2CF9AE}" pid="42" name="x1ye=44">
    <vt:lpwstr>osjE3DNtRMG7RlCWLXZa7t2EEGL6vLsfgpgeoGiiHfp9x8D/glOa/zwtaEd97EWov/SPRN3kRMjBjW+mzPsIOmD84oT056VI75mb8fOpPK6Pabn9jPtPoxXqhNobvPYOCuBFX3CzSk+tBC3yA8ct0imEQ3FJDn1yMCg+//+6bmwjcOEL8gw/vsDiSNQP5SdUTkFpkV1Nb7BizQ8Jr6TmBZKS3fAuiMXI/bE5rNW/j92HydbzPMc+ysBvYn1uKbh</vt:lpwstr>
  </property>
  <property fmtid="{D5CDD505-2E9C-101B-9397-08002B2CF9AE}" pid="43" name="x1ye=45">
    <vt:lpwstr>uWyEb3bM+DeK4DqjtbSRAVUTB97LTZUgJ2X+M9jS8c/5j1/POUEKF7V2gi3ImxJMKV7UtfSSQmkA657QbjaA1fODZ41Zyzg4wMz788+wyNzGf3HcW1DfitbaOI7nGo1pYxdRvK6pqeuuyWmAF7FhWgPs+Vb19Xejp86+5DzUgBJeiQY6DYTmUmWvPIeBPxNygjWw6Xr3INJtpMQ+p/nEo3J5vaOOnLZLfn5Z5B3msnonM9lPxh5uV4bAx59F8fL</vt:lpwstr>
  </property>
  <property fmtid="{D5CDD505-2E9C-101B-9397-08002B2CF9AE}" pid="44" name="x1ye=46">
    <vt:lpwstr>Jk8nwbzpTLnEXJUi4pBbetJfpT1cginD0+Y5RUseytfHKJ7OEH+5DwDsbvTVe+91txy3P0RtKKCwg31XzzHhvb/SFtfrxHUYyCL/xrN/wpQHK8Z0iOEQ/K0QMB3BuufCYlcsijdzZUIl/HvgvoTl6FGTZZ63Z0OdfqKQM9N17DS7/NpycvkSIJAWjZuoJIbrBPEQ/CIUD676rlWLrThRdjKrJGg9qjLJt55dVhOyBZ7vvh6MJeltJyUm8/wLePN</vt:lpwstr>
  </property>
  <property fmtid="{D5CDD505-2E9C-101B-9397-08002B2CF9AE}" pid="45" name="x1ye=47">
    <vt:lpwstr>p13bnfXQyHPbLyLK0rUB0R1CKX4HfoZvYgTyz6Ft1hszjkgPlzwwVxKxH8wGJQtv6ANfqpf1LpAjzSw/BoC5zEiiszywtai6dsHabFPLyuAW5Pugr7MmSUTbV+M1GGm7OjMbWvaJ+JXA+kYQaMzbIM6R1eD97dhyCqvXmoj+AdaBYYN54erY/ybD/VqmTog+cfuBoEp6pPhXQmw8snPZz0bPSSK+Lae8IauPzTI1mPY8CgXVshent8a5EG0KNMP</vt:lpwstr>
  </property>
  <property fmtid="{D5CDD505-2E9C-101B-9397-08002B2CF9AE}" pid="46" name="x1ye=48">
    <vt:lpwstr>ewUCKlMLJSvV5sndJNW3y8nbcd1vJyW73J81ZbM5BxtGC6oRN7RSOxvjKGnIt/DDNv8xdefgi7ggkqgrD81vROzC5Qwo+A3JQN039xK9MkN2qM8VnzULZ9OAK1z54BC3d4OH66Lv6qAYeHbZyGEHwgaHMZflS3mdykr9vVbB97T8pksayvaACGMeG8ePThwPSsit6ublcgSYfi+IUGYHvYBZclBqARit8t/M+sVVbMGTPbpziJ1ztMyUFU5OE65</vt:lpwstr>
  </property>
  <property fmtid="{D5CDD505-2E9C-101B-9397-08002B2CF9AE}" pid="47" name="x1ye=49">
    <vt:lpwstr>9pswN3rgE9FnPkEEvKRaR7A44AILUlFYCkaGS4Xvz8ggGP+vXTkwIYPJE7qBL9sU6cBtzkphbyKvFKlYiCUzBSUFC7PwAiS04ZbNjDsBTrYWZQfGCktoeiaeBn4+cBz4Q6bD7IPQoJVqf+2M7KIgKwce6aynSvzhXczeeQ8L2/z8RyR5FQu/ru0QLJCtFxywinwtr++6ltFsC2ca5XjjlnREOc4Zdt+SJG4+TKhV1sAXAJckeQHZlwpNLqQW7wb</vt:lpwstr>
  </property>
  <property fmtid="{D5CDD505-2E9C-101B-9397-08002B2CF9AE}" pid="48" name="x1ye=5">
    <vt:lpwstr>k2P5+sTCCs6/7XJmml9dX5Lrp7zrlH6NltdVLeIJ4NHbdWiR/c/es5ASWyUGGGU3vDkU/uLDsR6yQmUPFJrd/cvkj73wkbd2QlqtOWyJpB/ql2ZXaqLB+ZbiwxYJ+iEExTcokJBlWmguPwlD3W3tN/AnZz/InhHDlPthnat8j6V438trxIYsJbdLb8t2kLYOlYr59ClJ29OaqDT7VKaDhyK/inNZHMP6UP40KONCpEKvW+/pd5w0n2bbOM0o5a/</vt:lpwstr>
  </property>
  <property fmtid="{D5CDD505-2E9C-101B-9397-08002B2CF9AE}" pid="49" name="x1ye=50">
    <vt:lpwstr>sfl44H47zs0NCd7ddlLUQ1yzxHsWIqmiKEBQjyukhL43NIKyTnGTHQL5dhCbreBQg4oIR0RZ4pMYdmDlJigtyg3l7JiR0bkk04Wt1hGmIBqSK/o/LhGUsDxkvCIQvMI1OqKYEbTIOMrRqf/58xYYOtwLx4oMhAe5z7NfGdV3dP8VDdaMpRzPxZh4Gp1Hjw1pB3EIKIeGsXb/LXMUXjN9x0kjrPo9AHEvYTdCwo2eK1oWjA8/AHZSK5xvWT7JFm4</vt:lpwstr>
  </property>
  <property fmtid="{D5CDD505-2E9C-101B-9397-08002B2CF9AE}" pid="50" name="x1ye=51">
    <vt:lpwstr>DfH/CxE3IKaQf2OWPF75rppw/zyz8/3AbcVBMkkUiUnVDguSmJGu3D40nsti7+Sz/WPYC0UcoYulp4tzpo+t7SDlfoKtNxIe5ZolWp4ifTcGswOCBZ3TnJsgdEKVgLymLyMCphv5uyARQciMNIcgFZeOiIZuKE9sVhUVyL+zeuVEhR348C6StzrwTLPrFP6JYalYVLcC+8J8tYRmQGVAvrAOgDFSGNxTaY0+7OnILxlX9bnVOfmPvzlx34tDV0F</vt:lpwstr>
  </property>
  <property fmtid="{D5CDD505-2E9C-101B-9397-08002B2CF9AE}" pid="51" name="x1ye=52">
    <vt:lpwstr>mzNVNOCTp8ujaGxJGEc1vdMwIwhjAZhZmlcLhTke97e2iBoK2IPZMcJabkmahPgHM2pwL1VXSWhZzsxvghrNMqQaIhZhiC+MbA6VLcx+TLJafUczXKp2KJnVvCywwlgaj9gMViwCem5IV1LtI04ULMivZNEu9eUxLc6GYS1PbP+E3K06J/vtIVF+Cd1y0dZ1O2LNstRB8/ekjMVRUjvS8jxvwwB9u1jIf+rfKsi4OskJ51h9Y4J515RTX62uQAw</vt:lpwstr>
  </property>
  <property fmtid="{D5CDD505-2E9C-101B-9397-08002B2CF9AE}" pid="52" name="x1ye=53">
    <vt:lpwstr>gwuR3iAyyIMEoHws/dpFrLsSUWg+p0yk4BXzUr1/ti4AWtg/QpVlA5Bcw+Fxl3DlJomPrs4O/IDspugdOW6VlrzwiwYAwUuTaYpWtlPuDaNhbG597d5wDiYfePlzqDloij6EbpHAJUZMFAQUGK3Q3WSrDFN5plmsFt6rwATE/MNkfeYNDjKWvw+7O6aAt7mJOUu7c9onO6Y07mPygOa4Fs4IeGlbe5JJtWv0NpH3wZiBi6pAUx+f6XenuTAERxe</vt:lpwstr>
  </property>
  <property fmtid="{D5CDD505-2E9C-101B-9397-08002B2CF9AE}" pid="53" name="x1ye=54">
    <vt:lpwstr>sEPefc0IG7K42RVumv25MNVyzmej7sily4J74yEjMr0slymK6fMXIcjQ2ydhuhZvp/yjLWrq8QAXLKsvUZpeLck18Q1suLumURuUtbdZHmuwl7nKwaiR1VDceHeSbot6sA18x6BI3oytnVM5z7pb6S2+JC2GwyW13c4Gr7HaHJTTdTsLaEjXaZLAj6Gq3lPtznxOUbk0Xsl6CDFGVOBImGZPD7Wst+AEy4st8dQOWu0vGBCkk8QIhD3NsP5UnEb</vt:lpwstr>
  </property>
  <property fmtid="{D5CDD505-2E9C-101B-9397-08002B2CF9AE}" pid="54" name="x1ye=55">
    <vt:lpwstr>hVaZme9eernyAdbw2wyfWViXQdmkHTSdh7cqpnZHjb8bp+G+3rU63xteW18crfWSN80YywZfHc4pTbhnCAQ/eAu5IoIk0US5u5DybF3i6BFY9ZE1hz1Isno7AIf402u+beX5ategs4DU0SgkaMtDxhLzpd+igGFUew8nfn3wIjl/fQ9Rpj6+8zLt6wDcIBRKU7sN0+Pu1ZNBsTrsrI0sPf9UpLbQRgfblF7hQ1oAqpK8tjpLVM2jdm3nx456x7K</vt:lpwstr>
  </property>
  <property fmtid="{D5CDD505-2E9C-101B-9397-08002B2CF9AE}" pid="55" name="x1ye=56">
    <vt:lpwstr>dJ7kiJ1O9KolNCa5b5JCriGREJRMwAx8jiv72Lwv5BDOaE/lzmiQ9MaDr1c5yAQDqVtfFz58gzGqsg+V5y0pG5ll8gQHAur1ilbud5zfYWl1KLpNNeMsKWh4d3GwAc6vBa3CEDPn9KadVt22TNWffAijQCtfhf3pQoqIgj1u9Cl6j2nOb2LNFwTOUsXLdo650VbEzTcRsyJ4iuZoQ1NkOZU73+8B+Ac9vwAEE0DW0HdaJ3cxbJHJPRCXstuYEqN</vt:lpwstr>
  </property>
  <property fmtid="{D5CDD505-2E9C-101B-9397-08002B2CF9AE}" pid="56" name="x1ye=57">
    <vt:lpwstr>lAGXk7Mcs8UTI08ySED7rq7+F62VnZAn9mrjDsY8SUKCQb3ChkzXxCYDMiXFmlceTysIEmS3/1ETWu+0rM/Xw5L+aAJsRuBUL0yWzN5Cl3W3u7kKi2w1Eeu/TcAPFEPYN6a7O60NRg4Ews9BxerAUVMscdSjct3Pn126d2m1C6bPC/nxgs5mH5lP6ovHlCmvXOGQfaMmJLFd78uO2o1RVvF50fngRTJpSfITXP0ybemAxhWLMfgj3Kk3LVMw8Ox</vt:lpwstr>
  </property>
  <property fmtid="{D5CDD505-2E9C-101B-9397-08002B2CF9AE}" pid="57" name="x1ye=58">
    <vt:lpwstr>zZRdBK7ffTyJnkyGa0gOEwfSs4d5B7HtyN491K9cZhhuvfMDzesEMlrl3pJoUoZXpmywsGA5irIVAN1lU6O5jc4jJOUdu/egzUkwZPzo4z2gTgtY7TXLLkjqmFfIoTUyuL9IVAogrEr4AVIwMX00TuX/VGAXiK0HS7AWWzi2wB7GdLuVmzn0sOd9xp1MlzVZoMt5kmE/FQLOdUW7jeqstcKADkvCe1/Xl4cs8NTgjne2VJVhfj3rJ6ApMMVfJtw</vt:lpwstr>
  </property>
  <property fmtid="{D5CDD505-2E9C-101B-9397-08002B2CF9AE}" pid="58" name="x1ye=59">
    <vt:lpwstr>MFnVlSUVunHzEEsJ9lp7PsdgKsh0f2sRQOug0vsWfy3Mm4PXc+lCndLtUTlWrTK1dnpVeKCj2Ry0btkMf0axpP1HO1BsegSUbvZJtYXIVCMtse64HZqRarVL+/YRYg0O53ezyVveejX0lUSzYoeKLFo5cyHjGQcE1r6d7YglQVlL02a1MwAgdlTaUGolBkrg60LQH52W+IecfB86fHforEIacnm6adIhgKYyuuZhsSP8EuY2i2Tmem4geBA9CEG</vt:lpwstr>
  </property>
  <property fmtid="{D5CDD505-2E9C-101B-9397-08002B2CF9AE}" pid="59" name="x1ye=6">
    <vt:lpwstr>xeEW5Ux9azN29RWk84iqtzYmz4t2m3HkLkeuW7K/pjz2ZziwPkQBLcW4u2SDzYYLNrqrYewC2yOE77ylXc6s0zTUiCjyKhxCFA4AymC/aiGClLgeSkyCGPpBWdcUR+fiqj9xs9PW0ymHZjmu6gDlE9tBpEGN6cQnjITc7cMtxO/24LlEp3E7pcqONbxDH2xoPUWhEImqISuX8D5/CvS2WJuS7yJkdUWfvwEk9aGiI9ZgTEGGMqjxIOwAQRUSNsy</vt:lpwstr>
  </property>
  <property fmtid="{D5CDD505-2E9C-101B-9397-08002B2CF9AE}" pid="60" name="x1ye=60">
    <vt:lpwstr>IOXGjNvIxCaNfTFZHQN9x1j2jOyWfBsMhJjmn8gL2a67wrVV8O+n8ZlkvlJ518x9es/W40PFqLzOdVL4REagr+GUDVXat/xwsiryOFHHPM1VMdn6vAEcSVWwLff/PClJJae/TvgMkIYZuqsmEz9ICn+p4SUJzItcEjBRviyzoFhIP6FSd/hccxEA9VW+7MJKS1rU22pnA28Ks/f/5i5rleCyOAz6wMcMq8ZO+wFVx9hbToClwPba8LGnE28MP6m</vt:lpwstr>
  </property>
  <property fmtid="{D5CDD505-2E9C-101B-9397-08002B2CF9AE}" pid="61" name="x1ye=61">
    <vt:lpwstr>xRklW2k1NzY0IPuEF1i6RNl9toPrNwQkpYYww3eJKj0lC+d1UQcssaPIctzMoZemjgJSJbWiL+/9OxrJMmVleWeoxFMfyYzgzlumHIid2itHbElx3KgD+1B0p6I8CpJD1jL/8CctvF7x1UaQWEf8u3SoklXI8ppLwl+U9VcG9Rga8A9x+oltzJLYyA8Z5gVlsdldVJ2uzd4S9EZrCzqTCM4teXm3ydEA+KFBcY4TFQ1ZR8CZAnXjyImIcqjlYTs</vt:lpwstr>
  </property>
  <property fmtid="{D5CDD505-2E9C-101B-9397-08002B2CF9AE}" pid="62" name="x1ye=62">
    <vt:lpwstr>A6FUqvQ98znUNQzmTqmtZ846KTRRFTrr37+tplVM7jRRq7u3bYK5Hr6FRVEVUBBN7sWfeTpy60guaYqPHt8iTlD2euXTYqRaHLtiyDWeucOMYRTHJk4ikFllUM5+JJ/QhtJ1otTfXmHXu6tC+JjKI6c4pRYxklY8JPMUgyVeHXSN6XIxeaLdTFEKwm55L/9Pl8vH4yi4EcWXo0HnIXSm7P4Aac31g/f7Vz+OnvufZSiYw6HaBDuYNmOiQbgLy08</vt:lpwstr>
  </property>
  <property fmtid="{D5CDD505-2E9C-101B-9397-08002B2CF9AE}" pid="63" name="x1ye=63">
    <vt:lpwstr>avxFc2Ye924jRP9A7wa4LDVzColN1B0jwf3MDMlHtvGXKHzHe3s+50Y0/wihqRinjcTFHuxz/mZ16oDcgMI7JN5bf3tMYEX1CSxbBOxznaKlJjkVcme3jVYXA2sWPUT8FiAhTgvsjLscIYp83Ci1Q4MC2MwtCKf5Q1s3zSMcbmg+akaQkhI07ClyjDghO8qXC4pzSjOXSGJZAPNCv/v3uHMkQEGW5G/rDe4/7ddO1dooaxIlgi3IJ9kdDLxIDkl</vt:lpwstr>
  </property>
  <property fmtid="{D5CDD505-2E9C-101B-9397-08002B2CF9AE}" pid="64" name="x1ye=64">
    <vt:lpwstr>Pb5CVWBmMwaNRcP07LzirjsJQ/wBZB8PYiF8wVXaxuuj36E0oOgAKc2z+Po0zZbKhBkD7iYo8iyEMD1JMt57D6bXYq3yJfS3sl22Uz/4ZePad5gKr1lPR/hS9WAbOBb70J6Fb2lZp8B0zdpMNPZleLzrddEVD6HZk/YWyp9+XF2ga2eAiUSjuzkOBPd/WbxcGpsDQxZNkkO6Juxu82t1cHjB1YbVa8f0iFZ8KWNWEkd0p/OuulGIdlOH41AWAnr</vt:lpwstr>
  </property>
  <property fmtid="{D5CDD505-2E9C-101B-9397-08002B2CF9AE}" pid="65" name="x1ye=65">
    <vt:lpwstr>nasyy1dZRP93sbVsPGfaY/XheqqC0Koa+x9VKRqekTmEFMSVEGCiXHaOJDH0B8bicunInz2aRqPhhWdtLgQV8QM9Wa+k2+Aqj+wMbiRhNnPohnZ9UK7OKGl8TriCl7aAQBXp9zGmljT3FyLw4HwfIU1fAYutWhF7TUL+E4pFRakbMna08i7mp26P9NfjK12SyHrAd0SdgbY9eVTEXctdLvfYVI7l/XKBozwkvEw6i69O2ccB4gl0cte+4N+eUPH</vt:lpwstr>
  </property>
  <property fmtid="{D5CDD505-2E9C-101B-9397-08002B2CF9AE}" pid="66" name="x1ye=66">
    <vt:lpwstr>lmaZegs03lZgcvy1FHDCBOKQKeMQh5hMXYmwVsYb4OQ7fm9Yrf3emY2m7fokJjZMdhKHWbgDsGzE0l77DHam588wlyotDmd26Ewuaz9G52WF2d3blctQQRgqvXro6nNttn+/66VPsmzMr3YGWUfVj1nbjL5M0DNJOev50O1V93c8v0DhDNlNi0YFoO2QWsPxj7xXJHcsX9Q/uCoV7996TVFtfW0WrE02EX313+KjiLXFmhKIoOiAZujd+Awq1w6</vt:lpwstr>
  </property>
  <property fmtid="{D5CDD505-2E9C-101B-9397-08002B2CF9AE}" pid="67" name="x1ye=67">
    <vt:lpwstr>xXu7qP/vAEQkss++6xFAhpKqFXtUI0yGx+ua5SPdVVk/jE/aa49iTCSbkvPn6t1+f4Tc+o8avDfx7oiNJA8gIxImLBjEKueqPMZj8kcWa1IXMyfbjK+xFnf25dLXFUHWJCNSnvu1eRRmyb7e8dRAc+hok2nVRTnJwL5OtBDzt1PrNP66aFJhLOfYicz/x2fDN5+92Vs1ERvvePrVFxQnNL3CZLQRI2tVLX0EMUCJ/swfdGobNPYzLT/vPyDMcvt</vt:lpwstr>
  </property>
  <property fmtid="{D5CDD505-2E9C-101B-9397-08002B2CF9AE}" pid="68" name="x1ye=68">
    <vt:lpwstr>5885SAZeWbu9qnHJBO+UCO+9kRHPGr/7Udj3baXxhO+Cz/cyv+U1jgxi+jTSOYqqrN0n4PThmHCPcOrRLc5ipXZxtC1ygvDiSKTCxn53q70Okt/7q5hVsmXNa5mEfh8bv/EJkiFYcn7zAdzfiLe/kgg8xHW/QEqwHgOFxKXh8aSFmyrAH/hKRAX4yGJ9eORX4yAS94AJKOIcb2FqUiylHWrrGpKwJLnx4O9DKm9vYglxheW3Nhc2oxKLrZZhSF4</vt:lpwstr>
  </property>
  <property fmtid="{D5CDD505-2E9C-101B-9397-08002B2CF9AE}" pid="69" name="x1ye=69">
    <vt:lpwstr>ymCsKzuquP/HAikQ1CtRw9WlAvezZUkxPVbkACpgO5tL1XWYoHZ6zX+peso44mlGf3cOAOj5r8RTvTFb0lPHlE/OUNjgfyGAcP7HhBTy1yIoWwueOQRD5Gn150w5FFy9irs9FNQc8oeDpODXdjGYkf14TZ5BIe+oK1ANTH9GLEy79H+H61QQ0EXR48/fx2NtIqU02cmtLQc3vC5rkurWBqXaIuOFJa1YD+uX7rZfC9Loo0VLsER5VVIlNnR39y6</vt:lpwstr>
  </property>
  <property fmtid="{D5CDD505-2E9C-101B-9397-08002B2CF9AE}" pid="70" name="x1ye=7">
    <vt:lpwstr>IWgx0TllvvbWoeCtPyh22K64bpOLSwZNv0HSxabzcgJT7nPnLzJMFkRNe3lhBos57p/G3joj5BvGsJRm5+tQRFJXUJg2zAEIxCPbTl1sIRZM7J2JFTkvIIWqHWV8IUh32sUt7EjvwJnqW9c8jVsWubzdBwNzSlRhRJw2p1Pr/f2dK1Ruj/k8f0e5Yzkk6troFiPUiF8UgASOnxqo6NwHgR1EA5Ssn4mxrm+3hJAoGQb6eRrb+oxTe9GmzAC4cpl</vt:lpwstr>
  </property>
  <property fmtid="{D5CDD505-2E9C-101B-9397-08002B2CF9AE}" pid="71" name="x1ye=70">
    <vt:lpwstr>FkFND5tRy1bf7KXuauBbICPeh0+V3oHTyaIVWv2Oq/WrGX3tfcXRlC3ZlkazYAloqr5Zs3lQr5ANQjhGMWD3aD8g6MQPNl+WwF5WTqJ93k57nWWMiqyNpTfsMj9gzSm+7TB2dKW/Njvth5tyXIhZMAPj+JQYcmzsBf5BNJHN7KQDTgf6/oAIM6IeCV/yL7HR+9DpG5/kp8ChwghQdd/WAxGmAGFFsu5WHYbEobJ+QiOJPahceBMokIql5eHZAS/</vt:lpwstr>
  </property>
  <property fmtid="{D5CDD505-2E9C-101B-9397-08002B2CF9AE}" pid="72" name="x1ye=71">
    <vt:lpwstr>kFHIYM7CDrubfnyjKSQ1EqIF2XmOaDqidef267iRon0ewDV3ZDydgfZsf9Z7OqrEWvz8/ZyOczQpPnUJLFYKd7H0Cee1Qw8QbRnJut6z4IC8yFFcktqMNxsG9E6J+0yJhRavrxxBkCU+kVvaazxXqWlizhUe0/gATgBrG27rtnAV5nPUx8hjqkAOqMN2j22lvreuJChag5HspJ5KfX9apReUHS3rQbrQZYyZQ5YTO8CA1M4D1ZP/vtGYRx7J18A</vt:lpwstr>
  </property>
  <property fmtid="{D5CDD505-2E9C-101B-9397-08002B2CF9AE}" pid="73" name="x1ye=72">
    <vt:lpwstr>sIV2ZPOg/rK+BE1u4t46M0s3qzbliuwnFoSzHSnSZ50fcrO6xA4kfNO7A2DyxElOrZUD5YdaNz02D7wV2O+8EUC/5t97xxDAUybo2yIhfk6Noq1DcSUO5axo6iRCXXl7eD2X+7XtI2Hm+OHjeePDQw1mtNG/ho0NR/tjitl8rE8cl3At9BjDLgHcfNyeOPe0fWIlQG/8dVl4uECaxSs6Pnp0gNXyZey1xMjTLcbXyVmSVJhyjSrwhscAj37Q8Yo</vt:lpwstr>
  </property>
  <property fmtid="{D5CDD505-2E9C-101B-9397-08002B2CF9AE}" pid="74" name="x1ye=73">
    <vt:lpwstr>x0QE9/eq66PC0xsTGnHg79XU9HiN+11UFlkB9SvunalB+SdcN1Mx28EnUsE20rXiUT3b/LN/PlBzTBRD5A54ogu6qk+haObrFJD6IOJdNo3SP2jYu5c6vg3w+GE1zYWPUhp5kzoOWhDkn5xBn+PJ94XTOGDLSrl0LmxEfinJoc5S4IfpeXVcxO+Km2SJOROr6VWIz2fk2SdlqE5YlvanEFDSsVnlJv5NUQJPxc+Ee0dj9JMv3mpOv5JYPlQODGN</vt:lpwstr>
  </property>
  <property fmtid="{D5CDD505-2E9C-101B-9397-08002B2CF9AE}" pid="75" name="x1ye=74">
    <vt:lpwstr>EJNySG89IFbRm3QAefDmi2EhOjdlU9mdAo1JvPtuzEs0CRYp6HijOQM10YTSw+xhSIeyrvFd5sxVkqQrfe+8g8Jek9WkiEbjSn5pmg0BAncwTCTQvgr7uEs6MkesCs5dqClkKP7Z/x4dt9Ig4Zt1G8+uCVOpS+eLmWZRgJSyPTEnWjemZ1VUj4DryzgNOoGbvYlspenjoBqSWALl8p4JYgKQmzaAhH5p/Nz4zx7yhUW1M7bep5l7isRxHZ2DN2L</vt:lpwstr>
  </property>
  <property fmtid="{D5CDD505-2E9C-101B-9397-08002B2CF9AE}" pid="76" name="x1ye=75">
    <vt:lpwstr>RWqOyjDqd8RPcWaBa+rE88q5wY1JqRrlWn2VIjxqcITET7Zi/2IOdPxbF8a0nxdERkNioNFkbR5KYHDnugKy2DRDqZ9FRtq05uSmUbjngEW3mexlnV0y/mHiLUeC6X+i8mqWcj9UiEKLYerXtK4eenHJ31duewo/m40WL09hZPW82ibXLbQQEzWu4EnWEfUXEDEIxpy1lKDcMEGqQmo7fwWFtkVQyLbcPkq/wR+C8NV7k46i1o1ninvci3rsDxP</vt:lpwstr>
  </property>
  <property fmtid="{D5CDD505-2E9C-101B-9397-08002B2CF9AE}" pid="77" name="x1ye=76">
    <vt:lpwstr>4PF1vZHA85fDVJYA90i970tNXfPMCRYDzY6GGnvGVlZLhdQTYiaXKmLjE4mPTcNEa+7Paz5fPueMMsR+nQ4Vn3FoJfjZ2NxZXdbUZff+araMaaxqy419A/PmgdPpaPfBRxm0gNSIfzbYVn0QWkKplYB7HeYhQOMO9EGSRBtV/YDM2Vnph8nIi+RiligC8Rqi44Qh9Odk8aK1GLgD9AhUWPaJdWLFSF9mPWL4jdD3hfk7rAmPqlW6MudgfQjaDP1</vt:lpwstr>
  </property>
  <property fmtid="{D5CDD505-2E9C-101B-9397-08002B2CF9AE}" pid="78" name="x1ye=77">
    <vt:lpwstr>U/zzogo8/mxGnxv9ikMYKwYSCOR2EKMgUsGlk/PW6QUCaml8fwImbq4YoSX51YlwdrsV+CfJTMrLdNYJ7NRYlrT2+Rl7ItoLFk21KOvRsdX0xvwaSh3Lg6wEje9zOpLDOQ0kPgRoqNrrkIL9sINB7ZzKIgG7L6BrKHCam3KVZWOzG6DKAn4m023MoVEalZYmMR9H0+WRM2l3DJmN14MC1p/4euO7rO8xsWbFKWEaDcCg0e/xZ4eWIZm5DlUMiU3</vt:lpwstr>
  </property>
  <property fmtid="{D5CDD505-2E9C-101B-9397-08002B2CF9AE}" pid="79" name="x1ye=78">
    <vt:lpwstr>0nOTWV7ISjnv3sNOKLscTybsJOz5YmtxIVe135iI9Y3QsKfmPypa0+fY6upjaa3s+0BMDaQGBytEoxiF1mklJ1P85vp54l3EfICNme4wCCnPD8ie7fmpmW96zP+LXU5eN5VKwXPIc8+0ZOq6aSYqQ1QXJ70a0I+taRfTf2L8MUqwbNjYij6R3cKjSGynPqR+INw2B7XfKkW5g/zYOXSw5Els7W0YyX0IDaYkETgObFD/N8P+uqGI+rdfhXFnphx</vt:lpwstr>
  </property>
  <property fmtid="{D5CDD505-2E9C-101B-9397-08002B2CF9AE}" pid="80" name="x1ye=79">
    <vt:lpwstr>Uz965hAAh4YT/kXWNY20o/IsqhSE8d+Xwnx9NAscEeKejqKS2zZinKEJeH9ZBurcKIu+I0R4bFAPoHaSfRN6sZ+pBaOAUJe84dD2/ONQ4dvjSxzCYsArh0emK76y6SDGBElKl5ihcRA7GWaCyZW4ZQmG0JR6tGPLYTdv4RmR88amSV0KQqfB8sEPWfav+J0IpaBWCJqcY6YDchAspzNE5bTu5DpXp8He0X32aciACm120y1LJI8sZlQT/AWrFA5</vt:lpwstr>
  </property>
  <property fmtid="{D5CDD505-2E9C-101B-9397-08002B2CF9AE}" pid="81" name="x1ye=8">
    <vt:lpwstr>uI4j9lBqiqdQoMgMzbRlJk0ALcj5qdP4O/r8hQr1CH8N5pnXKtNj8v6K2cfeIc5M0IMm+QBdsB5V7qkZrCdpHo54UOCZTEpui4F5GsDyYTnuzt2ec6vBWRh5yuD2gsg3QF0g7DL79Ub3eUx76kH6t3Byy73n7IFnbK0+spiO1i8wJ9NZG4XAHBZzL+vpJwadNdInypPbLjRHw3dY7cvbBPYTOmE8TNKJadKDVdoioImYPZDXa93wRkUCseeKs/n</vt:lpwstr>
  </property>
  <property fmtid="{D5CDD505-2E9C-101B-9397-08002B2CF9AE}" pid="82" name="x1ye=80">
    <vt:lpwstr>NGMa838qm9F9POx2EtnR0LZeg5GGQeVQrCTN5KUR0tFOOq5QwQlc7o1PHf2inzKvbtBlrYzkFbG4yElAFz1KVbHfW6sEenJkFr1DxvV0JO3aMunkL4aswsdPSbjGXF0eZLrBoh8VcIZHYFmQQMs9guhDaSlX9TD01fuABaANnpmUuXzqs5iyGXJcgUVhpEKOpZpXowCGAChH+UNh+XtTxuvYNn+PgUFfbUUaQJ+8++3zBaZ3Fe8jUVhb0jsJ/XT</vt:lpwstr>
  </property>
  <property fmtid="{D5CDD505-2E9C-101B-9397-08002B2CF9AE}" pid="83" name="x1ye=81">
    <vt:lpwstr>31Sm/G+xsxwnZ+hdECusl0kyPU/+lb6qrloYmfAJdUin01Pot736VUPMKPQ3s2Z+sGIha3pFRrhQdKlMOsKhSWJDwyZJUjfqDwP7+FEDAeSaAYxQIhJ0IdEtVr07KdxXLW4EPeKxUZwSR5cpIG6Muyj32vwTnajOJ8X0zd8pN3FJjvbdIiCBJ0OZQ7NqMZ+r4+ZPksIganwFsh78cb1jgiNpNAaAdcIzS7JJwBLey4+fm/jTkMfhO1CYPDY2lPN</vt:lpwstr>
  </property>
  <property fmtid="{D5CDD505-2E9C-101B-9397-08002B2CF9AE}" pid="84" name="x1ye=82">
    <vt:lpwstr>HRM+cnPBOTVf2wy0VJgUT7Vvvg1u4atoO+G4vrblXovW32XFgoc3PT7zQauFn8FXWa6k3uCd3+y6M9MqF0lLj2SlqyH7lLLNKkbCC0PW6uhl/j4BoTZOyaG+bTp/kp7vcTMWVp9n9s75qv6yVsQF/2vj7GNEc0+4Bh8Kvvqn0+gLS9kyixggOWDr+yl7sIi0O28ZM6X6rHR/bGdCrjwb7vdx8XoxjIQbhzywb8tXLHp3MwVcdnvcvdfzNwftaIK</vt:lpwstr>
  </property>
  <property fmtid="{D5CDD505-2E9C-101B-9397-08002B2CF9AE}" pid="85" name="x1ye=83">
    <vt:lpwstr>KW8T74jja8KOKbQinzYmBjULMB70XsNA5HjynRGLLgYVOi5dCPiD2uX1dmJW2zHPzXDE0mElEMEohaONQJ2mAgo32SDxaHZwo0G5OU1MVUNyWiqp26gxyMX4R7cCyRxz/LCL3Gv7EaXZFkm9q6dHTFNPSOEWXzaT9pPGb5pyFDi9VTpdeF+LXoeXmZBUfct4SkBWVBjEtrh45V69UDoUik/QjPYXXsAj9+LT522CXuPC8v0TfJ79c8Vrd0I6uuG</vt:lpwstr>
  </property>
  <property fmtid="{D5CDD505-2E9C-101B-9397-08002B2CF9AE}" pid="86" name="x1ye=84">
    <vt:lpwstr>ouy05E9OmXBKtHVhQxqgu950pQT49aYKMlASHKUyKLhuQME1vT9CqJGCWAUDL8kRZbX9U/GwC0UkM4UWRb9ex0udVCsXjfw2/NcToTAmEMoueYmsTs0UJTfc3LpkOhyIlSGoYA7x+vOtkxh1V6oCMYoUBgU7Ie/KmsLIxmhXNVVubQY5aiSwSltqcEBeyO+S8L8Wt409vRpjeysPRny3uPLWezWM4zisFkpnMQX+hvu2KWvm3sXlxxjfDx6IX/a</vt:lpwstr>
  </property>
  <property fmtid="{D5CDD505-2E9C-101B-9397-08002B2CF9AE}" pid="87" name="x1ye=85">
    <vt:lpwstr>0lQ9VxU8OlsB3DUp8OZZTrU6VwKPM1FyyMEe1LiWFu/zvXmjesejipzG7vEM/Qfx20yO+MHi21/EBJuz5GtrFz37FR4xI6zZxpxR/vke/iKiGoBh8IRl67VyJxGz+xEOfRp/CMsyc1E2GlE5G38vs0H79W+d3IdTbbbHRjFLbZMfy7xX8j0bBKai0kvY5gfs1w0kBUrunAa4VtdGCGYl1R38C3JmW/TNi22TIXnF5Nt8dmhAv8xHFtbXTieiNzm</vt:lpwstr>
  </property>
  <property fmtid="{D5CDD505-2E9C-101B-9397-08002B2CF9AE}" pid="88" name="x1ye=86">
    <vt:lpwstr>+I6e2b5rRzBudTRMCVQr9VoqEKSPxASMdwMPd3+w2+n+IRNr20DnwTKIi5zsgYzhMsTTH3b4ZN4ED5f//JzH4XQ/x+1P5dQVF/9OR5Chgca6lBMYzr4q4UqmAaFtDJbG9HBAVQrKnUiJimZlD/+FrpCNj8U54OlsiXAGbQOVofbmKoB1po6iunsE0D+4htruDwQoBKAMkg5is9KynZbX3xng/ZphN+Tg9rihysaIc1Z+V7tKdD/Iz/oQlBZaM5T</vt:lpwstr>
  </property>
  <property fmtid="{D5CDD505-2E9C-101B-9397-08002B2CF9AE}" pid="89" name="x1ye=87">
    <vt:lpwstr>QEUfvkA+vAEeSJB8vv53c1dmJXtN+YaJf0ib2WfwJjYhaAVSLD+qui0VlQfz9hytl2m9h+aENDsln4tnt7XB2WDwfOqGSrBO1EMqbxxBQoLSAlpDk1QhpqVwzXKJb8U2EvH8SGMvY0oEI5NsYuPqLBAbKnNoylZuPOjtyFdIAzM+vVtDQw/+9Xxl/DjIHyGqs+BgOTyHIjYVozDwXFre1E3XVUn0xjodZpTeFKa8z/sK/nU09MHE0vQe8TPsTEc</vt:lpwstr>
  </property>
  <property fmtid="{D5CDD505-2E9C-101B-9397-08002B2CF9AE}" pid="90" name="x1ye=88">
    <vt:lpwstr>yYbAqfvAgsS2tyS/JVOsJzBCrukC48e6EzC1oLvRVpb00hVOjXT/VInRhIlL6OQWVn8lQy1pde4KWw5GGfBD6JkLPje2X8Hs0mEJcwUeFHPX89HWslN3LReGSb1Ew6h9Vj2V+t8V6PpmPH4GKzuxmRit7fRABBEJCFVmtS8qSNAfuFW914Lii45Gm3UPgALZBjrZXztDEPKl67VOFwG3sgGmp9LR6sdEPOo+96fk8yLOLXQ+Kcz45qj9jS07Ebn</vt:lpwstr>
  </property>
  <property fmtid="{D5CDD505-2E9C-101B-9397-08002B2CF9AE}" pid="91" name="x1ye=89">
    <vt:lpwstr>6vgKf1PnqDZ2afAeb2WiiVR3qZ/F+3Fke/La8HXApEQ16/nxZ5Hlujj/J6OKJeeUDizmotYKsPmjZbO/OTd/UNsMUEw8HsAKRG64ow/pavYTFzI3iA7nT6Bd/9mRkPqLe1dzeE8Xj3ndZPdZ8TgLDtS6GRFFBYrljK76jxWRBVPVJKnHxK8kP5EqBXn1LcE5LkDeG9bWcwLbsVUN12/yALidB283Cn4TIq9MWXU9+vgXMZ/EjPiYzz2YZOE0cyD</vt:lpwstr>
  </property>
  <property fmtid="{D5CDD505-2E9C-101B-9397-08002B2CF9AE}" pid="92" name="x1ye=9">
    <vt:lpwstr>BeSoUB0rpwXMzXOGT9h6FfYnTVd+o8IHmRG9g/+E1rJ/wgXTYNX15gNQVnnzbWB9Crcds4QwxbBifetjbwzrxjGL5SB3vFjs1EBdhKHDKmE7sCy5LWEvj0ES6qFMrUTFIpB08wAkAjjfu6JQMZRcvtyJQaEDRW8M2o6ra7Kqp1HOop8opSfAayAIFuYWPe/o2PityFZn0bVte5Nfv7lwwv8GtDgpN67DjKO8gkRvwXTiA2B+uGzl22buqoZu87v</vt:lpwstr>
  </property>
  <property fmtid="{D5CDD505-2E9C-101B-9397-08002B2CF9AE}" pid="93" name="x1ye=90">
    <vt:lpwstr>j/LBCwf+h5cSWgwVS0AEH69SwQebgK3kfvi0xmAZZYSWSiqKOwoAWVcoV1+uKsNypIKB+tOvtOru5AeaYXgNXlM+vw1LeWfn/rT4ztVre7QZOm1JhdKDEY45d6BcYNzi4eNMmLysfA31aA6AGHi0NQq8sJAOEDbtUUce1mlOI8yraHo4L7i8EP1tLMXCgnNNYPzlwSQcsCA/jXKEE45ilB8+1ikyNN55P1QeUme1Lq6OvBTlyHn6JdeztTafrXX</vt:lpwstr>
  </property>
  <property fmtid="{D5CDD505-2E9C-101B-9397-08002B2CF9AE}" pid="94" name="x1ye=91">
    <vt:lpwstr>99C0wShBM5NkS9Ca9M3AueMfj7opiZuegA4VS6HTRImVOI6s/qO/Esmp8mhzDJfL81eDh7kHpb3StPJZaAksAElK7vizygGrBi1ax4xdRo7ZcKGieVhpd9IKs3N+ODzWrccYYJUEk+K6fbpjTTpV3MFXbg79w9Cnpmpky3mUfTQK26DbLgbgcd3Nvx8HDYkRGWk1c6oDct3n/QfKBaH2SBCWKjwBxC9NAQMeWJuUJgTxgKk2elOJW0y1Je5GeHq</vt:lpwstr>
  </property>
  <property fmtid="{D5CDD505-2E9C-101B-9397-08002B2CF9AE}" pid="95" name="x1ye=92">
    <vt:lpwstr>yEmXR+D6TZYAL/UwxnKqJGFjiMWwYXWBUezgYvxmLq2C+GRfmP3ViCpvu+6uRtL4QUf+k0q3Gr7Sd6ieKghDxWAeLD+NAyGKUef0BtZYKVvHJGWW4Pfoa8oPo5qnGKBT0k1/EW1UO66MTSiTIfXmBWL7VhfX9glOGTp9L/0R8QTlD6nMJ600WRCSWMkhM7vFtlbX2ebrF3vkB7xQ3Gdqg3aBot85z3/o8rTLXvCmMVMcesTn52BJPHwN68Mu+BJ</vt:lpwstr>
  </property>
  <property fmtid="{D5CDD505-2E9C-101B-9397-08002B2CF9AE}" pid="96" name="x1ye=93">
    <vt:lpwstr>PEQhBeROvYOMIHMDEa6MFGkbM/Fbs47n/CMFha82iAhnDrgkB2G0O8Empy3XLOoA8n5VSXGMo+OIuJ8VwWonrW2mBt7X/PS/hRMSQgyoiGyv2jkmrhKsrzs2mA4H5rmHsLSiC5cJXkI5qgxJWWzjmCsKgnOsmqd5ZmWKd18kfI5W+uqK/z8rgV5hrV3SBrGOcuY4wcnTttTW5kLHXsFeq8Yv8Ln2YOv5WKN/22/lcUZpHOM3QDnrcPv9J+AfPCC</vt:lpwstr>
  </property>
  <property fmtid="{D5CDD505-2E9C-101B-9397-08002B2CF9AE}" pid="97" name="x1ye=94">
    <vt:lpwstr>g+JhUUVsIXemqgUNY7U+bnAxUNZ5T54Z3Vasdk9wa7Fwc0AZuUYnzdrVmA8TRp946X8BjfEE1dWl76BVmqPtmFfQFQU1Ovp05WU1JK28l44JaDOnptox/VeafXf5PfIVFPlP6FuPRAUmH9W5GMZ8aK4h6re+k+mNyap8WLM02SvFDnRLIReIUblUmY3vAyXpdHWlZckqZ9yHTOs+tN1UTbwgkjmlgtCl1+MherHAzT4IPLKf0VlOMEs4TzU9U4m</vt:lpwstr>
  </property>
  <property fmtid="{D5CDD505-2E9C-101B-9397-08002B2CF9AE}" pid="98" name="x1ye=95">
    <vt:lpwstr>4UktD4X57uO8OupRfOT2OHYhPN4KfWj4nbjLcFvGbutsVxIQj66dRF2Bj7Dl6dvAjEJIekj9uMaoacYx2FATKAgDFJzV3kSGr1TGjG7k31ftasuNCEengrA6jGZcYutULQzkpyFwFjGXnbtFcM3CJUjiBJbJ6BjxkSvNl+2lekeCZpM3DdZweyQonohxgypMY5h798Mb4JZIWQ6JRj4C181E0209XJFQX8+oXktvcjHMbDBbdJP33ZOqGvXr+Yv</vt:lpwstr>
  </property>
  <property fmtid="{D5CDD505-2E9C-101B-9397-08002B2CF9AE}" pid="99" name="x1ye=96">
    <vt:lpwstr>cj/ljVrTHu6yDoyuJ7B8YMP1DQAPr+kgZLoTM0TmvMF6R86CdpShf/8BNuEdpMxeAAA=</vt:lpwstr>
  </property>
</Properties>
</file>