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046"/>
        <w:gridCol w:w="1272"/>
        <w:gridCol w:w="1133"/>
        <w:gridCol w:w="1698"/>
        <w:gridCol w:w="3432"/>
        <w:gridCol w:w="1653"/>
        <w:gridCol w:w="5643"/>
      </w:tblGrid>
      <w:tr w:rsidR="001715F7" w14:paraId="4294EC8A" w14:textId="77777777" w:rsidTr="004E48F9">
        <w:trPr>
          <w:gridAfter w:val="2"/>
          <w:wAfter w:w="7296" w:type="dxa"/>
          <w:trHeight w:val="1148"/>
        </w:trPr>
        <w:tc>
          <w:tcPr>
            <w:tcW w:w="85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7A729A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CF1905">
              <w:rPr>
                <w:rFonts w:ascii="Calibri" w:eastAsia="Cambria" w:hAnsi="Calibri" w:cs="Calibri"/>
                <w:b/>
              </w:rPr>
              <w:t>14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0AAD0644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7E637B">
              <w:rPr>
                <w:rFonts w:ascii="Calibri" w:eastAsia="Cambria" w:hAnsi="Calibri" w:cs="Calibri"/>
                <w:b/>
              </w:rPr>
              <w:t>13</w:t>
            </w:r>
            <w:r w:rsidR="008B10B7">
              <w:rPr>
                <w:rFonts w:ascii="Calibri" w:eastAsia="Cambria" w:hAnsi="Calibri" w:cs="Calibri"/>
                <w:b/>
              </w:rPr>
              <w:t>934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4E48F9">
        <w:trPr>
          <w:trHeight w:val="608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515127" w:rsidRPr="00F04D6A" w14:paraId="35D6B130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50AC4BE7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49EC55F3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CC3F11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38CDF53C" w:rsidR="00515127" w:rsidRDefault="00F47109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51512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68E5" w14:textId="19E5E999" w:rsidR="00515127" w:rsidRDefault="00515127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B53375">
              <w:rPr>
                <w:rFonts w:ascii="Calibri" w:eastAsia="Cambria" w:hAnsi="Calibri" w:cs="Calibri"/>
                <w:lang w:val="en-US"/>
              </w:rPr>
              <w:t xml:space="preserve">is easy to learn and focused . </w:t>
            </w:r>
            <w:r w:rsidR="008B10B7"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A10D69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F760595" w:rsidR="00515127" w:rsidRDefault="00E75DA4" w:rsidP="00E75DA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6EF1668A" w:rsidR="00515127" w:rsidRPr="00A968B8" w:rsidRDefault="00742C0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</w:t>
            </w:r>
            <w:r w:rsidR="00F708BF">
              <w:rPr>
                <w:rFonts w:ascii="Calibri" w:hAnsi="Calibri" w:cs="Calibri"/>
                <w:color w:val="000000"/>
                <w:lang w:val="en-US"/>
              </w:rPr>
              <w:t>13934</w:t>
            </w:r>
            <w:r w:rsidR="002F089B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46A8C">
              <w:rPr>
                <w:rFonts w:ascii="Calibri" w:hAnsi="Calibri" w:cs="Calibri"/>
                <w:color w:val="000000"/>
                <w:lang w:val="en-US"/>
              </w:rPr>
              <w:t>completed</w:t>
            </w:r>
          </w:p>
          <w:p w14:paraId="6A64648A" w14:textId="77777777" w:rsidR="00515127" w:rsidRPr="00027A2F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515127" w:rsidRPr="00F04D6A" w:rsidRDefault="00515127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FF504F" w:rsidRPr="00F04D6A" w14:paraId="216EFBA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78B7" w14:textId="2049A98A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D840" w14:textId="60D522CF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AD64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6D8EBEF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241C" w14:textId="09B2AD84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42C8" w14:textId="0416EA63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010643">
              <w:rPr>
                <w:rFonts w:ascii="Calibri" w:eastAsia="Cambria" w:hAnsi="Calibri" w:cs="Calibri"/>
                <w:lang w:val="en-US"/>
              </w:rPr>
              <w:t xml:space="preserve">is a but slow but shows competence in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</w:t>
            </w:r>
            <w:r w:rsidR="00B53375">
              <w:rPr>
                <w:rFonts w:ascii="Calibri" w:eastAsia="Cambria" w:hAnsi="Calibri" w:cs="Calibri"/>
                <w:lang w:val="en-US"/>
              </w:rPr>
              <w:t xml:space="preserve"> 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A8D4" w14:textId="355C9B9D" w:rsidR="00FF504F" w:rsidRDefault="00E75DA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1392" w14:textId="1C067F4F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734ABDE6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75B35E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3A9FCF6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18DF" w14:textId="4149D9C3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Khambule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1594" w14:textId="31BC3E93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74A2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6A8C9E43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65D4" w14:textId="2A241B77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48AA" w14:textId="4AFC3D33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 w:rsidR="00010643">
              <w:rPr>
                <w:rFonts w:ascii="Calibri" w:eastAsia="Cambria" w:hAnsi="Calibri" w:cs="Calibri"/>
                <w:lang w:val="en-US"/>
              </w:rPr>
              <w:t xml:space="preserve"> is slow </w:t>
            </w:r>
            <w:r w:rsidR="00F9158A">
              <w:rPr>
                <w:rFonts w:ascii="Calibri" w:eastAsia="Cambria" w:hAnsi="Calibri" w:cs="Calibri"/>
                <w:lang w:val="en-US"/>
              </w:rPr>
              <w:t>but consistent in completing work.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010643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2A5" w14:textId="098E62BD" w:rsidR="00FF504F" w:rsidRDefault="006C41E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160C" w14:textId="6A3A29D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</w:t>
            </w:r>
            <w:r w:rsidR="00A003A8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facilitation completed. </w:t>
            </w:r>
          </w:p>
          <w:p w14:paraId="3BAE76A5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2C3953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7F4D723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709F" w14:textId="222A451F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Mathebula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54B0" w14:textId="1E327920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2700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2069E01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3CE" w14:textId="58221BD0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177B" w14:textId="267E42F7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F9158A">
              <w:rPr>
                <w:rFonts w:ascii="Calibri" w:eastAsia="Cambria" w:hAnsi="Calibri" w:cs="Calibri"/>
                <w:lang w:val="en-US"/>
              </w:rPr>
              <w:t xml:space="preserve">is </w:t>
            </w:r>
            <w:r w:rsidR="00BF6C65">
              <w:rPr>
                <w:rFonts w:ascii="Calibri" w:eastAsia="Cambria" w:hAnsi="Calibri" w:cs="Calibri"/>
                <w:lang w:val="en-US"/>
              </w:rPr>
              <w:t>attentive and shows focus and competence in her work. C</w:t>
            </w:r>
            <w:r>
              <w:rPr>
                <w:rFonts w:ascii="Calibri" w:eastAsia="Cambria" w:hAnsi="Calibri" w:cs="Calibri"/>
                <w:lang w:val="en-US"/>
              </w:rPr>
              <w:t>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F9158A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9285" w14:textId="2F30C719" w:rsidR="00FF504F" w:rsidRDefault="00E75DA4" w:rsidP="00E75DA4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41E4"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58D5" w14:textId="37D5029B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3AFEA265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82BB1B6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7DAC65D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5693" w14:textId="5E4BF844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Mokone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17C0" w14:textId="72A1151A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174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B38EC21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7D7C" w14:textId="7D059F07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F38A" w14:textId="66B1B4B8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BF6C65">
              <w:rPr>
                <w:rFonts w:ascii="Calibri" w:eastAsia="Cambria" w:hAnsi="Calibri" w:cs="Calibri"/>
                <w:lang w:val="en-US"/>
              </w:rPr>
              <w:t xml:space="preserve">is slow </w:t>
            </w:r>
            <w:r w:rsidR="004779E8">
              <w:rPr>
                <w:rFonts w:ascii="Calibri" w:eastAsia="Cambria" w:hAnsi="Calibri" w:cs="Calibri"/>
                <w:lang w:val="en-US"/>
              </w:rPr>
              <w:t xml:space="preserve">but consistent in doing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BF6C65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A16B" w14:textId="19665974" w:rsidR="00FF504F" w:rsidRDefault="003B7E9B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CD50" w14:textId="07C4ECF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47D960FC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DC946C3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154626F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263B" w14:textId="323F8879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8771" w14:textId="614F1ED7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2476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E0AC402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3EEB" w14:textId="1323832A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8E12" w14:textId="0ECB2DB5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4779E8">
              <w:rPr>
                <w:rFonts w:ascii="Calibri" w:eastAsia="Cambria" w:hAnsi="Calibri" w:cs="Calibri"/>
                <w:lang w:val="en-US"/>
              </w:rPr>
              <w:t>is slow affected by sight</w:t>
            </w:r>
            <w:r w:rsidR="00FE7741">
              <w:rPr>
                <w:rFonts w:ascii="Calibri" w:eastAsia="Cambria" w:hAnsi="Calibri" w:cs="Calibri"/>
                <w:lang w:val="en-US"/>
              </w:rPr>
              <w:t xml:space="preserve"> but shows commitment to complete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4779E8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1410" w14:textId="173AA1AC" w:rsidR="00FF504F" w:rsidRDefault="00A13529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851A" w14:textId="578CCE90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06812352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3B9AD9C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5CE13E8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F53F" w14:textId="18CD32F6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Motsoeneng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4F3F" w14:textId="09F68109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4039" w14:textId="77777777" w:rsidR="00FF504F" w:rsidRDefault="00FF504F" w:rsidP="00421F6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5D50A2A" w14:textId="48DA7634" w:rsidR="00FF504F" w:rsidRDefault="00FF504F" w:rsidP="00421F6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C4C5" w14:textId="5A4C39B1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32B0" w14:textId="4F3DFCCA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FE7741">
              <w:rPr>
                <w:rFonts w:ascii="Calibri" w:eastAsia="Cambria" w:hAnsi="Calibri" w:cs="Calibri"/>
                <w:lang w:val="en-US"/>
              </w:rPr>
              <w:t xml:space="preserve">is slow </w:t>
            </w:r>
            <w:r w:rsidR="0072786D">
              <w:rPr>
                <w:rFonts w:ascii="Calibri" w:eastAsia="Cambria" w:hAnsi="Calibri" w:cs="Calibri"/>
                <w:lang w:val="en-US"/>
              </w:rPr>
              <w:t xml:space="preserve">to understand but shows competence in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FE7741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AD0BFC3" w14:textId="7D3A8E56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81F7" w14:textId="511BCA2E" w:rsidR="00FF504F" w:rsidRDefault="00504798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B16B" w14:textId="64984A3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</w:t>
            </w:r>
          </w:p>
          <w:p w14:paraId="37872B4A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5DBD0AD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544E49" w14:paraId="09BF2A88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4505F388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D2ACE6E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5A36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99E020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04B2847F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100A180A" w:rsidR="00FF504F" w:rsidRDefault="00FF504F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 w:rsidR="006D42C6">
              <w:rPr>
                <w:rFonts w:ascii="Calibri" w:eastAsia="Cambria" w:hAnsi="Calibri" w:cs="Calibri"/>
                <w:lang w:val="en-US"/>
              </w:rPr>
              <w:t xml:space="preserve"> slow but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6D42C6">
              <w:rPr>
                <w:rFonts w:ascii="Calibri" w:eastAsia="Cambria" w:hAnsi="Calibri" w:cs="Calibri"/>
                <w:lang w:val="en-US"/>
              </w:rPr>
              <w:t xml:space="preserve">focused and shows understanding and competence in his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72786D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C89828A" w:rsidR="00FF504F" w:rsidRDefault="00294002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926B" w14:textId="6E9A96DB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</w:t>
            </w:r>
            <w:r w:rsidR="0029799A">
              <w:rPr>
                <w:rFonts w:ascii="Calibri" w:hAnsi="Calibri" w:cs="Calibri"/>
                <w:color w:val="000000"/>
                <w:lang w:val="en-US"/>
              </w:rPr>
              <w:t>139</w:t>
            </w:r>
            <w:r w:rsidR="004E5650">
              <w:rPr>
                <w:rFonts w:ascii="Calibri" w:hAnsi="Calibri" w:cs="Calibri"/>
                <w:color w:val="000000"/>
                <w:lang w:val="en-US"/>
              </w:rPr>
              <w:t>34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facilitation completed. </w:t>
            </w:r>
          </w:p>
          <w:p w14:paraId="79C1F938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4F0ECF4" w14:textId="77777777" w:rsidR="00FF504F" w:rsidRPr="00544E49" w:rsidRDefault="00FF504F" w:rsidP="003D26B2">
            <w:pPr>
              <w:contextualSpacing/>
              <w:rPr>
                <w:rFonts w:ascii="Calibri" w:hAnsi="Calibri"/>
              </w:rPr>
            </w:pPr>
          </w:p>
        </w:tc>
      </w:tr>
      <w:tr w:rsidR="00FF504F" w14:paraId="22F694B6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3433E186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5D7B6CCB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17E8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  <w:p w14:paraId="3833ADE6" w14:textId="23D70A99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4F9F51AA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F09EF18" w:rsidR="00FF504F" w:rsidRDefault="0004150B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</w:t>
            </w:r>
            <w:r w:rsidR="00FF504F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>is inquisitive and shows understanding</w:t>
            </w:r>
            <w:r w:rsidR="006D6D10"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spellStart"/>
            <w:r w:rsidR="00FF504F">
              <w:rPr>
                <w:rFonts w:ascii="Calibri" w:eastAsia="Cambria" w:hAnsi="Calibri" w:cs="Calibri"/>
                <w:lang w:val="en-US"/>
              </w:rPr>
              <w:t>ompleted</w:t>
            </w:r>
            <w:proofErr w:type="spellEnd"/>
            <w:r w:rsidR="00FF504F"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6D42C6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5806E686" w:rsidR="00FF504F" w:rsidRDefault="00A044E1" w:rsidP="00A044E1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 </w:t>
            </w:r>
            <w:r w:rsidR="00B671DE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E32" w14:textId="3064F766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3492D997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EACB708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14:paraId="08163330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57B164BA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Sello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5F1FCC28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487B6156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49950849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40A9F27F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666CB8A" w:rsidR="00FF504F" w:rsidRDefault="005B1CF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  <w:r w:rsidR="00FF504F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3CE4" w14:textId="2D6DB9A7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50D6B1CC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6CD9692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37106" w14:textId="77777777" w:rsidR="008D7F6A" w:rsidRDefault="008D7F6A">
      <w:r>
        <w:separator/>
      </w:r>
    </w:p>
  </w:endnote>
  <w:endnote w:type="continuationSeparator" w:id="0">
    <w:p w14:paraId="2DE4607A" w14:textId="77777777" w:rsidR="008D7F6A" w:rsidRDefault="008D7F6A">
      <w:r>
        <w:continuationSeparator/>
      </w:r>
    </w:p>
  </w:endnote>
  <w:endnote w:type="continuationNotice" w:id="1">
    <w:p w14:paraId="534DE23A" w14:textId="77777777" w:rsidR="008D7F6A" w:rsidRDefault="008D7F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7AAC5" w14:textId="77777777" w:rsidR="008D7F6A" w:rsidRDefault="008D7F6A">
      <w:r>
        <w:separator/>
      </w:r>
    </w:p>
  </w:footnote>
  <w:footnote w:type="continuationSeparator" w:id="0">
    <w:p w14:paraId="3F026DC4" w14:textId="77777777" w:rsidR="008D7F6A" w:rsidRDefault="008D7F6A">
      <w:r>
        <w:continuationSeparator/>
      </w:r>
    </w:p>
  </w:footnote>
  <w:footnote w:type="continuationNotice" w:id="1">
    <w:p w14:paraId="52A39408" w14:textId="77777777" w:rsidR="008D7F6A" w:rsidRDefault="008D7F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255A"/>
    <w:rsid w:val="006D42C6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1905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47109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32</cp:revision>
  <cp:lastPrinted>2022-06-14T18:22:00Z</cp:lastPrinted>
  <dcterms:created xsi:type="dcterms:W3CDTF">2024-03-14T10:48:00Z</dcterms:created>
  <dcterms:modified xsi:type="dcterms:W3CDTF">2024-03-14T11:21:00Z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