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2192F3B8" w:rsidR="007968C1" w:rsidRDefault="006B6F9C" w:rsidP="00CA4F5F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Centro </w:t>
      </w:r>
      <w:r w:rsidR="00DF1BF2">
        <w:rPr>
          <w:rFonts w:ascii="Arial" w:hAnsi="Arial" w:cs="Arial"/>
          <w:b/>
          <w:bCs/>
          <w:sz w:val="28"/>
          <w:szCs w:val="28"/>
          <w:lang w:val="es-ES"/>
        </w:rPr>
        <w:t>Un</w:t>
      </w:r>
      <w:r>
        <w:rPr>
          <w:rFonts w:ascii="Arial" w:hAnsi="Arial" w:cs="Arial"/>
          <w:b/>
          <w:bCs/>
          <w:sz w:val="28"/>
          <w:szCs w:val="28"/>
          <w:lang w:val="es-ES"/>
        </w:rPr>
        <w:t>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351CCD76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Robótica Móvil</w:t>
      </w:r>
    </w:p>
    <w:p w14:paraId="661D9D2B" w14:textId="4791B57E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9116E0">
        <w:rPr>
          <w:rFonts w:ascii="Arial" w:hAnsi="Arial" w:cs="Arial"/>
          <w:b/>
          <w:bCs/>
          <w:sz w:val="28"/>
          <w:szCs w:val="28"/>
          <w:lang w:val="es-ES"/>
        </w:rPr>
        <w:t>5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</w:t>
      </w:r>
      <w:r w:rsidR="009116E0">
        <w:rPr>
          <w:rFonts w:ascii="Arial" w:hAnsi="Arial" w:cs="Arial"/>
          <w:b/>
          <w:bCs/>
          <w:sz w:val="28"/>
          <w:szCs w:val="28"/>
          <w:lang w:val="es-ES"/>
        </w:rPr>
        <w:t>Omnidireccional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330FECE8" w:rsidR="006B6F9C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Implementa una simulación del modelo</w:t>
      </w:r>
      <w:r w:rsidR="009116E0">
        <w:rPr>
          <w:rFonts w:ascii="Arial" w:hAnsi="Arial" w:cs="Arial"/>
          <w:sz w:val="24"/>
          <w:szCs w:val="24"/>
          <w:lang w:val="es-ES"/>
        </w:rPr>
        <w:t xml:space="preserve"> omnidireccional en sus dos variantes</w:t>
      </w:r>
      <w:r w:rsidR="00540A43" w:rsidRPr="00540A43">
        <w:rPr>
          <w:rFonts w:ascii="Arial" w:hAnsi="Arial" w:cs="Arial"/>
          <w:sz w:val="24"/>
          <w:szCs w:val="24"/>
          <w:lang w:val="es-ES"/>
        </w:rPr>
        <w:t xml:space="preserve"> a lazo abierto.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1D5CC2FE" w14:textId="69FA1EAC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3 ruedas</w:t>
      </w:r>
    </w:p>
    <w:p w14:paraId="7936CC93" w14:textId="6644CDC8" w:rsidR="009116E0" w:rsidRDefault="009116E0" w:rsidP="009116E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t>X_dot</w:t>
      </w:r>
      <w:r w:rsidRPr="009116E0">
        <w:rPr>
          <w:rFonts w:ascii="Arial" w:hAnsi="Arial" w:cs="Arial"/>
          <w:b/>
          <w:bCs/>
          <w:sz w:val="24"/>
          <w:szCs w:val="24"/>
          <w:lang w:val="es-ES"/>
        </w:rPr>
        <w:t>, y</w:t>
      </w:r>
      <w:r w:rsidRPr="009116E0">
        <w:rPr>
          <w:rFonts w:ascii="Arial" w:hAnsi="Arial" w:cs="Arial"/>
          <w:b/>
          <w:bCs/>
          <w:sz w:val="24"/>
          <w:szCs w:val="24"/>
          <w:lang w:val="es-ES"/>
        </w:rPr>
        <w:t>_dot</w:t>
      </w:r>
      <w:r w:rsidRPr="009116E0">
        <w:rPr>
          <w:rFonts w:ascii="Arial" w:hAnsi="Arial" w:cs="Arial"/>
          <w:b/>
          <w:bCs/>
          <w:sz w:val="24"/>
          <w:szCs w:val="24"/>
          <w:lang w:val="es-ES"/>
        </w:rPr>
        <w:t>, θ</w:t>
      </w:r>
      <w:r w:rsidRPr="009116E0">
        <w:rPr>
          <w:rFonts w:ascii="Arial" w:hAnsi="Arial" w:cs="Arial"/>
          <w:b/>
          <w:bCs/>
          <w:sz w:val="24"/>
          <w:szCs w:val="24"/>
          <w:lang w:val="es-ES"/>
        </w:rPr>
        <w:t>_dot</w:t>
      </w:r>
      <w:r w:rsidRPr="009116E0">
        <w:rPr>
          <w:rFonts w:ascii="Arial" w:hAnsi="Arial" w:cs="Arial"/>
          <w:b/>
          <w:bCs/>
          <w:sz w:val="24"/>
          <w:szCs w:val="24"/>
          <w:lang w:val="es-ES"/>
        </w:rPr>
        <w:t xml:space="preserve"> ← 0.2,0.0,0.0 </w:t>
      </w:r>
    </w:p>
    <w:p w14:paraId="050B78D2" w14:textId="02B6152A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E569240" wp14:editId="0923711C">
            <wp:extent cx="5612130" cy="5000625"/>
            <wp:effectExtent l="0" t="0" r="7620" b="9525"/>
            <wp:docPr id="18005396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9693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F50D" w14:textId="25918D32" w:rsidR="009116E0" w:rsidRPr="009116E0" w:rsidRDefault="009116E0" w:rsidP="009116E0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539947" w14:textId="77777777" w:rsidR="009116E0" w:rsidRDefault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2E1CBD81" w14:textId="1F9EBA08" w:rsidR="009116E0" w:rsidRPr="009116E0" w:rsidRDefault="009116E0" w:rsidP="005F692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X_dot, y_dot, θ_dot ← −0.2, −0.2,0.0</w:t>
      </w:r>
      <w:r w:rsidRPr="009116E0">
        <w:rPr>
          <w:noProof/>
        </w:rPr>
        <w:t xml:space="preserve"> </w:t>
      </w:r>
    </w:p>
    <w:p w14:paraId="2C1C01D2" w14:textId="00B59B8F" w:rsid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0E59A9" wp14:editId="7BA03402">
            <wp:extent cx="5612130" cy="5000625"/>
            <wp:effectExtent l="0" t="0" r="7620" b="9525"/>
            <wp:docPr id="985678218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8218" name="Imagen 1" descr="Interfaz de usuario gráfica, 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6050" w14:textId="4B7DB927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6D56FB05" w14:textId="3134F791" w:rsidR="009116E0" w:rsidRDefault="009116E0" w:rsidP="005F692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X_dot, y_dot, θ_dot ← 0.0,0.2,0.0 </w:t>
      </w:r>
    </w:p>
    <w:p w14:paraId="1E31D148" w14:textId="24D99798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9967E7" wp14:editId="5921D008">
            <wp:extent cx="5612130" cy="5000625"/>
            <wp:effectExtent l="0" t="0" r="7620" b="9525"/>
            <wp:docPr id="1661929156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29156" name="Imagen 1" descr="Interfaz de usuario gráfica, 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0120" w14:textId="77777777" w:rsidR="009116E0" w:rsidRDefault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7B0FE66" w14:textId="74843AA0" w:rsidR="009116E0" w:rsidRDefault="009116E0" w:rsidP="009116E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X_dot, y_dot, θ_dot ← 0.2,0.2,0.8</w:t>
      </w:r>
    </w:p>
    <w:p w14:paraId="5658D80D" w14:textId="2BDADE04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84043E" wp14:editId="6E545F5E">
            <wp:extent cx="5612130" cy="5000625"/>
            <wp:effectExtent l="0" t="0" r="7620" b="9525"/>
            <wp:docPr id="413809086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09086" name="Imagen 1" descr="Interfaz de usuario gráfica, 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7483" w14:textId="77777777" w:rsidR="009116E0" w:rsidRDefault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B60997C" w14:textId="694FE245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4 ruedas</w:t>
      </w:r>
    </w:p>
    <w:p w14:paraId="3D878A29" w14:textId="77777777" w:rsidR="009116E0" w:rsidRDefault="009116E0" w:rsidP="000D3AE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t xml:space="preserve">X_dot, y_dot, θ_dot ← 0.2,0.0,0.0 </w:t>
      </w:r>
    </w:p>
    <w:p w14:paraId="6765FE6C" w14:textId="232A603D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BAD742" wp14:editId="55D30734">
            <wp:extent cx="5612130" cy="5000625"/>
            <wp:effectExtent l="0" t="0" r="7620" b="9525"/>
            <wp:docPr id="12459226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2628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C664" w14:textId="77777777" w:rsidR="009116E0" w:rsidRDefault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9632585" w14:textId="1BC844B6" w:rsidR="009116E0" w:rsidRDefault="009116E0" w:rsidP="000D3AE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X_dot, y_dot, θ_dot ← −0.2, −0.2,0.0</w:t>
      </w:r>
    </w:p>
    <w:p w14:paraId="7CF8FB19" w14:textId="26C91A92" w:rsidR="009116E0" w:rsidRPr="009116E0" w:rsidRDefault="00837B2C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C0D2AA2" wp14:editId="486F0DF5">
            <wp:extent cx="5612130" cy="5000625"/>
            <wp:effectExtent l="0" t="0" r="7620" b="9525"/>
            <wp:docPr id="1633954185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4185" name="Imagen 1" descr="Interfaz de usuario gráfica, 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C9D5" w14:textId="77777777" w:rsidR="00837B2C" w:rsidRDefault="00837B2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BA33661" w14:textId="67773DDA" w:rsidR="009116E0" w:rsidRDefault="009116E0" w:rsidP="009116E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X_dot, y_dot, θ_dot ← 0.0,0.2,0.0 </w:t>
      </w:r>
    </w:p>
    <w:p w14:paraId="7A884C5F" w14:textId="75F893F9" w:rsidR="00837B2C" w:rsidRPr="00837B2C" w:rsidRDefault="00837B2C" w:rsidP="00837B2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C51C093" wp14:editId="55FFED93">
            <wp:extent cx="5612130" cy="5000625"/>
            <wp:effectExtent l="0" t="0" r="7620" b="9525"/>
            <wp:docPr id="1367882429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2429" name="Imagen 1" descr="Interfaz de usuario gráfica,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BBC" w14:textId="77777777" w:rsidR="00837B2C" w:rsidRDefault="00837B2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F6A29FD" w14:textId="5649FBAA" w:rsidR="009116E0" w:rsidRDefault="009116E0" w:rsidP="009116E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9116E0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X_dot, y_dot, θ_dot ← 0.2,0.2,0.8</w:t>
      </w:r>
    </w:p>
    <w:p w14:paraId="131038B1" w14:textId="479DAC75" w:rsidR="009116E0" w:rsidRPr="009116E0" w:rsidRDefault="009116E0" w:rsidP="009116E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EDD4C2" wp14:editId="61A3A503">
            <wp:extent cx="5612130" cy="5000625"/>
            <wp:effectExtent l="0" t="0" r="7620" b="9525"/>
            <wp:docPr id="1840878075" name="Imagen 1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8075" name="Imagen 1" descr="Interfaz de usuario gráfica, 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55D" w14:textId="77777777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08DEAF" w14:textId="64235BA2" w:rsidR="00540A43" w:rsidRDefault="00540A43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443ACB90" w14:textId="5883B11D" w:rsidR="00837B2C" w:rsidRPr="00EA3F91" w:rsidRDefault="00837B2C" w:rsidP="00837B2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EA3F91">
        <w:rPr>
          <w:rFonts w:ascii="Arial" w:hAnsi="Arial" w:cs="Arial"/>
          <w:sz w:val="24"/>
          <w:szCs w:val="24"/>
          <w:lang w:val="es-ES"/>
        </w:rPr>
        <w:t xml:space="preserve">Estudiamos el comportamiento de un robot móvil de tipo </w:t>
      </w:r>
      <w:r>
        <w:rPr>
          <w:rFonts w:ascii="Arial" w:hAnsi="Arial" w:cs="Arial"/>
          <w:sz w:val="24"/>
          <w:szCs w:val="24"/>
          <w:lang w:val="es-ES"/>
        </w:rPr>
        <w:t>omnidireccional</w:t>
      </w:r>
      <w:r w:rsidRPr="00EA3F91">
        <w:rPr>
          <w:rFonts w:ascii="Arial" w:hAnsi="Arial" w:cs="Arial"/>
          <w:sz w:val="24"/>
          <w:szCs w:val="24"/>
          <w:lang w:val="es-ES"/>
        </w:rPr>
        <w:t xml:space="preserve">, gracias a las gráficas de posición y velocidad, obtenidas con ayuda de las ecuaciones del modelo cinemático </w:t>
      </w:r>
      <w:r>
        <w:rPr>
          <w:rFonts w:ascii="Arial" w:hAnsi="Arial" w:cs="Arial"/>
          <w:sz w:val="24"/>
          <w:szCs w:val="24"/>
          <w:lang w:val="es-ES"/>
        </w:rPr>
        <w:t xml:space="preserve">inverso y también la manera de hacer su simulación usando cinemática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directa </w:t>
      </w:r>
      <w:r w:rsidRPr="00EA3F91">
        <w:rPr>
          <w:rFonts w:ascii="Arial" w:hAnsi="Arial" w:cs="Arial"/>
          <w:sz w:val="24"/>
          <w:szCs w:val="24"/>
          <w:lang w:val="es-ES"/>
        </w:rPr>
        <w:t>.</w:t>
      </w:r>
      <w:proofErr w:type="gramEnd"/>
    </w:p>
    <w:p w14:paraId="6D65D58D" w14:textId="4915B158" w:rsidR="007958A7" w:rsidRPr="00B16A79" w:rsidRDefault="007958A7" w:rsidP="00B16A79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7958A7" w:rsidRPr="00B16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44529"/>
    <w:multiLevelType w:val="hybridMultilevel"/>
    <w:tmpl w:val="09043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4"/>
  </w:num>
  <w:num w:numId="2" w16cid:durableId="1384404080">
    <w:abstractNumId w:val="1"/>
  </w:num>
  <w:num w:numId="3" w16cid:durableId="227572956">
    <w:abstractNumId w:val="2"/>
  </w:num>
  <w:num w:numId="4" w16cid:durableId="2021081828">
    <w:abstractNumId w:val="0"/>
  </w:num>
  <w:num w:numId="5" w16cid:durableId="110954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202B91"/>
    <w:rsid w:val="00540A43"/>
    <w:rsid w:val="00636A7E"/>
    <w:rsid w:val="006B6F9C"/>
    <w:rsid w:val="0078250D"/>
    <w:rsid w:val="007958A7"/>
    <w:rsid w:val="007968C1"/>
    <w:rsid w:val="00837B2C"/>
    <w:rsid w:val="009116E0"/>
    <w:rsid w:val="00A86624"/>
    <w:rsid w:val="00AE7C70"/>
    <w:rsid w:val="00B16A79"/>
    <w:rsid w:val="00CA4F5F"/>
    <w:rsid w:val="00DF1BF2"/>
    <w:rsid w:val="00E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485F-6977-4F6D-B374-A3E7A6FC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3</cp:revision>
  <cp:lastPrinted>2023-09-08T21:07:00Z</cp:lastPrinted>
  <dcterms:created xsi:type="dcterms:W3CDTF">2023-09-08T21:06:00Z</dcterms:created>
  <dcterms:modified xsi:type="dcterms:W3CDTF">2023-09-08T21:07:00Z</dcterms:modified>
</cp:coreProperties>
</file>