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60951851"/>
        <w:docPartObj>
          <w:docPartGallery w:val="Cover Pages"/>
          <w:docPartUnique/>
        </w:docPartObj>
      </w:sdtPr>
      <w:sdtEndPr/>
      <w:sdtContent>
        <w:p w14:paraId="7039B140" w14:textId="5E34AB17" w:rsidR="00734DC8" w:rsidRDefault="00734D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F4CEC9" wp14:editId="46ADC3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08"/>
                                </w:tblGrid>
                                <w:tr w:rsidR="00734DC8" w14:paraId="25A94E7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163E941" w14:textId="77777777" w:rsidR="00734DC8" w:rsidRDefault="00734DC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2EC7879" wp14:editId="04D69B85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0F84B70" w14:textId="51C3BFB8" w:rsidR="00734DC8" w:rsidRDefault="00476DC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Prototype of monthly claim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72E5F3" w14:textId="6E8B1D1C" w:rsidR="00734DC8" w:rsidRDefault="000C26A5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PROG6212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2EC6216" w14:textId="468268EA" w:rsidR="00734DC8" w:rsidRDefault="00734DC8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58B48F1" w14:textId="7DF7A2B9" w:rsidR="00C4451D" w:rsidRPr="00C4451D" w:rsidRDefault="00C4451D" w:rsidP="00C4451D">
                                      <w:pPr>
                                        <w:pStyle w:val="NoSpacing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</w:pPr>
                                      <w:r w:rsidRPr="00C4451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>PROG6212 – Part 1</w:t>
                                      </w:r>
                                      <w:r w:rsidR="00732F2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>:</w:t>
                                      </w:r>
                                    </w:p>
                                    <w:p w14:paraId="5B7A169F" w14:textId="202A8074" w:rsidR="00C4451D" w:rsidRPr="00C4451D" w:rsidRDefault="00C4451D" w:rsidP="00C4451D">
                                      <w:pPr>
                                        <w:pStyle w:val="NoSpacing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</w:pPr>
                                      <w:r w:rsidRPr="00C4451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>This is the prototype of the Monthly Claim System. In this document</w:t>
                                      </w:r>
                                      <w:r w:rsidR="00732F2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>,</w:t>
                                      </w:r>
                                      <w:r w:rsidRPr="00C4451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 xml:space="preserve"> I explain the structure and design of the system, show the UML class diagram, outline the project plan, and describe the GUI.</w:t>
                                      </w:r>
                                    </w:p>
                                    <w:p w14:paraId="75C2C021" w14:textId="77777777" w:rsidR="00C4451D" w:rsidRPr="00C4451D" w:rsidRDefault="00C4451D" w:rsidP="00C4451D">
                                      <w:pPr>
                                        <w:pStyle w:val="NoSpacing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</w:pPr>
                                      <w:r w:rsidRPr="00C4451D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:lang w:val="en-ZA"/>
                                          <w14:ligatures w14:val="standardContextual"/>
                                        </w:rPr>
                                        <w:t>Sizwe Thandaza Majola</w:t>
                                      </w:r>
                                    </w:p>
                                    <w:p w14:paraId="1A4D61B0" w14:textId="3B09B1D2" w:rsidR="00734DC8" w:rsidRDefault="00836F64" w:rsidP="00C4451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C26A5">
                                            <w:rPr>
                                              <w:color w:val="0E2841" w:themeColor="text2"/>
                                            </w:rPr>
                                            <w:t>ST101143043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B34078A" w14:textId="77777777" w:rsidR="00734DC8" w:rsidRDefault="00734DC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F4CE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08"/>
                          </w:tblGrid>
                          <w:tr w:rsidR="00734DC8" w14:paraId="25A94E7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163E941" w14:textId="77777777" w:rsidR="00734DC8" w:rsidRDefault="00734DC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EC7879" wp14:editId="04D69B85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F84B70" w14:textId="51C3BFB8" w:rsidR="00734DC8" w:rsidRDefault="00476DC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Prototype of monthly claim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72E5F3" w14:textId="6E8B1D1C" w:rsidR="00734DC8" w:rsidRDefault="000C26A5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PROG6212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2EC6216" w14:textId="468268EA" w:rsidR="00734DC8" w:rsidRDefault="00734DC8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58B48F1" w14:textId="7DF7A2B9" w:rsidR="00C4451D" w:rsidRPr="00C4451D" w:rsidRDefault="00C4451D" w:rsidP="00C4451D">
                                <w:pPr>
                                  <w:pStyle w:val="NoSpacing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</w:pPr>
                                <w:r w:rsidRPr="00C4451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>PROG6212 – Part 1</w:t>
                                </w:r>
                                <w:r w:rsidR="00732F2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>:</w:t>
                                </w:r>
                              </w:p>
                              <w:p w14:paraId="5B7A169F" w14:textId="202A8074" w:rsidR="00C4451D" w:rsidRPr="00C4451D" w:rsidRDefault="00C4451D" w:rsidP="00C4451D">
                                <w:pPr>
                                  <w:pStyle w:val="NoSpacing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</w:pPr>
                                <w:r w:rsidRPr="00C4451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>This is the prototype of the Monthly Claim System. In this document</w:t>
                                </w:r>
                                <w:r w:rsidR="00732F2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>,</w:t>
                                </w:r>
                                <w:r w:rsidRPr="00C4451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 xml:space="preserve"> I explain the structure and design of the system, show the UML class diagram, outline the project plan, and describe the GUI.</w:t>
                                </w:r>
                              </w:p>
                              <w:p w14:paraId="75C2C021" w14:textId="77777777" w:rsidR="00C4451D" w:rsidRPr="00C4451D" w:rsidRDefault="00C4451D" w:rsidP="00C4451D">
                                <w:pPr>
                                  <w:pStyle w:val="NoSpacing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</w:pPr>
                                <w:r w:rsidRPr="00C4451D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:lang w:val="en-ZA"/>
                                    <w14:ligatures w14:val="standardContextual"/>
                                  </w:rPr>
                                  <w:t>Sizwe Thandaza Majola</w:t>
                                </w:r>
                              </w:p>
                              <w:p w14:paraId="1A4D61B0" w14:textId="3B09B1D2" w:rsidR="00734DC8" w:rsidRDefault="00836F64" w:rsidP="00C4451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6A5">
                                      <w:rPr>
                                        <w:color w:val="0E2841" w:themeColor="text2"/>
                                      </w:rPr>
                                      <w:t>ST101143043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B34078A" w14:textId="77777777" w:rsidR="00734DC8" w:rsidRDefault="00734DC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4CA40B" w14:textId="77777777" w:rsidR="00FA387B" w:rsidRDefault="00FA387B" w:rsidP="0042024F">
      <w:pPr>
        <w:jc w:val="center"/>
        <w:rPr>
          <w:rFonts w:ascii="Arial" w:hAnsi="Arial" w:cs="Arial"/>
          <w:b/>
          <w:bCs/>
          <w:u w:val="single"/>
        </w:rPr>
      </w:pPr>
      <w:r w:rsidRPr="00FA387B">
        <w:rPr>
          <w:rFonts w:ascii="Arial" w:hAnsi="Arial" w:cs="Arial"/>
          <w:b/>
          <w:bCs/>
          <w:u w:val="single"/>
        </w:rPr>
        <w:lastRenderedPageBreak/>
        <w:t>Documentation:</w:t>
      </w:r>
    </w:p>
    <w:p w14:paraId="7BBA0343" w14:textId="77777777" w:rsidR="0042024F" w:rsidRDefault="0042024F" w:rsidP="00FA387B">
      <w:pPr>
        <w:jc w:val="both"/>
        <w:rPr>
          <w:rFonts w:ascii="Arial" w:hAnsi="Arial" w:cs="Arial"/>
          <w:b/>
          <w:bCs/>
          <w:u w:val="single"/>
        </w:rPr>
      </w:pPr>
    </w:p>
    <w:p w14:paraId="03D9AA91" w14:textId="5203ED78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 xml:space="preserve"> Design Choices and Structure</w:t>
      </w:r>
    </w:p>
    <w:p w14:paraId="50711E8B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 xml:space="preserve">The system is built using ASP.NET Core MVC because it separates logic, data, and views cleanly. It also works well with relational databases. The GUI uses Bootstrap </w:t>
      </w:r>
      <w:proofErr w:type="gramStart"/>
      <w:r w:rsidRPr="0042024F">
        <w:rPr>
          <w:rFonts w:ascii="Arial" w:hAnsi="Arial" w:cs="Arial"/>
        </w:rPr>
        <w:t>5</w:t>
      </w:r>
      <w:proofErr w:type="gramEnd"/>
      <w:r w:rsidRPr="0042024F">
        <w:rPr>
          <w:rFonts w:ascii="Arial" w:hAnsi="Arial" w:cs="Arial"/>
        </w:rPr>
        <w:t xml:space="preserve"> so the layout is simple, responsive, and easy to use.</w:t>
      </w:r>
    </w:p>
    <w:p w14:paraId="1EAD983C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Database Structure</w:t>
      </w:r>
    </w:p>
    <w:p w14:paraId="04B5F231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The database is relational. The main tables are:</w:t>
      </w:r>
    </w:p>
    <w:p w14:paraId="531904B6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Users (</w:t>
      </w:r>
      <w:proofErr w:type="spellStart"/>
      <w:r w:rsidRPr="0042024F">
        <w:rPr>
          <w:rFonts w:ascii="Arial" w:hAnsi="Arial" w:cs="Arial"/>
        </w:rPr>
        <w:t>UserId</w:t>
      </w:r>
      <w:proofErr w:type="spellEnd"/>
      <w:r w:rsidRPr="0042024F">
        <w:rPr>
          <w:rFonts w:ascii="Arial" w:hAnsi="Arial" w:cs="Arial"/>
        </w:rPr>
        <w:t xml:space="preserve">, Name, Email, </w:t>
      </w:r>
      <w:proofErr w:type="spellStart"/>
      <w:r w:rsidRPr="0042024F">
        <w:rPr>
          <w:rFonts w:ascii="Arial" w:hAnsi="Arial" w:cs="Arial"/>
        </w:rPr>
        <w:t>PasswordHash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RoleId</w:t>
      </w:r>
      <w:proofErr w:type="spellEnd"/>
      <w:r w:rsidRPr="0042024F">
        <w:rPr>
          <w:rFonts w:ascii="Arial" w:hAnsi="Arial" w:cs="Arial"/>
        </w:rPr>
        <w:t>)</w:t>
      </w:r>
    </w:p>
    <w:p w14:paraId="01D69BD4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 xml:space="preserve">- </w:t>
      </w:r>
      <w:proofErr w:type="spellStart"/>
      <w:r w:rsidRPr="0042024F">
        <w:rPr>
          <w:rFonts w:ascii="Arial" w:hAnsi="Arial" w:cs="Arial"/>
        </w:rPr>
        <w:t>UserRoles</w:t>
      </w:r>
      <w:proofErr w:type="spellEnd"/>
      <w:r w:rsidRPr="0042024F">
        <w:rPr>
          <w:rFonts w:ascii="Arial" w:hAnsi="Arial" w:cs="Arial"/>
        </w:rPr>
        <w:t xml:space="preserve"> (</w:t>
      </w:r>
      <w:proofErr w:type="spellStart"/>
      <w:r w:rsidRPr="0042024F">
        <w:rPr>
          <w:rFonts w:ascii="Arial" w:hAnsi="Arial" w:cs="Arial"/>
        </w:rPr>
        <w:t>RoleId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RoleName</w:t>
      </w:r>
      <w:proofErr w:type="spellEnd"/>
      <w:r w:rsidRPr="0042024F">
        <w:rPr>
          <w:rFonts w:ascii="Arial" w:hAnsi="Arial" w:cs="Arial"/>
        </w:rPr>
        <w:t>) – Lecturer, Coordinator, Manager</w:t>
      </w:r>
    </w:p>
    <w:p w14:paraId="2124C219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Claims (</w:t>
      </w:r>
      <w:proofErr w:type="spellStart"/>
      <w:r w:rsidRPr="0042024F">
        <w:rPr>
          <w:rFonts w:ascii="Arial" w:hAnsi="Arial" w:cs="Arial"/>
        </w:rPr>
        <w:t>ClaimId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LecturerId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HoursWorked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HourlyRate</w:t>
      </w:r>
      <w:proofErr w:type="spellEnd"/>
      <w:r w:rsidRPr="0042024F">
        <w:rPr>
          <w:rFonts w:ascii="Arial" w:hAnsi="Arial" w:cs="Arial"/>
        </w:rPr>
        <w:t xml:space="preserve">, Notes, Status, </w:t>
      </w:r>
      <w:proofErr w:type="spellStart"/>
      <w:r w:rsidRPr="0042024F">
        <w:rPr>
          <w:rFonts w:ascii="Arial" w:hAnsi="Arial" w:cs="Arial"/>
        </w:rPr>
        <w:t>SubmittedDate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ReviewedBy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ReviewedDate</w:t>
      </w:r>
      <w:proofErr w:type="spellEnd"/>
      <w:r w:rsidRPr="0042024F">
        <w:rPr>
          <w:rFonts w:ascii="Arial" w:hAnsi="Arial" w:cs="Arial"/>
        </w:rPr>
        <w:t>)</w:t>
      </w:r>
    </w:p>
    <w:p w14:paraId="1A3707C3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Documents (</w:t>
      </w:r>
      <w:proofErr w:type="spellStart"/>
      <w:r w:rsidRPr="0042024F">
        <w:rPr>
          <w:rFonts w:ascii="Arial" w:hAnsi="Arial" w:cs="Arial"/>
        </w:rPr>
        <w:t>DocumentId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ClaimId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FileName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FilePath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UploadedDate</w:t>
      </w:r>
      <w:proofErr w:type="spellEnd"/>
      <w:r w:rsidRPr="0042024F">
        <w:rPr>
          <w:rFonts w:ascii="Arial" w:hAnsi="Arial" w:cs="Arial"/>
        </w:rPr>
        <w:t>)</w:t>
      </w:r>
    </w:p>
    <w:p w14:paraId="4C3183AE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Reviews (</w:t>
      </w:r>
      <w:proofErr w:type="spellStart"/>
      <w:r w:rsidRPr="0042024F">
        <w:rPr>
          <w:rFonts w:ascii="Arial" w:hAnsi="Arial" w:cs="Arial"/>
        </w:rPr>
        <w:t>ReviewId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ClaimId</w:t>
      </w:r>
      <w:proofErr w:type="spellEnd"/>
      <w:r w:rsidRPr="0042024F">
        <w:rPr>
          <w:rFonts w:ascii="Arial" w:hAnsi="Arial" w:cs="Arial"/>
        </w:rPr>
        <w:t xml:space="preserve">, </w:t>
      </w:r>
      <w:proofErr w:type="spellStart"/>
      <w:r w:rsidRPr="0042024F">
        <w:rPr>
          <w:rFonts w:ascii="Arial" w:hAnsi="Arial" w:cs="Arial"/>
        </w:rPr>
        <w:t>ReviewerId</w:t>
      </w:r>
      <w:proofErr w:type="spellEnd"/>
      <w:r w:rsidRPr="0042024F">
        <w:rPr>
          <w:rFonts w:ascii="Arial" w:hAnsi="Arial" w:cs="Arial"/>
        </w:rPr>
        <w:t xml:space="preserve">, Decision, Comments, </w:t>
      </w:r>
      <w:proofErr w:type="spellStart"/>
      <w:r w:rsidRPr="0042024F">
        <w:rPr>
          <w:rFonts w:ascii="Arial" w:hAnsi="Arial" w:cs="Arial"/>
        </w:rPr>
        <w:t>ReviewDate</w:t>
      </w:r>
      <w:proofErr w:type="spellEnd"/>
      <w:r w:rsidRPr="0042024F">
        <w:rPr>
          <w:rFonts w:ascii="Arial" w:hAnsi="Arial" w:cs="Arial"/>
        </w:rPr>
        <w:t>)</w:t>
      </w:r>
    </w:p>
    <w:p w14:paraId="22957AC3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Relationships:</w:t>
      </w:r>
    </w:p>
    <w:p w14:paraId="5B93486E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One User has one Role.</w:t>
      </w:r>
    </w:p>
    <w:p w14:paraId="3C4E89A4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A Lecturer can submit many Claims.</w:t>
      </w:r>
    </w:p>
    <w:p w14:paraId="2C031EB6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A Claim can have many Documents and Reviews.</w:t>
      </w:r>
    </w:p>
    <w:p w14:paraId="0EBE068F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Reviews link a Claim to the Reviewer (Coordinator/Manager).</w:t>
      </w:r>
    </w:p>
    <w:p w14:paraId="2B0E58A5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GUI Layout</w:t>
      </w:r>
    </w:p>
    <w:p w14:paraId="606B6A5C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Lecturer View: Submit Claim form (name, email, hours, rate, notes, file upload), plus a list of claims with statuses.</w:t>
      </w:r>
    </w:p>
    <w:p w14:paraId="13DC4303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Admin View: Dashboard with counts of Pending, Verified, Approved, Declined. Claim details page with Approve/Verify/Decline actions.</w:t>
      </w:r>
    </w:p>
    <w:p w14:paraId="040379AC" w14:textId="77777777" w:rsidR="00FA387B" w:rsidRPr="0042024F" w:rsidRDefault="00FA387B" w:rsidP="0042024F">
      <w:pPr>
        <w:rPr>
          <w:rFonts w:ascii="Arial" w:hAnsi="Arial" w:cs="Arial"/>
        </w:rPr>
      </w:pPr>
    </w:p>
    <w:p w14:paraId="145F7C13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Assumptions and Constraints</w:t>
      </w:r>
    </w:p>
    <w:p w14:paraId="2E27AE69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Assumptions</w:t>
      </w:r>
    </w:p>
    <w:p w14:paraId="435AACE3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Lecturers have internet access and valid emails.</w:t>
      </w:r>
    </w:p>
    <w:p w14:paraId="08A769E5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Admins are trained to use the system.</w:t>
      </w:r>
    </w:p>
    <w:p w14:paraId="1996191C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Claims are submitted monthly and reviewed within 7 days.</w:t>
      </w:r>
    </w:p>
    <w:p w14:paraId="2E4E1360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File uploads are limited to PDF, DOCX, XLSX.</w:t>
      </w:r>
    </w:p>
    <w:p w14:paraId="044A194E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lastRenderedPageBreak/>
        <w:t>Constraints</w:t>
      </w:r>
    </w:p>
    <w:p w14:paraId="29B96721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Max file size: 10 MB.</w:t>
      </w:r>
    </w:p>
    <w:p w14:paraId="48B633C1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System must run on .NET 6 and SQL Server.</w:t>
      </w:r>
    </w:p>
    <w:p w14:paraId="10EC59FE" w14:textId="77777777" w:rsidR="00FA387B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Only authorized users can approve or decline claims.</w:t>
      </w:r>
    </w:p>
    <w:p w14:paraId="6A640BCC" w14:textId="564527CF" w:rsidR="00C966E7" w:rsidRPr="0042024F" w:rsidRDefault="00FA387B" w:rsidP="0042024F">
      <w:pPr>
        <w:rPr>
          <w:rFonts w:ascii="Arial" w:hAnsi="Arial" w:cs="Arial"/>
        </w:rPr>
      </w:pPr>
      <w:r w:rsidRPr="0042024F">
        <w:rPr>
          <w:rFonts w:ascii="Arial" w:hAnsi="Arial" w:cs="Arial"/>
        </w:rPr>
        <w:t>- Prototype uses in</w:t>
      </w:r>
      <w:r w:rsidRPr="0042024F">
        <w:rPr>
          <w:rFonts w:ascii="Cambria Math" w:hAnsi="Cambria Math" w:cs="Cambria Math"/>
        </w:rPr>
        <w:t>‑</w:t>
      </w:r>
      <w:r w:rsidRPr="0042024F">
        <w:rPr>
          <w:rFonts w:ascii="Arial" w:hAnsi="Arial" w:cs="Arial"/>
        </w:rPr>
        <w:t>memory storage (no persistent DB yet).</w:t>
      </w:r>
    </w:p>
    <w:p w14:paraId="23EAD9E2" w14:textId="77777777" w:rsidR="000D1FBC" w:rsidRDefault="000D1FBC" w:rsidP="00F01041">
      <w:pPr>
        <w:jc w:val="both"/>
        <w:rPr>
          <w:rFonts w:ascii="Arial" w:hAnsi="Arial" w:cs="Arial"/>
        </w:rPr>
      </w:pPr>
    </w:p>
    <w:p w14:paraId="6328D657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76B29F2B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061A5A9C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39287BE1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6D731C34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52CAF3B5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0F69AA56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34020791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2409780B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65F38E31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3F5BAA0B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37EA76DB" w14:textId="77777777" w:rsidR="007D2DBB" w:rsidRDefault="007D2DBB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707424DF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41D7F27D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51FEC1C7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446EC595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2DE89811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643C35A6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47167A95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1D7EE8DB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305E0BA1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10692AE6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5A4E84BF" w14:textId="77777777" w:rsidR="00836F64" w:rsidRDefault="00836F64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639151E4" w14:textId="2D9F7B6B" w:rsidR="000D1FBC" w:rsidRDefault="00B64416" w:rsidP="003A79D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UML Class Diagram for Monthly Claim System</w:t>
      </w:r>
      <w:r w:rsidR="007E4A97">
        <w:rPr>
          <w:rFonts w:ascii="Arial" w:hAnsi="Arial" w:cs="Arial"/>
          <w:b/>
          <w:bCs/>
          <w:u w:val="single"/>
        </w:rPr>
        <w:t xml:space="preserve">: </w:t>
      </w:r>
    </w:p>
    <w:p w14:paraId="1E45AC3A" w14:textId="77777777" w:rsidR="007E4A97" w:rsidRDefault="007E4A97" w:rsidP="003A79D6">
      <w:pPr>
        <w:jc w:val="center"/>
        <w:rPr>
          <w:rFonts w:ascii="Arial" w:hAnsi="Arial" w:cs="Arial"/>
          <w:b/>
          <w:bCs/>
          <w:u w:val="single"/>
        </w:rPr>
      </w:pPr>
    </w:p>
    <w:p w14:paraId="27E7E71A" w14:textId="55666FF6" w:rsidR="007E4A97" w:rsidRPr="007D2DBB" w:rsidRDefault="007D2DBB" w:rsidP="007D2DB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E209AE" wp14:editId="5AB41362">
            <wp:extent cx="5731510" cy="3802380"/>
            <wp:effectExtent l="0" t="0" r="2540" b="7620"/>
            <wp:docPr id="194388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4160" name="Picture 1943884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3E2C" w14:textId="77777777" w:rsidR="00255F17" w:rsidRDefault="00255F17" w:rsidP="00F01041">
      <w:pPr>
        <w:jc w:val="both"/>
        <w:rPr>
          <w:rFonts w:ascii="Arial" w:hAnsi="Arial" w:cs="Arial"/>
        </w:rPr>
      </w:pPr>
    </w:p>
    <w:p w14:paraId="310E56B9" w14:textId="77777777" w:rsidR="00255F17" w:rsidRDefault="00255F17" w:rsidP="00F01041">
      <w:pPr>
        <w:jc w:val="both"/>
        <w:rPr>
          <w:rFonts w:ascii="Arial" w:hAnsi="Arial" w:cs="Arial"/>
        </w:rPr>
      </w:pPr>
    </w:p>
    <w:p w14:paraId="10E215E4" w14:textId="4A72CC24" w:rsidR="002461E4" w:rsidRDefault="00AF5A4B" w:rsidP="00F01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1DC2ED4" w14:textId="102FBFFF" w:rsidR="00F76060" w:rsidRDefault="00F76060" w:rsidP="00CB2773">
      <w:pPr>
        <w:jc w:val="center"/>
        <w:rPr>
          <w:b/>
          <w:bCs/>
          <w:u w:val="single"/>
        </w:rPr>
      </w:pPr>
    </w:p>
    <w:p w14:paraId="12E55B5A" w14:textId="77777777" w:rsidR="00F76060" w:rsidRDefault="00F7606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A595572" w14:textId="133A494D" w:rsidR="00CB2773" w:rsidRDefault="00B31386" w:rsidP="00CB277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Project Plan of Monthly Claims </w:t>
      </w:r>
      <w:r w:rsidR="00176D58">
        <w:rPr>
          <w:rFonts w:ascii="Arial" w:hAnsi="Arial" w:cs="Arial"/>
          <w:b/>
          <w:bCs/>
          <w:u w:val="single"/>
        </w:rPr>
        <w:t>System:</w:t>
      </w:r>
    </w:p>
    <w:p w14:paraId="24D339BE" w14:textId="77777777" w:rsidR="00176D58" w:rsidRDefault="00176D58" w:rsidP="00CB2773">
      <w:pPr>
        <w:jc w:val="center"/>
        <w:rPr>
          <w:rFonts w:ascii="Arial" w:hAnsi="Arial" w:cs="Arial"/>
          <w:b/>
          <w:bCs/>
          <w:u w:val="single"/>
        </w:rPr>
      </w:pPr>
    </w:p>
    <w:p w14:paraId="35CF6A94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Project Plan</w:t>
      </w:r>
    </w:p>
    <w:p w14:paraId="7138772B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Gather requirements and define the scope of the system (3 days)</w:t>
      </w:r>
    </w:p>
    <w:p w14:paraId="1E40B0CC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Design the database (ERD, UML class diagram, schema) (4 days)</w:t>
      </w:r>
    </w:p>
    <w:p w14:paraId="32CB4579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 xml:space="preserve">- Build the Claim model and set up the </w:t>
      </w:r>
      <w:proofErr w:type="spellStart"/>
      <w:r w:rsidRPr="002002E6">
        <w:rPr>
          <w:rFonts w:ascii="Arial" w:hAnsi="Arial" w:cs="Arial"/>
        </w:rPr>
        <w:t>ClaimDataStore</w:t>
      </w:r>
      <w:proofErr w:type="spellEnd"/>
      <w:r w:rsidRPr="002002E6">
        <w:rPr>
          <w:rFonts w:ascii="Arial" w:hAnsi="Arial" w:cs="Arial"/>
        </w:rPr>
        <w:t xml:space="preserve"> (3 days)</w:t>
      </w:r>
    </w:p>
    <w:p w14:paraId="3B34F1BF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Create the Lecturer Claim submission form with file upload (4 days)</w:t>
      </w:r>
    </w:p>
    <w:p w14:paraId="792B0E77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Develop the Admin Dashboard to view and manage claims (4 days)</w:t>
      </w:r>
    </w:p>
    <w:p w14:paraId="03D6E285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Implement the claim status workflow (Pending → Verified → Approved/Declined) (3 days)</w:t>
      </w:r>
    </w:p>
    <w:p w14:paraId="65BCC262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Add file storage and linking of documents to claims (3 days)</w:t>
      </w:r>
    </w:p>
    <w:p w14:paraId="157A210A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Write unit tests for claim add, approve, verify, deny, encryption, decryption (5 days)</w:t>
      </w:r>
    </w:p>
    <w:p w14:paraId="095244A4" w14:textId="77777777" w:rsidR="002002E6" w:rsidRPr="002002E6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Run integration testing and fix issues (5 days)</w:t>
      </w:r>
    </w:p>
    <w:p w14:paraId="7F83C173" w14:textId="34201069" w:rsidR="00957D20" w:rsidRPr="00957D20" w:rsidRDefault="002002E6" w:rsidP="002002E6">
      <w:pPr>
        <w:jc w:val="both"/>
        <w:rPr>
          <w:rFonts w:ascii="Arial" w:hAnsi="Arial" w:cs="Arial"/>
        </w:rPr>
      </w:pPr>
      <w:r w:rsidRPr="002002E6">
        <w:rPr>
          <w:rFonts w:ascii="Arial" w:hAnsi="Arial" w:cs="Arial"/>
        </w:rPr>
        <w:t>- Finalize documentation, polish the GUI, and prepare for submission (3 days)</w:t>
      </w:r>
    </w:p>
    <w:p w14:paraId="7CA16544" w14:textId="77777777" w:rsidR="00957D20" w:rsidRPr="00957D20" w:rsidRDefault="00957D20" w:rsidP="00957D20">
      <w:pPr>
        <w:jc w:val="both"/>
        <w:rPr>
          <w:rFonts w:ascii="Arial" w:hAnsi="Arial" w:cs="Arial"/>
        </w:rPr>
      </w:pPr>
    </w:p>
    <w:p w14:paraId="56B6D1B8" w14:textId="77777777" w:rsidR="00957D20" w:rsidRPr="00957D20" w:rsidRDefault="00957D20" w:rsidP="00957D20">
      <w:pPr>
        <w:jc w:val="both"/>
        <w:rPr>
          <w:rFonts w:ascii="Arial" w:hAnsi="Arial" w:cs="Arial"/>
        </w:rPr>
      </w:pPr>
    </w:p>
    <w:p w14:paraId="3E986EF6" w14:textId="77777777" w:rsidR="00957D20" w:rsidRPr="00957D20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GUI: Design and User</w:t>
      </w:r>
      <w:r w:rsidRPr="00957D20">
        <w:rPr>
          <w:rFonts w:ascii="Cambria Math" w:hAnsi="Cambria Math" w:cs="Cambria Math"/>
        </w:rPr>
        <w:t>‑</w:t>
      </w:r>
      <w:r w:rsidRPr="00957D20">
        <w:rPr>
          <w:rFonts w:ascii="Arial" w:hAnsi="Arial" w:cs="Arial"/>
        </w:rPr>
        <w:t>Friendliness</w:t>
      </w:r>
    </w:p>
    <w:p w14:paraId="78E5BB84" w14:textId="77777777" w:rsidR="00957D20" w:rsidRPr="00957D20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The GUI is simple and clean. Bootstrap makes it responsive.</w:t>
      </w:r>
    </w:p>
    <w:p w14:paraId="2057A33A" w14:textId="77777777" w:rsidR="00957D20" w:rsidRPr="00957D20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- Lecturer Home: “Submit a New Claim” button and list of claims with statuses.</w:t>
      </w:r>
    </w:p>
    <w:p w14:paraId="5D1DADAD" w14:textId="77777777" w:rsidR="00957D20" w:rsidRPr="00957D20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- Submit Claim Page: Form with all required fields and file upload.</w:t>
      </w:r>
    </w:p>
    <w:p w14:paraId="569CBC3C" w14:textId="77777777" w:rsidR="00957D20" w:rsidRPr="00957D20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- Admin Dashboard: Summary cards for claim counts, table of claims with action buttons.</w:t>
      </w:r>
    </w:p>
    <w:p w14:paraId="6D15119B" w14:textId="55EE2356" w:rsidR="008337C6" w:rsidRPr="008337C6" w:rsidRDefault="00957D20" w:rsidP="00957D20">
      <w:pPr>
        <w:jc w:val="both"/>
        <w:rPr>
          <w:rFonts w:ascii="Arial" w:hAnsi="Arial" w:cs="Arial"/>
        </w:rPr>
      </w:pPr>
      <w:r w:rsidRPr="00957D20">
        <w:rPr>
          <w:rFonts w:ascii="Arial" w:hAnsi="Arial" w:cs="Arial"/>
        </w:rPr>
        <w:t>- Claim Details: Shows claim info, documents, review history, and admin actions.</w:t>
      </w:r>
    </w:p>
    <w:p w14:paraId="308BDBED" w14:textId="77777777" w:rsidR="00614D81" w:rsidRPr="00614D81" w:rsidRDefault="00614D81" w:rsidP="00614D81">
      <w:pPr>
        <w:pStyle w:val="ListParagraph"/>
        <w:rPr>
          <w:rFonts w:ascii="Arial" w:hAnsi="Arial" w:cs="Arial"/>
        </w:rPr>
      </w:pPr>
    </w:p>
    <w:p w14:paraId="2391EF08" w14:textId="77777777" w:rsidR="00614D81" w:rsidRDefault="00614D81" w:rsidP="00614D81">
      <w:pPr>
        <w:jc w:val="both"/>
        <w:rPr>
          <w:rFonts w:ascii="Arial" w:hAnsi="Arial" w:cs="Arial"/>
        </w:rPr>
      </w:pPr>
    </w:p>
    <w:p w14:paraId="39E36A11" w14:textId="77777777" w:rsidR="00614D81" w:rsidRDefault="00614D81" w:rsidP="00614D81">
      <w:pPr>
        <w:jc w:val="both"/>
        <w:rPr>
          <w:rFonts w:ascii="Arial" w:hAnsi="Arial" w:cs="Arial"/>
        </w:rPr>
      </w:pPr>
    </w:p>
    <w:p w14:paraId="289F475C" w14:textId="77777777" w:rsidR="00614D81" w:rsidRDefault="00614D81" w:rsidP="00614D81">
      <w:pPr>
        <w:jc w:val="both"/>
        <w:rPr>
          <w:rFonts w:ascii="Arial" w:hAnsi="Arial" w:cs="Arial"/>
        </w:rPr>
      </w:pPr>
    </w:p>
    <w:p w14:paraId="0CFFE48C" w14:textId="77777777" w:rsidR="00614D81" w:rsidRPr="00993F37" w:rsidRDefault="00614D81" w:rsidP="00614D81">
      <w:pPr>
        <w:jc w:val="both"/>
      </w:pPr>
      <w:r>
        <w:t xml:space="preserve">                                                                               </w:t>
      </w:r>
      <w:r>
        <w:rPr>
          <w:b/>
          <w:bCs/>
          <w:u w:val="single"/>
        </w:rPr>
        <w:t>Reference List:</w:t>
      </w:r>
    </w:p>
    <w:p w14:paraId="4FEF84A8" w14:textId="77777777" w:rsidR="00614D81" w:rsidRDefault="00614D81" w:rsidP="00614D81">
      <w:pPr>
        <w:jc w:val="center"/>
        <w:rPr>
          <w:b/>
          <w:bCs/>
          <w:u w:val="single"/>
        </w:rPr>
      </w:pPr>
    </w:p>
    <w:p w14:paraId="32C10AE8" w14:textId="77777777" w:rsidR="00614D81" w:rsidRDefault="00614D81" w:rsidP="00614D81">
      <w:proofErr w:type="spellStart"/>
      <w:r>
        <w:lastRenderedPageBreak/>
        <w:t>Satzinger</w:t>
      </w:r>
      <w:proofErr w:type="spellEnd"/>
      <w:r>
        <w:t>, J.W., Jackson, R.B., and Burd, S.D, 2012. Systems Analysis and Design in a Changing World. 6th ed. Boston: Cengage Learning. Available at:</w:t>
      </w:r>
    </w:p>
    <w:p w14:paraId="32CC3302" w14:textId="77777777" w:rsidR="00614D81" w:rsidRDefault="00614D81" w:rsidP="00614D81">
      <w:r>
        <w:t>&lt;</w:t>
      </w:r>
      <w:hyperlink r:id="rId10" w:history="1">
        <w:r w:rsidRPr="00381DC2">
          <w:rPr>
            <w:rStyle w:val="Hyperlink"/>
          </w:rPr>
          <w:t>https://archive.org/details/systemsanalysisd0000satz</w:t>
        </w:r>
      </w:hyperlink>
      <w:r>
        <w:t>&gt;</w:t>
      </w:r>
    </w:p>
    <w:p w14:paraId="5ECDAD90" w14:textId="386C3F5F" w:rsidR="00614D81" w:rsidRDefault="00614D81" w:rsidP="00614D81">
      <w:r>
        <w:t xml:space="preserve"> [Accessed 1</w:t>
      </w:r>
      <w:r w:rsidR="00F37EBA">
        <w:t xml:space="preserve">6 September </w:t>
      </w:r>
      <w:r>
        <w:t>2025]</w:t>
      </w:r>
    </w:p>
    <w:p w14:paraId="58E96621" w14:textId="77777777" w:rsidR="00614D81" w:rsidRPr="00614D81" w:rsidRDefault="00614D81" w:rsidP="00614D81">
      <w:pPr>
        <w:jc w:val="both"/>
        <w:rPr>
          <w:rFonts w:ascii="Arial" w:hAnsi="Arial" w:cs="Arial"/>
        </w:rPr>
      </w:pPr>
    </w:p>
    <w:p w14:paraId="37196E24" w14:textId="77777777" w:rsidR="00CB2773" w:rsidRPr="00CB2773" w:rsidRDefault="00CB2773" w:rsidP="00CB2773">
      <w:pPr>
        <w:jc w:val="both"/>
        <w:rPr>
          <w:rFonts w:ascii="Arial" w:hAnsi="Arial" w:cs="Arial"/>
        </w:rPr>
      </w:pPr>
    </w:p>
    <w:p w14:paraId="5458F16E" w14:textId="77777777" w:rsidR="00CB2773" w:rsidRPr="00CB2773" w:rsidRDefault="00CB2773" w:rsidP="00CB2773">
      <w:pPr>
        <w:jc w:val="both"/>
      </w:pPr>
    </w:p>
    <w:sectPr w:rsidR="00CB2773" w:rsidRPr="00CB2773" w:rsidSect="00734D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A4488" w14:textId="77777777" w:rsidR="00D6115E" w:rsidRDefault="00D6115E" w:rsidP="00D6115E">
      <w:pPr>
        <w:spacing w:after="0" w:line="240" w:lineRule="auto"/>
      </w:pPr>
      <w:r>
        <w:separator/>
      </w:r>
    </w:p>
  </w:endnote>
  <w:endnote w:type="continuationSeparator" w:id="0">
    <w:p w14:paraId="6EE57DEA" w14:textId="77777777" w:rsidR="00D6115E" w:rsidRDefault="00D6115E" w:rsidP="00D6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B51F0" w14:textId="77777777" w:rsidR="00D6115E" w:rsidRDefault="00D6115E" w:rsidP="00D6115E">
      <w:pPr>
        <w:spacing w:after="0" w:line="240" w:lineRule="auto"/>
      </w:pPr>
      <w:r>
        <w:separator/>
      </w:r>
    </w:p>
  </w:footnote>
  <w:footnote w:type="continuationSeparator" w:id="0">
    <w:p w14:paraId="11C3996B" w14:textId="77777777" w:rsidR="00D6115E" w:rsidRDefault="00D6115E" w:rsidP="00D61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45B9A"/>
    <w:multiLevelType w:val="hybridMultilevel"/>
    <w:tmpl w:val="10FC0554"/>
    <w:lvl w:ilvl="0" w:tplc="957C4A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5"/>
    <w:rsid w:val="00006C6C"/>
    <w:rsid w:val="00024347"/>
    <w:rsid w:val="0004638C"/>
    <w:rsid w:val="0005167B"/>
    <w:rsid w:val="00083422"/>
    <w:rsid w:val="000C26A5"/>
    <w:rsid w:val="000D1FBC"/>
    <w:rsid w:val="00113EFA"/>
    <w:rsid w:val="00115149"/>
    <w:rsid w:val="00167EC0"/>
    <w:rsid w:val="00176D58"/>
    <w:rsid w:val="00185B4C"/>
    <w:rsid w:val="001C27E9"/>
    <w:rsid w:val="001C4FC2"/>
    <w:rsid w:val="001F5AE5"/>
    <w:rsid w:val="002002E6"/>
    <w:rsid w:val="00234E30"/>
    <w:rsid w:val="002461E4"/>
    <w:rsid w:val="00255F17"/>
    <w:rsid w:val="002B0BE6"/>
    <w:rsid w:val="002B6E54"/>
    <w:rsid w:val="002F5C52"/>
    <w:rsid w:val="003170C7"/>
    <w:rsid w:val="003926F6"/>
    <w:rsid w:val="00392E8F"/>
    <w:rsid w:val="003A79D6"/>
    <w:rsid w:val="003B01E0"/>
    <w:rsid w:val="0042024F"/>
    <w:rsid w:val="00431CBF"/>
    <w:rsid w:val="00450AA1"/>
    <w:rsid w:val="00475003"/>
    <w:rsid w:val="00476DCF"/>
    <w:rsid w:val="0058215D"/>
    <w:rsid w:val="005A5889"/>
    <w:rsid w:val="005F4D66"/>
    <w:rsid w:val="00614D81"/>
    <w:rsid w:val="00615CA8"/>
    <w:rsid w:val="00644523"/>
    <w:rsid w:val="00652F70"/>
    <w:rsid w:val="00685142"/>
    <w:rsid w:val="00695BAC"/>
    <w:rsid w:val="00707504"/>
    <w:rsid w:val="00725CB3"/>
    <w:rsid w:val="00727E1D"/>
    <w:rsid w:val="00732F2D"/>
    <w:rsid w:val="00734DC8"/>
    <w:rsid w:val="0077356D"/>
    <w:rsid w:val="00785907"/>
    <w:rsid w:val="00791C05"/>
    <w:rsid w:val="007D2DBB"/>
    <w:rsid w:val="007E0E99"/>
    <w:rsid w:val="007E4A97"/>
    <w:rsid w:val="007F67EE"/>
    <w:rsid w:val="008337C6"/>
    <w:rsid w:val="00836F64"/>
    <w:rsid w:val="0083716E"/>
    <w:rsid w:val="008448C0"/>
    <w:rsid w:val="00885B96"/>
    <w:rsid w:val="008C1F56"/>
    <w:rsid w:val="008D61AE"/>
    <w:rsid w:val="008E040C"/>
    <w:rsid w:val="0091400B"/>
    <w:rsid w:val="00930F58"/>
    <w:rsid w:val="00957D20"/>
    <w:rsid w:val="00967FD7"/>
    <w:rsid w:val="00980780"/>
    <w:rsid w:val="009E4164"/>
    <w:rsid w:val="00A21CBD"/>
    <w:rsid w:val="00A569E2"/>
    <w:rsid w:val="00A67FAA"/>
    <w:rsid w:val="00A96D7D"/>
    <w:rsid w:val="00AA3937"/>
    <w:rsid w:val="00AB5F46"/>
    <w:rsid w:val="00AD02A8"/>
    <w:rsid w:val="00AF5A4B"/>
    <w:rsid w:val="00B2453B"/>
    <w:rsid w:val="00B31386"/>
    <w:rsid w:val="00B36EFE"/>
    <w:rsid w:val="00B378F4"/>
    <w:rsid w:val="00B64416"/>
    <w:rsid w:val="00B921AA"/>
    <w:rsid w:val="00B96E5D"/>
    <w:rsid w:val="00BB401E"/>
    <w:rsid w:val="00BD0D91"/>
    <w:rsid w:val="00BE60A5"/>
    <w:rsid w:val="00C4451D"/>
    <w:rsid w:val="00C45DB9"/>
    <w:rsid w:val="00C57ACB"/>
    <w:rsid w:val="00C84D69"/>
    <w:rsid w:val="00C966E7"/>
    <w:rsid w:val="00C96C58"/>
    <w:rsid w:val="00CB2773"/>
    <w:rsid w:val="00D6115E"/>
    <w:rsid w:val="00D652BD"/>
    <w:rsid w:val="00D81A55"/>
    <w:rsid w:val="00DA2014"/>
    <w:rsid w:val="00DE0CFC"/>
    <w:rsid w:val="00E218B5"/>
    <w:rsid w:val="00EE13AA"/>
    <w:rsid w:val="00F01041"/>
    <w:rsid w:val="00F03DB6"/>
    <w:rsid w:val="00F37EBA"/>
    <w:rsid w:val="00F66D04"/>
    <w:rsid w:val="00F76060"/>
    <w:rsid w:val="00FA26C5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85479E"/>
  <w15:chartTrackingRefBased/>
  <w15:docId w15:val="{0E14C2BF-70E8-4092-B4B2-40F6F73F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34DC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4DC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14D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15E"/>
  </w:style>
  <w:style w:type="paragraph" w:styleId="Footer">
    <w:name w:val="footer"/>
    <w:basedOn w:val="Normal"/>
    <w:link w:val="FooterChar"/>
    <w:uiPriority w:val="99"/>
    <w:unhideWhenUsed/>
    <w:rsid w:val="00D61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systemsanalysisd0000sat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Part 1, and a prototype of the Monthly Claim System. In this document is a brief explanation of the structure and design of the system, a UML class Diagram of the system, and a link to the GUI of the System.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468</Words>
  <Characters>2568</Characters>
  <Application>Microsoft Office Word</Application>
  <DocSecurity>0</DocSecurity>
  <Lines>104</Lines>
  <Paragraphs>52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of monthly claim system</dc:title>
  <dc:subject>PROG6212</dc:subject>
  <dc:creator>Sizwe Thandaza Majola</dc:creator>
  <cp:keywords/>
  <dc:description/>
  <cp:lastModifiedBy>Sizwe Thandaza Majola</cp:lastModifiedBy>
  <cp:revision>103</cp:revision>
  <dcterms:created xsi:type="dcterms:W3CDTF">2025-09-17T08:15:00Z</dcterms:created>
  <dcterms:modified xsi:type="dcterms:W3CDTF">2025-10-22T16:34:00Z</dcterms:modified>
  <cp:category>ST101143043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ad1479ce-0ed3-4c23-9f4b-ef7497d97ecf</vt:lpwstr>
  </property>
</Properties>
</file>