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4975B" w14:textId="149567C6" w:rsidR="00536108" w:rsidRPr="00123A06" w:rsidRDefault="00536108" w:rsidP="00123A06">
      <w:pPr>
        <w:pStyle w:val="Heading1"/>
        <w:rPr>
          <w:b/>
          <w:bCs/>
          <w:lang w:val="da-DK"/>
        </w:rPr>
      </w:pPr>
      <w:r w:rsidRPr="00536108">
        <w:rPr>
          <w:rStyle w:val="Strong"/>
          <w:lang w:val="da-DK"/>
        </w:rPr>
        <w:t xml:space="preserve">Udviklingsaktiviteter 2023 – SkadesØkonomi </w:t>
      </w:r>
    </w:p>
    <w:p w14:paraId="4BF0F06E" w14:textId="77777777" w:rsidR="0031015F" w:rsidRDefault="0031015F">
      <w:pPr>
        <w:rPr>
          <w:rStyle w:val="Strong"/>
          <w:sz w:val="32"/>
          <w:szCs w:val="32"/>
          <w:lang w:val="da-DK"/>
        </w:rPr>
      </w:pPr>
      <w:r>
        <w:rPr>
          <w:rStyle w:val="Strong"/>
          <w:sz w:val="32"/>
          <w:szCs w:val="32"/>
          <w:lang w:val="da-DK"/>
        </w:rPr>
        <w:t>Oversigt over udviklingsaktiviteter</w:t>
      </w:r>
    </w:p>
    <w:tbl>
      <w:tblPr>
        <w:tblStyle w:val="TableGrid"/>
        <w:tblW w:w="10144" w:type="dxa"/>
        <w:tblLook w:val="04A0" w:firstRow="1" w:lastRow="0" w:firstColumn="1" w:lastColumn="0" w:noHBand="0" w:noVBand="1"/>
      </w:tblPr>
      <w:tblGrid>
        <w:gridCol w:w="3636"/>
        <w:gridCol w:w="1211"/>
        <w:gridCol w:w="1570"/>
        <w:gridCol w:w="1222"/>
        <w:gridCol w:w="1286"/>
        <w:gridCol w:w="1219"/>
      </w:tblGrid>
      <w:tr w:rsidR="00563BF7" w14:paraId="7A09D30C" w14:textId="3F4B05E0" w:rsidTr="00563BF7">
        <w:tc>
          <w:tcPr>
            <w:tcW w:w="3636" w:type="dxa"/>
          </w:tcPr>
          <w:p w14:paraId="06FC240F" w14:textId="7ACB5877" w:rsidR="00563BF7" w:rsidRPr="0031015F" w:rsidRDefault="00563BF7">
            <w:pPr>
              <w:rPr>
                <w:rStyle w:val="Strong"/>
                <w:sz w:val="28"/>
                <w:szCs w:val="28"/>
                <w:lang w:val="da-DK"/>
              </w:rPr>
            </w:pPr>
            <w:r>
              <w:rPr>
                <w:rStyle w:val="Strong"/>
                <w:sz w:val="28"/>
                <w:szCs w:val="28"/>
                <w:lang w:val="da-DK"/>
              </w:rPr>
              <w:t>Udviklingsaktivitet</w:t>
            </w:r>
          </w:p>
        </w:tc>
        <w:tc>
          <w:tcPr>
            <w:tcW w:w="1321" w:type="dxa"/>
          </w:tcPr>
          <w:p w14:paraId="1200062E" w14:textId="2E1B6A2A" w:rsidR="00563BF7" w:rsidRPr="0031015F" w:rsidRDefault="00563BF7">
            <w:pPr>
              <w:rPr>
                <w:rStyle w:val="Strong"/>
                <w:sz w:val="28"/>
                <w:szCs w:val="28"/>
                <w:lang w:val="da-DK"/>
              </w:rPr>
            </w:pPr>
            <w:r w:rsidRPr="0031015F">
              <w:rPr>
                <w:rStyle w:val="Strong"/>
                <w:sz w:val="28"/>
                <w:szCs w:val="28"/>
                <w:lang w:val="da-DK"/>
              </w:rPr>
              <w:t>Budget</w:t>
            </w:r>
          </w:p>
        </w:tc>
        <w:tc>
          <w:tcPr>
            <w:tcW w:w="1378" w:type="dxa"/>
          </w:tcPr>
          <w:p w14:paraId="25F9C511" w14:textId="0EAB77FA" w:rsidR="00563BF7" w:rsidRPr="0031015F" w:rsidRDefault="00563BF7">
            <w:pPr>
              <w:rPr>
                <w:rStyle w:val="Strong"/>
                <w:sz w:val="28"/>
                <w:szCs w:val="28"/>
                <w:lang w:val="da-DK"/>
              </w:rPr>
            </w:pPr>
            <w:r w:rsidRPr="0031015F">
              <w:rPr>
                <w:rStyle w:val="Strong"/>
                <w:sz w:val="28"/>
                <w:szCs w:val="28"/>
                <w:lang w:val="da-DK"/>
              </w:rPr>
              <w:t>Hvem</w:t>
            </w:r>
          </w:p>
        </w:tc>
        <w:tc>
          <w:tcPr>
            <w:tcW w:w="1245" w:type="dxa"/>
          </w:tcPr>
          <w:p w14:paraId="0D4B12C9" w14:textId="2A7CF096" w:rsidR="00563BF7" w:rsidRPr="0031015F" w:rsidRDefault="00563BF7">
            <w:pPr>
              <w:rPr>
                <w:rStyle w:val="Strong"/>
                <w:sz w:val="28"/>
                <w:szCs w:val="28"/>
                <w:lang w:val="da-DK"/>
              </w:rPr>
            </w:pPr>
            <w:r>
              <w:rPr>
                <w:rStyle w:val="Strong"/>
                <w:sz w:val="28"/>
                <w:szCs w:val="28"/>
                <w:lang w:val="da-DK"/>
              </w:rPr>
              <w:t>Igangsat</w:t>
            </w:r>
          </w:p>
        </w:tc>
        <w:tc>
          <w:tcPr>
            <w:tcW w:w="1345" w:type="dxa"/>
          </w:tcPr>
          <w:p w14:paraId="2AB3E88E" w14:textId="0FAEC071" w:rsidR="00563BF7" w:rsidRDefault="00563BF7">
            <w:pPr>
              <w:rPr>
                <w:rStyle w:val="Strong"/>
                <w:sz w:val="28"/>
                <w:szCs w:val="28"/>
                <w:lang w:val="da-DK"/>
              </w:rPr>
            </w:pPr>
            <w:r>
              <w:rPr>
                <w:rStyle w:val="Strong"/>
                <w:sz w:val="28"/>
                <w:szCs w:val="28"/>
                <w:lang w:val="da-DK"/>
              </w:rPr>
              <w:t>Tidsplan</w:t>
            </w:r>
          </w:p>
        </w:tc>
        <w:tc>
          <w:tcPr>
            <w:tcW w:w="1219" w:type="dxa"/>
          </w:tcPr>
          <w:p w14:paraId="3C2D365F" w14:textId="6C5B4CF2" w:rsidR="00563BF7" w:rsidRDefault="00563BF7">
            <w:pPr>
              <w:rPr>
                <w:rStyle w:val="Strong"/>
                <w:sz w:val="28"/>
                <w:szCs w:val="28"/>
                <w:lang w:val="da-DK"/>
              </w:rPr>
            </w:pPr>
            <w:r>
              <w:rPr>
                <w:rStyle w:val="Strong"/>
                <w:sz w:val="28"/>
                <w:szCs w:val="28"/>
                <w:lang w:val="da-DK"/>
              </w:rPr>
              <w:t>Afsluttet</w:t>
            </w:r>
          </w:p>
        </w:tc>
      </w:tr>
      <w:tr w:rsidR="00563BF7" w:rsidRPr="0031015F" w14:paraId="765297A0" w14:textId="2D8BA5BE" w:rsidTr="00563BF7">
        <w:tc>
          <w:tcPr>
            <w:tcW w:w="3636" w:type="dxa"/>
            <w:shd w:val="clear" w:color="auto" w:fill="C5E0B3" w:themeFill="accent6" w:themeFillTint="66"/>
          </w:tcPr>
          <w:p w14:paraId="65F26433" w14:textId="35061E17" w:rsidR="00563BF7" w:rsidRPr="00D71EA9" w:rsidRDefault="00563BF7" w:rsidP="0031015F">
            <w:pPr>
              <w:pStyle w:val="ListParagraph"/>
              <w:numPr>
                <w:ilvl w:val="0"/>
                <w:numId w:val="9"/>
              </w:numPr>
              <w:rPr>
                <w:rStyle w:val="Strong"/>
                <w:b w:val="0"/>
                <w:bCs w:val="0"/>
                <w:sz w:val="24"/>
                <w:szCs w:val="24"/>
                <w:lang w:val="da-DK"/>
              </w:rPr>
            </w:pPr>
            <w:r w:rsidRPr="00D71EA9">
              <w:rPr>
                <w:rStyle w:val="Strong"/>
                <w:b w:val="0"/>
                <w:bCs w:val="0"/>
                <w:sz w:val="24"/>
                <w:szCs w:val="24"/>
                <w:lang w:val="da-DK"/>
              </w:rPr>
              <w:t>Videovejledninger</w:t>
            </w:r>
          </w:p>
        </w:tc>
        <w:tc>
          <w:tcPr>
            <w:tcW w:w="1321" w:type="dxa"/>
            <w:shd w:val="clear" w:color="auto" w:fill="C5E0B3" w:themeFill="accent6" w:themeFillTint="66"/>
          </w:tcPr>
          <w:p w14:paraId="1EFAE7A6" w14:textId="75331C5E" w:rsidR="00563BF7" w:rsidRPr="00D71EA9" w:rsidRDefault="00563BF7">
            <w:pPr>
              <w:rPr>
                <w:rStyle w:val="Strong"/>
                <w:b w:val="0"/>
                <w:bCs w:val="0"/>
                <w:sz w:val="24"/>
                <w:szCs w:val="24"/>
                <w:lang w:val="da-DK"/>
              </w:rPr>
            </w:pPr>
            <w:r>
              <w:rPr>
                <w:rStyle w:val="Strong"/>
                <w:b w:val="0"/>
                <w:bCs w:val="0"/>
                <w:sz w:val="24"/>
                <w:szCs w:val="24"/>
                <w:lang w:val="da-DK"/>
              </w:rPr>
              <w:t>69.000 kr.</w:t>
            </w:r>
          </w:p>
        </w:tc>
        <w:tc>
          <w:tcPr>
            <w:tcW w:w="1378" w:type="dxa"/>
            <w:shd w:val="clear" w:color="auto" w:fill="C5E0B3" w:themeFill="accent6" w:themeFillTint="66"/>
          </w:tcPr>
          <w:p w14:paraId="1A958D18" w14:textId="4CEC97E0" w:rsidR="00563BF7" w:rsidRPr="00D71EA9" w:rsidRDefault="00563BF7">
            <w:pPr>
              <w:rPr>
                <w:rStyle w:val="Strong"/>
                <w:b w:val="0"/>
                <w:bCs w:val="0"/>
                <w:sz w:val="24"/>
                <w:szCs w:val="24"/>
                <w:lang w:val="da-DK"/>
              </w:rPr>
            </w:pPr>
            <w:r w:rsidRPr="00D71EA9">
              <w:rPr>
                <w:rStyle w:val="Strong"/>
                <w:b w:val="0"/>
                <w:bCs w:val="0"/>
                <w:sz w:val="24"/>
                <w:szCs w:val="24"/>
                <w:lang w:val="da-DK"/>
              </w:rPr>
              <w:t>LNH</w:t>
            </w:r>
          </w:p>
        </w:tc>
        <w:tc>
          <w:tcPr>
            <w:tcW w:w="1245" w:type="dxa"/>
            <w:shd w:val="clear" w:color="auto" w:fill="C5E0B3" w:themeFill="accent6" w:themeFillTint="66"/>
          </w:tcPr>
          <w:p w14:paraId="1E20F0CE" w14:textId="43105A3D" w:rsidR="00563BF7" w:rsidRPr="00D71EA9" w:rsidRDefault="00563BF7">
            <w:pPr>
              <w:rPr>
                <w:rStyle w:val="Strong"/>
                <w:b w:val="0"/>
                <w:bCs w:val="0"/>
                <w:sz w:val="24"/>
                <w:szCs w:val="24"/>
                <w:lang w:val="da-DK"/>
              </w:rPr>
            </w:pPr>
            <w:r w:rsidRPr="00D71EA9">
              <w:rPr>
                <w:rStyle w:val="Strong"/>
                <w:b w:val="0"/>
                <w:bCs w:val="0"/>
                <w:sz w:val="24"/>
                <w:szCs w:val="24"/>
                <w:lang w:val="da-DK"/>
              </w:rPr>
              <w:t>x</w:t>
            </w:r>
          </w:p>
        </w:tc>
        <w:tc>
          <w:tcPr>
            <w:tcW w:w="1345" w:type="dxa"/>
            <w:shd w:val="clear" w:color="auto" w:fill="C5E0B3" w:themeFill="accent6" w:themeFillTint="66"/>
          </w:tcPr>
          <w:p w14:paraId="7596D2EF" w14:textId="77535AD4" w:rsidR="00563BF7" w:rsidRPr="00D71EA9" w:rsidRDefault="00563BF7">
            <w:pPr>
              <w:rPr>
                <w:rStyle w:val="Strong"/>
                <w:b w:val="0"/>
                <w:bCs w:val="0"/>
                <w:sz w:val="24"/>
                <w:szCs w:val="24"/>
                <w:lang w:val="da-DK"/>
              </w:rPr>
            </w:pPr>
            <w:r>
              <w:rPr>
                <w:rStyle w:val="Strong"/>
                <w:b w:val="0"/>
                <w:bCs w:val="0"/>
                <w:sz w:val="24"/>
                <w:szCs w:val="24"/>
                <w:lang w:val="da-DK"/>
              </w:rPr>
              <w:t>Dec 23</w:t>
            </w:r>
            <w:r w:rsidR="005337CE">
              <w:rPr>
                <w:rStyle w:val="FootnoteReference"/>
                <w:sz w:val="24"/>
                <w:szCs w:val="24"/>
                <w:lang w:val="da-DK"/>
              </w:rPr>
              <w:footnoteReference w:id="1"/>
            </w:r>
          </w:p>
        </w:tc>
        <w:tc>
          <w:tcPr>
            <w:tcW w:w="1219" w:type="dxa"/>
            <w:shd w:val="clear" w:color="auto" w:fill="C5E0B3" w:themeFill="accent6" w:themeFillTint="66"/>
          </w:tcPr>
          <w:p w14:paraId="61622B95" w14:textId="77777777" w:rsidR="00563BF7" w:rsidRDefault="00563BF7">
            <w:pPr>
              <w:rPr>
                <w:rStyle w:val="Strong"/>
                <w:b w:val="0"/>
                <w:bCs w:val="0"/>
                <w:sz w:val="24"/>
                <w:szCs w:val="24"/>
                <w:lang w:val="da-DK"/>
              </w:rPr>
            </w:pPr>
          </w:p>
        </w:tc>
      </w:tr>
      <w:tr w:rsidR="00563BF7" w:rsidRPr="0031015F" w14:paraId="1912935E" w14:textId="0E2EF0DD" w:rsidTr="00563BF7">
        <w:tc>
          <w:tcPr>
            <w:tcW w:w="3636" w:type="dxa"/>
            <w:shd w:val="clear" w:color="auto" w:fill="C5E0B3" w:themeFill="accent6" w:themeFillTint="66"/>
          </w:tcPr>
          <w:p w14:paraId="00279826" w14:textId="2174C4C8" w:rsidR="00563BF7" w:rsidRPr="00D71EA9" w:rsidRDefault="00563BF7" w:rsidP="0031015F">
            <w:pPr>
              <w:pStyle w:val="ListParagraph"/>
              <w:numPr>
                <w:ilvl w:val="0"/>
                <w:numId w:val="9"/>
              </w:numPr>
              <w:rPr>
                <w:rStyle w:val="Strong"/>
                <w:b w:val="0"/>
                <w:bCs w:val="0"/>
                <w:sz w:val="24"/>
                <w:szCs w:val="24"/>
                <w:lang w:val="da-DK"/>
              </w:rPr>
            </w:pPr>
            <w:r w:rsidRPr="00D71EA9">
              <w:rPr>
                <w:rStyle w:val="Strong"/>
                <w:b w:val="0"/>
                <w:bCs w:val="0"/>
                <w:sz w:val="24"/>
                <w:szCs w:val="24"/>
                <w:lang w:val="da-DK"/>
              </w:rPr>
              <w:t>Layout på resultater</w:t>
            </w:r>
          </w:p>
        </w:tc>
        <w:tc>
          <w:tcPr>
            <w:tcW w:w="1321" w:type="dxa"/>
            <w:shd w:val="clear" w:color="auto" w:fill="C5E0B3" w:themeFill="accent6" w:themeFillTint="66"/>
          </w:tcPr>
          <w:p w14:paraId="0A04A7D9" w14:textId="44D446D9" w:rsidR="00563BF7" w:rsidRPr="00D71EA9" w:rsidRDefault="00563BF7">
            <w:pPr>
              <w:rPr>
                <w:rStyle w:val="Strong"/>
                <w:b w:val="0"/>
                <w:bCs w:val="0"/>
                <w:sz w:val="24"/>
                <w:szCs w:val="24"/>
                <w:lang w:val="da-DK"/>
              </w:rPr>
            </w:pPr>
            <w:r>
              <w:rPr>
                <w:rStyle w:val="Strong"/>
                <w:b w:val="0"/>
                <w:bCs w:val="0"/>
                <w:sz w:val="24"/>
                <w:szCs w:val="24"/>
                <w:lang w:val="da-DK"/>
              </w:rPr>
              <w:t>28.750 kr.</w:t>
            </w:r>
          </w:p>
        </w:tc>
        <w:tc>
          <w:tcPr>
            <w:tcW w:w="1378" w:type="dxa"/>
            <w:shd w:val="clear" w:color="auto" w:fill="C5E0B3" w:themeFill="accent6" w:themeFillTint="66"/>
          </w:tcPr>
          <w:p w14:paraId="6FA7F298" w14:textId="111DB9B3" w:rsidR="00563BF7" w:rsidRPr="00D71EA9" w:rsidRDefault="00563BF7">
            <w:pPr>
              <w:rPr>
                <w:rStyle w:val="Strong"/>
                <w:b w:val="0"/>
                <w:bCs w:val="0"/>
                <w:sz w:val="24"/>
                <w:szCs w:val="24"/>
                <w:lang w:val="da-DK"/>
              </w:rPr>
            </w:pPr>
            <w:r>
              <w:rPr>
                <w:rStyle w:val="Strong"/>
                <w:b w:val="0"/>
                <w:bCs w:val="0"/>
                <w:sz w:val="24"/>
                <w:szCs w:val="24"/>
                <w:lang w:val="da-DK"/>
              </w:rPr>
              <w:t>LNH</w:t>
            </w:r>
          </w:p>
        </w:tc>
        <w:tc>
          <w:tcPr>
            <w:tcW w:w="1245" w:type="dxa"/>
            <w:shd w:val="clear" w:color="auto" w:fill="C5E0B3" w:themeFill="accent6" w:themeFillTint="66"/>
          </w:tcPr>
          <w:p w14:paraId="7B54A0D8" w14:textId="4A1BDDF2" w:rsidR="00563BF7" w:rsidRPr="00D71EA9" w:rsidRDefault="00563BF7">
            <w:pPr>
              <w:rPr>
                <w:rStyle w:val="Strong"/>
                <w:b w:val="0"/>
                <w:bCs w:val="0"/>
                <w:sz w:val="24"/>
                <w:szCs w:val="24"/>
                <w:lang w:val="da-DK"/>
              </w:rPr>
            </w:pPr>
            <w:r>
              <w:rPr>
                <w:rStyle w:val="Strong"/>
                <w:b w:val="0"/>
                <w:bCs w:val="0"/>
                <w:sz w:val="24"/>
                <w:szCs w:val="24"/>
                <w:lang w:val="da-DK"/>
              </w:rPr>
              <w:t>x</w:t>
            </w:r>
          </w:p>
        </w:tc>
        <w:tc>
          <w:tcPr>
            <w:tcW w:w="1345" w:type="dxa"/>
            <w:shd w:val="clear" w:color="auto" w:fill="C5E0B3" w:themeFill="accent6" w:themeFillTint="66"/>
          </w:tcPr>
          <w:p w14:paraId="15E2C641" w14:textId="141E253E" w:rsidR="00563BF7" w:rsidRPr="00D71EA9" w:rsidRDefault="00563BF7">
            <w:pPr>
              <w:rPr>
                <w:rStyle w:val="Strong"/>
                <w:b w:val="0"/>
                <w:bCs w:val="0"/>
                <w:sz w:val="24"/>
                <w:szCs w:val="24"/>
                <w:lang w:val="da-DK"/>
              </w:rPr>
            </w:pPr>
            <w:r>
              <w:rPr>
                <w:rStyle w:val="Strong"/>
                <w:b w:val="0"/>
                <w:bCs w:val="0"/>
                <w:sz w:val="24"/>
                <w:szCs w:val="24"/>
                <w:lang w:val="da-DK"/>
              </w:rPr>
              <w:t>Sep 23</w:t>
            </w:r>
          </w:p>
        </w:tc>
        <w:tc>
          <w:tcPr>
            <w:tcW w:w="1219" w:type="dxa"/>
            <w:shd w:val="clear" w:color="auto" w:fill="C5E0B3" w:themeFill="accent6" w:themeFillTint="66"/>
          </w:tcPr>
          <w:p w14:paraId="39DAF9D2" w14:textId="1BB8C3B3" w:rsidR="00563BF7" w:rsidRDefault="00563BF7">
            <w:pPr>
              <w:rPr>
                <w:rStyle w:val="Strong"/>
                <w:b w:val="0"/>
                <w:bCs w:val="0"/>
                <w:sz w:val="24"/>
                <w:szCs w:val="24"/>
                <w:lang w:val="da-DK"/>
              </w:rPr>
            </w:pPr>
            <w:r>
              <w:rPr>
                <w:rStyle w:val="Strong"/>
                <w:b w:val="0"/>
                <w:bCs w:val="0"/>
                <w:sz w:val="24"/>
                <w:szCs w:val="24"/>
                <w:lang w:val="da-DK"/>
              </w:rPr>
              <w:t>x</w:t>
            </w:r>
          </w:p>
        </w:tc>
      </w:tr>
      <w:tr w:rsidR="00563BF7" w:rsidRPr="0031015F" w14:paraId="2BA93D84" w14:textId="20AEB539" w:rsidTr="00563BF7">
        <w:tc>
          <w:tcPr>
            <w:tcW w:w="3636" w:type="dxa"/>
            <w:shd w:val="clear" w:color="auto" w:fill="C5E0B3" w:themeFill="accent6" w:themeFillTint="66"/>
          </w:tcPr>
          <w:p w14:paraId="038BF075" w14:textId="2784942B" w:rsidR="00563BF7" w:rsidRPr="00D71EA9" w:rsidRDefault="00563BF7" w:rsidP="0031015F">
            <w:pPr>
              <w:pStyle w:val="ListParagraph"/>
              <w:numPr>
                <w:ilvl w:val="0"/>
                <w:numId w:val="9"/>
              </w:numPr>
              <w:rPr>
                <w:rStyle w:val="Strong"/>
                <w:b w:val="0"/>
                <w:bCs w:val="0"/>
                <w:sz w:val="24"/>
                <w:szCs w:val="24"/>
                <w:lang w:val="da-DK"/>
              </w:rPr>
            </w:pPr>
            <w:r>
              <w:rPr>
                <w:rStyle w:val="Strong"/>
                <w:b w:val="0"/>
                <w:bCs w:val="0"/>
                <w:sz w:val="24"/>
                <w:szCs w:val="24"/>
                <w:lang w:val="da-DK"/>
              </w:rPr>
              <w:t>Opgradering af SkadesØkonomi Plugin til nyeste QGIS version</w:t>
            </w:r>
          </w:p>
        </w:tc>
        <w:tc>
          <w:tcPr>
            <w:tcW w:w="1321" w:type="dxa"/>
            <w:shd w:val="clear" w:color="auto" w:fill="C5E0B3" w:themeFill="accent6" w:themeFillTint="66"/>
          </w:tcPr>
          <w:p w14:paraId="2A9475DF" w14:textId="22029899" w:rsidR="00563BF7" w:rsidRPr="00D71EA9" w:rsidRDefault="00563BF7">
            <w:pPr>
              <w:rPr>
                <w:rStyle w:val="Strong"/>
                <w:b w:val="0"/>
                <w:bCs w:val="0"/>
                <w:sz w:val="24"/>
                <w:szCs w:val="24"/>
                <w:lang w:val="da-DK"/>
              </w:rPr>
            </w:pPr>
            <w:r>
              <w:rPr>
                <w:rStyle w:val="Strong"/>
                <w:b w:val="0"/>
                <w:bCs w:val="0"/>
                <w:sz w:val="24"/>
                <w:szCs w:val="24"/>
                <w:lang w:val="da-DK"/>
              </w:rPr>
              <w:t>34.500 kr.</w:t>
            </w:r>
          </w:p>
        </w:tc>
        <w:tc>
          <w:tcPr>
            <w:tcW w:w="1378" w:type="dxa"/>
            <w:shd w:val="clear" w:color="auto" w:fill="C5E0B3" w:themeFill="accent6" w:themeFillTint="66"/>
          </w:tcPr>
          <w:p w14:paraId="1C7ABCC9" w14:textId="56116482" w:rsidR="00563BF7" w:rsidRPr="00D71EA9" w:rsidRDefault="00563BF7">
            <w:pPr>
              <w:rPr>
                <w:rStyle w:val="Strong"/>
                <w:b w:val="0"/>
                <w:bCs w:val="0"/>
                <w:sz w:val="24"/>
                <w:szCs w:val="24"/>
                <w:lang w:val="da-DK"/>
              </w:rPr>
            </w:pPr>
            <w:r>
              <w:rPr>
                <w:rStyle w:val="Strong"/>
                <w:b w:val="0"/>
                <w:bCs w:val="0"/>
                <w:sz w:val="24"/>
                <w:szCs w:val="24"/>
                <w:lang w:val="da-DK"/>
              </w:rPr>
              <w:t>LNH/AestaGIS</w:t>
            </w:r>
          </w:p>
        </w:tc>
        <w:tc>
          <w:tcPr>
            <w:tcW w:w="1245" w:type="dxa"/>
            <w:shd w:val="clear" w:color="auto" w:fill="C5E0B3" w:themeFill="accent6" w:themeFillTint="66"/>
          </w:tcPr>
          <w:p w14:paraId="62EB837A" w14:textId="09E0784D" w:rsidR="00563BF7" w:rsidRPr="00D71EA9" w:rsidRDefault="00563BF7">
            <w:pPr>
              <w:rPr>
                <w:rStyle w:val="Strong"/>
                <w:b w:val="0"/>
                <w:bCs w:val="0"/>
                <w:sz w:val="24"/>
                <w:szCs w:val="24"/>
                <w:lang w:val="da-DK"/>
              </w:rPr>
            </w:pPr>
            <w:r>
              <w:rPr>
                <w:rStyle w:val="Strong"/>
                <w:b w:val="0"/>
                <w:bCs w:val="0"/>
                <w:sz w:val="24"/>
                <w:szCs w:val="24"/>
                <w:lang w:val="da-DK"/>
              </w:rPr>
              <w:t>x</w:t>
            </w:r>
          </w:p>
        </w:tc>
        <w:tc>
          <w:tcPr>
            <w:tcW w:w="1345" w:type="dxa"/>
            <w:shd w:val="clear" w:color="auto" w:fill="C5E0B3" w:themeFill="accent6" w:themeFillTint="66"/>
          </w:tcPr>
          <w:p w14:paraId="1EC549AC" w14:textId="2C60F73E" w:rsidR="00563BF7" w:rsidRPr="00D71EA9" w:rsidRDefault="00563BF7">
            <w:pPr>
              <w:rPr>
                <w:rStyle w:val="Strong"/>
                <w:b w:val="0"/>
                <w:bCs w:val="0"/>
                <w:sz w:val="24"/>
                <w:szCs w:val="24"/>
                <w:lang w:val="da-DK"/>
              </w:rPr>
            </w:pPr>
            <w:r>
              <w:rPr>
                <w:rStyle w:val="Strong"/>
                <w:b w:val="0"/>
                <w:bCs w:val="0"/>
                <w:sz w:val="24"/>
                <w:szCs w:val="24"/>
                <w:lang w:val="da-DK"/>
              </w:rPr>
              <w:t>Sep 23</w:t>
            </w:r>
          </w:p>
        </w:tc>
        <w:tc>
          <w:tcPr>
            <w:tcW w:w="1219" w:type="dxa"/>
            <w:shd w:val="clear" w:color="auto" w:fill="C5E0B3" w:themeFill="accent6" w:themeFillTint="66"/>
          </w:tcPr>
          <w:p w14:paraId="362E76BD" w14:textId="01E8F2B3" w:rsidR="00563BF7" w:rsidRDefault="00563BF7">
            <w:pPr>
              <w:rPr>
                <w:rStyle w:val="Strong"/>
                <w:b w:val="0"/>
                <w:bCs w:val="0"/>
                <w:sz w:val="24"/>
                <w:szCs w:val="24"/>
                <w:lang w:val="da-DK"/>
              </w:rPr>
            </w:pPr>
            <w:r>
              <w:rPr>
                <w:rStyle w:val="Strong"/>
                <w:b w:val="0"/>
                <w:bCs w:val="0"/>
                <w:sz w:val="24"/>
                <w:szCs w:val="24"/>
                <w:lang w:val="da-DK"/>
              </w:rPr>
              <w:t>x</w:t>
            </w:r>
          </w:p>
          <w:p w14:paraId="696B0D91" w14:textId="5C6C50E5" w:rsidR="00563BF7" w:rsidRDefault="00563BF7">
            <w:pPr>
              <w:rPr>
                <w:rStyle w:val="Strong"/>
                <w:b w:val="0"/>
                <w:bCs w:val="0"/>
                <w:sz w:val="24"/>
                <w:szCs w:val="24"/>
                <w:lang w:val="da-DK"/>
              </w:rPr>
            </w:pPr>
          </w:p>
        </w:tc>
      </w:tr>
      <w:tr w:rsidR="00563BF7" w:rsidRPr="0031015F" w14:paraId="2CB7130D" w14:textId="4AF466EA" w:rsidTr="00563BF7">
        <w:tc>
          <w:tcPr>
            <w:tcW w:w="3636" w:type="dxa"/>
            <w:shd w:val="clear" w:color="auto" w:fill="C5E0B3" w:themeFill="accent6" w:themeFillTint="66"/>
          </w:tcPr>
          <w:p w14:paraId="395CA69E" w14:textId="686FC70C" w:rsidR="00563BF7" w:rsidRPr="00D71EA9" w:rsidRDefault="00563BF7" w:rsidP="0031015F">
            <w:pPr>
              <w:pStyle w:val="ListParagraph"/>
              <w:numPr>
                <w:ilvl w:val="0"/>
                <w:numId w:val="9"/>
              </w:numPr>
              <w:rPr>
                <w:rStyle w:val="Strong"/>
                <w:b w:val="0"/>
                <w:bCs w:val="0"/>
                <w:sz w:val="24"/>
                <w:szCs w:val="24"/>
                <w:lang w:val="da-DK"/>
              </w:rPr>
            </w:pPr>
            <w:r>
              <w:rPr>
                <w:rStyle w:val="Strong"/>
                <w:b w:val="0"/>
                <w:bCs w:val="0"/>
                <w:sz w:val="24"/>
                <w:szCs w:val="24"/>
                <w:lang w:val="da-DK"/>
              </w:rPr>
              <w:t>Forsimplet installation</w:t>
            </w:r>
          </w:p>
        </w:tc>
        <w:tc>
          <w:tcPr>
            <w:tcW w:w="1321" w:type="dxa"/>
            <w:shd w:val="clear" w:color="auto" w:fill="C5E0B3" w:themeFill="accent6" w:themeFillTint="66"/>
          </w:tcPr>
          <w:p w14:paraId="3270D7C9" w14:textId="55D6B8F2" w:rsidR="00563BF7" w:rsidRPr="00D71EA9" w:rsidRDefault="00563BF7">
            <w:pPr>
              <w:rPr>
                <w:rStyle w:val="Strong"/>
                <w:b w:val="0"/>
                <w:bCs w:val="0"/>
                <w:sz w:val="24"/>
                <w:szCs w:val="24"/>
                <w:lang w:val="da-DK"/>
              </w:rPr>
            </w:pPr>
            <w:r>
              <w:rPr>
                <w:rStyle w:val="Strong"/>
                <w:b w:val="0"/>
                <w:bCs w:val="0"/>
                <w:sz w:val="24"/>
                <w:szCs w:val="24"/>
                <w:lang w:val="da-DK"/>
              </w:rPr>
              <w:t>86.250 kr.</w:t>
            </w:r>
          </w:p>
        </w:tc>
        <w:tc>
          <w:tcPr>
            <w:tcW w:w="1378" w:type="dxa"/>
            <w:shd w:val="clear" w:color="auto" w:fill="C5E0B3" w:themeFill="accent6" w:themeFillTint="66"/>
          </w:tcPr>
          <w:p w14:paraId="2E131270" w14:textId="2A1D4C38" w:rsidR="00563BF7" w:rsidRPr="00D71EA9" w:rsidRDefault="00563BF7">
            <w:pPr>
              <w:rPr>
                <w:rStyle w:val="Strong"/>
                <w:b w:val="0"/>
                <w:bCs w:val="0"/>
                <w:sz w:val="24"/>
                <w:szCs w:val="24"/>
                <w:lang w:val="da-DK"/>
              </w:rPr>
            </w:pPr>
            <w:r>
              <w:rPr>
                <w:rStyle w:val="Strong"/>
                <w:b w:val="0"/>
                <w:bCs w:val="0"/>
                <w:sz w:val="24"/>
                <w:szCs w:val="24"/>
                <w:lang w:val="da-DK"/>
              </w:rPr>
              <w:t>AestaGIS</w:t>
            </w:r>
          </w:p>
        </w:tc>
        <w:tc>
          <w:tcPr>
            <w:tcW w:w="1245" w:type="dxa"/>
            <w:shd w:val="clear" w:color="auto" w:fill="C5E0B3" w:themeFill="accent6" w:themeFillTint="66"/>
          </w:tcPr>
          <w:p w14:paraId="5CB02453" w14:textId="3FF3611D" w:rsidR="00563BF7" w:rsidRPr="00D71EA9" w:rsidRDefault="00563BF7">
            <w:pPr>
              <w:rPr>
                <w:rStyle w:val="Strong"/>
                <w:b w:val="0"/>
                <w:bCs w:val="0"/>
                <w:sz w:val="24"/>
                <w:szCs w:val="24"/>
                <w:lang w:val="da-DK"/>
              </w:rPr>
            </w:pPr>
            <w:r>
              <w:rPr>
                <w:rStyle w:val="Strong"/>
                <w:b w:val="0"/>
                <w:bCs w:val="0"/>
                <w:sz w:val="24"/>
                <w:szCs w:val="24"/>
                <w:lang w:val="da-DK"/>
              </w:rPr>
              <w:t>x</w:t>
            </w:r>
          </w:p>
        </w:tc>
        <w:tc>
          <w:tcPr>
            <w:tcW w:w="1345" w:type="dxa"/>
            <w:shd w:val="clear" w:color="auto" w:fill="C5E0B3" w:themeFill="accent6" w:themeFillTint="66"/>
          </w:tcPr>
          <w:p w14:paraId="78652D13" w14:textId="7043A20A" w:rsidR="00563BF7" w:rsidRPr="00D71EA9" w:rsidRDefault="00B75D7D">
            <w:pPr>
              <w:rPr>
                <w:rStyle w:val="Strong"/>
                <w:b w:val="0"/>
                <w:bCs w:val="0"/>
                <w:sz w:val="24"/>
                <w:szCs w:val="24"/>
                <w:lang w:val="da-DK"/>
              </w:rPr>
            </w:pPr>
            <w:proofErr w:type="spellStart"/>
            <w:r>
              <w:rPr>
                <w:rStyle w:val="Strong"/>
                <w:b w:val="0"/>
                <w:bCs w:val="0"/>
                <w:sz w:val="24"/>
                <w:szCs w:val="24"/>
                <w:lang w:val="da-DK"/>
              </w:rPr>
              <w:t>O</w:t>
            </w:r>
            <w:r>
              <w:rPr>
                <w:rStyle w:val="Strong"/>
                <w:sz w:val="24"/>
                <w:szCs w:val="24"/>
                <w:lang w:val="da-DK"/>
              </w:rPr>
              <w:t>kt</w:t>
            </w:r>
            <w:proofErr w:type="spellEnd"/>
            <w:r>
              <w:rPr>
                <w:rStyle w:val="Strong"/>
                <w:sz w:val="24"/>
                <w:szCs w:val="24"/>
                <w:lang w:val="da-DK"/>
              </w:rPr>
              <w:t xml:space="preserve"> 23</w:t>
            </w:r>
          </w:p>
        </w:tc>
        <w:tc>
          <w:tcPr>
            <w:tcW w:w="1219" w:type="dxa"/>
            <w:shd w:val="clear" w:color="auto" w:fill="C5E0B3" w:themeFill="accent6" w:themeFillTint="66"/>
          </w:tcPr>
          <w:p w14:paraId="1D1D06C9" w14:textId="77777777" w:rsidR="00563BF7" w:rsidRDefault="00563BF7">
            <w:pPr>
              <w:rPr>
                <w:rStyle w:val="Strong"/>
                <w:b w:val="0"/>
                <w:bCs w:val="0"/>
                <w:sz w:val="24"/>
                <w:szCs w:val="24"/>
                <w:lang w:val="da-DK"/>
              </w:rPr>
            </w:pPr>
          </w:p>
        </w:tc>
      </w:tr>
      <w:tr w:rsidR="00563BF7" w:rsidRPr="0031015F" w14:paraId="331A1A36" w14:textId="7D9A1672" w:rsidTr="00563BF7">
        <w:tc>
          <w:tcPr>
            <w:tcW w:w="3636" w:type="dxa"/>
            <w:shd w:val="clear" w:color="auto" w:fill="C5E0B3" w:themeFill="accent6" w:themeFillTint="66"/>
          </w:tcPr>
          <w:p w14:paraId="738C43D0" w14:textId="5FFE4AF2" w:rsidR="00563BF7" w:rsidRPr="00D71EA9" w:rsidRDefault="00563BF7" w:rsidP="0031015F">
            <w:pPr>
              <w:pStyle w:val="ListParagraph"/>
              <w:numPr>
                <w:ilvl w:val="0"/>
                <w:numId w:val="9"/>
              </w:numPr>
              <w:rPr>
                <w:rStyle w:val="Strong"/>
                <w:b w:val="0"/>
                <w:bCs w:val="0"/>
                <w:sz w:val="24"/>
                <w:szCs w:val="24"/>
                <w:lang w:val="da-DK"/>
              </w:rPr>
            </w:pPr>
            <w:r>
              <w:rPr>
                <w:rStyle w:val="Strong"/>
                <w:b w:val="0"/>
                <w:bCs w:val="0"/>
                <w:sz w:val="24"/>
                <w:szCs w:val="24"/>
                <w:lang w:val="da-DK"/>
              </w:rPr>
              <w:t>Brugervenlig opgradering af modeller</w:t>
            </w:r>
          </w:p>
        </w:tc>
        <w:tc>
          <w:tcPr>
            <w:tcW w:w="1321" w:type="dxa"/>
            <w:shd w:val="clear" w:color="auto" w:fill="C5E0B3" w:themeFill="accent6" w:themeFillTint="66"/>
          </w:tcPr>
          <w:p w14:paraId="67126FF5" w14:textId="594B03F4" w:rsidR="00563BF7" w:rsidRPr="00D71EA9" w:rsidRDefault="00563BF7">
            <w:pPr>
              <w:rPr>
                <w:rStyle w:val="Strong"/>
                <w:b w:val="0"/>
                <w:bCs w:val="0"/>
                <w:sz w:val="24"/>
                <w:szCs w:val="24"/>
                <w:lang w:val="da-DK"/>
              </w:rPr>
            </w:pPr>
            <w:r>
              <w:rPr>
                <w:rStyle w:val="Strong"/>
                <w:b w:val="0"/>
                <w:bCs w:val="0"/>
                <w:sz w:val="24"/>
                <w:szCs w:val="24"/>
                <w:lang w:val="da-DK"/>
              </w:rPr>
              <w:t>34.500 kr.</w:t>
            </w:r>
          </w:p>
        </w:tc>
        <w:tc>
          <w:tcPr>
            <w:tcW w:w="1378" w:type="dxa"/>
            <w:shd w:val="clear" w:color="auto" w:fill="C5E0B3" w:themeFill="accent6" w:themeFillTint="66"/>
          </w:tcPr>
          <w:p w14:paraId="495DEB56" w14:textId="5523DFAF" w:rsidR="00563BF7" w:rsidRPr="00D71EA9" w:rsidRDefault="00563BF7">
            <w:pPr>
              <w:rPr>
                <w:rStyle w:val="Strong"/>
                <w:b w:val="0"/>
                <w:bCs w:val="0"/>
                <w:sz w:val="24"/>
                <w:szCs w:val="24"/>
                <w:lang w:val="da-DK"/>
              </w:rPr>
            </w:pPr>
            <w:r>
              <w:rPr>
                <w:rStyle w:val="Strong"/>
                <w:b w:val="0"/>
                <w:bCs w:val="0"/>
                <w:sz w:val="24"/>
                <w:szCs w:val="24"/>
                <w:lang w:val="da-DK"/>
              </w:rPr>
              <w:t>AestaGIS</w:t>
            </w:r>
          </w:p>
        </w:tc>
        <w:tc>
          <w:tcPr>
            <w:tcW w:w="1245" w:type="dxa"/>
            <w:shd w:val="clear" w:color="auto" w:fill="C5E0B3" w:themeFill="accent6" w:themeFillTint="66"/>
          </w:tcPr>
          <w:p w14:paraId="60F07B24" w14:textId="05B219E5" w:rsidR="00563BF7" w:rsidRPr="00F978F0" w:rsidRDefault="00563BF7">
            <w:pPr>
              <w:rPr>
                <w:rStyle w:val="Strong"/>
                <w:b w:val="0"/>
                <w:bCs w:val="0"/>
                <w:sz w:val="24"/>
                <w:szCs w:val="24"/>
                <w:lang w:val="da-DK"/>
              </w:rPr>
            </w:pPr>
          </w:p>
        </w:tc>
        <w:tc>
          <w:tcPr>
            <w:tcW w:w="1345" w:type="dxa"/>
            <w:shd w:val="clear" w:color="auto" w:fill="C5E0B3" w:themeFill="accent6" w:themeFillTint="66"/>
          </w:tcPr>
          <w:p w14:paraId="15843536" w14:textId="362D7068" w:rsidR="00563BF7" w:rsidRPr="00D71EA9" w:rsidRDefault="00B75D7D">
            <w:pPr>
              <w:rPr>
                <w:rStyle w:val="Strong"/>
                <w:b w:val="0"/>
                <w:bCs w:val="0"/>
                <w:sz w:val="24"/>
                <w:szCs w:val="24"/>
                <w:lang w:val="da-DK"/>
              </w:rPr>
            </w:pPr>
            <w:proofErr w:type="spellStart"/>
            <w:r>
              <w:rPr>
                <w:rStyle w:val="Strong"/>
                <w:b w:val="0"/>
                <w:bCs w:val="0"/>
                <w:sz w:val="24"/>
                <w:szCs w:val="24"/>
                <w:lang w:val="da-DK"/>
              </w:rPr>
              <w:t>Nov</w:t>
            </w:r>
            <w:proofErr w:type="spellEnd"/>
            <w:r>
              <w:rPr>
                <w:rStyle w:val="Strong"/>
                <w:b w:val="0"/>
                <w:bCs w:val="0"/>
                <w:sz w:val="24"/>
                <w:szCs w:val="24"/>
                <w:lang w:val="da-DK"/>
              </w:rPr>
              <w:t xml:space="preserve"> 23</w:t>
            </w:r>
          </w:p>
        </w:tc>
        <w:tc>
          <w:tcPr>
            <w:tcW w:w="1219" w:type="dxa"/>
            <w:shd w:val="clear" w:color="auto" w:fill="C5E0B3" w:themeFill="accent6" w:themeFillTint="66"/>
          </w:tcPr>
          <w:p w14:paraId="1B5C13EB" w14:textId="77777777" w:rsidR="00563BF7" w:rsidRDefault="00563BF7">
            <w:pPr>
              <w:rPr>
                <w:rStyle w:val="Strong"/>
                <w:b w:val="0"/>
                <w:bCs w:val="0"/>
                <w:sz w:val="24"/>
                <w:szCs w:val="24"/>
                <w:lang w:val="da-DK"/>
              </w:rPr>
            </w:pPr>
          </w:p>
        </w:tc>
      </w:tr>
      <w:tr w:rsidR="00563BF7" w:rsidRPr="0031015F" w14:paraId="267CFB47" w14:textId="3674E5A1" w:rsidTr="00563BF7">
        <w:tc>
          <w:tcPr>
            <w:tcW w:w="3636" w:type="dxa"/>
            <w:shd w:val="clear" w:color="auto" w:fill="C5E0B3" w:themeFill="accent6" w:themeFillTint="66"/>
          </w:tcPr>
          <w:p w14:paraId="61554821" w14:textId="0B89B7B3" w:rsidR="00563BF7" w:rsidRPr="00D71EA9" w:rsidRDefault="00563BF7" w:rsidP="0031015F">
            <w:pPr>
              <w:pStyle w:val="ListParagraph"/>
              <w:numPr>
                <w:ilvl w:val="0"/>
                <w:numId w:val="9"/>
              </w:numPr>
              <w:rPr>
                <w:rStyle w:val="Strong"/>
                <w:b w:val="0"/>
                <w:bCs w:val="0"/>
                <w:sz w:val="24"/>
                <w:szCs w:val="24"/>
                <w:lang w:val="da-DK"/>
              </w:rPr>
            </w:pPr>
            <w:r>
              <w:rPr>
                <w:rStyle w:val="Strong"/>
                <w:b w:val="0"/>
                <w:bCs w:val="0"/>
                <w:sz w:val="24"/>
                <w:szCs w:val="24"/>
                <w:lang w:val="da-DK"/>
              </w:rPr>
              <w:t>Logningsfacilitet til SkadesØkonomi</w:t>
            </w:r>
          </w:p>
        </w:tc>
        <w:tc>
          <w:tcPr>
            <w:tcW w:w="1321" w:type="dxa"/>
            <w:shd w:val="clear" w:color="auto" w:fill="C5E0B3" w:themeFill="accent6" w:themeFillTint="66"/>
          </w:tcPr>
          <w:p w14:paraId="1FBD091C" w14:textId="7D780413" w:rsidR="00563BF7" w:rsidRPr="00D71EA9" w:rsidRDefault="00563BF7">
            <w:pPr>
              <w:rPr>
                <w:rStyle w:val="Strong"/>
                <w:b w:val="0"/>
                <w:bCs w:val="0"/>
                <w:sz w:val="24"/>
                <w:szCs w:val="24"/>
                <w:lang w:val="da-DK"/>
              </w:rPr>
            </w:pPr>
            <w:r>
              <w:rPr>
                <w:rStyle w:val="Strong"/>
                <w:b w:val="0"/>
                <w:bCs w:val="0"/>
                <w:sz w:val="24"/>
                <w:szCs w:val="24"/>
                <w:lang w:val="da-DK"/>
              </w:rPr>
              <w:t>63.250 kr.</w:t>
            </w:r>
          </w:p>
        </w:tc>
        <w:tc>
          <w:tcPr>
            <w:tcW w:w="1378" w:type="dxa"/>
            <w:shd w:val="clear" w:color="auto" w:fill="C5E0B3" w:themeFill="accent6" w:themeFillTint="66"/>
          </w:tcPr>
          <w:p w14:paraId="321338F6" w14:textId="5C4920D4" w:rsidR="00563BF7" w:rsidRPr="00D71EA9" w:rsidRDefault="00563BF7">
            <w:pPr>
              <w:rPr>
                <w:rStyle w:val="Strong"/>
                <w:b w:val="0"/>
                <w:bCs w:val="0"/>
                <w:sz w:val="24"/>
                <w:szCs w:val="24"/>
                <w:lang w:val="da-DK"/>
              </w:rPr>
            </w:pPr>
            <w:r>
              <w:rPr>
                <w:rStyle w:val="Strong"/>
                <w:b w:val="0"/>
                <w:bCs w:val="0"/>
                <w:sz w:val="24"/>
                <w:szCs w:val="24"/>
                <w:lang w:val="da-DK"/>
              </w:rPr>
              <w:t>AestaGIS</w:t>
            </w:r>
          </w:p>
        </w:tc>
        <w:tc>
          <w:tcPr>
            <w:tcW w:w="1245" w:type="dxa"/>
            <w:shd w:val="clear" w:color="auto" w:fill="C5E0B3" w:themeFill="accent6" w:themeFillTint="66"/>
          </w:tcPr>
          <w:p w14:paraId="14C089BC" w14:textId="1EBB7B1F" w:rsidR="00563BF7" w:rsidRPr="00F978F0" w:rsidRDefault="00563BF7">
            <w:pPr>
              <w:rPr>
                <w:rStyle w:val="Strong"/>
                <w:b w:val="0"/>
                <w:bCs w:val="0"/>
                <w:sz w:val="24"/>
                <w:szCs w:val="24"/>
                <w:lang w:val="da-DK"/>
              </w:rPr>
            </w:pPr>
          </w:p>
        </w:tc>
        <w:tc>
          <w:tcPr>
            <w:tcW w:w="1345" w:type="dxa"/>
            <w:shd w:val="clear" w:color="auto" w:fill="C5E0B3" w:themeFill="accent6" w:themeFillTint="66"/>
          </w:tcPr>
          <w:p w14:paraId="164F3C9F" w14:textId="7FA8B198" w:rsidR="00563BF7" w:rsidRPr="00D71EA9" w:rsidRDefault="00B75D7D">
            <w:pPr>
              <w:rPr>
                <w:rStyle w:val="Strong"/>
                <w:b w:val="0"/>
                <w:bCs w:val="0"/>
                <w:sz w:val="24"/>
                <w:szCs w:val="24"/>
                <w:lang w:val="da-DK"/>
              </w:rPr>
            </w:pPr>
            <w:proofErr w:type="spellStart"/>
            <w:r>
              <w:rPr>
                <w:rStyle w:val="Strong"/>
                <w:b w:val="0"/>
                <w:bCs w:val="0"/>
                <w:sz w:val="24"/>
                <w:szCs w:val="24"/>
                <w:lang w:val="da-DK"/>
              </w:rPr>
              <w:t>Nov</w:t>
            </w:r>
            <w:proofErr w:type="spellEnd"/>
            <w:r>
              <w:rPr>
                <w:rStyle w:val="Strong"/>
                <w:b w:val="0"/>
                <w:bCs w:val="0"/>
                <w:sz w:val="24"/>
                <w:szCs w:val="24"/>
                <w:lang w:val="da-DK"/>
              </w:rPr>
              <w:t xml:space="preserve"> 23</w:t>
            </w:r>
          </w:p>
        </w:tc>
        <w:tc>
          <w:tcPr>
            <w:tcW w:w="1219" w:type="dxa"/>
            <w:shd w:val="clear" w:color="auto" w:fill="C5E0B3" w:themeFill="accent6" w:themeFillTint="66"/>
          </w:tcPr>
          <w:p w14:paraId="3D9A215D" w14:textId="77777777" w:rsidR="00563BF7" w:rsidRDefault="00563BF7">
            <w:pPr>
              <w:rPr>
                <w:rStyle w:val="Strong"/>
                <w:b w:val="0"/>
                <w:bCs w:val="0"/>
                <w:sz w:val="24"/>
                <w:szCs w:val="24"/>
                <w:lang w:val="da-DK"/>
              </w:rPr>
            </w:pPr>
          </w:p>
        </w:tc>
      </w:tr>
      <w:tr w:rsidR="00563BF7" w:rsidRPr="00027AB4" w14:paraId="08D2129D" w14:textId="5CFEB863" w:rsidTr="00563BF7">
        <w:tc>
          <w:tcPr>
            <w:tcW w:w="3636" w:type="dxa"/>
          </w:tcPr>
          <w:p w14:paraId="7E88A115" w14:textId="0C302743" w:rsidR="00563BF7" w:rsidRPr="00D71EA9" w:rsidRDefault="00563BF7" w:rsidP="0031015F">
            <w:pPr>
              <w:pStyle w:val="ListParagraph"/>
              <w:numPr>
                <w:ilvl w:val="0"/>
                <w:numId w:val="9"/>
              </w:numPr>
              <w:rPr>
                <w:rStyle w:val="Strong"/>
                <w:b w:val="0"/>
                <w:bCs w:val="0"/>
                <w:sz w:val="24"/>
                <w:szCs w:val="24"/>
                <w:lang w:val="da-DK"/>
              </w:rPr>
            </w:pPr>
            <w:r>
              <w:rPr>
                <w:rStyle w:val="Strong"/>
                <w:b w:val="0"/>
                <w:bCs w:val="0"/>
                <w:sz w:val="24"/>
                <w:szCs w:val="24"/>
                <w:lang w:val="da-DK"/>
              </w:rPr>
              <w:t>Forstudie til brug af raster data</w:t>
            </w:r>
          </w:p>
        </w:tc>
        <w:tc>
          <w:tcPr>
            <w:tcW w:w="1321" w:type="dxa"/>
          </w:tcPr>
          <w:p w14:paraId="5A98A5D4" w14:textId="119B68BB" w:rsidR="00563BF7" w:rsidRPr="00D71EA9" w:rsidRDefault="00563BF7">
            <w:pPr>
              <w:rPr>
                <w:rStyle w:val="Strong"/>
                <w:b w:val="0"/>
                <w:bCs w:val="0"/>
                <w:sz w:val="24"/>
                <w:szCs w:val="24"/>
                <w:lang w:val="da-DK"/>
              </w:rPr>
            </w:pPr>
            <w:r>
              <w:rPr>
                <w:rStyle w:val="Strong"/>
                <w:b w:val="0"/>
                <w:bCs w:val="0"/>
                <w:sz w:val="24"/>
                <w:szCs w:val="24"/>
                <w:lang w:val="da-DK"/>
              </w:rPr>
              <w:t>40.250 kr.</w:t>
            </w:r>
          </w:p>
        </w:tc>
        <w:tc>
          <w:tcPr>
            <w:tcW w:w="1378" w:type="dxa"/>
          </w:tcPr>
          <w:p w14:paraId="2D1E91F4" w14:textId="7C7D4033" w:rsidR="00563BF7" w:rsidRPr="00D71EA9" w:rsidRDefault="00563BF7">
            <w:pPr>
              <w:rPr>
                <w:rStyle w:val="Strong"/>
                <w:b w:val="0"/>
                <w:bCs w:val="0"/>
                <w:sz w:val="24"/>
                <w:szCs w:val="24"/>
                <w:lang w:val="da-DK"/>
              </w:rPr>
            </w:pPr>
            <w:r>
              <w:rPr>
                <w:rStyle w:val="Strong"/>
                <w:b w:val="0"/>
                <w:bCs w:val="0"/>
                <w:sz w:val="24"/>
                <w:szCs w:val="24"/>
                <w:lang w:val="da-DK"/>
              </w:rPr>
              <w:t>AestaGIS</w:t>
            </w:r>
          </w:p>
        </w:tc>
        <w:tc>
          <w:tcPr>
            <w:tcW w:w="1245" w:type="dxa"/>
          </w:tcPr>
          <w:p w14:paraId="303D5F50" w14:textId="77777777" w:rsidR="00563BF7" w:rsidRPr="00D71EA9" w:rsidRDefault="00563BF7">
            <w:pPr>
              <w:rPr>
                <w:rStyle w:val="Strong"/>
                <w:b w:val="0"/>
                <w:bCs w:val="0"/>
                <w:sz w:val="24"/>
                <w:szCs w:val="24"/>
                <w:lang w:val="da-DK"/>
              </w:rPr>
            </w:pPr>
          </w:p>
        </w:tc>
        <w:tc>
          <w:tcPr>
            <w:tcW w:w="1345" w:type="dxa"/>
          </w:tcPr>
          <w:p w14:paraId="2C936990" w14:textId="77777777" w:rsidR="00563BF7" w:rsidRPr="00D71EA9" w:rsidRDefault="00563BF7">
            <w:pPr>
              <w:rPr>
                <w:rStyle w:val="Strong"/>
                <w:b w:val="0"/>
                <w:bCs w:val="0"/>
                <w:sz w:val="24"/>
                <w:szCs w:val="24"/>
                <w:lang w:val="da-DK"/>
              </w:rPr>
            </w:pPr>
          </w:p>
        </w:tc>
        <w:tc>
          <w:tcPr>
            <w:tcW w:w="1219" w:type="dxa"/>
          </w:tcPr>
          <w:p w14:paraId="32F4925F" w14:textId="77777777" w:rsidR="00563BF7" w:rsidRPr="00D71EA9" w:rsidRDefault="00563BF7">
            <w:pPr>
              <w:rPr>
                <w:rStyle w:val="Strong"/>
                <w:b w:val="0"/>
                <w:bCs w:val="0"/>
                <w:sz w:val="24"/>
                <w:szCs w:val="24"/>
                <w:lang w:val="da-DK"/>
              </w:rPr>
            </w:pPr>
          </w:p>
        </w:tc>
      </w:tr>
      <w:tr w:rsidR="00563BF7" w:rsidRPr="00027AB4" w14:paraId="64D349B3" w14:textId="6BA00945" w:rsidTr="00563BF7">
        <w:tc>
          <w:tcPr>
            <w:tcW w:w="3636" w:type="dxa"/>
          </w:tcPr>
          <w:p w14:paraId="6C49F5CB" w14:textId="4C4474BA" w:rsidR="00563BF7" w:rsidRPr="00D71EA9" w:rsidRDefault="00563BF7" w:rsidP="0031015F">
            <w:pPr>
              <w:pStyle w:val="ListParagraph"/>
              <w:numPr>
                <w:ilvl w:val="0"/>
                <w:numId w:val="9"/>
              </w:numPr>
              <w:rPr>
                <w:rStyle w:val="Strong"/>
                <w:b w:val="0"/>
                <w:bCs w:val="0"/>
                <w:sz w:val="24"/>
                <w:szCs w:val="24"/>
                <w:lang w:val="da-DK"/>
              </w:rPr>
            </w:pPr>
            <w:r>
              <w:rPr>
                <w:rStyle w:val="Strong"/>
                <w:b w:val="0"/>
                <w:bCs w:val="0"/>
                <w:sz w:val="24"/>
                <w:szCs w:val="24"/>
                <w:lang w:val="da-DK"/>
              </w:rPr>
              <w:t>Implementering af raster data funktionalitet</w:t>
            </w:r>
          </w:p>
        </w:tc>
        <w:tc>
          <w:tcPr>
            <w:tcW w:w="1321" w:type="dxa"/>
          </w:tcPr>
          <w:p w14:paraId="6C67629B" w14:textId="3691EA5E" w:rsidR="00563BF7" w:rsidRPr="00D71EA9" w:rsidRDefault="00563BF7">
            <w:pPr>
              <w:rPr>
                <w:rStyle w:val="Strong"/>
                <w:b w:val="0"/>
                <w:bCs w:val="0"/>
                <w:sz w:val="24"/>
                <w:szCs w:val="24"/>
                <w:lang w:val="da-DK"/>
              </w:rPr>
            </w:pPr>
            <w:r>
              <w:rPr>
                <w:rStyle w:val="Strong"/>
                <w:b w:val="0"/>
                <w:bCs w:val="0"/>
                <w:sz w:val="24"/>
                <w:szCs w:val="24"/>
                <w:lang w:val="da-DK"/>
              </w:rPr>
              <w:t>69.000 kr.</w:t>
            </w:r>
          </w:p>
        </w:tc>
        <w:tc>
          <w:tcPr>
            <w:tcW w:w="1378" w:type="dxa"/>
          </w:tcPr>
          <w:p w14:paraId="553EC9DF" w14:textId="6C14E6E6" w:rsidR="00563BF7" w:rsidRPr="00D71EA9" w:rsidRDefault="00563BF7">
            <w:pPr>
              <w:rPr>
                <w:rStyle w:val="Strong"/>
                <w:b w:val="0"/>
                <w:bCs w:val="0"/>
                <w:sz w:val="24"/>
                <w:szCs w:val="24"/>
                <w:lang w:val="da-DK"/>
              </w:rPr>
            </w:pPr>
            <w:r>
              <w:rPr>
                <w:rStyle w:val="Strong"/>
                <w:b w:val="0"/>
                <w:bCs w:val="0"/>
                <w:sz w:val="24"/>
                <w:szCs w:val="24"/>
                <w:lang w:val="da-DK"/>
              </w:rPr>
              <w:t>AestaGIS</w:t>
            </w:r>
          </w:p>
        </w:tc>
        <w:tc>
          <w:tcPr>
            <w:tcW w:w="1245" w:type="dxa"/>
          </w:tcPr>
          <w:p w14:paraId="2FB3EDFA" w14:textId="77777777" w:rsidR="00563BF7" w:rsidRPr="00D71EA9" w:rsidRDefault="00563BF7">
            <w:pPr>
              <w:rPr>
                <w:rStyle w:val="Strong"/>
                <w:b w:val="0"/>
                <w:bCs w:val="0"/>
                <w:sz w:val="24"/>
                <w:szCs w:val="24"/>
                <w:lang w:val="da-DK"/>
              </w:rPr>
            </w:pPr>
          </w:p>
        </w:tc>
        <w:tc>
          <w:tcPr>
            <w:tcW w:w="1345" w:type="dxa"/>
          </w:tcPr>
          <w:p w14:paraId="3E1411E0" w14:textId="77777777" w:rsidR="00563BF7" w:rsidRPr="00D71EA9" w:rsidRDefault="00563BF7">
            <w:pPr>
              <w:rPr>
                <w:rStyle w:val="Strong"/>
                <w:b w:val="0"/>
                <w:bCs w:val="0"/>
                <w:sz w:val="24"/>
                <w:szCs w:val="24"/>
                <w:lang w:val="da-DK"/>
              </w:rPr>
            </w:pPr>
          </w:p>
        </w:tc>
        <w:tc>
          <w:tcPr>
            <w:tcW w:w="1219" w:type="dxa"/>
          </w:tcPr>
          <w:p w14:paraId="75909632" w14:textId="77777777" w:rsidR="00563BF7" w:rsidRPr="00D71EA9" w:rsidRDefault="00563BF7">
            <w:pPr>
              <w:rPr>
                <w:rStyle w:val="Strong"/>
                <w:b w:val="0"/>
                <w:bCs w:val="0"/>
                <w:sz w:val="24"/>
                <w:szCs w:val="24"/>
                <w:lang w:val="da-DK"/>
              </w:rPr>
            </w:pPr>
          </w:p>
        </w:tc>
      </w:tr>
      <w:tr w:rsidR="00563BF7" w:rsidRPr="00027AB4" w14:paraId="3DC6B2BD" w14:textId="46DEFF5D" w:rsidTr="00563BF7">
        <w:tc>
          <w:tcPr>
            <w:tcW w:w="3636" w:type="dxa"/>
            <w:shd w:val="clear" w:color="auto" w:fill="C5E0B3" w:themeFill="accent6" w:themeFillTint="66"/>
          </w:tcPr>
          <w:p w14:paraId="278C3802" w14:textId="3280BE05" w:rsidR="00563BF7" w:rsidRPr="00D71EA9" w:rsidRDefault="00563BF7" w:rsidP="0031015F">
            <w:pPr>
              <w:pStyle w:val="ListParagraph"/>
              <w:numPr>
                <w:ilvl w:val="0"/>
                <w:numId w:val="9"/>
              </w:numPr>
              <w:rPr>
                <w:rStyle w:val="Strong"/>
                <w:b w:val="0"/>
                <w:bCs w:val="0"/>
                <w:sz w:val="24"/>
                <w:szCs w:val="24"/>
                <w:lang w:val="da-DK"/>
              </w:rPr>
            </w:pPr>
            <w:r>
              <w:rPr>
                <w:rStyle w:val="Strong"/>
                <w:b w:val="0"/>
                <w:bCs w:val="0"/>
                <w:sz w:val="24"/>
                <w:szCs w:val="24"/>
                <w:lang w:val="da-DK"/>
              </w:rPr>
              <w:t>Kritisk gennemgang af kode</w:t>
            </w:r>
          </w:p>
        </w:tc>
        <w:tc>
          <w:tcPr>
            <w:tcW w:w="1321" w:type="dxa"/>
            <w:shd w:val="clear" w:color="auto" w:fill="C5E0B3" w:themeFill="accent6" w:themeFillTint="66"/>
          </w:tcPr>
          <w:p w14:paraId="494D7F3D" w14:textId="4927B9FC" w:rsidR="00563BF7" w:rsidRPr="00D71EA9" w:rsidRDefault="00563BF7">
            <w:pPr>
              <w:rPr>
                <w:rStyle w:val="Strong"/>
                <w:b w:val="0"/>
                <w:bCs w:val="0"/>
                <w:sz w:val="24"/>
                <w:szCs w:val="24"/>
                <w:lang w:val="da-DK"/>
              </w:rPr>
            </w:pPr>
            <w:r>
              <w:rPr>
                <w:rStyle w:val="Strong"/>
                <w:b w:val="0"/>
                <w:bCs w:val="0"/>
                <w:sz w:val="24"/>
                <w:szCs w:val="24"/>
                <w:lang w:val="da-DK"/>
              </w:rPr>
              <w:t>34.500 kr.</w:t>
            </w:r>
          </w:p>
        </w:tc>
        <w:tc>
          <w:tcPr>
            <w:tcW w:w="1378" w:type="dxa"/>
            <w:shd w:val="clear" w:color="auto" w:fill="C5E0B3" w:themeFill="accent6" w:themeFillTint="66"/>
          </w:tcPr>
          <w:p w14:paraId="3D17312F" w14:textId="10068941" w:rsidR="00563BF7" w:rsidRPr="00D71EA9" w:rsidRDefault="00563BF7">
            <w:pPr>
              <w:rPr>
                <w:rStyle w:val="Strong"/>
                <w:b w:val="0"/>
                <w:bCs w:val="0"/>
                <w:sz w:val="24"/>
                <w:szCs w:val="24"/>
                <w:lang w:val="da-DK"/>
              </w:rPr>
            </w:pPr>
            <w:r>
              <w:rPr>
                <w:rStyle w:val="Strong"/>
                <w:b w:val="0"/>
                <w:bCs w:val="0"/>
                <w:sz w:val="24"/>
                <w:szCs w:val="24"/>
                <w:lang w:val="da-DK"/>
              </w:rPr>
              <w:t>AestaGIS</w:t>
            </w:r>
          </w:p>
        </w:tc>
        <w:tc>
          <w:tcPr>
            <w:tcW w:w="1245" w:type="dxa"/>
            <w:shd w:val="clear" w:color="auto" w:fill="C5E0B3" w:themeFill="accent6" w:themeFillTint="66"/>
          </w:tcPr>
          <w:p w14:paraId="0DE2343B" w14:textId="2581636F" w:rsidR="00563BF7" w:rsidRPr="00D71EA9" w:rsidRDefault="00563BF7">
            <w:pPr>
              <w:rPr>
                <w:rStyle w:val="Strong"/>
                <w:b w:val="0"/>
                <w:bCs w:val="0"/>
                <w:sz w:val="24"/>
                <w:szCs w:val="24"/>
                <w:lang w:val="da-DK"/>
              </w:rPr>
            </w:pPr>
            <w:r>
              <w:rPr>
                <w:rStyle w:val="Strong"/>
                <w:b w:val="0"/>
                <w:bCs w:val="0"/>
                <w:sz w:val="24"/>
                <w:szCs w:val="24"/>
                <w:lang w:val="da-DK"/>
              </w:rPr>
              <w:t>x</w:t>
            </w:r>
          </w:p>
        </w:tc>
        <w:tc>
          <w:tcPr>
            <w:tcW w:w="1345" w:type="dxa"/>
            <w:shd w:val="clear" w:color="auto" w:fill="C5E0B3" w:themeFill="accent6" w:themeFillTint="66"/>
          </w:tcPr>
          <w:p w14:paraId="1B4211BE" w14:textId="2983BC1E" w:rsidR="00563BF7" w:rsidRPr="00D71EA9" w:rsidRDefault="00B75D7D">
            <w:pPr>
              <w:rPr>
                <w:rStyle w:val="Strong"/>
                <w:b w:val="0"/>
                <w:bCs w:val="0"/>
                <w:sz w:val="24"/>
                <w:szCs w:val="24"/>
                <w:lang w:val="da-DK"/>
              </w:rPr>
            </w:pPr>
            <w:proofErr w:type="spellStart"/>
            <w:r>
              <w:rPr>
                <w:rStyle w:val="Strong"/>
                <w:b w:val="0"/>
                <w:bCs w:val="0"/>
                <w:sz w:val="24"/>
                <w:szCs w:val="24"/>
                <w:lang w:val="da-DK"/>
              </w:rPr>
              <w:t>Okt</w:t>
            </w:r>
            <w:proofErr w:type="spellEnd"/>
            <w:r>
              <w:rPr>
                <w:rStyle w:val="Strong"/>
                <w:b w:val="0"/>
                <w:bCs w:val="0"/>
                <w:sz w:val="24"/>
                <w:szCs w:val="24"/>
                <w:lang w:val="da-DK"/>
              </w:rPr>
              <w:t xml:space="preserve"> 23</w:t>
            </w:r>
          </w:p>
        </w:tc>
        <w:tc>
          <w:tcPr>
            <w:tcW w:w="1219" w:type="dxa"/>
            <w:shd w:val="clear" w:color="auto" w:fill="C5E0B3" w:themeFill="accent6" w:themeFillTint="66"/>
          </w:tcPr>
          <w:p w14:paraId="73F76EB8" w14:textId="77777777" w:rsidR="00563BF7" w:rsidRDefault="00563BF7">
            <w:pPr>
              <w:rPr>
                <w:rStyle w:val="Strong"/>
                <w:b w:val="0"/>
                <w:bCs w:val="0"/>
                <w:sz w:val="24"/>
                <w:szCs w:val="24"/>
                <w:lang w:val="da-DK"/>
              </w:rPr>
            </w:pPr>
          </w:p>
        </w:tc>
      </w:tr>
      <w:tr w:rsidR="00563BF7" w:rsidRPr="00027AB4" w14:paraId="56D4E8E2" w14:textId="765F842C" w:rsidTr="00563BF7">
        <w:tc>
          <w:tcPr>
            <w:tcW w:w="3636" w:type="dxa"/>
            <w:shd w:val="clear" w:color="auto" w:fill="C5E0B3" w:themeFill="accent6" w:themeFillTint="66"/>
          </w:tcPr>
          <w:p w14:paraId="4A7648FD" w14:textId="3C5F91F0" w:rsidR="00563BF7" w:rsidRPr="00D71EA9" w:rsidRDefault="00563BF7" w:rsidP="0031015F">
            <w:pPr>
              <w:pStyle w:val="ListParagraph"/>
              <w:numPr>
                <w:ilvl w:val="0"/>
                <w:numId w:val="9"/>
              </w:numPr>
              <w:rPr>
                <w:rStyle w:val="Strong"/>
                <w:b w:val="0"/>
                <w:bCs w:val="0"/>
                <w:sz w:val="24"/>
                <w:szCs w:val="24"/>
                <w:lang w:val="da-DK"/>
              </w:rPr>
            </w:pPr>
            <w:r>
              <w:rPr>
                <w:rStyle w:val="Strong"/>
                <w:b w:val="0"/>
                <w:bCs w:val="0"/>
                <w:sz w:val="24"/>
                <w:szCs w:val="24"/>
                <w:lang w:val="da-DK"/>
              </w:rPr>
              <w:t>Udarbejdelse af nationale datasæt.</w:t>
            </w:r>
          </w:p>
        </w:tc>
        <w:tc>
          <w:tcPr>
            <w:tcW w:w="1321" w:type="dxa"/>
            <w:shd w:val="clear" w:color="auto" w:fill="C5E0B3" w:themeFill="accent6" w:themeFillTint="66"/>
          </w:tcPr>
          <w:p w14:paraId="36DB0021" w14:textId="704B2140" w:rsidR="00563BF7" w:rsidRPr="00D71EA9" w:rsidRDefault="00563BF7">
            <w:pPr>
              <w:rPr>
                <w:rStyle w:val="Strong"/>
                <w:b w:val="0"/>
                <w:bCs w:val="0"/>
                <w:sz w:val="24"/>
                <w:szCs w:val="24"/>
                <w:lang w:val="da-DK"/>
              </w:rPr>
            </w:pPr>
            <w:r>
              <w:rPr>
                <w:rStyle w:val="Strong"/>
                <w:b w:val="0"/>
                <w:bCs w:val="0"/>
                <w:sz w:val="24"/>
                <w:szCs w:val="24"/>
                <w:lang w:val="da-DK"/>
              </w:rPr>
              <w:t>57.500 kr.</w:t>
            </w:r>
          </w:p>
        </w:tc>
        <w:tc>
          <w:tcPr>
            <w:tcW w:w="1378" w:type="dxa"/>
            <w:shd w:val="clear" w:color="auto" w:fill="C5E0B3" w:themeFill="accent6" w:themeFillTint="66"/>
          </w:tcPr>
          <w:p w14:paraId="0AA0D340" w14:textId="23E1A682" w:rsidR="00563BF7" w:rsidRPr="00D71EA9" w:rsidRDefault="00563BF7">
            <w:pPr>
              <w:rPr>
                <w:rStyle w:val="Strong"/>
                <w:b w:val="0"/>
                <w:bCs w:val="0"/>
                <w:sz w:val="24"/>
                <w:szCs w:val="24"/>
                <w:lang w:val="da-DK"/>
              </w:rPr>
            </w:pPr>
            <w:r>
              <w:rPr>
                <w:rStyle w:val="Strong"/>
                <w:b w:val="0"/>
                <w:bCs w:val="0"/>
                <w:sz w:val="24"/>
                <w:szCs w:val="24"/>
                <w:lang w:val="da-DK"/>
              </w:rPr>
              <w:t>LNH</w:t>
            </w:r>
          </w:p>
        </w:tc>
        <w:tc>
          <w:tcPr>
            <w:tcW w:w="1245" w:type="dxa"/>
            <w:shd w:val="clear" w:color="auto" w:fill="C5E0B3" w:themeFill="accent6" w:themeFillTint="66"/>
          </w:tcPr>
          <w:p w14:paraId="578931CC" w14:textId="25166CC6" w:rsidR="00563BF7" w:rsidRPr="00D71EA9" w:rsidRDefault="00563BF7">
            <w:pPr>
              <w:rPr>
                <w:rStyle w:val="Strong"/>
                <w:b w:val="0"/>
                <w:bCs w:val="0"/>
                <w:sz w:val="24"/>
                <w:szCs w:val="24"/>
                <w:lang w:val="da-DK"/>
              </w:rPr>
            </w:pPr>
            <w:r>
              <w:rPr>
                <w:rStyle w:val="Strong"/>
                <w:b w:val="0"/>
                <w:bCs w:val="0"/>
                <w:sz w:val="24"/>
                <w:szCs w:val="24"/>
                <w:lang w:val="da-DK"/>
              </w:rPr>
              <w:t xml:space="preserve">x </w:t>
            </w:r>
          </w:p>
        </w:tc>
        <w:tc>
          <w:tcPr>
            <w:tcW w:w="1345" w:type="dxa"/>
            <w:shd w:val="clear" w:color="auto" w:fill="C5E0B3" w:themeFill="accent6" w:themeFillTint="66"/>
          </w:tcPr>
          <w:p w14:paraId="7425BCDB" w14:textId="2616782B" w:rsidR="00563BF7" w:rsidRPr="00D71EA9" w:rsidRDefault="00563BF7">
            <w:pPr>
              <w:rPr>
                <w:rStyle w:val="Strong"/>
                <w:b w:val="0"/>
                <w:bCs w:val="0"/>
                <w:sz w:val="24"/>
                <w:szCs w:val="24"/>
                <w:lang w:val="da-DK"/>
              </w:rPr>
            </w:pPr>
            <w:r>
              <w:rPr>
                <w:rStyle w:val="Strong"/>
                <w:b w:val="0"/>
                <w:bCs w:val="0"/>
                <w:sz w:val="24"/>
                <w:szCs w:val="24"/>
                <w:lang w:val="da-DK"/>
              </w:rPr>
              <w:t>Okt 23</w:t>
            </w:r>
          </w:p>
        </w:tc>
        <w:tc>
          <w:tcPr>
            <w:tcW w:w="1219" w:type="dxa"/>
            <w:shd w:val="clear" w:color="auto" w:fill="C5E0B3" w:themeFill="accent6" w:themeFillTint="66"/>
          </w:tcPr>
          <w:p w14:paraId="495E8B96" w14:textId="77777777" w:rsidR="00563BF7" w:rsidRDefault="00563BF7">
            <w:pPr>
              <w:rPr>
                <w:rStyle w:val="Strong"/>
                <w:b w:val="0"/>
                <w:bCs w:val="0"/>
                <w:sz w:val="24"/>
                <w:szCs w:val="24"/>
                <w:lang w:val="da-DK"/>
              </w:rPr>
            </w:pPr>
          </w:p>
        </w:tc>
      </w:tr>
      <w:tr w:rsidR="00563BF7" w:rsidRPr="00027AB4" w14:paraId="3AF7C822" w14:textId="4B1DE038" w:rsidTr="00563BF7">
        <w:tc>
          <w:tcPr>
            <w:tcW w:w="3636" w:type="dxa"/>
          </w:tcPr>
          <w:p w14:paraId="3A5C59C8" w14:textId="393C9191" w:rsidR="00563BF7" w:rsidRPr="00D71EA9" w:rsidRDefault="00563BF7" w:rsidP="0031015F">
            <w:pPr>
              <w:pStyle w:val="ListParagraph"/>
              <w:numPr>
                <w:ilvl w:val="0"/>
                <w:numId w:val="9"/>
              </w:numPr>
              <w:rPr>
                <w:rStyle w:val="Strong"/>
                <w:b w:val="0"/>
                <w:bCs w:val="0"/>
                <w:sz w:val="24"/>
                <w:szCs w:val="24"/>
                <w:lang w:val="da-DK"/>
              </w:rPr>
            </w:pPr>
            <w:r>
              <w:rPr>
                <w:rStyle w:val="Strong"/>
                <w:b w:val="0"/>
                <w:bCs w:val="0"/>
                <w:sz w:val="24"/>
                <w:szCs w:val="24"/>
                <w:lang w:val="da-DK"/>
              </w:rPr>
              <w:t>Model for virksomhederne produktionstab</w:t>
            </w:r>
          </w:p>
        </w:tc>
        <w:tc>
          <w:tcPr>
            <w:tcW w:w="1321" w:type="dxa"/>
          </w:tcPr>
          <w:p w14:paraId="03ED2254" w14:textId="1CE8BD1C" w:rsidR="00563BF7" w:rsidRPr="00D71EA9" w:rsidRDefault="00563BF7">
            <w:pPr>
              <w:rPr>
                <w:rStyle w:val="Strong"/>
                <w:b w:val="0"/>
                <w:bCs w:val="0"/>
                <w:sz w:val="24"/>
                <w:szCs w:val="24"/>
                <w:lang w:val="da-DK"/>
              </w:rPr>
            </w:pPr>
            <w:r>
              <w:rPr>
                <w:rStyle w:val="Strong"/>
                <w:b w:val="0"/>
                <w:bCs w:val="0"/>
                <w:sz w:val="24"/>
                <w:szCs w:val="24"/>
                <w:lang w:val="da-DK"/>
              </w:rPr>
              <w:t>92.000 kr.</w:t>
            </w:r>
          </w:p>
        </w:tc>
        <w:tc>
          <w:tcPr>
            <w:tcW w:w="1378" w:type="dxa"/>
          </w:tcPr>
          <w:p w14:paraId="3B4AADBC" w14:textId="72369B61" w:rsidR="00563BF7" w:rsidRPr="00D71EA9" w:rsidRDefault="00563BF7">
            <w:pPr>
              <w:rPr>
                <w:rStyle w:val="Strong"/>
                <w:b w:val="0"/>
                <w:bCs w:val="0"/>
                <w:sz w:val="24"/>
                <w:szCs w:val="24"/>
                <w:lang w:val="da-DK"/>
              </w:rPr>
            </w:pPr>
            <w:r>
              <w:rPr>
                <w:rStyle w:val="Strong"/>
                <w:b w:val="0"/>
                <w:bCs w:val="0"/>
                <w:sz w:val="24"/>
                <w:szCs w:val="24"/>
                <w:lang w:val="da-DK"/>
              </w:rPr>
              <w:t>LNH/ AestaGIS</w:t>
            </w:r>
          </w:p>
        </w:tc>
        <w:tc>
          <w:tcPr>
            <w:tcW w:w="1245" w:type="dxa"/>
          </w:tcPr>
          <w:p w14:paraId="01F3AEF7" w14:textId="77777777" w:rsidR="00563BF7" w:rsidRPr="00D71EA9" w:rsidRDefault="00563BF7">
            <w:pPr>
              <w:rPr>
                <w:rStyle w:val="Strong"/>
                <w:b w:val="0"/>
                <w:bCs w:val="0"/>
                <w:sz w:val="24"/>
                <w:szCs w:val="24"/>
                <w:lang w:val="da-DK"/>
              </w:rPr>
            </w:pPr>
          </w:p>
        </w:tc>
        <w:tc>
          <w:tcPr>
            <w:tcW w:w="1345" w:type="dxa"/>
          </w:tcPr>
          <w:p w14:paraId="1810E14C" w14:textId="77777777" w:rsidR="00563BF7" w:rsidRPr="00D71EA9" w:rsidRDefault="00563BF7">
            <w:pPr>
              <w:rPr>
                <w:rStyle w:val="Strong"/>
                <w:b w:val="0"/>
                <w:bCs w:val="0"/>
                <w:sz w:val="24"/>
                <w:szCs w:val="24"/>
                <w:lang w:val="da-DK"/>
              </w:rPr>
            </w:pPr>
          </w:p>
        </w:tc>
        <w:tc>
          <w:tcPr>
            <w:tcW w:w="1219" w:type="dxa"/>
          </w:tcPr>
          <w:p w14:paraId="542F9F4E" w14:textId="77777777" w:rsidR="00563BF7" w:rsidRPr="00D71EA9" w:rsidRDefault="00563BF7">
            <w:pPr>
              <w:rPr>
                <w:rStyle w:val="Strong"/>
                <w:b w:val="0"/>
                <w:bCs w:val="0"/>
                <w:sz w:val="24"/>
                <w:szCs w:val="24"/>
                <w:lang w:val="da-DK"/>
              </w:rPr>
            </w:pPr>
          </w:p>
        </w:tc>
      </w:tr>
      <w:tr w:rsidR="00563BF7" w:rsidRPr="00027AB4" w14:paraId="69976387" w14:textId="41FF60CE" w:rsidTr="00563BF7">
        <w:tc>
          <w:tcPr>
            <w:tcW w:w="3636" w:type="dxa"/>
          </w:tcPr>
          <w:p w14:paraId="172CB025" w14:textId="277086C9" w:rsidR="00563BF7" w:rsidRPr="00D71EA9" w:rsidRDefault="00563BF7" w:rsidP="0031015F">
            <w:pPr>
              <w:pStyle w:val="ListParagraph"/>
              <w:numPr>
                <w:ilvl w:val="0"/>
                <w:numId w:val="9"/>
              </w:numPr>
              <w:rPr>
                <w:rStyle w:val="Strong"/>
                <w:b w:val="0"/>
                <w:bCs w:val="0"/>
                <w:sz w:val="24"/>
                <w:szCs w:val="24"/>
                <w:lang w:val="da-DK"/>
              </w:rPr>
            </w:pPr>
            <w:r>
              <w:rPr>
                <w:rStyle w:val="Strong"/>
                <w:b w:val="0"/>
                <w:bCs w:val="0"/>
                <w:sz w:val="24"/>
                <w:szCs w:val="24"/>
                <w:lang w:val="da-DK"/>
              </w:rPr>
              <w:t>Model for bidragsfordeling</w:t>
            </w:r>
          </w:p>
        </w:tc>
        <w:tc>
          <w:tcPr>
            <w:tcW w:w="1321" w:type="dxa"/>
          </w:tcPr>
          <w:p w14:paraId="286E34FD" w14:textId="46C43A47" w:rsidR="00563BF7" w:rsidRPr="00D71EA9" w:rsidRDefault="00563BF7">
            <w:pPr>
              <w:rPr>
                <w:rStyle w:val="Strong"/>
                <w:b w:val="0"/>
                <w:bCs w:val="0"/>
                <w:sz w:val="24"/>
                <w:szCs w:val="24"/>
                <w:lang w:val="da-DK"/>
              </w:rPr>
            </w:pPr>
          </w:p>
        </w:tc>
        <w:tc>
          <w:tcPr>
            <w:tcW w:w="1378" w:type="dxa"/>
          </w:tcPr>
          <w:p w14:paraId="26F39492" w14:textId="01A6F387" w:rsidR="00563BF7" w:rsidRPr="00D71EA9" w:rsidRDefault="00563BF7">
            <w:pPr>
              <w:rPr>
                <w:rStyle w:val="Strong"/>
                <w:b w:val="0"/>
                <w:bCs w:val="0"/>
                <w:sz w:val="24"/>
                <w:szCs w:val="24"/>
                <w:lang w:val="da-DK"/>
              </w:rPr>
            </w:pPr>
            <w:r>
              <w:rPr>
                <w:rStyle w:val="Strong"/>
                <w:b w:val="0"/>
                <w:bCs w:val="0"/>
                <w:sz w:val="24"/>
                <w:szCs w:val="24"/>
                <w:lang w:val="da-DK"/>
              </w:rPr>
              <w:t>LNH/ AestaGIS</w:t>
            </w:r>
          </w:p>
        </w:tc>
        <w:tc>
          <w:tcPr>
            <w:tcW w:w="1245" w:type="dxa"/>
          </w:tcPr>
          <w:p w14:paraId="209ECA58" w14:textId="77777777" w:rsidR="00563BF7" w:rsidRPr="00D71EA9" w:rsidRDefault="00563BF7">
            <w:pPr>
              <w:rPr>
                <w:rStyle w:val="Strong"/>
                <w:b w:val="0"/>
                <w:bCs w:val="0"/>
                <w:sz w:val="24"/>
                <w:szCs w:val="24"/>
                <w:lang w:val="da-DK"/>
              </w:rPr>
            </w:pPr>
          </w:p>
        </w:tc>
        <w:tc>
          <w:tcPr>
            <w:tcW w:w="1345" w:type="dxa"/>
          </w:tcPr>
          <w:p w14:paraId="43CB5CCE" w14:textId="77777777" w:rsidR="00563BF7" w:rsidRPr="00D71EA9" w:rsidRDefault="00563BF7">
            <w:pPr>
              <w:rPr>
                <w:rStyle w:val="Strong"/>
                <w:b w:val="0"/>
                <w:bCs w:val="0"/>
                <w:sz w:val="24"/>
                <w:szCs w:val="24"/>
                <w:lang w:val="da-DK"/>
              </w:rPr>
            </w:pPr>
          </w:p>
        </w:tc>
        <w:tc>
          <w:tcPr>
            <w:tcW w:w="1219" w:type="dxa"/>
          </w:tcPr>
          <w:p w14:paraId="7D31A722" w14:textId="77777777" w:rsidR="00563BF7" w:rsidRPr="00D71EA9" w:rsidRDefault="00563BF7">
            <w:pPr>
              <w:rPr>
                <w:rStyle w:val="Strong"/>
                <w:b w:val="0"/>
                <w:bCs w:val="0"/>
                <w:sz w:val="24"/>
                <w:szCs w:val="24"/>
                <w:lang w:val="da-DK"/>
              </w:rPr>
            </w:pPr>
          </w:p>
        </w:tc>
      </w:tr>
      <w:tr w:rsidR="00563BF7" w:rsidRPr="00027AB4" w14:paraId="4FB888C4" w14:textId="74E5BD8F" w:rsidTr="00563BF7">
        <w:tc>
          <w:tcPr>
            <w:tcW w:w="3636" w:type="dxa"/>
          </w:tcPr>
          <w:p w14:paraId="54564DE9" w14:textId="48EE1C5A" w:rsidR="00563BF7" w:rsidRPr="00D71EA9" w:rsidRDefault="00563BF7" w:rsidP="0031015F">
            <w:pPr>
              <w:pStyle w:val="ListParagraph"/>
              <w:numPr>
                <w:ilvl w:val="0"/>
                <w:numId w:val="9"/>
              </w:numPr>
              <w:rPr>
                <w:rStyle w:val="Strong"/>
                <w:b w:val="0"/>
                <w:bCs w:val="0"/>
                <w:sz w:val="24"/>
                <w:szCs w:val="24"/>
                <w:lang w:val="da-DK"/>
              </w:rPr>
            </w:pPr>
            <w:r>
              <w:rPr>
                <w:rStyle w:val="Strong"/>
                <w:b w:val="0"/>
                <w:bCs w:val="0"/>
                <w:sz w:val="24"/>
                <w:szCs w:val="24"/>
                <w:lang w:val="da-DK"/>
              </w:rPr>
              <w:t>Beregning af klimatilpasningsomkostning</w:t>
            </w:r>
          </w:p>
        </w:tc>
        <w:tc>
          <w:tcPr>
            <w:tcW w:w="1321" w:type="dxa"/>
          </w:tcPr>
          <w:p w14:paraId="0DF7D4CA" w14:textId="36E533D0" w:rsidR="00563BF7" w:rsidRPr="00D71EA9" w:rsidRDefault="00563BF7">
            <w:pPr>
              <w:rPr>
                <w:rStyle w:val="Strong"/>
                <w:b w:val="0"/>
                <w:bCs w:val="0"/>
                <w:sz w:val="24"/>
                <w:szCs w:val="24"/>
                <w:lang w:val="da-DK"/>
              </w:rPr>
            </w:pPr>
            <w:r>
              <w:rPr>
                <w:rStyle w:val="Strong"/>
                <w:b w:val="0"/>
                <w:bCs w:val="0"/>
                <w:sz w:val="24"/>
                <w:szCs w:val="24"/>
                <w:lang w:val="da-DK"/>
              </w:rPr>
              <w:t>46.000 kr.</w:t>
            </w:r>
          </w:p>
        </w:tc>
        <w:tc>
          <w:tcPr>
            <w:tcW w:w="1378" w:type="dxa"/>
          </w:tcPr>
          <w:p w14:paraId="77AB077F" w14:textId="543ABD83" w:rsidR="00563BF7" w:rsidRPr="00D71EA9" w:rsidRDefault="00563BF7">
            <w:pPr>
              <w:rPr>
                <w:rStyle w:val="Strong"/>
                <w:b w:val="0"/>
                <w:bCs w:val="0"/>
                <w:sz w:val="24"/>
                <w:szCs w:val="24"/>
                <w:lang w:val="da-DK"/>
              </w:rPr>
            </w:pPr>
            <w:r>
              <w:rPr>
                <w:rStyle w:val="Strong"/>
                <w:b w:val="0"/>
                <w:bCs w:val="0"/>
                <w:sz w:val="24"/>
                <w:szCs w:val="24"/>
                <w:lang w:val="da-DK"/>
              </w:rPr>
              <w:t>LNH/ AestaGIS</w:t>
            </w:r>
          </w:p>
        </w:tc>
        <w:tc>
          <w:tcPr>
            <w:tcW w:w="1245" w:type="dxa"/>
          </w:tcPr>
          <w:p w14:paraId="774B833A" w14:textId="5E7CE0F4" w:rsidR="00563BF7" w:rsidRPr="00D71EA9" w:rsidRDefault="00563BF7">
            <w:pPr>
              <w:rPr>
                <w:rStyle w:val="Strong"/>
                <w:b w:val="0"/>
                <w:bCs w:val="0"/>
                <w:sz w:val="24"/>
                <w:szCs w:val="24"/>
                <w:lang w:val="da-DK"/>
              </w:rPr>
            </w:pPr>
          </w:p>
        </w:tc>
        <w:tc>
          <w:tcPr>
            <w:tcW w:w="1345" w:type="dxa"/>
          </w:tcPr>
          <w:p w14:paraId="26F63E16" w14:textId="4DF5BCEB" w:rsidR="00563BF7" w:rsidRPr="00D71EA9" w:rsidRDefault="00563BF7">
            <w:pPr>
              <w:rPr>
                <w:rStyle w:val="Strong"/>
                <w:b w:val="0"/>
                <w:bCs w:val="0"/>
                <w:sz w:val="24"/>
                <w:szCs w:val="24"/>
                <w:lang w:val="da-DK"/>
              </w:rPr>
            </w:pPr>
          </w:p>
        </w:tc>
        <w:tc>
          <w:tcPr>
            <w:tcW w:w="1219" w:type="dxa"/>
          </w:tcPr>
          <w:p w14:paraId="2CA5FAAE" w14:textId="77777777" w:rsidR="00563BF7" w:rsidRPr="00D71EA9" w:rsidRDefault="00563BF7">
            <w:pPr>
              <w:rPr>
                <w:rStyle w:val="Strong"/>
                <w:b w:val="0"/>
                <w:bCs w:val="0"/>
                <w:sz w:val="24"/>
                <w:szCs w:val="24"/>
                <w:lang w:val="da-DK"/>
              </w:rPr>
            </w:pPr>
          </w:p>
        </w:tc>
      </w:tr>
      <w:tr w:rsidR="00563BF7" w:rsidRPr="00027AB4" w14:paraId="0F257477" w14:textId="768EB60E" w:rsidTr="00563BF7">
        <w:tc>
          <w:tcPr>
            <w:tcW w:w="3636" w:type="dxa"/>
            <w:shd w:val="clear" w:color="auto" w:fill="C5E0B3" w:themeFill="accent6" w:themeFillTint="66"/>
          </w:tcPr>
          <w:p w14:paraId="442D43E2" w14:textId="41CF7AB9" w:rsidR="00563BF7" w:rsidRDefault="00563BF7" w:rsidP="0031015F">
            <w:pPr>
              <w:pStyle w:val="ListParagraph"/>
              <w:numPr>
                <w:ilvl w:val="0"/>
                <w:numId w:val="9"/>
              </w:numPr>
              <w:rPr>
                <w:rStyle w:val="Strong"/>
                <w:b w:val="0"/>
                <w:bCs w:val="0"/>
                <w:sz w:val="24"/>
                <w:szCs w:val="24"/>
                <w:lang w:val="da-DK"/>
              </w:rPr>
            </w:pPr>
            <w:r>
              <w:rPr>
                <w:rStyle w:val="Strong"/>
                <w:b w:val="0"/>
                <w:bCs w:val="0"/>
                <w:sz w:val="24"/>
                <w:szCs w:val="24"/>
                <w:lang w:val="da-DK"/>
              </w:rPr>
              <w:t>Regneark til efterbehandling af resultater</w:t>
            </w:r>
          </w:p>
        </w:tc>
        <w:tc>
          <w:tcPr>
            <w:tcW w:w="1321" w:type="dxa"/>
            <w:shd w:val="clear" w:color="auto" w:fill="C5E0B3" w:themeFill="accent6" w:themeFillTint="66"/>
          </w:tcPr>
          <w:p w14:paraId="1792105E" w14:textId="6F90B172" w:rsidR="00563BF7" w:rsidRPr="00D71EA9" w:rsidRDefault="00563BF7">
            <w:pPr>
              <w:rPr>
                <w:rStyle w:val="Strong"/>
                <w:b w:val="0"/>
                <w:bCs w:val="0"/>
                <w:sz w:val="24"/>
                <w:szCs w:val="24"/>
                <w:lang w:val="da-DK"/>
              </w:rPr>
            </w:pPr>
            <w:r>
              <w:rPr>
                <w:rStyle w:val="Strong"/>
                <w:b w:val="0"/>
                <w:bCs w:val="0"/>
                <w:sz w:val="24"/>
                <w:szCs w:val="24"/>
                <w:lang w:val="da-DK"/>
              </w:rPr>
              <w:t>40.250 kr.</w:t>
            </w:r>
          </w:p>
        </w:tc>
        <w:tc>
          <w:tcPr>
            <w:tcW w:w="1378" w:type="dxa"/>
            <w:shd w:val="clear" w:color="auto" w:fill="C5E0B3" w:themeFill="accent6" w:themeFillTint="66"/>
          </w:tcPr>
          <w:p w14:paraId="598AA2C4" w14:textId="30072DA5" w:rsidR="00563BF7" w:rsidRDefault="00563BF7">
            <w:pPr>
              <w:rPr>
                <w:rStyle w:val="Strong"/>
                <w:b w:val="0"/>
                <w:bCs w:val="0"/>
                <w:sz w:val="24"/>
                <w:szCs w:val="24"/>
                <w:lang w:val="da-DK"/>
              </w:rPr>
            </w:pPr>
            <w:r>
              <w:rPr>
                <w:rStyle w:val="Strong"/>
                <w:b w:val="0"/>
                <w:bCs w:val="0"/>
                <w:sz w:val="24"/>
                <w:szCs w:val="24"/>
                <w:lang w:val="da-DK"/>
              </w:rPr>
              <w:t xml:space="preserve">LNH/AestaGIS </w:t>
            </w:r>
          </w:p>
        </w:tc>
        <w:tc>
          <w:tcPr>
            <w:tcW w:w="1245" w:type="dxa"/>
            <w:shd w:val="clear" w:color="auto" w:fill="C5E0B3" w:themeFill="accent6" w:themeFillTint="66"/>
          </w:tcPr>
          <w:p w14:paraId="36931105" w14:textId="360D487F" w:rsidR="00563BF7" w:rsidRPr="00D71EA9" w:rsidRDefault="00563BF7">
            <w:pPr>
              <w:rPr>
                <w:rStyle w:val="Strong"/>
                <w:b w:val="0"/>
                <w:bCs w:val="0"/>
                <w:sz w:val="24"/>
                <w:szCs w:val="24"/>
                <w:lang w:val="da-DK"/>
              </w:rPr>
            </w:pPr>
            <w:r>
              <w:rPr>
                <w:rStyle w:val="Strong"/>
                <w:b w:val="0"/>
                <w:bCs w:val="0"/>
                <w:sz w:val="24"/>
                <w:szCs w:val="24"/>
                <w:lang w:val="da-DK"/>
              </w:rPr>
              <w:t xml:space="preserve">x </w:t>
            </w:r>
          </w:p>
        </w:tc>
        <w:tc>
          <w:tcPr>
            <w:tcW w:w="1345" w:type="dxa"/>
            <w:shd w:val="clear" w:color="auto" w:fill="C5E0B3" w:themeFill="accent6" w:themeFillTint="66"/>
          </w:tcPr>
          <w:p w14:paraId="4300C229" w14:textId="0C6051E0" w:rsidR="00563BF7" w:rsidRPr="00D71EA9" w:rsidRDefault="00563BF7">
            <w:pPr>
              <w:rPr>
                <w:rStyle w:val="Strong"/>
                <w:b w:val="0"/>
                <w:bCs w:val="0"/>
                <w:sz w:val="24"/>
                <w:szCs w:val="24"/>
                <w:lang w:val="da-DK"/>
              </w:rPr>
            </w:pPr>
            <w:r>
              <w:rPr>
                <w:rStyle w:val="Strong"/>
                <w:b w:val="0"/>
                <w:bCs w:val="0"/>
                <w:sz w:val="24"/>
                <w:szCs w:val="24"/>
                <w:lang w:val="da-DK"/>
              </w:rPr>
              <w:t>Nov 23</w:t>
            </w:r>
          </w:p>
        </w:tc>
        <w:tc>
          <w:tcPr>
            <w:tcW w:w="1219" w:type="dxa"/>
            <w:shd w:val="clear" w:color="auto" w:fill="C5E0B3" w:themeFill="accent6" w:themeFillTint="66"/>
          </w:tcPr>
          <w:p w14:paraId="5BEB36EA" w14:textId="77777777" w:rsidR="00563BF7" w:rsidRDefault="00563BF7">
            <w:pPr>
              <w:rPr>
                <w:rStyle w:val="Strong"/>
                <w:b w:val="0"/>
                <w:bCs w:val="0"/>
                <w:sz w:val="24"/>
                <w:szCs w:val="24"/>
                <w:lang w:val="da-DK"/>
              </w:rPr>
            </w:pPr>
          </w:p>
        </w:tc>
      </w:tr>
      <w:tr w:rsidR="00DD226E" w:rsidRPr="00027AB4" w14:paraId="10B1FB01" w14:textId="77777777" w:rsidTr="00563BF7">
        <w:tc>
          <w:tcPr>
            <w:tcW w:w="3636" w:type="dxa"/>
            <w:shd w:val="clear" w:color="auto" w:fill="C5E0B3" w:themeFill="accent6" w:themeFillTint="66"/>
          </w:tcPr>
          <w:p w14:paraId="2EDE39A6" w14:textId="5EAA509F" w:rsidR="00DD226E" w:rsidRDefault="00DD226E" w:rsidP="0031015F">
            <w:pPr>
              <w:pStyle w:val="ListParagraph"/>
              <w:numPr>
                <w:ilvl w:val="0"/>
                <w:numId w:val="9"/>
              </w:numPr>
              <w:rPr>
                <w:rStyle w:val="Strong"/>
                <w:b w:val="0"/>
                <w:bCs w:val="0"/>
                <w:sz w:val="24"/>
                <w:szCs w:val="24"/>
                <w:lang w:val="da-DK"/>
              </w:rPr>
            </w:pPr>
            <w:r>
              <w:rPr>
                <w:rStyle w:val="Strong"/>
                <w:b w:val="0"/>
                <w:bCs w:val="0"/>
                <w:sz w:val="24"/>
                <w:szCs w:val="24"/>
                <w:lang w:val="da-DK"/>
              </w:rPr>
              <w:t>Udarbejdelse af SkadesØkonomi Logo</w:t>
            </w:r>
          </w:p>
        </w:tc>
        <w:tc>
          <w:tcPr>
            <w:tcW w:w="1321" w:type="dxa"/>
            <w:shd w:val="clear" w:color="auto" w:fill="C5E0B3" w:themeFill="accent6" w:themeFillTint="66"/>
          </w:tcPr>
          <w:p w14:paraId="1E5653F2" w14:textId="384F3C55" w:rsidR="00DD226E" w:rsidRDefault="00DD226E">
            <w:pPr>
              <w:rPr>
                <w:rStyle w:val="Strong"/>
                <w:b w:val="0"/>
                <w:bCs w:val="0"/>
                <w:sz w:val="24"/>
                <w:szCs w:val="24"/>
                <w:lang w:val="da-DK"/>
              </w:rPr>
            </w:pPr>
            <w:r>
              <w:rPr>
                <w:rStyle w:val="Strong"/>
                <w:b w:val="0"/>
                <w:bCs w:val="0"/>
                <w:sz w:val="24"/>
                <w:szCs w:val="24"/>
                <w:lang w:val="da-DK"/>
              </w:rPr>
              <w:t>12.075</w:t>
            </w:r>
          </w:p>
        </w:tc>
        <w:tc>
          <w:tcPr>
            <w:tcW w:w="1378" w:type="dxa"/>
            <w:shd w:val="clear" w:color="auto" w:fill="C5E0B3" w:themeFill="accent6" w:themeFillTint="66"/>
          </w:tcPr>
          <w:p w14:paraId="70DF3F0E" w14:textId="10997C49" w:rsidR="00DD226E" w:rsidRDefault="00DD226E">
            <w:pPr>
              <w:rPr>
                <w:rStyle w:val="Strong"/>
                <w:b w:val="0"/>
                <w:bCs w:val="0"/>
                <w:sz w:val="24"/>
                <w:szCs w:val="24"/>
                <w:lang w:val="da-DK"/>
              </w:rPr>
            </w:pPr>
            <w:r>
              <w:rPr>
                <w:rStyle w:val="Strong"/>
                <w:b w:val="0"/>
                <w:bCs w:val="0"/>
                <w:sz w:val="24"/>
                <w:szCs w:val="24"/>
                <w:lang w:val="da-DK"/>
              </w:rPr>
              <w:t>LNH</w:t>
            </w:r>
          </w:p>
        </w:tc>
        <w:tc>
          <w:tcPr>
            <w:tcW w:w="1245" w:type="dxa"/>
            <w:shd w:val="clear" w:color="auto" w:fill="C5E0B3" w:themeFill="accent6" w:themeFillTint="66"/>
          </w:tcPr>
          <w:p w14:paraId="3F82FB9D" w14:textId="6B41AEDE" w:rsidR="00DD226E" w:rsidRDefault="00DD226E">
            <w:pPr>
              <w:rPr>
                <w:rStyle w:val="Strong"/>
                <w:b w:val="0"/>
                <w:bCs w:val="0"/>
                <w:sz w:val="24"/>
                <w:szCs w:val="24"/>
                <w:lang w:val="da-DK"/>
              </w:rPr>
            </w:pPr>
            <w:r>
              <w:rPr>
                <w:rStyle w:val="Strong"/>
                <w:b w:val="0"/>
                <w:bCs w:val="0"/>
                <w:sz w:val="24"/>
                <w:szCs w:val="24"/>
                <w:lang w:val="da-DK"/>
              </w:rPr>
              <w:t>x</w:t>
            </w:r>
          </w:p>
        </w:tc>
        <w:tc>
          <w:tcPr>
            <w:tcW w:w="1345" w:type="dxa"/>
            <w:shd w:val="clear" w:color="auto" w:fill="C5E0B3" w:themeFill="accent6" w:themeFillTint="66"/>
          </w:tcPr>
          <w:p w14:paraId="1EFB95DF" w14:textId="6D23E521" w:rsidR="00DD226E" w:rsidRDefault="00DD226E">
            <w:pPr>
              <w:rPr>
                <w:rStyle w:val="Strong"/>
                <w:b w:val="0"/>
                <w:bCs w:val="0"/>
                <w:sz w:val="24"/>
                <w:szCs w:val="24"/>
                <w:lang w:val="da-DK"/>
              </w:rPr>
            </w:pPr>
            <w:r>
              <w:rPr>
                <w:rStyle w:val="Strong"/>
                <w:b w:val="0"/>
                <w:bCs w:val="0"/>
                <w:sz w:val="24"/>
                <w:szCs w:val="24"/>
                <w:lang w:val="da-DK"/>
              </w:rPr>
              <w:t>Sep 23</w:t>
            </w:r>
          </w:p>
        </w:tc>
        <w:tc>
          <w:tcPr>
            <w:tcW w:w="1219" w:type="dxa"/>
            <w:shd w:val="clear" w:color="auto" w:fill="C5E0B3" w:themeFill="accent6" w:themeFillTint="66"/>
          </w:tcPr>
          <w:p w14:paraId="34B14BB4" w14:textId="151A1DB9" w:rsidR="00DD226E" w:rsidRDefault="00DD226E">
            <w:pPr>
              <w:rPr>
                <w:rStyle w:val="Strong"/>
                <w:b w:val="0"/>
                <w:bCs w:val="0"/>
                <w:sz w:val="24"/>
                <w:szCs w:val="24"/>
                <w:lang w:val="da-DK"/>
              </w:rPr>
            </w:pPr>
            <w:r>
              <w:rPr>
                <w:rStyle w:val="Strong"/>
                <w:b w:val="0"/>
                <w:bCs w:val="0"/>
                <w:sz w:val="24"/>
                <w:szCs w:val="24"/>
                <w:lang w:val="da-DK"/>
              </w:rPr>
              <w:t>x</w:t>
            </w:r>
          </w:p>
        </w:tc>
      </w:tr>
    </w:tbl>
    <w:p w14:paraId="32C1AF0B" w14:textId="77777777" w:rsidR="00003328" w:rsidRDefault="00003328" w:rsidP="00003328">
      <w:pPr>
        <w:pStyle w:val="NoSpacing"/>
        <w:rPr>
          <w:rStyle w:val="Strong"/>
          <w:sz w:val="32"/>
          <w:szCs w:val="32"/>
          <w:lang w:val="da-DK"/>
        </w:rPr>
      </w:pPr>
    </w:p>
    <w:p w14:paraId="38148265" w14:textId="486CB4F4" w:rsidR="00003328" w:rsidRPr="008C1127" w:rsidRDefault="00003328" w:rsidP="00003328">
      <w:pPr>
        <w:pStyle w:val="NoSpacing"/>
        <w:rPr>
          <w:rStyle w:val="Strong"/>
          <w:b w:val="0"/>
          <w:bCs w:val="0"/>
          <w:sz w:val="28"/>
          <w:szCs w:val="28"/>
          <w:lang w:val="da-DK"/>
        </w:rPr>
      </w:pPr>
      <w:r w:rsidRPr="008C1127">
        <w:rPr>
          <w:rStyle w:val="Strong"/>
          <w:b w:val="0"/>
          <w:bCs w:val="0"/>
          <w:sz w:val="28"/>
          <w:szCs w:val="28"/>
          <w:lang w:val="da-DK"/>
        </w:rPr>
        <w:t xml:space="preserve">Totalt budget: </w:t>
      </w:r>
      <w:r w:rsidRPr="008C1127">
        <w:rPr>
          <w:rStyle w:val="Strong"/>
          <w:b w:val="0"/>
          <w:bCs w:val="0"/>
          <w:sz w:val="28"/>
          <w:szCs w:val="28"/>
          <w:lang w:val="da-DK"/>
        </w:rPr>
        <w:tab/>
      </w:r>
      <w:r w:rsidRPr="008C1127">
        <w:rPr>
          <w:rStyle w:val="Strong"/>
          <w:b w:val="0"/>
          <w:bCs w:val="0"/>
          <w:sz w:val="28"/>
          <w:szCs w:val="28"/>
          <w:lang w:val="da-DK"/>
        </w:rPr>
        <w:tab/>
      </w:r>
      <w:r w:rsidRPr="008C1127">
        <w:rPr>
          <w:rStyle w:val="Strong"/>
          <w:b w:val="0"/>
          <w:bCs w:val="0"/>
          <w:sz w:val="28"/>
          <w:szCs w:val="28"/>
          <w:lang w:val="da-DK"/>
        </w:rPr>
        <w:tab/>
        <w:t>500.000</w:t>
      </w:r>
      <w:r w:rsidR="003C1704">
        <w:rPr>
          <w:rStyle w:val="Strong"/>
          <w:b w:val="0"/>
          <w:bCs w:val="0"/>
          <w:sz w:val="28"/>
          <w:szCs w:val="28"/>
          <w:lang w:val="da-DK"/>
        </w:rPr>
        <w:t xml:space="preserve"> </w:t>
      </w:r>
      <w:r w:rsidRPr="008C1127">
        <w:rPr>
          <w:rStyle w:val="Strong"/>
          <w:b w:val="0"/>
          <w:bCs w:val="0"/>
          <w:sz w:val="28"/>
          <w:szCs w:val="28"/>
          <w:lang w:val="da-DK"/>
        </w:rPr>
        <w:t>kr</w:t>
      </w:r>
      <w:r w:rsidR="003C1704">
        <w:rPr>
          <w:rStyle w:val="Strong"/>
          <w:b w:val="0"/>
          <w:bCs w:val="0"/>
          <w:sz w:val="28"/>
          <w:szCs w:val="28"/>
          <w:lang w:val="da-DK"/>
        </w:rPr>
        <w:t>.</w:t>
      </w:r>
    </w:p>
    <w:p w14:paraId="01A585C8" w14:textId="32AF91B4" w:rsidR="00003328" w:rsidRPr="008C1127" w:rsidRDefault="00003328" w:rsidP="00003328">
      <w:pPr>
        <w:pStyle w:val="NoSpacing"/>
        <w:rPr>
          <w:rStyle w:val="Strong"/>
          <w:b w:val="0"/>
          <w:bCs w:val="0"/>
          <w:sz w:val="28"/>
          <w:szCs w:val="28"/>
          <w:lang w:val="da-DK"/>
        </w:rPr>
      </w:pPr>
      <w:r w:rsidRPr="008C1127">
        <w:rPr>
          <w:rStyle w:val="Strong"/>
          <w:b w:val="0"/>
          <w:bCs w:val="0"/>
          <w:sz w:val="28"/>
          <w:szCs w:val="28"/>
          <w:lang w:val="da-DK"/>
        </w:rPr>
        <w:t xml:space="preserve">Budget igangsatte aktiviteter: </w:t>
      </w:r>
      <w:r w:rsidRPr="008C1127">
        <w:rPr>
          <w:rStyle w:val="Strong"/>
          <w:b w:val="0"/>
          <w:bCs w:val="0"/>
          <w:sz w:val="28"/>
          <w:szCs w:val="28"/>
          <w:lang w:val="da-DK"/>
        </w:rPr>
        <w:tab/>
      </w:r>
      <w:r w:rsidR="005900C3">
        <w:rPr>
          <w:rStyle w:val="Strong"/>
          <w:b w:val="0"/>
          <w:bCs w:val="0"/>
          <w:sz w:val="28"/>
          <w:szCs w:val="28"/>
          <w:lang w:val="da-DK"/>
        </w:rPr>
        <w:t>4</w:t>
      </w:r>
      <w:r w:rsidR="0037547C">
        <w:rPr>
          <w:rStyle w:val="Strong"/>
          <w:b w:val="0"/>
          <w:bCs w:val="0"/>
          <w:sz w:val="28"/>
          <w:szCs w:val="28"/>
          <w:lang w:val="da-DK"/>
        </w:rPr>
        <w:t>60</w:t>
      </w:r>
      <w:r w:rsidR="003C1704">
        <w:rPr>
          <w:rStyle w:val="Strong"/>
          <w:b w:val="0"/>
          <w:bCs w:val="0"/>
          <w:sz w:val="28"/>
          <w:szCs w:val="28"/>
          <w:lang w:val="da-DK"/>
        </w:rPr>
        <w:t>.</w:t>
      </w:r>
      <w:r w:rsidR="005900C3">
        <w:rPr>
          <w:rStyle w:val="Strong"/>
          <w:b w:val="0"/>
          <w:bCs w:val="0"/>
          <w:sz w:val="28"/>
          <w:szCs w:val="28"/>
          <w:lang w:val="da-DK"/>
        </w:rPr>
        <w:t>5</w:t>
      </w:r>
      <w:r w:rsidR="0037547C">
        <w:rPr>
          <w:rStyle w:val="Strong"/>
          <w:b w:val="0"/>
          <w:bCs w:val="0"/>
          <w:sz w:val="28"/>
          <w:szCs w:val="28"/>
          <w:lang w:val="da-DK"/>
        </w:rPr>
        <w:t>75</w:t>
      </w:r>
      <w:r w:rsidR="003C1704">
        <w:rPr>
          <w:rStyle w:val="Strong"/>
          <w:b w:val="0"/>
          <w:bCs w:val="0"/>
          <w:sz w:val="28"/>
          <w:szCs w:val="28"/>
          <w:lang w:val="da-DK"/>
        </w:rPr>
        <w:t xml:space="preserve"> kr.</w:t>
      </w:r>
    </w:p>
    <w:p w14:paraId="54BED0AE" w14:textId="46DF01D4" w:rsidR="0031015F" w:rsidRDefault="00003328" w:rsidP="00003328">
      <w:pPr>
        <w:pStyle w:val="NoSpacing"/>
        <w:rPr>
          <w:rStyle w:val="Strong"/>
          <w:sz w:val="32"/>
          <w:szCs w:val="32"/>
          <w:lang w:val="da-DK"/>
        </w:rPr>
      </w:pPr>
      <w:r w:rsidRPr="008C1127">
        <w:rPr>
          <w:rStyle w:val="Strong"/>
          <w:b w:val="0"/>
          <w:bCs w:val="0"/>
          <w:sz w:val="28"/>
          <w:szCs w:val="28"/>
          <w:lang w:val="da-DK"/>
        </w:rPr>
        <w:t>Budget rest:</w:t>
      </w:r>
      <w:r w:rsidRPr="00003328">
        <w:rPr>
          <w:rStyle w:val="Strong"/>
          <w:sz w:val="28"/>
          <w:szCs w:val="28"/>
          <w:lang w:val="da-DK"/>
        </w:rPr>
        <w:t xml:space="preserve"> </w:t>
      </w:r>
      <w:r w:rsidR="003C1704">
        <w:rPr>
          <w:rStyle w:val="Strong"/>
          <w:sz w:val="28"/>
          <w:szCs w:val="28"/>
          <w:lang w:val="da-DK"/>
        </w:rPr>
        <w:tab/>
      </w:r>
      <w:r w:rsidR="003C1704">
        <w:rPr>
          <w:rStyle w:val="Strong"/>
          <w:sz w:val="28"/>
          <w:szCs w:val="28"/>
          <w:lang w:val="da-DK"/>
        </w:rPr>
        <w:tab/>
      </w:r>
      <w:r w:rsidR="003C1704">
        <w:rPr>
          <w:rStyle w:val="Strong"/>
          <w:sz w:val="28"/>
          <w:szCs w:val="28"/>
          <w:lang w:val="da-DK"/>
        </w:rPr>
        <w:tab/>
      </w:r>
      <w:r w:rsidR="0037547C">
        <w:rPr>
          <w:rStyle w:val="Strong"/>
          <w:b w:val="0"/>
          <w:bCs w:val="0"/>
          <w:sz w:val="28"/>
          <w:szCs w:val="28"/>
          <w:lang w:val="da-DK"/>
        </w:rPr>
        <w:t>39</w:t>
      </w:r>
      <w:r w:rsidR="003C1704" w:rsidRPr="003C1704">
        <w:rPr>
          <w:rStyle w:val="Strong"/>
          <w:b w:val="0"/>
          <w:bCs w:val="0"/>
          <w:sz w:val="28"/>
          <w:szCs w:val="28"/>
          <w:lang w:val="da-DK"/>
        </w:rPr>
        <w:t>.</w:t>
      </w:r>
      <w:r w:rsidR="0037547C">
        <w:rPr>
          <w:rStyle w:val="Strong"/>
          <w:b w:val="0"/>
          <w:bCs w:val="0"/>
          <w:sz w:val="28"/>
          <w:szCs w:val="28"/>
          <w:lang w:val="da-DK"/>
        </w:rPr>
        <w:t>425</w:t>
      </w:r>
      <w:r w:rsidR="003C1704" w:rsidRPr="003C1704">
        <w:rPr>
          <w:rStyle w:val="Strong"/>
          <w:b w:val="0"/>
          <w:bCs w:val="0"/>
          <w:sz w:val="28"/>
          <w:szCs w:val="28"/>
          <w:lang w:val="da-DK"/>
        </w:rPr>
        <w:t xml:space="preserve"> kr.</w:t>
      </w:r>
      <w:r w:rsidR="0031015F">
        <w:rPr>
          <w:rStyle w:val="Strong"/>
          <w:sz w:val="32"/>
          <w:szCs w:val="32"/>
          <w:lang w:val="da-DK"/>
        </w:rPr>
        <w:br w:type="page"/>
      </w:r>
    </w:p>
    <w:p w14:paraId="206FE9AD" w14:textId="4BAD5C68" w:rsidR="00F75D87" w:rsidRPr="00123A06" w:rsidRDefault="00BA4B77" w:rsidP="0016618E">
      <w:pPr>
        <w:pStyle w:val="Heading1"/>
        <w:rPr>
          <w:rStyle w:val="Strong"/>
          <w:lang w:val="da-DK"/>
        </w:rPr>
      </w:pPr>
      <w:r>
        <w:rPr>
          <w:rStyle w:val="Strong"/>
          <w:lang w:val="da-DK"/>
        </w:rPr>
        <w:lastRenderedPageBreak/>
        <w:t xml:space="preserve">Delaktivitet 1: </w:t>
      </w:r>
      <w:r w:rsidR="00536108" w:rsidRPr="00123A06">
        <w:rPr>
          <w:rStyle w:val="Strong"/>
          <w:lang w:val="da-DK"/>
        </w:rPr>
        <w:t>Videovejledninger</w:t>
      </w:r>
    </w:p>
    <w:p w14:paraId="630A36D1" w14:textId="22B050E4" w:rsidR="00536108" w:rsidRPr="00123A06" w:rsidRDefault="00536108" w:rsidP="00BA4B77">
      <w:pPr>
        <w:pStyle w:val="NoSpacing"/>
        <w:rPr>
          <w:rStyle w:val="Strong"/>
          <w:sz w:val="28"/>
          <w:szCs w:val="28"/>
          <w:lang w:val="da-DK"/>
        </w:rPr>
      </w:pPr>
      <w:r w:rsidRPr="00123A06">
        <w:rPr>
          <w:rStyle w:val="Strong"/>
          <w:sz w:val="28"/>
          <w:szCs w:val="28"/>
          <w:lang w:val="da-DK"/>
        </w:rPr>
        <w:t>Formål</w:t>
      </w:r>
    </w:p>
    <w:p w14:paraId="19351B0A" w14:textId="77777777" w:rsidR="00BA4B77" w:rsidRDefault="00536108" w:rsidP="00BA4B77">
      <w:pPr>
        <w:pStyle w:val="NoSpacing"/>
        <w:rPr>
          <w:rStyle w:val="Strong"/>
          <w:b w:val="0"/>
          <w:bCs w:val="0"/>
          <w:sz w:val="24"/>
          <w:szCs w:val="24"/>
          <w:lang w:val="da-DK"/>
        </w:rPr>
      </w:pPr>
      <w:r>
        <w:rPr>
          <w:rStyle w:val="Strong"/>
          <w:b w:val="0"/>
          <w:bCs w:val="0"/>
          <w:sz w:val="24"/>
          <w:szCs w:val="24"/>
          <w:lang w:val="da-DK"/>
        </w:rPr>
        <w:t>Formålet er at udarbejde video</w:t>
      </w:r>
      <w:r w:rsidR="00D82F4A">
        <w:rPr>
          <w:rStyle w:val="Strong"/>
          <w:b w:val="0"/>
          <w:bCs w:val="0"/>
          <w:sz w:val="24"/>
          <w:szCs w:val="24"/>
          <w:lang w:val="da-DK"/>
        </w:rPr>
        <w:t>-</w:t>
      </w:r>
      <w:r>
        <w:rPr>
          <w:rStyle w:val="Strong"/>
          <w:b w:val="0"/>
          <w:bCs w:val="0"/>
          <w:sz w:val="24"/>
          <w:szCs w:val="24"/>
          <w:lang w:val="da-DK"/>
        </w:rPr>
        <w:t>vejledninger som</w:t>
      </w:r>
      <w:r w:rsidR="00D82F4A">
        <w:rPr>
          <w:rStyle w:val="Strong"/>
          <w:b w:val="0"/>
          <w:bCs w:val="0"/>
          <w:sz w:val="24"/>
          <w:szCs w:val="24"/>
          <w:lang w:val="da-DK"/>
        </w:rPr>
        <w:t xml:space="preserve"> trin for trin</w:t>
      </w:r>
      <w:r>
        <w:rPr>
          <w:rStyle w:val="Strong"/>
          <w:b w:val="0"/>
          <w:bCs w:val="0"/>
          <w:sz w:val="24"/>
          <w:szCs w:val="24"/>
          <w:lang w:val="da-DK"/>
        </w:rPr>
        <w:t xml:space="preserve"> viser hvordan man kommer i gang med</w:t>
      </w:r>
      <w:r w:rsidR="00671AB6">
        <w:rPr>
          <w:rStyle w:val="Strong"/>
          <w:b w:val="0"/>
          <w:bCs w:val="0"/>
          <w:sz w:val="24"/>
          <w:szCs w:val="24"/>
          <w:lang w:val="da-DK"/>
        </w:rPr>
        <w:t xml:space="preserve"> og anvender</w:t>
      </w:r>
      <w:r>
        <w:rPr>
          <w:rStyle w:val="Strong"/>
          <w:b w:val="0"/>
          <w:bCs w:val="0"/>
          <w:sz w:val="24"/>
          <w:szCs w:val="24"/>
          <w:lang w:val="da-DK"/>
        </w:rPr>
        <w:t xml:space="preserve"> SkadesØkonomi</w:t>
      </w:r>
      <w:r w:rsidR="00671AB6">
        <w:rPr>
          <w:rStyle w:val="Strong"/>
          <w:b w:val="0"/>
          <w:bCs w:val="0"/>
          <w:sz w:val="24"/>
          <w:szCs w:val="24"/>
          <w:lang w:val="da-DK"/>
        </w:rPr>
        <w:t>, fra installation og opsætning til beregninger og visualiseringer</w:t>
      </w:r>
      <w:r w:rsidR="00D37CC3">
        <w:rPr>
          <w:rStyle w:val="Strong"/>
          <w:b w:val="0"/>
          <w:bCs w:val="0"/>
          <w:sz w:val="24"/>
          <w:szCs w:val="24"/>
          <w:lang w:val="da-DK"/>
        </w:rPr>
        <w:t xml:space="preserve">. </w:t>
      </w:r>
      <w:r w:rsidR="00D82F4A">
        <w:rPr>
          <w:rStyle w:val="Strong"/>
          <w:b w:val="0"/>
          <w:bCs w:val="0"/>
          <w:sz w:val="24"/>
          <w:szCs w:val="24"/>
          <w:lang w:val="da-DK"/>
        </w:rPr>
        <w:t>Tilvejebringelsen af v</w:t>
      </w:r>
      <w:r w:rsidR="00D37CC3">
        <w:rPr>
          <w:rStyle w:val="Strong"/>
          <w:b w:val="0"/>
          <w:bCs w:val="0"/>
          <w:sz w:val="24"/>
          <w:szCs w:val="24"/>
          <w:lang w:val="da-DK"/>
        </w:rPr>
        <w:t>ideo</w:t>
      </w:r>
      <w:r w:rsidR="00D82F4A">
        <w:rPr>
          <w:rStyle w:val="Strong"/>
          <w:b w:val="0"/>
          <w:bCs w:val="0"/>
          <w:sz w:val="24"/>
          <w:szCs w:val="24"/>
          <w:lang w:val="da-DK"/>
        </w:rPr>
        <w:t xml:space="preserve">-vejledningerne skal bidrage til at det bliver nemmere for nye brugere at komme i gang med at anvende SkadesØkonomi. </w:t>
      </w:r>
      <w:r w:rsidR="00D37CC3">
        <w:rPr>
          <w:rStyle w:val="Strong"/>
          <w:b w:val="0"/>
          <w:bCs w:val="0"/>
          <w:sz w:val="24"/>
          <w:szCs w:val="24"/>
          <w:lang w:val="da-DK"/>
        </w:rPr>
        <w:t xml:space="preserve"> </w:t>
      </w:r>
      <w:r>
        <w:rPr>
          <w:rStyle w:val="Strong"/>
          <w:b w:val="0"/>
          <w:bCs w:val="0"/>
          <w:sz w:val="24"/>
          <w:szCs w:val="24"/>
          <w:lang w:val="da-DK"/>
        </w:rPr>
        <w:t xml:space="preserve"> </w:t>
      </w:r>
    </w:p>
    <w:p w14:paraId="5994EFBC" w14:textId="73017010" w:rsidR="00536108" w:rsidRDefault="00536108" w:rsidP="00BA4B77">
      <w:pPr>
        <w:pStyle w:val="NoSpacing"/>
        <w:rPr>
          <w:rStyle w:val="Strong"/>
          <w:b w:val="0"/>
          <w:bCs w:val="0"/>
          <w:sz w:val="24"/>
          <w:szCs w:val="24"/>
          <w:lang w:val="da-DK"/>
        </w:rPr>
      </w:pPr>
      <w:r>
        <w:rPr>
          <w:rStyle w:val="Strong"/>
          <w:b w:val="0"/>
          <w:bCs w:val="0"/>
          <w:sz w:val="24"/>
          <w:szCs w:val="24"/>
          <w:lang w:val="da-DK"/>
        </w:rPr>
        <w:t xml:space="preserve"> </w:t>
      </w:r>
    </w:p>
    <w:p w14:paraId="7BF73AB0" w14:textId="56937BCE" w:rsidR="00BA4B77" w:rsidRPr="00123A06" w:rsidRDefault="00536108" w:rsidP="00BA4B77">
      <w:pPr>
        <w:pStyle w:val="NoSpacing"/>
        <w:rPr>
          <w:rStyle w:val="Strong"/>
          <w:sz w:val="28"/>
          <w:szCs w:val="28"/>
          <w:lang w:val="da-DK"/>
        </w:rPr>
      </w:pPr>
      <w:r w:rsidRPr="00123A06">
        <w:rPr>
          <w:rStyle w:val="Strong"/>
          <w:sz w:val="28"/>
          <w:szCs w:val="28"/>
          <w:lang w:val="da-DK"/>
        </w:rPr>
        <w:t>Beskrivelse</w:t>
      </w:r>
    </w:p>
    <w:p w14:paraId="7019F4E1" w14:textId="0694D81B" w:rsidR="00671AB6" w:rsidRDefault="00536108" w:rsidP="00BA4B77">
      <w:pPr>
        <w:pStyle w:val="NoSpacing"/>
        <w:rPr>
          <w:rStyle w:val="Strong"/>
          <w:b w:val="0"/>
          <w:bCs w:val="0"/>
          <w:sz w:val="24"/>
          <w:szCs w:val="24"/>
          <w:lang w:val="da-DK"/>
        </w:rPr>
      </w:pPr>
      <w:r>
        <w:rPr>
          <w:rStyle w:val="Strong"/>
          <w:b w:val="0"/>
          <w:bCs w:val="0"/>
          <w:sz w:val="24"/>
          <w:szCs w:val="24"/>
          <w:lang w:val="da-DK"/>
        </w:rPr>
        <w:t xml:space="preserve">Videoerne bliver udviklet som </w:t>
      </w:r>
      <w:r w:rsidR="00671AB6">
        <w:rPr>
          <w:rStyle w:val="Strong"/>
          <w:b w:val="0"/>
          <w:bCs w:val="0"/>
          <w:sz w:val="24"/>
          <w:szCs w:val="24"/>
          <w:lang w:val="da-DK"/>
        </w:rPr>
        <w:t>korte (ca. 2min) videoer som er målrettet en eller flere specifikke arbejdsgange eller funktioner i SkadesØkonomi. Der vil blive udarbejdet</w:t>
      </w:r>
      <w:r w:rsidR="00123A06">
        <w:rPr>
          <w:rStyle w:val="Strong"/>
          <w:b w:val="0"/>
          <w:bCs w:val="0"/>
          <w:sz w:val="24"/>
          <w:szCs w:val="24"/>
          <w:lang w:val="da-DK"/>
        </w:rPr>
        <w:t xml:space="preserve"> fem</w:t>
      </w:r>
      <w:r w:rsidR="00671AB6">
        <w:rPr>
          <w:rStyle w:val="Strong"/>
          <w:b w:val="0"/>
          <w:bCs w:val="0"/>
          <w:sz w:val="24"/>
          <w:szCs w:val="24"/>
          <w:lang w:val="da-DK"/>
        </w:rPr>
        <w:t xml:space="preserve"> videoer som dækker følgende temaer:</w:t>
      </w:r>
    </w:p>
    <w:p w14:paraId="525C4E53" w14:textId="77777777" w:rsidR="00BA4B77" w:rsidRDefault="00BA4B77" w:rsidP="00BA4B77">
      <w:pPr>
        <w:pStyle w:val="NoSpacing"/>
        <w:rPr>
          <w:rStyle w:val="Strong"/>
          <w:b w:val="0"/>
          <w:bCs w:val="0"/>
          <w:sz w:val="24"/>
          <w:szCs w:val="24"/>
          <w:lang w:val="da-DK"/>
        </w:rPr>
      </w:pPr>
    </w:p>
    <w:p w14:paraId="11299635" w14:textId="7232347C" w:rsidR="00671AB6" w:rsidRPr="00D37CC3" w:rsidRDefault="00DC600E" w:rsidP="00BA4B77">
      <w:pPr>
        <w:pStyle w:val="NoSpacing"/>
        <w:numPr>
          <w:ilvl w:val="0"/>
          <w:numId w:val="5"/>
        </w:numPr>
        <w:rPr>
          <w:rStyle w:val="Strong"/>
          <w:sz w:val="24"/>
          <w:szCs w:val="24"/>
          <w:lang w:val="da-DK"/>
        </w:rPr>
      </w:pPr>
      <w:r w:rsidRPr="00D37CC3">
        <w:rPr>
          <w:rStyle w:val="Strong"/>
          <w:sz w:val="24"/>
          <w:szCs w:val="24"/>
          <w:lang w:val="da-DK"/>
        </w:rPr>
        <w:t xml:space="preserve">Installation </w:t>
      </w:r>
    </w:p>
    <w:p w14:paraId="3A18FF8C" w14:textId="77777777" w:rsidR="00CA7A04" w:rsidRDefault="00DC600E" w:rsidP="00BA4B77">
      <w:pPr>
        <w:pStyle w:val="NoSpacing"/>
        <w:rPr>
          <w:rStyle w:val="Strong"/>
          <w:b w:val="0"/>
          <w:bCs w:val="0"/>
          <w:sz w:val="24"/>
          <w:szCs w:val="24"/>
          <w:lang w:val="da-DK"/>
        </w:rPr>
      </w:pPr>
      <w:r>
        <w:rPr>
          <w:rStyle w:val="Strong"/>
          <w:b w:val="0"/>
          <w:bCs w:val="0"/>
          <w:sz w:val="24"/>
          <w:szCs w:val="24"/>
          <w:lang w:val="da-DK"/>
        </w:rPr>
        <w:t xml:space="preserve">Installationsvideoen viser hvordan SkadesØkonomi installeres korrekt på en lokal maskine. Dette omfatter </w:t>
      </w:r>
    </w:p>
    <w:p w14:paraId="54E7CBAE" w14:textId="0D7F0714" w:rsidR="00DC600E" w:rsidRDefault="00CA7A04" w:rsidP="00BA4B77">
      <w:pPr>
        <w:pStyle w:val="NoSpacing"/>
        <w:numPr>
          <w:ilvl w:val="0"/>
          <w:numId w:val="6"/>
        </w:numPr>
        <w:rPr>
          <w:rStyle w:val="Strong"/>
          <w:b w:val="0"/>
          <w:bCs w:val="0"/>
          <w:sz w:val="24"/>
          <w:szCs w:val="24"/>
          <w:lang w:val="da-DK"/>
        </w:rPr>
      </w:pPr>
      <w:r>
        <w:rPr>
          <w:rStyle w:val="Strong"/>
          <w:b w:val="0"/>
          <w:bCs w:val="0"/>
          <w:sz w:val="24"/>
          <w:szCs w:val="24"/>
          <w:lang w:val="da-DK"/>
        </w:rPr>
        <w:t>I</w:t>
      </w:r>
      <w:r w:rsidR="00DC600E" w:rsidRPr="00CA7A04">
        <w:rPr>
          <w:rStyle w:val="Strong"/>
          <w:b w:val="0"/>
          <w:bCs w:val="0"/>
          <w:sz w:val="24"/>
          <w:szCs w:val="24"/>
          <w:lang w:val="da-DK"/>
        </w:rPr>
        <w:t>nstallation</w:t>
      </w:r>
      <w:r w:rsidRPr="00CA7A04">
        <w:rPr>
          <w:rStyle w:val="Strong"/>
          <w:b w:val="0"/>
          <w:bCs w:val="0"/>
          <w:sz w:val="24"/>
          <w:szCs w:val="24"/>
          <w:lang w:val="da-DK"/>
        </w:rPr>
        <w:t xml:space="preserve"> og opsætning</w:t>
      </w:r>
      <w:r w:rsidR="00DC600E" w:rsidRPr="00CA7A04">
        <w:rPr>
          <w:rStyle w:val="Strong"/>
          <w:b w:val="0"/>
          <w:bCs w:val="0"/>
          <w:sz w:val="24"/>
          <w:szCs w:val="24"/>
          <w:lang w:val="da-DK"/>
        </w:rPr>
        <w:t xml:space="preserve"> af PostgreSQL, PostGIS og </w:t>
      </w:r>
      <w:r>
        <w:rPr>
          <w:rStyle w:val="Strong"/>
          <w:b w:val="0"/>
          <w:bCs w:val="0"/>
          <w:sz w:val="24"/>
          <w:szCs w:val="24"/>
          <w:lang w:val="da-DK"/>
        </w:rPr>
        <w:t>pg</w:t>
      </w:r>
      <w:r w:rsidR="00DC600E" w:rsidRPr="00CA7A04">
        <w:rPr>
          <w:rStyle w:val="Strong"/>
          <w:b w:val="0"/>
          <w:bCs w:val="0"/>
          <w:sz w:val="24"/>
          <w:szCs w:val="24"/>
          <w:lang w:val="da-DK"/>
        </w:rPr>
        <w:t xml:space="preserve">Admin4 </w:t>
      </w:r>
    </w:p>
    <w:p w14:paraId="4D0933EC" w14:textId="7B155941" w:rsidR="00CA7A04" w:rsidRDefault="00CA7A04" w:rsidP="00BA4B77">
      <w:pPr>
        <w:pStyle w:val="NoSpacing"/>
        <w:numPr>
          <w:ilvl w:val="0"/>
          <w:numId w:val="6"/>
        </w:numPr>
        <w:rPr>
          <w:rStyle w:val="Strong"/>
          <w:b w:val="0"/>
          <w:bCs w:val="0"/>
          <w:sz w:val="24"/>
          <w:szCs w:val="24"/>
          <w:lang w:val="da-DK"/>
        </w:rPr>
      </w:pPr>
      <w:r>
        <w:rPr>
          <w:rStyle w:val="Strong"/>
          <w:b w:val="0"/>
          <w:bCs w:val="0"/>
          <w:sz w:val="24"/>
          <w:szCs w:val="24"/>
          <w:lang w:val="da-DK"/>
        </w:rPr>
        <w:t>Etablering af SkadesØkonomi database i PGAdmin4</w:t>
      </w:r>
    </w:p>
    <w:p w14:paraId="439B18F2" w14:textId="2F314323" w:rsidR="00CA7A04" w:rsidRDefault="00CA7A04" w:rsidP="00BA4B77">
      <w:pPr>
        <w:pStyle w:val="NoSpacing"/>
        <w:numPr>
          <w:ilvl w:val="0"/>
          <w:numId w:val="6"/>
        </w:numPr>
        <w:rPr>
          <w:rStyle w:val="Strong"/>
          <w:b w:val="0"/>
          <w:bCs w:val="0"/>
          <w:sz w:val="24"/>
          <w:szCs w:val="24"/>
          <w:lang w:val="da-DK"/>
        </w:rPr>
      </w:pPr>
      <w:r>
        <w:rPr>
          <w:rStyle w:val="Strong"/>
          <w:b w:val="0"/>
          <w:bCs w:val="0"/>
          <w:sz w:val="24"/>
          <w:szCs w:val="24"/>
          <w:lang w:val="da-DK"/>
        </w:rPr>
        <w:t>Installation af SkadesØkonomi plugin i QGIS</w:t>
      </w:r>
    </w:p>
    <w:p w14:paraId="6F99BC47" w14:textId="3653E2CF" w:rsidR="00B5410E" w:rsidRDefault="00CA7A04" w:rsidP="00BA4B77">
      <w:pPr>
        <w:pStyle w:val="NoSpacing"/>
        <w:numPr>
          <w:ilvl w:val="0"/>
          <w:numId w:val="6"/>
        </w:numPr>
        <w:rPr>
          <w:rStyle w:val="Strong"/>
          <w:b w:val="0"/>
          <w:bCs w:val="0"/>
          <w:sz w:val="24"/>
          <w:szCs w:val="24"/>
          <w:lang w:val="da-DK"/>
        </w:rPr>
      </w:pPr>
      <w:r>
        <w:rPr>
          <w:rStyle w:val="Strong"/>
          <w:b w:val="0"/>
          <w:bCs w:val="0"/>
          <w:sz w:val="24"/>
          <w:szCs w:val="24"/>
          <w:lang w:val="da-DK"/>
        </w:rPr>
        <w:t>Opret forbindelse til database</w:t>
      </w:r>
      <w:r w:rsidR="008B4632">
        <w:rPr>
          <w:rStyle w:val="Strong"/>
          <w:b w:val="0"/>
          <w:bCs w:val="0"/>
          <w:sz w:val="24"/>
          <w:szCs w:val="24"/>
          <w:lang w:val="da-DK"/>
        </w:rPr>
        <w:br/>
      </w:r>
    </w:p>
    <w:p w14:paraId="2FA9937F" w14:textId="2344D221" w:rsidR="008B4632" w:rsidRDefault="008B4632" w:rsidP="008B4632">
      <w:pPr>
        <w:rPr>
          <w:rStyle w:val="Strong"/>
          <w:b w:val="0"/>
          <w:bCs w:val="0"/>
          <w:sz w:val="24"/>
          <w:szCs w:val="24"/>
          <w:lang w:val="da-DK"/>
        </w:rPr>
      </w:pPr>
      <w:r>
        <w:rPr>
          <w:rStyle w:val="Strong"/>
          <w:b w:val="0"/>
          <w:bCs w:val="0"/>
          <w:sz w:val="24"/>
          <w:szCs w:val="24"/>
          <w:lang w:val="da-DK"/>
        </w:rPr>
        <w:t xml:space="preserve">Installationsvideo udfærdiget ud fra den </w:t>
      </w:r>
      <w:r w:rsidRPr="008B4632">
        <w:rPr>
          <w:rStyle w:val="Strong"/>
          <w:b w:val="0"/>
          <w:bCs w:val="0"/>
          <w:i/>
          <w:iCs/>
          <w:sz w:val="24"/>
          <w:szCs w:val="24"/>
          <w:lang w:val="da-DK"/>
        </w:rPr>
        <w:t>nye</w:t>
      </w:r>
      <w:r>
        <w:rPr>
          <w:rStyle w:val="Strong"/>
          <w:b w:val="0"/>
          <w:bCs w:val="0"/>
          <w:sz w:val="24"/>
          <w:szCs w:val="24"/>
          <w:lang w:val="da-DK"/>
        </w:rPr>
        <w:t xml:space="preserve"> installationsproces hvis delaktivitet 4 gennemføres</w:t>
      </w:r>
    </w:p>
    <w:p w14:paraId="7C97F987" w14:textId="77777777" w:rsidR="00BA4B77" w:rsidRPr="00D82F4A" w:rsidRDefault="00BA4B77" w:rsidP="00BA4B77">
      <w:pPr>
        <w:pStyle w:val="NoSpacing"/>
        <w:ind w:left="720"/>
        <w:rPr>
          <w:rStyle w:val="Strong"/>
          <w:b w:val="0"/>
          <w:bCs w:val="0"/>
          <w:sz w:val="24"/>
          <w:szCs w:val="24"/>
          <w:lang w:val="da-DK"/>
        </w:rPr>
      </w:pPr>
    </w:p>
    <w:p w14:paraId="73E3C449" w14:textId="1B3F654E" w:rsidR="00B5410E" w:rsidRPr="00D37CC3" w:rsidRDefault="00B5410E" w:rsidP="00BA4B77">
      <w:pPr>
        <w:pStyle w:val="NoSpacing"/>
        <w:numPr>
          <w:ilvl w:val="0"/>
          <w:numId w:val="5"/>
        </w:numPr>
        <w:rPr>
          <w:rStyle w:val="Strong"/>
          <w:sz w:val="24"/>
          <w:szCs w:val="24"/>
          <w:lang w:val="da-DK"/>
        </w:rPr>
      </w:pPr>
      <w:r w:rsidRPr="00D37CC3">
        <w:rPr>
          <w:rStyle w:val="Strong"/>
          <w:sz w:val="24"/>
          <w:szCs w:val="24"/>
          <w:lang w:val="da-DK"/>
        </w:rPr>
        <w:t>Etablering af input-data</w:t>
      </w:r>
    </w:p>
    <w:p w14:paraId="0294EFC5" w14:textId="20274039" w:rsidR="004B7A16" w:rsidRDefault="004B7A16" w:rsidP="00BA4B77">
      <w:pPr>
        <w:pStyle w:val="NoSpacing"/>
        <w:rPr>
          <w:rStyle w:val="Strong"/>
          <w:b w:val="0"/>
          <w:bCs w:val="0"/>
          <w:sz w:val="24"/>
          <w:szCs w:val="24"/>
          <w:lang w:val="da-DK"/>
        </w:rPr>
      </w:pPr>
      <w:r>
        <w:rPr>
          <w:rStyle w:val="Strong"/>
          <w:b w:val="0"/>
          <w:bCs w:val="0"/>
          <w:sz w:val="24"/>
          <w:szCs w:val="24"/>
          <w:lang w:val="da-DK"/>
        </w:rPr>
        <w:t>Etablering af input-data videoen viser hvordan sektor- og oversvømmelsesdata udarbejdes korrekt med henblik på anvendelse til beregninger i SkadesØkonomi.</w:t>
      </w:r>
    </w:p>
    <w:p w14:paraId="32544FBC" w14:textId="77777777" w:rsidR="00BA4B77" w:rsidRDefault="00BA4B77" w:rsidP="00BA4B77">
      <w:pPr>
        <w:pStyle w:val="NoSpacing"/>
        <w:rPr>
          <w:rStyle w:val="Strong"/>
          <w:b w:val="0"/>
          <w:bCs w:val="0"/>
          <w:sz w:val="24"/>
          <w:szCs w:val="24"/>
          <w:lang w:val="da-DK"/>
        </w:rPr>
      </w:pPr>
    </w:p>
    <w:p w14:paraId="5A171D93" w14:textId="4D9ED2B4" w:rsidR="004B7A16" w:rsidRPr="00D37CC3" w:rsidRDefault="002C3CD3" w:rsidP="00BA4B77">
      <w:pPr>
        <w:pStyle w:val="NoSpacing"/>
        <w:numPr>
          <w:ilvl w:val="0"/>
          <w:numId w:val="5"/>
        </w:numPr>
        <w:rPr>
          <w:rStyle w:val="Strong"/>
          <w:sz w:val="24"/>
          <w:szCs w:val="24"/>
          <w:lang w:val="da-DK"/>
        </w:rPr>
      </w:pPr>
      <w:r w:rsidRPr="00D37CC3">
        <w:rPr>
          <w:rStyle w:val="Strong"/>
          <w:sz w:val="24"/>
          <w:szCs w:val="24"/>
          <w:lang w:val="da-DK"/>
        </w:rPr>
        <w:t>Import af data og opsætning af fanebladet ”Data”</w:t>
      </w:r>
    </w:p>
    <w:p w14:paraId="74B976E3" w14:textId="7C80D030" w:rsidR="00DF4447" w:rsidRDefault="004E5073" w:rsidP="00BA4B77">
      <w:pPr>
        <w:pStyle w:val="NoSpacing"/>
        <w:rPr>
          <w:rStyle w:val="Strong"/>
          <w:b w:val="0"/>
          <w:bCs w:val="0"/>
          <w:sz w:val="24"/>
          <w:szCs w:val="24"/>
          <w:lang w:val="da-DK"/>
        </w:rPr>
      </w:pPr>
      <w:r>
        <w:rPr>
          <w:rStyle w:val="Strong"/>
          <w:b w:val="0"/>
          <w:bCs w:val="0"/>
          <w:sz w:val="24"/>
          <w:szCs w:val="24"/>
          <w:lang w:val="da-DK"/>
        </w:rPr>
        <w:t>Import af data videoen viser hvordan sektor- og oversvømmelsesdata importeres til SkadesØkonomi databasen, og hvordan opsætningen af fanebladet ”Data” gennemføre</w:t>
      </w:r>
      <w:r w:rsidR="00BA4B77">
        <w:rPr>
          <w:rStyle w:val="Strong"/>
          <w:b w:val="0"/>
          <w:bCs w:val="0"/>
          <w:sz w:val="24"/>
          <w:szCs w:val="24"/>
          <w:lang w:val="da-DK"/>
        </w:rPr>
        <w:t>s.</w:t>
      </w:r>
    </w:p>
    <w:p w14:paraId="7A215195" w14:textId="77777777" w:rsidR="00BA4B77" w:rsidRDefault="00BA4B77" w:rsidP="00BA4B77">
      <w:pPr>
        <w:pStyle w:val="NoSpacing"/>
        <w:rPr>
          <w:rStyle w:val="Strong"/>
          <w:b w:val="0"/>
          <w:bCs w:val="0"/>
          <w:sz w:val="24"/>
          <w:szCs w:val="24"/>
          <w:lang w:val="da-DK"/>
        </w:rPr>
      </w:pPr>
    </w:p>
    <w:p w14:paraId="48599579" w14:textId="2B4B4C89" w:rsidR="004E5073" w:rsidRPr="00D37CC3" w:rsidRDefault="00D37CC3" w:rsidP="00BA4B77">
      <w:pPr>
        <w:pStyle w:val="NoSpacing"/>
        <w:numPr>
          <w:ilvl w:val="0"/>
          <w:numId w:val="5"/>
        </w:numPr>
        <w:rPr>
          <w:rStyle w:val="Strong"/>
          <w:sz w:val="24"/>
          <w:szCs w:val="24"/>
          <w:lang w:val="da-DK"/>
        </w:rPr>
      </w:pPr>
      <w:r w:rsidRPr="00D37CC3">
        <w:rPr>
          <w:rStyle w:val="Strong"/>
          <w:sz w:val="24"/>
          <w:szCs w:val="24"/>
          <w:lang w:val="da-DK"/>
        </w:rPr>
        <w:t>Skadesberegning</w:t>
      </w:r>
    </w:p>
    <w:p w14:paraId="348867B2" w14:textId="3466C241" w:rsidR="00B5410E" w:rsidRDefault="00D37CC3" w:rsidP="00BA4B77">
      <w:pPr>
        <w:pStyle w:val="NoSpacing"/>
        <w:rPr>
          <w:rStyle w:val="Strong"/>
          <w:b w:val="0"/>
          <w:bCs w:val="0"/>
          <w:sz w:val="24"/>
          <w:szCs w:val="24"/>
          <w:lang w:val="da-DK"/>
        </w:rPr>
      </w:pPr>
      <w:r>
        <w:rPr>
          <w:rStyle w:val="Strong"/>
          <w:b w:val="0"/>
          <w:bCs w:val="0"/>
          <w:sz w:val="24"/>
          <w:szCs w:val="24"/>
          <w:lang w:val="da-DK"/>
        </w:rPr>
        <w:t>Skadesberegnings-videoen viser hvordan der gennemføres en beregning med SkadesØkonomi plugin, og fokuserer på opsætningen af fanebladet ”Models” i plugin.</w:t>
      </w:r>
    </w:p>
    <w:p w14:paraId="207C75B7" w14:textId="77777777" w:rsidR="00BA4B77" w:rsidRDefault="00BA4B77" w:rsidP="00BA4B77">
      <w:pPr>
        <w:pStyle w:val="NoSpacing"/>
        <w:rPr>
          <w:rStyle w:val="Strong"/>
          <w:b w:val="0"/>
          <w:bCs w:val="0"/>
          <w:sz w:val="24"/>
          <w:szCs w:val="24"/>
          <w:lang w:val="da-DK"/>
        </w:rPr>
      </w:pPr>
    </w:p>
    <w:p w14:paraId="2EDF4906" w14:textId="17EC1B43" w:rsidR="00D37CC3" w:rsidRDefault="00D37CC3" w:rsidP="00BA4B77">
      <w:pPr>
        <w:pStyle w:val="NoSpacing"/>
        <w:numPr>
          <w:ilvl w:val="0"/>
          <w:numId w:val="5"/>
        </w:numPr>
        <w:rPr>
          <w:rStyle w:val="Strong"/>
          <w:sz w:val="24"/>
          <w:szCs w:val="24"/>
          <w:lang w:val="da-DK"/>
        </w:rPr>
      </w:pPr>
      <w:r w:rsidRPr="00D37CC3">
        <w:rPr>
          <w:rStyle w:val="Strong"/>
          <w:sz w:val="24"/>
          <w:szCs w:val="24"/>
          <w:lang w:val="da-DK"/>
        </w:rPr>
        <w:t>Opsummering af resultater på celler/oplande</w:t>
      </w:r>
    </w:p>
    <w:p w14:paraId="10095CE3" w14:textId="61BCB616" w:rsidR="00BA4B77" w:rsidRDefault="00D37CC3" w:rsidP="00BA4B77">
      <w:pPr>
        <w:pStyle w:val="NoSpacing"/>
        <w:rPr>
          <w:rStyle w:val="Strong"/>
          <w:b w:val="0"/>
          <w:bCs w:val="0"/>
          <w:sz w:val="24"/>
          <w:szCs w:val="24"/>
          <w:lang w:val="da-DK"/>
        </w:rPr>
      </w:pPr>
      <w:r>
        <w:rPr>
          <w:rStyle w:val="Strong"/>
          <w:b w:val="0"/>
          <w:bCs w:val="0"/>
          <w:sz w:val="24"/>
          <w:szCs w:val="24"/>
          <w:lang w:val="da-DK"/>
        </w:rPr>
        <w:t>Denne video gennemgår funktionen celleberegning (fanebladet ”cells”) og viser hvordan man kan opsummere sine skadesberegninger på brugerdefineret celler eller oplande.</w:t>
      </w:r>
    </w:p>
    <w:p w14:paraId="2F33406E" w14:textId="77777777" w:rsidR="00BA4B77" w:rsidRPr="00BA4B77" w:rsidRDefault="00BA4B77" w:rsidP="00F721BB">
      <w:pPr>
        <w:pStyle w:val="NoSpacing"/>
        <w:jc w:val="right"/>
        <w:rPr>
          <w:rStyle w:val="Strong"/>
          <w:b w:val="0"/>
          <w:bCs w:val="0"/>
          <w:sz w:val="24"/>
          <w:szCs w:val="24"/>
          <w:lang w:val="da-DK"/>
        </w:rPr>
      </w:pPr>
    </w:p>
    <w:p w14:paraId="40BE3DB0" w14:textId="57DE8E63" w:rsidR="00123A06" w:rsidRDefault="00123A06" w:rsidP="00EC49D3">
      <w:pPr>
        <w:rPr>
          <w:rStyle w:val="Strong"/>
          <w:sz w:val="28"/>
          <w:szCs w:val="28"/>
          <w:lang w:val="da-DK"/>
        </w:rPr>
      </w:pPr>
      <w:r w:rsidRPr="00123A06">
        <w:rPr>
          <w:rStyle w:val="Strong"/>
          <w:sz w:val="28"/>
          <w:szCs w:val="28"/>
          <w:lang w:val="da-DK"/>
        </w:rPr>
        <w:t>Tidsforbrug og Budget</w:t>
      </w:r>
    </w:p>
    <w:p w14:paraId="6C5BFB43" w14:textId="798BCBF8" w:rsidR="00E40112" w:rsidRDefault="00D82F4A" w:rsidP="00631532">
      <w:pPr>
        <w:rPr>
          <w:rStyle w:val="Strong"/>
          <w:b w:val="0"/>
          <w:bCs w:val="0"/>
          <w:sz w:val="24"/>
          <w:szCs w:val="24"/>
          <w:lang w:val="da-DK"/>
        </w:rPr>
      </w:pPr>
      <w:r w:rsidRPr="00D82F4A">
        <w:rPr>
          <w:rStyle w:val="Strong"/>
          <w:b w:val="0"/>
          <w:bCs w:val="0"/>
          <w:sz w:val="24"/>
          <w:szCs w:val="24"/>
          <w:lang w:val="da-DK"/>
        </w:rPr>
        <w:t>8-12 timer pr. video á 1150kr/time = 46.000-69.000</w:t>
      </w:r>
      <w:r w:rsidR="00FA1F9F">
        <w:rPr>
          <w:rStyle w:val="Strong"/>
          <w:b w:val="0"/>
          <w:bCs w:val="0"/>
          <w:sz w:val="24"/>
          <w:szCs w:val="24"/>
          <w:lang w:val="da-DK"/>
        </w:rPr>
        <w:t xml:space="preserve"> </w:t>
      </w:r>
      <w:r w:rsidRPr="00D82F4A">
        <w:rPr>
          <w:rStyle w:val="Strong"/>
          <w:b w:val="0"/>
          <w:bCs w:val="0"/>
          <w:sz w:val="24"/>
          <w:szCs w:val="24"/>
          <w:lang w:val="da-DK"/>
        </w:rPr>
        <w:t>kr</w:t>
      </w:r>
      <w:r w:rsidR="00FA1F9F">
        <w:rPr>
          <w:rStyle w:val="Strong"/>
          <w:b w:val="0"/>
          <w:bCs w:val="0"/>
          <w:sz w:val="24"/>
          <w:szCs w:val="24"/>
          <w:lang w:val="da-DK"/>
        </w:rPr>
        <w:t>. ekskl. moms</w:t>
      </w:r>
      <w:r w:rsidRPr="00D82F4A">
        <w:rPr>
          <w:rStyle w:val="Strong"/>
          <w:b w:val="0"/>
          <w:bCs w:val="0"/>
          <w:sz w:val="24"/>
          <w:szCs w:val="24"/>
          <w:lang w:val="da-DK"/>
        </w:rPr>
        <w:t>. Der afregne</w:t>
      </w:r>
      <w:r w:rsidR="00631532">
        <w:rPr>
          <w:rStyle w:val="Strong"/>
          <w:b w:val="0"/>
          <w:bCs w:val="0"/>
          <w:sz w:val="24"/>
          <w:szCs w:val="24"/>
          <w:lang w:val="da-DK"/>
        </w:rPr>
        <w:t>s</w:t>
      </w:r>
      <w:r w:rsidRPr="00D82F4A">
        <w:rPr>
          <w:rStyle w:val="Strong"/>
          <w:b w:val="0"/>
          <w:bCs w:val="0"/>
          <w:sz w:val="24"/>
          <w:szCs w:val="24"/>
          <w:lang w:val="da-DK"/>
        </w:rPr>
        <w:t xml:space="preserve"> for medgået tid med et loft på 69.000</w:t>
      </w:r>
      <w:r w:rsidR="00FA1F9F">
        <w:rPr>
          <w:rStyle w:val="Strong"/>
          <w:b w:val="0"/>
          <w:bCs w:val="0"/>
          <w:sz w:val="24"/>
          <w:szCs w:val="24"/>
          <w:lang w:val="da-DK"/>
        </w:rPr>
        <w:t xml:space="preserve"> </w:t>
      </w:r>
      <w:r w:rsidRPr="00D82F4A">
        <w:rPr>
          <w:rStyle w:val="Strong"/>
          <w:b w:val="0"/>
          <w:bCs w:val="0"/>
          <w:sz w:val="24"/>
          <w:szCs w:val="24"/>
          <w:lang w:val="da-DK"/>
        </w:rPr>
        <w:t>kr</w:t>
      </w:r>
      <w:r w:rsidR="00FA1F9F">
        <w:rPr>
          <w:rStyle w:val="Strong"/>
          <w:b w:val="0"/>
          <w:bCs w:val="0"/>
          <w:sz w:val="24"/>
          <w:szCs w:val="24"/>
          <w:lang w:val="da-DK"/>
        </w:rPr>
        <w:t>. ekskl. moms</w:t>
      </w:r>
      <w:r w:rsidR="00FA1F9F" w:rsidRPr="00D82F4A">
        <w:rPr>
          <w:rStyle w:val="Strong"/>
          <w:b w:val="0"/>
          <w:bCs w:val="0"/>
          <w:sz w:val="24"/>
          <w:szCs w:val="24"/>
          <w:lang w:val="da-DK"/>
        </w:rPr>
        <w:t>.</w:t>
      </w:r>
    </w:p>
    <w:p w14:paraId="300302AF" w14:textId="2DBACFE6" w:rsidR="00BA4B77" w:rsidRPr="00BA4B77" w:rsidRDefault="00BA4B77" w:rsidP="0015009B">
      <w:pPr>
        <w:pStyle w:val="NoSpacing"/>
        <w:rPr>
          <w:rStyle w:val="Strong"/>
          <w:sz w:val="28"/>
          <w:szCs w:val="28"/>
          <w:lang w:val="da-DK"/>
        </w:rPr>
      </w:pPr>
      <w:r w:rsidRPr="00BA4B77">
        <w:rPr>
          <w:rStyle w:val="Strong"/>
          <w:sz w:val="28"/>
          <w:szCs w:val="28"/>
          <w:lang w:val="da-DK"/>
        </w:rPr>
        <w:t>Hvem</w:t>
      </w:r>
    </w:p>
    <w:p w14:paraId="43E42AF7" w14:textId="6A73E732" w:rsidR="00BA4B77" w:rsidRDefault="00BA4B77" w:rsidP="0015009B">
      <w:pPr>
        <w:pStyle w:val="NoSpacing"/>
        <w:rPr>
          <w:rStyle w:val="Strong"/>
          <w:b w:val="0"/>
          <w:bCs w:val="0"/>
          <w:sz w:val="24"/>
          <w:szCs w:val="24"/>
          <w:lang w:val="da-DK"/>
        </w:rPr>
      </w:pPr>
      <w:r>
        <w:rPr>
          <w:rStyle w:val="Strong"/>
          <w:b w:val="0"/>
          <w:bCs w:val="0"/>
          <w:sz w:val="24"/>
          <w:szCs w:val="24"/>
          <w:lang w:val="da-DK"/>
        </w:rPr>
        <w:t>LNH water er ansvarlig for gennemførsel af delaktivitet 1.</w:t>
      </w:r>
    </w:p>
    <w:p w14:paraId="448A9BDD" w14:textId="77777777" w:rsidR="00BA4B77" w:rsidRPr="00E40112" w:rsidRDefault="00BA4B77" w:rsidP="00631532">
      <w:pPr>
        <w:rPr>
          <w:rStyle w:val="Strong"/>
          <w:b w:val="0"/>
          <w:bCs w:val="0"/>
          <w:sz w:val="24"/>
          <w:szCs w:val="24"/>
          <w:lang w:val="da-DK"/>
        </w:rPr>
      </w:pPr>
    </w:p>
    <w:p w14:paraId="3521568B" w14:textId="43587635" w:rsidR="00631532" w:rsidRPr="00123A06" w:rsidRDefault="00BA4B77" w:rsidP="0016618E">
      <w:pPr>
        <w:pStyle w:val="Heading1"/>
        <w:rPr>
          <w:rStyle w:val="Strong"/>
          <w:lang w:val="da-DK"/>
        </w:rPr>
      </w:pPr>
      <w:r>
        <w:rPr>
          <w:rStyle w:val="Strong"/>
          <w:lang w:val="da-DK"/>
        </w:rPr>
        <w:t xml:space="preserve">Delaktivitet 2: </w:t>
      </w:r>
      <w:r w:rsidR="00631532">
        <w:rPr>
          <w:rStyle w:val="Strong"/>
          <w:lang w:val="da-DK"/>
        </w:rPr>
        <w:t>Layout på resultater af beregninger</w:t>
      </w:r>
    </w:p>
    <w:p w14:paraId="5B01D615" w14:textId="4DB021DE" w:rsidR="00631532" w:rsidRPr="00123A06" w:rsidRDefault="00631532" w:rsidP="00631532">
      <w:pPr>
        <w:rPr>
          <w:rStyle w:val="Strong"/>
          <w:sz w:val="28"/>
          <w:szCs w:val="28"/>
          <w:lang w:val="da-DK"/>
        </w:rPr>
      </w:pPr>
      <w:r w:rsidRPr="00123A06">
        <w:rPr>
          <w:rStyle w:val="Strong"/>
          <w:sz w:val="28"/>
          <w:szCs w:val="28"/>
          <w:lang w:val="da-DK"/>
        </w:rPr>
        <w:t>Formål</w:t>
      </w:r>
    </w:p>
    <w:p w14:paraId="707EB752" w14:textId="07190A44" w:rsidR="00631532" w:rsidRDefault="00631532" w:rsidP="00631532">
      <w:pPr>
        <w:rPr>
          <w:rStyle w:val="Strong"/>
          <w:b w:val="0"/>
          <w:bCs w:val="0"/>
          <w:sz w:val="24"/>
          <w:szCs w:val="24"/>
          <w:lang w:val="da-DK"/>
        </w:rPr>
      </w:pPr>
      <w:r>
        <w:rPr>
          <w:rStyle w:val="Strong"/>
          <w:b w:val="0"/>
          <w:bCs w:val="0"/>
          <w:sz w:val="24"/>
          <w:szCs w:val="24"/>
          <w:lang w:val="da-DK"/>
        </w:rPr>
        <w:t>Formålet er at udarbejde defaultlayout filer for resultaterne af hver af sektor-modellerne</w:t>
      </w:r>
      <w:r w:rsidR="002F0AFA">
        <w:rPr>
          <w:rStyle w:val="Strong"/>
          <w:b w:val="0"/>
          <w:bCs w:val="0"/>
          <w:sz w:val="24"/>
          <w:szCs w:val="24"/>
          <w:lang w:val="da-DK"/>
        </w:rPr>
        <w:t xml:space="preserve"> i SkadesØkonomi</w:t>
      </w:r>
      <w:r>
        <w:rPr>
          <w:rStyle w:val="Strong"/>
          <w:b w:val="0"/>
          <w:bCs w:val="0"/>
          <w:sz w:val="24"/>
          <w:szCs w:val="24"/>
          <w:lang w:val="da-DK"/>
        </w:rPr>
        <w:t xml:space="preserve">. Default layoutet vil herefter blive en del af installationspakken, så de automatisk bliver downloadet i forbindelse med installation. Layout filerne vil ligeledes kunne kobles til eksisterende installationer af SkadesØkonomi. </w:t>
      </w:r>
    </w:p>
    <w:p w14:paraId="484BC0DF" w14:textId="77777777" w:rsidR="00631532" w:rsidRPr="00123A06" w:rsidRDefault="00631532" w:rsidP="00A55ACC">
      <w:pPr>
        <w:pStyle w:val="NoSpacing"/>
        <w:rPr>
          <w:rStyle w:val="Strong"/>
          <w:sz w:val="28"/>
          <w:szCs w:val="28"/>
          <w:lang w:val="da-DK"/>
        </w:rPr>
      </w:pPr>
      <w:r w:rsidRPr="00123A06">
        <w:rPr>
          <w:rStyle w:val="Strong"/>
          <w:sz w:val="28"/>
          <w:szCs w:val="28"/>
          <w:lang w:val="da-DK"/>
        </w:rPr>
        <w:t>Beskrivelse</w:t>
      </w:r>
    </w:p>
    <w:p w14:paraId="48A9CCC4" w14:textId="2DD743E1" w:rsidR="00631532" w:rsidRDefault="00631532" w:rsidP="00A55ACC">
      <w:pPr>
        <w:pStyle w:val="NoSpacing"/>
        <w:rPr>
          <w:rStyle w:val="Strong"/>
          <w:b w:val="0"/>
          <w:bCs w:val="0"/>
          <w:sz w:val="24"/>
          <w:szCs w:val="24"/>
          <w:lang w:val="da-DK"/>
        </w:rPr>
      </w:pPr>
      <w:r>
        <w:rPr>
          <w:rStyle w:val="Strong"/>
          <w:b w:val="0"/>
          <w:bCs w:val="0"/>
          <w:sz w:val="24"/>
          <w:szCs w:val="24"/>
          <w:lang w:val="da-DK"/>
        </w:rPr>
        <w:t xml:space="preserve">Der udarbejdes individuelle default QGIS-layout filer for hver af de 10 sektorer i SkadesØkonomi, dvs. 10 filer i alt. </w:t>
      </w:r>
      <w:r w:rsidR="00792543">
        <w:rPr>
          <w:rStyle w:val="Strong"/>
          <w:b w:val="0"/>
          <w:bCs w:val="0"/>
          <w:sz w:val="24"/>
          <w:szCs w:val="24"/>
          <w:lang w:val="da-DK"/>
        </w:rPr>
        <w:t xml:space="preserve">Endvidere tilføjes plugin </w:t>
      </w:r>
      <w:r w:rsidR="008B4632">
        <w:rPr>
          <w:rStyle w:val="Strong"/>
          <w:b w:val="0"/>
          <w:bCs w:val="0"/>
          <w:sz w:val="24"/>
          <w:szCs w:val="24"/>
          <w:lang w:val="da-DK"/>
        </w:rPr>
        <w:t xml:space="preserve">funktioner til dynamisk at tilpasse værdiskala for tematisering af de generede beregningsdata. </w:t>
      </w:r>
    </w:p>
    <w:p w14:paraId="7E9FE117" w14:textId="77777777" w:rsidR="00A55ACC" w:rsidRDefault="00A55ACC" w:rsidP="00A55ACC">
      <w:pPr>
        <w:pStyle w:val="NoSpacing"/>
        <w:rPr>
          <w:rStyle w:val="Strong"/>
          <w:b w:val="0"/>
          <w:bCs w:val="0"/>
          <w:sz w:val="24"/>
          <w:szCs w:val="24"/>
          <w:lang w:val="da-DK"/>
        </w:rPr>
      </w:pPr>
    </w:p>
    <w:p w14:paraId="753DBEE6" w14:textId="77777777" w:rsidR="00631532" w:rsidRDefault="00631532" w:rsidP="00A55ACC">
      <w:pPr>
        <w:pStyle w:val="NoSpacing"/>
        <w:rPr>
          <w:rStyle w:val="Strong"/>
          <w:sz w:val="28"/>
          <w:szCs w:val="28"/>
          <w:lang w:val="da-DK"/>
        </w:rPr>
      </w:pPr>
      <w:r w:rsidRPr="00123A06">
        <w:rPr>
          <w:rStyle w:val="Strong"/>
          <w:sz w:val="28"/>
          <w:szCs w:val="28"/>
          <w:lang w:val="da-DK"/>
        </w:rPr>
        <w:t>Tidsforbrug og Budget</w:t>
      </w:r>
    </w:p>
    <w:p w14:paraId="6C397148" w14:textId="030EFB9B" w:rsidR="00A55ACC" w:rsidRDefault="00792543" w:rsidP="00A55ACC">
      <w:pPr>
        <w:pStyle w:val="NoSpacing"/>
        <w:rPr>
          <w:rStyle w:val="Strong"/>
          <w:b w:val="0"/>
          <w:bCs w:val="0"/>
          <w:sz w:val="24"/>
          <w:szCs w:val="24"/>
          <w:lang w:val="da-DK"/>
        </w:rPr>
      </w:pPr>
      <w:r>
        <w:rPr>
          <w:rStyle w:val="Strong"/>
          <w:b w:val="0"/>
          <w:bCs w:val="0"/>
          <w:sz w:val="24"/>
          <w:szCs w:val="24"/>
          <w:lang w:val="da-DK"/>
        </w:rPr>
        <w:t>20</w:t>
      </w:r>
      <w:r w:rsidR="00631532" w:rsidRPr="00D82F4A">
        <w:rPr>
          <w:rStyle w:val="Strong"/>
          <w:b w:val="0"/>
          <w:bCs w:val="0"/>
          <w:sz w:val="24"/>
          <w:szCs w:val="24"/>
          <w:lang w:val="da-DK"/>
        </w:rPr>
        <w:t>-</w:t>
      </w:r>
      <w:r w:rsidR="00631532">
        <w:rPr>
          <w:rStyle w:val="Strong"/>
          <w:b w:val="0"/>
          <w:bCs w:val="0"/>
          <w:sz w:val="24"/>
          <w:szCs w:val="24"/>
          <w:lang w:val="da-DK"/>
        </w:rPr>
        <w:t>2</w:t>
      </w:r>
      <w:r>
        <w:rPr>
          <w:rStyle w:val="Strong"/>
          <w:b w:val="0"/>
          <w:bCs w:val="0"/>
          <w:sz w:val="24"/>
          <w:szCs w:val="24"/>
          <w:lang w:val="da-DK"/>
        </w:rPr>
        <w:t>5</w:t>
      </w:r>
      <w:r w:rsidR="00631532" w:rsidRPr="00D82F4A">
        <w:rPr>
          <w:rStyle w:val="Strong"/>
          <w:b w:val="0"/>
          <w:bCs w:val="0"/>
          <w:sz w:val="24"/>
          <w:szCs w:val="24"/>
          <w:lang w:val="da-DK"/>
        </w:rPr>
        <w:t xml:space="preserve"> timer á 1150kr/time = </w:t>
      </w:r>
      <w:r w:rsidR="00631532">
        <w:rPr>
          <w:rStyle w:val="Strong"/>
          <w:b w:val="0"/>
          <w:bCs w:val="0"/>
          <w:sz w:val="24"/>
          <w:szCs w:val="24"/>
          <w:lang w:val="da-DK"/>
        </w:rPr>
        <w:t>23</w:t>
      </w:r>
      <w:r w:rsidR="00631532" w:rsidRPr="00D82F4A">
        <w:rPr>
          <w:rStyle w:val="Strong"/>
          <w:b w:val="0"/>
          <w:bCs w:val="0"/>
          <w:sz w:val="24"/>
          <w:szCs w:val="24"/>
          <w:lang w:val="da-DK"/>
        </w:rPr>
        <w:t>.000</w:t>
      </w:r>
      <w:r w:rsidR="00631532">
        <w:rPr>
          <w:rStyle w:val="Strong"/>
          <w:b w:val="0"/>
          <w:bCs w:val="0"/>
          <w:sz w:val="24"/>
          <w:szCs w:val="24"/>
          <w:lang w:val="da-DK"/>
        </w:rPr>
        <w:t xml:space="preserve"> </w:t>
      </w:r>
      <w:r w:rsidR="00631532" w:rsidRPr="00D82F4A">
        <w:rPr>
          <w:rStyle w:val="Strong"/>
          <w:b w:val="0"/>
          <w:bCs w:val="0"/>
          <w:sz w:val="24"/>
          <w:szCs w:val="24"/>
          <w:lang w:val="da-DK"/>
        </w:rPr>
        <w:t>kr</w:t>
      </w:r>
      <w:r w:rsidR="00631532">
        <w:rPr>
          <w:rStyle w:val="Strong"/>
          <w:b w:val="0"/>
          <w:bCs w:val="0"/>
          <w:sz w:val="24"/>
          <w:szCs w:val="24"/>
          <w:lang w:val="da-DK"/>
        </w:rPr>
        <w:t xml:space="preserve">. </w:t>
      </w:r>
      <w:r>
        <w:rPr>
          <w:rStyle w:val="Strong"/>
          <w:b w:val="0"/>
          <w:bCs w:val="0"/>
          <w:sz w:val="24"/>
          <w:szCs w:val="24"/>
          <w:lang w:val="da-DK"/>
        </w:rPr>
        <w:t xml:space="preserve"> – 28.750 kr. </w:t>
      </w:r>
      <w:r w:rsidR="00631532">
        <w:rPr>
          <w:rStyle w:val="Strong"/>
          <w:b w:val="0"/>
          <w:bCs w:val="0"/>
          <w:sz w:val="24"/>
          <w:szCs w:val="24"/>
          <w:lang w:val="da-DK"/>
        </w:rPr>
        <w:t>ekskl. moms</w:t>
      </w:r>
      <w:r w:rsidR="00631532" w:rsidRPr="00D82F4A">
        <w:rPr>
          <w:rStyle w:val="Strong"/>
          <w:b w:val="0"/>
          <w:bCs w:val="0"/>
          <w:sz w:val="24"/>
          <w:szCs w:val="24"/>
          <w:lang w:val="da-DK"/>
        </w:rPr>
        <w:t>. Der afregne</w:t>
      </w:r>
      <w:r w:rsidR="00631532">
        <w:rPr>
          <w:rStyle w:val="Strong"/>
          <w:b w:val="0"/>
          <w:bCs w:val="0"/>
          <w:sz w:val="24"/>
          <w:szCs w:val="24"/>
          <w:lang w:val="da-DK"/>
        </w:rPr>
        <w:t>s</w:t>
      </w:r>
      <w:r w:rsidR="00631532" w:rsidRPr="00D82F4A">
        <w:rPr>
          <w:rStyle w:val="Strong"/>
          <w:b w:val="0"/>
          <w:bCs w:val="0"/>
          <w:sz w:val="24"/>
          <w:szCs w:val="24"/>
          <w:lang w:val="da-DK"/>
        </w:rPr>
        <w:t xml:space="preserve"> for medgået tid med et loft på </w:t>
      </w:r>
      <w:r>
        <w:rPr>
          <w:rStyle w:val="Strong"/>
          <w:b w:val="0"/>
          <w:bCs w:val="0"/>
          <w:sz w:val="24"/>
          <w:szCs w:val="24"/>
          <w:lang w:val="da-DK"/>
        </w:rPr>
        <w:t>28.750</w:t>
      </w:r>
      <w:r w:rsidR="00631532">
        <w:rPr>
          <w:rStyle w:val="Strong"/>
          <w:b w:val="0"/>
          <w:bCs w:val="0"/>
          <w:sz w:val="24"/>
          <w:szCs w:val="24"/>
          <w:lang w:val="da-DK"/>
        </w:rPr>
        <w:t xml:space="preserve"> </w:t>
      </w:r>
      <w:r w:rsidR="00631532" w:rsidRPr="00D82F4A">
        <w:rPr>
          <w:rStyle w:val="Strong"/>
          <w:b w:val="0"/>
          <w:bCs w:val="0"/>
          <w:sz w:val="24"/>
          <w:szCs w:val="24"/>
          <w:lang w:val="da-DK"/>
        </w:rPr>
        <w:t>kr</w:t>
      </w:r>
      <w:r w:rsidR="00631532">
        <w:rPr>
          <w:rStyle w:val="Strong"/>
          <w:b w:val="0"/>
          <w:bCs w:val="0"/>
          <w:sz w:val="24"/>
          <w:szCs w:val="24"/>
          <w:lang w:val="da-DK"/>
        </w:rPr>
        <w:t>. ekskl. moms</w:t>
      </w:r>
      <w:r w:rsidR="00631532" w:rsidRPr="00D82F4A">
        <w:rPr>
          <w:rStyle w:val="Strong"/>
          <w:b w:val="0"/>
          <w:bCs w:val="0"/>
          <w:sz w:val="24"/>
          <w:szCs w:val="24"/>
          <w:lang w:val="da-DK"/>
        </w:rPr>
        <w:t>.</w:t>
      </w:r>
    </w:p>
    <w:p w14:paraId="4D95BB08" w14:textId="77777777" w:rsidR="00A55ACC" w:rsidRPr="00A55ACC" w:rsidRDefault="00A55ACC" w:rsidP="00A55ACC">
      <w:pPr>
        <w:pStyle w:val="NoSpacing"/>
        <w:rPr>
          <w:rStyle w:val="Strong"/>
          <w:b w:val="0"/>
          <w:bCs w:val="0"/>
          <w:sz w:val="24"/>
          <w:szCs w:val="24"/>
          <w:lang w:val="da-DK"/>
        </w:rPr>
      </w:pPr>
    </w:p>
    <w:p w14:paraId="6B197B7E" w14:textId="5D2B967F" w:rsidR="00A55ACC" w:rsidRPr="00BA4B77" w:rsidRDefault="00BA4B77" w:rsidP="00A55ACC">
      <w:pPr>
        <w:pStyle w:val="NoSpacing"/>
        <w:rPr>
          <w:rStyle w:val="Strong"/>
          <w:sz w:val="28"/>
          <w:szCs w:val="28"/>
          <w:lang w:val="da-DK"/>
        </w:rPr>
      </w:pPr>
      <w:r w:rsidRPr="00BA4B77">
        <w:rPr>
          <w:rStyle w:val="Strong"/>
          <w:sz w:val="28"/>
          <w:szCs w:val="28"/>
          <w:lang w:val="da-DK"/>
        </w:rPr>
        <w:t>Hvem</w:t>
      </w:r>
    </w:p>
    <w:p w14:paraId="3D922B91" w14:textId="2F7AB420" w:rsidR="00BA4B77" w:rsidRDefault="00BA4B77" w:rsidP="00A55ACC">
      <w:pPr>
        <w:pStyle w:val="NoSpacing"/>
        <w:rPr>
          <w:rStyle w:val="Strong"/>
          <w:b w:val="0"/>
          <w:bCs w:val="0"/>
          <w:sz w:val="24"/>
          <w:szCs w:val="24"/>
          <w:lang w:val="da-DK"/>
        </w:rPr>
      </w:pPr>
      <w:r>
        <w:rPr>
          <w:rStyle w:val="Strong"/>
          <w:b w:val="0"/>
          <w:bCs w:val="0"/>
          <w:sz w:val="24"/>
          <w:szCs w:val="24"/>
          <w:lang w:val="da-DK"/>
        </w:rPr>
        <w:t xml:space="preserve">LNH water </w:t>
      </w:r>
      <w:r w:rsidR="00792543">
        <w:rPr>
          <w:rStyle w:val="Strong"/>
          <w:b w:val="0"/>
          <w:bCs w:val="0"/>
          <w:sz w:val="24"/>
          <w:szCs w:val="24"/>
          <w:lang w:val="da-DK"/>
        </w:rPr>
        <w:t xml:space="preserve">og AestasGIS </w:t>
      </w:r>
      <w:r>
        <w:rPr>
          <w:rStyle w:val="Strong"/>
          <w:b w:val="0"/>
          <w:bCs w:val="0"/>
          <w:sz w:val="24"/>
          <w:szCs w:val="24"/>
          <w:lang w:val="da-DK"/>
        </w:rPr>
        <w:t>er ansvarlig for gennemførsel af d</w:t>
      </w:r>
      <w:r w:rsidR="00490230">
        <w:rPr>
          <w:rStyle w:val="Strong"/>
          <w:b w:val="0"/>
          <w:bCs w:val="0"/>
          <w:sz w:val="24"/>
          <w:szCs w:val="24"/>
          <w:lang w:val="da-DK"/>
        </w:rPr>
        <w:t>elaktivitet 2</w:t>
      </w:r>
      <w:r>
        <w:rPr>
          <w:rStyle w:val="Strong"/>
          <w:b w:val="0"/>
          <w:bCs w:val="0"/>
          <w:sz w:val="24"/>
          <w:szCs w:val="24"/>
          <w:lang w:val="da-DK"/>
        </w:rPr>
        <w:t>.</w:t>
      </w:r>
    </w:p>
    <w:p w14:paraId="210D8A22" w14:textId="77777777" w:rsidR="00F22F32" w:rsidRDefault="00F22F32">
      <w:pPr>
        <w:rPr>
          <w:rStyle w:val="Strong"/>
          <w:b w:val="0"/>
          <w:bCs w:val="0"/>
          <w:sz w:val="24"/>
          <w:szCs w:val="24"/>
          <w:lang w:val="da-DK"/>
        </w:rPr>
      </w:pPr>
    </w:p>
    <w:p w14:paraId="5B60B545" w14:textId="4B3EAA41" w:rsidR="00490230" w:rsidRDefault="00490230">
      <w:pPr>
        <w:rPr>
          <w:rStyle w:val="Strong"/>
          <w:b w:val="0"/>
          <w:bCs w:val="0"/>
          <w:sz w:val="24"/>
          <w:szCs w:val="24"/>
          <w:lang w:val="da-DK"/>
        </w:rPr>
      </w:pPr>
      <w:r>
        <w:rPr>
          <w:rStyle w:val="Strong"/>
          <w:b w:val="0"/>
          <w:bCs w:val="0"/>
          <w:sz w:val="24"/>
          <w:szCs w:val="24"/>
          <w:lang w:val="da-DK"/>
        </w:rPr>
        <w:br w:type="page"/>
      </w:r>
    </w:p>
    <w:p w14:paraId="071FC194" w14:textId="77777777" w:rsidR="00631532" w:rsidRDefault="00631532" w:rsidP="00EC49D3">
      <w:pPr>
        <w:rPr>
          <w:rStyle w:val="Strong"/>
          <w:b w:val="0"/>
          <w:bCs w:val="0"/>
          <w:sz w:val="24"/>
          <w:szCs w:val="24"/>
          <w:lang w:val="da-DK"/>
        </w:rPr>
      </w:pPr>
    </w:p>
    <w:p w14:paraId="711A496B" w14:textId="7FC647B1" w:rsidR="00490230" w:rsidRDefault="00490230" w:rsidP="0016618E">
      <w:pPr>
        <w:pStyle w:val="Heading1"/>
        <w:rPr>
          <w:rStyle w:val="Strong"/>
          <w:lang w:val="da-DK"/>
        </w:rPr>
      </w:pPr>
      <w:r>
        <w:rPr>
          <w:rStyle w:val="Strong"/>
          <w:lang w:val="da-DK"/>
        </w:rPr>
        <w:t>Delaktivitet 3: Opgradering af SkadesØkonomi plugin til nyeste QGIS version.</w:t>
      </w:r>
    </w:p>
    <w:p w14:paraId="0EDAB5C6" w14:textId="77777777" w:rsidR="00490230" w:rsidRPr="00123A06" w:rsidRDefault="00490230" w:rsidP="00490230">
      <w:pPr>
        <w:rPr>
          <w:rStyle w:val="Strong"/>
          <w:sz w:val="28"/>
          <w:szCs w:val="28"/>
          <w:lang w:val="da-DK"/>
        </w:rPr>
      </w:pPr>
      <w:r w:rsidRPr="00123A06">
        <w:rPr>
          <w:rStyle w:val="Strong"/>
          <w:sz w:val="28"/>
          <w:szCs w:val="28"/>
          <w:lang w:val="da-DK"/>
        </w:rPr>
        <w:t>Formål</w:t>
      </w:r>
    </w:p>
    <w:p w14:paraId="777C2426" w14:textId="53C9855D" w:rsidR="00490230" w:rsidRDefault="00490230" w:rsidP="00490230">
      <w:pPr>
        <w:rPr>
          <w:rStyle w:val="Strong"/>
          <w:b w:val="0"/>
          <w:bCs w:val="0"/>
          <w:sz w:val="24"/>
          <w:szCs w:val="24"/>
          <w:lang w:val="da-DK"/>
        </w:rPr>
      </w:pPr>
      <w:r>
        <w:rPr>
          <w:rStyle w:val="Strong"/>
          <w:b w:val="0"/>
          <w:bCs w:val="0"/>
          <w:sz w:val="24"/>
          <w:szCs w:val="24"/>
          <w:lang w:val="da-DK"/>
        </w:rPr>
        <w:t xml:space="preserve">Formålet er at opdatere SkadesØkonomi plugin så det er kompatibelt med QGIS 3.32 (den nyeste version – Sep 2023).  </w:t>
      </w:r>
    </w:p>
    <w:p w14:paraId="098F7511" w14:textId="77777777" w:rsidR="00490230" w:rsidRPr="00123A06" w:rsidRDefault="00490230" w:rsidP="00490230">
      <w:pPr>
        <w:pStyle w:val="NoSpacing"/>
        <w:rPr>
          <w:rStyle w:val="Strong"/>
          <w:sz w:val="28"/>
          <w:szCs w:val="28"/>
          <w:lang w:val="da-DK"/>
        </w:rPr>
      </w:pPr>
      <w:r w:rsidRPr="00123A06">
        <w:rPr>
          <w:rStyle w:val="Strong"/>
          <w:sz w:val="28"/>
          <w:szCs w:val="28"/>
          <w:lang w:val="da-DK"/>
        </w:rPr>
        <w:t>Beskrivelse</w:t>
      </w:r>
    </w:p>
    <w:p w14:paraId="74A88A53" w14:textId="795F2C02" w:rsidR="00490230" w:rsidRPr="00490230" w:rsidRDefault="00490230" w:rsidP="00490230">
      <w:pPr>
        <w:rPr>
          <w:rStyle w:val="Strong"/>
          <w:b w:val="0"/>
          <w:bCs w:val="0"/>
          <w:sz w:val="24"/>
          <w:szCs w:val="24"/>
          <w:lang w:val="da-DK"/>
        </w:rPr>
      </w:pPr>
      <w:r>
        <w:rPr>
          <w:rStyle w:val="Strong"/>
          <w:b w:val="0"/>
          <w:bCs w:val="0"/>
          <w:sz w:val="24"/>
          <w:szCs w:val="24"/>
          <w:lang w:val="da-DK"/>
        </w:rPr>
        <w:t xml:space="preserve">Alle SkadesØkonomi funktioner gennemtestes i QGIS version 3.32, og plugin opdateres jævnfør konklusioner fra test. </w:t>
      </w:r>
    </w:p>
    <w:p w14:paraId="069D9AFD" w14:textId="77777777" w:rsidR="00490230" w:rsidRDefault="00490230" w:rsidP="00490230">
      <w:pPr>
        <w:pStyle w:val="NoSpacing"/>
        <w:rPr>
          <w:rStyle w:val="Strong"/>
          <w:sz w:val="28"/>
          <w:szCs w:val="28"/>
          <w:lang w:val="da-DK"/>
        </w:rPr>
      </w:pPr>
    </w:p>
    <w:p w14:paraId="6A218BEC" w14:textId="2401D080" w:rsidR="00490230" w:rsidRDefault="00490230" w:rsidP="00490230">
      <w:pPr>
        <w:pStyle w:val="NoSpacing"/>
        <w:rPr>
          <w:rStyle w:val="Strong"/>
          <w:sz w:val="28"/>
          <w:szCs w:val="28"/>
          <w:lang w:val="da-DK"/>
        </w:rPr>
      </w:pPr>
      <w:r w:rsidRPr="00123A06">
        <w:rPr>
          <w:rStyle w:val="Strong"/>
          <w:sz w:val="28"/>
          <w:szCs w:val="28"/>
          <w:lang w:val="da-DK"/>
        </w:rPr>
        <w:t>Tidsforbrug og Budget</w:t>
      </w:r>
    </w:p>
    <w:p w14:paraId="388FD946" w14:textId="60ECBBF0" w:rsidR="00E314DB" w:rsidRDefault="00E314DB" w:rsidP="00E314DB">
      <w:pPr>
        <w:pStyle w:val="NoSpacing"/>
        <w:rPr>
          <w:rStyle w:val="Strong"/>
          <w:b w:val="0"/>
          <w:bCs w:val="0"/>
          <w:sz w:val="24"/>
          <w:szCs w:val="24"/>
          <w:lang w:val="da-DK"/>
        </w:rPr>
      </w:pPr>
      <w:r>
        <w:rPr>
          <w:rStyle w:val="Strong"/>
          <w:b w:val="0"/>
          <w:bCs w:val="0"/>
          <w:sz w:val="24"/>
          <w:szCs w:val="24"/>
          <w:lang w:val="da-DK"/>
        </w:rPr>
        <w:t>30</w:t>
      </w:r>
      <w:r w:rsidRPr="00D82F4A">
        <w:rPr>
          <w:rStyle w:val="Strong"/>
          <w:b w:val="0"/>
          <w:bCs w:val="0"/>
          <w:sz w:val="24"/>
          <w:szCs w:val="24"/>
          <w:lang w:val="da-DK"/>
        </w:rPr>
        <w:t xml:space="preserve"> timer á 1150kr/time = </w:t>
      </w:r>
      <w:r>
        <w:rPr>
          <w:rStyle w:val="Strong"/>
          <w:b w:val="0"/>
          <w:bCs w:val="0"/>
          <w:sz w:val="24"/>
          <w:szCs w:val="24"/>
          <w:lang w:val="da-DK"/>
        </w:rPr>
        <w:t>34</w:t>
      </w:r>
      <w:r w:rsidRPr="00D82F4A">
        <w:rPr>
          <w:rStyle w:val="Strong"/>
          <w:b w:val="0"/>
          <w:bCs w:val="0"/>
          <w:sz w:val="24"/>
          <w:szCs w:val="24"/>
          <w:lang w:val="da-DK"/>
        </w:rPr>
        <w:t>.</w:t>
      </w:r>
      <w:r>
        <w:rPr>
          <w:rStyle w:val="Strong"/>
          <w:b w:val="0"/>
          <w:bCs w:val="0"/>
          <w:sz w:val="24"/>
          <w:szCs w:val="24"/>
          <w:lang w:val="da-DK"/>
        </w:rPr>
        <w:t>5</w:t>
      </w:r>
      <w:r w:rsidRPr="00D82F4A">
        <w:rPr>
          <w:rStyle w:val="Strong"/>
          <w:b w:val="0"/>
          <w:bCs w:val="0"/>
          <w:sz w:val="24"/>
          <w:szCs w:val="24"/>
          <w:lang w:val="da-DK"/>
        </w:rPr>
        <w:t>00</w:t>
      </w:r>
      <w:r>
        <w:rPr>
          <w:rStyle w:val="Strong"/>
          <w:b w:val="0"/>
          <w:bCs w:val="0"/>
          <w:sz w:val="24"/>
          <w:szCs w:val="24"/>
          <w:lang w:val="da-DK"/>
        </w:rPr>
        <w:t xml:space="preserve"> </w:t>
      </w:r>
      <w:r w:rsidRPr="00D82F4A">
        <w:rPr>
          <w:rStyle w:val="Strong"/>
          <w:b w:val="0"/>
          <w:bCs w:val="0"/>
          <w:sz w:val="24"/>
          <w:szCs w:val="24"/>
          <w:lang w:val="da-DK"/>
        </w:rPr>
        <w:t>kr</w:t>
      </w:r>
      <w:r>
        <w:rPr>
          <w:rStyle w:val="Strong"/>
          <w:b w:val="0"/>
          <w:bCs w:val="0"/>
          <w:sz w:val="24"/>
          <w:szCs w:val="24"/>
          <w:lang w:val="da-DK"/>
        </w:rPr>
        <w:t>. ekskl. moms</w:t>
      </w:r>
      <w:r w:rsidRPr="00D82F4A">
        <w:rPr>
          <w:rStyle w:val="Strong"/>
          <w:b w:val="0"/>
          <w:bCs w:val="0"/>
          <w:sz w:val="24"/>
          <w:szCs w:val="24"/>
          <w:lang w:val="da-DK"/>
        </w:rPr>
        <w:t>. Der afregne</w:t>
      </w:r>
      <w:r>
        <w:rPr>
          <w:rStyle w:val="Strong"/>
          <w:b w:val="0"/>
          <w:bCs w:val="0"/>
          <w:sz w:val="24"/>
          <w:szCs w:val="24"/>
          <w:lang w:val="da-DK"/>
        </w:rPr>
        <w:t>s</w:t>
      </w:r>
      <w:r w:rsidRPr="00D82F4A">
        <w:rPr>
          <w:rStyle w:val="Strong"/>
          <w:b w:val="0"/>
          <w:bCs w:val="0"/>
          <w:sz w:val="24"/>
          <w:szCs w:val="24"/>
          <w:lang w:val="da-DK"/>
        </w:rPr>
        <w:t xml:space="preserve"> for medgået tid med et loft på </w:t>
      </w:r>
      <w:r>
        <w:rPr>
          <w:rStyle w:val="Strong"/>
          <w:b w:val="0"/>
          <w:bCs w:val="0"/>
          <w:sz w:val="24"/>
          <w:szCs w:val="24"/>
          <w:lang w:val="da-DK"/>
        </w:rPr>
        <w:t>34</w:t>
      </w:r>
      <w:r w:rsidRPr="00D82F4A">
        <w:rPr>
          <w:rStyle w:val="Strong"/>
          <w:b w:val="0"/>
          <w:bCs w:val="0"/>
          <w:sz w:val="24"/>
          <w:szCs w:val="24"/>
          <w:lang w:val="da-DK"/>
        </w:rPr>
        <w:t>.</w:t>
      </w:r>
      <w:r>
        <w:rPr>
          <w:rStyle w:val="Strong"/>
          <w:b w:val="0"/>
          <w:bCs w:val="0"/>
          <w:sz w:val="24"/>
          <w:szCs w:val="24"/>
          <w:lang w:val="da-DK"/>
        </w:rPr>
        <w:t>5</w:t>
      </w:r>
      <w:r w:rsidRPr="00D82F4A">
        <w:rPr>
          <w:rStyle w:val="Strong"/>
          <w:b w:val="0"/>
          <w:bCs w:val="0"/>
          <w:sz w:val="24"/>
          <w:szCs w:val="24"/>
          <w:lang w:val="da-DK"/>
        </w:rPr>
        <w:t>00</w:t>
      </w:r>
      <w:r>
        <w:rPr>
          <w:rStyle w:val="Strong"/>
          <w:b w:val="0"/>
          <w:bCs w:val="0"/>
          <w:sz w:val="24"/>
          <w:szCs w:val="24"/>
          <w:lang w:val="da-DK"/>
        </w:rPr>
        <w:t xml:space="preserve"> </w:t>
      </w:r>
      <w:r w:rsidRPr="00D82F4A">
        <w:rPr>
          <w:rStyle w:val="Strong"/>
          <w:b w:val="0"/>
          <w:bCs w:val="0"/>
          <w:sz w:val="24"/>
          <w:szCs w:val="24"/>
          <w:lang w:val="da-DK"/>
        </w:rPr>
        <w:t>kr</w:t>
      </w:r>
      <w:r>
        <w:rPr>
          <w:rStyle w:val="Strong"/>
          <w:b w:val="0"/>
          <w:bCs w:val="0"/>
          <w:sz w:val="24"/>
          <w:szCs w:val="24"/>
          <w:lang w:val="da-DK"/>
        </w:rPr>
        <w:t>. ekskl. moms</w:t>
      </w:r>
      <w:r w:rsidRPr="00D82F4A">
        <w:rPr>
          <w:rStyle w:val="Strong"/>
          <w:b w:val="0"/>
          <w:bCs w:val="0"/>
          <w:sz w:val="24"/>
          <w:szCs w:val="24"/>
          <w:lang w:val="da-DK"/>
        </w:rPr>
        <w:t>.</w:t>
      </w:r>
    </w:p>
    <w:p w14:paraId="4CC495B9" w14:textId="77777777" w:rsidR="00490230" w:rsidRDefault="00490230" w:rsidP="00490230">
      <w:pPr>
        <w:pStyle w:val="NoSpacing"/>
        <w:rPr>
          <w:rStyle w:val="Strong"/>
          <w:sz w:val="28"/>
          <w:szCs w:val="28"/>
          <w:lang w:val="da-DK"/>
        </w:rPr>
      </w:pPr>
    </w:p>
    <w:p w14:paraId="35260AB4" w14:textId="0F757742" w:rsidR="00490230" w:rsidRPr="00BA4B77" w:rsidRDefault="00490230" w:rsidP="00490230">
      <w:pPr>
        <w:pStyle w:val="NoSpacing"/>
        <w:rPr>
          <w:rStyle w:val="Strong"/>
          <w:sz w:val="28"/>
          <w:szCs w:val="28"/>
          <w:lang w:val="da-DK"/>
        </w:rPr>
      </w:pPr>
      <w:r w:rsidRPr="00BA4B77">
        <w:rPr>
          <w:rStyle w:val="Strong"/>
          <w:sz w:val="28"/>
          <w:szCs w:val="28"/>
          <w:lang w:val="da-DK"/>
        </w:rPr>
        <w:t>Hvem</w:t>
      </w:r>
    </w:p>
    <w:p w14:paraId="7A6D710B" w14:textId="68051FEE" w:rsidR="00792543" w:rsidRDefault="00E314DB" w:rsidP="00E314DB">
      <w:pPr>
        <w:pStyle w:val="NoSpacing"/>
        <w:rPr>
          <w:rStyle w:val="Strong"/>
          <w:b w:val="0"/>
          <w:bCs w:val="0"/>
          <w:sz w:val="24"/>
          <w:szCs w:val="24"/>
          <w:lang w:val="da-DK"/>
        </w:rPr>
      </w:pPr>
      <w:r>
        <w:rPr>
          <w:rStyle w:val="Strong"/>
          <w:b w:val="0"/>
          <w:bCs w:val="0"/>
          <w:sz w:val="24"/>
          <w:szCs w:val="24"/>
          <w:lang w:val="da-DK"/>
        </w:rPr>
        <w:t>LNH water og AestasGIS gennemfører delaktivitet 3.</w:t>
      </w:r>
    </w:p>
    <w:p w14:paraId="3E77D754" w14:textId="77777777" w:rsidR="00792543" w:rsidRDefault="00792543">
      <w:pPr>
        <w:rPr>
          <w:rStyle w:val="Strong"/>
          <w:b w:val="0"/>
          <w:bCs w:val="0"/>
          <w:sz w:val="24"/>
          <w:szCs w:val="24"/>
          <w:lang w:val="da-DK"/>
        </w:rPr>
      </w:pPr>
      <w:r>
        <w:rPr>
          <w:rStyle w:val="Strong"/>
          <w:b w:val="0"/>
          <w:bCs w:val="0"/>
          <w:sz w:val="24"/>
          <w:szCs w:val="24"/>
          <w:lang w:val="da-DK"/>
        </w:rPr>
        <w:br w:type="page"/>
      </w:r>
    </w:p>
    <w:p w14:paraId="17982A79" w14:textId="77777777" w:rsidR="00490230" w:rsidRPr="00E314DB" w:rsidRDefault="00490230" w:rsidP="00E314DB">
      <w:pPr>
        <w:pStyle w:val="NoSpacing"/>
        <w:rPr>
          <w:rStyle w:val="Strong"/>
          <w:sz w:val="28"/>
          <w:szCs w:val="28"/>
          <w:lang w:val="da-DK"/>
        </w:rPr>
      </w:pPr>
    </w:p>
    <w:p w14:paraId="07C3798A" w14:textId="77777777" w:rsidR="00490230" w:rsidRDefault="00490230" w:rsidP="00EC49D3">
      <w:pPr>
        <w:rPr>
          <w:rStyle w:val="Strong"/>
          <w:b w:val="0"/>
          <w:bCs w:val="0"/>
          <w:sz w:val="24"/>
          <w:szCs w:val="24"/>
          <w:lang w:val="da-DK"/>
        </w:rPr>
      </w:pPr>
    </w:p>
    <w:p w14:paraId="66CAAB3E" w14:textId="4D651376" w:rsidR="00792543" w:rsidRDefault="00792543" w:rsidP="0016618E">
      <w:pPr>
        <w:pStyle w:val="Heading1"/>
        <w:rPr>
          <w:rStyle w:val="Strong"/>
          <w:lang w:val="da-DK"/>
        </w:rPr>
      </w:pPr>
      <w:r>
        <w:rPr>
          <w:rStyle w:val="Strong"/>
          <w:lang w:val="da-DK"/>
        </w:rPr>
        <w:t xml:space="preserve">Delaktivitet 4: Forsimplet installation </w:t>
      </w:r>
      <w:r w:rsidR="000F55A0">
        <w:rPr>
          <w:rStyle w:val="Strong"/>
          <w:lang w:val="da-DK"/>
        </w:rPr>
        <w:t xml:space="preserve">af </w:t>
      </w:r>
      <w:proofErr w:type="spellStart"/>
      <w:r>
        <w:rPr>
          <w:rStyle w:val="Strong"/>
          <w:lang w:val="da-DK"/>
        </w:rPr>
        <w:t>SkadesØkonomi</w:t>
      </w:r>
      <w:proofErr w:type="spellEnd"/>
      <w:r>
        <w:rPr>
          <w:rStyle w:val="Strong"/>
          <w:lang w:val="da-DK"/>
        </w:rPr>
        <w:t xml:space="preserve"> databasesystem</w:t>
      </w:r>
      <w:r w:rsidR="003C2875">
        <w:rPr>
          <w:rStyle w:val="Strong"/>
          <w:lang w:val="da-DK"/>
        </w:rPr>
        <w:t xml:space="preserve">. </w:t>
      </w:r>
    </w:p>
    <w:p w14:paraId="0818459D" w14:textId="77777777" w:rsidR="00792543" w:rsidRPr="00123A06" w:rsidRDefault="00792543" w:rsidP="004C7D17">
      <w:pPr>
        <w:rPr>
          <w:rStyle w:val="Strong"/>
          <w:sz w:val="28"/>
          <w:szCs w:val="28"/>
          <w:lang w:val="da-DK"/>
        </w:rPr>
      </w:pPr>
      <w:r w:rsidRPr="00123A06">
        <w:rPr>
          <w:rStyle w:val="Strong"/>
          <w:sz w:val="28"/>
          <w:szCs w:val="28"/>
          <w:lang w:val="da-DK"/>
        </w:rPr>
        <w:t>Formål</w:t>
      </w:r>
    </w:p>
    <w:p w14:paraId="26335494" w14:textId="29BD367C" w:rsidR="00792543" w:rsidRDefault="008B4632" w:rsidP="00792543">
      <w:pPr>
        <w:rPr>
          <w:rStyle w:val="Strong"/>
          <w:b w:val="0"/>
          <w:bCs w:val="0"/>
          <w:sz w:val="24"/>
          <w:szCs w:val="24"/>
          <w:lang w:val="da-DK"/>
        </w:rPr>
      </w:pPr>
      <w:r>
        <w:rPr>
          <w:rStyle w:val="Strong"/>
          <w:b w:val="0"/>
          <w:bCs w:val="0"/>
          <w:sz w:val="24"/>
          <w:szCs w:val="24"/>
          <w:lang w:val="da-DK"/>
        </w:rPr>
        <w:t xml:space="preserve">Formålet er at forsimple de eksisterende processer </w:t>
      </w:r>
      <w:r w:rsidR="00F721BB">
        <w:rPr>
          <w:rStyle w:val="Strong"/>
          <w:b w:val="0"/>
          <w:bCs w:val="0"/>
          <w:sz w:val="24"/>
          <w:szCs w:val="24"/>
          <w:lang w:val="da-DK"/>
        </w:rPr>
        <w:t xml:space="preserve">til </w:t>
      </w:r>
      <w:r>
        <w:rPr>
          <w:rStyle w:val="Strong"/>
          <w:b w:val="0"/>
          <w:bCs w:val="0"/>
          <w:sz w:val="24"/>
          <w:szCs w:val="24"/>
          <w:lang w:val="da-DK"/>
        </w:rPr>
        <w:t>installation samt opgraderinger af systeme</w:t>
      </w:r>
      <w:r w:rsidR="002A7547">
        <w:rPr>
          <w:rStyle w:val="Strong"/>
          <w:b w:val="0"/>
          <w:bCs w:val="0"/>
          <w:sz w:val="24"/>
          <w:szCs w:val="24"/>
          <w:lang w:val="da-DK"/>
        </w:rPr>
        <w:t>t</w:t>
      </w:r>
      <w:r>
        <w:rPr>
          <w:rStyle w:val="Strong"/>
          <w:b w:val="0"/>
          <w:bCs w:val="0"/>
          <w:sz w:val="24"/>
          <w:szCs w:val="24"/>
          <w:lang w:val="da-DK"/>
        </w:rPr>
        <w:t xml:space="preserve">. </w:t>
      </w:r>
      <w:r>
        <w:rPr>
          <w:rStyle w:val="Strong"/>
          <w:b w:val="0"/>
          <w:bCs w:val="0"/>
          <w:sz w:val="24"/>
          <w:szCs w:val="24"/>
          <w:lang w:val="da-DK"/>
        </w:rPr>
        <w:br/>
      </w:r>
      <w:r>
        <w:rPr>
          <w:rStyle w:val="Strong"/>
          <w:b w:val="0"/>
          <w:bCs w:val="0"/>
          <w:sz w:val="24"/>
          <w:szCs w:val="24"/>
          <w:lang w:val="da-DK"/>
        </w:rPr>
        <w:br/>
        <w:t>De nuværende metoder er omfattende og kræver en grundig læsning af div. Installations vejledninger. De nye metoder vil tilstræbe at gøre disse operationer</w:t>
      </w:r>
      <w:r w:rsidR="00165F15">
        <w:rPr>
          <w:rStyle w:val="Strong"/>
          <w:b w:val="0"/>
          <w:bCs w:val="0"/>
          <w:sz w:val="24"/>
          <w:szCs w:val="24"/>
          <w:lang w:val="da-DK"/>
        </w:rPr>
        <w:t xml:space="preserve"> lettere at gennemføre.</w:t>
      </w:r>
    </w:p>
    <w:p w14:paraId="37DF9A80" w14:textId="6C65FC2C" w:rsidR="00792543" w:rsidRDefault="00792543" w:rsidP="008B4632">
      <w:pPr>
        <w:pStyle w:val="NoSpacing"/>
        <w:rPr>
          <w:rStyle w:val="Strong"/>
          <w:sz w:val="28"/>
          <w:szCs w:val="28"/>
          <w:lang w:val="da-DK"/>
        </w:rPr>
      </w:pPr>
      <w:r w:rsidRPr="00123A06">
        <w:rPr>
          <w:rStyle w:val="Strong"/>
          <w:sz w:val="28"/>
          <w:szCs w:val="28"/>
          <w:lang w:val="da-DK"/>
        </w:rPr>
        <w:t>Beskrivelse</w:t>
      </w:r>
      <w:r w:rsidR="008B4632">
        <w:rPr>
          <w:rStyle w:val="Strong"/>
          <w:sz w:val="28"/>
          <w:szCs w:val="28"/>
          <w:lang w:val="da-DK"/>
        </w:rPr>
        <w:br/>
      </w:r>
    </w:p>
    <w:p w14:paraId="5B605B06" w14:textId="1F894407" w:rsidR="000F55A0" w:rsidRDefault="008560AE" w:rsidP="008B4632">
      <w:pPr>
        <w:pStyle w:val="NoSpacing"/>
        <w:rPr>
          <w:rStyle w:val="Strong"/>
          <w:b w:val="0"/>
          <w:bCs w:val="0"/>
          <w:sz w:val="24"/>
          <w:szCs w:val="24"/>
          <w:lang w:val="da-DK"/>
        </w:rPr>
      </w:pPr>
      <w:r>
        <w:rPr>
          <w:rStyle w:val="Strong"/>
          <w:b w:val="0"/>
          <w:bCs w:val="0"/>
          <w:sz w:val="24"/>
          <w:szCs w:val="24"/>
          <w:lang w:val="da-DK"/>
        </w:rPr>
        <w:t>Der er foretaget en række overvejelse</w:t>
      </w:r>
      <w:r w:rsidR="00DF516A">
        <w:rPr>
          <w:rStyle w:val="Strong"/>
          <w:b w:val="0"/>
          <w:bCs w:val="0"/>
          <w:sz w:val="24"/>
          <w:szCs w:val="24"/>
          <w:lang w:val="da-DK"/>
        </w:rPr>
        <w:t>r</w:t>
      </w:r>
      <w:r>
        <w:rPr>
          <w:rStyle w:val="Strong"/>
          <w:b w:val="0"/>
          <w:bCs w:val="0"/>
          <w:sz w:val="24"/>
          <w:szCs w:val="24"/>
          <w:lang w:val="da-DK"/>
        </w:rPr>
        <w:t xml:space="preserve"> om hvorledes denne proces kan forsimples. En af overvejelserne var at lave et installationsprogram, som foretog hele processen automatisk. Det vurderes at det ville blive meget dyrt og</w:t>
      </w:r>
      <w:r w:rsidR="002F46BD">
        <w:rPr>
          <w:rStyle w:val="Strong"/>
          <w:b w:val="0"/>
          <w:bCs w:val="0"/>
          <w:sz w:val="24"/>
          <w:szCs w:val="24"/>
          <w:lang w:val="da-DK"/>
        </w:rPr>
        <w:t xml:space="preserve"> </w:t>
      </w:r>
      <w:r>
        <w:rPr>
          <w:rStyle w:val="Strong"/>
          <w:b w:val="0"/>
          <w:bCs w:val="0"/>
          <w:sz w:val="24"/>
          <w:szCs w:val="24"/>
          <w:lang w:val="da-DK"/>
        </w:rPr>
        <w:t>ikke særlig fremtidssikret, fordi de enkelte basiselementer i systemet</w:t>
      </w:r>
      <w:r w:rsidR="00DF516A">
        <w:rPr>
          <w:rStyle w:val="Strong"/>
          <w:b w:val="0"/>
          <w:bCs w:val="0"/>
          <w:sz w:val="24"/>
          <w:szCs w:val="24"/>
          <w:lang w:val="da-DK"/>
        </w:rPr>
        <w:t xml:space="preserve"> -</w:t>
      </w:r>
      <w:r>
        <w:rPr>
          <w:rStyle w:val="Strong"/>
          <w:b w:val="0"/>
          <w:bCs w:val="0"/>
          <w:sz w:val="24"/>
          <w:szCs w:val="24"/>
          <w:lang w:val="da-DK"/>
        </w:rPr>
        <w:t xml:space="preserve"> såsom </w:t>
      </w:r>
      <w:r w:rsidR="004E464E">
        <w:rPr>
          <w:rStyle w:val="Strong"/>
          <w:b w:val="0"/>
          <w:bCs w:val="0"/>
          <w:sz w:val="24"/>
          <w:szCs w:val="24"/>
          <w:lang w:val="da-DK"/>
        </w:rPr>
        <w:t>PostgreSQL/PostGIS</w:t>
      </w:r>
      <w:r>
        <w:rPr>
          <w:rStyle w:val="Strong"/>
          <w:b w:val="0"/>
          <w:bCs w:val="0"/>
          <w:sz w:val="24"/>
          <w:szCs w:val="24"/>
          <w:lang w:val="da-DK"/>
        </w:rPr>
        <w:t>, QGIS og Python versioner løbende bliver opdateret. Endvidere v</w:t>
      </w:r>
      <w:r w:rsidR="002F46BD">
        <w:rPr>
          <w:rStyle w:val="Strong"/>
          <w:b w:val="0"/>
          <w:bCs w:val="0"/>
          <w:sz w:val="24"/>
          <w:szCs w:val="24"/>
          <w:lang w:val="da-DK"/>
        </w:rPr>
        <w:t xml:space="preserve">ille </w:t>
      </w:r>
      <w:r>
        <w:rPr>
          <w:rStyle w:val="Strong"/>
          <w:b w:val="0"/>
          <w:bCs w:val="0"/>
          <w:sz w:val="24"/>
          <w:szCs w:val="24"/>
          <w:lang w:val="da-DK"/>
        </w:rPr>
        <w:t xml:space="preserve">mange frihedsgrader </w:t>
      </w:r>
      <w:r w:rsidR="002F46BD">
        <w:rPr>
          <w:rStyle w:val="Strong"/>
          <w:b w:val="0"/>
          <w:bCs w:val="0"/>
          <w:sz w:val="24"/>
          <w:szCs w:val="24"/>
          <w:lang w:val="da-DK"/>
        </w:rPr>
        <w:t xml:space="preserve">i systemet </w:t>
      </w:r>
      <w:r>
        <w:rPr>
          <w:rStyle w:val="Strong"/>
          <w:b w:val="0"/>
          <w:bCs w:val="0"/>
          <w:sz w:val="24"/>
          <w:szCs w:val="24"/>
          <w:lang w:val="da-DK"/>
        </w:rPr>
        <w:t xml:space="preserve">forsvinde </w:t>
      </w:r>
      <w:r w:rsidR="002F46BD">
        <w:rPr>
          <w:rStyle w:val="Strong"/>
          <w:b w:val="0"/>
          <w:bCs w:val="0"/>
          <w:sz w:val="24"/>
          <w:szCs w:val="24"/>
          <w:lang w:val="da-DK"/>
        </w:rPr>
        <w:t>ved at lave en samlet installationspakke</w:t>
      </w:r>
      <w:r w:rsidR="004C03A7">
        <w:rPr>
          <w:rStyle w:val="Strong"/>
          <w:b w:val="0"/>
          <w:bCs w:val="0"/>
          <w:sz w:val="24"/>
          <w:szCs w:val="24"/>
          <w:lang w:val="da-DK"/>
        </w:rPr>
        <w:t>, f</w:t>
      </w:r>
      <w:r w:rsidR="002F46BD">
        <w:rPr>
          <w:rStyle w:val="Strong"/>
          <w:b w:val="0"/>
          <w:bCs w:val="0"/>
          <w:sz w:val="24"/>
          <w:szCs w:val="24"/>
          <w:lang w:val="da-DK"/>
        </w:rPr>
        <w:t xml:space="preserve">.eks. muligheden for at oprette </w:t>
      </w:r>
      <w:r w:rsidR="00E51306">
        <w:rPr>
          <w:rStyle w:val="Strong"/>
          <w:b w:val="0"/>
          <w:bCs w:val="0"/>
          <w:sz w:val="24"/>
          <w:szCs w:val="24"/>
          <w:lang w:val="da-DK"/>
        </w:rPr>
        <w:t xml:space="preserve">databaser i et eksisterende </w:t>
      </w:r>
      <w:r w:rsidR="004C03A7">
        <w:rPr>
          <w:rStyle w:val="Strong"/>
          <w:b w:val="0"/>
          <w:bCs w:val="0"/>
          <w:sz w:val="24"/>
          <w:szCs w:val="24"/>
          <w:lang w:val="da-DK"/>
        </w:rPr>
        <w:t xml:space="preserve">Postgres </w:t>
      </w:r>
      <w:r w:rsidR="00E51306">
        <w:rPr>
          <w:rStyle w:val="Strong"/>
          <w:b w:val="0"/>
          <w:bCs w:val="0"/>
          <w:sz w:val="24"/>
          <w:szCs w:val="24"/>
          <w:lang w:val="da-DK"/>
        </w:rPr>
        <w:t xml:space="preserve">system. </w:t>
      </w:r>
    </w:p>
    <w:p w14:paraId="416578D9" w14:textId="77777777" w:rsidR="000F55A0" w:rsidRDefault="000F55A0" w:rsidP="008B4632">
      <w:pPr>
        <w:pStyle w:val="NoSpacing"/>
        <w:rPr>
          <w:rStyle w:val="Strong"/>
          <w:b w:val="0"/>
          <w:bCs w:val="0"/>
          <w:sz w:val="24"/>
          <w:szCs w:val="24"/>
          <w:lang w:val="da-DK"/>
        </w:rPr>
      </w:pPr>
    </w:p>
    <w:p w14:paraId="64828BC6" w14:textId="6078C6E1" w:rsidR="008560AE" w:rsidRDefault="00E51306" w:rsidP="008B4632">
      <w:pPr>
        <w:pStyle w:val="NoSpacing"/>
        <w:rPr>
          <w:rStyle w:val="Strong"/>
          <w:sz w:val="28"/>
          <w:szCs w:val="28"/>
          <w:lang w:val="da-DK"/>
        </w:rPr>
      </w:pPr>
      <w:r>
        <w:rPr>
          <w:rStyle w:val="Strong"/>
          <w:b w:val="0"/>
          <w:bCs w:val="0"/>
          <w:sz w:val="24"/>
          <w:szCs w:val="24"/>
          <w:lang w:val="da-DK"/>
        </w:rPr>
        <w:t xml:space="preserve">Derfor er </w:t>
      </w:r>
      <w:r w:rsidR="000F55A0">
        <w:rPr>
          <w:rStyle w:val="Strong"/>
          <w:b w:val="0"/>
          <w:bCs w:val="0"/>
          <w:sz w:val="24"/>
          <w:szCs w:val="24"/>
          <w:lang w:val="da-DK"/>
        </w:rPr>
        <w:t xml:space="preserve">der valgt en </w:t>
      </w:r>
      <w:r>
        <w:rPr>
          <w:rStyle w:val="Strong"/>
          <w:b w:val="0"/>
          <w:bCs w:val="0"/>
          <w:sz w:val="24"/>
          <w:szCs w:val="24"/>
          <w:lang w:val="da-DK"/>
        </w:rPr>
        <w:t>mere modulær tilgang til installation</w:t>
      </w:r>
      <w:r w:rsidR="000F55A0">
        <w:rPr>
          <w:rStyle w:val="Strong"/>
          <w:b w:val="0"/>
          <w:bCs w:val="0"/>
          <w:sz w:val="24"/>
          <w:szCs w:val="24"/>
          <w:lang w:val="da-DK"/>
        </w:rPr>
        <w:t>:</w:t>
      </w:r>
    </w:p>
    <w:p w14:paraId="1FF7F0C2" w14:textId="77777777" w:rsidR="008560AE" w:rsidRDefault="008560AE" w:rsidP="008B4632">
      <w:pPr>
        <w:pStyle w:val="NoSpacing"/>
        <w:rPr>
          <w:rStyle w:val="Strong"/>
          <w:sz w:val="28"/>
          <w:szCs w:val="28"/>
          <w:lang w:val="da-DK"/>
        </w:rPr>
      </w:pPr>
    </w:p>
    <w:p w14:paraId="5E51F05B" w14:textId="25AFBE08" w:rsidR="004C7D17" w:rsidRDefault="004C7D17" w:rsidP="004C7D17">
      <w:pPr>
        <w:pStyle w:val="NoSpacing"/>
        <w:rPr>
          <w:rStyle w:val="Strong"/>
          <w:b w:val="0"/>
          <w:bCs w:val="0"/>
          <w:sz w:val="24"/>
          <w:szCs w:val="24"/>
          <w:lang w:val="da-DK"/>
        </w:rPr>
      </w:pPr>
      <w:r>
        <w:rPr>
          <w:rStyle w:val="Strong"/>
          <w:b w:val="0"/>
          <w:bCs w:val="0"/>
          <w:sz w:val="24"/>
          <w:szCs w:val="24"/>
          <w:lang w:val="da-DK"/>
        </w:rPr>
        <w:t>Første part</w:t>
      </w:r>
      <w:r w:rsidR="00BC3A5C">
        <w:rPr>
          <w:rStyle w:val="Strong"/>
          <w:b w:val="0"/>
          <w:bCs w:val="0"/>
          <w:sz w:val="24"/>
          <w:szCs w:val="24"/>
          <w:lang w:val="da-DK"/>
        </w:rPr>
        <w:t xml:space="preserve"> (3</w:t>
      </w:r>
      <w:r w:rsidR="004C03A7">
        <w:rPr>
          <w:rStyle w:val="Strong"/>
          <w:b w:val="0"/>
          <w:bCs w:val="0"/>
          <w:sz w:val="24"/>
          <w:szCs w:val="24"/>
          <w:lang w:val="da-DK"/>
        </w:rPr>
        <w:t>0</w:t>
      </w:r>
      <w:r w:rsidR="00BC3A5C">
        <w:rPr>
          <w:rStyle w:val="Strong"/>
          <w:b w:val="0"/>
          <w:bCs w:val="0"/>
          <w:sz w:val="24"/>
          <w:szCs w:val="24"/>
          <w:lang w:val="da-DK"/>
        </w:rPr>
        <w:t xml:space="preserve"> timer)</w:t>
      </w:r>
      <w:r>
        <w:rPr>
          <w:rStyle w:val="Strong"/>
          <w:b w:val="0"/>
          <w:bCs w:val="0"/>
          <w:sz w:val="24"/>
          <w:szCs w:val="24"/>
          <w:lang w:val="da-DK"/>
        </w:rPr>
        <w:t xml:space="preserve">: </w:t>
      </w:r>
    </w:p>
    <w:p w14:paraId="0FE10F6D" w14:textId="2033D02D" w:rsidR="004C7D17" w:rsidRPr="004C7D17" w:rsidRDefault="004C7D17" w:rsidP="004C7D17">
      <w:pPr>
        <w:pStyle w:val="ListBullet"/>
        <w:rPr>
          <w:rStyle w:val="Strong"/>
          <w:sz w:val="28"/>
          <w:szCs w:val="28"/>
          <w:lang w:val="da-DK"/>
        </w:rPr>
      </w:pPr>
      <w:r>
        <w:rPr>
          <w:rStyle w:val="Strong"/>
          <w:b w:val="0"/>
          <w:bCs w:val="0"/>
          <w:sz w:val="24"/>
          <w:szCs w:val="24"/>
          <w:lang w:val="da-DK"/>
        </w:rPr>
        <w:t>Begrænsning af Postgre</w:t>
      </w:r>
      <w:r w:rsidR="005611AC">
        <w:rPr>
          <w:rStyle w:val="Strong"/>
          <w:b w:val="0"/>
          <w:bCs w:val="0"/>
          <w:sz w:val="24"/>
          <w:szCs w:val="24"/>
          <w:lang w:val="da-DK"/>
        </w:rPr>
        <w:t>SQL</w:t>
      </w:r>
      <w:r>
        <w:rPr>
          <w:rStyle w:val="Strong"/>
          <w:b w:val="0"/>
          <w:bCs w:val="0"/>
          <w:sz w:val="24"/>
          <w:szCs w:val="24"/>
          <w:lang w:val="da-DK"/>
        </w:rPr>
        <w:t xml:space="preserve"> ny-installation til ver. 15 og nyere. Dette giver forsimplet installation</w:t>
      </w:r>
      <w:r w:rsidR="005611AC">
        <w:rPr>
          <w:rStyle w:val="Strong"/>
          <w:b w:val="0"/>
          <w:bCs w:val="0"/>
          <w:sz w:val="24"/>
          <w:szCs w:val="24"/>
          <w:lang w:val="da-DK"/>
        </w:rPr>
        <w:t xml:space="preserve"> af databasesystemet</w:t>
      </w:r>
      <w:r>
        <w:rPr>
          <w:rStyle w:val="Strong"/>
          <w:b w:val="0"/>
          <w:bCs w:val="0"/>
          <w:sz w:val="24"/>
          <w:szCs w:val="24"/>
          <w:lang w:val="da-DK"/>
        </w:rPr>
        <w:t xml:space="preserve">, da opsætning af PGAdmin </w:t>
      </w:r>
      <w:r w:rsidR="005611AC">
        <w:rPr>
          <w:rStyle w:val="Strong"/>
          <w:b w:val="0"/>
          <w:bCs w:val="0"/>
          <w:sz w:val="24"/>
          <w:szCs w:val="24"/>
          <w:lang w:val="da-DK"/>
        </w:rPr>
        <w:t>administrations</w:t>
      </w:r>
      <w:r>
        <w:rPr>
          <w:rStyle w:val="Strong"/>
          <w:b w:val="0"/>
          <w:bCs w:val="0"/>
          <w:sz w:val="24"/>
          <w:szCs w:val="24"/>
          <w:lang w:val="da-DK"/>
        </w:rPr>
        <w:t>værktøj foretages automatisk uden brugerintervention</w:t>
      </w:r>
      <w:r w:rsidR="005611AC">
        <w:rPr>
          <w:rStyle w:val="Strong"/>
          <w:b w:val="0"/>
          <w:bCs w:val="0"/>
          <w:sz w:val="24"/>
          <w:szCs w:val="24"/>
          <w:lang w:val="da-DK"/>
        </w:rPr>
        <w:t xml:space="preserve"> i de nyere versioner af PostgreSQL</w:t>
      </w:r>
      <w:r>
        <w:rPr>
          <w:rStyle w:val="Strong"/>
          <w:b w:val="0"/>
          <w:bCs w:val="0"/>
          <w:sz w:val="24"/>
          <w:szCs w:val="24"/>
          <w:lang w:val="da-DK"/>
        </w:rPr>
        <w:t>.</w:t>
      </w:r>
    </w:p>
    <w:p w14:paraId="60222BEA" w14:textId="62F223F0" w:rsidR="00695BA5" w:rsidRPr="005611AC" w:rsidRDefault="00BC3A5C" w:rsidP="004C7D17">
      <w:pPr>
        <w:pStyle w:val="ListBullet"/>
        <w:rPr>
          <w:rStyle w:val="Strong"/>
          <w:sz w:val="28"/>
          <w:szCs w:val="28"/>
          <w:lang w:val="da-DK"/>
        </w:rPr>
      </w:pPr>
      <w:r>
        <w:rPr>
          <w:rStyle w:val="Strong"/>
          <w:b w:val="0"/>
          <w:bCs w:val="0"/>
          <w:sz w:val="24"/>
          <w:szCs w:val="24"/>
          <w:lang w:val="da-DK"/>
        </w:rPr>
        <w:t>Python s</w:t>
      </w:r>
      <w:r w:rsidR="005611AC">
        <w:rPr>
          <w:rStyle w:val="Strong"/>
          <w:b w:val="0"/>
          <w:bCs w:val="0"/>
          <w:sz w:val="24"/>
          <w:szCs w:val="24"/>
          <w:lang w:val="da-DK"/>
        </w:rPr>
        <w:t>cript til o</w:t>
      </w:r>
      <w:r w:rsidR="004C7D17" w:rsidRPr="005611AC">
        <w:rPr>
          <w:rStyle w:val="Strong"/>
          <w:b w:val="0"/>
          <w:bCs w:val="0"/>
          <w:sz w:val="24"/>
          <w:szCs w:val="24"/>
          <w:lang w:val="da-DK"/>
        </w:rPr>
        <w:t>prettelse af databasen</w:t>
      </w:r>
      <w:r>
        <w:rPr>
          <w:rStyle w:val="Strong"/>
          <w:b w:val="0"/>
          <w:bCs w:val="0"/>
          <w:sz w:val="24"/>
          <w:szCs w:val="24"/>
          <w:lang w:val="da-DK"/>
        </w:rPr>
        <w:t xml:space="preserve"> -</w:t>
      </w:r>
      <w:r w:rsidR="004C7D17" w:rsidRPr="005611AC">
        <w:rPr>
          <w:rStyle w:val="Strong"/>
          <w:b w:val="0"/>
          <w:bCs w:val="0"/>
          <w:sz w:val="24"/>
          <w:szCs w:val="24"/>
          <w:lang w:val="da-DK"/>
        </w:rPr>
        <w:t xml:space="preserve"> foretages ved en ”restore” af en standard backup af hhv. en testdatabase over Hven</w:t>
      </w:r>
      <w:r w:rsidR="00EF23F1">
        <w:rPr>
          <w:rStyle w:val="Strong"/>
          <w:b w:val="0"/>
          <w:bCs w:val="0"/>
          <w:sz w:val="24"/>
          <w:szCs w:val="24"/>
          <w:lang w:val="da-DK"/>
        </w:rPr>
        <w:t xml:space="preserve"> (</w:t>
      </w:r>
      <w:r w:rsidR="004C7D17" w:rsidRPr="005611AC">
        <w:rPr>
          <w:rStyle w:val="Strong"/>
          <w:b w:val="0"/>
          <w:bCs w:val="0"/>
          <w:sz w:val="24"/>
          <w:szCs w:val="24"/>
          <w:lang w:val="da-DK"/>
        </w:rPr>
        <w:t>således det er muligt umiddelbart efter at tjekke om systemet er korrekt installeret</w:t>
      </w:r>
      <w:r>
        <w:rPr>
          <w:rStyle w:val="Strong"/>
          <w:b w:val="0"/>
          <w:bCs w:val="0"/>
          <w:sz w:val="24"/>
          <w:szCs w:val="24"/>
          <w:lang w:val="da-DK"/>
        </w:rPr>
        <w:t xml:space="preserve"> og der findes en ”sandkasse” til nye brugere</w:t>
      </w:r>
      <w:r w:rsidR="00EF23F1">
        <w:rPr>
          <w:rStyle w:val="Strong"/>
          <w:b w:val="0"/>
          <w:bCs w:val="0"/>
          <w:sz w:val="24"/>
          <w:szCs w:val="24"/>
          <w:lang w:val="da-DK"/>
        </w:rPr>
        <w:t>)</w:t>
      </w:r>
      <w:r w:rsidR="005611AC">
        <w:rPr>
          <w:rStyle w:val="Strong"/>
          <w:b w:val="0"/>
          <w:bCs w:val="0"/>
          <w:sz w:val="24"/>
          <w:szCs w:val="24"/>
          <w:lang w:val="da-DK"/>
        </w:rPr>
        <w:t xml:space="preserve"> - samt restore</w:t>
      </w:r>
      <w:r w:rsidR="004C7D17" w:rsidRPr="005611AC">
        <w:rPr>
          <w:rStyle w:val="Strong"/>
          <w:b w:val="0"/>
          <w:bCs w:val="0"/>
          <w:sz w:val="24"/>
          <w:szCs w:val="24"/>
          <w:lang w:val="da-DK"/>
        </w:rPr>
        <w:t xml:space="preserve"> af en ny ”tom” database med alle nødvendige tabeller, som sidenhen kan benyttes til indlæsning af egne data.</w:t>
      </w:r>
      <w:r w:rsidR="005611AC">
        <w:rPr>
          <w:rStyle w:val="Strong"/>
          <w:b w:val="0"/>
          <w:bCs w:val="0"/>
          <w:sz w:val="24"/>
          <w:szCs w:val="24"/>
          <w:lang w:val="da-DK"/>
        </w:rPr>
        <w:t xml:space="preserve"> </w:t>
      </w:r>
      <w:r w:rsidR="003C2875">
        <w:rPr>
          <w:rStyle w:val="Strong"/>
          <w:b w:val="0"/>
          <w:bCs w:val="0"/>
          <w:sz w:val="24"/>
          <w:szCs w:val="24"/>
          <w:lang w:val="da-DK"/>
        </w:rPr>
        <w:t xml:space="preserve">Scriptet vil startes automatisk under plugin opstart, hvis plugin opdager at </w:t>
      </w:r>
      <w:proofErr w:type="spellStart"/>
      <w:r w:rsidR="003C2875">
        <w:rPr>
          <w:rStyle w:val="Strong"/>
          <w:b w:val="0"/>
          <w:bCs w:val="0"/>
          <w:sz w:val="24"/>
          <w:szCs w:val="24"/>
          <w:lang w:val="da-DK"/>
        </w:rPr>
        <w:t>connection</w:t>
      </w:r>
      <w:proofErr w:type="spellEnd"/>
      <w:r w:rsidR="003C2875">
        <w:rPr>
          <w:rStyle w:val="Strong"/>
          <w:b w:val="0"/>
          <w:bCs w:val="0"/>
          <w:sz w:val="24"/>
          <w:szCs w:val="24"/>
          <w:lang w:val="da-DK"/>
        </w:rPr>
        <w:t xml:space="preserve"> og/eller database ikke eksisterer. </w:t>
      </w:r>
    </w:p>
    <w:p w14:paraId="258E1675" w14:textId="0FF43AE9" w:rsidR="00695BA5" w:rsidRPr="00BC3A5C" w:rsidRDefault="005611AC" w:rsidP="00BC3A5C">
      <w:pPr>
        <w:pStyle w:val="ListBullet"/>
        <w:rPr>
          <w:rStyle w:val="Strong"/>
          <w:sz w:val="28"/>
          <w:szCs w:val="28"/>
          <w:lang w:val="da-DK"/>
        </w:rPr>
      </w:pPr>
      <w:r>
        <w:rPr>
          <w:rStyle w:val="Strong"/>
          <w:b w:val="0"/>
          <w:bCs w:val="0"/>
          <w:sz w:val="24"/>
          <w:szCs w:val="24"/>
          <w:lang w:val="da-DK"/>
        </w:rPr>
        <w:t xml:space="preserve">Samme script opsætter </w:t>
      </w:r>
      <w:r w:rsidR="00695BA5">
        <w:rPr>
          <w:rStyle w:val="Strong"/>
          <w:b w:val="0"/>
          <w:bCs w:val="0"/>
          <w:sz w:val="24"/>
          <w:szCs w:val="24"/>
          <w:lang w:val="da-DK"/>
        </w:rPr>
        <w:t xml:space="preserve">sikkerhedsroller og </w:t>
      </w:r>
      <w:r>
        <w:rPr>
          <w:rStyle w:val="Strong"/>
          <w:b w:val="0"/>
          <w:bCs w:val="0"/>
          <w:sz w:val="24"/>
          <w:szCs w:val="24"/>
          <w:lang w:val="da-DK"/>
        </w:rPr>
        <w:t>-</w:t>
      </w:r>
      <w:r w:rsidR="00695BA5">
        <w:rPr>
          <w:rStyle w:val="Strong"/>
          <w:b w:val="0"/>
          <w:bCs w:val="0"/>
          <w:sz w:val="24"/>
          <w:szCs w:val="24"/>
          <w:lang w:val="da-DK"/>
        </w:rPr>
        <w:t>brugere, således systemet automatisk overholder fundamentale ”Best Pra</w:t>
      </w:r>
      <w:r w:rsidR="00734CE8">
        <w:rPr>
          <w:rStyle w:val="Strong"/>
          <w:b w:val="0"/>
          <w:bCs w:val="0"/>
          <w:sz w:val="24"/>
          <w:szCs w:val="24"/>
          <w:lang w:val="da-DK"/>
        </w:rPr>
        <w:t>c</w:t>
      </w:r>
      <w:r w:rsidR="00695BA5">
        <w:rPr>
          <w:rStyle w:val="Strong"/>
          <w:b w:val="0"/>
          <w:bCs w:val="0"/>
          <w:sz w:val="24"/>
          <w:szCs w:val="24"/>
          <w:lang w:val="da-DK"/>
        </w:rPr>
        <w:t xml:space="preserve">tice” krav til sikkerhed (Det nuværende system indeholder de nødvendige </w:t>
      </w:r>
      <w:r>
        <w:rPr>
          <w:rStyle w:val="Strong"/>
          <w:b w:val="0"/>
          <w:bCs w:val="0"/>
          <w:sz w:val="24"/>
          <w:szCs w:val="24"/>
          <w:lang w:val="da-DK"/>
        </w:rPr>
        <w:t>SQL</w:t>
      </w:r>
      <w:r w:rsidR="00BC3A5C">
        <w:rPr>
          <w:rStyle w:val="Strong"/>
          <w:b w:val="0"/>
          <w:bCs w:val="0"/>
          <w:sz w:val="24"/>
          <w:szCs w:val="24"/>
          <w:lang w:val="da-DK"/>
        </w:rPr>
        <w:t>-</w:t>
      </w:r>
      <w:r w:rsidR="00695BA5" w:rsidRPr="00BC3A5C">
        <w:rPr>
          <w:rStyle w:val="Strong"/>
          <w:b w:val="0"/>
          <w:bCs w:val="0"/>
          <w:sz w:val="24"/>
          <w:szCs w:val="24"/>
          <w:lang w:val="da-DK"/>
        </w:rPr>
        <w:t>scripts</w:t>
      </w:r>
      <w:r w:rsidRPr="00BC3A5C">
        <w:rPr>
          <w:rStyle w:val="Strong"/>
          <w:b w:val="0"/>
          <w:bCs w:val="0"/>
          <w:sz w:val="24"/>
          <w:szCs w:val="24"/>
          <w:lang w:val="da-DK"/>
        </w:rPr>
        <w:t xml:space="preserve"> til sikkerhedsopsætning</w:t>
      </w:r>
      <w:r w:rsidR="00695BA5" w:rsidRPr="00BC3A5C">
        <w:rPr>
          <w:rStyle w:val="Strong"/>
          <w:b w:val="0"/>
          <w:bCs w:val="0"/>
          <w:sz w:val="24"/>
          <w:szCs w:val="24"/>
          <w:lang w:val="da-DK"/>
        </w:rPr>
        <w:t xml:space="preserve">, men </w:t>
      </w:r>
      <w:r w:rsidR="00EF23F1" w:rsidRPr="00BC3A5C">
        <w:rPr>
          <w:rStyle w:val="Strong"/>
          <w:b w:val="0"/>
          <w:bCs w:val="0"/>
          <w:sz w:val="24"/>
          <w:szCs w:val="24"/>
          <w:lang w:val="da-DK"/>
        </w:rPr>
        <w:t xml:space="preserve">disse </w:t>
      </w:r>
      <w:r w:rsidR="00695BA5" w:rsidRPr="00BC3A5C">
        <w:rPr>
          <w:rStyle w:val="Strong"/>
          <w:b w:val="0"/>
          <w:bCs w:val="0"/>
          <w:sz w:val="24"/>
          <w:szCs w:val="24"/>
          <w:lang w:val="da-DK"/>
        </w:rPr>
        <w:t xml:space="preserve">skal gennemføres manuelt af den enkelte database ejer). </w:t>
      </w:r>
      <w:r w:rsidR="004C7D17" w:rsidRPr="00BC3A5C">
        <w:rPr>
          <w:rStyle w:val="Strong"/>
          <w:b w:val="0"/>
          <w:bCs w:val="0"/>
          <w:sz w:val="24"/>
          <w:szCs w:val="24"/>
          <w:lang w:val="da-DK"/>
        </w:rPr>
        <w:t xml:space="preserve">  </w:t>
      </w:r>
    </w:p>
    <w:p w14:paraId="1836F5B2" w14:textId="2870EC29" w:rsidR="00792543" w:rsidRPr="005611AC" w:rsidRDefault="004C03A7" w:rsidP="00792543">
      <w:pPr>
        <w:pStyle w:val="ListBullet"/>
        <w:rPr>
          <w:rStyle w:val="Strong"/>
          <w:sz w:val="28"/>
          <w:szCs w:val="28"/>
          <w:lang w:val="da-DK"/>
        </w:rPr>
      </w:pPr>
      <w:r>
        <w:rPr>
          <w:rStyle w:val="Strong"/>
          <w:b w:val="0"/>
          <w:bCs w:val="0"/>
          <w:sz w:val="24"/>
          <w:szCs w:val="24"/>
          <w:lang w:val="da-DK"/>
        </w:rPr>
        <w:t xml:space="preserve">Samme script opdaterer </w:t>
      </w:r>
      <w:r w:rsidR="005611AC">
        <w:rPr>
          <w:rStyle w:val="Strong"/>
          <w:b w:val="0"/>
          <w:bCs w:val="0"/>
          <w:sz w:val="24"/>
          <w:szCs w:val="24"/>
          <w:lang w:val="da-DK"/>
        </w:rPr>
        <w:t xml:space="preserve">”connections” i QGIS </w:t>
      </w:r>
      <w:r>
        <w:rPr>
          <w:rStyle w:val="Strong"/>
          <w:b w:val="0"/>
          <w:bCs w:val="0"/>
          <w:sz w:val="24"/>
          <w:szCs w:val="24"/>
          <w:lang w:val="da-DK"/>
        </w:rPr>
        <w:t xml:space="preserve">således </w:t>
      </w:r>
      <w:r w:rsidR="005611AC">
        <w:rPr>
          <w:rStyle w:val="Strong"/>
          <w:b w:val="0"/>
          <w:bCs w:val="0"/>
          <w:sz w:val="24"/>
          <w:szCs w:val="24"/>
          <w:lang w:val="da-DK"/>
        </w:rPr>
        <w:t xml:space="preserve">forbindelser til de nævnte databaser </w:t>
      </w:r>
      <w:r>
        <w:rPr>
          <w:rStyle w:val="Strong"/>
          <w:b w:val="0"/>
          <w:bCs w:val="0"/>
          <w:sz w:val="24"/>
          <w:szCs w:val="24"/>
          <w:lang w:val="da-DK"/>
        </w:rPr>
        <w:t xml:space="preserve">genereres og at plugin </w:t>
      </w:r>
      <w:r w:rsidR="005611AC">
        <w:rPr>
          <w:rStyle w:val="Strong"/>
          <w:b w:val="0"/>
          <w:bCs w:val="0"/>
          <w:sz w:val="24"/>
          <w:szCs w:val="24"/>
          <w:lang w:val="da-DK"/>
        </w:rPr>
        <w:t xml:space="preserve">som standard ”peger” på </w:t>
      </w:r>
      <w:r w:rsidR="005611AC" w:rsidRPr="007D1EA9">
        <w:rPr>
          <w:rStyle w:val="Strong"/>
          <w:b w:val="0"/>
          <w:bCs w:val="0"/>
          <w:i/>
          <w:iCs/>
          <w:sz w:val="24"/>
          <w:szCs w:val="24"/>
          <w:lang w:val="da-DK"/>
        </w:rPr>
        <w:t xml:space="preserve">Hven test </w:t>
      </w:r>
      <w:r w:rsidR="005611AC">
        <w:rPr>
          <w:rStyle w:val="Strong"/>
          <w:b w:val="0"/>
          <w:bCs w:val="0"/>
          <w:sz w:val="24"/>
          <w:szCs w:val="24"/>
          <w:lang w:val="da-DK"/>
        </w:rPr>
        <w:t>databasen.</w:t>
      </w:r>
      <w:r w:rsidR="004C7D17">
        <w:rPr>
          <w:rStyle w:val="Strong"/>
          <w:b w:val="0"/>
          <w:bCs w:val="0"/>
          <w:sz w:val="24"/>
          <w:szCs w:val="24"/>
          <w:lang w:val="da-DK"/>
        </w:rPr>
        <w:t xml:space="preserve">  </w:t>
      </w:r>
    </w:p>
    <w:p w14:paraId="3DA3D78A" w14:textId="77777777" w:rsidR="00BC3A5C" w:rsidRDefault="00BC3A5C" w:rsidP="005611AC">
      <w:pPr>
        <w:rPr>
          <w:rStyle w:val="Strong"/>
          <w:b w:val="0"/>
          <w:bCs w:val="0"/>
          <w:sz w:val="24"/>
          <w:szCs w:val="24"/>
          <w:lang w:val="da-DK"/>
        </w:rPr>
      </w:pPr>
    </w:p>
    <w:p w14:paraId="31E91D3D" w14:textId="77777777" w:rsidR="00BC3A5C" w:rsidRDefault="00BC3A5C" w:rsidP="005611AC">
      <w:pPr>
        <w:rPr>
          <w:rStyle w:val="Strong"/>
          <w:b w:val="0"/>
          <w:bCs w:val="0"/>
          <w:sz w:val="24"/>
          <w:szCs w:val="24"/>
          <w:lang w:val="da-DK"/>
        </w:rPr>
      </w:pPr>
    </w:p>
    <w:p w14:paraId="48BC1F78" w14:textId="71EE3AE7" w:rsidR="00EF23F1" w:rsidRDefault="005611AC" w:rsidP="005611AC">
      <w:pPr>
        <w:rPr>
          <w:rStyle w:val="Strong"/>
          <w:b w:val="0"/>
          <w:bCs w:val="0"/>
          <w:sz w:val="24"/>
          <w:szCs w:val="24"/>
          <w:lang w:val="da-DK"/>
        </w:rPr>
      </w:pPr>
      <w:r>
        <w:rPr>
          <w:rStyle w:val="Strong"/>
          <w:b w:val="0"/>
          <w:bCs w:val="0"/>
          <w:sz w:val="24"/>
          <w:szCs w:val="24"/>
          <w:lang w:val="da-DK"/>
        </w:rPr>
        <w:lastRenderedPageBreak/>
        <w:t>Anden part</w:t>
      </w:r>
      <w:r w:rsidR="00BC3A5C">
        <w:rPr>
          <w:rStyle w:val="Strong"/>
          <w:b w:val="0"/>
          <w:bCs w:val="0"/>
          <w:sz w:val="24"/>
          <w:szCs w:val="24"/>
          <w:lang w:val="da-DK"/>
        </w:rPr>
        <w:t xml:space="preserve"> (1</w:t>
      </w:r>
      <w:r w:rsidR="004C03A7">
        <w:rPr>
          <w:rStyle w:val="Strong"/>
          <w:b w:val="0"/>
          <w:bCs w:val="0"/>
          <w:sz w:val="24"/>
          <w:szCs w:val="24"/>
          <w:lang w:val="da-DK"/>
        </w:rPr>
        <w:t>5</w:t>
      </w:r>
      <w:r w:rsidR="00BC3A5C">
        <w:rPr>
          <w:rStyle w:val="Strong"/>
          <w:b w:val="0"/>
          <w:bCs w:val="0"/>
          <w:sz w:val="24"/>
          <w:szCs w:val="24"/>
          <w:lang w:val="da-DK"/>
        </w:rPr>
        <w:t xml:space="preserve"> timer)</w:t>
      </w:r>
      <w:r>
        <w:rPr>
          <w:rStyle w:val="Strong"/>
          <w:b w:val="0"/>
          <w:bCs w:val="0"/>
          <w:sz w:val="24"/>
          <w:szCs w:val="24"/>
          <w:lang w:val="da-DK"/>
        </w:rPr>
        <w:t xml:space="preserve">: </w:t>
      </w:r>
    </w:p>
    <w:p w14:paraId="7A9246C1" w14:textId="5713735E" w:rsidR="00731E53" w:rsidRDefault="005611AC" w:rsidP="005611AC">
      <w:pPr>
        <w:rPr>
          <w:rStyle w:val="Strong"/>
          <w:b w:val="0"/>
          <w:bCs w:val="0"/>
          <w:sz w:val="24"/>
          <w:szCs w:val="24"/>
          <w:lang w:val="da-DK"/>
        </w:rPr>
      </w:pPr>
      <w:r>
        <w:rPr>
          <w:rStyle w:val="Strong"/>
          <w:b w:val="0"/>
          <w:bCs w:val="0"/>
          <w:sz w:val="24"/>
          <w:szCs w:val="24"/>
          <w:lang w:val="da-DK"/>
        </w:rPr>
        <w:t>E</w:t>
      </w:r>
      <w:r w:rsidR="00731E53">
        <w:rPr>
          <w:rStyle w:val="Strong"/>
          <w:b w:val="0"/>
          <w:bCs w:val="0"/>
          <w:sz w:val="24"/>
          <w:szCs w:val="24"/>
          <w:lang w:val="da-DK"/>
        </w:rPr>
        <w:t>t</w:t>
      </w:r>
      <w:r>
        <w:rPr>
          <w:rStyle w:val="Strong"/>
          <w:b w:val="0"/>
          <w:bCs w:val="0"/>
          <w:sz w:val="24"/>
          <w:szCs w:val="24"/>
          <w:lang w:val="da-DK"/>
        </w:rPr>
        <w:t xml:space="preserve"> samlet databasesystem inklusive de 2 databaser samt sikkerhedsopsætning ”pakkes” som et Docker</w:t>
      </w:r>
      <w:r w:rsidR="00EF23F1">
        <w:rPr>
          <w:rStyle w:val="Strong"/>
          <w:b w:val="0"/>
          <w:bCs w:val="0"/>
          <w:sz w:val="24"/>
          <w:szCs w:val="24"/>
          <w:lang w:val="da-DK"/>
        </w:rPr>
        <w:t xml:space="preserve"> </w:t>
      </w:r>
      <w:r>
        <w:rPr>
          <w:rStyle w:val="Strong"/>
          <w:b w:val="0"/>
          <w:bCs w:val="0"/>
          <w:sz w:val="24"/>
          <w:szCs w:val="24"/>
          <w:lang w:val="da-DK"/>
        </w:rPr>
        <w:t xml:space="preserve">”image” således </w:t>
      </w:r>
      <w:r w:rsidR="00EF23F1">
        <w:rPr>
          <w:rStyle w:val="Strong"/>
          <w:b w:val="0"/>
          <w:bCs w:val="0"/>
          <w:sz w:val="24"/>
          <w:szCs w:val="24"/>
          <w:lang w:val="da-DK"/>
        </w:rPr>
        <w:t>det er muligt at lave en simpel opstart af Skadesøkonomi system for organisationer, der benytter sig af Docker.</w:t>
      </w:r>
    </w:p>
    <w:p w14:paraId="3192D4E6" w14:textId="7AFF347C" w:rsidR="00EF23F1" w:rsidRDefault="00EF23F1" w:rsidP="005611AC">
      <w:pPr>
        <w:rPr>
          <w:rStyle w:val="Strong"/>
          <w:b w:val="0"/>
          <w:bCs w:val="0"/>
          <w:sz w:val="24"/>
          <w:szCs w:val="24"/>
          <w:lang w:val="da-DK"/>
        </w:rPr>
      </w:pPr>
      <w:r>
        <w:rPr>
          <w:rStyle w:val="Strong"/>
          <w:b w:val="0"/>
          <w:bCs w:val="0"/>
          <w:sz w:val="24"/>
          <w:szCs w:val="24"/>
          <w:lang w:val="da-DK"/>
        </w:rPr>
        <w:t>Tredje part</w:t>
      </w:r>
      <w:r w:rsidR="00BC3A5C">
        <w:rPr>
          <w:rStyle w:val="Strong"/>
          <w:b w:val="0"/>
          <w:bCs w:val="0"/>
          <w:sz w:val="24"/>
          <w:szCs w:val="24"/>
          <w:lang w:val="da-DK"/>
        </w:rPr>
        <w:t xml:space="preserve"> (30 timer)</w:t>
      </w:r>
      <w:r>
        <w:rPr>
          <w:rStyle w:val="Strong"/>
          <w:b w:val="0"/>
          <w:bCs w:val="0"/>
          <w:sz w:val="24"/>
          <w:szCs w:val="24"/>
          <w:lang w:val="da-DK"/>
        </w:rPr>
        <w:t>:</w:t>
      </w:r>
    </w:p>
    <w:p w14:paraId="7D7157E8" w14:textId="3BE7D079" w:rsidR="00EF23F1" w:rsidRPr="005144E8" w:rsidRDefault="008560AE" w:rsidP="005611AC">
      <w:pPr>
        <w:rPr>
          <w:rStyle w:val="Strong"/>
          <w:b w:val="0"/>
          <w:bCs w:val="0"/>
          <w:sz w:val="24"/>
          <w:szCs w:val="24"/>
          <w:lang w:val="da-DK"/>
        </w:rPr>
      </w:pPr>
      <w:r w:rsidRPr="005144E8">
        <w:rPr>
          <w:rStyle w:val="Strong"/>
          <w:b w:val="0"/>
          <w:bCs w:val="0"/>
          <w:sz w:val="24"/>
          <w:szCs w:val="24"/>
          <w:lang w:val="da-DK"/>
        </w:rPr>
        <w:t xml:space="preserve">QGIS </w:t>
      </w:r>
      <w:r w:rsidR="00EF23F1" w:rsidRPr="005144E8">
        <w:rPr>
          <w:rStyle w:val="Strong"/>
          <w:b w:val="0"/>
          <w:bCs w:val="0"/>
          <w:sz w:val="24"/>
          <w:szCs w:val="24"/>
          <w:lang w:val="da-DK"/>
        </w:rPr>
        <w:t>Python script til installation af</w:t>
      </w:r>
      <w:r w:rsidR="001E513B" w:rsidRPr="005144E8">
        <w:rPr>
          <w:rStyle w:val="Strong"/>
          <w:b w:val="0"/>
          <w:bCs w:val="0"/>
          <w:sz w:val="24"/>
          <w:szCs w:val="24"/>
          <w:lang w:val="da-DK"/>
        </w:rPr>
        <w:t xml:space="preserve"> </w:t>
      </w:r>
      <w:r w:rsidR="005144E8" w:rsidRPr="005144E8">
        <w:rPr>
          <w:rStyle w:val="Strong"/>
          <w:b w:val="0"/>
          <w:bCs w:val="0"/>
          <w:sz w:val="24"/>
          <w:szCs w:val="24"/>
          <w:lang w:val="da-DK"/>
        </w:rPr>
        <w:t>de nationale datasæt (aktivitet 10)</w:t>
      </w:r>
      <w:r w:rsidRPr="005144E8">
        <w:rPr>
          <w:sz w:val="24"/>
          <w:szCs w:val="24"/>
          <w:lang w:val="da-DK"/>
        </w:rPr>
        <w:t xml:space="preserve"> hvor bruger vælger </w:t>
      </w:r>
      <w:r w:rsidR="00731E53" w:rsidRPr="005144E8">
        <w:rPr>
          <w:sz w:val="24"/>
          <w:szCs w:val="24"/>
          <w:lang w:val="da-DK"/>
        </w:rPr>
        <w:t>interesse</w:t>
      </w:r>
      <w:r w:rsidRPr="005144E8">
        <w:rPr>
          <w:sz w:val="24"/>
          <w:szCs w:val="24"/>
          <w:lang w:val="da-DK"/>
        </w:rPr>
        <w:t>område</w:t>
      </w:r>
      <w:r w:rsidR="00EF23F1" w:rsidRPr="005144E8">
        <w:rPr>
          <w:rStyle w:val="Strong"/>
          <w:b w:val="0"/>
          <w:bCs w:val="0"/>
          <w:sz w:val="24"/>
          <w:szCs w:val="24"/>
          <w:lang w:val="da-DK"/>
        </w:rPr>
        <w:t xml:space="preserve"> </w:t>
      </w:r>
      <w:r w:rsidRPr="005144E8">
        <w:rPr>
          <w:rStyle w:val="Strong"/>
          <w:b w:val="0"/>
          <w:bCs w:val="0"/>
          <w:sz w:val="24"/>
          <w:szCs w:val="24"/>
          <w:lang w:val="da-DK"/>
        </w:rPr>
        <w:t>og script</w:t>
      </w:r>
      <w:r w:rsidR="00731E53" w:rsidRPr="005144E8">
        <w:rPr>
          <w:rStyle w:val="Strong"/>
          <w:b w:val="0"/>
          <w:bCs w:val="0"/>
          <w:sz w:val="24"/>
          <w:szCs w:val="24"/>
          <w:lang w:val="da-DK"/>
        </w:rPr>
        <w:t>et</w:t>
      </w:r>
      <w:r w:rsidRPr="005144E8">
        <w:rPr>
          <w:rStyle w:val="Strong"/>
          <w:b w:val="0"/>
          <w:bCs w:val="0"/>
          <w:sz w:val="24"/>
          <w:szCs w:val="24"/>
          <w:lang w:val="da-DK"/>
        </w:rPr>
        <w:t xml:space="preserve"> derefter automatisk downloader data fra GitHub, ”tilskærer” data til det af brugeren valgte område og automatisk indlæser </w:t>
      </w:r>
      <w:r w:rsidR="00731E53" w:rsidRPr="005144E8">
        <w:rPr>
          <w:rStyle w:val="Strong"/>
          <w:b w:val="0"/>
          <w:bCs w:val="0"/>
          <w:sz w:val="24"/>
          <w:szCs w:val="24"/>
          <w:lang w:val="da-DK"/>
        </w:rPr>
        <w:t>resultat data</w:t>
      </w:r>
      <w:r w:rsidRPr="005144E8">
        <w:rPr>
          <w:rStyle w:val="Strong"/>
          <w:b w:val="0"/>
          <w:bCs w:val="0"/>
          <w:sz w:val="24"/>
          <w:szCs w:val="24"/>
          <w:lang w:val="da-DK"/>
        </w:rPr>
        <w:t xml:space="preserve"> i de relevante tabeller i Skadesøkonomi databasen. Script</w:t>
      </w:r>
      <w:r w:rsidR="00731E53" w:rsidRPr="005144E8">
        <w:rPr>
          <w:rStyle w:val="Strong"/>
          <w:b w:val="0"/>
          <w:bCs w:val="0"/>
          <w:sz w:val="24"/>
          <w:szCs w:val="24"/>
          <w:lang w:val="da-DK"/>
        </w:rPr>
        <w:t>et</w:t>
      </w:r>
      <w:r w:rsidRPr="005144E8">
        <w:rPr>
          <w:rStyle w:val="Strong"/>
          <w:b w:val="0"/>
          <w:bCs w:val="0"/>
          <w:sz w:val="24"/>
          <w:szCs w:val="24"/>
          <w:lang w:val="da-DK"/>
        </w:rPr>
        <w:t xml:space="preserve"> kan - via ændring i opsætningsfil - tilpasses til at behandle yderligere/andre reference-data hvis dette behov opstår i fremtiden. </w:t>
      </w:r>
      <w:r w:rsidR="003C2875">
        <w:rPr>
          <w:rStyle w:val="Strong"/>
          <w:b w:val="0"/>
          <w:bCs w:val="0"/>
          <w:sz w:val="24"/>
          <w:szCs w:val="24"/>
          <w:lang w:val="da-DK"/>
        </w:rPr>
        <w:br/>
        <w:t xml:space="preserve">Tredje part udvikles først, fordi den er en nødvendig funktion af part 1. </w:t>
      </w:r>
    </w:p>
    <w:p w14:paraId="0F7C754C" w14:textId="1F881979" w:rsidR="00792543" w:rsidRDefault="008B4632" w:rsidP="00792543">
      <w:pPr>
        <w:pStyle w:val="NoSpacing"/>
        <w:rPr>
          <w:rStyle w:val="Strong"/>
          <w:sz w:val="28"/>
          <w:szCs w:val="28"/>
          <w:lang w:val="da-DK"/>
        </w:rPr>
      </w:pPr>
      <w:r>
        <w:rPr>
          <w:rStyle w:val="Strong"/>
          <w:sz w:val="28"/>
          <w:szCs w:val="28"/>
          <w:lang w:val="da-DK"/>
        </w:rPr>
        <w:br/>
      </w:r>
      <w:r w:rsidR="00792543" w:rsidRPr="00123A06">
        <w:rPr>
          <w:rStyle w:val="Strong"/>
          <w:sz w:val="28"/>
          <w:szCs w:val="28"/>
          <w:lang w:val="da-DK"/>
        </w:rPr>
        <w:t>Tidsforbrug og Budget</w:t>
      </w:r>
    </w:p>
    <w:p w14:paraId="710EA97C" w14:textId="77777777" w:rsidR="005571B0" w:rsidRDefault="005571B0" w:rsidP="005571B0">
      <w:pPr>
        <w:pStyle w:val="NoSpacing"/>
        <w:rPr>
          <w:rStyle w:val="Strong"/>
          <w:b w:val="0"/>
          <w:bCs w:val="0"/>
          <w:sz w:val="24"/>
          <w:szCs w:val="24"/>
          <w:lang w:val="da-DK"/>
        </w:rPr>
      </w:pPr>
    </w:p>
    <w:p w14:paraId="147D1E06" w14:textId="4A0283F2" w:rsidR="00BC3A5C" w:rsidRDefault="00BC3A5C" w:rsidP="00BC3A5C">
      <w:pPr>
        <w:pStyle w:val="NoSpacing"/>
        <w:rPr>
          <w:rStyle w:val="Strong"/>
          <w:b w:val="0"/>
          <w:bCs w:val="0"/>
          <w:sz w:val="24"/>
          <w:szCs w:val="24"/>
          <w:lang w:val="da-DK"/>
        </w:rPr>
      </w:pPr>
      <w:r>
        <w:rPr>
          <w:rStyle w:val="Strong"/>
          <w:b w:val="0"/>
          <w:bCs w:val="0"/>
          <w:sz w:val="24"/>
          <w:szCs w:val="24"/>
          <w:lang w:val="da-DK"/>
        </w:rPr>
        <w:t>Op til 75</w:t>
      </w:r>
      <w:r w:rsidRPr="00D82F4A">
        <w:rPr>
          <w:rStyle w:val="Strong"/>
          <w:b w:val="0"/>
          <w:bCs w:val="0"/>
          <w:sz w:val="24"/>
          <w:szCs w:val="24"/>
          <w:lang w:val="da-DK"/>
        </w:rPr>
        <w:t xml:space="preserve"> timer á 1</w:t>
      </w:r>
      <w:r>
        <w:rPr>
          <w:rStyle w:val="Strong"/>
          <w:b w:val="0"/>
          <w:bCs w:val="0"/>
          <w:sz w:val="24"/>
          <w:szCs w:val="24"/>
          <w:lang w:val="da-DK"/>
        </w:rPr>
        <w:t>.</w:t>
      </w:r>
      <w:r w:rsidRPr="00D82F4A">
        <w:rPr>
          <w:rStyle w:val="Strong"/>
          <w:b w:val="0"/>
          <w:bCs w:val="0"/>
          <w:sz w:val="24"/>
          <w:szCs w:val="24"/>
          <w:lang w:val="da-DK"/>
        </w:rPr>
        <w:t>150</w:t>
      </w:r>
      <w:r>
        <w:rPr>
          <w:rStyle w:val="Strong"/>
          <w:b w:val="0"/>
          <w:bCs w:val="0"/>
          <w:sz w:val="24"/>
          <w:szCs w:val="24"/>
          <w:lang w:val="da-DK"/>
        </w:rPr>
        <w:t xml:space="preserve"> </w:t>
      </w:r>
      <w:r w:rsidRPr="00D82F4A">
        <w:rPr>
          <w:rStyle w:val="Strong"/>
          <w:b w:val="0"/>
          <w:bCs w:val="0"/>
          <w:sz w:val="24"/>
          <w:szCs w:val="24"/>
          <w:lang w:val="da-DK"/>
        </w:rPr>
        <w:t>kr</w:t>
      </w:r>
      <w:r>
        <w:rPr>
          <w:rStyle w:val="Strong"/>
          <w:b w:val="0"/>
          <w:bCs w:val="0"/>
          <w:sz w:val="24"/>
          <w:szCs w:val="24"/>
          <w:lang w:val="da-DK"/>
        </w:rPr>
        <w:t>.</w:t>
      </w:r>
      <w:r w:rsidRPr="00D82F4A">
        <w:rPr>
          <w:rStyle w:val="Strong"/>
          <w:b w:val="0"/>
          <w:bCs w:val="0"/>
          <w:sz w:val="24"/>
          <w:szCs w:val="24"/>
          <w:lang w:val="da-DK"/>
        </w:rPr>
        <w:t xml:space="preserve">/time = </w:t>
      </w:r>
      <w:r>
        <w:rPr>
          <w:rStyle w:val="Strong"/>
          <w:b w:val="0"/>
          <w:bCs w:val="0"/>
          <w:sz w:val="24"/>
          <w:szCs w:val="24"/>
          <w:lang w:val="da-DK"/>
        </w:rPr>
        <w:t>maks. 86.250 kr. ekskl. moms</w:t>
      </w:r>
      <w:r w:rsidRPr="00D82F4A">
        <w:rPr>
          <w:rStyle w:val="Strong"/>
          <w:b w:val="0"/>
          <w:bCs w:val="0"/>
          <w:sz w:val="24"/>
          <w:szCs w:val="24"/>
          <w:lang w:val="da-DK"/>
        </w:rPr>
        <w:t>. Der afregne</w:t>
      </w:r>
      <w:r>
        <w:rPr>
          <w:rStyle w:val="Strong"/>
          <w:b w:val="0"/>
          <w:bCs w:val="0"/>
          <w:sz w:val="24"/>
          <w:szCs w:val="24"/>
          <w:lang w:val="da-DK"/>
        </w:rPr>
        <w:t>s</w:t>
      </w:r>
      <w:r w:rsidRPr="00D82F4A">
        <w:rPr>
          <w:rStyle w:val="Strong"/>
          <w:b w:val="0"/>
          <w:bCs w:val="0"/>
          <w:sz w:val="24"/>
          <w:szCs w:val="24"/>
          <w:lang w:val="da-DK"/>
        </w:rPr>
        <w:t xml:space="preserve"> for medgået tid </w:t>
      </w:r>
      <w:r>
        <w:rPr>
          <w:rStyle w:val="Strong"/>
          <w:b w:val="0"/>
          <w:bCs w:val="0"/>
          <w:sz w:val="24"/>
          <w:szCs w:val="24"/>
          <w:lang w:val="da-DK"/>
        </w:rPr>
        <w:t>op til tidsloft.</w:t>
      </w:r>
    </w:p>
    <w:p w14:paraId="600DAABA" w14:textId="77777777" w:rsidR="00792543" w:rsidRDefault="00792543" w:rsidP="00792543">
      <w:pPr>
        <w:pStyle w:val="NoSpacing"/>
        <w:rPr>
          <w:rStyle w:val="Strong"/>
          <w:sz w:val="28"/>
          <w:szCs w:val="28"/>
          <w:lang w:val="da-DK"/>
        </w:rPr>
      </w:pPr>
    </w:p>
    <w:p w14:paraId="075B87DA" w14:textId="77777777" w:rsidR="00792543" w:rsidRPr="00BA4B77" w:rsidRDefault="00792543" w:rsidP="00792543">
      <w:pPr>
        <w:pStyle w:val="NoSpacing"/>
        <w:rPr>
          <w:rStyle w:val="Strong"/>
          <w:sz w:val="28"/>
          <w:szCs w:val="28"/>
          <w:lang w:val="da-DK"/>
        </w:rPr>
      </w:pPr>
      <w:r w:rsidRPr="00BA4B77">
        <w:rPr>
          <w:rStyle w:val="Strong"/>
          <w:sz w:val="28"/>
          <w:szCs w:val="28"/>
          <w:lang w:val="da-DK"/>
        </w:rPr>
        <w:t>Hvem</w:t>
      </w:r>
    </w:p>
    <w:p w14:paraId="5D776759" w14:textId="3B8867B4" w:rsidR="00792543" w:rsidRDefault="00792543" w:rsidP="00792543">
      <w:pPr>
        <w:pStyle w:val="NoSpacing"/>
        <w:rPr>
          <w:rStyle w:val="Strong"/>
          <w:b w:val="0"/>
          <w:bCs w:val="0"/>
          <w:sz w:val="24"/>
          <w:szCs w:val="24"/>
          <w:lang w:val="da-DK"/>
        </w:rPr>
      </w:pPr>
      <w:r>
        <w:rPr>
          <w:rStyle w:val="Strong"/>
          <w:b w:val="0"/>
          <w:bCs w:val="0"/>
          <w:sz w:val="24"/>
          <w:szCs w:val="24"/>
          <w:lang w:val="da-DK"/>
        </w:rPr>
        <w:t>Aestas-GIS gennemfører delaktivitet 4</w:t>
      </w:r>
      <w:r w:rsidR="004C03A7">
        <w:rPr>
          <w:rStyle w:val="Strong"/>
          <w:b w:val="0"/>
          <w:bCs w:val="0"/>
          <w:sz w:val="24"/>
          <w:szCs w:val="24"/>
          <w:lang w:val="da-DK"/>
        </w:rPr>
        <w:t>.</w:t>
      </w:r>
    </w:p>
    <w:p w14:paraId="0D6374DE" w14:textId="77777777" w:rsidR="00792543" w:rsidRDefault="00792543">
      <w:pPr>
        <w:rPr>
          <w:rStyle w:val="Strong"/>
          <w:b w:val="0"/>
          <w:bCs w:val="0"/>
          <w:sz w:val="24"/>
          <w:szCs w:val="24"/>
          <w:lang w:val="da-DK"/>
        </w:rPr>
      </w:pPr>
      <w:r>
        <w:rPr>
          <w:rStyle w:val="Strong"/>
          <w:b w:val="0"/>
          <w:bCs w:val="0"/>
          <w:sz w:val="24"/>
          <w:szCs w:val="24"/>
          <w:lang w:val="da-DK"/>
        </w:rPr>
        <w:br w:type="page"/>
      </w:r>
    </w:p>
    <w:p w14:paraId="3B871B00" w14:textId="4D7D381A" w:rsidR="00792543" w:rsidRDefault="00792543" w:rsidP="0016618E">
      <w:pPr>
        <w:pStyle w:val="Heading1"/>
        <w:rPr>
          <w:rStyle w:val="Strong"/>
          <w:lang w:val="da-DK"/>
        </w:rPr>
      </w:pPr>
      <w:r>
        <w:rPr>
          <w:rStyle w:val="Strong"/>
          <w:lang w:val="da-DK"/>
        </w:rPr>
        <w:lastRenderedPageBreak/>
        <w:t xml:space="preserve">Delaktivitet 5: </w:t>
      </w:r>
      <w:r w:rsidR="000F55A0">
        <w:rPr>
          <w:rStyle w:val="Strong"/>
          <w:lang w:val="da-DK"/>
        </w:rPr>
        <w:t>Brugervenlig opgradering af modeller til</w:t>
      </w:r>
      <w:r>
        <w:rPr>
          <w:rStyle w:val="Strong"/>
          <w:lang w:val="da-DK"/>
        </w:rPr>
        <w:t xml:space="preserve"> SkadesØkonomi databasesystem</w:t>
      </w:r>
    </w:p>
    <w:p w14:paraId="786D0DA3" w14:textId="579C4319" w:rsidR="00792543" w:rsidRDefault="00792543" w:rsidP="004C03A7">
      <w:pPr>
        <w:tabs>
          <w:tab w:val="left" w:pos="2760"/>
        </w:tabs>
        <w:rPr>
          <w:rStyle w:val="Strong"/>
          <w:sz w:val="28"/>
          <w:szCs w:val="28"/>
          <w:lang w:val="da-DK"/>
        </w:rPr>
      </w:pPr>
      <w:r w:rsidRPr="00123A06">
        <w:rPr>
          <w:rStyle w:val="Strong"/>
          <w:sz w:val="28"/>
          <w:szCs w:val="28"/>
          <w:lang w:val="da-DK"/>
        </w:rPr>
        <w:t>Formål</w:t>
      </w:r>
      <w:r w:rsidR="004C03A7">
        <w:rPr>
          <w:rStyle w:val="Strong"/>
          <w:sz w:val="28"/>
          <w:szCs w:val="28"/>
          <w:lang w:val="da-DK"/>
        </w:rPr>
        <w:tab/>
      </w:r>
    </w:p>
    <w:p w14:paraId="634B78BB" w14:textId="53BECD9A" w:rsidR="00EE0A68" w:rsidRPr="00EE0A68" w:rsidRDefault="00EE0A68" w:rsidP="00EE0A68">
      <w:pPr>
        <w:rPr>
          <w:rStyle w:val="Strong"/>
          <w:b w:val="0"/>
          <w:bCs w:val="0"/>
          <w:sz w:val="24"/>
          <w:szCs w:val="24"/>
          <w:lang w:val="da-DK"/>
        </w:rPr>
      </w:pPr>
      <w:r w:rsidRPr="00EE0A68">
        <w:rPr>
          <w:rStyle w:val="Strong"/>
          <w:b w:val="0"/>
          <w:bCs w:val="0"/>
          <w:sz w:val="24"/>
          <w:szCs w:val="24"/>
          <w:lang w:val="da-DK"/>
        </w:rPr>
        <w:t>Formålet er at gøre løbende opdateringer / installation af nye modeller i databasesystemet</w:t>
      </w:r>
      <w:r>
        <w:rPr>
          <w:rStyle w:val="Strong"/>
          <w:b w:val="0"/>
          <w:bCs w:val="0"/>
          <w:sz w:val="24"/>
          <w:szCs w:val="24"/>
          <w:lang w:val="da-DK"/>
        </w:rPr>
        <w:t xml:space="preserve"> </w:t>
      </w:r>
      <w:r w:rsidRPr="00EE0A68">
        <w:rPr>
          <w:rStyle w:val="Strong"/>
          <w:b w:val="0"/>
          <w:bCs w:val="0"/>
          <w:sz w:val="24"/>
          <w:szCs w:val="24"/>
          <w:lang w:val="da-DK"/>
        </w:rPr>
        <w:t xml:space="preserve">mere brugervenligt samt at registrere de enkelte opdateringer i systemet, således det er muligt at fejlsøge mere effektivt for udvikler. </w:t>
      </w:r>
    </w:p>
    <w:p w14:paraId="61638748" w14:textId="186B010B" w:rsidR="00EE0A68" w:rsidRPr="00EE0A68" w:rsidRDefault="00EE0A68" w:rsidP="00EE0A68">
      <w:pPr>
        <w:rPr>
          <w:rStyle w:val="Strong"/>
          <w:b w:val="0"/>
          <w:bCs w:val="0"/>
          <w:sz w:val="24"/>
          <w:szCs w:val="24"/>
          <w:lang w:val="da-DK"/>
        </w:rPr>
      </w:pPr>
      <w:r w:rsidRPr="00EE0A68">
        <w:rPr>
          <w:rStyle w:val="Strong"/>
          <w:b w:val="0"/>
          <w:bCs w:val="0"/>
          <w:sz w:val="24"/>
          <w:szCs w:val="24"/>
          <w:lang w:val="da-DK"/>
        </w:rPr>
        <w:t xml:space="preserve">Den nuværende metode er, at udvikler genererer et sql-script som vil opdatere relevante tabeller i databasen med opdateringer. Dette script navngives efter dato og udsendes manuelt til </w:t>
      </w:r>
      <w:r w:rsidR="00FE14CC">
        <w:rPr>
          <w:rStyle w:val="Strong"/>
          <w:b w:val="0"/>
          <w:bCs w:val="0"/>
          <w:sz w:val="24"/>
          <w:szCs w:val="24"/>
          <w:lang w:val="da-DK"/>
        </w:rPr>
        <w:t>bruger</w:t>
      </w:r>
      <w:r w:rsidRPr="00EE0A68">
        <w:rPr>
          <w:rStyle w:val="Strong"/>
          <w:b w:val="0"/>
          <w:bCs w:val="0"/>
          <w:sz w:val="24"/>
          <w:szCs w:val="24"/>
          <w:lang w:val="da-DK"/>
        </w:rPr>
        <w:t xml:space="preserve"> (eller </w:t>
      </w:r>
      <w:r w:rsidR="00FE14CC">
        <w:rPr>
          <w:rStyle w:val="Strong"/>
          <w:b w:val="0"/>
          <w:bCs w:val="0"/>
          <w:sz w:val="24"/>
          <w:szCs w:val="24"/>
          <w:lang w:val="da-DK"/>
        </w:rPr>
        <w:t>bruger</w:t>
      </w:r>
      <w:r w:rsidRPr="00EE0A68">
        <w:rPr>
          <w:rStyle w:val="Strong"/>
          <w:b w:val="0"/>
          <w:bCs w:val="0"/>
          <w:sz w:val="24"/>
          <w:szCs w:val="24"/>
          <w:lang w:val="da-DK"/>
        </w:rPr>
        <w:t xml:space="preserve"> henter det via GitHub). </w:t>
      </w:r>
      <w:r w:rsidR="009876EE">
        <w:rPr>
          <w:rStyle w:val="Strong"/>
          <w:b w:val="0"/>
          <w:bCs w:val="0"/>
          <w:sz w:val="24"/>
          <w:szCs w:val="24"/>
          <w:lang w:val="da-DK"/>
        </w:rPr>
        <w:t>Brugeren</w:t>
      </w:r>
      <w:r w:rsidRPr="00EE0A68">
        <w:rPr>
          <w:rStyle w:val="Strong"/>
          <w:b w:val="0"/>
          <w:bCs w:val="0"/>
          <w:sz w:val="24"/>
          <w:szCs w:val="24"/>
          <w:lang w:val="da-DK"/>
        </w:rPr>
        <w:t xml:space="preserve"> vil herefter vha. PGAdmin eller andet administrationsværktøj eksekvere scriptet i Skadesøkonomi databasen så opdateringen foretages. </w:t>
      </w:r>
    </w:p>
    <w:p w14:paraId="16CA5A23" w14:textId="6100B3B5" w:rsidR="000F55A0" w:rsidRDefault="000F55A0" w:rsidP="00DF516A">
      <w:pPr>
        <w:pStyle w:val="ListBullet"/>
        <w:numPr>
          <w:ilvl w:val="0"/>
          <w:numId w:val="0"/>
        </w:numPr>
        <w:rPr>
          <w:rStyle w:val="Strong"/>
          <w:b w:val="0"/>
          <w:bCs w:val="0"/>
          <w:sz w:val="24"/>
          <w:szCs w:val="24"/>
          <w:lang w:val="da-DK"/>
        </w:rPr>
      </w:pPr>
      <w:r>
        <w:rPr>
          <w:rStyle w:val="Strong"/>
          <w:b w:val="0"/>
          <w:bCs w:val="0"/>
          <w:sz w:val="24"/>
          <w:szCs w:val="24"/>
          <w:lang w:val="da-DK"/>
        </w:rPr>
        <w:t xml:space="preserve">Denne metode er ikke hensigtsmæssig: </w:t>
      </w:r>
    </w:p>
    <w:p w14:paraId="258C61EB" w14:textId="15952C1F" w:rsidR="000F55A0" w:rsidRDefault="000F55A0" w:rsidP="000F55A0">
      <w:pPr>
        <w:pStyle w:val="ListBullet"/>
        <w:rPr>
          <w:rStyle w:val="Strong"/>
          <w:b w:val="0"/>
          <w:bCs w:val="0"/>
          <w:sz w:val="24"/>
          <w:szCs w:val="24"/>
          <w:lang w:val="da-DK"/>
        </w:rPr>
      </w:pPr>
      <w:r>
        <w:rPr>
          <w:rStyle w:val="Strong"/>
          <w:b w:val="0"/>
          <w:bCs w:val="0"/>
          <w:sz w:val="24"/>
          <w:szCs w:val="24"/>
          <w:lang w:val="da-DK"/>
        </w:rPr>
        <w:t xml:space="preserve">Navngivning siger ikke noget om indhold. </w:t>
      </w:r>
    </w:p>
    <w:p w14:paraId="248B668E" w14:textId="12EB2D3D" w:rsidR="000F55A0" w:rsidRDefault="00FE14CC" w:rsidP="000F55A0">
      <w:pPr>
        <w:pStyle w:val="ListBullet"/>
        <w:rPr>
          <w:rStyle w:val="Strong"/>
          <w:b w:val="0"/>
          <w:bCs w:val="0"/>
          <w:sz w:val="24"/>
          <w:szCs w:val="24"/>
          <w:lang w:val="da-DK"/>
        </w:rPr>
      </w:pPr>
      <w:r>
        <w:rPr>
          <w:rStyle w:val="Strong"/>
          <w:b w:val="0"/>
          <w:bCs w:val="0"/>
          <w:sz w:val="24"/>
          <w:szCs w:val="24"/>
          <w:lang w:val="da-DK"/>
        </w:rPr>
        <w:t>Bruger</w:t>
      </w:r>
      <w:r w:rsidR="000F55A0">
        <w:rPr>
          <w:rStyle w:val="Strong"/>
          <w:b w:val="0"/>
          <w:bCs w:val="0"/>
          <w:sz w:val="24"/>
          <w:szCs w:val="24"/>
          <w:lang w:val="da-DK"/>
        </w:rPr>
        <w:t xml:space="preserve"> forventes at have </w:t>
      </w:r>
      <w:r w:rsidR="00647740">
        <w:rPr>
          <w:rStyle w:val="Strong"/>
          <w:b w:val="0"/>
          <w:bCs w:val="0"/>
          <w:sz w:val="24"/>
          <w:szCs w:val="24"/>
          <w:lang w:val="da-DK"/>
        </w:rPr>
        <w:t xml:space="preserve">den nødvendige ”know-how” </w:t>
      </w:r>
      <w:r w:rsidR="000F55A0">
        <w:rPr>
          <w:rStyle w:val="Strong"/>
          <w:b w:val="0"/>
          <w:bCs w:val="0"/>
          <w:sz w:val="24"/>
          <w:szCs w:val="24"/>
          <w:lang w:val="da-DK"/>
        </w:rPr>
        <w:t xml:space="preserve">om databaser og udførelse af sql script </w:t>
      </w:r>
    </w:p>
    <w:p w14:paraId="24262A2D" w14:textId="77777777" w:rsidR="00DF516A" w:rsidRDefault="00647740" w:rsidP="000F55A0">
      <w:pPr>
        <w:pStyle w:val="ListBullet"/>
        <w:rPr>
          <w:rStyle w:val="Strong"/>
          <w:b w:val="0"/>
          <w:bCs w:val="0"/>
          <w:sz w:val="24"/>
          <w:szCs w:val="24"/>
          <w:lang w:val="da-DK"/>
        </w:rPr>
      </w:pPr>
      <w:r>
        <w:rPr>
          <w:rStyle w:val="Strong"/>
          <w:b w:val="0"/>
          <w:bCs w:val="0"/>
          <w:sz w:val="24"/>
          <w:szCs w:val="24"/>
          <w:lang w:val="da-DK"/>
        </w:rPr>
        <w:t>Selve opgraderingen efterlader ikke noget ”mærke” om at denne er foretaget</w:t>
      </w:r>
      <w:r w:rsidR="0008443E">
        <w:rPr>
          <w:rStyle w:val="Strong"/>
          <w:b w:val="0"/>
          <w:bCs w:val="0"/>
          <w:sz w:val="24"/>
          <w:szCs w:val="24"/>
          <w:lang w:val="da-DK"/>
        </w:rPr>
        <w:t>.</w:t>
      </w:r>
      <w:r>
        <w:rPr>
          <w:rStyle w:val="Strong"/>
          <w:b w:val="0"/>
          <w:bCs w:val="0"/>
          <w:sz w:val="24"/>
          <w:szCs w:val="24"/>
          <w:lang w:val="da-DK"/>
        </w:rPr>
        <w:t xml:space="preserve"> </w:t>
      </w:r>
    </w:p>
    <w:p w14:paraId="223224CD" w14:textId="56E89E8F" w:rsidR="00647740" w:rsidRDefault="000F55A0" w:rsidP="000F55A0">
      <w:pPr>
        <w:pStyle w:val="ListBullet"/>
        <w:rPr>
          <w:rStyle w:val="Strong"/>
          <w:b w:val="0"/>
          <w:bCs w:val="0"/>
          <w:sz w:val="24"/>
          <w:szCs w:val="24"/>
          <w:lang w:val="da-DK"/>
        </w:rPr>
      </w:pPr>
      <w:r>
        <w:rPr>
          <w:rStyle w:val="Strong"/>
          <w:b w:val="0"/>
          <w:bCs w:val="0"/>
          <w:sz w:val="24"/>
          <w:szCs w:val="24"/>
          <w:lang w:val="da-DK"/>
        </w:rPr>
        <w:t xml:space="preserve">Det er op til </w:t>
      </w:r>
      <w:r w:rsidR="00FE14CC">
        <w:rPr>
          <w:rStyle w:val="Strong"/>
          <w:b w:val="0"/>
          <w:bCs w:val="0"/>
          <w:sz w:val="24"/>
          <w:szCs w:val="24"/>
          <w:lang w:val="da-DK"/>
        </w:rPr>
        <w:t>brugeren</w:t>
      </w:r>
      <w:r>
        <w:rPr>
          <w:rStyle w:val="Strong"/>
          <w:b w:val="0"/>
          <w:bCs w:val="0"/>
          <w:sz w:val="24"/>
          <w:szCs w:val="24"/>
          <w:lang w:val="da-DK"/>
        </w:rPr>
        <w:t xml:space="preserve"> at kontrollere o</w:t>
      </w:r>
      <w:r w:rsidR="0008443E">
        <w:rPr>
          <w:rStyle w:val="Strong"/>
          <w:b w:val="0"/>
          <w:bCs w:val="0"/>
          <w:sz w:val="24"/>
          <w:szCs w:val="24"/>
          <w:lang w:val="da-DK"/>
        </w:rPr>
        <w:t>m</w:t>
      </w:r>
      <w:r>
        <w:rPr>
          <w:rStyle w:val="Strong"/>
          <w:b w:val="0"/>
          <w:bCs w:val="0"/>
          <w:sz w:val="24"/>
          <w:szCs w:val="24"/>
          <w:lang w:val="da-DK"/>
        </w:rPr>
        <w:t xml:space="preserve"> evt. forudsætninger er på plads, f.eks. at et tidligere </w:t>
      </w:r>
      <w:r w:rsidR="00647740">
        <w:rPr>
          <w:rStyle w:val="Strong"/>
          <w:b w:val="0"/>
          <w:bCs w:val="0"/>
          <w:sz w:val="24"/>
          <w:szCs w:val="24"/>
          <w:lang w:val="da-DK"/>
        </w:rPr>
        <w:t>opgradering er gennemført</w:t>
      </w:r>
    </w:p>
    <w:p w14:paraId="6FF365FA" w14:textId="77777777" w:rsidR="00647740" w:rsidRDefault="00647740" w:rsidP="00792543">
      <w:pPr>
        <w:pStyle w:val="NoSpacing"/>
        <w:rPr>
          <w:rStyle w:val="Strong"/>
          <w:sz w:val="28"/>
          <w:szCs w:val="28"/>
          <w:lang w:val="da-DK"/>
        </w:rPr>
      </w:pPr>
    </w:p>
    <w:p w14:paraId="0AB11530" w14:textId="2638E69A" w:rsidR="00792543" w:rsidRPr="00123A06" w:rsidRDefault="00792543" w:rsidP="00792543">
      <w:pPr>
        <w:pStyle w:val="NoSpacing"/>
        <w:rPr>
          <w:rStyle w:val="Strong"/>
          <w:sz w:val="28"/>
          <w:szCs w:val="28"/>
          <w:lang w:val="da-DK"/>
        </w:rPr>
      </w:pPr>
      <w:r w:rsidRPr="00123A06">
        <w:rPr>
          <w:rStyle w:val="Strong"/>
          <w:sz w:val="28"/>
          <w:szCs w:val="28"/>
          <w:lang w:val="da-DK"/>
        </w:rPr>
        <w:t>Beskrivelse</w:t>
      </w:r>
    </w:p>
    <w:p w14:paraId="65348CF2" w14:textId="77777777" w:rsidR="00647740" w:rsidRDefault="00647740" w:rsidP="00792543">
      <w:pPr>
        <w:rPr>
          <w:rStyle w:val="Strong"/>
          <w:b w:val="0"/>
          <w:bCs w:val="0"/>
          <w:sz w:val="24"/>
          <w:szCs w:val="24"/>
          <w:lang w:val="da-DK"/>
        </w:rPr>
      </w:pPr>
    </w:p>
    <w:p w14:paraId="0CD7138E" w14:textId="69C19864" w:rsidR="00647740" w:rsidRDefault="00647740" w:rsidP="00792543">
      <w:pPr>
        <w:rPr>
          <w:rStyle w:val="Strong"/>
          <w:b w:val="0"/>
          <w:bCs w:val="0"/>
          <w:sz w:val="24"/>
          <w:szCs w:val="24"/>
          <w:lang w:val="da-DK"/>
        </w:rPr>
      </w:pPr>
      <w:r>
        <w:rPr>
          <w:rStyle w:val="Strong"/>
          <w:b w:val="0"/>
          <w:bCs w:val="0"/>
          <w:sz w:val="24"/>
          <w:szCs w:val="24"/>
          <w:lang w:val="da-DK"/>
        </w:rPr>
        <w:t>Databasen udvides med en tabel til beskrivelse af gennemførte</w:t>
      </w:r>
      <w:r w:rsidR="00B37E74">
        <w:rPr>
          <w:rStyle w:val="Strong"/>
          <w:b w:val="0"/>
          <w:bCs w:val="0"/>
          <w:sz w:val="24"/>
          <w:szCs w:val="24"/>
          <w:lang w:val="da-DK"/>
        </w:rPr>
        <w:t xml:space="preserve"> model</w:t>
      </w:r>
      <w:r w:rsidR="0008443E">
        <w:rPr>
          <w:rStyle w:val="Strong"/>
          <w:b w:val="0"/>
          <w:bCs w:val="0"/>
          <w:sz w:val="24"/>
          <w:szCs w:val="24"/>
          <w:lang w:val="da-DK"/>
        </w:rPr>
        <w:t>o</w:t>
      </w:r>
      <w:r>
        <w:rPr>
          <w:rStyle w:val="Strong"/>
          <w:b w:val="0"/>
          <w:bCs w:val="0"/>
          <w:sz w:val="24"/>
          <w:szCs w:val="24"/>
          <w:lang w:val="da-DK"/>
        </w:rPr>
        <w:t>pdateringer. Tabellen vil indeholde identifikation af opgradering, dato for udførelse, selve indholdet af opgradering samt forudsætninger for hvilke tidligere opdateringer, der skal gennemføres før den</w:t>
      </w:r>
    </w:p>
    <w:p w14:paraId="4686865D" w14:textId="561FC0EE" w:rsidR="00792543" w:rsidRDefault="00647740" w:rsidP="00792543">
      <w:pPr>
        <w:rPr>
          <w:rStyle w:val="Strong"/>
          <w:b w:val="0"/>
          <w:bCs w:val="0"/>
          <w:sz w:val="24"/>
          <w:szCs w:val="24"/>
          <w:lang w:val="da-DK"/>
        </w:rPr>
      </w:pPr>
      <w:r>
        <w:rPr>
          <w:rStyle w:val="Strong"/>
          <w:b w:val="0"/>
          <w:bCs w:val="0"/>
          <w:sz w:val="24"/>
          <w:szCs w:val="24"/>
          <w:lang w:val="da-DK"/>
        </w:rPr>
        <w:t>Der udvikles et Python script som modtager opgraderingerne som en tekstfil. Denne fil indeholder informationer med en fornuftig navngivning, selve opgraderingen, forudsætninger om tidligere opgraderinge</w:t>
      </w:r>
      <w:r w:rsidR="00B37E74">
        <w:rPr>
          <w:rStyle w:val="Strong"/>
          <w:b w:val="0"/>
          <w:bCs w:val="0"/>
          <w:sz w:val="24"/>
          <w:szCs w:val="24"/>
          <w:lang w:val="da-DK"/>
        </w:rPr>
        <w:t xml:space="preserve">r. </w:t>
      </w:r>
    </w:p>
    <w:p w14:paraId="01F4ED82" w14:textId="0480BB3E" w:rsidR="00B37E74" w:rsidRDefault="00B37E74" w:rsidP="00792543">
      <w:pPr>
        <w:rPr>
          <w:rStyle w:val="Strong"/>
          <w:b w:val="0"/>
          <w:bCs w:val="0"/>
          <w:sz w:val="24"/>
          <w:szCs w:val="24"/>
          <w:lang w:val="da-DK"/>
        </w:rPr>
      </w:pPr>
      <w:r>
        <w:rPr>
          <w:rStyle w:val="Strong"/>
          <w:b w:val="0"/>
          <w:bCs w:val="0"/>
          <w:sz w:val="24"/>
          <w:szCs w:val="24"/>
          <w:lang w:val="da-DK"/>
        </w:rPr>
        <w:t xml:space="preserve">Ved udførsel af </w:t>
      </w:r>
      <w:r w:rsidR="00436D2C">
        <w:rPr>
          <w:rStyle w:val="Strong"/>
          <w:b w:val="0"/>
          <w:bCs w:val="0"/>
          <w:sz w:val="24"/>
          <w:szCs w:val="24"/>
          <w:lang w:val="da-DK"/>
        </w:rPr>
        <w:t>P</w:t>
      </w:r>
      <w:r>
        <w:rPr>
          <w:rStyle w:val="Strong"/>
          <w:b w:val="0"/>
          <w:bCs w:val="0"/>
          <w:sz w:val="24"/>
          <w:szCs w:val="24"/>
          <w:lang w:val="da-DK"/>
        </w:rPr>
        <w:t>ython script med tekstfil som inddata, vil scriptet foretage følgende:</w:t>
      </w:r>
    </w:p>
    <w:p w14:paraId="5558BFC8" w14:textId="4657F08E" w:rsidR="00B37E74" w:rsidRDefault="00B37E74" w:rsidP="00B37E74">
      <w:pPr>
        <w:pStyle w:val="ListBullet"/>
        <w:rPr>
          <w:rStyle w:val="Strong"/>
          <w:b w:val="0"/>
          <w:bCs w:val="0"/>
          <w:sz w:val="24"/>
          <w:szCs w:val="24"/>
          <w:lang w:val="da-DK"/>
        </w:rPr>
      </w:pPr>
      <w:r>
        <w:rPr>
          <w:rStyle w:val="Strong"/>
          <w:b w:val="0"/>
          <w:bCs w:val="0"/>
          <w:sz w:val="24"/>
          <w:szCs w:val="24"/>
          <w:lang w:val="da-DK"/>
        </w:rPr>
        <w:t>Undersøge om den specifikke opgradering er kørt i forvejen. Hvis dette er sket, stoppes opgraderingen</w:t>
      </w:r>
    </w:p>
    <w:p w14:paraId="295B4201" w14:textId="49E699F3" w:rsidR="00B37E74" w:rsidRDefault="00B37E74" w:rsidP="00B37E74">
      <w:pPr>
        <w:pStyle w:val="ListBullet"/>
        <w:rPr>
          <w:rStyle w:val="Strong"/>
          <w:b w:val="0"/>
          <w:bCs w:val="0"/>
          <w:sz w:val="24"/>
          <w:szCs w:val="24"/>
          <w:lang w:val="da-DK"/>
        </w:rPr>
      </w:pPr>
      <w:r>
        <w:rPr>
          <w:rStyle w:val="Strong"/>
          <w:b w:val="0"/>
          <w:bCs w:val="0"/>
          <w:sz w:val="24"/>
          <w:szCs w:val="24"/>
          <w:lang w:val="da-DK"/>
        </w:rPr>
        <w:t xml:space="preserve">Undersøge om forudsætninger for opgradering er på plads. Hvis ikke, stoppes opgradering. </w:t>
      </w:r>
    </w:p>
    <w:p w14:paraId="339589CF" w14:textId="4F65AF7B" w:rsidR="00B37E74" w:rsidRDefault="00B37E74" w:rsidP="00B37E74">
      <w:pPr>
        <w:pStyle w:val="ListBullet"/>
        <w:rPr>
          <w:rStyle w:val="Strong"/>
          <w:b w:val="0"/>
          <w:bCs w:val="0"/>
          <w:sz w:val="24"/>
          <w:szCs w:val="24"/>
          <w:lang w:val="da-DK"/>
        </w:rPr>
      </w:pPr>
      <w:r>
        <w:rPr>
          <w:rStyle w:val="Strong"/>
          <w:b w:val="0"/>
          <w:bCs w:val="0"/>
          <w:sz w:val="24"/>
          <w:szCs w:val="24"/>
          <w:lang w:val="da-DK"/>
        </w:rPr>
        <w:t>Gennemføre opgraderingen. Hvis dette fejler, stoppes opgradering.</w:t>
      </w:r>
    </w:p>
    <w:p w14:paraId="3E3A31AB" w14:textId="77777777" w:rsidR="00B37E74" w:rsidRDefault="00B37E74" w:rsidP="00B37E74">
      <w:pPr>
        <w:pStyle w:val="ListBullet"/>
        <w:rPr>
          <w:rStyle w:val="Strong"/>
          <w:b w:val="0"/>
          <w:bCs w:val="0"/>
          <w:sz w:val="24"/>
          <w:szCs w:val="24"/>
          <w:lang w:val="da-DK"/>
        </w:rPr>
      </w:pPr>
      <w:r>
        <w:rPr>
          <w:rStyle w:val="Strong"/>
          <w:b w:val="0"/>
          <w:bCs w:val="0"/>
          <w:sz w:val="24"/>
          <w:szCs w:val="24"/>
          <w:lang w:val="da-DK"/>
        </w:rPr>
        <w:t>Skriver en post i tabellen, som viser at denne opgradering er gennemført med succes</w:t>
      </w:r>
    </w:p>
    <w:p w14:paraId="31138F7B" w14:textId="5772DA6B" w:rsidR="00B37E74" w:rsidRDefault="00DF516A" w:rsidP="00B37E74">
      <w:pPr>
        <w:pStyle w:val="ListBullet"/>
        <w:rPr>
          <w:rStyle w:val="Strong"/>
          <w:b w:val="0"/>
          <w:bCs w:val="0"/>
          <w:sz w:val="24"/>
          <w:szCs w:val="24"/>
          <w:lang w:val="da-DK"/>
        </w:rPr>
      </w:pPr>
      <w:r>
        <w:rPr>
          <w:rStyle w:val="Strong"/>
          <w:b w:val="0"/>
          <w:bCs w:val="0"/>
          <w:sz w:val="24"/>
          <w:szCs w:val="24"/>
          <w:lang w:val="da-DK"/>
        </w:rPr>
        <w:t xml:space="preserve">Succes eller </w:t>
      </w:r>
      <w:r w:rsidR="00B37E74">
        <w:rPr>
          <w:rStyle w:val="Strong"/>
          <w:b w:val="0"/>
          <w:bCs w:val="0"/>
          <w:sz w:val="24"/>
          <w:szCs w:val="24"/>
          <w:lang w:val="da-DK"/>
        </w:rPr>
        <w:t xml:space="preserve">fejlsituationer rapporteres </w:t>
      </w:r>
      <w:r>
        <w:rPr>
          <w:rStyle w:val="Strong"/>
          <w:b w:val="0"/>
          <w:bCs w:val="0"/>
          <w:sz w:val="24"/>
          <w:szCs w:val="24"/>
          <w:lang w:val="da-DK"/>
        </w:rPr>
        <w:t>t</w:t>
      </w:r>
      <w:r w:rsidR="00B37E74">
        <w:rPr>
          <w:rStyle w:val="Strong"/>
          <w:b w:val="0"/>
          <w:bCs w:val="0"/>
          <w:sz w:val="24"/>
          <w:szCs w:val="24"/>
          <w:lang w:val="da-DK"/>
        </w:rPr>
        <w:t>il</w:t>
      </w:r>
      <w:r w:rsidR="00FE14CC">
        <w:rPr>
          <w:rStyle w:val="Strong"/>
          <w:b w:val="0"/>
          <w:bCs w:val="0"/>
          <w:sz w:val="24"/>
          <w:szCs w:val="24"/>
          <w:lang w:val="da-DK"/>
        </w:rPr>
        <w:t xml:space="preserve"> bruger</w:t>
      </w:r>
      <w:r w:rsidR="00B37E74">
        <w:rPr>
          <w:rStyle w:val="Strong"/>
          <w:b w:val="0"/>
          <w:bCs w:val="0"/>
          <w:sz w:val="24"/>
          <w:szCs w:val="24"/>
          <w:lang w:val="da-DK"/>
        </w:rPr>
        <w:t xml:space="preserve">.  </w:t>
      </w:r>
    </w:p>
    <w:p w14:paraId="18995E42" w14:textId="77777777" w:rsidR="001E513B" w:rsidRDefault="001E513B" w:rsidP="001E513B">
      <w:pPr>
        <w:rPr>
          <w:rStyle w:val="Strong"/>
          <w:b w:val="0"/>
          <w:bCs w:val="0"/>
          <w:sz w:val="24"/>
          <w:szCs w:val="24"/>
          <w:lang w:val="da-DK"/>
        </w:rPr>
      </w:pPr>
    </w:p>
    <w:p w14:paraId="69C2FB27" w14:textId="4949DC81" w:rsidR="001E513B" w:rsidRPr="001E513B" w:rsidRDefault="001E513B" w:rsidP="001E513B">
      <w:pPr>
        <w:rPr>
          <w:rStyle w:val="Strong"/>
          <w:b w:val="0"/>
          <w:bCs w:val="0"/>
          <w:sz w:val="24"/>
          <w:szCs w:val="24"/>
          <w:lang w:val="da-DK"/>
        </w:rPr>
      </w:pPr>
      <w:r w:rsidRPr="001E513B">
        <w:rPr>
          <w:rStyle w:val="Strong"/>
          <w:b w:val="0"/>
          <w:bCs w:val="0"/>
          <w:sz w:val="24"/>
          <w:szCs w:val="24"/>
          <w:lang w:val="da-DK"/>
        </w:rPr>
        <w:lastRenderedPageBreak/>
        <w:t xml:space="preserve">Denne funktion vil forbedre opdateringssituationen for den enkelte </w:t>
      </w:r>
      <w:r w:rsidR="00FE14CC">
        <w:rPr>
          <w:rStyle w:val="Strong"/>
          <w:b w:val="0"/>
          <w:bCs w:val="0"/>
          <w:sz w:val="24"/>
          <w:szCs w:val="24"/>
          <w:lang w:val="da-DK"/>
        </w:rPr>
        <w:t xml:space="preserve">bruger </w:t>
      </w:r>
      <w:r w:rsidRPr="001E513B">
        <w:rPr>
          <w:rStyle w:val="Strong"/>
          <w:b w:val="0"/>
          <w:bCs w:val="0"/>
          <w:sz w:val="24"/>
          <w:szCs w:val="24"/>
          <w:lang w:val="da-DK"/>
        </w:rPr>
        <w:t>i betydelig grad</w:t>
      </w:r>
      <w:r>
        <w:rPr>
          <w:rStyle w:val="Strong"/>
          <w:b w:val="0"/>
          <w:bCs w:val="0"/>
          <w:sz w:val="24"/>
          <w:szCs w:val="24"/>
          <w:lang w:val="da-DK"/>
        </w:rPr>
        <w:t xml:space="preserve"> </w:t>
      </w:r>
      <w:r w:rsidRPr="001E513B">
        <w:rPr>
          <w:rStyle w:val="Strong"/>
          <w:b w:val="0"/>
          <w:bCs w:val="0"/>
          <w:sz w:val="24"/>
          <w:szCs w:val="24"/>
          <w:lang w:val="da-DK"/>
        </w:rPr>
        <w:t>og gøre dem</w:t>
      </w:r>
      <w:r>
        <w:rPr>
          <w:rStyle w:val="Strong"/>
          <w:b w:val="0"/>
          <w:bCs w:val="0"/>
          <w:sz w:val="24"/>
          <w:szCs w:val="24"/>
          <w:lang w:val="da-DK"/>
        </w:rPr>
        <w:t xml:space="preserve"> </w:t>
      </w:r>
      <w:r w:rsidRPr="001E513B">
        <w:rPr>
          <w:rStyle w:val="Strong"/>
          <w:b w:val="0"/>
          <w:bCs w:val="0"/>
          <w:sz w:val="24"/>
          <w:szCs w:val="24"/>
          <w:lang w:val="da-DK"/>
        </w:rPr>
        <w:t>mere uafhængig af evt. konsulenthjælp.</w:t>
      </w:r>
    </w:p>
    <w:p w14:paraId="40B949E9" w14:textId="03A99A47" w:rsidR="00B37E74" w:rsidRDefault="001E513B" w:rsidP="001E513B">
      <w:pPr>
        <w:rPr>
          <w:rStyle w:val="Strong"/>
          <w:b w:val="0"/>
          <w:bCs w:val="0"/>
          <w:sz w:val="24"/>
          <w:szCs w:val="24"/>
          <w:lang w:val="da-DK"/>
        </w:rPr>
      </w:pPr>
      <w:r w:rsidRPr="001E513B">
        <w:rPr>
          <w:rStyle w:val="Strong"/>
          <w:b w:val="0"/>
          <w:bCs w:val="0"/>
          <w:sz w:val="24"/>
          <w:szCs w:val="24"/>
          <w:lang w:val="da-DK"/>
        </w:rPr>
        <w:t xml:space="preserve">Den </w:t>
      </w:r>
      <w:r w:rsidR="003D6015">
        <w:rPr>
          <w:rStyle w:val="Strong"/>
          <w:b w:val="0"/>
          <w:bCs w:val="0"/>
          <w:sz w:val="24"/>
          <w:szCs w:val="24"/>
          <w:lang w:val="da-DK"/>
        </w:rPr>
        <w:t xml:space="preserve">vil </w:t>
      </w:r>
      <w:r w:rsidRPr="001E513B">
        <w:rPr>
          <w:rStyle w:val="Strong"/>
          <w:b w:val="0"/>
          <w:bCs w:val="0"/>
          <w:sz w:val="24"/>
          <w:szCs w:val="24"/>
          <w:lang w:val="da-DK"/>
        </w:rPr>
        <w:t>også i høj grad tilnærme Skadesøkonomi systemet den ”enterprise</w:t>
      </w:r>
      <w:r>
        <w:rPr>
          <w:rStyle w:val="Strong"/>
          <w:b w:val="0"/>
          <w:bCs w:val="0"/>
          <w:sz w:val="24"/>
          <w:szCs w:val="24"/>
          <w:lang w:val="da-DK"/>
        </w:rPr>
        <w:t xml:space="preserve"> </w:t>
      </w:r>
      <w:r w:rsidRPr="001E513B">
        <w:rPr>
          <w:rStyle w:val="Strong"/>
          <w:b w:val="0"/>
          <w:bCs w:val="0"/>
          <w:sz w:val="24"/>
          <w:szCs w:val="24"/>
          <w:lang w:val="da-DK"/>
        </w:rPr>
        <w:t xml:space="preserve">readyness” som </w:t>
      </w:r>
      <w:r>
        <w:rPr>
          <w:rStyle w:val="Strong"/>
          <w:b w:val="0"/>
          <w:bCs w:val="0"/>
          <w:sz w:val="24"/>
          <w:szCs w:val="24"/>
          <w:lang w:val="da-DK"/>
        </w:rPr>
        <w:t xml:space="preserve">enkelte potentielle kunder såsom </w:t>
      </w:r>
      <w:r w:rsidRPr="001E513B">
        <w:rPr>
          <w:rStyle w:val="Strong"/>
          <w:b w:val="0"/>
          <w:bCs w:val="0"/>
          <w:sz w:val="24"/>
          <w:szCs w:val="24"/>
          <w:lang w:val="da-DK"/>
        </w:rPr>
        <w:t>HOFOR har efterlyst</w:t>
      </w:r>
      <w:r w:rsidR="003D6015">
        <w:rPr>
          <w:rStyle w:val="Strong"/>
          <w:b w:val="0"/>
          <w:bCs w:val="0"/>
          <w:sz w:val="24"/>
          <w:szCs w:val="24"/>
          <w:lang w:val="da-DK"/>
        </w:rPr>
        <w:t>.</w:t>
      </w:r>
      <w:r w:rsidRPr="001E513B">
        <w:rPr>
          <w:rStyle w:val="Strong"/>
          <w:b w:val="0"/>
          <w:bCs w:val="0"/>
          <w:sz w:val="24"/>
          <w:szCs w:val="24"/>
          <w:lang w:val="da-DK"/>
        </w:rPr>
        <w:t xml:space="preserve">   </w:t>
      </w:r>
    </w:p>
    <w:p w14:paraId="31DD72E8" w14:textId="77777777" w:rsidR="00792543" w:rsidRDefault="00792543" w:rsidP="00792543">
      <w:pPr>
        <w:pStyle w:val="NoSpacing"/>
        <w:rPr>
          <w:rStyle w:val="Strong"/>
          <w:sz w:val="28"/>
          <w:szCs w:val="28"/>
          <w:lang w:val="da-DK"/>
        </w:rPr>
      </w:pPr>
    </w:p>
    <w:p w14:paraId="178DEEF2" w14:textId="77777777" w:rsidR="00792543" w:rsidRDefault="00792543" w:rsidP="00792543">
      <w:pPr>
        <w:pStyle w:val="NoSpacing"/>
        <w:rPr>
          <w:rStyle w:val="Strong"/>
          <w:sz w:val="28"/>
          <w:szCs w:val="28"/>
          <w:lang w:val="da-DK"/>
        </w:rPr>
      </w:pPr>
      <w:r w:rsidRPr="00123A06">
        <w:rPr>
          <w:rStyle w:val="Strong"/>
          <w:sz w:val="28"/>
          <w:szCs w:val="28"/>
          <w:lang w:val="da-DK"/>
        </w:rPr>
        <w:t>Tidsforbrug og Budget</w:t>
      </w:r>
    </w:p>
    <w:p w14:paraId="198556DF" w14:textId="77777777" w:rsidR="005571B0" w:rsidRDefault="005571B0" w:rsidP="005571B0">
      <w:pPr>
        <w:pStyle w:val="NoSpacing"/>
        <w:rPr>
          <w:rStyle w:val="Strong"/>
          <w:b w:val="0"/>
          <w:bCs w:val="0"/>
          <w:sz w:val="24"/>
          <w:szCs w:val="24"/>
          <w:lang w:val="da-DK"/>
        </w:rPr>
      </w:pPr>
    </w:p>
    <w:p w14:paraId="2C20AD86" w14:textId="24E555C8" w:rsidR="000C768E" w:rsidRDefault="000C768E" w:rsidP="000C768E">
      <w:pPr>
        <w:pStyle w:val="NoSpacing"/>
        <w:rPr>
          <w:rStyle w:val="Strong"/>
          <w:b w:val="0"/>
          <w:bCs w:val="0"/>
          <w:sz w:val="24"/>
          <w:szCs w:val="24"/>
          <w:lang w:val="da-DK"/>
        </w:rPr>
      </w:pPr>
      <w:r>
        <w:rPr>
          <w:rStyle w:val="Strong"/>
          <w:b w:val="0"/>
          <w:bCs w:val="0"/>
          <w:sz w:val="24"/>
          <w:szCs w:val="24"/>
          <w:lang w:val="da-DK"/>
        </w:rPr>
        <w:t>Op til 3</w:t>
      </w:r>
      <w:r w:rsidR="00734CE8">
        <w:rPr>
          <w:rStyle w:val="Strong"/>
          <w:b w:val="0"/>
          <w:bCs w:val="0"/>
          <w:sz w:val="24"/>
          <w:szCs w:val="24"/>
          <w:lang w:val="da-DK"/>
        </w:rPr>
        <w:t>0</w:t>
      </w:r>
      <w:r w:rsidRPr="00D82F4A">
        <w:rPr>
          <w:rStyle w:val="Strong"/>
          <w:b w:val="0"/>
          <w:bCs w:val="0"/>
          <w:sz w:val="24"/>
          <w:szCs w:val="24"/>
          <w:lang w:val="da-DK"/>
        </w:rPr>
        <w:t xml:space="preserve"> timer á 1</w:t>
      </w:r>
      <w:r w:rsidR="00734CE8">
        <w:rPr>
          <w:rStyle w:val="Strong"/>
          <w:b w:val="0"/>
          <w:bCs w:val="0"/>
          <w:sz w:val="24"/>
          <w:szCs w:val="24"/>
          <w:lang w:val="da-DK"/>
        </w:rPr>
        <w:t>.</w:t>
      </w:r>
      <w:r w:rsidRPr="00D82F4A">
        <w:rPr>
          <w:rStyle w:val="Strong"/>
          <w:b w:val="0"/>
          <w:bCs w:val="0"/>
          <w:sz w:val="24"/>
          <w:szCs w:val="24"/>
          <w:lang w:val="da-DK"/>
        </w:rPr>
        <w:t xml:space="preserve">150kr/time = </w:t>
      </w:r>
      <w:r>
        <w:rPr>
          <w:rStyle w:val="Strong"/>
          <w:b w:val="0"/>
          <w:bCs w:val="0"/>
          <w:sz w:val="24"/>
          <w:szCs w:val="24"/>
          <w:lang w:val="da-DK"/>
        </w:rPr>
        <w:t xml:space="preserve">maks. </w:t>
      </w:r>
      <w:r w:rsidR="00734CE8">
        <w:rPr>
          <w:rStyle w:val="Strong"/>
          <w:b w:val="0"/>
          <w:bCs w:val="0"/>
          <w:sz w:val="24"/>
          <w:szCs w:val="24"/>
          <w:lang w:val="da-DK"/>
        </w:rPr>
        <w:t>34.500</w:t>
      </w:r>
      <w:r>
        <w:rPr>
          <w:rStyle w:val="Strong"/>
          <w:b w:val="0"/>
          <w:bCs w:val="0"/>
          <w:sz w:val="24"/>
          <w:szCs w:val="24"/>
          <w:lang w:val="da-DK"/>
        </w:rPr>
        <w:t xml:space="preserve"> kr. ekskl. moms</w:t>
      </w:r>
      <w:r w:rsidRPr="00D82F4A">
        <w:rPr>
          <w:rStyle w:val="Strong"/>
          <w:b w:val="0"/>
          <w:bCs w:val="0"/>
          <w:sz w:val="24"/>
          <w:szCs w:val="24"/>
          <w:lang w:val="da-DK"/>
        </w:rPr>
        <w:t>. Der afregne</w:t>
      </w:r>
      <w:r>
        <w:rPr>
          <w:rStyle w:val="Strong"/>
          <w:b w:val="0"/>
          <w:bCs w:val="0"/>
          <w:sz w:val="24"/>
          <w:szCs w:val="24"/>
          <w:lang w:val="da-DK"/>
        </w:rPr>
        <w:t>s</w:t>
      </w:r>
      <w:r w:rsidRPr="00D82F4A">
        <w:rPr>
          <w:rStyle w:val="Strong"/>
          <w:b w:val="0"/>
          <w:bCs w:val="0"/>
          <w:sz w:val="24"/>
          <w:szCs w:val="24"/>
          <w:lang w:val="da-DK"/>
        </w:rPr>
        <w:t xml:space="preserve"> for medgået tid </w:t>
      </w:r>
      <w:r>
        <w:rPr>
          <w:rStyle w:val="Strong"/>
          <w:b w:val="0"/>
          <w:bCs w:val="0"/>
          <w:sz w:val="24"/>
          <w:szCs w:val="24"/>
          <w:lang w:val="da-DK"/>
        </w:rPr>
        <w:t>op til tidsloft.</w:t>
      </w:r>
    </w:p>
    <w:p w14:paraId="3B148A63" w14:textId="439F5F4A" w:rsidR="00792543" w:rsidRDefault="00792543" w:rsidP="00792543">
      <w:pPr>
        <w:pStyle w:val="NoSpacing"/>
        <w:rPr>
          <w:rStyle w:val="Strong"/>
          <w:b w:val="0"/>
          <w:bCs w:val="0"/>
          <w:sz w:val="24"/>
          <w:szCs w:val="24"/>
          <w:lang w:val="da-DK"/>
        </w:rPr>
      </w:pPr>
      <w:r>
        <w:rPr>
          <w:rStyle w:val="Strong"/>
          <w:b w:val="0"/>
          <w:bCs w:val="0"/>
          <w:sz w:val="24"/>
          <w:szCs w:val="24"/>
          <w:lang w:val="da-DK"/>
        </w:rPr>
        <w:t>…</w:t>
      </w:r>
    </w:p>
    <w:p w14:paraId="1E0DD4F4" w14:textId="77777777" w:rsidR="00792543" w:rsidRDefault="00792543" w:rsidP="00792543">
      <w:pPr>
        <w:pStyle w:val="NoSpacing"/>
        <w:rPr>
          <w:rStyle w:val="Strong"/>
          <w:sz w:val="28"/>
          <w:szCs w:val="28"/>
          <w:lang w:val="da-DK"/>
        </w:rPr>
      </w:pPr>
    </w:p>
    <w:p w14:paraId="13AF5814" w14:textId="77777777" w:rsidR="00792543" w:rsidRPr="00BA4B77" w:rsidRDefault="00792543" w:rsidP="00792543">
      <w:pPr>
        <w:pStyle w:val="NoSpacing"/>
        <w:rPr>
          <w:rStyle w:val="Strong"/>
          <w:sz w:val="28"/>
          <w:szCs w:val="28"/>
          <w:lang w:val="da-DK"/>
        </w:rPr>
      </w:pPr>
      <w:r w:rsidRPr="00BA4B77">
        <w:rPr>
          <w:rStyle w:val="Strong"/>
          <w:sz w:val="28"/>
          <w:szCs w:val="28"/>
          <w:lang w:val="da-DK"/>
        </w:rPr>
        <w:t>Hvem</w:t>
      </w:r>
    </w:p>
    <w:p w14:paraId="48D2BD06" w14:textId="21DBB676" w:rsidR="00792543" w:rsidRDefault="00792543" w:rsidP="00792543">
      <w:pPr>
        <w:pStyle w:val="NoSpacing"/>
        <w:rPr>
          <w:rStyle w:val="Strong"/>
          <w:b w:val="0"/>
          <w:bCs w:val="0"/>
          <w:sz w:val="24"/>
          <w:szCs w:val="24"/>
          <w:lang w:val="da-DK"/>
        </w:rPr>
      </w:pPr>
      <w:r>
        <w:rPr>
          <w:rStyle w:val="Strong"/>
          <w:b w:val="0"/>
          <w:bCs w:val="0"/>
          <w:sz w:val="24"/>
          <w:szCs w:val="24"/>
          <w:lang w:val="da-DK"/>
        </w:rPr>
        <w:t xml:space="preserve">Aestas-GIS gennemfører delaktivitet </w:t>
      </w:r>
      <w:r w:rsidR="003D6015">
        <w:rPr>
          <w:rStyle w:val="Strong"/>
          <w:b w:val="0"/>
          <w:bCs w:val="0"/>
          <w:sz w:val="24"/>
          <w:szCs w:val="24"/>
          <w:lang w:val="da-DK"/>
        </w:rPr>
        <w:t>5</w:t>
      </w:r>
      <w:r>
        <w:rPr>
          <w:rStyle w:val="Strong"/>
          <w:b w:val="0"/>
          <w:bCs w:val="0"/>
          <w:sz w:val="24"/>
          <w:szCs w:val="24"/>
          <w:lang w:val="da-DK"/>
        </w:rPr>
        <w:t>.</w:t>
      </w:r>
    </w:p>
    <w:p w14:paraId="57AA6D23" w14:textId="77777777" w:rsidR="00792543" w:rsidRDefault="00792543" w:rsidP="00792543">
      <w:pPr>
        <w:rPr>
          <w:rStyle w:val="Strong"/>
          <w:b w:val="0"/>
          <w:bCs w:val="0"/>
          <w:sz w:val="24"/>
          <w:szCs w:val="24"/>
          <w:lang w:val="da-DK"/>
        </w:rPr>
      </w:pPr>
      <w:r>
        <w:rPr>
          <w:rStyle w:val="Strong"/>
          <w:b w:val="0"/>
          <w:bCs w:val="0"/>
          <w:sz w:val="24"/>
          <w:szCs w:val="24"/>
          <w:lang w:val="da-DK"/>
        </w:rPr>
        <w:br w:type="page"/>
      </w:r>
    </w:p>
    <w:p w14:paraId="4029CF60" w14:textId="0229E140" w:rsidR="00792543" w:rsidRDefault="00792543" w:rsidP="0016618E">
      <w:pPr>
        <w:pStyle w:val="Heading1"/>
        <w:rPr>
          <w:rStyle w:val="Strong"/>
          <w:lang w:val="da-DK"/>
        </w:rPr>
      </w:pPr>
      <w:r>
        <w:rPr>
          <w:rStyle w:val="Strong"/>
          <w:lang w:val="da-DK"/>
        </w:rPr>
        <w:lastRenderedPageBreak/>
        <w:t xml:space="preserve">Delaktivitet 6: </w:t>
      </w:r>
      <w:r w:rsidR="003D6015">
        <w:rPr>
          <w:rStyle w:val="Strong"/>
          <w:lang w:val="da-DK"/>
        </w:rPr>
        <w:t>Logningsfacilitet til</w:t>
      </w:r>
      <w:r>
        <w:rPr>
          <w:rStyle w:val="Strong"/>
          <w:lang w:val="da-DK"/>
        </w:rPr>
        <w:t xml:space="preserve"> SkadesØkonomi databasesystem</w:t>
      </w:r>
    </w:p>
    <w:p w14:paraId="2F116BDA" w14:textId="21A546E7" w:rsidR="00792543" w:rsidRDefault="00792543" w:rsidP="00792543">
      <w:pPr>
        <w:rPr>
          <w:rStyle w:val="Strong"/>
          <w:sz w:val="28"/>
          <w:szCs w:val="28"/>
          <w:lang w:val="da-DK"/>
        </w:rPr>
      </w:pPr>
      <w:r w:rsidRPr="00123A06">
        <w:rPr>
          <w:rStyle w:val="Strong"/>
          <w:sz w:val="28"/>
          <w:szCs w:val="28"/>
          <w:lang w:val="da-DK"/>
        </w:rPr>
        <w:t>Formål</w:t>
      </w:r>
    </w:p>
    <w:p w14:paraId="24FF1F0D" w14:textId="2D833F6E" w:rsidR="003D6015" w:rsidRDefault="003D6015" w:rsidP="003D6015">
      <w:pPr>
        <w:rPr>
          <w:rStyle w:val="Strong"/>
          <w:b w:val="0"/>
          <w:bCs w:val="0"/>
          <w:sz w:val="24"/>
          <w:szCs w:val="24"/>
          <w:lang w:val="da-DK"/>
        </w:rPr>
      </w:pPr>
      <w:r>
        <w:rPr>
          <w:rStyle w:val="Strong"/>
          <w:b w:val="0"/>
          <w:bCs w:val="0"/>
          <w:sz w:val="24"/>
          <w:szCs w:val="24"/>
          <w:lang w:val="da-DK"/>
        </w:rPr>
        <w:t xml:space="preserve">Når en bruger gennemfører en modelberegning, vil systemet generere en række resultat-tabeller, som placeres i et specifikt schema i databasen. Hver ny tabel navngives ud fra model navn og dato/tid. </w:t>
      </w:r>
    </w:p>
    <w:p w14:paraId="2B14D3BE" w14:textId="00F359B7" w:rsidR="003D6015" w:rsidRDefault="003D6015" w:rsidP="003D6015">
      <w:pPr>
        <w:rPr>
          <w:rStyle w:val="Strong"/>
          <w:b w:val="0"/>
          <w:bCs w:val="0"/>
          <w:sz w:val="24"/>
          <w:szCs w:val="24"/>
          <w:lang w:val="da-DK"/>
        </w:rPr>
      </w:pPr>
      <w:r>
        <w:rPr>
          <w:rStyle w:val="Strong"/>
          <w:b w:val="0"/>
          <w:bCs w:val="0"/>
          <w:sz w:val="24"/>
          <w:szCs w:val="24"/>
          <w:lang w:val="da-DK"/>
        </w:rPr>
        <w:t xml:space="preserve">Når denne proces har været gennemført en række gange med forskellige inputværdier, ophobes der stort antal tabeller i resultat schemaet med tilnæmelsesvis samme tabelnavne men med forskelligt indhold baseret på de input, som modelberegningen er gennemført med. Dette gør det besværligt at holde styr på hvilke tabeller som har det relevante indhold. </w:t>
      </w:r>
    </w:p>
    <w:p w14:paraId="156B6F7F" w14:textId="0291CDBB" w:rsidR="003D6015" w:rsidRDefault="003D6015" w:rsidP="003D6015">
      <w:pPr>
        <w:rPr>
          <w:rStyle w:val="Strong"/>
          <w:b w:val="0"/>
          <w:bCs w:val="0"/>
          <w:sz w:val="24"/>
          <w:szCs w:val="24"/>
          <w:lang w:val="da-DK"/>
        </w:rPr>
      </w:pPr>
      <w:r>
        <w:rPr>
          <w:rStyle w:val="Strong"/>
          <w:b w:val="0"/>
          <w:bCs w:val="0"/>
          <w:sz w:val="24"/>
          <w:szCs w:val="24"/>
          <w:lang w:val="da-DK"/>
        </w:rPr>
        <w:t xml:space="preserve">For at få et </w:t>
      </w:r>
      <w:r w:rsidR="000B2996">
        <w:rPr>
          <w:rStyle w:val="Strong"/>
          <w:b w:val="0"/>
          <w:bCs w:val="0"/>
          <w:sz w:val="24"/>
          <w:szCs w:val="24"/>
          <w:lang w:val="da-DK"/>
        </w:rPr>
        <w:t>overblik over indholdet</w:t>
      </w:r>
      <w:r w:rsidR="00642A2E">
        <w:rPr>
          <w:rStyle w:val="Strong"/>
          <w:b w:val="0"/>
          <w:bCs w:val="0"/>
          <w:sz w:val="24"/>
          <w:szCs w:val="24"/>
          <w:lang w:val="da-DK"/>
        </w:rPr>
        <w:t xml:space="preserve"> af tabeller </w:t>
      </w:r>
      <w:r w:rsidR="000B2996">
        <w:rPr>
          <w:rStyle w:val="Strong"/>
          <w:b w:val="0"/>
          <w:bCs w:val="0"/>
          <w:sz w:val="24"/>
          <w:szCs w:val="24"/>
          <w:lang w:val="da-DK"/>
        </w:rPr>
        <w:t>i resultat schemaet kan der indføres en logfacilitet af gennemførte modelberegninger</w:t>
      </w:r>
      <w:r w:rsidR="00642A2E">
        <w:rPr>
          <w:rStyle w:val="Strong"/>
          <w:b w:val="0"/>
          <w:bCs w:val="0"/>
          <w:sz w:val="24"/>
          <w:szCs w:val="24"/>
          <w:lang w:val="da-DK"/>
        </w:rPr>
        <w:t>. Indhold af logtabel kan vises i plugin og der kan gennemføres søgninger og sorteringer for at finde relevante modelberegninger</w:t>
      </w:r>
      <w:r w:rsidR="000B2996">
        <w:rPr>
          <w:rStyle w:val="Strong"/>
          <w:b w:val="0"/>
          <w:bCs w:val="0"/>
          <w:sz w:val="24"/>
          <w:szCs w:val="24"/>
          <w:lang w:val="da-DK"/>
        </w:rPr>
        <w:t xml:space="preserve">: </w:t>
      </w:r>
    </w:p>
    <w:p w14:paraId="454F749C" w14:textId="77777777" w:rsidR="00642A2E" w:rsidRDefault="00792543" w:rsidP="00642A2E">
      <w:pPr>
        <w:pStyle w:val="NoSpacing"/>
        <w:rPr>
          <w:rStyle w:val="Strong"/>
          <w:sz w:val="28"/>
          <w:szCs w:val="28"/>
          <w:lang w:val="da-DK"/>
        </w:rPr>
      </w:pPr>
      <w:r w:rsidRPr="00123A06">
        <w:rPr>
          <w:rStyle w:val="Strong"/>
          <w:sz w:val="28"/>
          <w:szCs w:val="28"/>
          <w:lang w:val="da-DK"/>
        </w:rPr>
        <w:t>Beskrivelse</w:t>
      </w:r>
    </w:p>
    <w:p w14:paraId="797E0727" w14:textId="77777777" w:rsidR="00642A2E" w:rsidRDefault="00642A2E" w:rsidP="00642A2E">
      <w:pPr>
        <w:pStyle w:val="NoSpacing"/>
        <w:rPr>
          <w:rStyle w:val="Strong"/>
          <w:sz w:val="28"/>
          <w:szCs w:val="28"/>
          <w:lang w:val="da-DK"/>
        </w:rPr>
      </w:pPr>
    </w:p>
    <w:p w14:paraId="6936733D" w14:textId="77777777" w:rsidR="00642A2E" w:rsidRDefault="00642A2E" w:rsidP="00642A2E">
      <w:pPr>
        <w:rPr>
          <w:rStyle w:val="Strong"/>
          <w:b w:val="0"/>
          <w:bCs w:val="0"/>
          <w:sz w:val="24"/>
          <w:szCs w:val="24"/>
          <w:lang w:val="da-DK"/>
        </w:rPr>
      </w:pPr>
      <w:r>
        <w:rPr>
          <w:rStyle w:val="Strong"/>
          <w:b w:val="0"/>
          <w:bCs w:val="0"/>
          <w:sz w:val="24"/>
          <w:szCs w:val="24"/>
          <w:lang w:val="da-DK"/>
        </w:rPr>
        <w:t xml:space="preserve">Der oprettes en lognings tabel, hvor det er muligt at gemme alle oplysninger om en given modelkørsel: Model-navn, dato/tid for kørsel, brugernavn for operatør, værdier for input parametre samt navn på resultattabel for modellen. </w:t>
      </w:r>
    </w:p>
    <w:p w14:paraId="5303500C" w14:textId="599BFB29" w:rsidR="00642A2E" w:rsidRDefault="00642A2E" w:rsidP="00642A2E">
      <w:pPr>
        <w:rPr>
          <w:rStyle w:val="Strong"/>
          <w:b w:val="0"/>
          <w:bCs w:val="0"/>
          <w:sz w:val="24"/>
          <w:szCs w:val="24"/>
          <w:lang w:val="da-DK"/>
        </w:rPr>
      </w:pPr>
      <w:r>
        <w:rPr>
          <w:rStyle w:val="Strong"/>
          <w:b w:val="0"/>
          <w:bCs w:val="0"/>
          <w:sz w:val="24"/>
          <w:szCs w:val="24"/>
          <w:lang w:val="da-DK"/>
        </w:rPr>
        <w:br/>
        <w:t>Indholdet af denne tabel vises i et nyt fanelad i QGIS</w:t>
      </w:r>
      <w:r w:rsidR="00734CE8">
        <w:rPr>
          <w:rStyle w:val="Strong"/>
          <w:b w:val="0"/>
          <w:bCs w:val="0"/>
          <w:sz w:val="24"/>
          <w:szCs w:val="24"/>
          <w:lang w:val="da-DK"/>
        </w:rPr>
        <w:t>-</w:t>
      </w:r>
      <w:r>
        <w:rPr>
          <w:rStyle w:val="Strong"/>
          <w:b w:val="0"/>
          <w:bCs w:val="0"/>
          <w:sz w:val="24"/>
          <w:szCs w:val="24"/>
          <w:lang w:val="da-DK"/>
        </w:rPr>
        <w:t>plugin. Der indbygges søge- og sortering</w:t>
      </w:r>
      <w:r w:rsidR="00734CE8">
        <w:rPr>
          <w:rStyle w:val="Strong"/>
          <w:b w:val="0"/>
          <w:bCs w:val="0"/>
          <w:sz w:val="24"/>
          <w:szCs w:val="24"/>
          <w:lang w:val="da-DK"/>
        </w:rPr>
        <w:t>s</w:t>
      </w:r>
      <w:r>
        <w:rPr>
          <w:rStyle w:val="Strong"/>
          <w:b w:val="0"/>
          <w:bCs w:val="0"/>
          <w:sz w:val="24"/>
          <w:szCs w:val="24"/>
          <w:lang w:val="da-DK"/>
        </w:rPr>
        <w:t>faciliteter, således det man hurtigt kan genfinde en given resultattabel. Der vil være mulighed for at vise tabellen i kor</w:t>
      </w:r>
      <w:r w:rsidR="00436D2C">
        <w:rPr>
          <w:rStyle w:val="Strong"/>
          <w:b w:val="0"/>
          <w:bCs w:val="0"/>
          <w:sz w:val="24"/>
          <w:szCs w:val="24"/>
          <w:lang w:val="da-DK"/>
        </w:rPr>
        <w:t>t</w:t>
      </w:r>
      <w:r>
        <w:rPr>
          <w:rStyle w:val="Strong"/>
          <w:b w:val="0"/>
          <w:bCs w:val="0"/>
          <w:sz w:val="24"/>
          <w:szCs w:val="24"/>
          <w:lang w:val="da-DK"/>
        </w:rPr>
        <w:t xml:space="preserve">billedet ved tryk på en knap i fanebladet. </w:t>
      </w:r>
    </w:p>
    <w:p w14:paraId="5F9D3A7C" w14:textId="4188C273" w:rsidR="00792543" w:rsidRDefault="00642A2E" w:rsidP="00642A2E">
      <w:pPr>
        <w:rPr>
          <w:rStyle w:val="Strong"/>
          <w:b w:val="0"/>
          <w:bCs w:val="0"/>
          <w:sz w:val="24"/>
          <w:szCs w:val="24"/>
          <w:lang w:val="da-DK"/>
        </w:rPr>
      </w:pPr>
      <w:r>
        <w:rPr>
          <w:rStyle w:val="Strong"/>
          <w:b w:val="0"/>
          <w:bCs w:val="0"/>
          <w:sz w:val="24"/>
          <w:szCs w:val="24"/>
          <w:lang w:val="da-DK"/>
        </w:rPr>
        <w:t xml:space="preserve">Endvidere vil det være muligt at genskabe / genkøre modellen ved at systemet kan genindlæse de benyttede input-parametre for den fundne model i model-fanebladet. Modellen kan herefter udføres igen, evt. med rettelser af parametre før kørsel. </w:t>
      </w:r>
      <w:r w:rsidR="00792543">
        <w:rPr>
          <w:rStyle w:val="Strong"/>
          <w:b w:val="0"/>
          <w:bCs w:val="0"/>
          <w:sz w:val="24"/>
          <w:szCs w:val="24"/>
          <w:lang w:val="da-DK"/>
        </w:rPr>
        <w:t xml:space="preserve"> </w:t>
      </w:r>
    </w:p>
    <w:p w14:paraId="2DE4EB21" w14:textId="66F647CD" w:rsidR="00182D0E" w:rsidRPr="00642A2E" w:rsidRDefault="00182D0E" w:rsidP="00642A2E">
      <w:pPr>
        <w:rPr>
          <w:rStyle w:val="Strong"/>
          <w:sz w:val="28"/>
          <w:szCs w:val="28"/>
          <w:lang w:val="da-DK"/>
        </w:rPr>
      </w:pPr>
      <w:r>
        <w:rPr>
          <w:rStyle w:val="Strong"/>
          <w:b w:val="0"/>
          <w:bCs w:val="0"/>
          <w:sz w:val="24"/>
          <w:szCs w:val="24"/>
          <w:lang w:val="da-DK"/>
        </w:rPr>
        <w:t>Dette arbejde er nødvendigt i forhold til et evt. senere projekt med opsplitning af Skadesøkonomi i en bruger del og en service del.</w:t>
      </w:r>
    </w:p>
    <w:p w14:paraId="2DD9A23B" w14:textId="77777777" w:rsidR="00792543" w:rsidRDefault="00792543" w:rsidP="00792543">
      <w:pPr>
        <w:pStyle w:val="NoSpacing"/>
        <w:rPr>
          <w:rStyle w:val="Strong"/>
          <w:sz w:val="28"/>
          <w:szCs w:val="28"/>
          <w:lang w:val="da-DK"/>
        </w:rPr>
      </w:pPr>
    </w:p>
    <w:p w14:paraId="32856773" w14:textId="5E766D43" w:rsidR="00792543" w:rsidRDefault="00792543" w:rsidP="00792543">
      <w:pPr>
        <w:pStyle w:val="NoSpacing"/>
        <w:rPr>
          <w:rStyle w:val="Strong"/>
          <w:sz w:val="28"/>
          <w:szCs w:val="28"/>
          <w:lang w:val="da-DK"/>
        </w:rPr>
      </w:pPr>
      <w:r w:rsidRPr="00123A06">
        <w:rPr>
          <w:rStyle w:val="Strong"/>
          <w:sz w:val="28"/>
          <w:szCs w:val="28"/>
          <w:lang w:val="da-DK"/>
        </w:rPr>
        <w:t>Tidsforbrug og Budget</w:t>
      </w:r>
    </w:p>
    <w:p w14:paraId="79ADC01E" w14:textId="77777777" w:rsidR="005571B0" w:rsidRDefault="005571B0" w:rsidP="005571B0">
      <w:pPr>
        <w:pStyle w:val="NoSpacing"/>
        <w:rPr>
          <w:rStyle w:val="Strong"/>
          <w:b w:val="0"/>
          <w:bCs w:val="0"/>
          <w:sz w:val="24"/>
          <w:szCs w:val="24"/>
          <w:lang w:val="da-DK"/>
        </w:rPr>
      </w:pPr>
    </w:p>
    <w:p w14:paraId="56227267" w14:textId="1C739186" w:rsidR="005571B0" w:rsidRDefault="000C768E" w:rsidP="005571B0">
      <w:pPr>
        <w:pStyle w:val="NoSpacing"/>
        <w:rPr>
          <w:rStyle w:val="Strong"/>
          <w:b w:val="0"/>
          <w:bCs w:val="0"/>
          <w:sz w:val="24"/>
          <w:szCs w:val="24"/>
          <w:lang w:val="da-DK"/>
        </w:rPr>
      </w:pPr>
      <w:r>
        <w:rPr>
          <w:rStyle w:val="Strong"/>
          <w:b w:val="0"/>
          <w:bCs w:val="0"/>
          <w:sz w:val="24"/>
          <w:szCs w:val="24"/>
          <w:lang w:val="da-DK"/>
        </w:rPr>
        <w:t xml:space="preserve">Op til </w:t>
      </w:r>
      <w:r w:rsidR="00734CE8">
        <w:rPr>
          <w:rStyle w:val="Strong"/>
          <w:b w:val="0"/>
          <w:bCs w:val="0"/>
          <w:sz w:val="24"/>
          <w:szCs w:val="24"/>
          <w:lang w:val="da-DK"/>
        </w:rPr>
        <w:t>55</w:t>
      </w:r>
      <w:r w:rsidR="005571B0" w:rsidRPr="00D82F4A">
        <w:rPr>
          <w:rStyle w:val="Strong"/>
          <w:b w:val="0"/>
          <w:bCs w:val="0"/>
          <w:sz w:val="24"/>
          <w:szCs w:val="24"/>
          <w:lang w:val="da-DK"/>
        </w:rPr>
        <w:t xml:space="preserve"> timer á 1</w:t>
      </w:r>
      <w:r w:rsidR="00734CE8">
        <w:rPr>
          <w:rStyle w:val="Strong"/>
          <w:b w:val="0"/>
          <w:bCs w:val="0"/>
          <w:sz w:val="24"/>
          <w:szCs w:val="24"/>
          <w:lang w:val="da-DK"/>
        </w:rPr>
        <w:t>.</w:t>
      </w:r>
      <w:r w:rsidR="005571B0" w:rsidRPr="00D82F4A">
        <w:rPr>
          <w:rStyle w:val="Strong"/>
          <w:b w:val="0"/>
          <w:bCs w:val="0"/>
          <w:sz w:val="24"/>
          <w:szCs w:val="24"/>
          <w:lang w:val="da-DK"/>
        </w:rPr>
        <w:t xml:space="preserve">150kr/time = </w:t>
      </w:r>
      <w:r>
        <w:rPr>
          <w:rStyle w:val="Strong"/>
          <w:b w:val="0"/>
          <w:bCs w:val="0"/>
          <w:sz w:val="24"/>
          <w:szCs w:val="24"/>
          <w:lang w:val="da-DK"/>
        </w:rPr>
        <w:t xml:space="preserve">maks. </w:t>
      </w:r>
      <w:r w:rsidR="00734CE8">
        <w:rPr>
          <w:rStyle w:val="Strong"/>
          <w:b w:val="0"/>
          <w:bCs w:val="0"/>
          <w:sz w:val="24"/>
          <w:szCs w:val="24"/>
          <w:lang w:val="da-DK"/>
        </w:rPr>
        <w:t>63.250</w:t>
      </w:r>
      <w:r>
        <w:rPr>
          <w:rStyle w:val="Strong"/>
          <w:b w:val="0"/>
          <w:bCs w:val="0"/>
          <w:sz w:val="24"/>
          <w:szCs w:val="24"/>
          <w:lang w:val="da-DK"/>
        </w:rPr>
        <w:t xml:space="preserve"> kr. </w:t>
      </w:r>
      <w:r w:rsidR="005571B0">
        <w:rPr>
          <w:rStyle w:val="Strong"/>
          <w:b w:val="0"/>
          <w:bCs w:val="0"/>
          <w:sz w:val="24"/>
          <w:szCs w:val="24"/>
          <w:lang w:val="da-DK"/>
        </w:rPr>
        <w:t>eks</w:t>
      </w:r>
      <w:r>
        <w:rPr>
          <w:rStyle w:val="Strong"/>
          <w:b w:val="0"/>
          <w:bCs w:val="0"/>
          <w:sz w:val="24"/>
          <w:szCs w:val="24"/>
          <w:lang w:val="da-DK"/>
        </w:rPr>
        <w:t>k</w:t>
      </w:r>
      <w:r w:rsidR="005571B0">
        <w:rPr>
          <w:rStyle w:val="Strong"/>
          <w:b w:val="0"/>
          <w:bCs w:val="0"/>
          <w:sz w:val="24"/>
          <w:szCs w:val="24"/>
          <w:lang w:val="da-DK"/>
        </w:rPr>
        <w:t>l. moms</w:t>
      </w:r>
      <w:r w:rsidR="005571B0" w:rsidRPr="00D82F4A">
        <w:rPr>
          <w:rStyle w:val="Strong"/>
          <w:b w:val="0"/>
          <w:bCs w:val="0"/>
          <w:sz w:val="24"/>
          <w:szCs w:val="24"/>
          <w:lang w:val="da-DK"/>
        </w:rPr>
        <w:t>. Der afregne</w:t>
      </w:r>
      <w:r w:rsidR="005571B0">
        <w:rPr>
          <w:rStyle w:val="Strong"/>
          <w:b w:val="0"/>
          <w:bCs w:val="0"/>
          <w:sz w:val="24"/>
          <w:szCs w:val="24"/>
          <w:lang w:val="da-DK"/>
        </w:rPr>
        <w:t>s</w:t>
      </w:r>
      <w:r w:rsidR="005571B0" w:rsidRPr="00D82F4A">
        <w:rPr>
          <w:rStyle w:val="Strong"/>
          <w:b w:val="0"/>
          <w:bCs w:val="0"/>
          <w:sz w:val="24"/>
          <w:szCs w:val="24"/>
          <w:lang w:val="da-DK"/>
        </w:rPr>
        <w:t xml:space="preserve"> for medgået tid </w:t>
      </w:r>
      <w:r>
        <w:rPr>
          <w:rStyle w:val="Strong"/>
          <w:b w:val="0"/>
          <w:bCs w:val="0"/>
          <w:sz w:val="24"/>
          <w:szCs w:val="24"/>
          <w:lang w:val="da-DK"/>
        </w:rPr>
        <w:t>op til tidsloft.</w:t>
      </w:r>
    </w:p>
    <w:p w14:paraId="44AE3F83" w14:textId="05EFA891" w:rsidR="005571B0" w:rsidRPr="005571B0" w:rsidRDefault="005571B0" w:rsidP="00792543">
      <w:pPr>
        <w:pStyle w:val="NoSpacing"/>
        <w:rPr>
          <w:rStyle w:val="Strong"/>
          <w:sz w:val="28"/>
          <w:szCs w:val="28"/>
          <w:lang w:val="da-DK"/>
        </w:rPr>
      </w:pPr>
    </w:p>
    <w:p w14:paraId="42DE8244" w14:textId="77777777" w:rsidR="00792543" w:rsidRDefault="00792543" w:rsidP="00792543">
      <w:pPr>
        <w:pStyle w:val="NoSpacing"/>
        <w:rPr>
          <w:rStyle w:val="Strong"/>
          <w:sz w:val="28"/>
          <w:szCs w:val="28"/>
          <w:lang w:val="da-DK"/>
        </w:rPr>
      </w:pPr>
    </w:p>
    <w:p w14:paraId="6D383C39" w14:textId="77777777" w:rsidR="00792543" w:rsidRPr="00BA4B77" w:rsidRDefault="00792543" w:rsidP="00792543">
      <w:pPr>
        <w:pStyle w:val="NoSpacing"/>
        <w:rPr>
          <w:rStyle w:val="Strong"/>
          <w:sz w:val="28"/>
          <w:szCs w:val="28"/>
          <w:lang w:val="da-DK"/>
        </w:rPr>
      </w:pPr>
      <w:r w:rsidRPr="00BA4B77">
        <w:rPr>
          <w:rStyle w:val="Strong"/>
          <w:sz w:val="28"/>
          <w:szCs w:val="28"/>
          <w:lang w:val="da-DK"/>
        </w:rPr>
        <w:t>Hvem</w:t>
      </w:r>
    </w:p>
    <w:p w14:paraId="216B4886" w14:textId="75D59318" w:rsidR="00792543" w:rsidRDefault="00792543" w:rsidP="00792543">
      <w:pPr>
        <w:pStyle w:val="NoSpacing"/>
        <w:rPr>
          <w:rStyle w:val="Strong"/>
          <w:b w:val="0"/>
          <w:bCs w:val="0"/>
          <w:sz w:val="24"/>
          <w:szCs w:val="24"/>
          <w:lang w:val="da-DK"/>
        </w:rPr>
      </w:pPr>
      <w:r>
        <w:rPr>
          <w:rStyle w:val="Strong"/>
          <w:b w:val="0"/>
          <w:bCs w:val="0"/>
          <w:sz w:val="24"/>
          <w:szCs w:val="24"/>
          <w:lang w:val="da-DK"/>
        </w:rPr>
        <w:t xml:space="preserve">Aestas-GIS gennemfører delaktivitet </w:t>
      </w:r>
      <w:r w:rsidR="003D6015">
        <w:rPr>
          <w:rStyle w:val="Strong"/>
          <w:b w:val="0"/>
          <w:bCs w:val="0"/>
          <w:sz w:val="24"/>
          <w:szCs w:val="24"/>
          <w:lang w:val="da-DK"/>
        </w:rPr>
        <w:t>6</w:t>
      </w:r>
      <w:r>
        <w:rPr>
          <w:rStyle w:val="Strong"/>
          <w:b w:val="0"/>
          <w:bCs w:val="0"/>
          <w:sz w:val="24"/>
          <w:szCs w:val="24"/>
          <w:lang w:val="da-DK"/>
        </w:rPr>
        <w:t>.</w:t>
      </w:r>
    </w:p>
    <w:p w14:paraId="2BCA1339" w14:textId="77777777" w:rsidR="00792543" w:rsidRDefault="00792543" w:rsidP="00792543">
      <w:pPr>
        <w:rPr>
          <w:rStyle w:val="Strong"/>
          <w:b w:val="0"/>
          <w:bCs w:val="0"/>
          <w:sz w:val="24"/>
          <w:szCs w:val="24"/>
          <w:lang w:val="da-DK"/>
        </w:rPr>
      </w:pPr>
      <w:r>
        <w:rPr>
          <w:rStyle w:val="Strong"/>
          <w:b w:val="0"/>
          <w:bCs w:val="0"/>
          <w:sz w:val="24"/>
          <w:szCs w:val="24"/>
          <w:lang w:val="da-DK"/>
        </w:rPr>
        <w:br w:type="page"/>
      </w:r>
    </w:p>
    <w:p w14:paraId="025043AF" w14:textId="7F0D84A6" w:rsidR="00792543" w:rsidRDefault="00792543" w:rsidP="0016618E">
      <w:pPr>
        <w:pStyle w:val="Heading1"/>
        <w:rPr>
          <w:rStyle w:val="Strong"/>
          <w:lang w:val="da-DK"/>
        </w:rPr>
      </w:pPr>
      <w:r>
        <w:rPr>
          <w:rStyle w:val="Strong"/>
          <w:lang w:val="da-DK"/>
        </w:rPr>
        <w:lastRenderedPageBreak/>
        <w:t>Delaktivitet 7: For</w:t>
      </w:r>
      <w:r w:rsidR="00F42825">
        <w:rPr>
          <w:rStyle w:val="Strong"/>
          <w:lang w:val="da-DK"/>
        </w:rPr>
        <w:t>studie til at direkte at bruge rasterdata i beregningsmodeller</w:t>
      </w:r>
    </w:p>
    <w:p w14:paraId="5C41391C" w14:textId="77777777" w:rsidR="00792543" w:rsidRPr="00123A06" w:rsidRDefault="00792543" w:rsidP="00792543">
      <w:pPr>
        <w:rPr>
          <w:rStyle w:val="Strong"/>
          <w:sz w:val="28"/>
          <w:szCs w:val="28"/>
          <w:lang w:val="da-DK"/>
        </w:rPr>
      </w:pPr>
      <w:r w:rsidRPr="00123A06">
        <w:rPr>
          <w:rStyle w:val="Strong"/>
          <w:sz w:val="28"/>
          <w:szCs w:val="28"/>
          <w:lang w:val="da-DK"/>
        </w:rPr>
        <w:t>Formål</w:t>
      </w:r>
    </w:p>
    <w:p w14:paraId="4D38CB47" w14:textId="7F9D1D58" w:rsidR="00792543" w:rsidRDefault="00D20799" w:rsidP="00792543">
      <w:pPr>
        <w:rPr>
          <w:rStyle w:val="Strong"/>
          <w:b w:val="0"/>
          <w:bCs w:val="0"/>
          <w:sz w:val="24"/>
          <w:szCs w:val="24"/>
          <w:lang w:val="da-DK"/>
        </w:rPr>
      </w:pPr>
      <w:r>
        <w:rPr>
          <w:rStyle w:val="Strong"/>
          <w:b w:val="0"/>
          <w:bCs w:val="0"/>
          <w:sz w:val="24"/>
          <w:szCs w:val="24"/>
          <w:lang w:val="da-DK"/>
        </w:rPr>
        <w:t xml:space="preserve">Formålet er at etablere </w:t>
      </w:r>
      <w:r w:rsidR="00BB69E6">
        <w:rPr>
          <w:rStyle w:val="Strong"/>
          <w:b w:val="0"/>
          <w:bCs w:val="0"/>
          <w:sz w:val="24"/>
          <w:szCs w:val="24"/>
          <w:lang w:val="da-DK"/>
        </w:rPr>
        <w:t xml:space="preserve">en </w:t>
      </w:r>
      <w:r>
        <w:rPr>
          <w:rStyle w:val="Strong"/>
          <w:b w:val="0"/>
          <w:bCs w:val="0"/>
          <w:sz w:val="24"/>
          <w:szCs w:val="24"/>
          <w:lang w:val="da-DK"/>
        </w:rPr>
        <w:t>basis for at direkte at kunne bruge rasterdata som ”oversvømmelseslag” i Skadesøkonomi for at undgå en tidkrævende konvertering fra raster til vektor data før import til PostgreSQL.</w:t>
      </w:r>
      <w:r w:rsidR="00792543">
        <w:rPr>
          <w:rStyle w:val="Strong"/>
          <w:b w:val="0"/>
          <w:bCs w:val="0"/>
          <w:sz w:val="24"/>
          <w:szCs w:val="24"/>
          <w:lang w:val="da-DK"/>
        </w:rPr>
        <w:t xml:space="preserve"> </w:t>
      </w:r>
    </w:p>
    <w:p w14:paraId="76FA2589" w14:textId="77777777" w:rsidR="00D20799" w:rsidRDefault="00792543" w:rsidP="00D20799">
      <w:pPr>
        <w:pStyle w:val="NoSpacing"/>
        <w:rPr>
          <w:rStyle w:val="Strong"/>
          <w:sz w:val="28"/>
          <w:szCs w:val="28"/>
          <w:lang w:val="da-DK"/>
        </w:rPr>
      </w:pPr>
      <w:r w:rsidRPr="00123A06">
        <w:rPr>
          <w:rStyle w:val="Strong"/>
          <w:sz w:val="28"/>
          <w:szCs w:val="28"/>
          <w:lang w:val="da-DK"/>
        </w:rPr>
        <w:t>Beskrivelse</w:t>
      </w:r>
    </w:p>
    <w:p w14:paraId="233EF8EA" w14:textId="77777777" w:rsidR="00D20799" w:rsidRDefault="00D20799" w:rsidP="00D20799">
      <w:pPr>
        <w:pStyle w:val="NoSpacing"/>
        <w:rPr>
          <w:rStyle w:val="Strong"/>
          <w:sz w:val="28"/>
          <w:szCs w:val="28"/>
          <w:lang w:val="da-DK"/>
        </w:rPr>
      </w:pPr>
    </w:p>
    <w:p w14:paraId="09717125" w14:textId="77777777" w:rsidR="00BB69E6" w:rsidRPr="00BB69E6" w:rsidRDefault="00792543" w:rsidP="00BB69E6">
      <w:pPr>
        <w:pStyle w:val="ListBullet"/>
        <w:rPr>
          <w:rStyle w:val="Strong"/>
          <w:sz w:val="28"/>
          <w:szCs w:val="28"/>
          <w:lang w:val="da-DK"/>
        </w:rPr>
      </w:pPr>
      <w:r>
        <w:rPr>
          <w:rStyle w:val="Strong"/>
          <w:b w:val="0"/>
          <w:bCs w:val="0"/>
          <w:sz w:val="24"/>
          <w:szCs w:val="24"/>
          <w:lang w:val="da-DK"/>
        </w:rPr>
        <w:t xml:space="preserve"> </w:t>
      </w:r>
      <w:r w:rsidR="00BB69E6">
        <w:rPr>
          <w:rStyle w:val="Strong"/>
          <w:b w:val="0"/>
          <w:bCs w:val="0"/>
          <w:sz w:val="24"/>
          <w:szCs w:val="24"/>
          <w:lang w:val="da-DK"/>
        </w:rPr>
        <w:t>Finde metoder og parametre til at importere rasterdata ind i PostgreSQL på en hensigtsmæssig måde</w:t>
      </w:r>
    </w:p>
    <w:p w14:paraId="37D45E6F" w14:textId="77777777" w:rsidR="00BB69E6" w:rsidRPr="00BB69E6" w:rsidRDefault="00BB69E6" w:rsidP="00BB69E6">
      <w:pPr>
        <w:pStyle w:val="ListBullet"/>
        <w:rPr>
          <w:rStyle w:val="Strong"/>
          <w:sz w:val="28"/>
          <w:szCs w:val="28"/>
          <w:lang w:val="da-DK"/>
        </w:rPr>
      </w:pPr>
      <w:r>
        <w:rPr>
          <w:rStyle w:val="Strong"/>
          <w:b w:val="0"/>
          <w:bCs w:val="0"/>
          <w:sz w:val="24"/>
          <w:szCs w:val="24"/>
          <w:lang w:val="da-DK"/>
        </w:rPr>
        <w:t>Etablere en optimal opsætning for den interne organisation af rasterdata i PostgreSQL</w:t>
      </w:r>
    </w:p>
    <w:p w14:paraId="6E07476D" w14:textId="68241324" w:rsidR="00BB69E6" w:rsidRPr="00BB69E6" w:rsidRDefault="00BB69E6" w:rsidP="00BB69E6">
      <w:pPr>
        <w:pStyle w:val="ListBullet"/>
        <w:rPr>
          <w:rStyle w:val="Strong"/>
          <w:sz w:val="28"/>
          <w:szCs w:val="28"/>
          <w:lang w:val="da-DK"/>
        </w:rPr>
      </w:pPr>
      <w:r>
        <w:rPr>
          <w:rStyle w:val="Strong"/>
          <w:b w:val="0"/>
          <w:bCs w:val="0"/>
          <w:sz w:val="24"/>
          <w:szCs w:val="24"/>
          <w:lang w:val="da-DK"/>
        </w:rPr>
        <w:t>Finde metoder til at oversætte eksisterende SQL-forespørgsler (på basis af vektordata) til raster baserede forespørgsler.</w:t>
      </w:r>
    </w:p>
    <w:p w14:paraId="123C1A6D" w14:textId="3F03D517" w:rsidR="00BB69E6" w:rsidRPr="00BB69E6" w:rsidRDefault="00BB69E6" w:rsidP="00BB69E6">
      <w:pPr>
        <w:pStyle w:val="ListBullet"/>
        <w:rPr>
          <w:rStyle w:val="Strong"/>
          <w:sz w:val="28"/>
          <w:szCs w:val="28"/>
          <w:lang w:val="da-DK"/>
        </w:rPr>
      </w:pPr>
      <w:r>
        <w:rPr>
          <w:rStyle w:val="Strong"/>
          <w:b w:val="0"/>
          <w:bCs w:val="0"/>
          <w:sz w:val="24"/>
          <w:szCs w:val="24"/>
          <w:lang w:val="da-DK"/>
        </w:rPr>
        <w:t>Udrede om raster baserede forespørgsler kan køre og afsluttes indenfor fornuftige kørselstider (i forhold til vektor baserede forespørgsler)</w:t>
      </w:r>
    </w:p>
    <w:p w14:paraId="5A32EAC0" w14:textId="5FD63D93" w:rsidR="00BB69E6" w:rsidRPr="00BB69E6" w:rsidRDefault="00BB69E6" w:rsidP="00BB69E6">
      <w:pPr>
        <w:pStyle w:val="ListBullet"/>
        <w:rPr>
          <w:rStyle w:val="Strong"/>
          <w:sz w:val="28"/>
          <w:szCs w:val="28"/>
          <w:lang w:val="da-DK"/>
        </w:rPr>
      </w:pPr>
      <w:r>
        <w:rPr>
          <w:rStyle w:val="Strong"/>
          <w:b w:val="0"/>
          <w:bCs w:val="0"/>
          <w:sz w:val="24"/>
          <w:szCs w:val="24"/>
          <w:lang w:val="da-DK"/>
        </w:rPr>
        <w:t xml:space="preserve">Udrede om raster forespørgsler giver resultater, som er overensstemmende med den tilsvarende vektor baserede forespørgsel. Og fastlægge evt. korrektioner </w:t>
      </w:r>
    </w:p>
    <w:p w14:paraId="16AFCBD5" w14:textId="185E12E8" w:rsidR="00BB69E6" w:rsidRPr="00BB69E6" w:rsidRDefault="00BB69E6" w:rsidP="00BB69E6">
      <w:pPr>
        <w:pStyle w:val="ListBullet"/>
        <w:rPr>
          <w:rStyle w:val="Strong"/>
          <w:sz w:val="28"/>
          <w:szCs w:val="28"/>
          <w:lang w:val="da-DK"/>
        </w:rPr>
      </w:pPr>
      <w:r>
        <w:rPr>
          <w:rStyle w:val="Strong"/>
          <w:b w:val="0"/>
          <w:bCs w:val="0"/>
          <w:sz w:val="24"/>
          <w:szCs w:val="24"/>
          <w:lang w:val="da-DK"/>
        </w:rPr>
        <w:t xml:space="preserve">Udarbejde en metode til at indlemme rasterforespørgsler i den eksisterende plugin og brugerdialog. </w:t>
      </w:r>
    </w:p>
    <w:p w14:paraId="6AD440DE" w14:textId="77777777" w:rsidR="00792543" w:rsidRDefault="00792543" w:rsidP="00792543">
      <w:pPr>
        <w:pStyle w:val="NoSpacing"/>
        <w:rPr>
          <w:rStyle w:val="Strong"/>
          <w:sz w:val="28"/>
          <w:szCs w:val="28"/>
          <w:lang w:val="da-DK"/>
        </w:rPr>
      </w:pPr>
    </w:p>
    <w:p w14:paraId="2D4AED53" w14:textId="050DB06F" w:rsidR="00792543" w:rsidRDefault="00792543" w:rsidP="00792543">
      <w:pPr>
        <w:pStyle w:val="NoSpacing"/>
        <w:rPr>
          <w:rStyle w:val="Strong"/>
          <w:sz w:val="28"/>
          <w:szCs w:val="28"/>
          <w:lang w:val="da-DK"/>
        </w:rPr>
      </w:pPr>
      <w:r w:rsidRPr="00123A06">
        <w:rPr>
          <w:rStyle w:val="Strong"/>
          <w:sz w:val="28"/>
          <w:szCs w:val="28"/>
          <w:lang w:val="da-DK"/>
        </w:rPr>
        <w:t>Tidsforbrug og Budget</w:t>
      </w:r>
    </w:p>
    <w:p w14:paraId="2A84EB91" w14:textId="77777777" w:rsidR="004E464E" w:rsidRDefault="004E464E" w:rsidP="005571B0">
      <w:pPr>
        <w:pStyle w:val="NoSpacing"/>
        <w:rPr>
          <w:rStyle w:val="Strong"/>
          <w:b w:val="0"/>
          <w:bCs w:val="0"/>
          <w:sz w:val="24"/>
          <w:szCs w:val="24"/>
          <w:lang w:val="da-DK"/>
        </w:rPr>
      </w:pPr>
    </w:p>
    <w:p w14:paraId="28DB63A0" w14:textId="187967FA" w:rsidR="000C768E" w:rsidRDefault="000C768E" w:rsidP="000C768E">
      <w:pPr>
        <w:pStyle w:val="NoSpacing"/>
        <w:rPr>
          <w:rStyle w:val="Strong"/>
          <w:b w:val="0"/>
          <w:bCs w:val="0"/>
          <w:sz w:val="24"/>
          <w:szCs w:val="24"/>
          <w:lang w:val="da-DK"/>
        </w:rPr>
      </w:pPr>
      <w:r>
        <w:rPr>
          <w:rStyle w:val="Strong"/>
          <w:b w:val="0"/>
          <w:bCs w:val="0"/>
          <w:sz w:val="24"/>
          <w:szCs w:val="24"/>
          <w:lang w:val="da-DK"/>
        </w:rPr>
        <w:t>Op til 35</w:t>
      </w:r>
      <w:r w:rsidRPr="00D82F4A">
        <w:rPr>
          <w:rStyle w:val="Strong"/>
          <w:b w:val="0"/>
          <w:bCs w:val="0"/>
          <w:sz w:val="24"/>
          <w:szCs w:val="24"/>
          <w:lang w:val="da-DK"/>
        </w:rPr>
        <w:t xml:space="preserve"> timer á 1</w:t>
      </w:r>
      <w:r w:rsidR="00EE4786">
        <w:rPr>
          <w:rStyle w:val="Strong"/>
          <w:b w:val="0"/>
          <w:bCs w:val="0"/>
          <w:sz w:val="24"/>
          <w:szCs w:val="24"/>
          <w:lang w:val="da-DK"/>
        </w:rPr>
        <w:t>.</w:t>
      </w:r>
      <w:r w:rsidRPr="00D82F4A">
        <w:rPr>
          <w:rStyle w:val="Strong"/>
          <w:b w:val="0"/>
          <w:bCs w:val="0"/>
          <w:sz w:val="24"/>
          <w:szCs w:val="24"/>
          <w:lang w:val="da-DK"/>
        </w:rPr>
        <w:t>150</w:t>
      </w:r>
      <w:r>
        <w:rPr>
          <w:rStyle w:val="Strong"/>
          <w:b w:val="0"/>
          <w:bCs w:val="0"/>
          <w:sz w:val="24"/>
          <w:szCs w:val="24"/>
          <w:lang w:val="da-DK"/>
        </w:rPr>
        <w:t xml:space="preserve"> </w:t>
      </w:r>
      <w:r w:rsidRPr="00D82F4A">
        <w:rPr>
          <w:rStyle w:val="Strong"/>
          <w:b w:val="0"/>
          <w:bCs w:val="0"/>
          <w:sz w:val="24"/>
          <w:szCs w:val="24"/>
          <w:lang w:val="da-DK"/>
        </w:rPr>
        <w:t>kr</w:t>
      </w:r>
      <w:r>
        <w:rPr>
          <w:rStyle w:val="Strong"/>
          <w:b w:val="0"/>
          <w:bCs w:val="0"/>
          <w:sz w:val="24"/>
          <w:szCs w:val="24"/>
          <w:lang w:val="da-DK"/>
        </w:rPr>
        <w:t>.</w:t>
      </w:r>
      <w:r w:rsidRPr="00D82F4A">
        <w:rPr>
          <w:rStyle w:val="Strong"/>
          <w:b w:val="0"/>
          <w:bCs w:val="0"/>
          <w:sz w:val="24"/>
          <w:szCs w:val="24"/>
          <w:lang w:val="da-DK"/>
        </w:rPr>
        <w:t xml:space="preserve">/time = </w:t>
      </w:r>
      <w:r>
        <w:rPr>
          <w:rStyle w:val="Strong"/>
          <w:b w:val="0"/>
          <w:bCs w:val="0"/>
          <w:sz w:val="24"/>
          <w:szCs w:val="24"/>
          <w:lang w:val="da-DK"/>
        </w:rPr>
        <w:t>maks. 40.250 kr. ekskl. moms</w:t>
      </w:r>
      <w:r w:rsidRPr="00D82F4A">
        <w:rPr>
          <w:rStyle w:val="Strong"/>
          <w:b w:val="0"/>
          <w:bCs w:val="0"/>
          <w:sz w:val="24"/>
          <w:szCs w:val="24"/>
          <w:lang w:val="da-DK"/>
        </w:rPr>
        <w:t>. Der afregne</w:t>
      </w:r>
      <w:r>
        <w:rPr>
          <w:rStyle w:val="Strong"/>
          <w:b w:val="0"/>
          <w:bCs w:val="0"/>
          <w:sz w:val="24"/>
          <w:szCs w:val="24"/>
          <w:lang w:val="da-DK"/>
        </w:rPr>
        <w:t>s</w:t>
      </w:r>
      <w:r w:rsidRPr="00D82F4A">
        <w:rPr>
          <w:rStyle w:val="Strong"/>
          <w:b w:val="0"/>
          <w:bCs w:val="0"/>
          <w:sz w:val="24"/>
          <w:szCs w:val="24"/>
          <w:lang w:val="da-DK"/>
        </w:rPr>
        <w:t xml:space="preserve"> for medgået tid </w:t>
      </w:r>
      <w:r>
        <w:rPr>
          <w:rStyle w:val="Strong"/>
          <w:b w:val="0"/>
          <w:bCs w:val="0"/>
          <w:sz w:val="24"/>
          <w:szCs w:val="24"/>
          <w:lang w:val="da-DK"/>
        </w:rPr>
        <w:t>op til tidsloft.</w:t>
      </w:r>
    </w:p>
    <w:p w14:paraId="0389C054" w14:textId="77777777" w:rsidR="000C768E" w:rsidRPr="005571B0" w:rsidRDefault="000C768E" w:rsidP="000C768E">
      <w:pPr>
        <w:pStyle w:val="NoSpacing"/>
        <w:rPr>
          <w:rStyle w:val="Strong"/>
          <w:sz w:val="28"/>
          <w:szCs w:val="28"/>
          <w:lang w:val="da-DK"/>
        </w:rPr>
      </w:pPr>
    </w:p>
    <w:p w14:paraId="2E7F42EC" w14:textId="77777777" w:rsidR="00792543" w:rsidRDefault="00792543" w:rsidP="00792543">
      <w:pPr>
        <w:pStyle w:val="NoSpacing"/>
        <w:rPr>
          <w:rStyle w:val="Strong"/>
          <w:sz w:val="28"/>
          <w:szCs w:val="28"/>
          <w:lang w:val="da-DK"/>
        </w:rPr>
      </w:pPr>
    </w:p>
    <w:p w14:paraId="6337334C" w14:textId="77777777" w:rsidR="00792543" w:rsidRPr="00BA4B77" w:rsidRDefault="00792543" w:rsidP="00792543">
      <w:pPr>
        <w:pStyle w:val="NoSpacing"/>
        <w:rPr>
          <w:rStyle w:val="Strong"/>
          <w:sz w:val="28"/>
          <w:szCs w:val="28"/>
          <w:lang w:val="da-DK"/>
        </w:rPr>
      </w:pPr>
      <w:r w:rsidRPr="00BA4B77">
        <w:rPr>
          <w:rStyle w:val="Strong"/>
          <w:sz w:val="28"/>
          <w:szCs w:val="28"/>
          <w:lang w:val="da-DK"/>
        </w:rPr>
        <w:t>Hvem</w:t>
      </w:r>
    </w:p>
    <w:p w14:paraId="36A7F031" w14:textId="77777777" w:rsidR="00BB69E6" w:rsidRDefault="00792543" w:rsidP="00BB69E6">
      <w:pPr>
        <w:pStyle w:val="NoSpacing"/>
        <w:rPr>
          <w:rStyle w:val="Strong"/>
          <w:b w:val="0"/>
          <w:bCs w:val="0"/>
          <w:sz w:val="24"/>
          <w:szCs w:val="24"/>
          <w:lang w:val="da-DK"/>
        </w:rPr>
      </w:pPr>
      <w:r>
        <w:rPr>
          <w:rStyle w:val="Strong"/>
          <w:b w:val="0"/>
          <w:bCs w:val="0"/>
          <w:sz w:val="24"/>
          <w:szCs w:val="24"/>
          <w:lang w:val="da-DK"/>
        </w:rPr>
        <w:t xml:space="preserve">Aestas-GIS </w:t>
      </w:r>
      <w:r w:rsidR="00F42825">
        <w:rPr>
          <w:rStyle w:val="Strong"/>
          <w:b w:val="0"/>
          <w:bCs w:val="0"/>
          <w:sz w:val="24"/>
          <w:szCs w:val="24"/>
          <w:lang w:val="da-DK"/>
        </w:rPr>
        <w:t xml:space="preserve">og LNH Water </w:t>
      </w:r>
      <w:r>
        <w:rPr>
          <w:rStyle w:val="Strong"/>
          <w:b w:val="0"/>
          <w:bCs w:val="0"/>
          <w:sz w:val="24"/>
          <w:szCs w:val="24"/>
          <w:lang w:val="da-DK"/>
        </w:rPr>
        <w:t xml:space="preserve">gennemfører delaktivitet </w:t>
      </w:r>
      <w:r w:rsidR="00F42825">
        <w:rPr>
          <w:rStyle w:val="Strong"/>
          <w:b w:val="0"/>
          <w:bCs w:val="0"/>
          <w:sz w:val="24"/>
          <w:szCs w:val="24"/>
          <w:lang w:val="da-DK"/>
        </w:rPr>
        <w:t>7</w:t>
      </w:r>
    </w:p>
    <w:p w14:paraId="24BBED2D" w14:textId="77777777" w:rsidR="005571B0" w:rsidRDefault="005571B0" w:rsidP="00BB69E6">
      <w:pPr>
        <w:pStyle w:val="NoSpacing"/>
        <w:rPr>
          <w:rStyle w:val="Strong"/>
          <w:b w:val="0"/>
          <w:bCs w:val="0"/>
          <w:sz w:val="24"/>
          <w:szCs w:val="24"/>
          <w:lang w:val="da-DK"/>
        </w:rPr>
      </w:pPr>
    </w:p>
    <w:p w14:paraId="3D96C62B" w14:textId="5C3D3543" w:rsidR="005571B0" w:rsidRDefault="005571B0">
      <w:pPr>
        <w:rPr>
          <w:rStyle w:val="Strong"/>
          <w:b w:val="0"/>
          <w:bCs w:val="0"/>
          <w:sz w:val="24"/>
          <w:szCs w:val="24"/>
          <w:lang w:val="da-DK"/>
        </w:rPr>
      </w:pPr>
      <w:r>
        <w:rPr>
          <w:rStyle w:val="Strong"/>
          <w:b w:val="0"/>
          <w:bCs w:val="0"/>
          <w:sz w:val="24"/>
          <w:szCs w:val="24"/>
          <w:lang w:val="da-DK"/>
        </w:rPr>
        <w:br w:type="page"/>
      </w:r>
    </w:p>
    <w:p w14:paraId="02F59EA6" w14:textId="15E65ACB" w:rsidR="005571B0" w:rsidRDefault="005571B0" w:rsidP="0016618E">
      <w:pPr>
        <w:pStyle w:val="Heading1"/>
        <w:rPr>
          <w:rStyle w:val="Strong"/>
          <w:lang w:val="da-DK"/>
        </w:rPr>
      </w:pPr>
      <w:r>
        <w:rPr>
          <w:rStyle w:val="Strong"/>
          <w:lang w:val="da-DK"/>
        </w:rPr>
        <w:lastRenderedPageBreak/>
        <w:t>Delaktivitet 8: Implementering af rasterdata- brug i alle beregnings- modeller</w:t>
      </w:r>
    </w:p>
    <w:p w14:paraId="23D3FF8D" w14:textId="77777777" w:rsidR="005571B0" w:rsidRPr="00123A06" w:rsidRDefault="005571B0" w:rsidP="005571B0">
      <w:pPr>
        <w:rPr>
          <w:rStyle w:val="Strong"/>
          <w:sz w:val="28"/>
          <w:szCs w:val="28"/>
          <w:lang w:val="da-DK"/>
        </w:rPr>
      </w:pPr>
      <w:r w:rsidRPr="00123A06">
        <w:rPr>
          <w:rStyle w:val="Strong"/>
          <w:sz w:val="28"/>
          <w:szCs w:val="28"/>
          <w:lang w:val="da-DK"/>
        </w:rPr>
        <w:t>Formål</w:t>
      </w:r>
    </w:p>
    <w:p w14:paraId="16FF9560" w14:textId="09D9C9B0" w:rsidR="005571B0" w:rsidRDefault="005571B0" w:rsidP="005571B0">
      <w:pPr>
        <w:rPr>
          <w:rStyle w:val="Strong"/>
          <w:b w:val="0"/>
          <w:bCs w:val="0"/>
          <w:sz w:val="24"/>
          <w:szCs w:val="24"/>
          <w:lang w:val="da-DK"/>
        </w:rPr>
      </w:pPr>
      <w:r>
        <w:rPr>
          <w:rStyle w:val="Strong"/>
          <w:b w:val="0"/>
          <w:bCs w:val="0"/>
          <w:sz w:val="24"/>
          <w:szCs w:val="24"/>
          <w:lang w:val="da-DK"/>
        </w:rPr>
        <w:t xml:space="preserve">Formålet er at udvide plugin, således denne kan håndtere rasterbaserede oversvømmelsesdata og konvertere beregningsmodeller til rasterbrug via metode udviklet i delaktivitet 7:  ”Forstudie til direkte at bruge rasterdata i beregningsmodeller” </w:t>
      </w:r>
    </w:p>
    <w:p w14:paraId="6612437D" w14:textId="77777777" w:rsidR="005571B0" w:rsidRDefault="005571B0" w:rsidP="005571B0">
      <w:pPr>
        <w:pStyle w:val="NoSpacing"/>
        <w:rPr>
          <w:rStyle w:val="Strong"/>
          <w:sz w:val="28"/>
          <w:szCs w:val="28"/>
          <w:lang w:val="da-DK"/>
        </w:rPr>
      </w:pPr>
      <w:r w:rsidRPr="00123A06">
        <w:rPr>
          <w:rStyle w:val="Strong"/>
          <w:sz w:val="28"/>
          <w:szCs w:val="28"/>
          <w:lang w:val="da-DK"/>
        </w:rPr>
        <w:t>Beskrivelse</w:t>
      </w:r>
    </w:p>
    <w:p w14:paraId="65B3F46A" w14:textId="77777777" w:rsidR="005571B0" w:rsidRDefault="005571B0" w:rsidP="005571B0">
      <w:pPr>
        <w:pStyle w:val="NoSpacing"/>
        <w:rPr>
          <w:rStyle w:val="Strong"/>
          <w:sz w:val="28"/>
          <w:szCs w:val="28"/>
          <w:lang w:val="da-DK"/>
        </w:rPr>
      </w:pPr>
    </w:p>
    <w:p w14:paraId="10933F7B" w14:textId="361FF987" w:rsidR="005571B0" w:rsidRDefault="005571B0" w:rsidP="005571B0">
      <w:pPr>
        <w:pStyle w:val="ListBullet"/>
        <w:rPr>
          <w:rStyle w:val="Strong"/>
          <w:sz w:val="28"/>
          <w:szCs w:val="28"/>
          <w:lang w:val="da-DK"/>
        </w:rPr>
      </w:pPr>
      <w:r>
        <w:rPr>
          <w:rStyle w:val="Strong"/>
          <w:b w:val="0"/>
          <w:bCs w:val="0"/>
          <w:sz w:val="24"/>
          <w:szCs w:val="24"/>
          <w:lang w:val="da-DK"/>
        </w:rPr>
        <w:t>Kendes ikke, afhænger af resultaterne fra delaktivitet 7</w:t>
      </w:r>
    </w:p>
    <w:p w14:paraId="7BF70801" w14:textId="1953CD8E" w:rsidR="005571B0" w:rsidRDefault="005571B0" w:rsidP="005571B0">
      <w:pPr>
        <w:pStyle w:val="NoSpacing"/>
        <w:rPr>
          <w:rStyle w:val="Strong"/>
          <w:sz w:val="28"/>
          <w:szCs w:val="28"/>
          <w:lang w:val="da-DK"/>
        </w:rPr>
      </w:pPr>
      <w:r w:rsidRPr="00123A06">
        <w:rPr>
          <w:rStyle w:val="Strong"/>
          <w:sz w:val="28"/>
          <w:szCs w:val="28"/>
          <w:lang w:val="da-DK"/>
        </w:rPr>
        <w:t>Tidsforbrug og Budget</w:t>
      </w:r>
      <w:r>
        <w:rPr>
          <w:rStyle w:val="Strong"/>
          <w:sz w:val="28"/>
          <w:szCs w:val="28"/>
          <w:lang w:val="da-DK"/>
        </w:rPr>
        <w:br/>
      </w:r>
    </w:p>
    <w:p w14:paraId="2DC26CF2" w14:textId="508ECBF3" w:rsidR="008C1127" w:rsidRDefault="008C1127" w:rsidP="008C1127">
      <w:pPr>
        <w:pStyle w:val="NoSpacing"/>
        <w:rPr>
          <w:rStyle w:val="Strong"/>
          <w:b w:val="0"/>
          <w:bCs w:val="0"/>
          <w:sz w:val="24"/>
          <w:szCs w:val="24"/>
          <w:lang w:val="da-DK"/>
        </w:rPr>
      </w:pPr>
      <w:r>
        <w:rPr>
          <w:rStyle w:val="Strong"/>
          <w:b w:val="0"/>
          <w:bCs w:val="0"/>
          <w:sz w:val="24"/>
          <w:szCs w:val="24"/>
          <w:lang w:val="da-DK"/>
        </w:rPr>
        <w:t>Op til 60</w:t>
      </w:r>
      <w:r w:rsidRPr="00D82F4A">
        <w:rPr>
          <w:rStyle w:val="Strong"/>
          <w:b w:val="0"/>
          <w:bCs w:val="0"/>
          <w:sz w:val="24"/>
          <w:szCs w:val="24"/>
          <w:lang w:val="da-DK"/>
        </w:rPr>
        <w:t xml:space="preserve"> timer á 1</w:t>
      </w:r>
      <w:r>
        <w:rPr>
          <w:rStyle w:val="Strong"/>
          <w:b w:val="0"/>
          <w:bCs w:val="0"/>
          <w:sz w:val="24"/>
          <w:szCs w:val="24"/>
          <w:lang w:val="da-DK"/>
        </w:rPr>
        <w:t>.</w:t>
      </w:r>
      <w:r w:rsidRPr="00D82F4A">
        <w:rPr>
          <w:rStyle w:val="Strong"/>
          <w:b w:val="0"/>
          <w:bCs w:val="0"/>
          <w:sz w:val="24"/>
          <w:szCs w:val="24"/>
          <w:lang w:val="da-DK"/>
        </w:rPr>
        <w:t>150</w:t>
      </w:r>
      <w:r>
        <w:rPr>
          <w:rStyle w:val="Strong"/>
          <w:b w:val="0"/>
          <w:bCs w:val="0"/>
          <w:sz w:val="24"/>
          <w:szCs w:val="24"/>
          <w:lang w:val="da-DK"/>
        </w:rPr>
        <w:t xml:space="preserve"> </w:t>
      </w:r>
      <w:r w:rsidRPr="00D82F4A">
        <w:rPr>
          <w:rStyle w:val="Strong"/>
          <w:b w:val="0"/>
          <w:bCs w:val="0"/>
          <w:sz w:val="24"/>
          <w:szCs w:val="24"/>
          <w:lang w:val="da-DK"/>
        </w:rPr>
        <w:t>kr</w:t>
      </w:r>
      <w:r>
        <w:rPr>
          <w:rStyle w:val="Strong"/>
          <w:b w:val="0"/>
          <w:bCs w:val="0"/>
          <w:sz w:val="24"/>
          <w:szCs w:val="24"/>
          <w:lang w:val="da-DK"/>
        </w:rPr>
        <w:t>.</w:t>
      </w:r>
      <w:r w:rsidRPr="00D82F4A">
        <w:rPr>
          <w:rStyle w:val="Strong"/>
          <w:b w:val="0"/>
          <w:bCs w:val="0"/>
          <w:sz w:val="24"/>
          <w:szCs w:val="24"/>
          <w:lang w:val="da-DK"/>
        </w:rPr>
        <w:t xml:space="preserve">/time = </w:t>
      </w:r>
      <w:r>
        <w:rPr>
          <w:rStyle w:val="Strong"/>
          <w:b w:val="0"/>
          <w:bCs w:val="0"/>
          <w:sz w:val="24"/>
          <w:szCs w:val="24"/>
          <w:lang w:val="da-DK"/>
        </w:rPr>
        <w:t>maks. 69.000 kr. ekskl. moms</w:t>
      </w:r>
      <w:r w:rsidRPr="00D82F4A">
        <w:rPr>
          <w:rStyle w:val="Strong"/>
          <w:b w:val="0"/>
          <w:bCs w:val="0"/>
          <w:sz w:val="24"/>
          <w:szCs w:val="24"/>
          <w:lang w:val="da-DK"/>
        </w:rPr>
        <w:t>. Der afregne</w:t>
      </w:r>
      <w:r>
        <w:rPr>
          <w:rStyle w:val="Strong"/>
          <w:b w:val="0"/>
          <w:bCs w:val="0"/>
          <w:sz w:val="24"/>
          <w:szCs w:val="24"/>
          <w:lang w:val="da-DK"/>
        </w:rPr>
        <w:t>s</w:t>
      </w:r>
      <w:r w:rsidRPr="00D82F4A">
        <w:rPr>
          <w:rStyle w:val="Strong"/>
          <w:b w:val="0"/>
          <w:bCs w:val="0"/>
          <w:sz w:val="24"/>
          <w:szCs w:val="24"/>
          <w:lang w:val="da-DK"/>
        </w:rPr>
        <w:t xml:space="preserve"> for medgået tid </w:t>
      </w:r>
      <w:r>
        <w:rPr>
          <w:rStyle w:val="Strong"/>
          <w:b w:val="0"/>
          <w:bCs w:val="0"/>
          <w:sz w:val="24"/>
          <w:szCs w:val="24"/>
          <w:lang w:val="da-DK"/>
        </w:rPr>
        <w:t>op til tidsloft.</w:t>
      </w:r>
    </w:p>
    <w:p w14:paraId="0EA196EA" w14:textId="77777777" w:rsidR="005571B0" w:rsidRDefault="005571B0" w:rsidP="005571B0">
      <w:pPr>
        <w:pStyle w:val="NoSpacing"/>
        <w:rPr>
          <w:rStyle w:val="Strong"/>
          <w:sz w:val="28"/>
          <w:szCs w:val="28"/>
          <w:lang w:val="da-DK"/>
        </w:rPr>
      </w:pPr>
    </w:p>
    <w:p w14:paraId="6827451B" w14:textId="77777777" w:rsidR="005571B0" w:rsidRPr="00BA4B77" w:rsidRDefault="005571B0" w:rsidP="005571B0">
      <w:pPr>
        <w:pStyle w:val="NoSpacing"/>
        <w:rPr>
          <w:rStyle w:val="Strong"/>
          <w:sz w:val="28"/>
          <w:szCs w:val="28"/>
          <w:lang w:val="da-DK"/>
        </w:rPr>
      </w:pPr>
      <w:r w:rsidRPr="00BA4B77">
        <w:rPr>
          <w:rStyle w:val="Strong"/>
          <w:sz w:val="28"/>
          <w:szCs w:val="28"/>
          <w:lang w:val="da-DK"/>
        </w:rPr>
        <w:t>Hvem</w:t>
      </w:r>
    </w:p>
    <w:p w14:paraId="4592FC31" w14:textId="1AEA2954" w:rsidR="005571B0" w:rsidRDefault="005571B0" w:rsidP="005571B0">
      <w:pPr>
        <w:pStyle w:val="NoSpacing"/>
        <w:rPr>
          <w:rStyle w:val="Strong"/>
          <w:b w:val="0"/>
          <w:bCs w:val="0"/>
          <w:sz w:val="24"/>
          <w:szCs w:val="24"/>
          <w:lang w:val="da-DK"/>
        </w:rPr>
      </w:pPr>
      <w:r>
        <w:rPr>
          <w:rStyle w:val="Strong"/>
          <w:b w:val="0"/>
          <w:bCs w:val="0"/>
          <w:sz w:val="24"/>
          <w:szCs w:val="24"/>
          <w:lang w:val="da-DK"/>
        </w:rPr>
        <w:t>Aestas-GIS og LNH Water gennemfører delaktivitet 8</w:t>
      </w:r>
    </w:p>
    <w:p w14:paraId="33313CC8" w14:textId="77777777" w:rsidR="005571B0" w:rsidRDefault="005571B0" w:rsidP="00BB69E6">
      <w:pPr>
        <w:pStyle w:val="NoSpacing"/>
        <w:rPr>
          <w:rStyle w:val="Strong"/>
          <w:b w:val="0"/>
          <w:bCs w:val="0"/>
          <w:sz w:val="24"/>
          <w:szCs w:val="24"/>
          <w:lang w:val="da-DK"/>
        </w:rPr>
      </w:pPr>
    </w:p>
    <w:p w14:paraId="453F86B1" w14:textId="68C60EED" w:rsidR="00E81334" w:rsidRDefault="00E81334">
      <w:pPr>
        <w:rPr>
          <w:rStyle w:val="Strong"/>
          <w:b w:val="0"/>
          <w:bCs w:val="0"/>
          <w:sz w:val="24"/>
          <w:szCs w:val="24"/>
          <w:lang w:val="da-DK"/>
        </w:rPr>
      </w:pPr>
      <w:r>
        <w:rPr>
          <w:rStyle w:val="Strong"/>
          <w:b w:val="0"/>
          <w:bCs w:val="0"/>
          <w:sz w:val="24"/>
          <w:szCs w:val="24"/>
          <w:lang w:val="da-DK"/>
        </w:rPr>
        <w:br w:type="page"/>
      </w:r>
    </w:p>
    <w:p w14:paraId="1AF6C6DE" w14:textId="7BFCED4F" w:rsidR="00E81334" w:rsidRDefault="00E81334" w:rsidP="0016618E">
      <w:pPr>
        <w:pStyle w:val="Heading1"/>
        <w:rPr>
          <w:rStyle w:val="Strong"/>
          <w:lang w:val="da-DK"/>
        </w:rPr>
      </w:pPr>
      <w:r>
        <w:rPr>
          <w:rStyle w:val="Strong"/>
          <w:lang w:val="da-DK"/>
        </w:rPr>
        <w:lastRenderedPageBreak/>
        <w:t>Delaktivitet 9: Kritisk gennemgang af kode samt restrukturering og ”In code” dokumentation af moduler</w:t>
      </w:r>
    </w:p>
    <w:p w14:paraId="0837E3A8" w14:textId="77777777" w:rsidR="00E81334" w:rsidRPr="00123A06" w:rsidRDefault="00E81334" w:rsidP="00E81334">
      <w:pPr>
        <w:rPr>
          <w:rStyle w:val="Strong"/>
          <w:sz w:val="28"/>
          <w:szCs w:val="28"/>
          <w:lang w:val="da-DK"/>
        </w:rPr>
      </w:pPr>
      <w:r w:rsidRPr="00123A06">
        <w:rPr>
          <w:rStyle w:val="Strong"/>
          <w:sz w:val="28"/>
          <w:szCs w:val="28"/>
          <w:lang w:val="da-DK"/>
        </w:rPr>
        <w:t>Formål</w:t>
      </w:r>
    </w:p>
    <w:p w14:paraId="65965FB6" w14:textId="3C54C20B" w:rsidR="00E81334" w:rsidRDefault="00E81334" w:rsidP="00E81334">
      <w:pPr>
        <w:rPr>
          <w:rStyle w:val="Strong"/>
          <w:b w:val="0"/>
          <w:bCs w:val="0"/>
          <w:sz w:val="24"/>
          <w:szCs w:val="24"/>
          <w:lang w:val="da-DK"/>
        </w:rPr>
      </w:pPr>
      <w:r>
        <w:rPr>
          <w:rStyle w:val="Strong"/>
          <w:b w:val="0"/>
          <w:bCs w:val="0"/>
          <w:sz w:val="24"/>
          <w:szCs w:val="24"/>
          <w:lang w:val="da-DK"/>
        </w:rPr>
        <w:t xml:space="preserve">Kode basen til Skadesøkonomi er blevet udviklet under et stort tidspres. Der er derfor blevet ”Hugget en hæl og skåret en tå” nogle steder i koden. Formålet med denne gennemgang er at forbedre kodebasen og ”In code” dokumentation, således kodebasen bliver nemmere at forstå og rette i for tredjepart. Dvs. at give kodebasen et generelt kvalitetsløft. </w:t>
      </w:r>
    </w:p>
    <w:p w14:paraId="6FACF5EF" w14:textId="3B9A6A6F" w:rsidR="00E81334" w:rsidRDefault="00E81334" w:rsidP="00E81334">
      <w:pPr>
        <w:rPr>
          <w:rStyle w:val="Strong"/>
          <w:b w:val="0"/>
          <w:bCs w:val="0"/>
          <w:sz w:val="24"/>
          <w:szCs w:val="24"/>
          <w:lang w:val="da-DK"/>
        </w:rPr>
      </w:pPr>
      <w:r>
        <w:rPr>
          <w:rStyle w:val="Strong"/>
          <w:b w:val="0"/>
          <w:bCs w:val="0"/>
          <w:sz w:val="24"/>
          <w:szCs w:val="24"/>
          <w:lang w:val="da-DK"/>
        </w:rPr>
        <w:t xml:space="preserve">Denne gennemgang vil ikke tilføje ny funktionalitet, men findes der </w:t>
      </w:r>
      <w:r w:rsidR="004C03A7">
        <w:rPr>
          <w:rStyle w:val="Strong"/>
          <w:b w:val="0"/>
          <w:bCs w:val="0"/>
          <w:sz w:val="24"/>
          <w:szCs w:val="24"/>
          <w:lang w:val="da-DK"/>
        </w:rPr>
        <w:t xml:space="preserve">evt. </w:t>
      </w:r>
      <w:r>
        <w:rPr>
          <w:rStyle w:val="Strong"/>
          <w:b w:val="0"/>
          <w:bCs w:val="0"/>
          <w:sz w:val="24"/>
          <w:szCs w:val="24"/>
          <w:lang w:val="da-DK"/>
        </w:rPr>
        <w:t>fejl undervejs</w:t>
      </w:r>
      <w:r w:rsidR="00EE4786">
        <w:rPr>
          <w:rStyle w:val="Strong"/>
          <w:b w:val="0"/>
          <w:bCs w:val="0"/>
          <w:sz w:val="24"/>
          <w:szCs w:val="24"/>
          <w:lang w:val="da-DK"/>
        </w:rPr>
        <w:t>,</w:t>
      </w:r>
      <w:r>
        <w:rPr>
          <w:rStyle w:val="Strong"/>
          <w:b w:val="0"/>
          <w:bCs w:val="0"/>
          <w:sz w:val="24"/>
          <w:szCs w:val="24"/>
          <w:lang w:val="da-DK"/>
        </w:rPr>
        <w:t xml:space="preserve"> bliver disse rettet. Slutresultatet </w:t>
      </w:r>
      <w:r w:rsidR="004E464E">
        <w:rPr>
          <w:rStyle w:val="Strong"/>
          <w:b w:val="0"/>
          <w:bCs w:val="0"/>
          <w:sz w:val="24"/>
          <w:szCs w:val="24"/>
          <w:lang w:val="da-DK"/>
        </w:rPr>
        <w:t>vil være en bedre struktureret, bedre dokumenteret kodebase med færre fejl</w:t>
      </w:r>
      <w:r w:rsidR="004C03A7">
        <w:rPr>
          <w:rStyle w:val="Strong"/>
          <w:b w:val="0"/>
          <w:bCs w:val="0"/>
          <w:sz w:val="24"/>
          <w:szCs w:val="24"/>
          <w:lang w:val="da-DK"/>
        </w:rPr>
        <w:t>.</w:t>
      </w:r>
    </w:p>
    <w:p w14:paraId="63254F90" w14:textId="4EBC9842" w:rsidR="00E81334" w:rsidRDefault="00E81334" w:rsidP="004E464E">
      <w:pPr>
        <w:pStyle w:val="ListBullet"/>
        <w:numPr>
          <w:ilvl w:val="0"/>
          <w:numId w:val="0"/>
        </w:numPr>
        <w:rPr>
          <w:rStyle w:val="Strong"/>
          <w:b w:val="0"/>
          <w:bCs w:val="0"/>
          <w:sz w:val="24"/>
          <w:szCs w:val="24"/>
          <w:lang w:val="da-DK"/>
        </w:rPr>
      </w:pPr>
      <w:r>
        <w:rPr>
          <w:rStyle w:val="Strong"/>
          <w:b w:val="0"/>
          <w:bCs w:val="0"/>
          <w:sz w:val="24"/>
          <w:szCs w:val="24"/>
          <w:lang w:val="da-DK"/>
        </w:rPr>
        <w:t xml:space="preserve"> </w:t>
      </w:r>
    </w:p>
    <w:p w14:paraId="296A359C" w14:textId="77777777" w:rsidR="00E81334" w:rsidRDefault="00E81334" w:rsidP="00E81334">
      <w:pPr>
        <w:pStyle w:val="NoSpacing"/>
        <w:rPr>
          <w:rStyle w:val="Strong"/>
          <w:sz w:val="28"/>
          <w:szCs w:val="28"/>
          <w:lang w:val="da-DK"/>
        </w:rPr>
      </w:pPr>
      <w:r w:rsidRPr="00123A06">
        <w:rPr>
          <w:rStyle w:val="Strong"/>
          <w:sz w:val="28"/>
          <w:szCs w:val="28"/>
          <w:lang w:val="da-DK"/>
        </w:rPr>
        <w:t>Beskrivelse</w:t>
      </w:r>
    </w:p>
    <w:p w14:paraId="6A976388" w14:textId="77777777" w:rsidR="00E81334" w:rsidRDefault="00E81334" w:rsidP="00E81334">
      <w:pPr>
        <w:pStyle w:val="NoSpacing"/>
        <w:rPr>
          <w:rStyle w:val="Strong"/>
          <w:sz w:val="28"/>
          <w:szCs w:val="28"/>
          <w:lang w:val="da-DK"/>
        </w:rPr>
      </w:pPr>
    </w:p>
    <w:p w14:paraId="524EDF8C" w14:textId="77777777" w:rsidR="004E464E" w:rsidRDefault="004E464E" w:rsidP="004E464E">
      <w:pPr>
        <w:pStyle w:val="ListBullet"/>
        <w:rPr>
          <w:rStyle w:val="Strong"/>
          <w:b w:val="0"/>
          <w:bCs w:val="0"/>
          <w:sz w:val="24"/>
          <w:szCs w:val="24"/>
          <w:lang w:val="da-DK"/>
        </w:rPr>
      </w:pPr>
      <w:r>
        <w:rPr>
          <w:rStyle w:val="Strong"/>
          <w:b w:val="0"/>
          <w:bCs w:val="0"/>
          <w:sz w:val="24"/>
          <w:szCs w:val="24"/>
          <w:lang w:val="da-DK"/>
        </w:rPr>
        <w:t>Gennemgang af kode for at identificere mindre hensigtsmæssig og uklar kode.</w:t>
      </w:r>
    </w:p>
    <w:p w14:paraId="36E2D261" w14:textId="77777777" w:rsidR="004E464E" w:rsidRDefault="004E464E" w:rsidP="004E464E">
      <w:pPr>
        <w:pStyle w:val="ListBullet"/>
        <w:rPr>
          <w:rStyle w:val="Strong"/>
          <w:b w:val="0"/>
          <w:bCs w:val="0"/>
          <w:sz w:val="24"/>
          <w:szCs w:val="24"/>
          <w:lang w:val="da-DK"/>
        </w:rPr>
      </w:pPr>
      <w:r>
        <w:rPr>
          <w:rStyle w:val="Strong"/>
          <w:b w:val="0"/>
          <w:bCs w:val="0"/>
          <w:sz w:val="24"/>
          <w:szCs w:val="24"/>
          <w:lang w:val="da-DK"/>
        </w:rPr>
        <w:t>Tilføje evt. manglende kommentarer i kodebasen.</w:t>
      </w:r>
    </w:p>
    <w:p w14:paraId="6117D430" w14:textId="45FA4BB6" w:rsidR="004E464E" w:rsidRDefault="004E464E" w:rsidP="004E464E">
      <w:pPr>
        <w:pStyle w:val="ListBullet"/>
        <w:rPr>
          <w:rStyle w:val="Strong"/>
          <w:b w:val="0"/>
          <w:bCs w:val="0"/>
          <w:sz w:val="24"/>
          <w:szCs w:val="24"/>
          <w:lang w:val="da-DK"/>
        </w:rPr>
      </w:pPr>
      <w:r>
        <w:rPr>
          <w:rStyle w:val="Strong"/>
          <w:b w:val="0"/>
          <w:bCs w:val="0"/>
          <w:sz w:val="24"/>
          <w:szCs w:val="24"/>
          <w:lang w:val="da-DK"/>
        </w:rPr>
        <w:t>Opsplitning af kode i flere moduler</w:t>
      </w:r>
      <w:r w:rsidR="004C03A7">
        <w:rPr>
          <w:rStyle w:val="Strong"/>
          <w:b w:val="0"/>
          <w:bCs w:val="0"/>
          <w:sz w:val="24"/>
          <w:szCs w:val="24"/>
          <w:lang w:val="da-DK"/>
        </w:rPr>
        <w:t xml:space="preserve"> </w:t>
      </w:r>
      <w:r>
        <w:rPr>
          <w:rStyle w:val="Strong"/>
          <w:b w:val="0"/>
          <w:bCs w:val="0"/>
          <w:sz w:val="24"/>
          <w:szCs w:val="24"/>
          <w:lang w:val="da-DK"/>
        </w:rPr>
        <w:t>med samling af kode som funktionsmæssigt hænger sammen</w:t>
      </w:r>
    </w:p>
    <w:p w14:paraId="4C6B7AB2" w14:textId="223B8987" w:rsidR="004E464E" w:rsidRPr="004E464E" w:rsidRDefault="004E464E" w:rsidP="004E464E">
      <w:pPr>
        <w:pStyle w:val="ListBullet"/>
        <w:rPr>
          <w:rStyle w:val="Strong"/>
          <w:b w:val="0"/>
          <w:bCs w:val="0"/>
          <w:sz w:val="24"/>
          <w:szCs w:val="24"/>
          <w:lang w:val="da-DK"/>
        </w:rPr>
      </w:pPr>
      <w:r w:rsidRPr="004E464E">
        <w:rPr>
          <w:rStyle w:val="Strong"/>
          <w:b w:val="0"/>
          <w:bCs w:val="0"/>
          <w:sz w:val="24"/>
          <w:szCs w:val="24"/>
          <w:lang w:val="da-DK"/>
        </w:rPr>
        <w:t>Rette evt. fundne fejl</w:t>
      </w:r>
    </w:p>
    <w:p w14:paraId="3AACE0B8" w14:textId="77777777" w:rsidR="00E81334" w:rsidRDefault="00E81334" w:rsidP="00E81334">
      <w:pPr>
        <w:pStyle w:val="NoSpacing"/>
        <w:rPr>
          <w:rStyle w:val="Strong"/>
          <w:sz w:val="28"/>
          <w:szCs w:val="28"/>
          <w:lang w:val="da-DK"/>
        </w:rPr>
      </w:pPr>
      <w:r w:rsidRPr="00123A06">
        <w:rPr>
          <w:rStyle w:val="Strong"/>
          <w:sz w:val="28"/>
          <w:szCs w:val="28"/>
          <w:lang w:val="da-DK"/>
        </w:rPr>
        <w:t>Tidsforbrug og Budget</w:t>
      </w:r>
      <w:r>
        <w:rPr>
          <w:rStyle w:val="Strong"/>
          <w:sz w:val="28"/>
          <w:szCs w:val="28"/>
          <w:lang w:val="da-DK"/>
        </w:rPr>
        <w:br/>
      </w:r>
    </w:p>
    <w:p w14:paraId="23C449ED" w14:textId="23AA0337" w:rsidR="00EE4786" w:rsidRDefault="00EE4786" w:rsidP="00EE4786">
      <w:pPr>
        <w:pStyle w:val="NoSpacing"/>
        <w:rPr>
          <w:rStyle w:val="Strong"/>
          <w:b w:val="0"/>
          <w:bCs w:val="0"/>
          <w:sz w:val="24"/>
          <w:szCs w:val="24"/>
          <w:lang w:val="da-DK"/>
        </w:rPr>
      </w:pPr>
      <w:r>
        <w:rPr>
          <w:rStyle w:val="Strong"/>
          <w:b w:val="0"/>
          <w:bCs w:val="0"/>
          <w:sz w:val="24"/>
          <w:szCs w:val="24"/>
          <w:lang w:val="da-DK"/>
        </w:rPr>
        <w:t>Op til 3</w:t>
      </w:r>
      <w:r w:rsidR="00734CE8">
        <w:rPr>
          <w:rStyle w:val="Strong"/>
          <w:b w:val="0"/>
          <w:bCs w:val="0"/>
          <w:sz w:val="24"/>
          <w:szCs w:val="24"/>
          <w:lang w:val="da-DK"/>
        </w:rPr>
        <w:t>0</w:t>
      </w:r>
      <w:r w:rsidRPr="00D82F4A">
        <w:rPr>
          <w:rStyle w:val="Strong"/>
          <w:b w:val="0"/>
          <w:bCs w:val="0"/>
          <w:sz w:val="24"/>
          <w:szCs w:val="24"/>
          <w:lang w:val="da-DK"/>
        </w:rPr>
        <w:t xml:space="preserve"> timer á 1</w:t>
      </w:r>
      <w:r>
        <w:rPr>
          <w:rStyle w:val="Strong"/>
          <w:b w:val="0"/>
          <w:bCs w:val="0"/>
          <w:sz w:val="24"/>
          <w:szCs w:val="24"/>
          <w:lang w:val="da-DK"/>
        </w:rPr>
        <w:t>.</w:t>
      </w:r>
      <w:r w:rsidRPr="00D82F4A">
        <w:rPr>
          <w:rStyle w:val="Strong"/>
          <w:b w:val="0"/>
          <w:bCs w:val="0"/>
          <w:sz w:val="24"/>
          <w:szCs w:val="24"/>
          <w:lang w:val="da-DK"/>
        </w:rPr>
        <w:t>150</w:t>
      </w:r>
      <w:r>
        <w:rPr>
          <w:rStyle w:val="Strong"/>
          <w:b w:val="0"/>
          <w:bCs w:val="0"/>
          <w:sz w:val="24"/>
          <w:szCs w:val="24"/>
          <w:lang w:val="da-DK"/>
        </w:rPr>
        <w:t xml:space="preserve"> </w:t>
      </w:r>
      <w:r w:rsidRPr="00D82F4A">
        <w:rPr>
          <w:rStyle w:val="Strong"/>
          <w:b w:val="0"/>
          <w:bCs w:val="0"/>
          <w:sz w:val="24"/>
          <w:szCs w:val="24"/>
          <w:lang w:val="da-DK"/>
        </w:rPr>
        <w:t>kr</w:t>
      </w:r>
      <w:r>
        <w:rPr>
          <w:rStyle w:val="Strong"/>
          <w:b w:val="0"/>
          <w:bCs w:val="0"/>
          <w:sz w:val="24"/>
          <w:szCs w:val="24"/>
          <w:lang w:val="da-DK"/>
        </w:rPr>
        <w:t>.</w:t>
      </w:r>
      <w:r w:rsidRPr="00D82F4A">
        <w:rPr>
          <w:rStyle w:val="Strong"/>
          <w:b w:val="0"/>
          <w:bCs w:val="0"/>
          <w:sz w:val="24"/>
          <w:szCs w:val="24"/>
          <w:lang w:val="da-DK"/>
        </w:rPr>
        <w:t xml:space="preserve">/time = </w:t>
      </w:r>
      <w:r>
        <w:rPr>
          <w:rStyle w:val="Strong"/>
          <w:b w:val="0"/>
          <w:bCs w:val="0"/>
          <w:sz w:val="24"/>
          <w:szCs w:val="24"/>
          <w:lang w:val="da-DK"/>
        </w:rPr>
        <w:t xml:space="preserve">maks. </w:t>
      </w:r>
      <w:r w:rsidR="00734CE8">
        <w:rPr>
          <w:rStyle w:val="Strong"/>
          <w:b w:val="0"/>
          <w:bCs w:val="0"/>
          <w:sz w:val="24"/>
          <w:szCs w:val="24"/>
          <w:lang w:val="da-DK"/>
        </w:rPr>
        <w:t>34.500</w:t>
      </w:r>
      <w:r>
        <w:rPr>
          <w:rStyle w:val="Strong"/>
          <w:b w:val="0"/>
          <w:bCs w:val="0"/>
          <w:sz w:val="24"/>
          <w:szCs w:val="24"/>
          <w:lang w:val="da-DK"/>
        </w:rPr>
        <w:t xml:space="preserve"> kr. ekskl. moms</w:t>
      </w:r>
      <w:r w:rsidRPr="00D82F4A">
        <w:rPr>
          <w:rStyle w:val="Strong"/>
          <w:b w:val="0"/>
          <w:bCs w:val="0"/>
          <w:sz w:val="24"/>
          <w:szCs w:val="24"/>
          <w:lang w:val="da-DK"/>
        </w:rPr>
        <w:t>. Der afregne</w:t>
      </w:r>
      <w:r>
        <w:rPr>
          <w:rStyle w:val="Strong"/>
          <w:b w:val="0"/>
          <w:bCs w:val="0"/>
          <w:sz w:val="24"/>
          <w:szCs w:val="24"/>
          <w:lang w:val="da-DK"/>
        </w:rPr>
        <w:t>s</w:t>
      </w:r>
      <w:r w:rsidRPr="00D82F4A">
        <w:rPr>
          <w:rStyle w:val="Strong"/>
          <w:b w:val="0"/>
          <w:bCs w:val="0"/>
          <w:sz w:val="24"/>
          <w:szCs w:val="24"/>
          <w:lang w:val="da-DK"/>
        </w:rPr>
        <w:t xml:space="preserve"> for medgået tid </w:t>
      </w:r>
      <w:r>
        <w:rPr>
          <w:rStyle w:val="Strong"/>
          <w:b w:val="0"/>
          <w:bCs w:val="0"/>
          <w:sz w:val="24"/>
          <w:szCs w:val="24"/>
          <w:lang w:val="da-DK"/>
        </w:rPr>
        <w:t>op til tidsloft.</w:t>
      </w:r>
    </w:p>
    <w:p w14:paraId="4984A391" w14:textId="77777777" w:rsidR="00E81334" w:rsidRDefault="00E81334" w:rsidP="00E81334">
      <w:pPr>
        <w:pStyle w:val="NoSpacing"/>
        <w:rPr>
          <w:rStyle w:val="Strong"/>
          <w:sz w:val="28"/>
          <w:szCs w:val="28"/>
          <w:lang w:val="da-DK"/>
        </w:rPr>
      </w:pPr>
    </w:p>
    <w:p w14:paraId="0083DF3A" w14:textId="77777777" w:rsidR="00E81334" w:rsidRPr="00BA4B77" w:rsidRDefault="00E81334" w:rsidP="00E81334">
      <w:pPr>
        <w:pStyle w:val="NoSpacing"/>
        <w:rPr>
          <w:rStyle w:val="Strong"/>
          <w:sz w:val="28"/>
          <w:szCs w:val="28"/>
          <w:lang w:val="da-DK"/>
        </w:rPr>
      </w:pPr>
      <w:r w:rsidRPr="00BA4B77">
        <w:rPr>
          <w:rStyle w:val="Strong"/>
          <w:sz w:val="28"/>
          <w:szCs w:val="28"/>
          <w:lang w:val="da-DK"/>
        </w:rPr>
        <w:t>Hvem</w:t>
      </w:r>
    </w:p>
    <w:p w14:paraId="5E17569C" w14:textId="06D9E78E" w:rsidR="00E81334" w:rsidRDefault="00E81334" w:rsidP="00E81334">
      <w:pPr>
        <w:pStyle w:val="NoSpacing"/>
        <w:rPr>
          <w:rStyle w:val="Strong"/>
          <w:b w:val="0"/>
          <w:bCs w:val="0"/>
          <w:sz w:val="24"/>
          <w:szCs w:val="24"/>
          <w:lang w:val="da-DK"/>
        </w:rPr>
      </w:pPr>
      <w:r>
        <w:rPr>
          <w:rStyle w:val="Strong"/>
          <w:b w:val="0"/>
          <w:bCs w:val="0"/>
          <w:sz w:val="24"/>
          <w:szCs w:val="24"/>
          <w:lang w:val="da-DK"/>
        </w:rPr>
        <w:t xml:space="preserve">Aestas-GIS gennemfører delaktivitet </w:t>
      </w:r>
      <w:r w:rsidR="00A62145">
        <w:rPr>
          <w:rStyle w:val="Strong"/>
          <w:b w:val="0"/>
          <w:bCs w:val="0"/>
          <w:sz w:val="24"/>
          <w:szCs w:val="24"/>
          <w:lang w:val="da-DK"/>
        </w:rPr>
        <w:t>9</w:t>
      </w:r>
    </w:p>
    <w:p w14:paraId="11378BB1" w14:textId="77777777" w:rsidR="00D83929" w:rsidRDefault="00D83929" w:rsidP="00BB69E6">
      <w:pPr>
        <w:rPr>
          <w:rStyle w:val="Strong"/>
          <w:b w:val="0"/>
          <w:bCs w:val="0"/>
          <w:sz w:val="24"/>
          <w:szCs w:val="24"/>
          <w:lang w:val="da-DK"/>
        </w:rPr>
      </w:pPr>
    </w:p>
    <w:p w14:paraId="4B631A8C" w14:textId="33FE52B0" w:rsidR="00A62145" w:rsidRDefault="00A62145">
      <w:pPr>
        <w:rPr>
          <w:rStyle w:val="Strong"/>
          <w:b w:val="0"/>
          <w:bCs w:val="0"/>
          <w:sz w:val="24"/>
          <w:szCs w:val="24"/>
          <w:lang w:val="da-DK"/>
        </w:rPr>
      </w:pPr>
      <w:r>
        <w:rPr>
          <w:rStyle w:val="Strong"/>
          <w:b w:val="0"/>
          <w:bCs w:val="0"/>
          <w:sz w:val="24"/>
          <w:szCs w:val="24"/>
          <w:lang w:val="da-DK"/>
        </w:rPr>
        <w:br w:type="page"/>
      </w:r>
    </w:p>
    <w:p w14:paraId="0D3B64ED" w14:textId="403F492F" w:rsidR="00A62145" w:rsidRDefault="00A62145" w:rsidP="0016618E">
      <w:pPr>
        <w:pStyle w:val="Heading1"/>
        <w:rPr>
          <w:rStyle w:val="Strong"/>
          <w:lang w:val="da-DK"/>
        </w:rPr>
      </w:pPr>
      <w:r>
        <w:rPr>
          <w:rStyle w:val="Strong"/>
          <w:lang w:val="da-DK"/>
        </w:rPr>
        <w:lastRenderedPageBreak/>
        <w:t>Delaktivitet 10:Udarbejdelse af nationale datasæt for sektorerne</w:t>
      </w:r>
    </w:p>
    <w:p w14:paraId="3A9B958A" w14:textId="77777777" w:rsidR="00A62145" w:rsidRPr="00123A06" w:rsidRDefault="00A62145" w:rsidP="00A62145">
      <w:pPr>
        <w:rPr>
          <w:rStyle w:val="Strong"/>
          <w:sz w:val="28"/>
          <w:szCs w:val="28"/>
          <w:lang w:val="da-DK"/>
        </w:rPr>
      </w:pPr>
      <w:r w:rsidRPr="00123A06">
        <w:rPr>
          <w:rStyle w:val="Strong"/>
          <w:sz w:val="28"/>
          <w:szCs w:val="28"/>
          <w:lang w:val="da-DK"/>
        </w:rPr>
        <w:t>Formål</w:t>
      </w:r>
    </w:p>
    <w:p w14:paraId="7DC4A6DF" w14:textId="70A86DD2" w:rsidR="00A62145" w:rsidRDefault="00A62145" w:rsidP="00A62145">
      <w:pPr>
        <w:rPr>
          <w:rStyle w:val="Strong"/>
          <w:b w:val="0"/>
          <w:bCs w:val="0"/>
          <w:sz w:val="24"/>
          <w:szCs w:val="24"/>
          <w:lang w:val="da-DK"/>
        </w:rPr>
      </w:pPr>
      <w:r>
        <w:rPr>
          <w:rStyle w:val="Strong"/>
          <w:b w:val="0"/>
          <w:bCs w:val="0"/>
          <w:sz w:val="24"/>
          <w:szCs w:val="24"/>
          <w:lang w:val="da-DK"/>
        </w:rPr>
        <w:t>Formålet er at udarbejde nationale datasæt for de forskellige sektorer i skadesøkonomi</w:t>
      </w:r>
      <w:r w:rsidR="00B371EA">
        <w:rPr>
          <w:rStyle w:val="Strong"/>
          <w:b w:val="0"/>
          <w:bCs w:val="0"/>
          <w:sz w:val="24"/>
          <w:szCs w:val="24"/>
          <w:lang w:val="da-DK"/>
        </w:rPr>
        <w:t xml:space="preserve"> og eksempler på oversvømmelseskort</w:t>
      </w:r>
      <w:r>
        <w:rPr>
          <w:rStyle w:val="Strong"/>
          <w:b w:val="0"/>
          <w:bCs w:val="0"/>
          <w:sz w:val="24"/>
          <w:szCs w:val="24"/>
          <w:lang w:val="da-DK"/>
        </w:rPr>
        <w:t>. Herefter vil datasættene blive tilgængelige som en del af installationspakken og til fri download fra skadesøkonomi’s GITHUB side. Datasættene vil efterfølgende blive opdateret en gang pr. år.</w:t>
      </w:r>
    </w:p>
    <w:p w14:paraId="7C42ADBF" w14:textId="77777777" w:rsidR="00A62145" w:rsidRPr="00123A06" w:rsidRDefault="00A62145" w:rsidP="00A62145">
      <w:pPr>
        <w:pStyle w:val="NoSpacing"/>
        <w:rPr>
          <w:rStyle w:val="Strong"/>
          <w:sz w:val="28"/>
          <w:szCs w:val="28"/>
          <w:lang w:val="da-DK"/>
        </w:rPr>
      </w:pPr>
      <w:r w:rsidRPr="00123A06">
        <w:rPr>
          <w:rStyle w:val="Strong"/>
          <w:sz w:val="28"/>
          <w:szCs w:val="28"/>
          <w:lang w:val="da-DK"/>
        </w:rPr>
        <w:t>Beskrivelse</w:t>
      </w:r>
    </w:p>
    <w:p w14:paraId="25107897" w14:textId="04B64892" w:rsidR="00A62145" w:rsidRPr="00490230" w:rsidRDefault="00A62145" w:rsidP="00A62145">
      <w:pPr>
        <w:rPr>
          <w:rStyle w:val="Strong"/>
          <w:b w:val="0"/>
          <w:bCs w:val="0"/>
          <w:sz w:val="24"/>
          <w:szCs w:val="24"/>
          <w:lang w:val="da-DK"/>
        </w:rPr>
      </w:pPr>
      <w:r>
        <w:rPr>
          <w:rStyle w:val="Strong"/>
          <w:b w:val="0"/>
          <w:bCs w:val="0"/>
          <w:sz w:val="24"/>
          <w:szCs w:val="24"/>
          <w:lang w:val="da-DK"/>
        </w:rPr>
        <w:t xml:space="preserve">Der udarbejdes nationale datasæt for alle sektorer med undtagelse af vej og trafik og mennesker og helbred. For disse to sektorer </w:t>
      </w:r>
      <w:r w:rsidR="00BB65F2">
        <w:rPr>
          <w:rStyle w:val="Strong"/>
          <w:b w:val="0"/>
          <w:bCs w:val="0"/>
          <w:sz w:val="24"/>
          <w:szCs w:val="24"/>
          <w:lang w:val="da-DK"/>
        </w:rPr>
        <w:t>findes</w:t>
      </w:r>
      <w:r>
        <w:rPr>
          <w:rStyle w:val="Strong"/>
          <w:b w:val="0"/>
          <w:bCs w:val="0"/>
          <w:sz w:val="24"/>
          <w:szCs w:val="24"/>
          <w:lang w:val="da-DK"/>
        </w:rPr>
        <w:t xml:space="preserve"> det relevante data hos de enkelte kommuner, og er således ikke offentligt tilgængelige. </w:t>
      </w:r>
      <w:r w:rsidR="00B371EA">
        <w:rPr>
          <w:rStyle w:val="Strong"/>
          <w:b w:val="0"/>
          <w:bCs w:val="0"/>
          <w:sz w:val="24"/>
          <w:szCs w:val="24"/>
          <w:lang w:val="da-DK"/>
        </w:rPr>
        <w:t>Herudover udarbejdes der to forskellige eksempler på oversvømmelseskort, således at man kan starte med at regne med modellen efter installation (uden at man skal importere data selv).</w:t>
      </w:r>
    </w:p>
    <w:p w14:paraId="03EF0A9B" w14:textId="77777777" w:rsidR="00A62145" w:rsidRDefault="00A62145" w:rsidP="00A62145">
      <w:pPr>
        <w:pStyle w:val="NoSpacing"/>
        <w:rPr>
          <w:rStyle w:val="Strong"/>
          <w:sz w:val="28"/>
          <w:szCs w:val="28"/>
          <w:lang w:val="da-DK"/>
        </w:rPr>
      </w:pPr>
    </w:p>
    <w:p w14:paraId="0476964F" w14:textId="77777777" w:rsidR="00A62145" w:rsidRDefault="00A62145" w:rsidP="00A62145">
      <w:pPr>
        <w:pStyle w:val="NoSpacing"/>
        <w:rPr>
          <w:rStyle w:val="Strong"/>
          <w:sz w:val="28"/>
          <w:szCs w:val="28"/>
          <w:lang w:val="da-DK"/>
        </w:rPr>
      </w:pPr>
      <w:r w:rsidRPr="00123A06">
        <w:rPr>
          <w:rStyle w:val="Strong"/>
          <w:sz w:val="28"/>
          <w:szCs w:val="28"/>
          <w:lang w:val="da-DK"/>
        </w:rPr>
        <w:t>Tidsforbrug og Budget</w:t>
      </w:r>
    </w:p>
    <w:p w14:paraId="467D66A3" w14:textId="764375E0" w:rsidR="002871B8" w:rsidRDefault="00B371EA" w:rsidP="00A62145">
      <w:pPr>
        <w:pStyle w:val="NoSpacing"/>
        <w:rPr>
          <w:rStyle w:val="Strong"/>
          <w:b w:val="0"/>
          <w:bCs w:val="0"/>
          <w:sz w:val="24"/>
          <w:szCs w:val="24"/>
          <w:lang w:val="da-DK"/>
        </w:rPr>
      </w:pPr>
      <w:r>
        <w:rPr>
          <w:rStyle w:val="Strong"/>
          <w:b w:val="0"/>
          <w:bCs w:val="0"/>
          <w:sz w:val="24"/>
          <w:szCs w:val="24"/>
          <w:lang w:val="da-DK"/>
        </w:rPr>
        <w:t>50</w:t>
      </w:r>
      <w:r w:rsidR="00A62145" w:rsidRPr="00D82F4A">
        <w:rPr>
          <w:rStyle w:val="Strong"/>
          <w:b w:val="0"/>
          <w:bCs w:val="0"/>
          <w:sz w:val="24"/>
          <w:szCs w:val="24"/>
          <w:lang w:val="da-DK"/>
        </w:rPr>
        <w:t xml:space="preserve"> timer á 1150kr/time = </w:t>
      </w:r>
      <w:r>
        <w:rPr>
          <w:rStyle w:val="Strong"/>
          <w:b w:val="0"/>
          <w:bCs w:val="0"/>
          <w:sz w:val="24"/>
          <w:szCs w:val="24"/>
          <w:lang w:val="da-DK"/>
        </w:rPr>
        <w:t>57</w:t>
      </w:r>
      <w:r w:rsidR="00C65075">
        <w:rPr>
          <w:rStyle w:val="Strong"/>
          <w:b w:val="0"/>
          <w:bCs w:val="0"/>
          <w:sz w:val="24"/>
          <w:szCs w:val="24"/>
          <w:lang w:val="da-DK"/>
        </w:rPr>
        <w:t>.</w:t>
      </w:r>
      <w:r>
        <w:rPr>
          <w:rStyle w:val="Strong"/>
          <w:b w:val="0"/>
          <w:bCs w:val="0"/>
          <w:sz w:val="24"/>
          <w:szCs w:val="24"/>
          <w:lang w:val="da-DK"/>
        </w:rPr>
        <w:t>5</w:t>
      </w:r>
      <w:r w:rsidR="00C65075">
        <w:rPr>
          <w:rStyle w:val="Strong"/>
          <w:b w:val="0"/>
          <w:bCs w:val="0"/>
          <w:sz w:val="24"/>
          <w:szCs w:val="24"/>
          <w:lang w:val="da-DK"/>
        </w:rPr>
        <w:t>00</w:t>
      </w:r>
      <w:r w:rsidR="00A62145">
        <w:rPr>
          <w:rStyle w:val="Strong"/>
          <w:b w:val="0"/>
          <w:bCs w:val="0"/>
          <w:sz w:val="24"/>
          <w:szCs w:val="24"/>
          <w:lang w:val="da-DK"/>
        </w:rPr>
        <w:t xml:space="preserve"> </w:t>
      </w:r>
      <w:r w:rsidR="00A62145" w:rsidRPr="00D82F4A">
        <w:rPr>
          <w:rStyle w:val="Strong"/>
          <w:b w:val="0"/>
          <w:bCs w:val="0"/>
          <w:sz w:val="24"/>
          <w:szCs w:val="24"/>
          <w:lang w:val="da-DK"/>
        </w:rPr>
        <w:t>kr</w:t>
      </w:r>
      <w:r w:rsidR="00A62145">
        <w:rPr>
          <w:rStyle w:val="Strong"/>
          <w:b w:val="0"/>
          <w:bCs w:val="0"/>
          <w:sz w:val="24"/>
          <w:szCs w:val="24"/>
          <w:lang w:val="da-DK"/>
        </w:rPr>
        <w:t>. ekskl. moms</w:t>
      </w:r>
      <w:r w:rsidR="00A62145" w:rsidRPr="00D82F4A">
        <w:rPr>
          <w:rStyle w:val="Strong"/>
          <w:b w:val="0"/>
          <w:bCs w:val="0"/>
          <w:sz w:val="24"/>
          <w:szCs w:val="24"/>
          <w:lang w:val="da-DK"/>
        </w:rPr>
        <w:t>. Der afregne</w:t>
      </w:r>
      <w:r w:rsidR="00A62145">
        <w:rPr>
          <w:rStyle w:val="Strong"/>
          <w:b w:val="0"/>
          <w:bCs w:val="0"/>
          <w:sz w:val="24"/>
          <w:szCs w:val="24"/>
          <w:lang w:val="da-DK"/>
        </w:rPr>
        <w:t>s</w:t>
      </w:r>
      <w:r w:rsidR="00A62145" w:rsidRPr="00D82F4A">
        <w:rPr>
          <w:rStyle w:val="Strong"/>
          <w:b w:val="0"/>
          <w:bCs w:val="0"/>
          <w:sz w:val="24"/>
          <w:szCs w:val="24"/>
          <w:lang w:val="da-DK"/>
        </w:rPr>
        <w:t xml:space="preserve"> for medgået tid med et loft på </w:t>
      </w:r>
      <w:r>
        <w:rPr>
          <w:rStyle w:val="Strong"/>
          <w:b w:val="0"/>
          <w:bCs w:val="0"/>
          <w:sz w:val="24"/>
          <w:szCs w:val="24"/>
          <w:lang w:val="da-DK"/>
        </w:rPr>
        <w:t>57</w:t>
      </w:r>
      <w:r w:rsidR="00A62145" w:rsidRPr="00D82F4A">
        <w:rPr>
          <w:rStyle w:val="Strong"/>
          <w:b w:val="0"/>
          <w:bCs w:val="0"/>
          <w:sz w:val="24"/>
          <w:szCs w:val="24"/>
          <w:lang w:val="da-DK"/>
        </w:rPr>
        <w:t>.</w:t>
      </w:r>
      <w:r>
        <w:rPr>
          <w:rStyle w:val="Strong"/>
          <w:b w:val="0"/>
          <w:bCs w:val="0"/>
          <w:sz w:val="24"/>
          <w:szCs w:val="24"/>
          <w:lang w:val="da-DK"/>
        </w:rPr>
        <w:t>5</w:t>
      </w:r>
      <w:r w:rsidR="00A62145" w:rsidRPr="00D82F4A">
        <w:rPr>
          <w:rStyle w:val="Strong"/>
          <w:b w:val="0"/>
          <w:bCs w:val="0"/>
          <w:sz w:val="24"/>
          <w:szCs w:val="24"/>
          <w:lang w:val="da-DK"/>
        </w:rPr>
        <w:t>00</w:t>
      </w:r>
      <w:r w:rsidR="00A62145">
        <w:rPr>
          <w:rStyle w:val="Strong"/>
          <w:b w:val="0"/>
          <w:bCs w:val="0"/>
          <w:sz w:val="24"/>
          <w:szCs w:val="24"/>
          <w:lang w:val="da-DK"/>
        </w:rPr>
        <w:t xml:space="preserve"> </w:t>
      </w:r>
      <w:r w:rsidR="00A62145" w:rsidRPr="00D82F4A">
        <w:rPr>
          <w:rStyle w:val="Strong"/>
          <w:b w:val="0"/>
          <w:bCs w:val="0"/>
          <w:sz w:val="24"/>
          <w:szCs w:val="24"/>
          <w:lang w:val="da-DK"/>
        </w:rPr>
        <w:t>kr</w:t>
      </w:r>
      <w:r w:rsidR="00A62145">
        <w:rPr>
          <w:rStyle w:val="Strong"/>
          <w:b w:val="0"/>
          <w:bCs w:val="0"/>
          <w:sz w:val="24"/>
          <w:szCs w:val="24"/>
          <w:lang w:val="da-DK"/>
        </w:rPr>
        <w:t>. ekskl. moms</w:t>
      </w:r>
      <w:r w:rsidR="00A62145" w:rsidRPr="00D82F4A">
        <w:rPr>
          <w:rStyle w:val="Strong"/>
          <w:b w:val="0"/>
          <w:bCs w:val="0"/>
          <w:sz w:val="24"/>
          <w:szCs w:val="24"/>
          <w:lang w:val="da-DK"/>
        </w:rPr>
        <w:t>.</w:t>
      </w:r>
      <w:r w:rsidR="00A62145">
        <w:rPr>
          <w:rStyle w:val="Strong"/>
          <w:b w:val="0"/>
          <w:bCs w:val="0"/>
          <w:sz w:val="24"/>
          <w:szCs w:val="24"/>
          <w:lang w:val="da-DK"/>
        </w:rPr>
        <w:t xml:space="preserve"> </w:t>
      </w:r>
    </w:p>
    <w:p w14:paraId="062074AF" w14:textId="77777777" w:rsidR="002871B8" w:rsidRDefault="002871B8" w:rsidP="00A62145">
      <w:pPr>
        <w:pStyle w:val="NoSpacing"/>
        <w:rPr>
          <w:rStyle w:val="Strong"/>
          <w:b w:val="0"/>
          <w:bCs w:val="0"/>
          <w:sz w:val="24"/>
          <w:szCs w:val="24"/>
          <w:lang w:val="da-DK"/>
        </w:rPr>
      </w:pPr>
    </w:p>
    <w:p w14:paraId="5470F870" w14:textId="53D74FE2" w:rsidR="00A62145" w:rsidRDefault="002871B8" w:rsidP="00A62145">
      <w:pPr>
        <w:pStyle w:val="NoSpacing"/>
        <w:rPr>
          <w:rStyle w:val="Strong"/>
          <w:b w:val="0"/>
          <w:bCs w:val="0"/>
          <w:sz w:val="24"/>
          <w:szCs w:val="24"/>
          <w:lang w:val="da-DK"/>
        </w:rPr>
      </w:pPr>
      <w:r>
        <w:rPr>
          <w:rStyle w:val="Strong"/>
          <w:b w:val="0"/>
          <w:bCs w:val="0"/>
          <w:sz w:val="24"/>
          <w:szCs w:val="24"/>
          <w:lang w:val="da-DK"/>
        </w:rPr>
        <w:t xml:space="preserve">OBS: </w:t>
      </w:r>
      <w:r w:rsidR="00A62145">
        <w:rPr>
          <w:rStyle w:val="Strong"/>
          <w:b w:val="0"/>
          <w:bCs w:val="0"/>
          <w:sz w:val="24"/>
          <w:szCs w:val="24"/>
          <w:lang w:val="da-DK"/>
        </w:rPr>
        <w:t>Tidsforbrug dækker ikke den årlige opdatering fremadrettet.</w:t>
      </w:r>
    </w:p>
    <w:p w14:paraId="0CF7D32E" w14:textId="77777777" w:rsidR="00A62145" w:rsidRDefault="00A62145" w:rsidP="00A62145">
      <w:pPr>
        <w:pStyle w:val="NoSpacing"/>
        <w:rPr>
          <w:rStyle w:val="Strong"/>
          <w:sz w:val="28"/>
          <w:szCs w:val="28"/>
          <w:lang w:val="da-DK"/>
        </w:rPr>
      </w:pPr>
    </w:p>
    <w:p w14:paraId="1A6D542B" w14:textId="77777777" w:rsidR="00A62145" w:rsidRPr="00BA4B77" w:rsidRDefault="00A62145" w:rsidP="00A62145">
      <w:pPr>
        <w:pStyle w:val="NoSpacing"/>
        <w:rPr>
          <w:rStyle w:val="Strong"/>
          <w:sz w:val="28"/>
          <w:szCs w:val="28"/>
          <w:lang w:val="da-DK"/>
        </w:rPr>
      </w:pPr>
      <w:r w:rsidRPr="00BA4B77">
        <w:rPr>
          <w:rStyle w:val="Strong"/>
          <w:sz w:val="28"/>
          <w:szCs w:val="28"/>
          <w:lang w:val="da-DK"/>
        </w:rPr>
        <w:t>Hvem</w:t>
      </w:r>
    </w:p>
    <w:p w14:paraId="6F42C1E5" w14:textId="7EF0BD10" w:rsidR="00A62145" w:rsidRPr="00E314DB" w:rsidRDefault="00A62145" w:rsidP="00A62145">
      <w:pPr>
        <w:pStyle w:val="NoSpacing"/>
        <w:rPr>
          <w:rStyle w:val="Strong"/>
          <w:sz w:val="28"/>
          <w:szCs w:val="28"/>
          <w:lang w:val="da-DK"/>
        </w:rPr>
      </w:pPr>
      <w:r>
        <w:rPr>
          <w:rStyle w:val="Strong"/>
          <w:b w:val="0"/>
          <w:bCs w:val="0"/>
          <w:sz w:val="24"/>
          <w:szCs w:val="24"/>
          <w:lang w:val="da-DK"/>
        </w:rPr>
        <w:t>LNH water gennemfører delaktivitet 10.</w:t>
      </w:r>
    </w:p>
    <w:p w14:paraId="3EB6FE02" w14:textId="12D08F1A" w:rsidR="000304C5" w:rsidRDefault="000304C5">
      <w:pPr>
        <w:rPr>
          <w:rStyle w:val="Strong"/>
          <w:b w:val="0"/>
          <w:bCs w:val="0"/>
          <w:sz w:val="24"/>
          <w:szCs w:val="24"/>
          <w:lang w:val="da-DK"/>
        </w:rPr>
      </w:pPr>
      <w:r>
        <w:rPr>
          <w:rStyle w:val="Strong"/>
          <w:b w:val="0"/>
          <w:bCs w:val="0"/>
          <w:sz w:val="24"/>
          <w:szCs w:val="24"/>
          <w:lang w:val="da-DK"/>
        </w:rPr>
        <w:br w:type="page"/>
      </w:r>
    </w:p>
    <w:p w14:paraId="7416DFB2" w14:textId="22AFFE48" w:rsidR="000304C5" w:rsidRDefault="000304C5" w:rsidP="0016618E">
      <w:pPr>
        <w:pStyle w:val="Heading1"/>
        <w:rPr>
          <w:rStyle w:val="Strong"/>
          <w:lang w:val="da-DK"/>
        </w:rPr>
      </w:pPr>
      <w:r>
        <w:rPr>
          <w:rStyle w:val="Strong"/>
          <w:lang w:val="da-DK"/>
        </w:rPr>
        <w:lastRenderedPageBreak/>
        <w:t>Delaktivitet 11:Udarbejdelse af model for virksomheders produktionstab som følge af oversvømmelser</w:t>
      </w:r>
    </w:p>
    <w:p w14:paraId="2C90B7A9" w14:textId="77777777" w:rsidR="000304C5" w:rsidRDefault="000304C5" w:rsidP="000B1D2C">
      <w:pPr>
        <w:pStyle w:val="NoSpacing"/>
        <w:rPr>
          <w:rStyle w:val="Strong"/>
          <w:sz w:val="28"/>
          <w:szCs w:val="28"/>
          <w:lang w:val="da-DK"/>
        </w:rPr>
      </w:pPr>
      <w:r w:rsidRPr="00123A06">
        <w:rPr>
          <w:rStyle w:val="Strong"/>
          <w:sz w:val="28"/>
          <w:szCs w:val="28"/>
          <w:lang w:val="da-DK"/>
        </w:rPr>
        <w:t>Formål</w:t>
      </w:r>
    </w:p>
    <w:p w14:paraId="371E84E4" w14:textId="0E6E1F98" w:rsidR="000B1D2C" w:rsidRDefault="000B1D2C" w:rsidP="000B1D2C">
      <w:pPr>
        <w:pStyle w:val="NoSpacing"/>
        <w:rPr>
          <w:rStyle w:val="Strong"/>
          <w:b w:val="0"/>
          <w:bCs w:val="0"/>
          <w:sz w:val="24"/>
          <w:szCs w:val="24"/>
          <w:lang w:val="da-DK"/>
        </w:rPr>
      </w:pPr>
      <w:r>
        <w:rPr>
          <w:rStyle w:val="Strong"/>
          <w:b w:val="0"/>
          <w:bCs w:val="0"/>
          <w:sz w:val="24"/>
          <w:szCs w:val="24"/>
          <w:lang w:val="da-DK"/>
        </w:rPr>
        <w:t>Formålet er at udarbejde en ny model som kan beregne virksomheders produktionstab i forbindelse med oversvømmelser.</w:t>
      </w:r>
    </w:p>
    <w:p w14:paraId="0106BEBB" w14:textId="77777777" w:rsidR="000B1D2C" w:rsidRPr="000B1D2C" w:rsidRDefault="000B1D2C" w:rsidP="000B1D2C">
      <w:pPr>
        <w:pStyle w:val="NoSpacing"/>
        <w:rPr>
          <w:rStyle w:val="Strong"/>
          <w:b w:val="0"/>
          <w:bCs w:val="0"/>
          <w:sz w:val="24"/>
          <w:szCs w:val="24"/>
          <w:lang w:val="da-DK"/>
        </w:rPr>
      </w:pPr>
    </w:p>
    <w:p w14:paraId="7E856CAD" w14:textId="300712E9" w:rsidR="000304C5" w:rsidRDefault="001B563D" w:rsidP="000304C5">
      <w:pPr>
        <w:pStyle w:val="NoSpacing"/>
        <w:rPr>
          <w:rStyle w:val="Strong"/>
          <w:sz w:val="28"/>
          <w:szCs w:val="28"/>
          <w:lang w:val="da-DK"/>
        </w:rPr>
      </w:pPr>
      <w:r>
        <w:rPr>
          <w:rStyle w:val="Strong"/>
          <w:sz w:val="28"/>
          <w:szCs w:val="28"/>
          <w:lang w:val="da-DK"/>
        </w:rPr>
        <w:t>Baggund</w:t>
      </w:r>
    </w:p>
    <w:p w14:paraId="77AD98E2" w14:textId="0B0407FC" w:rsidR="001B563D" w:rsidRPr="00E97603" w:rsidRDefault="001B563D" w:rsidP="001B563D">
      <w:pPr>
        <w:pStyle w:val="NoSpacing"/>
        <w:rPr>
          <w:rStyle w:val="Strong"/>
          <w:b w:val="0"/>
          <w:bCs w:val="0"/>
          <w:sz w:val="24"/>
          <w:szCs w:val="24"/>
          <w:lang w:val="da-DK"/>
        </w:rPr>
      </w:pPr>
      <w:r w:rsidRPr="00E97603">
        <w:rPr>
          <w:rStyle w:val="Strong"/>
          <w:b w:val="0"/>
          <w:bCs w:val="0"/>
          <w:sz w:val="24"/>
          <w:szCs w:val="24"/>
          <w:lang w:val="da-DK"/>
        </w:rPr>
        <w:t xml:space="preserve">Der kan være store økonomiske konsekvenser forbundet med at virksomheder er udsat for oversvømmelser fra </w:t>
      </w:r>
      <w:r w:rsidR="00E97603" w:rsidRPr="00E97603">
        <w:rPr>
          <w:rStyle w:val="Strong"/>
          <w:b w:val="0"/>
          <w:bCs w:val="0"/>
          <w:sz w:val="24"/>
          <w:szCs w:val="24"/>
          <w:lang w:val="da-DK"/>
        </w:rPr>
        <w:t>f.eks.</w:t>
      </w:r>
      <w:r w:rsidRPr="00E97603">
        <w:rPr>
          <w:rStyle w:val="Strong"/>
          <w:b w:val="0"/>
          <w:bCs w:val="0"/>
          <w:sz w:val="24"/>
          <w:szCs w:val="24"/>
          <w:lang w:val="da-DK"/>
        </w:rPr>
        <w:t xml:space="preserve"> skybrud eller stormfloder. Konsekvenserne er forbundet til fysiske skader på infrastruktur (bygninger) og løsøre og til tabte indtægter som en konsekvens af, at virksomheden ikke er i stand til at operere som normalt i en kort eller længere periode efter en oversvømmelse. Sidstnævnte vil føre til en større eller mindre reduktion i omsætningen. På nuværende tidspunkt findes der kun gode modeller/skadesfunktioner til beregning af de fysiske skader på infrastruktur og løsøre i forbindelse med oversvømmelser, men ikke for omsætningstab. Dette medfører, at virksomheder, alt andet lige, vil blive underprioriteret i forbindelse med beslutningstagning om klimatilpasning.</w:t>
      </w:r>
    </w:p>
    <w:p w14:paraId="6CDC0E90" w14:textId="77777777" w:rsidR="001B563D" w:rsidRPr="001B563D" w:rsidRDefault="001B563D" w:rsidP="001B563D">
      <w:pPr>
        <w:pStyle w:val="NoSpacing"/>
        <w:rPr>
          <w:rStyle w:val="Strong"/>
          <w:sz w:val="28"/>
          <w:szCs w:val="28"/>
          <w:lang w:val="da-DK"/>
        </w:rPr>
      </w:pPr>
    </w:p>
    <w:p w14:paraId="78B1681D" w14:textId="30E6FF92" w:rsidR="001B563D" w:rsidRDefault="001B563D" w:rsidP="001B563D">
      <w:pPr>
        <w:pStyle w:val="NoSpacing"/>
        <w:rPr>
          <w:rStyle w:val="Strong"/>
          <w:sz w:val="28"/>
          <w:szCs w:val="28"/>
          <w:lang w:val="da-DK"/>
        </w:rPr>
      </w:pPr>
      <w:r w:rsidRPr="001B563D">
        <w:rPr>
          <w:rStyle w:val="Strong"/>
          <w:sz w:val="28"/>
          <w:szCs w:val="28"/>
          <w:lang w:val="da-DK"/>
        </w:rPr>
        <w:t>Beskrivelse</w:t>
      </w:r>
    </w:p>
    <w:p w14:paraId="6CBC5EEC" w14:textId="0AFB67A4" w:rsidR="001B563D" w:rsidRDefault="001B563D" w:rsidP="001B563D">
      <w:pPr>
        <w:pStyle w:val="NoSpacing"/>
        <w:rPr>
          <w:rStyle w:val="Strong"/>
          <w:b w:val="0"/>
          <w:bCs w:val="0"/>
          <w:sz w:val="24"/>
          <w:szCs w:val="24"/>
          <w:lang w:val="da-DK"/>
        </w:rPr>
      </w:pPr>
      <w:r>
        <w:rPr>
          <w:rStyle w:val="Strong"/>
          <w:b w:val="0"/>
          <w:bCs w:val="0"/>
          <w:sz w:val="24"/>
          <w:szCs w:val="24"/>
          <w:lang w:val="da-DK"/>
        </w:rPr>
        <w:t>Beregningen af virksomhedernes produktionstab gennemføres med udgangspunkt i de enkelte virksomheders regnskabsdata, herunder i særdeleshed information om virksomhedernes bruttofortjeneste. Virksomhedernes Regnskabsdata er offentligt tilgængelige fra Erhvervsstyrelsen. Med udgangspunkt heri udarbejdes der et nationalt datasæt med virksomhedernes bruttofortjeneste (som opdateres årligt fremadrettet – ikke en del af dette budget) som danner grundlag for beregningen af produktionstabet. Produktionstabet pr. virksomhed udregnes som</w:t>
      </w:r>
    </w:p>
    <w:p w14:paraId="3813D707" w14:textId="77777777" w:rsidR="001B563D" w:rsidRDefault="001B563D" w:rsidP="001B563D">
      <w:pPr>
        <w:pStyle w:val="NoSpacing"/>
        <w:rPr>
          <w:rStyle w:val="Strong"/>
          <w:b w:val="0"/>
          <w:bCs w:val="0"/>
          <w:sz w:val="24"/>
          <w:szCs w:val="24"/>
          <w:lang w:val="da-DK"/>
        </w:rPr>
      </w:pPr>
    </w:p>
    <w:p w14:paraId="2EAD8F4D" w14:textId="77777777" w:rsidR="001B563D" w:rsidRDefault="001B563D" w:rsidP="001B563D">
      <w:pPr>
        <w:pStyle w:val="NoSpacing"/>
        <w:rPr>
          <w:rStyle w:val="Strong"/>
          <w:b w:val="0"/>
          <w:bCs w:val="0"/>
          <w:sz w:val="24"/>
          <w:szCs w:val="24"/>
          <w:lang w:val="da-DK"/>
        </w:rPr>
      </w:pPr>
      <w:r>
        <w:rPr>
          <w:rStyle w:val="Strong"/>
          <w:b w:val="0"/>
          <w:bCs w:val="0"/>
          <w:sz w:val="24"/>
          <w:szCs w:val="24"/>
          <w:lang w:val="da-DK"/>
        </w:rPr>
        <w:t>(Varighed af produktionsstop (dage)/365 (dage pr. år)) * bruttofortjeneste</w:t>
      </w:r>
    </w:p>
    <w:p w14:paraId="0BC3190A" w14:textId="77777777" w:rsidR="001B563D" w:rsidRDefault="001B563D" w:rsidP="001B563D">
      <w:pPr>
        <w:pStyle w:val="NoSpacing"/>
        <w:rPr>
          <w:rStyle w:val="Strong"/>
          <w:b w:val="0"/>
          <w:bCs w:val="0"/>
          <w:sz w:val="24"/>
          <w:szCs w:val="24"/>
          <w:lang w:val="da-DK"/>
        </w:rPr>
      </w:pPr>
    </w:p>
    <w:p w14:paraId="755BD6AC" w14:textId="054FF725" w:rsidR="001B563D" w:rsidRPr="001B563D" w:rsidRDefault="00BE6F5B" w:rsidP="001B563D">
      <w:pPr>
        <w:pStyle w:val="NoSpacing"/>
        <w:rPr>
          <w:rStyle w:val="Strong"/>
          <w:b w:val="0"/>
          <w:bCs w:val="0"/>
          <w:sz w:val="24"/>
          <w:szCs w:val="24"/>
          <w:lang w:val="da-DK"/>
        </w:rPr>
      </w:pPr>
      <w:r>
        <w:rPr>
          <w:rStyle w:val="Strong"/>
          <w:b w:val="0"/>
          <w:bCs w:val="0"/>
          <w:sz w:val="24"/>
          <w:szCs w:val="24"/>
          <w:lang w:val="da-DK"/>
        </w:rPr>
        <w:t>Varigheden af produktionsstoppet vil kunne sættes af brugeren (d</w:t>
      </w:r>
      <w:r w:rsidR="001B563D">
        <w:rPr>
          <w:rStyle w:val="Strong"/>
          <w:b w:val="0"/>
          <w:bCs w:val="0"/>
          <w:sz w:val="24"/>
          <w:szCs w:val="24"/>
          <w:lang w:val="da-DK"/>
        </w:rPr>
        <w:t>er vil i modellen være default værdier</w:t>
      </w:r>
      <w:r>
        <w:rPr>
          <w:rStyle w:val="Strong"/>
          <w:b w:val="0"/>
          <w:bCs w:val="0"/>
          <w:sz w:val="24"/>
          <w:szCs w:val="24"/>
          <w:lang w:val="da-DK"/>
        </w:rPr>
        <w:t xml:space="preserve"> som kan anvendes i udgangspunktet).</w:t>
      </w:r>
      <w:r w:rsidR="001B563D">
        <w:rPr>
          <w:rStyle w:val="Strong"/>
          <w:b w:val="0"/>
          <w:bCs w:val="0"/>
          <w:sz w:val="24"/>
          <w:szCs w:val="24"/>
          <w:lang w:val="da-DK"/>
        </w:rPr>
        <w:t xml:space="preserve">    </w:t>
      </w:r>
    </w:p>
    <w:p w14:paraId="289A0398" w14:textId="77777777" w:rsidR="000304C5" w:rsidRDefault="000304C5" w:rsidP="000304C5">
      <w:pPr>
        <w:pStyle w:val="NoSpacing"/>
        <w:rPr>
          <w:rStyle w:val="Strong"/>
          <w:sz w:val="28"/>
          <w:szCs w:val="28"/>
          <w:lang w:val="da-DK"/>
        </w:rPr>
      </w:pPr>
    </w:p>
    <w:p w14:paraId="3788B30A" w14:textId="77777777" w:rsidR="000304C5" w:rsidRDefault="000304C5" w:rsidP="000304C5">
      <w:pPr>
        <w:pStyle w:val="NoSpacing"/>
        <w:rPr>
          <w:rStyle w:val="Strong"/>
          <w:sz w:val="28"/>
          <w:szCs w:val="28"/>
          <w:lang w:val="da-DK"/>
        </w:rPr>
      </w:pPr>
      <w:r w:rsidRPr="00123A06">
        <w:rPr>
          <w:rStyle w:val="Strong"/>
          <w:sz w:val="28"/>
          <w:szCs w:val="28"/>
          <w:lang w:val="da-DK"/>
        </w:rPr>
        <w:t>Tidsforbrug og Budget</w:t>
      </w:r>
    </w:p>
    <w:p w14:paraId="124951CA" w14:textId="1D272FC7" w:rsidR="000304C5" w:rsidRDefault="00BE098C" w:rsidP="000304C5">
      <w:pPr>
        <w:pStyle w:val="NoSpacing"/>
        <w:rPr>
          <w:rStyle w:val="Strong"/>
          <w:b w:val="0"/>
          <w:bCs w:val="0"/>
          <w:sz w:val="24"/>
          <w:szCs w:val="24"/>
          <w:lang w:val="da-DK"/>
        </w:rPr>
      </w:pPr>
      <w:r>
        <w:rPr>
          <w:rStyle w:val="Strong"/>
          <w:b w:val="0"/>
          <w:bCs w:val="0"/>
          <w:sz w:val="24"/>
          <w:szCs w:val="24"/>
          <w:lang w:val="da-DK"/>
        </w:rPr>
        <w:t>60</w:t>
      </w:r>
      <w:r w:rsidR="000304C5">
        <w:rPr>
          <w:rStyle w:val="Strong"/>
          <w:b w:val="0"/>
          <w:bCs w:val="0"/>
          <w:sz w:val="24"/>
          <w:szCs w:val="24"/>
          <w:lang w:val="da-DK"/>
        </w:rPr>
        <w:t xml:space="preserve"> - </w:t>
      </w:r>
      <w:r>
        <w:rPr>
          <w:rStyle w:val="Strong"/>
          <w:b w:val="0"/>
          <w:bCs w:val="0"/>
          <w:sz w:val="24"/>
          <w:szCs w:val="24"/>
          <w:lang w:val="da-DK"/>
        </w:rPr>
        <w:t>80</w:t>
      </w:r>
      <w:r w:rsidR="000304C5" w:rsidRPr="00D82F4A">
        <w:rPr>
          <w:rStyle w:val="Strong"/>
          <w:b w:val="0"/>
          <w:bCs w:val="0"/>
          <w:sz w:val="24"/>
          <w:szCs w:val="24"/>
          <w:lang w:val="da-DK"/>
        </w:rPr>
        <w:t xml:space="preserve"> timer á 1150kr/time = </w:t>
      </w:r>
      <w:r>
        <w:rPr>
          <w:rStyle w:val="Strong"/>
          <w:b w:val="0"/>
          <w:bCs w:val="0"/>
          <w:sz w:val="24"/>
          <w:szCs w:val="24"/>
          <w:lang w:val="da-DK"/>
        </w:rPr>
        <w:t>69</w:t>
      </w:r>
      <w:r w:rsidR="000304C5">
        <w:rPr>
          <w:rStyle w:val="Strong"/>
          <w:b w:val="0"/>
          <w:bCs w:val="0"/>
          <w:sz w:val="24"/>
          <w:szCs w:val="24"/>
          <w:lang w:val="da-DK"/>
        </w:rPr>
        <w:t>.</w:t>
      </w:r>
      <w:r>
        <w:rPr>
          <w:rStyle w:val="Strong"/>
          <w:b w:val="0"/>
          <w:bCs w:val="0"/>
          <w:sz w:val="24"/>
          <w:szCs w:val="24"/>
          <w:lang w:val="da-DK"/>
        </w:rPr>
        <w:t>00</w:t>
      </w:r>
      <w:r w:rsidR="000304C5">
        <w:rPr>
          <w:rStyle w:val="Strong"/>
          <w:b w:val="0"/>
          <w:bCs w:val="0"/>
          <w:sz w:val="24"/>
          <w:szCs w:val="24"/>
          <w:lang w:val="da-DK"/>
        </w:rPr>
        <w:t xml:space="preserve">0 - </w:t>
      </w:r>
      <w:r>
        <w:rPr>
          <w:rStyle w:val="Strong"/>
          <w:b w:val="0"/>
          <w:bCs w:val="0"/>
          <w:sz w:val="24"/>
          <w:szCs w:val="24"/>
          <w:lang w:val="da-DK"/>
        </w:rPr>
        <w:t>92</w:t>
      </w:r>
      <w:r w:rsidR="000304C5" w:rsidRPr="00D82F4A">
        <w:rPr>
          <w:rStyle w:val="Strong"/>
          <w:b w:val="0"/>
          <w:bCs w:val="0"/>
          <w:sz w:val="24"/>
          <w:szCs w:val="24"/>
          <w:lang w:val="da-DK"/>
        </w:rPr>
        <w:t>.</w:t>
      </w:r>
      <w:r>
        <w:rPr>
          <w:rStyle w:val="Strong"/>
          <w:b w:val="0"/>
          <w:bCs w:val="0"/>
          <w:sz w:val="24"/>
          <w:szCs w:val="24"/>
          <w:lang w:val="da-DK"/>
        </w:rPr>
        <w:t>0</w:t>
      </w:r>
      <w:r w:rsidR="000304C5" w:rsidRPr="00D82F4A">
        <w:rPr>
          <w:rStyle w:val="Strong"/>
          <w:b w:val="0"/>
          <w:bCs w:val="0"/>
          <w:sz w:val="24"/>
          <w:szCs w:val="24"/>
          <w:lang w:val="da-DK"/>
        </w:rPr>
        <w:t>00</w:t>
      </w:r>
      <w:r w:rsidR="000304C5">
        <w:rPr>
          <w:rStyle w:val="Strong"/>
          <w:b w:val="0"/>
          <w:bCs w:val="0"/>
          <w:sz w:val="24"/>
          <w:szCs w:val="24"/>
          <w:lang w:val="da-DK"/>
        </w:rPr>
        <w:t xml:space="preserve"> </w:t>
      </w:r>
      <w:r w:rsidR="000304C5" w:rsidRPr="00D82F4A">
        <w:rPr>
          <w:rStyle w:val="Strong"/>
          <w:b w:val="0"/>
          <w:bCs w:val="0"/>
          <w:sz w:val="24"/>
          <w:szCs w:val="24"/>
          <w:lang w:val="da-DK"/>
        </w:rPr>
        <w:t>kr</w:t>
      </w:r>
      <w:r w:rsidR="000304C5">
        <w:rPr>
          <w:rStyle w:val="Strong"/>
          <w:b w:val="0"/>
          <w:bCs w:val="0"/>
          <w:sz w:val="24"/>
          <w:szCs w:val="24"/>
          <w:lang w:val="da-DK"/>
        </w:rPr>
        <w:t>. ekskl. moms</w:t>
      </w:r>
      <w:r w:rsidR="000304C5" w:rsidRPr="00D82F4A">
        <w:rPr>
          <w:rStyle w:val="Strong"/>
          <w:b w:val="0"/>
          <w:bCs w:val="0"/>
          <w:sz w:val="24"/>
          <w:szCs w:val="24"/>
          <w:lang w:val="da-DK"/>
        </w:rPr>
        <w:t>. Der afregne</w:t>
      </w:r>
      <w:r w:rsidR="000304C5">
        <w:rPr>
          <w:rStyle w:val="Strong"/>
          <w:b w:val="0"/>
          <w:bCs w:val="0"/>
          <w:sz w:val="24"/>
          <w:szCs w:val="24"/>
          <w:lang w:val="da-DK"/>
        </w:rPr>
        <w:t>s</w:t>
      </w:r>
      <w:r w:rsidR="000304C5" w:rsidRPr="00D82F4A">
        <w:rPr>
          <w:rStyle w:val="Strong"/>
          <w:b w:val="0"/>
          <w:bCs w:val="0"/>
          <w:sz w:val="24"/>
          <w:szCs w:val="24"/>
          <w:lang w:val="da-DK"/>
        </w:rPr>
        <w:t xml:space="preserve"> for medgået tid med et loft på </w:t>
      </w:r>
      <w:r>
        <w:rPr>
          <w:rStyle w:val="Strong"/>
          <w:b w:val="0"/>
          <w:bCs w:val="0"/>
          <w:sz w:val="24"/>
          <w:szCs w:val="24"/>
          <w:lang w:val="da-DK"/>
        </w:rPr>
        <w:t>92</w:t>
      </w:r>
      <w:r w:rsidR="000304C5" w:rsidRPr="00D82F4A">
        <w:rPr>
          <w:rStyle w:val="Strong"/>
          <w:b w:val="0"/>
          <w:bCs w:val="0"/>
          <w:sz w:val="24"/>
          <w:szCs w:val="24"/>
          <w:lang w:val="da-DK"/>
        </w:rPr>
        <w:t>.</w:t>
      </w:r>
      <w:r>
        <w:rPr>
          <w:rStyle w:val="Strong"/>
          <w:b w:val="0"/>
          <w:bCs w:val="0"/>
          <w:sz w:val="24"/>
          <w:szCs w:val="24"/>
          <w:lang w:val="da-DK"/>
        </w:rPr>
        <w:t>0</w:t>
      </w:r>
      <w:r w:rsidR="000304C5" w:rsidRPr="00D82F4A">
        <w:rPr>
          <w:rStyle w:val="Strong"/>
          <w:b w:val="0"/>
          <w:bCs w:val="0"/>
          <w:sz w:val="24"/>
          <w:szCs w:val="24"/>
          <w:lang w:val="da-DK"/>
        </w:rPr>
        <w:t>00</w:t>
      </w:r>
      <w:r w:rsidR="000304C5">
        <w:rPr>
          <w:rStyle w:val="Strong"/>
          <w:b w:val="0"/>
          <w:bCs w:val="0"/>
          <w:sz w:val="24"/>
          <w:szCs w:val="24"/>
          <w:lang w:val="da-DK"/>
        </w:rPr>
        <w:t xml:space="preserve"> </w:t>
      </w:r>
      <w:r w:rsidR="000304C5" w:rsidRPr="00D82F4A">
        <w:rPr>
          <w:rStyle w:val="Strong"/>
          <w:b w:val="0"/>
          <w:bCs w:val="0"/>
          <w:sz w:val="24"/>
          <w:szCs w:val="24"/>
          <w:lang w:val="da-DK"/>
        </w:rPr>
        <w:t>kr</w:t>
      </w:r>
      <w:r w:rsidR="000304C5">
        <w:rPr>
          <w:rStyle w:val="Strong"/>
          <w:b w:val="0"/>
          <w:bCs w:val="0"/>
          <w:sz w:val="24"/>
          <w:szCs w:val="24"/>
          <w:lang w:val="da-DK"/>
        </w:rPr>
        <w:t>. ekskl. moms</w:t>
      </w:r>
      <w:r w:rsidR="000304C5" w:rsidRPr="00D82F4A">
        <w:rPr>
          <w:rStyle w:val="Strong"/>
          <w:b w:val="0"/>
          <w:bCs w:val="0"/>
          <w:sz w:val="24"/>
          <w:szCs w:val="24"/>
          <w:lang w:val="da-DK"/>
        </w:rPr>
        <w:t>.</w:t>
      </w:r>
      <w:r w:rsidR="000304C5">
        <w:rPr>
          <w:rStyle w:val="Strong"/>
          <w:b w:val="0"/>
          <w:bCs w:val="0"/>
          <w:sz w:val="24"/>
          <w:szCs w:val="24"/>
          <w:lang w:val="da-DK"/>
        </w:rPr>
        <w:t xml:space="preserve"> </w:t>
      </w:r>
    </w:p>
    <w:p w14:paraId="21D36CFB" w14:textId="77777777" w:rsidR="000304C5" w:rsidRDefault="000304C5" w:rsidP="000304C5">
      <w:pPr>
        <w:pStyle w:val="NoSpacing"/>
        <w:rPr>
          <w:rStyle w:val="Strong"/>
          <w:b w:val="0"/>
          <w:bCs w:val="0"/>
          <w:sz w:val="24"/>
          <w:szCs w:val="24"/>
          <w:lang w:val="da-DK"/>
        </w:rPr>
      </w:pPr>
    </w:p>
    <w:p w14:paraId="2E483E39" w14:textId="77777777" w:rsidR="000304C5" w:rsidRDefault="000304C5" w:rsidP="000304C5">
      <w:pPr>
        <w:pStyle w:val="NoSpacing"/>
        <w:rPr>
          <w:rStyle w:val="Strong"/>
          <w:sz w:val="28"/>
          <w:szCs w:val="28"/>
          <w:lang w:val="da-DK"/>
        </w:rPr>
      </w:pPr>
    </w:p>
    <w:p w14:paraId="2487DC29" w14:textId="77777777" w:rsidR="000304C5" w:rsidRPr="00BA4B77" w:rsidRDefault="000304C5" w:rsidP="000304C5">
      <w:pPr>
        <w:pStyle w:val="NoSpacing"/>
        <w:rPr>
          <w:rStyle w:val="Strong"/>
          <w:sz w:val="28"/>
          <w:szCs w:val="28"/>
          <w:lang w:val="da-DK"/>
        </w:rPr>
      </w:pPr>
      <w:r w:rsidRPr="00BA4B77">
        <w:rPr>
          <w:rStyle w:val="Strong"/>
          <w:sz w:val="28"/>
          <w:szCs w:val="28"/>
          <w:lang w:val="da-DK"/>
        </w:rPr>
        <w:t>Hvem</w:t>
      </w:r>
    </w:p>
    <w:p w14:paraId="0B15E75E" w14:textId="376C8C9F" w:rsidR="000304C5" w:rsidRPr="00E314DB" w:rsidRDefault="000304C5" w:rsidP="000304C5">
      <w:pPr>
        <w:pStyle w:val="NoSpacing"/>
        <w:rPr>
          <w:rStyle w:val="Strong"/>
          <w:sz w:val="28"/>
          <w:szCs w:val="28"/>
          <w:lang w:val="da-DK"/>
        </w:rPr>
      </w:pPr>
      <w:r>
        <w:rPr>
          <w:rStyle w:val="Strong"/>
          <w:b w:val="0"/>
          <w:bCs w:val="0"/>
          <w:sz w:val="24"/>
          <w:szCs w:val="24"/>
          <w:lang w:val="da-DK"/>
        </w:rPr>
        <w:t>LNH water og Aestas-GIS gennemfører delaktivitet 11.</w:t>
      </w:r>
    </w:p>
    <w:p w14:paraId="660E8D58" w14:textId="4E2E0EF4" w:rsidR="00DE5095" w:rsidRDefault="00DE5095">
      <w:pPr>
        <w:rPr>
          <w:rStyle w:val="Strong"/>
          <w:b w:val="0"/>
          <w:bCs w:val="0"/>
          <w:sz w:val="24"/>
          <w:szCs w:val="24"/>
          <w:lang w:val="da-DK"/>
        </w:rPr>
      </w:pPr>
      <w:r>
        <w:rPr>
          <w:rStyle w:val="Strong"/>
          <w:b w:val="0"/>
          <w:bCs w:val="0"/>
          <w:sz w:val="24"/>
          <w:szCs w:val="24"/>
          <w:lang w:val="da-DK"/>
        </w:rPr>
        <w:br w:type="page"/>
      </w:r>
    </w:p>
    <w:p w14:paraId="26565FF8" w14:textId="728EF778" w:rsidR="00DE5095" w:rsidRDefault="00DE5095" w:rsidP="0016618E">
      <w:pPr>
        <w:pStyle w:val="Heading1"/>
        <w:rPr>
          <w:rStyle w:val="Strong"/>
          <w:lang w:val="da-DK"/>
        </w:rPr>
      </w:pPr>
      <w:r>
        <w:rPr>
          <w:rStyle w:val="Strong"/>
          <w:lang w:val="da-DK"/>
        </w:rPr>
        <w:lastRenderedPageBreak/>
        <w:t xml:space="preserve">Delaktivitet 12:Udarbejdelse af model til beregning af bidragsfordeling </w:t>
      </w:r>
    </w:p>
    <w:p w14:paraId="13B78862" w14:textId="77777777" w:rsidR="00DF2FBD" w:rsidRDefault="00DF2FBD" w:rsidP="00DE5095">
      <w:pPr>
        <w:rPr>
          <w:rStyle w:val="Strong"/>
          <w:sz w:val="28"/>
          <w:szCs w:val="28"/>
          <w:lang w:val="da-DK"/>
        </w:rPr>
      </w:pPr>
    </w:p>
    <w:p w14:paraId="13369C91" w14:textId="76FA32A6" w:rsidR="00DF2FBD" w:rsidRPr="00DF2FBD" w:rsidRDefault="00DF2FBD" w:rsidP="00DE5095">
      <w:pPr>
        <w:rPr>
          <w:rStyle w:val="Strong"/>
          <w:b w:val="0"/>
          <w:bCs w:val="0"/>
          <w:sz w:val="28"/>
          <w:szCs w:val="28"/>
          <w:lang w:val="da-DK"/>
        </w:rPr>
      </w:pPr>
      <w:r w:rsidRPr="00DF2FBD">
        <w:rPr>
          <w:rStyle w:val="Strong"/>
          <w:b w:val="0"/>
          <w:bCs w:val="0"/>
          <w:sz w:val="28"/>
          <w:szCs w:val="28"/>
          <w:highlight w:val="yellow"/>
          <w:lang w:val="da-DK"/>
        </w:rPr>
        <w:t>Denne beskrives yderligere hvis aktiviteten ønskes gennemført</w:t>
      </w:r>
    </w:p>
    <w:p w14:paraId="5C90ABE0" w14:textId="77777777" w:rsidR="00DF2FBD" w:rsidRDefault="00DF2FBD" w:rsidP="00DE5095">
      <w:pPr>
        <w:rPr>
          <w:rStyle w:val="Strong"/>
          <w:sz w:val="28"/>
          <w:szCs w:val="28"/>
          <w:lang w:val="da-DK"/>
        </w:rPr>
      </w:pPr>
    </w:p>
    <w:p w14:paraId="5AAC7A1E" w14:textId="1D34F20D" w:rsidR="00DE5095" w:rsidRPr="00123A06" w:rsidRDefault="00DE5095" w:rsidP="00DE5095">
      <w:pPr>
        <w:rPr>
          <w:rStyle w:val="Strong"/>
          <w:sz w:val="28"/>
          <w:szCs w:val="28"/>
          <w:lang w:val="da-DK"/>
        </w:rPr>
      </w:pPr>
      <w:r w:rsidRPr="00123A06">
        <w:rPr>
          <w:rStyle w:val="Strong"/>
          <w:sz w:val="28"/>
          <w:szCs w:val="28"/>
          <w:lang w:val="da-DK"/>
        </w:rPr>
        <w:t>Formål</w:t>
      </w:r>
    </w:p>
    <w:p w14:paraId="25D5C69D" w14:textId="77777777" w:rsidR="00DE5095" w:rsidRPr="00123A06" w:rsidRDefault="00DE5095" w:rsidP="00DE5095">
      <w:pPr>
        <w:pStyle w:val="NoSpacing"/>
        <w:rPr>
          <w:rStyle w:val="Strong"/>
          <w:sz w:val="28"/>
          <w:szCs w:val="28"/>
          <w:lang w:val="da-DK"/>
        </w:rPr>
      </w:pPr>
      <w:r w:rsidRPr="00123A06">
        <w:rPr>
          <w:rStyle w:val="Strong"/>
          <w:sz w:val="28"/>
          <w:szCs w:val="28"/>
          <w:lang w:val="da-DK"/>
        </w:rPr>
        <w:t>Beskrivelse</w:t>
      </w:r>
    </w:p>
    <w:p w14:paraId="1531363A" w14:textId="77777777" w:rsidR="00DE5095" w:rsidRDefault="00DE5095" w:rsidP="00DE5095">
      <w:pPr>
        <w:pStyle w:val="NoSpacing"/>
        <w:rPr>
          <w:rStyle w:val="Strong"/>
          <w:sz w:val="28"/>
          <w:szCs w:val="28"/>
          <w:lang w:val="da-DK"/>
        </w:rPr>
      </w:pPr>
    </w:p>
    <w:p w14:paraId="1BFA0399" w14:textId="77777777" w:rsidR="00DE5095" w:rsidRDefault="00DE5095" w:rsidP="00DE5095">
      <w:pPr>
        <w:pStyle w:val="NoSpacing"/>
        <w:rPr>
          <w:rStyle w:val="Strong"/>
          <w:sz w:val="28"/>
          <w:szCs w:val="28"/>
          <w:lang w:val="da-DK"/>
        </w:rPr>
      </w:pPr>
      <w:r w:rsidRPr="00123A06">
        <w:rPr>
          <w:rStyle w:val="Strong"/>
          <w:sz w:val="28"/>
          <w:szCs w:val="28"/>
          <w:lang w:val="da-DK"/>
        </w:rPr>
        <w:t>Tidsforbrug og Budget</w:t>
      </w:r>
    </w:p>
    <w:p w14:paraId="0B4FB345" w14:textId="77777777" w:rsidR="00DE5095" w:rsidRDefault="00DE5095" w:rsidP="00DE5095">
      <w:pPr>
        <w:pStyle w:val="NoSpacing"/>
        <w:rPr>
          <w:rStyle w:val="Strong"/>
          <w:b w:val="0"/>
          <w:bCs w:val="0"/>
          <w:sz w:val="24"/>
          <w:szCs w:val="24"/>
          <w:lang w:val="da-DK"/>
        </w:rPr>
      </w:pPr>
    </w:p>
    <w:p w14:paraId="0B9D0B2D" w14:textId="77777777" w:rsidR="00DE5095" w:rsidRDefault="00DE5095" w:rsidP="00DE5095">
      <w:pPr>
        <w:pStyle w:val="NoSpacing"/>
        <w:rPr>
          <w:rStyle w:val="Strong"/>
          <w:sz w:val="28"/>
          <w:szCs w:val="28"/>
          <w:lang w:val="da-DK"/>
        </w:rPr>
      </w:pPr>
    </w:p>
    <w:p w14:paraId="22C27E2A" w14:textId="77777777" w:rsidR="00DE5095" w:rsidRPr="00BA4B77" w:rsidRDefault="00DE5095" w:rsidP="00DE5095">
      <w:pPr>
        <w:pStyle w:val="NoSpacing"/>
        <w:rPr>
          <w:rStyle w:val="Strong"/>
          <w:sz w:val="28"/>
          <w:szCs w:val="28"/>
          <w:lang w:val="da-DK"/>
        </w:rPr>
      </w:pPr>
      <w:r w:rsidRPr="00BA4B77">
        <w:rPr>
          <w:rStyle w:val="Strong"/>
          <w:sz w:val="28"/>
          <w:szCs w:val="28"/>
          <w:lang w:val="da-DK"/>
        </w:rPr>
        <w:t>Hvem</w:t>
      </w:r>
    </w:p>
    <w:p w14:paraId="1A6EC94F" w14:textId="59A189DF" w:rsidR="00DE5095" w:rsidRPr="00E314DB" w:rsidRDefault="00DE5095" w:rsidP="00DE5095">
      <w:pPr>
        <w:pStyle w:val="NoSpacing"/>
        <w:rPr>
          <w:rStyle w:val="Strong"/>
          <w:sz w:val="28"/>
          <w:szCs w:val="28"/>
          <w:lang w:val="da-DK"/>
        </w:rPr>
      </w:pPr>
      <w:r>
        <w:rPr>
          <w:rStyle w:val="Strong"/>
          <w:b w:val="0"/>
          <w:bCs w:val="0"/>
          <w:sz w:val="24"/>
          <w:szCs w:val="24"/>
          <w:lang w:val="da-DK"/>
        </w:rPr>
        <w:t>LNH water og Aestas-GIS gennemfører delaktivitet 1</w:t>
      </w:r>
      <w:r w:rsidR="00D41E59">
        <w:rPr>
          <w:rStyle w:val="Strong"/>
          <w:b w:val="0"/>
          <w:bCs w:val="0"/>
          <w:sz w:val="24"/>
          <w:szCs w:val="24"/>
          <w:lang w:val="da-DK"/>
        </w:rPr>
        <w:t>2</w:t>
      </w:r>
      <w:r>
        <w:rPr>
          <w:rStyle w:val="Strong"/>
          <w:b w:val="0"/>
          <w:bCs w:val="0"/>
          <w:sz w:val="24"/>
          <w:szCs w:val="24"/>
          <w:lang w:val="da-DK"/>
        </w:rPr>
        <w:t>.</w:t>
      </w:r>
    </w:p>
    <w:p w14:paraId="14AE7F7E" w14:textId="77777777" w:rsidR="00C455B4" w:rsidRDefault="00C455B4">
      <w:pPr>
        <w:rPr>
          <w:rStyle w:val="Strong"/>
          <w:rFonts w:asciiTheme="majorHAnsi" w:eastAsiaTheme="majorEastAsia" w:hAnsiTheme="majorHAnsi" w:cstheme="majorBidi"/>
          <w:color w:val="2F5496" w:themeColor="accent1" w:themeShade="BF"/>
          <w:sz w:val="32"/>
          <w:szCs w:val="32"/>
          <w:lang w:val="da-DK"/>
        </w:rPr>
      </w:pPr>
      <w:r>
        <w:rPr>
          <w:rStyle w:val="Strong"/>
          <w:lang w:val="da-DK"/>
        </w:rPr>
        <w:br w:type="page"/>
      </w:r>
    </w:p>
    <w:p w14:paraId="4F143EA5" w14:textId="5538B66E" w:rsidR="00C455B4" w:rsidRDefault="00C455B4" w:rsidP="00C455B4">
      <w:pPr>
        <w:pStyle w:val="Heading1"/>
        <w:rPr>
          <w:rStyle w:val="Strong"/>
          <w:lang w:val="da-DK"/>
        </w:rPr>
      </w:pPr>
      <w:r>
        <w:rPr>
          <w:rStyle w:val="Strong"/>
          <w:lang w:val="da-DK"/>
        </w:rPr>
        <w:lastRenderedPageBreak/>
        <w:t>Delaktivitet 13:Udarbejdelse af model til beregning af klimatilpasningsomkostning</w:t>
      </w:r>
      <w:r w:rsidR="00BB3DDD">
        <w:rPr>
          <w:rStyle w:val="Strong"/>
          <w:lang w:val="da-DK"/>
        </w:rPr>
        <w:t xml:space="preserve"> på oplandsniveau</w:t>
      </w:r>
      <w:r>
        <w:rPr>
          <w:rStyle w:val="Strong"/>
          <w:lang w:val="da-DK"/>
        </w:rPr>
        <w:t xml:space="preserve"> for oversvømmelser fra nedbør </w:t>
      </w:r>
    </w:p>
    <w:p w14:paraId="56B42D8F" w14:textId="77777777" w:rsidR="00C455B4" w:rsidRDefault="00C455B4" w:rsidP="003A1E10">
      <w:pPr>
        <w:pStyle w:val="NoSpacing"/>
        <w:rPr>
          <w:rStyle w:val="Strong"/>
          <w:sz w:val="28"/>
          <w:szCs w:val="28"/>
          <w:lang w:val="da-DK"/>
        </w:rPr>
      </w:pPr>
      <w:r w:rsidRPr="00123A06">
        <w:rPr>
          <w:rStyle w:val="Strong"/>
          <w:sz w:val="28"/>
          <w:szCs w:val="28"/>
          <w:lang w:val="da-DK"/>
        </w:rPr>
        <w:t>Formål</w:t>
      </w:r>
    </w:p>
    <w:p w14:paraId="5436A6AE" w14:textId="02FAC505" w:rsidR="003A1E10" w:rsidRPr="00AF79C8" w:rsidRDefault="00AF79C8" w:rsidP="00AF79C8">
      <w:pPr>
        <w:pStyle w:val="NoSpacing"/>
        <w:rPr>
          <w:rStyle w:val="Strong"/>
          <w:b w:val="0"/>
          <w:bCs w:val="0"/>
          <w:sz w:val="24"/>
          <w:szCs w:val="24"/>
          <w:lang w:val="da-DK"/>
        </w:rPr>
      </w:pPr>
      <w:r w:rsidRPr="00AF79C8">
        <w:rPr>
          <w:rStyle w:val="Strong"/>
          <w:b w:val="0"/>
          <w:bCs w:val="0"/>
          <w:sz w:val="24"/>
          <w:szCs w:val="24"/>
          <w:lang w:val="da-DK"/>
        </w:rPr>
        <w:t>Formålet med denne udviklingsaktivitet er at udarbejde en model til est</w:t>
      </w:r>
      <w:r>
        <w:rPr>
          <w:rStyle w:val="Strong"/>
          <w:b w:val="0"/>
          <w:bCs w:val="0"/>
          <w:sz w:val="24"/>
          <w:szCs w:val="24"/>
          <w:lang w:val="da-DK"/>
        </w:rPr>
        <w:t>imering</w:t>
      </w:r>
      <w:r w:rsidRPr="00AF79C8">
        <w:rPr>
          <w:rStyle w:val="Strong"/>
          <w:b w:val="0"/>
          <w:bCs w:val="0"/>
          <w:sz w:val="24"/>
          <w:szCs w:val="24"/>
          <w:lang w:val="da-DK"/>
        </w:rPr>
        <w:t xml:space="preserve"> af klimatilpasningsomkostninge</w:t>
      </w:r>
      <w:r>
        <w:rPr>
          <w:rStyle w:val="Strong"/>
          <w:b w:val="0"/>
          <w:bCs w:val="0"/>
          <w:sz w:val="24"/>
          <w:szCs w:val="24"/>
          <w:lang w:val="da-DK"/>
        </w:rPr>
        <w:t>rne for oversvømmelser fra nedbør.</w:t>
      </w:r>
      <w:r w:rsidRPr="00AF79C8">
        <w:rPr>
          <w:rStyle w:val="Strong"/>
          <w:b w:val="0"/>
          <w:bCs w:val="0"/>
          <w:sz w:val="24"/>
          <w:szCs w:val="24"/>
          <w:lang w:val="da-DK"/>
        </w:rPr>
        <w:t xml:space="preserve"> </w:t>
      </w:r>
      <w:r>
        <w:rPr>
          <w:rStyle w:val="Strong"/>
          <w:b w:val="0"/>
          <w:bCs w:val="0"/>
          <w:sz w:val="24"/>
          <w:szCs w:val="24"/>
          <w:lang w:val="da-DK"/>
        </w:rPr>
        <w:t xml:space="preserve">Denne beregning vil efterfølgende kunne sammenholdes med skadesberegningerne i et CBA analyse som understøtter prioritering at klimatilpasning. </w:t>
      </w:r>
    </w:p>
    <w:p w14:paraId="69073AA8" w14:textId="77777777" w:rsidR="00AF79C8" w:rsidRDefault="00AF79C8" w:rsidP="00C455B4">
      <w:pPr>
        <w:pStyle w:val="NoSpacing"/>
        <w:rPr>
          <w:rStyle w:val="Strong"/>
          <w:sz w:val="28"/>
          <w:szCs w:val="28"/>
          <w:lang w:val="da-DK"/>
        </w:rPr>
      </w:pPr>
    </w:p>
    <w:p w14:paraId="5944BD2F" w14:textId="68644064" w:rsidR="00C455B4" w:rsidRDefault="00C455B4" w:rsidP="00C455B4">
      <w:pPr>
        <w:pStyle w:val="NoSpacing"/>
        <w:rPr>
          <w:rStyle w:val="Strong"/>
          <w:sz w:val="28"/>
          <w:szCs w:val="28"/>
          <w:lang w:val="da-DK"/>
        </w:rPr>
      </w:pPr>
      <w:r w:rsidRPr="00123A06">
        <w:rPr>
          <w:rStyle w:val="Strong"/>
          <w:sz w:val="28"/>
          <w:szCs w:val="28"/>
          <w:lang w:val="da-DK"/>
        </w:rPr>
        <w:t>Beskrivelse</w:t>
      </w:r>
    </w:p>
    <w:p w14:paraId="7D803FB8" w14:textId="3616ACF2" w:rsidR="00AF79C8" w:rsidRPr="001F0C43" w:rsidRDefault="00AF79C8" w:rsidP="00AF79C8">
      <w:pPr>
        <w:pStyle w:val="NoSpacing"/>
        <w:rPr>
          <w:rStyle w:val="Strong"/>
          <w:b w:val="0"/>
          <w:bCs w:val="0"/>
          <w:sz w:val="24"/>
          <w:szCs w:val="24"/>
          <w:lang w:val="da-DK"/>
        </w:rPr>
      </w:pPr>
      <w:r w:rsidRPr="001F0C43">
        <w:rPr>
          <w:rStyle w:val="Strong"/>
          <w:b w:val="0"/>
          <w:bCs w:val="0"/>
          <w:sz w:val="24"/>
          <w:szCs w:val="24"/>
          <w:lang w:val="da-DK"/>
        </w:rPr>
        <w:t>Der udarbejdes en model som beregner klimatilpasningsomkostningen på oplandsniveau (brugerdefineret) med udgangspunkt i volumen af vand på terræn ved forskellige oversvømmelseshændelser. Volumen ganges med en/flere (erfaringsmæssigt) bestemt(e) enhedspris(er) for hvad det koster at fjerne vand på terræn, f.eks. gennem åbne bassiner eller via separatkloakering. Der tilvejebringes flere forskellige default værdier for hvad det koster at fjerne vand på terræn.</w:t>
      </w:r>
    </w:p>
    <w:p w14:paraId="1D057D18" w14:textId="0F261979" w:rsidR="00AF79C8" w:rsidRPr="00AF79C8" w:rsidRDefault="00AF79C8" w:rsidP="00AF79C8">
      <w:pPr>
        <w:pStyle w:val="NoSpacing"/>
        <w:rPr>
          <w:rStyle w:val="Strong"/>
          <w:b w:val="0"/>
          <w:bCs w:val="0"/>
          <w:lang w:val="da-DK"/>
        </w:rPr>
      </w:pPr>
      <w:r>
        <w:rPr>
          <w:rStyle w:val="Strong"/>
          <w:b w:val="0"/>
          <w:bCs w:val="0"/>
          <w:lang w:val="da-DK"/>
        </w:rPr>
        <w:t xml:space="preserve"> </w:t>
      </w:r>
    </w:p>
    <w:p w14:paraId="3D1AA60A" w14:textId="77777777" w:rsidR="00C455B4" w:rsidRDefault="00C455B4" w:rsidP="00C455B4">
      <w:pPr>
        <w:pStyle w:val="NoSpacing"/>
        <w:rPr>
          <w:rStyle w:val="Strong"/>
          <w:sz w:val="28"/>
          <w:szCs w:val="28"/>
          <w:lang w:val="da-DK"/>
        </w:rPr>
      </w:pPr>
    </w:p>
    <w:p w14:paraId="4260B209" w14:textId="77777777" w:rsidR="00C455B4" w:rsidRDefault="00C455B4" w:rsidP="00C455B4">
      <w:pPr>
        <w:pStyle w:val="NoSpacing"/>
        <w:rPr>
          <w:rStyle w:val="Strong"/>
          <w:sz w:val="28"/>
          <w:szCs w:val="28"/>
          <w:lang w:val="da-DK"/>
        </w:rPr>
      </w:pPr>
      <w:r w:rsidRPr="00123A06">
        <w:rPr>
          <w:rStyle w:val="Strong"/>
          <w:sz w:val="28"/>
          <w:szCs w:val="28"/>
          <w:lang w:val="da-DK"/>
        </w:rPr>
        <w:t>Tidsforbrug og Budget</w:t>
      </w:r>
    </w:p>
    <w:p w14:paraId="129AEC66" w14:textId="7FFFB736" w:rsidR="00C455B4" w:rsidRDefault="00AF79C8" w:rsidP="00C455B4">
      <w:pPr>
        <w:pStyle w:val="NoSpacing"/>
        <w:rPr>
          <w:rStyle w:val="Strong"/>
          <w:b w:val="0"/>
          <w:bCs w:val="0"/>
          <w:sz w:val="24"/>
          <w:szCs w:val="24"/>
          <w:lang w:val="da-DK"/>
        </w:rPr>
      </w:pPr>
      <w:r>
        <w:rPr>
          <w:rStyle w:val="Strong"/>
          <w:b w:val="0"/>
          <w:bCs w:val="0"/>
          <w:sz w:val="24"/>
          <w:szCs w:val="24"/>
          <w:lang w:val="da-DK"/>
        </w:rPr>
        <w:t>50</w:t>
      </w:r>
      <w:r w:rsidR="00C455B4">
        <w:rPr>
          <w:rStyle w:val="Strong"/>
          <w:b w:val="0"/>
          <w:bCs w:val="0"/>
          <w:sz w:val="24"/>
          <w:szCs w:val="24"/>
          <w:lang w:val="da-DK"/>
        </w:rPr>
        <w:t xml:space="preserve"> - </w:t>
      </w:r>
      <w:r>
        <w:rPr>
          <w:rStyle w:val="Strong"/>
          <w:b w:val="0"/>
          <w:bCs w:val="0"/>
          <w:sz w:val="24"/>
          <w:szCs w:val="24"/>
          <w:lang w:val="da-DK"/>
        </w:rPr>
        <w:t>60</w:t>
      </w:r>
      <w:r w:rsidR="00C455B4" w:rsidRPr="00D82F4A">
        <w:rPr>
          <w:rStyle w:val="Strong"/>
          <w:b w:val="0"/>
          <w:bCs w:val="0"/>
          <w:sz w:val="24"/>
          <w:szCs w:val="24"/>
          <w:lang w:val="da-DK"/>
        </w:rPr>
        <w:t xml:space="preserve"> timer á 1150kr/time = </w:t>
      </w:r>
      <w:r w:rsidR="006B4A32">
        <w:rPr>
          <w:rStyle w:val="Strong"/>
          <w:b w:val="0"/>
          <w:bCs w:val="0"/>
          <w:sz w:val="24"/>
          <w:szCs w:val="24"/>
          <w:lang w:val="da-DK"/>
        </w:rPr>
        <w:t>57</w:t>
      </w:r>
      <w:r w:rsidR="00C455B4">
        <w:rPr>
          <w:rStyle w:val="Strong"/>
          <w:b w:val="0"/>
          <w:bCs w:val="0"/>
          <w:sz w:val="24"/>
          <w:szCs w:val="24"/>
          <w:lang w:val="da-DK"/>
        </w:rPr>
        <w:t>.</w:t>
      </w:r>
      <w:r w:rsidR="006B4A32">
        <w:rPr>
          <w:rStyle w:val="Strong"/>
          <w:b w:val="0"/>
          <w:bCs w:val="0"/>
          <w:sz w:val="24"/>
          <w:szCs w:val="24"/>
          <w:lang w:val="da-DK"/>
        </w:rPr>
        <w:t>5</w:t>
      </w:r>
      <w:r w:rsidR="00C455B4">
        <w:rPr>
          <w:rStyle w:val="Strong"/>
          <w:b w:val="0"/>
          <w:bCs w:val="0"/>
          <w:sz w:val="24"/>
          <w:szCs w:val="24"/>
          <w:lang w:val="da-DK"/>
        </w:rPr>
        <w:t xml:space="preserve">00 - </w:t>
      </w:r>
      <w:r w:rsidR="006B4A32">
        <w:rPr>
          <w:rStyle w:val="Strong"/>
          <w:b w:val="0"/>
          <w:bCs w:val="0"/>
          <w:sz w:val="24"/>
          <w:szCs w:val="24"/>
          <w:lang w:val="da-DK"/>
        </w:rPr>
        <w:t>69</w:t>
      </w:r>
      <w:r w:rsidR="00C455B4" w:rsidRPr="00D82F4A">
        <w:rPr>
          <w:rStyle w:val="Strong"/>
          <w:b w:val="0"/>
          <w:bCs w:val="0"/>
          <w:sz w:val="24"/>
          <w:szCs w:val="24"/>
          <w:lang w:val="da-DK"/>
        </w:rPr>
        <w:t>.</w:t>
      </w:r>
      <w:r w:rsidR="00C455B4">
        <w:rPr>
          <w:rStyle w:val="Strong"/>
          <w:b w:val="0"/>
          <w:bCs w:val="0"/>
          <w:sz w:val="24"/>
          <w:szCs w:val="24"/>
          <w:lang w:val="da-DK"/>
        </w:rPr>
        <w:t>0</w:t>
      </w:r>
      <w:r w:rsidR="00C455B4" w:rsidRPr="00D82F4A">
        <w:rPr>
          <w:rStyle w:val="Strong"/>
          <w:b w:val="0"/>
          <w:bCs w:val="0"/>
          <w:sz w:val="24"/>
          <w:szCs w:val="24"/>
          <w:lang w:val="da-DK"/>
        </w:rPr>
        <w:t>00</w:t>
      </w:r>
      <w:r w:rsidR="00C455B4">
        <w:rPr>
          <w:rStyle w:val="Strong"/>
          <w:b w:val="0"/>
          <w:bCs w:val="0"/>
          <w:sz w:val="24"/>
          <w:szCs w:val="24"/>
          <w:lang w:val="da-DK"/>
        </w:rPr>
        <w:t xml:space="preserve"> </w:t>
      </w:r>
      <w:r w:rsidR="00C455B4" w:rsidRPr="00D82F4A">
        <w:rPr>
          <w:rStyle w:val="Strong"/>
          <w:b w:val="0"/>
          <w:bCs w:val="0"/>
          <w:sz w:val="24"/>
          <w:szCs w:val="24"/>
          <w:lang w:val="da-DK"/>
        </w:rPr>
        <w:t>kr</w:t>
      </w:r>
      <w:r w:rsidR="00C455B4">
        <w:rPr>
          <w:rStyle w:val="Strong"/>
          <w:b w:val="0"/>
          <w:bCs w:val="0"/>
          <w:sz w:val="24"/>
          <w:szCs w:val="24"/>
          <w:lang w:val="da-DK"/>
        </w:rPr>
        <w:t>. ekskl. moms</w:t>
      </w:r>
      <w:r w:rsidR="00C455B4" w:rsidRPr="00D82F4A">
        <w:rPr>
          <w:rStyle w:val="Strong"/>
          <w:b w:val="0"/>
          <w:bCs w:val="0"/>
          <w:sz w:val="24"/>
          <w:szCs w:val="24"/>
          <w:lang w:val="da-DK"/>
        </w:rPr>
        <w:t>. Der afregne</w:t>
      </w:r>
      <w:r w:rsidR="00C455B4">
        <w:rPr>
          <w:rStyle w:val="Strong"/>
          <w:b w:val="0"/>
          <w:bCs w:val="0"/>
          <w:sz w:val="24"/>
          <w:szCs w:val="24"/>
          <w:lang w:val="da-DK"/>
        </w:rPr>
        <w:t>s</w:t>
      </w:r>
      <w:r w:rsidR="00C455B4" w:rsidRPr="00D82F4A">
        <w:rPr>
          <w:rStyle w:val="Strong"/>
          <w:b w:val="0"/>
          <w:bCs w:val="0"/>
          <w:sz w:val="24"/>
          <w:szCs w:val="24"/>
          <w:lang w:val="da-DK"/>
        </w:rPr>
        <w:t xml:space="preserve"> for medgået tid med et loft på </w:t>
      </w:r>
      <w:r w:rsidR="006B4A32">
        <w:rPr>
          <w:rStyle w:val="Strong"/>
          <w:b w:val="0"/>
          <w:bCs w:val="0"/>
          <w:sz w:val="24"/>
          <w:szCs w:val="24"/>
          <w:lang w:val="da-DK"/>
        </w:rPr>
        <w:t>69</w:t>
      </w:r>
      <w:r w:rsidR="00C455B4" w:rsidRPr="00D82F4A">
        <w:rPr>
          <w:rStyle w:val="Strong"/>
          <w:b w:val="0"/>
          <w:bCs w:val="0"/>
          <w:sz w:val="24"/>
          <w:szCs w:val="24"/>
          <w:lang w:val="da-DK"/>
        </w:rPr>
        <w:t>.</w:t>
      </w:r>
      <w:r w:rsidR="00C455B4">
        <w:rPr>
          <w:rStyle w:val="Strong"/>
          <w:b w:val="0"/>
          <w:bCs w:val="0"/>
          <w:sz w:val="24"/>
          <w:szCs w:val="24"/>
          <w:lang w:val="da-DK"/>
        </w:rPr>
        <w:t>0</w:t>
      </w:r>
      <w:r w:rsidR="00C455B4" w:rsidRPr="00D82F4A">
        <w:rPr>
          <w:rStyle w:val="Strong"/>
          <w:b w:val="0"/>
          <w:bCs w:val="0"/>
          <w:sz w:val="24"/>
          <w:szCs w:val="24"/>
          <w:lang w:val="da-DK"/>
        </w:rPr>
        <w:t>00</w:t>
      </w:r>
      <w:r w:rsidR="00C455B4">
        <w:rPr>
          <w:rStyle w:val="Strong"/>
          <w:b w:val="0"/>
          <w:bCs w:val="0"/>
          <w:sz w:val="24"/>
          <w:szCs w:val="24"/>
          <w:lang w:val="da-DK"/>
        </w:rPr>
        <w:t xml:space="preserve"> </w:t>
      </w:r>
      <w:r w:rsidR="00C455B4" w:rsidRPr="00D82F4A">
        <w:rPr>
          <w:rStyle w:val="Strong"/>
          <w:b w:val="0"/>
          <w:bCs w:val="0"/>
          <w:sz w:val="24"/>
          <w:szCs w:val="24"/>
          <w:lang w:val="da-DK"/>
        </w:rPr>
        <w:t>kr</w:t>
      </w:r>
      <w:r w:rsidR="00C455B4">
        <w:rPr>
          <w:rStyle w:val="Strong"/>
          <w:b w:val="0"/>
          <w:bCs w:val="0"/>
          <w:sz w:val="24"/>
          <w:szCs w:val="24"/>
          <w:lang w:val="da-DK"/>
        </w:rPr>
        <w:t>. ekskl. moms</w:t>
      </w:r>
      <w:r w:rsidR="00C455B4" w:rsidRPr="00D82F4A">
        <w:rPr>
          <w:rStyle w:val="Strong"/>
          <w:b w:val="0"/>
          <w:bCs w:val="0"/>
          <w:sz w:val="24"/>
          <w:szCs w:val="24"/>
          <w:lang w:val="da-DK"/>
        </w:rPr>
        <w:t>.</w:t>
      </w:r>
      <w:r w:rsidR="00C455B4">
        <w:rPr>
          <w:rStyle w:val="Strong"/>
          <w:b w:val="0"/>
          <w:bCs w:val="0"/>
          <w:sz w:val="24"/>
          <w:szCs w:val="24"/>
          <w:lang w:val="da-DK"/>
        </w:rPr>
        <w:t xml:space="preserve"> </w:t>
      </w:r>
    </w:p>
    <w:p w14:paraId="5C6BB276" w14:textId="77777777" w:rsidR="00C455B4" w:rsidRDefault="00C455B4" w:rsidP="00C455B4">
      <w:pPr>
        <w:pStyle w:val="NoSpacing"/>
        <w:rPr>
          <w:rStyle w:val="Strong"/>
          <w:b w:val="0"/>
          <w:bCs w:val="0"/>
          <w:sz w:val="24"/>
          <w:szCs w:val="24"/>
          <w:lang w:val="da-DK"/>
        </w:rPr>
      </w:pPr>
    </w:p>
    <w:p w14:paraId="2AAA358E" w14:textId="77777777" w:rsidR="00C455B4" w:rsidRDefault="00C455B4" w:rsidP="00C455B4">
      <w:pPr>
        <w:pStyle w:val="NoSpacing"/>
        <w:rPr>
          <w:rStyle w:val="Strong"/>
          <w:sz w:val="28"/>
          <w:szCs w:val="28"/>
          <w:lang w:val="da-DK"/>
        </w:rPr>
      </w:pPr>
    </w:p>
    <w:p w14:paraId="5ED55683" w14:textId="77777777" w:rsidR="00C455B4" w:rsidRPr="00BA4B77" w:rsidRDefault="00C455B4" w:rsidP="00C455B4">
      <w:pPr>
        <w:pStyle w:val="NoSpacing"/>
        <w:rPr>
          <w:rStyle w:val="Strong"/>
          <w:sz w:val="28"/>
          <w:szCs w:val="28"/>
          <w:lang w:val="da-DK"/>
        </w:rPr>
      </w:pPr>
      <w:r w:rsidRPr="00BA4B77">
        <w:rPr>
          <w:rStyle w:val="Strong"/>
          <w:sz w:val="28"/>
          <w:szCs w:val="28"/>
          <w:lang w:val="da-DK"/>
        </w:rPr>
        <w:t>Hvem</w:t>
      </w:r>
    </w:p>
    <w:p w14:paraId="3964B5D5" w14:textId="1F0618D4" w:rsidR="00C455B4" w:rsidRPr="00E314DB" w:rsidRDefault="00C455B4" w:rsidP="00C455B4">
      <w:pPr>
        <w:pStyle w:val="NoSpacing"/>
        <w:rPr>
          <w:rStyle w:val="Strong"/>
          <w:sz w:val="28"/>
          <w:szCs w:val="28"/>
          <w:lang w:val="da-DK"/>
        </w:rPr>
      </w:pPr>
      <w:r>
        <w:rPr>
          <w:rStyle w:val="Strong"/>
          <w:b w:val="0"/>
          <w:bCs w:val="0"/>
          <w:sz w:val="24"/>
          <w:szCs w:val="24"/>
          <w:lang w:val="da-DK"/>
        </w:rPr>
        <w:t>LNH water og Aestas-GIS gennemfører delaktivitet 1</w:t>
      </w:r>
      <w:r w:rsidR="00ED5DE2">
        <w:rPr>
          <w:rStyle w:val="Strong"/>
          <w:b w:val="0"/>
          <w:bCs w:val="0"/>
          <w:sz w:val="24"/>
          <w:szCs w:val="24"/>
          <w:lang w:val="da-DK"/>
        </w:rPr>
        <w:t>3</w:t>
      </w:r>
      <w:r>
        <w:rPr>
          <w:rStyle w:val="Strong"/>
          <w:b w:val="0"/>
          <w:bCs w:val="0"/>
          <w:sz w:val="24"/>
          <w:szCs w:val="24"/>
          <w:lang w:val="da-DK"/>
        </w:rPr>
        <w:t>.</w:t>
      </w:r>
    </w:p>
    <w:p w14:paraId="580080B4" w14:textId="77777777" w:rsidR="00A62145" w:rsidRDefault="00A62145" w:rsidP="00BB69E6">
      <w:pPr>
        <w:rPr>
          <w:rStyle w:val="Strong"/>
          <w:b w:val="0"/>
          <w:bCs w:val="0"/>
          <w:sz w:val="24"/>
          <w:szCs w:val="24"/>
          <w:lang w:val="da-DK"/>
        </w:rPr>
      </w:pPr>
    </w:p>
    <w:p w14:paraId="451EA650" w14:textId="77777777" w:rsidR="00027AB4" w:rsidRDefault="00027AB4">
      <w:pPr>
        <w:rPr>
          <w:rStyle w:val="Strong"/>
          <w:rFonts w:asciiTheme="majorHAnsi" w:eastAsiaTheme="majorEastAsia" w:hAnsiTheme="majorHAnsi" w:cstheme="majorBidi"/>
          <w:color w:val="2F5496" w:themeColor="accent1" w:themeShade="BF"/>
          <w:sz w:val="32"/>
          <w:szCs w:val="32"/>
          <w:lang w:val="da-DK"/>
        </w:rPr>
      </w:pPr>
      <w:r>
        <w:rPr>
          <w:rStyle w:val="Strong"/>
          <w:lang w:val="da-DK"/>
        </w:rPr>
        <w:br w:type="page"/>
      </w:r>
    </w:p>
    <w:p w14:paraId="4C01A0A7" w14:textId="56015DBE" w:rsidR="00027AB4" w:rsidRDefault="00027AB4" w:rsidP="00027AB4">
      <w:pPr>
        <w:pStyle w:val="Heading1"/>
        <w:rPr>
          <w:rStyle w:val="Strong"/>
          <w:lang w:val="da-DK"/>
        </w:rPr>
      </w:pPr>
      <w:r>
        <w:rPr>
          <w:rStyle w:val="Strong"/>
          <w:lang w:val="da-DK"/>
        </w:rPr>
        <w:lastRenderedPageBreak/>
        <w:t>Delaktivitet 14:Udarbejdelse af regneark til efterbehandling af resultater fra skadesøkonomi plugin.</w:t>
      </w:r>
    </w:p>
    <w:p w14:paraId="757CF7D0" w14:textId="788F212D" w:rsidR="00027AB4" w:rsidRDefault="00027AB4" w:rsidP="001F0C43">
      <w:pPr>
        <w:pStyle w:val="NoSpacing"/>
        <w:rPr>
          <w:rStyle w:val="Strong"/>
          <w:sz w:val="28"/>
          <w:szCs w:val="28"/>
          <w:lang w:val="da-DK"/>
        </w:rPr>
      </w:pPr>
      <w:r w:rsidRPr="00123A06">
        <w:rPr>
          <w:rStyle w:val="Strong"/>
          <w:sz w:val="28"/>
          <w:szCs w:val="28"/>
          <w:lang w:val="da-DK"/>
        </w:rPr>
        <w:t>Formål</w:t>
      </w:r>
      <w:r w:rsidR="001F0C43">
        <w:rPr>
          <w:rStyle w:val="Strong"/>
          <w:sz w:val="28"/>
          <w:szCs w:val="28"/>
          <w:lang w:val="da-DK"/>
        </w:rPr>
        <w:t xml:space="preserve"> og beskrivelse</w:t>
      </w:r>
    </w:p>
    <w:p w14:paraId="2640EC7A" w14:textId="25F8C12C" w:rsidR="001F0C43" w:rsidRPr="001F0C43" w:rsidRDefault="001F0C43" w:rsidP="00027AB4">
      <w:pPr>
        <w:pStyle w:val="NoSpacing"/>
        <w:rPr>
          <w:rStyle w:val="Strong"/>
          <w:b w:val="0"/>
          <w:bCs w:val="0"/>
          <w:sz w:val="24"/>
          <w:szCs w:val="24"/>
          <w:lang w:val="da-DK"/>
        </w:rPr>
      </w:pPr>
      <w:r w:rsidRPr="001F0C43">
        <w:rPr>
          <w:rStyle w:val="Strong"/>
          <w:b w:val="0"/>
          <w:bCs w:val="0"/>
          <w:sz w:val="24"/>
          <w:szCs w:val="24"/>
          <w:lang w:val="da-DK"/>
        </w:rPr>
        <w:t>Der udarbejdes excel ark til efterbehandling af skadesberegninger gennemført med SkadesØkonomi med det formål at gøre det nemmere at udarbejde figurer/tabeller til videreformidling af resultater.</w:t>
      </w:r>
    </w:p>
    <w:p w14:paraId="563BDBE6" w14:textId="7FFADA89" w:rsidR="00027AB4" w:rsidRPr="00123A06" w:rsidRDefault="00027AB4" w:rsidP="00027AB4">
      <w:pPr>
        <w:pStyle w:val="NoSpacing"/>
        <w:rPr>
          <w:rStyle w:val="Strong"/>
          <w:sz w:val="28"/>
          <w:szCs w:val="28"/>
          <w:lang w:val="da-DK"/>
        </w:rPr>
      </w:pPr>
    </w:p>
    <w:p w14:paraId="516FF1C7" w14:textId="205A820B" w:rsidR="00027AB4" w:rsidRDefault="00027AB4" w:rsidP="00027AB4">
      <w:pPr>
        <w:pStyle w:val="NoSpacing"/>
        <w:rPr>
          <w:rStyle w:val="Strong"/>
          <w:sz w:val="28"/>
          <w:szCs w:val="28"/>
          <w:lang w:val="da-DK"/>
        </w:rPr>
      </w:pPr>
    </w:p>
    <w:p w14:paraId="4E9B365C" w14:textId="77777777" w:rsidR="00027AB4" w:rsidRDefault="00027AB4" w:rsidP="00027AB4">
      <w:pPr>
        <w:pStyle w:val="NoSpacing"/>
        <w:rPr>
          <w:rStyle w:val="Strong"/>
          <w:sz w:val="28"/>
          <w:szCs w:val="28"/>
          <w:lang w:val="da-DK"/>
        </w:rPr>
      </w:pPr>
      <w:r w:rsidRPr="00123A06">
        <w:rPr>
          <w:rStyle w:val="Strong"/>
          <w:sz w:val="28"/>
          <w:szCs w:val="28"/>
          <w:lang w:val="da-DK"/>
        </w:rPr>
        <w:t>Tidsforbrug og Budget</w:t>
      </w:r>
    </w:p>
    <w:p w14:paraId="338143CF" w14:textId="3C8F0594" w:rsidR="00027AB4" w:rsidRDefault="00DC55A0" w:rsidP="00027AB4">
      <w:pPr>
        <w:pStyle w:val="NoSpacing"/>
        <w:rPr>
          <w:rStyle w:val="Strong"/>
          <w:b w:val="0"/>
          <w:bCs w:val="0"/>
          <w:sz w:val="24"/>
          <w:szCs w:val="24"/>
          <w:lang w:val="da-DK"/>
        </w:rPr>
      </w:pPr>
      <w:r>
        <w:rPr>
          <w:rStyle w:val="Strong"/>
          <w:b w:val="0"/>
          <w:bCs w:val="0"/>
          <w:sz w:val="24"/>
          <w:szCs w:val="24"/>
          <w:lang w:val="da-DK"/>
        </w:rPr>
        <w:t>35</w:t>
      </w:r>
      <w:r w:rsidR="00027AB4" w:rsidRPr="00D82F4A">
        <w:rPr>
          <w:rStyle w:val="Strong"/>
          <w:b w:val="0"/>
          <w:bCs w:val="0"/>
          <w:sz w:val="24"/>
          <w:szCs w:val="24"/>
          <w:lang w:val="da-DK"/>
        </w:rPr>
        <w:t xml:space="preserve"> timer á 1150kr/time = </w:t>
      </w:r>
      <w:r w:rsidR="00E97603">
        <w:rPr>
          <w:rStyle w:val="Strong"/>
          <w:b w:val="0"/>
          <w:bCs w:val="0"/>
          <w:sz w:val="24"/>
          <w:szCs w:val="24"/>
          <w:lang w:val="da-DK"/>
        </w:rPr>
        <w:t>4</w:t>
      </w:r>
      <w:r>
        <w:rPr>
          <w:rStyle w:val="Strong"/>
          <w:b w:val="0"/>
          <w:bCs w:val="0"/>
          <w:sz w:val="24"/>
          <w:szCs w:val="24"/>
          <w:lang w:val="da-DK"/>
        </w:rPr>
        <w:t>0</w:t>
      </w:r>
      <w:r w:rsidR="00027AB4">
        <w:rPr>
          <w:rStyle w:val="Strong"/>
          <w:b w:val="0"/>
          <w:bCs w:val="0"/>
          <w:sz w:val="24"/>
          <w:szCs w:val="24"/>
          <w:lang w:val="da-DK"/>
        </w:rPr>
        <w:t>.</w:t>
      </w:r>
      <w:r>
        <w:rPr>
          <w:rStyle w:val="Strong"/>
          <w:b w:val="0"/>
          <w:bCs w:val="0"/>
          <w:sz w:val="24"/>
          <w:szCs w:val="24"/>
          <w:lang w:val="da-DK"/>
        </w:rPr>
        <w:t>25</w:t>
      </w:r>
      <w:r w:rsidR="00027AB4">
        <w:rPr>
          <w:rStyle w:val="Strong"/>
          <w:b w:val="0"/>
          <w:bCs w:val="0"/>
          <w:sz w:val="24"/>
          <w:szCs w:val="24"/>
          <w:lang w:val="da-DK"/>
        </w:rPr>
        <w:t xml:space="preserve">0 </w:t>
      </w:r>
      <w:r w:rsidR="00E97603">
        <w:rPr>
          <w:rStyle w:val="Strong"/>
          <w:b w:val="0"/>
          <w:bCs w:val="0"/>
          <w:sz w:val="24"/>
          <w:szCs w:val="24"/>
          <w:lang w:val="da-DK"/>
        </w:rPr>
        <w:t>kr</w:t>
      </w:r>
      <w:r w:rsidR="00027AB4">
        <w:rPr>
          <w:rStyle w:val="Strong"/>
          <w:b w:val="0"/>
          <w:bCs w:val="0"/>
          <w:sz w:val="24"/>
          <w:szCs w:val="24"/>
          <w:lang w:val="da-DK"/>
        </w:rPr>
        <w:t>. ekskl. moms</w:t>
      </w:r>
      <w:r w:rsidR="00027AB4" w:rsidRPr="00D82F4A">
        <w:rPr>
          <w:rStyle w:val="Strong"/>
          <w:b w:val="0"/>
          <w:bCs w:val="0"/>
          <w:sz w:val="24"/>
          <w:szCs w:val="24"/>
          <w:lang w:val="da-DK"/>
        </w:rPr>
        <w:t>. Der afregne</w:t>
      </w:r>
      <w:r w:rsidR="00027AB4">
        <w:rPr>
          <w:rStyle w:val="Strong"/>
          <w:b w:val="0"/>
          <w:bCs w:val="0"/>
          <w:sz w:val="24"/>
          <w:szCs w:val="24"/>
          <w:lang w:val="da-DK"/>
        </w:rPr>
        <w:t>s</w:t>
      </w:r>
      <w:r w:rsidR="00027AB4" w:rsidRPr="00D82F4A">
        <w:rPr>
          <w:rStyle w:val="Strong"/>
          <w:b w:val="0"/>
          <w:bCs w:val="0"/>
          <w:sz w:val="24"/>
          <w:szCs w:val="24"/>
          <w:lang w:val="da-DK"/>
        </w:rPr>
        <w:t xml:space="preserve"> for medgået tid med et loft på </w:t>
      </w:r>
      <w:r w:rsidR="00E97603">
        <w:rPr>
          <w:rStyle w:val="Strong"/>
          <w:b w:val="0"/>
          <w:bCs w:val="0"/>
          <w:sz w:val="24"/>
          <w:szCs w:val="24"/>
          <w:lang w:val="da-DK"/>
        </w:rPr>
        <w:t>4</w:t>
      </w:r>
      <w:r>
        <w:rPr>
          <w:rStyle w:val="Strong"/>
          <w:b w:val="0"/>
          <w:bCs w:val="0"/>
          <w:sz w:val="24"/>
          <w:szCs w:val="24"/>
          <w:lang w:val="da-DK"/>
        </w:rPr>
        <w:t>0</w:t>
      </w:r>
      <w:r w:rsidR="00027AB4" w:rsidRPr="00D82F4A">
        <w:rPr>
          <w:rStyle w:val="Strong"/>
          <w:b w:val="0"/>
          <w:bCs w:val="0"/>
          <w:sz w:val="24"/>
          <w:szCs w:val="24"/>
          <w:lang w:val="da-DK"/>
        </w:rPr>
        <w:t>.</w:t>
      </w:r>
      <w:r>
        <w:rPr>
          <w:rStyle w:val="Strong"/>
          <w:b w:val="0"/>
          <w:bCs w:val="0"/>
          <w:sz w:val="24"/>
          <w:szCs w:val="24"/>
          <w:lang w:val="da-DK"/>
        </w:rPr>
        <w:t>25</w:t>
      </w:r>
      <w:r w:rsidR="00027AB4" w:rsidRPr="00D82F4A">
        <w:rPr>
          <w:rStyle w:val="Strong"/>
          <w:b w:val="0"/>
          <w:bCs w:val="0"/>
          <w:sz w:val="24"/>
          <w:szCs w:val="24"/>
          <w:lang w:val="da-DK"/>
        </w:rPr>
        <w:t>0</w:t>
      </w:r>
      <w:r w:rsidR="00027AB4">
        <w:rPr>
          <w:rStyle w:val="Strong"/>
          <w:b w:val="0"/>
          <w:bCs w:val="0"/>
          <w:sz w:val="24"/>
          <w:szCs w:val="24"/>
          <w:lang w:val="da-DK"/>
        </w:rPr>
        <w:t xml:space="preserve"> </w:t>
      </w:r>
      <w:r w:rsidR="00027AB4" w:rsidRPr="00D82F4A">
        <w:rPr>
          <w:rStyle w:val="Strong"/>
          <w:b w:val="0"/>
          <w:bCs w:val="0"/>
          <w:sz w:val="24"/>
          <w:szCs w:val="24"/>
          <w:lang w:val="da-DK"/>
        </w:rPr>
        <w:t>kr</w:t>
      </w:r>
      <w:r w:rsidR="00027AB4">
        <w:rPr>
          <w:rStyle w:val="Strong"/>
          <w:b w:val="0"/>
          <w:bCs w:val="0"/>
          <w:sz w:val="24"/>
          <w:szCs w:val="24"/>
          <w:lang w:val="da-DK"/>
        </w:rPr>
        <w:t>. ekskl. moms</w:t>
      </w:r>
      <w:r w:rsidR="00027AB4" w:rsidRPr="00D82F4A">
        <w:rPr>
          <w:rStyle w:val="Strong"/>
          <w:b w:val="0"/>
          <w:bCs w:val="0"/>
          <w:sz w:val="24"/>
          <w:szCs w:val="24"/>
          <w:lang w:val="da-DK"/>
        </w:rPr>
        <w:t>.</w:t>
      </w:r>
      <w:r w:rsidR="00027AB4">
        <w:rPr>
          <w:rStyle w:val="Strong"/>
          <w:b w:val="0"/>
          <w:bCs w:val="0"/>
          <w:sz w:val="24"/>
          <w:szCs w:val="24"/>
          <w:lang w:val="da-DK"/>
        </w:rPr>
        <w:t xml:space="preserve"> </w:t>
      </w:r>
    </w:p>
    <w:p w14:paraId="0113349E" w14:textId="77777777" w:rsidR="00027AB4" w:rsidRDefault="00027AB4" w:rsidP="00027AB4">
      <w:pPr>
        <w:pStyle w:val="NoSpacing"/>
        <w:rPr>
          <w:rStyle w:val="Strong"/>
          <w:b w:val="0"/>
          <w:bCs w:val="0"/>
          <w:sz w:val="24"/>
          <w:szCs w:val="24"/>
          <w:lang w:val="da-DK"/>
        </w:rPr>
      </w:pPr>
    </w:p>
    <w:p w14:paraId="58D651C3" w14:textId="77777777" w:rsidR="00027AB4" w:rsidRDefault="00027AB4" w:rsidP="00027AB4">
      <w:pPr>
        <w:pStyle w:val="NoSpacing"/>
        <w:rPr>
          <w:rStyle w:val="Strong"/>
          <w:sz w:val="28"/>
          <w:szCs w:val="28"/>
          <w:lang w:val="da-DK"/>
        </w:rPr>
      </w:pPr>
    </w:p>
    <w:p w14:paraId="310B80CE" w14:textId="77777777" w:rsidR="00027AB4" w:rsidRPr="00BA4B77" w:rsidRDefault="00027AB4" w:rsidP="00027AB4">
      <w:pPr>
        <w:pStyle w:val="NoSpacing"/>
        <w:rPr>
          <w:rStyle w:val="Strong"/>
          <w:sz w:val="28"/>
          <w:szCs w:val="28"/>
          <w:lang w:val="da-DK"/>
        </w:rPr>
      </w:pPr>
      <w:r w:rsidRPr="00BA4B77">
        <w:rPr>
          <w:rStyle w:val="Strong"/>
          <w:sz w:val="28"/>
          <w:szCs w:val="28"/>
          <w:lang w:val="da-DK"/>
        </w:rPr>
        <w:t>Hvem</w:t>
      </w:r>
    </w:p>
    <w:p w14:paraId="21593169" w14:textId="4536E010" w:rsidR="00027AB4" w:rsidRPr="00E314DB" w:rsidRDefault="00027AB4" w:rsidP="00027AB4">
      <w:pPr>
        <w:pStyle w:val="NoSpacing"/>
        <w:rPr>
          <w:rStyle w:val="Strong"/>
          <w:sz w:val="28"/>
          <w:szCs w:val="28"/>
          <w:lang w:val="da-DK"/>
        </w:rPr>
      </w:pPr>
      <w:r>
        <w:rPr>
          <w:rStyle w:val="Strong"/>
          <w:b w:val="0"/>
          <w:bCs w:val="0"/>
          <w:sz w:val="24"/>
          <w:szCs w:val="24"/>
          <w:lang w:val="da-DK"/>
        </w:rPr>
        <w:t>LNH water gennemfører delaktivitet 1</w:t>
      </w:r>
      <w:r w:rsidR="00A4427E">
        <w:rPr>
          <w:rStyle w:val="Strong"/>
          <w:b w:val="0"/>
          <w:bCs w:val="0"/>
          <w:sz w:val="24"/>
          <w:szCs w:val="24"/>
          <w:lang w:val="da-DK"/>
        </w:rPr>
        <w:t>4</w:t>
      </w:r>
      <w:r>
        <w:rPr>
          <w:rStyle w:val="Strong"/>
          <w:b w:val="0"/>
          <w:bCs w:val="0"/>
          <w:sz w:val="24"/>
          <w:szCs w:val="24"/>
          <w:lang w:val="da-DK"/>
        </w:rPr>
        <w:t>.</w:t>
      </w:r>
    </w:p>
    <w:p w14:paraId="608E3E87" w14:textId="77777777" w:rsidR="00027AB4" w:rsidRDefault="00027AB4" w:rsidP="00BB69E6">
      <w:pPr>
        <w:rPr>
          <w:rStyle w:val="Strong"/>
          <w:b w:val="0"/>
          <w:bCs w:val="0"/>
          <w:sz w:val="24"/>
          <w:szCs w:val="24"/>
          <w:lang w:val="da-DK"/>
        </w:rPr>
      </w:pPr>
    </w:p>
    <w:p w14:paraId="2C2F75FC" w14:textId="77777777" w:rsidR="00A4427E" w:rsidRDefault="00A4427E">
      <w:pPr>
        <w:rPr>
          <w:rStyle w:val="Strong"/>
          <w:rFonts w:asciiTheme="majorHAnsi" w:eastAsiaTheme="majorEastAsia" w:hAnsiTheme="majorHAnsi" w:cstheme="majorBidi"/>
          <w:color w:val="2F5496" w:themeColor="accent1" w:themeShade="BF"/>
          <w:sz w:val="32"/>
          <w:szCs w:val="32"/>
          <w:lang w:val="da-DK"/>
        </w:rPr>
      </w:pPr>
      <w:r>
        <w:rPr>
          <w:rStyle w:val="Strong"/>
          <w:lang w:val="da-DK"/>
        </w:rPr>
        <w:br w:type="page"/>
      </w:r>
    </w:p>
    <w:p w14:paraId="3B397BE3" w14:textId="653E9037" w:rsidR="00A4427E" w:rsidRDefault="00A4427E" w:rsidP="00A4427E">
      <w:pPr>
        <w:pStyle w:val="Heading1"/>
        <w:rPr>
          <w:rStyle w:val="Strong"/>
          <w:lang w:val="da-DK"/>
        </w:rPr>
      </w:pPr>
      <w:r>
        <w:rPr>
          <w:rStyle w:val="Strong"/>
          <w:lang w:val="da-DK"/>
        </w:rPr>
        <w:lastRenderedPageBreak/>
        <w:t>Delaktivitet 15:Udarbejdelse af SkadesØkonomi logo</w:t>
      </w:r>
    </w:p>
    <w:p w14:paraId="27529134" w14:textId="77777777" w:rsidR="00A4427E" w:rsidRDefault="00A4427E" w:rsidP="00A4427E">
      <w:pPr>
        <w:pStyle w:val="NoSpacing"/>
        <w:rPr>
          <w:rStyle w:val="Strong"/>
          <w:sz w:val="28"/>
          <w:szCs w:val="28"/>
          <w:lang w:val="da-DK"/>
        </w:rPr>
      </w:pPr>
      <w:r w:rsidRPr="00123A06">
        <w:rPr>
          <w:rStyle w:val="Strong"/>
          <w:sz w:val="28"/>
          <w:szCs w:val="28"/>
          <w:lang w:val="da-DK"/>
        </w:rPr>
        <w:t>Formål</w:t>
      </w:r>
      <w:r>
        <w:rPr>
          <w:rStyle w:val="Strong"/>
          <w:sz w:val="28"/>
          <w:szCs w:val="28"/>
          <w:lang w:val="da-DK"/>
        </w:rPr>
        <w:t xml:space="preserve"> og beskrivelse</w:t>
      </w:r>
    </w:p>
    <w:p w14:paraId="25993449" w14:textId="30C2BED5" w:rsidR="00A4427E" w:rsidRPr="001F0C43" w:rsidRDefault="00A4427E" w:rsidP="00A4427E">
      <w:pPr>
        <w:pStyle w:val="NoSpacing"/>
        <w:rPr>
          <w:rStyle w:val="Strong"/>
          <w:b w:val="0"/>
          <w:bCs w:val="0"/>
          <w:sz w:val="24"/>
          <w:szCs w:val="24"/>
          <w:lang w:val="da-DK"/>
        </w:rPr>
      </w:pPr>
      <w:r>
        <w:rPr>
          <w:rStyle w:val="Strong"/>
          <w:b w:val="0"/>
          <w:bCs w:val="0"/>
          <w:sz w:val="24"/>
          <w:szCs w:val="24"/>
          <w:lang w:val="da-DK"/>
        </w:rPr>
        <w:t>Der udarbejdes et SkadesØkonomi Logo til brug i plugin og til ppt præsentationer mm.</w:t>
      </w:r>
    </w:p>
    <w:p w14:paraId="0177976F" w14:textId="77777777" w:rsidR="00A4427E" w:rsidRPr="00123A06" w:rsidRDefault="00A4427E" w:rsidP="00A4427E">
      <w:pPr>
        <w:pStyle w:val="NoSpacing"/>
        <w:rPr>
          <w:rStyle w:val="Strong"/>
          <w:sz w:val="28"/>
          <w:szCs w:val="28"/>
          <w:lang w:val="da-DK"/>
        </w:rPr>
      </w:pPr>
    </w:p>
    <w:p w14:paraId="63F938AA" w14:textId="77777777" w:rsidR="00A4427E" w:rsidRDefault="00A4427E" w:rsidP="00A4427E">
      <w:pPr>
        <w:pStyle w:val="NoSpacing"/>
        <w:rPr>
          <w:rStyle w:val="Strong"/>
          <w:sz w:val="28"/>
          <w:szCs w:val="28"/>
          <w:lang w:val="da-DK"/>
        </w:rPr>
      </w:pPr>
    </w:p>
    <w:p w14:paraId="6AFFCC90" w14:textId="77777777" w:rsidR="00A4427E" w:rsidRDefault="00A4427E" w:rsidP="00A4427E">
      <w:pPr>
        <w:pStyle w:val="NoSpacing"/>
        <w:rPr>
          <w:rStyle w:val="Strong"/>
          <w:sz w:val="28"/>
          <w:szCs w:val="28"/>
          <w:lang w:val="da-DK"/>
        </w:rPr>
      </w:pPr>
      <w:r w:rsidRPr="00123A06">
        <w:rPr>
          <w:rStyle w:val="Strong"/>
          <w:sz w:val="28"/>
          <w:szCs w:val="28"/>
          <w:lang w:val="da-DK"/>
        </w:rPr>
        <w:t>Tidsforbrug og Budget</w:t>
      </w:r>
    </w:p>
    <w:p w14:paraId="7257B0D0" w14:textId="69E89CF8" w:rsidR="00A4427E" w:rsidRDefault="00A4427E" w:rsidP="00A4427E">
      <w:pPr>
        <w:pStyle w:val="NoSpacing"/>
        <w:rPr>
          <w:rStyle w:val="Strong"/>
          <w:b w:val="0"/>
          <w:bCs w:val="0"/>
          <w:sz w:val="24"/>
          <w:szCs w:val="24"/>
          <w:lang w:val="da-DK"/>
        </w:rPr>
      </w:pPr>
      <w:r>
        <w:rPr>
          <w:rStyle w:val="Strong"/>
          <w:b w:val="0"/>
          <w:bCs w:val="0"/>
          <w:sz w:val="24"/>
          <w:szCs w:val="24"/>
          <w:lang w:val="da-DK"/>
        </w:rPr>
        <w:t>10,5</w:t>
      </w:r>
      <w:r w:rsidRPr="00D82F4A">
        <w:rPr>
          <w:rStyle w:val="Strong"/>
          <w:b w:val="0"/>
          <w:bCs w:val="0"/>
          <w:sz w:val="24"/>
          <w:szCs w:val="24"/>
          <w:lang w:val="da-DK"/>
        </w:rPr>
        <w:t xml:space="preserve"> timer á 1150kr/time = </w:t>
      </w:r>
      <w:r>
        <w:rPr>
          <w:rStyle w:val="Strong"/>
          <w:b w:val="0"/>
          <w:bCs w:val="0"/>
          <w:sz w:val="24"/>
          <w:szCs w:val="24"/>
          <w:lang w:val="da-DK"/>
        </w:rPr>
        <w:t>12.075 kr. ekskl. moms</w:t>
      </w:r>
      <w:r w:rsidRPr="00D82F4A">
        <w:rPr>
          <w:rStyle w:val="Strong"/>
          <w:b w:val="0"/>
          <w:bCs w:val="0"/>
          <w:sz w:val="24"/>
          <w:szCs w:val="24"/>
          <w:lang w:val="da-DK"/>
        </w:rPr>
        <w:t>. Der afregne</w:t>
      </w:r>
      <w:r>
        <w:rPr>
          <w:rStyle w:val="Strong"/>
          <w:b w:val="0"/>
          <w:bCs w:val="0"/>
          <w:sz w:val="24"/>
          <w:szCs w:val="24"/>
          <w:lang w:val="da-DK"/>
        </w:rPr>
        <w:t>s</w:t>
      </w:r>
      <w:r w:rsidRPr="00D82F4A">
        <w:rPr>
          <w:rStyle w:val="Strong"/>
          <w:b w:val="0"/>
          <w:bCs w:val="0"/>
          <w:sz w:val="24"/>
          <w:szCs w:val="24"/>
          <w:lang w:val="da-DK"/>
        </w:rPr>
        <w:t xml:space="preserve"> for medgået tid med et loft på </w:t>
      </w:r>
      <w:r>
        <w:rPr>
          <w:rStyle w:val="Strong"/>
          <w:b w:val="0"/>
          <w:bCs w:val="0"/>
          <w:sz w:val="24"/>
          <w:szCs w:val="24"/>
          <w:lang w:val="da-DK"/>
        </w:rPr>
        <w:t>12</w:t>
      </w:r>
      <w:r w:rsidRPr="00D82F4A">
        <w:rPr>
          <w:rStyle w:val="Strong"/>
          <w:b w:val="0"/>
          <w:bCs w:val="0"/>
          <w:sz w:val="24"/>
          <w:szCs w:val="24"/>
          <w:lang w:val="da-DK"/>
        </w:rPr>
        <w:t>.</w:t>
      </w:r>
      <w:r>
        <w:rPr>
          <w:rStyle w:val="Strong"/>
          <w:b w:val="0"/>
          <w:bCs w:val="0"/>
          <w:sz w:val="24"/>
          <w:szCs w:val="24"/>
          <w:lang w:val="da-DK"/>
        </w:rPr>
        <w:t xml:space="preserve">075 </w:t>
      </w:r>
      <w:r w:rsidRPr="00D82F4A">
        <w:rPr>
          <w:rStyle w:val="Strong"/>
          <w:b w:val="0"/>
          <w:bCs w:val="0"/>
          <w:sz w:val="24"/>
          <w:szCs w:val="24"/>
          <w:lang w:val="da-DK"/>
        </w:rPr>
        <w:t>kr</w:t>
      </w:r>
      <w:r>
        <w:rPr>
          <w:rStyle w:val="Strong"/>
          <w:b w:val="0"/>
          <w:bCs w:val="0"/>
          <w:sz w:val="24"/>
          <w:szCs w:val="24"/>
          <w:lang w:val="da-DK"/>
        </w:rPr>
        <w:t>. ekskl. moms</w:t>
      </w:r>
      <w:r w:rsidRPr="00D82F4A">
        <w:rPr>
          <w:rStyle w:val="Strong"/>
          <w:b w:val="0"/>
          <w:bCs w:val="0"/>
          <w:sz w:val="24"/>
          <w:szCs w:val="24"/>
          <w:lang w:val="da-DK"/>
        </w:rPr>
        <w:t>.</w:t>
      </w:r>
      <w:r>
        <w:rPr>
          <w:rStyle w:val="Strong"/>
          <w:b w:val="0"/>
          <w:bCs w:val="0"/>
          <w:sz w:val="24"/>
          <w:szCs w:val="24"/>
          <w:lang w:val="da-DK"/>
        </w:rPr>
        <w:t xml:space="preserve"> </w:t>
      </w:r>
    </w:p>
    <w:p w14:paraId="2927092F" w14:textId="77777777" w:rsidR="00A4427E" w:rsidRDefault="00A4427E" w:rsidP="00A4427E">
      <w:pPr>
        <w:pStyle w:val="NoSpacing"/>
        <w:rPr>
          <w:rStyle w:val="Strong"/>
          <w:b w:val="0"/>
          <w:bCs w:val="0"/>
          <w:sz w:val="24"/>
          <w:szCs w:val="24"/>
          <w:lang w:val="da-DK"/>
        </w:rPr>
      </w:pPr>
    </w:p>
    <w:p w14:paraId="59982005" w14:textId="77777777" w:rsidR="00A4427E" w:rsidRDefault="00A4427E" w:rsidP="00A4427E">
      <w:pPr>
        <w:pStyle w:val="NoSpacing"/>
        <w:rPr>
          <w:rStyle w:val="Strong"/>
          <w:sz w:val="28"/>
          <w:szCs w:val="28"/>
          <w:lang w:val="da-DK"/>
        </w:rPr>
      </w:pPr>
    </w:p>
    <w:p w14:paraId="3C1158C0" w14:textId="77777777" w:rsidR="00A4427E" w:rsidRPr="00BA4B77" w:rsidRDefault="00A4427E" w:rsidP="00A4427E">
      <w:pPr>
        <w:pStyle w:val="NoSpacing"/>
        <w:rPr>
          <w:rStyle w:val="Strong"/>
          <w:sz w:val="28"/>
          <w:szCs w:val="28"/>
          <w:lang w:val="da-DK"/>
        </w:rPr>
      </w:pPr>
      <w:r w:rsidRPr="00BA4B77">
        <w:rPr>
          <w:rStyle w:val="Strong"/>
          <w:sz w:val="28"/>
          <w:szCs w:val="28"/>
          <w:lang w:val="da-DK"/>
        </w:rPr>
        <w:t>Hvem</w:t>
      </w:r>
    </w:p>
    <w:p w14:paraId="00869E09" w14:textId="31346322" w:rsidR="00A4427E" w:rsidRPr="00E314DB" w:rsidRDefault="00A4427E" w:rsidP="00A4427E">
      <w:pPr>
        <w:pStyle w:val="NoSpacing"/>
        <w:rPr>
          <w:rStyle w:val="Strong"/>
          <w:sz w:val="28"/>
          <w:szCs w:val="28"/>
          <w:lang w:val="da-DK"/>
        </w:rPr>
      </w:pPr>
      <w:r>
        <w:rPr>
          <w:rStyle w:val="Strong"/>
          <w:b w:val="0"/>
          <w:bCs w:val="0"/>
          <w:sz w:val="24"/>
          <w:szCs w:val="24"/>
          <w:lang w:val="da-DK"/>
        </w:rPr>
        <w:t>LNH water gennemfører delaktivitet 15.</w:t>
      </w:r>
    </w:p>
    <w:p w14:paraId="4087F7C8" w14:textId="77777777" w:rsidR="00A4427E" w:rsidRPr="00D82F4A" w:rsidRDefault="00A4427E" w:rsidP="00BB69E6">
      <w:pPr>
        <w:rPr>
          <w:rStyle w:val="Strong"/>
          <w:b w:val="0"/>
          <w:bCs w:val="0"/>
          <w:sz w:val="24"/>
          <w:szCs w:val="24"/>
          <w:lang w:val="da-DK"/>
        </w:rPr>
      </w:pPr>
    </w:p>
    <w:sectPr w:rsidR="00A4427E" w:rsidRPr="00D82F4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CC8C8" w14:textId="77777777" w:rsidR="00572787" w:rsidRDefault="00572787" w:rsidP="004B2451">
      <w:pPr>
        <w:spacing w:after="0" w:line="240" w:lineRule="auto"/>
      </w:pPr>
      <w:r>
        <w:separator/>
      </w:r>
    </w:p>
  </w:endnote>
  <w:endnote w:type="continuationSeparator" w:id="0">
    <w:p w14:paraId="762B513D" w14:textId="77777777" w:rsidR="00572787" w:rsidRDefault="00572787" w:rsidP="004B2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6096354"/>
      <w:docPartObj>
        <w:docPartGallery w:val="Page Numbers (Bottom of Page)"/>
        <w:docPartUnique/>
      </w:docPartObj>
    </w:sdtPr>
    <w:sdtEndPr>
      <w:rPr>
        <w:noProof/>
      </w:rPr>
    </w:sdtEndPr>
    <w:sdtContent>
      <w:p w14:paraId="581B1859" w14:textId="2B1E06F8" w:rsidR="004B2451" w:rsidRDefault="004B24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1FA98B" w14:textId="77777777" w:rsidR="004B2451" w:rsidRDefault="004B24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90CAF" w14:textId="77777777" w:rsidR="00572787" w:rsidRDefault="00572787" w:rsidP="004B2451">
      <w:pPr>
        <w:spacing w:after="0" w:line="240" w:lineRule="auto"/>
      </w:pPr>
      <w:r>
        <w:separator/>
      </w:r>
    </w:p>
  </w:footnote>
  <w:footnote w:type="continuationSeparator" w:id="0">
    <w:p w14:paraId="024A7A23" w14:textId="77777777" w:rsidR="00572787" w:rsidRDefault="00572787" w:rsidP="004B2451">
      <w:pPr>
        <w:spacing w:after="0" w:line="240" w:lineRule="auto"/>
      </w:pPr>
      <w:r>
        <w:continuationSeparator/>
      </w:r>
    </w:p>
  </w:footnote>
  <w:footnote w:id="1">
    <w:p w14:paraId="53D06FB9" w14:textId="42409720" w:rsidR="005337CE" w:rsidRPr="005337CE" w:rsidRDefault="005337CE">
      <w:pPr>
        <w:pStyle w:val="FootnoteText"/>
        <w:rPr>
          <w:lang w:val="da-DK"/>
        </w:rPr>
      </w:pPr>
      <w:r>
        <w:rPr>
          <w:rStyle w:val="FootnoteReference"/>
        </w:rPr>
        <w:footnoteRef/>
      </w:r>
      <w:r w:rsidRPr="005337CE">
        <w:rPr>
          <w:lang w:val="da-DK"/>
        </w:rPr>
        <w:t xml:space="preserve"> Færdiggørelse af videovejledninger er afhængig a</w:t>
      </w:r>
      <w:r>
        <w:rPr>
          <w:lang w:val="da-DK"/>
        </w:rPr>
        <w:t>f delaktivitet 4 – forsimplet installation.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B4E4B" w14:textId="2BF52673" w:rsidR="001777DD" w:rsidRDefault="002E0A03">
    <w:pPr>
      <w:pStyle w:val="Header"/>
    </w:pPr>
    <w:r>
      <w:rPr>
        <w:noProof/>
        <w:sz w:val="24"/>
        <w:szCs w:val="24"/>
        <w:lang w:val="da-DK"/>
      </w:rPr>
      <w:drawing>
        <wp:anchor distT="0" distB="0" distL="114300" distR="114300" simplePos="0" relativeHeight="251659264" behindDoc="0" locked="0" layoutInCell="1" allowOverlap="1" wp14:anchorId="6CCD405D" wp14:editId="74629703">
          <wp:simplePos x="0" y="0"/>
          <wp:positionH relativeFrom="column">
            <wp:posOffset>0</wp:posOffset>
          </wp:positionH>
          <wp:positionV relativeFrom="paragraph">
            <wp:posOffset>-175260</wp:posOffset>
          </wp:positionV>
          <wp:extent cx="1123950" cy="466690"/>
          <wp:effectExtent l="0" t="0" r="0" b="0"/>
          <wp:wrapNone/>
          <wp:docPr id="515991561" name="Picture 1" descr="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91561" name="Picture 1" descr="A blue and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23950" cy="4666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1CF01F6" wp14:editId="585E965D">
          <wp:simplePos x="0" y="0"/>
          <wp:positionH relativeFrom="column">
            <wp:posOffset>4962525</wp:posOffset>
          </wp:positionH>
          <wp:positionV relativeFrom="paragraph">
            <wp:posOffset>-57785</wp:posOffset>
          </wp:positionV>
          <wp:extent cx="1059815" cy="179705"/>
          <wp:effectExtent l="0" t="0" r="6985" b="0"/>
          <wp:wrapSquare wrapText="bothSides"/>
          <wp:docPr id="6" name="Billede 6"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descr="Et billede, der indeholder tekst&#10;&#10;Automatisk genereret beskrivels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9815" cy="17970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4E55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9445F7"/>
    <w:multiLevelType w:val="hybridMultilevel"/>
    <w:tmpl w:val="8B5CD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514F6"/>
    <w:multiLevelType w:val="hybridMultilevel"/>
    <w:tmpl w:val="1E18F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615E24"/>
    <w:multiLevelType w:val="hybridMultilevel"/>
    <w:tmpl w:val="2EBEAD78"/>
    <w:lvl w:ilvl="0" w:tplc="857E9A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40A3A62"/>
    <w:multiLevelType w:val="hybridMultilevel"/>
    <w:tmpl w:val="5A3AD6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D72C97"/>
    <w:multiLevelType w:val="hybridMultilevel"/>
    <w:tmpl w:val="86642B52"/>
    <w:lvl w:ilvl="0" w:tplc="B48863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341B87"/>
    <w:multiLevelType w:val="hybridMultilevel"/>
    <w:tmpl w:val="76A6497C"/>
    <w:lvl w:ilvl="0" w:tplc="31D87FC6">
      <w:start w:val="1"/>
      <w:numFmt w:val="decimal"/>
      <w:lvlText w:val="%1."/>
      <w:lvlJc w:val="left"/>
      <w:pPr>
        <w:ind w:left="720" w:hanging="360"/>
      </w:pPr>
      <w:rPr>
        <w:rFonts w:hint="default"/>
        <w:b w:val="0"/>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AE618B4"/>
    <w:multiLevelType w:val="hybridMultilevel"/>
    <w:tmpl w:val="F3B4F6DA"/>
    <w:lvl w:ilvl="0" w:tplc="B42EC83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B984823"/>
    <w:multiLevelType w:val="hybridMultilevel"/>
    <w:tmpl w:val="9F2005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0958043">
    <w:abstractNumId w:val="1"/>
  </w:num>
  <w:num w:numId="2" w16cid:durableId="2031491312">
    <w:abstractNumId w:val="5"/>
  </w:num>
  <w:num w:numId="3" w16cid:durableId="1642733187">
    <w:abstractNumId w:val="3"/>
  </w:num>
  <w:num w:numId="4" w16cid:durableId="476070226">
    <w:abstractNumId w:val="4"/>
  </w:num>
  <w:num w:numId="5" w16cid:durableId="1112748857">
    <w:abstractNumId w:val="8"/>
  </w:num>
  <w:num w:numId="6" w16cid:durableId="330067730">
    <w:abstractNumId w:val="7"/>
  </w:num>
  <w:num w:numId="7" w16cid:durableId="983004972">
    <w:abstractNumId w:val="6"/>
  </w:num>
  <w:num w:numId="8" w16cid:durableId="204760362">
    <w:abstractNumId w:val="0"/>
  </w:num>
  <w:num w:numId="9" w16cid:durableId="1079597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87"/>
    <w:rsid w:val="00003328"/>
    <w:rsid w:val="00027AB4"/>
    <w:rsid w:val="000304C5"/>
    <w:rsid w:val="00033AF8"/>
    <w:rsid w:val="000707A6"/>
    <w:rsid w:val="0008443E"/>
    <w:rsid w:val="000862C2"/>
    <w:rsid w:val="000B1D2C"/>
    <w:rsid w:val="000B2996"/>
    <w:rsid w:val="000B3EDA"/>
    <w:rsid w:val="000C0E48"/>
    <w:rsid w:val="000C768E"/>
    <w:rsid w:val="000F55A0"/>
    <w:rsid w:val="001129E8"/>
    <w:rsid w:val="00121AF2"/>
    <w:rsid w:val="00123A06"/>
    <w:rsid w:val="00126677"/>
    <w:rsid w:val="0015009B"/>
    <w:rsid w:val="00165F15"/>
    <w:rsid w:val="0016618E"/>
    <w:rsid w:val="001777DD"/>
    <w:rsid w:val="00182D0E"/>
    <w:rsid w:val="001B563D"/>
    <w:rsid w:val="001E513B"/>
    <w:rsid w:val="001F0C43"/>
    <w:rsid w:val="002871B8"/>
    <w:rsid w:val="002A7547"/>
    <w:rsid w:val="002B7380"/>
    <w:rsid w:val="002C3CD3"/>
    <w:rsid w:val="002E0A03"/>
    <w:rsid w:val="002E719E"/>
    <w:rsid w:val="002E76EE"/>
    <w:rsid w:val="002F0AFA"/>
    <w:rsid w:val="002F2067"/>
    <w:rsid w:val="002F46BD"/>
    <w:rsid w:val="0031015F"/>
    <w:rsid w:val="00311F53"/>
    <w:rsid w:val="00323C1E"/>
    <w:rsid w:val="0037547C"/>
    <w:rsid w:val="003A1E10"/>
    <w:rsid w:val="003C1704"/>
    <w:rsid w:val="003C2875"/>
    <w:rsid w:val="003D6015"/>
    <w:rsid w:val="00411467"/>
    <w:rsid w:val="00423039"/>
    <w:rsid w:val="004354AF"/>
    <w:rsid w:val="00436D2C"/>
    <w:rsid w:val="00490230"/>
    <w:rsid w:val="00495610"/>
    <w:rsid w:val="004B2451"/>
    <w:rsid w:val="004B7A16"/>
    <w:rsid w:val="004C03A7"/>
    <w:rsid w:val="004C2A1A"/>
    <w:rsid w:val="004C7D17"/>
    <w:rsid w:val="004E464E"/>
    <w:rsid w:val="004E5073"/>
    <w:rsid w:val="005144E8"/>
    <w:rsid w:val="005337CE"/>
    <w:rsid w:val="00536108"/>
    <w:rsid w:val="005571B0"/>
    <w:rsid w:val="005611AC"/>
    <w:rsid w:val="00563BF7"/>
    <w:rsid w:val="00572787"/>
    <w:rsid w:val="005900C3"/>
    <w:rsid w:val="005969DE"/>
    <w:rsid w:val="005E25E6"/>
    <w:rsid w:val="005F25FE"/>
    <w:rsid w:val="00631532"/>
    <w:rsid w:val="00642487"/>
    <w:rsid w:val="00642A2E"/>
    <w:rsid w:val="00645E2A"/>
    <w:rsid w:val="00647740"/>
    <w:rsid w:val="0065256D"/>
    <w:rsid w:val="00660B9D"/>
    <w:rsid w:val="00671AB6"/>
    <w:rsid w:val="00695BA5"/>
    <w:rsid w:val="006B4A32"/>
    <w:rsid w:val="00704314"/>
    <w:rsid w:val="00731E53"/>
    <w:rsid w:val="00734CE8"/>
    <w:rsid w:val="00736589"/>
    <w:rsid w:val="00792543"/>
    <w:rsid w:val="007D1EA9"/>
    <w:rsid w:val="007E3DBB"/>
    <w:rsid w:val="008560AE"/>
    <w:rsid w:val="00863E95"/>
    <w:rsid w:val="008B4632"/>
    <w:rsid w:val="008C1127"/>
    <w:rsid w:val="008C36A7"/>
    <w:rsid w:val="009343F8"/>
    <w:rsid w:val="009453DD"/>
    <w:rsid w:val="009565DD"/>
    <w:rsid w:val="0096278C"/>
    <w:rsid w:val="009876EE"/>
    <w:rsid w:val="009F2E7D"/>
    <w:rsid w:val="00A30767"/>
    <w:rsid w:val="00A4427E"/>
    <w:rsid w:val="00A45753"/>
    <w:rsid w:val="00A55ACC"/>
    <w:rsid w:val="00A62145"/>
    <w:rsid w:val="00A72361"/>
    <w:rsid w:val="00AC0107"/>
    <w:rsid w:val="00AF79C8"/>
    <w:rsid w:val="00B22324"/>
    <w:rsid w:val="00B371EA"/>
    <w:rsid w:val="00B37E74"/>
    <w:rsid w:val="00B5410E"/>
    <w:rsid w:val="00B70445"/>
    <w:rsid w:val="00B75D7D"/>
    <w:rsid w:val="00BA4B77"/>
    <w:rsid w:val="00BB33AA"/>
    <w:rsid w:val="00BB3DDD"/>
    <w:rsid w:val="00BB65F2"/>
    <w:rsid w:val="00BB69E6"/>
    <w:rsid w:val="00BC3A5C"/>
    <w:rsid w:val="00BD35C1"/>
    <w:rsid w:val="00BE098C"/>
    <w:rsid w:val="00BE6F5B"/>
    <w:rsid w:val="00C0053E"/>
    <w:rsid w:val="00C27950"/>
    <w:rsid w:val="00C341DE"/>
    <w:rsid w:val="00C455B4"/>
    <w:rsid w:val="00C501E3"/>
    <w:rsid w:val="00C65075"/>
    <w:rsid w:val="00C74948"/>
    <w:rsid w:val="00C8552A"/>
    <w:rsid w:val="00CA7A04"/>
    <w:rsid w:val="00CF1030"/>
    <w:rsid w:val="00D1444B"/>
    <w:rsid w:val="00D20799"/>
    <w:rsid w:val="00D37CC3"/>
    <w:rsid w:val="00D41A8F"/>
    <w:rsid w:val="00D41E59"/>
    <w:rsid w:val="00D71EA9"/>
    <w:rsid w:val="00D82F4A"/>
    <w:rsid w:val="00D83929"/>
    <w:rsid w:val="00DC55A0"/>
    <w:rsid w:val="00DC600E"/>
    <w:rsid w:val="00DD226E"/>
    <w:rsid w:val="00DE5095"/>
    <w:rsid w:val="00DE6610"/>
    <w:rsid w:val="00DF2FBD"/>
    <w:rsid w:val="00DF4447"/>
    <w:rsid w:val="00DF516A"/>
    <w:rsid w:val="00E314DB"/>
    <w:rsid w:val="00E40112"/>
    <w:rsid w:val="00E51306"/>
    <w:rsid w:val="00E81334"/>
    <w:rsid w:val="00E850C7"/>
    <w:rsid w:val="00E97603"/>
    <w:rsid w:val="00EC49D3"/>
    <w:rsid w:val="00ED5DE2"/>
    <w:rsid w:val="00EE0A68"/>
    <w:rsid w:val="00EE4786"/>
    <w:rsid w:val="00EF23F1"/>
    <w:rsid w:val="00F22F32"/>
    <w:rsid w:val="00F3512C"/>
    <w:rsid w:val="00F42825"/>
    <w:rsid w:val="00F721BB"/>
    <w:rsid w:val="00F75D87"/>
    <w:rsid w:val="00F978F0"/>
    <w:rsid w:val="00FA1F9F"/>
    <w:rsid w:val="00FE14CC"/>
    <w:rsid w:val="00FF4F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DBF3A"/>
  <w15:docId w15:val="{AAA40A74-9555-413A-AA1B-F5B8E7E8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1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1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10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36108"/>
    <w:rPr>
      <w:b/>
      <w:bCs/>
    </w:rPr>
  </w:style>
  <w:style w:type="character" w:customStyle="1" w:styleId="Heading2Char">
    <w:name w:val="Heading 2 Char"/>
    <w:basedOn w:val="DefaultParagraphFont"/>
    <w:link w:val="Heading2"/>
    <w:uiPriority w:val="9"/>
    <w:rsid w:val="00536108"/>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536108"/>
    <w:rPr>
      <w:i/>
      <w:iCs/>
      <w:color w:val="4472C4" w:themeColor="accent1"/>
    </w:rPr>
  </w:style>
  <w:style w:type="paragraph" w:styleId="ListParagraph">
    <w:name w:val="List Paragraph"/>
    <w:basedOn w:val="Normal"/>
    <w:uiPriority w:val="34"/>
    <w:qFormat/>
    <w:rsid w:val="00DC600E"/>
    <w:pPr>
      <w:ind w:left="720"/>
      <w:contextualSpacing/>
    </w:pPr>
  </w:style>
  <w:style w:type="paragraph" w:styleId="Header">
    <w:name w:val="header"/>
    <w:basedOn w:val="Normal"/>
    <w:link w:val="HeaderChar"/>
    <w:uiPriority w:val="99"/>
    <w:unhideWhenUsed/>
    <w:rsid w:val="004B24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451"/>
  </w:style>
  <w:style w:type="paragraph" w:styleId="Footer">
    <w:name w:val="footer"/>
    <w:basedOn w:val="Normal"/>
    <w:link w:val="FooterChar"/>
    <w:uiPriority w:val="99"/>
    <w:unhideWhenUsed/>
    <w:rsid w:val="004B24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451"/>
  </w:style>
  <w:style w:type="paragraph" w:styleId="NoSpacing">
    <w:name w:val="No Spacing"/>
    <w:uiPriority w:val="1"/>
    <w:qFormat/>
    <w:rsid w:val="00BA4B77"/>
    <w:pPr>
      <w:spacing w:after="0" w:line="240" w:lineRule="auto"/>
    </w:pPr>
  </w:style>
  <w:style w:type="paragraph" w:styleId="ListBullet">
    <w:name w:val="List Bullet"/>
    <w:basedOn w:val="Normal"/>
    <w:uiPriority w:val="99"/>
    <w:unhideWhenUsed/>
    <w:rsid w:val="004C7D17"/>
    <w:pPr>
      <w:numPr>
        <w:numId w:val="8"/>
      </w:numPr>
      <w:contextualSpacing/>
    </w:pPr>
  </w:style>
  <w:style w:type="table" w:styleId="TableGrid">
    <w:name w:val="Table Grid"/>
    <w:basedOn w:val="TableNormal"/>
    <w:uiPriority w:val="39"/>
    <w:rsid w:val="00310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337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37CE"/>
    <w:rPr>
      <w:sz w:val="20"/>
      <w:szCs w:val="20"/>
    </w:rPr>
  </w:style>
  <w:style w:type="character" w:styleId="FootnoteReference">
    <w:name w:val="footnote reference"/>
    <w:basedOn w:val="DefaultParagraphFont"/>
    <w:uiPriority w:val="99"/>
    <w:semiHidden/>
    <w:unhideWhenUsed/>
    <w:rsid w:val="005337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13170-4487-48CB-BD03-976924611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18</Pages>
  <Words>2887</Words>
  <Characters>17583</Characters>
  <Application>Microsoft Office Word</Application>
  <DocSecurity>0</DocSecurity>
  <Lines>567</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Skougaard Kaspersen</dc:creator>
  <cp:keywords/>
  <dc:description/>
  <cp:lastModifiedBy>Bo Victor Thomsen</cp:lastModifiedBy>
  <cp:revision>2</cp:revision>
  <dcterms:created xsi:type="dcterms:W3CDTF">2023-10-19T09:44:00Z</dcterms:created>
  <dcterms:modified xsi:type="dcterms:W3CDTF">2023-10-19T09:44:00Z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