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FE245" w14:textId="7B9A4883" w:rsidR="00522A94" w:rsidRDefault="00522A94">
      <w:r>
        <w:t xml:space="preserve">Тема моей научно-исследовательской работы </w:t>
      </w:r>
    </w:p>
    <w:p w14:paraId="382BA0F4" w14:textId="77777777" w:rsidR="00522A94" w:rsidRPr="00227507" w:rsidRDefault="00522A94" w:rsidP="00522A94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ru-RU"/>
        </w:rPr>
      </w:pPr>
      <w:r w:rsidRPr="00227507">
        <w:rPr>
          <w:rFonts w:ascii="Times New Roman" w:eastAsia="Times New Roman" w:hAnsi="Times New Roman" w:cs="Times New Roman"/>
          <w:b/>
          <w:bCs/>
          <w:noProof/>
          <w:sz w:val="28"/>
          <w:szCs w:val="28"/>
          <w:u w:val="single"/>
          <w:lang w:eastAsia="ru-RU"/>
        </w:rPr>
        <w:t>Обнаружение аномальной активности в сети на основе анализа статистических отклонений в работе системы</w:t>
      </w:r>
    </w:p>
    <w:p w14:paraId="42DD2044" w14:textId="77777777" w:rsidR="00522A94" w:rsidRDefault="00522A94"/>
    <w:p w14:paraId="1D30207A" w14:textId="6154DB17" w:rsidR="00F95BC5" w:rsidRPr="00F95BC5" w:rsidRDefault="00F95BC5" w:rsidP="00F95BC5">
      <w:pPr>
        <w:jc w:val="center"/>
        <w:rPr>
          <w:b/>
          <w:bCs/>
        </w:rPr>
      </w:pPr>
      <w:r w:rsidRPr="00F95BC5">
        <w:rPr>
          <w:b/>
          <w:bCs/>
        </w:rPr>
        <w:t xml:space="preserve">Часть </w:t>
      </w:r>
      <w:r w:rsidR="00F81487">
        <w:rPr>
          <w:b/>
          <w:bCs/>
        </w:rPr>
        <w:t>0</w:t>
      </w:r>
      <w:r w:rsidRPr="00F95BC5">
        <w:rPr>
          <w:b/>
          <w:bCs/>
        </w:rPr>
        <w:t xml:space="preserve"> </w:t>
      </w:r>
      <w:r>
        <w:rPr>
          <w:b/>
          <w:bCs/>
        </w:rPr>
        <w:t>В</w:t>
      </w:r>
      <w:r w:rsidRPr="00F95BC5">
        <w:rPr>
          <w:b/>
          <w:bCs/>
        </w:rPr>
        <w:t>ведение:</w:t>
      </w:r>
    </w:p>
    <w:p w14:paraId="2D335589" w14:textId="005A2452" w:rsidR="00FE3D55" w:rsidRDefault="00522A94">
      <w:r>
        <w:t>Цел</w:t>
      </w:r>
      <w:r w:rsidR="00FE3D55">
        <w:t>и</w:t>
      </w:r>
      <w:r>
        <w:t xml:space="preserve"> работы: </w:t>
      </w:r>
    </w:p>
    <w:p w14:paraId="5A0436C2" w14:textId="6CEF52CA" w:rsidR="00FE3D55" w:rsidRDefault="00FE3D55">
      <w:r>
        <w:t>1.</w:t>
      </w:r>
      <w:r w:rsidR="00522A94">
        <w:t>изучени</w:t>
      </w:r>
      <w:r>
        <w:t>ть</w:t>
      </w:r>
      <w:r w:rsidR="00522A94">
        <w:t xml:space="preserve"> подходов </w:t>
      </w:r>
      <w:r w:rsidR="005102B9">
        <w:t>для выявления</w:t>
      </w:r>
      <w:r w:rsidR="00522A94">
        <w:t xml:space="preserve"> аномальной активности в работе системы</w:t>
      </w:r>
    </w:p>
    <w:p w14:paraId="5DE1C205" w14:textId="77777777" w:rsidR="00F95BC5" w:rsidRDefault="00FE3D55">
      <w:r>
        <w:t>2.</w:t>
      </w:r>
      <w:r w:rsidR="00F95BC5" w:rsidRPr="00F95BC5">
        <w:t xml:space="preserve"> </w:t>
      </w:r>
      <w:r w:rsidR="00F95BC5">
        <w:t xml:space="preserve">Разработать алгоритм для решения задачи выявления статистических аномалий для произвольного набора данных </w:t>
      </w:r>
    </w:p>
    <w:p w14:paraId="5E34AC29" w14:textId="38DD1B73" w:rsidR="00F95BC5" w:rsidRPr="00FE3D55" w:rsidRDefault="005102B9">
      <w:r>
        <w:t>3.</w:t>
      </w:r>
      <w:r w:rsidR="00F95BC5">
        <w:t xml:space="preserve">спроектировать универсальную платформу для выявления аномальной активности, которая позволить собирать </w:t>
      </w:r>
      <w:r w:rsidR="00F95BC5">
        <w:rPr>
          <w:lang w:val="en-US"/>
        </w:rPr>
        <w:t>IDS</w:t>
      </w:r>
      <w:r w:rsidR="00F95BC5">
        <w:t xml:space="preserve"> под различные задачи</w:t>
      </w:r>
    </w:p>
    <w:p w14:paraId="72D6B375" w14:textId="145272F9" w:rsidR="00FE3D55" w:rsidRPr="00FE3D55" w:rsidRDefault="00FE3D55">
      <w:r>
        <w:t xml:space="preserve">3.реализовать демонстрационную </w:t>
      </w:r>
      <w:r>
        <w:rPr>
          <w:lang w:val="en-US"/>
        </w:rPr>
        <w:t>IDS</w:t>
      </w:r>
      <w:r w:rsidRPr="00FE3D55">
        <w:t xml:space="preserve"> </w:t>
      </w:r>
      <w:r>
        <w:t>систему</w:t>
      </w:r>
      <w:r w:rsidR="00F95BC5">
        <w:t>.</w:t>
      </w:r>
    </w:p>
    <w:p w14:paraId="0717450A" w14:textId="77777777" w:rsidR="00FE3D55" w:rsidRDefault="00FE3D55"/>
    <w:p w14:paraId="4032A9A7" w14:textId="46168DFE" w:rsidR="0000553A" w:rsidRPr="0000553A" w:rsidRDefault="00FE3D55" w:rsidP="00FE3D55">
      <w:r>
        <w:t>Традиционный решением являются системы на базе контроля сигнатур.</w:t>
      </w:r>
      <w:r w:rsidR="005102B9">
        <w:t xml:space="preserve"> </w:t>
      </w:r>
    </w:p>
    <w:p w14:paraId="01261157" w14:textId="293B128D" w:rsidR="0000553A" w:rsidRDefault="005102B9" w:rsidP="00FE3D55">
      <w:r>
        <w:t xml:space="preserve">Альтернативой выступает </w:t>
      </w:r>
      <w:r w:rsidR="0000553A">
        <w:t xml:space="preserve">более современный </w:t>
      </w:r>
      <w:r>
        <w:t>подход</w:t>
      </w:r>
      <w:r w:rsidR="0000553A">
        <w:t>, основанный на выявлении аномалий, который я изучаю в своей работе.</w:t>
      </w:r>
    </w:p>
    <w:p w14:paraId="244EF1D4" w14:textId="3DDC2E68" w:rsidR="00F95BC5" w:rsidRDefault="005102B9" w:rsidP="00FE3D55">
      <w:r>
        <w:t>Часто такой подход может не ответить на вопрос – что конкретно не так,</w:t>
      </w:r>
      <w:r w:rsidR="00F95BC5">
        <w:t xml:space="preserve"> </w:t>
      </w:r>
      <w:r w:rsidR="0000553A">
        <w:t>его основная цель указать наличие подозрительной активности.</w:t>
      </w:r>
    </w:p>
    <w:p w14:paraId="2C867204" w14:textId="239AEB09" w:rsidR="005102B9" w:rsidRDefault="0000553A" w:rsidP="00FE3D55">
      <w:r>
        <w:t>В последствии потребуется более глубокое расследование инцидента.</w:t>
      </w:r>
    </w:p>
    <w:p w14:paraId="31F6047A" w14:textId="77777777" w:rsidR="0000553A" w:rsidRDefault="0000553A" w:rsidP="00FE3D55"/>
    <w:p w14:paraId="75BDF959" w14:textId="77777777" w:rsidR="005102B9" w:rsidRDefault="005102B9" w:rsidP="00FE3D55">
      <w:r>
        <w:t>Преимуществом в сравнении с сигнатурным анализом является:</w:t>
      </w:r>
    </w:p>
    <w:p w14:paraId="09B4F7F6" w14:textId="215332C4" w:rsidR="005102B9" w:rsidRDefault="005102B9" w:rsidP="00F95BC5">
      <w:pPr>
        <w:pStyle w:val="a7"/>
        <w:numPr>
          <w:ilvl w:val="0"/>
          <w:numId w:val="1"/>
        </w:numPr>
      </w:pPr>
      <w:proofErr w:type="spellStart"/>
      <w:r>
        <w:t>бОльший</w:t>
      </w:r>
      <w:proofErr w:type="spellEnd"/>
      <w:r>
        <w:t xml:space="preserve"> обхват, гибкость системы – </w:t>
      </w:r>
      <w:r w:rsidR="00F95BC5">
        <w:t>алгоритмы</w:t>
      </w:r>
      <w:r>
        <w:t xml:space="preserve"> ад</w:t>
      </w:r>
      <w:r w:rsidR="00C93ACD">
        <w:t>а</w:t>
      </w:r>
      <w:r>
        <w:t>птиру</w:t>
      </w:r>
      <w:r w:rsidR="00F95BC5">
        <w:t>ю</w:t>
      </w:r>
      <w:r>
        <w:t>тся под каждую конкретную си</w:t>
      </w:r>
      <w:r w:rsidR="00F95BC5">
        <w:t>стему</w:t>
      </w:r>
    </w:p>
    <w:p w14:paraId="087B40F0" w14:textId="20E2649A" w:rsidR="005102B9" w:rsidRDefault="005102B9" w:rsidP="00FE3D55">
      <w:pPr>
        <w:pStyle w:val="a7"/>
        <w:numPr>
          <w:ilvl w:val="0"/>
          <w:numId w:val="1"/>
        </w:numPr>
      </w:pPr>
      <w:r>
        <w:t>разнообразие подходов к выявлению аномалий, от самый ресурсоёмких, до более простых</w:t>
      </w:r>
      <w:r w:rsidR="00F95BC5">
        <w:t xml:space="preserve"> - </w:t>
      </w:r>
      <w:r>
        <w:t>позволяет сконфигурировать систему анализа под конкретный тип системы с особыми требованиями.</w:t>
      </w:r>
    </w:p>
    <w:p w14:paraId="6D9297C2" w14:textId="1F26508E" w:rsidR="00856914" w:rsidRDefault="00CC3D22">
      <w:r>
        <w:t xml:space="preserve">Недостатком является возможность ложных срабатываний, а также возможность эксплуатации злоумышленником </w:t>
      </w:r>
      <w:r w:rsidR="00C93ACD">
        <w:t>.</w:t>
      </w:r>
    </w:p>
    <w:p w14:paraId="21954AA2" w14:textId="77FB9541" w:rsidR="00856914" w:rsidRDefault="00856914">
      <w:r>
        <w:t>В некоторых случаях, анализ аномалий оказывается ресурсоёмким.</w:t>
      </w:r>
    </w:p>
    <w:p w14:paraId="6CDDE280" w14:textId="77777777" w:rsidR="00856914" w:rsidRDefault="00856914"/>
    <w:p w14:paraId="191ECFAB" w14:textId="13A5F191" w:rsidR="00CC3D22" w:rsidRDefault="00856914">
      <w:r>
        <w:t>Моей же целью было разработать алгоритм, не слишком требовательный к ресурсам системы.</w:t>
      </w:r>
    </w:p>
    <w:p w14:paraId="0F9221F4" w14:textId="6030F0A9" w:rsidR="0063707B" w:rsidRDefault="0063707B">
      <w:r>
        <w:t xml:space="preserve">«Безопасность подобна личной гигиене, </w:t>
      </w:r>
      <w:r w:rsidR="00F81487">
        <w:t>отсутствие которой в недавнем прошлом уничтожало целые армии» - каждый должен следить за ней самостоятельно.</w:t>
      </w:r>
    </w:p>
    <w:p w14:paraId="675AF643" w14:textId="77777777" w:rsidR="00DF2C03" w:rsidRDefault="00DF2C03"/>
    <w:p w14:paraId="361C6D22" w14:textId="77777777" w:rsidR="00DF2C03" w:rsidRDefault="00DF2C03"/>
    <w:p w14:paraId="670D5FEF" w14:textId="77777777" w:rsidR="00DF2C03" w:rsidRDefault="00DF2C03"/>
    <w:p w14:paraId="0ACE238B" w14:textId="4813C67D" w:rsidR="0063707B" w:rsidRPr="00F81487" w:rsidRDefault="0063707B" w:rsidP="00F81487">
      <w:pPr>
        <w:jc w:val="center"/>
        <w:rPr>
          <w:b/>
          <w:bCs/>
        </w:rPr>
      </w:pPr>
      <w:r w:rsidRPr="00F81487">
        <w:rPr>
          <w:b/>
          <w:bCs/>
        </w:rPr>
        <w:lastRenderedPageBreak/>
        <w:t>Часть</w:t>
      </w:r>
      <w:r w:rsidR="00F81487" w:rsidRPr="00F81487">
        <w:rPr>
          <w:b/>
          <w:bCs/>
        </w:rPr>
        <w:t xml:space="preserve"> 1</w:t>
      </w:r>
      <w:r w:rsidRPr="00F81487">
        <w:rPr>
          <w:b/>
          <w:bCs/>
        </w:rPr>
        <w:t xml:space="preserve"> </w:t>
      </w:r>
      <w:r w:rsidR="00F81487" w:rsidRPr="00F81487">
        <w:rPr>
          <w:b/>
          <w:bCs/>
        </w:rPr>
        <w:t>«Подходы»</w:t>
      </w:r>
    </w:p>
    <w:p w14:paraId="594DB055" w14:textId="508D6AF2" w:rsidR="00F95BC5" w:rsidRDefault="00C11EA4">
      <w:r>
        <w:t>В ходе работы выделено 2 направления для решения задачи выявления аномалий:</w:t>
      </w:r>
    </w:p>
    <w:p w14:paraId="772FF4F6" w14:textId="468977DB" w:rsidR="00C11EA4" w:rsidRPr="00C11EA4" w:rsidRDefault="00C11EA4">
      <w:r>
        <w:t>1.</w:t>
      </w:r>
      <w:r w:rsidR="00FD68CF">
        <w:t>Анализ параметров работы системы как таковой</w:t>
      </w:r>
    </w:p>
    <w:p w14:paraId="0DA957D6" w14:textId="07265022" w:rsidR="00C11EA4" w:rsidRDefault="00C11EA4">
      <w:r>
        <w:t>В процессе</w:t>
      </w:r>
      <w:r w:rsidR="00FD68CF">
        <w:t xml:space="preserve"> её работы</w:t>
      </w:r>
      <w:r>
        <w:t xml:space="preserve"> рассматрива</w:t>
      </w:r>
      <w:r w:rsidR="00FD68CF">
        <w:t>ются</w:t>
      </w:r>
      <w:r>
        <w:t xml:space="preserve"> характеристик</w:t>
      </w:r>
      <w:r w:rsidR="00FD68CF">
        <w:t>и</w:t>
      </w:r>
      <w:r>
        <w:t>, которые меняются с течением времени.</w:t>
      </w:r>
    </w:p>
    <w:p w14:paraId="48CCAA3F" w14:textId="24B81F75" w:rsidR="00C11EA4" w:rsidRDefault="00C11EA4">
      <w:r>
        <w:t>Например: анализ сетевой активности:</w:t>
      </w:r>
    </w:p>
    <w:p w14:paraId="0C64DD78" w14:textId="77777777" w:rsidR="00CC3D22" w:rsidRDefault="00C11EA4">
      <w:r>
        <w:t xml:space="preserve">Можно смотреть на </w:t>
      </w:r>
    </w:p>
    <w:p w14:paraId="19BD2E60" w14:textId="77777777" w:rsidR="00CC3D22" w:rsidRDefault="00C11EA4" w:rsidP="00CC3D22">
      <w:pPr>
        <w:pStyle w:val="a7"/>
        <w:numPr>
          <w:ilvl w:val="0"/>
          <w:numId w:val="3"/>
        </w:numPr>
      </w:pPr>
      <w:r>
        <w:t xml:space="preserve">объём передаваемого\получаемого трафика, </w:t>
      </w:r>
    </w:p>
    <w:p w14:paraId="2E8BA9A6" w14:textId="77777777" w:rsidR="00CC3D22" w:rsidRDefault="00C11EA4" w:rsidP="00CC3D22">
      <w:pPr>
        <w:pStyle w:val="a7"/>
        <w:numPr>
          <w:ilvl w:val="0"/>
          <w:numId w:val="3"/>
        </w:numPr>
      </w:pPr>
      <w:r>
        <w:t xml:space="preserve">число соединений, </w:t>
      </w:r>
    </w:p>
    <w:p w14:paraId="4EB8CCA8" w14:textId="77777777" w:rsidR="00CC3D22" w:rsidRDefault="00C11EA4" w:rsidP="00CC3D22">
      <w:pPr>
        <w:pStyle w:val="a7"/>
        <w:numPr>
          <w:ilvl w:val="0"/>
          <w:numId w:val="3"/>
        </w:numPr>
      </w:pPr>
      <w:r>
        <w:t>конечные точки (с кем ведётся обмен</w:t>
      </w:r>
      <w:r w:rsidR="00CC3D22">
        <w:t xml:space="preserve"> -  использовать информацию от </w:t>
      </w:r>
      <w:proofErr w:type="spellStart"/>
      <w:r w:rsidR="00CC3D22" w:rsidRPr="00CC3D22">
        <w:rPr>
          <w:lang w:val="en-US"/>
        </w:rPr>
        <w:t>whois</w:t>
      </w:r>
      <w:proofErr w:type="spellEnd"/>
      <w:r>
        <w:t>)</w:t>
      </w:r>
      <w:r w:rsidR="00CC3D22">
        <w:t xml:space="preserve">, </w:t>
      </w:r>
    </w:p>
    <w:p w14:paraId="58461F21" w14:textId="3EF817E0" w:rsidR="00C11EA4" w:rsidRDefault="00CC3D22" w:rsidP="00CC3D22">
      <w:pPr>
        <w:pStyle w:val="a7"/>
        <w:numPr>
          <w:ilvl w:val="0"/>
          <w:numId w:val="3"/>
        </w:numPr>
      </w:pPr>
      <w:r>
        <w:t xml:space="preserve">оценивать </w:t>
      </w:r>
      <w:r w:rsidR="00C11EA4">
        <w:t>времен</w:t>
      </w:r>
      <w:r>
        <w:t xml:space="preserve">ные </w:t>
      </w:r>
      <w:r w:rsidR="00C11EA4">
        <w:t>зависимост</w:t>
      </w:r>
      <w:r>
        <w:t>и</w:t>
      </w:r>
      <w:r w:rsidR="00C11EA4">
        <w:t>.</w:t>
      </w:r>
    </w:p>
    <w:p w14:paraId="28C5B11A" w14:textId="77777777" w:rsidR="00DF2C03" w:rsidRDefault="00DF2C03"/>
    <w:p w14:paraId="06559EF0" w14:textId="71B0DAC5" w:rsidR="00C11EA4" w:rsidRPr="00C11EA4" w:rsidRDefault="00C11EA4">
      <w:r>
        <w:t xml:space="preserve">Подобные подходы позволяются выполнить </w:t>
      </w:r>
      <w:r w:rsidRPr="00DC55EF">
        <w:rPr>
          <w:b/>
          <w:bCs/>
        </w:rPr>
        <w:t>макроанализ</w:t>
      </w:r>
      <w:r>
        <w:t xml:space="preserve"> – характеризовать не конкретного человека, а группу таких же</w:t>
      </w:r>
      <w:r w:rsidR="00CC3D22">
        <w:t>, похожих по характеру взаимодействия с системой</w:t>
      </w:r>
      <w:r>
        <w:t>.</w:t>
      </w:r>
    </w:p>
    <w:p w14:paraId="297DFB61" w14:textId="77777777" w:rsidR="00C11EA4" w:rsidRPr="00C11EA4" w:rsidRDefault="00C11EA4"/>
    <w:p w14:paraId="0BF4E239" w14:textId="77777777" w:rsidR="00DC55EF" w:rsidRDefault="00C11EA4" w:rsidP="00DC55EF">
      <w:r w:rsidRPr="00C11EA4">
        <w:t>2.</w:t>
      </w:r>
      <w:r>
        <w:t>Анализ непосредственно человеческих параметров – пользователь взаимодействует</w:t>
      </w:r>
      <w:r w:rsidR="00DC55EF">
        <w:t xml:space="preserve"> с системой</w:t>
      </w:r>
      <w:r>
        <w:t xml:space="preserve"> с помощью устройств периферии</w:t>
      </w:r>
      <w:r w:rsidR="00DC55EF">
        <w:t xml:space="preserve">. </w:t>
      </w:r>
    </w:p>
    <w:p w14:paraId="7CA64CD5" w14:textId="460D3853" w:rsidR="00B86005" w:rsidRDefault="00DC55EF">
      <w:r>
        <w:t xml:space="preserve">Это взаимодействие можно рассматривать как </w:t>
      </w:r>
      <w:r w:rsidR="00B86005">
        <w:t>«цифрово</w:t>
      </w:r>
      <w:r>
        <w:t>й</w:t>
      </w:r>
      <w:r w:rsidR="00B86005">
        <w:t xml:space="preserve"> почерк», </w:t>
      </w:r>
      <w:r>
        <w:t xml:space="preserve">по нему можно </w:t>
      </w:r>
      <w:r w:rsidR="00B86005">
        <w:t>выявлять особенности конкретного человека.</w:t>
      </w:r>
    </w:p>
    <w:p w14:paraId="7B7A8E1A" w14:textId="34DFD1C3" w:rsidR="00B86005" w:rsidRDefault="00B86005">
      <w:r>
        <w:t>Например:</w:t>
      </w:r>
    </w:p>
    <w:p w14:paraId="68432675" w14:textId="478AFFE9" w:rsidR="00B86005" w:rsidRDefault="00B86005">
      <w:r>
        <w:t>Анализирую клавиатуру можно сделать выводы о:</w:t>
      </w:r>
    </w:p>
    <w:p w14:paraId="1FABBE10" w14:textId="0CD5189D" w:rsidR="00B86005" w:rsidRDefault="00B86005" w:rsidP="00CC3D22">
      <w:pPr>
        <w:pStyle w:val="a7"/>
        <w:numPr>
          <w:ilvl w:val="0"/>
          <w:numId w:val="4"/>
        </w:numPr>
      </w:pPr>
      <w:r>
        <w:t>Уровне пользователя – скорость печати</w:t>
      </w:r>
    </w:p>
    <w:p w14:paraId="51732042" w14:textId="48A96EE6" w:rsidR="00CC3D22" w:rsidRDefault="00B86005" w:rsidP="00CC3D22">
      <w:pPr>
        <w:pStyle w:val="a7"/>
        <w:numPr>
          <w:ilvl w:val="0"/>
          <w:numId w:val="4"/>
        </w:numPr>
      </w:pPr>
      <w:r>
        <w:t>Уверенности и опыт</w:t>
      </w:r>
      <w:r w:rsidR="00CC3D22">
        <w:t>е</w:t>
      </w:r>
      <w:r>
        <w:t xml:space="preserve"> в определённых темах</w:t>
      </w:r>
      <w:r w:rsidR="00CC3D22">
        <w:t xml:space="preserve"> </w:t>
      </w:r>
      <w:r w:rsidR="00E073A9">
        <w:t>–</w:t>
      </w:r>
      <w:r w:rsidR="00CC3D22">
        <w:t xml:space="preserve"> опытные и уверенные</w:t>
      </w:r>
      <w:r w:rsidR="00E073A9">
        <w:t xml:space="preserve"> редко</w:t>
      </w:r>
      <w:r>
        <w:t xml:space="preserve"> стирают написанное, они часто сходу формулируют </w:t>
      </w:r>
      <w:r w:rsidR="00E073A9">
        <w:t>свои мысли чётко и уверенно</w:t>
      </w:r>
    </w:p>
    <w:p w14:paraId="48AEB821" w14:textId="1DE439C7" w:rsidR="00CC3D22" w:rsidRDefault="00E073A9" w:rsidP="00CC3D22">
      <w:pPr>
        <w:pStyle w:val="a7"/>
        <w:numPr>
          <w:ilvl w:val="0"/>
          <w:numId w:val="4"/>
        </w:numPr>
      </w:pPr>
      <w:r>
        <w:t>Используемая лексика – наличие ошибок, стиль речи, словарный запас, использование профессиональной лексики.</w:t>
      </w:r>
    </w:p>
    <w:p w14:paraId="46A908DA" w14:textId="7EF6062C" w:rsidR="00CC3D22" w:rsidRDefault="00CC3D22" w:rsidP="00CC3D22">
      <w:pPr>
        <w:pStyle w:val="a7"/>
        <w:numPr>
          <w:ilvl w:val="0"/>
          <w:numId w:val="4"/>
        </w:numPr>
      </w:pPr>
      <w:r>
        <w:t>Методы достижения определённых результатов при работе с системой.</w:t>
      </w:r>
    </w:p>
    <w:p w14:paraId="2CB10041" w14:textId="511A45A6" w:rsidR="003E4D11" w:rsidRDefault="00DC55EF">
      <w:r>
        <w:t xml:space="preserve">Подобные подходы </w:t>
      </w:r>
      <w:r w:rsidR="003E4D11">
        <w:t>позволяют решать задачи, как макро, так и микро уровня.</w:t>
      </w:r>
    </w:p>
    <w:p w14:paraId="1ACFD335" w14:textId="31C4019A" w:rsidR="003E4D11" w:rsidRDefault="003E4D11">
      <w:r>
        <w:t>Чем конкретнее результаты, получаемые в рамках анализа, тем выше требования к защите, ведь</w:t>
      </w:r>
    </w:p>
    <w:p w14:paraId="29ABA522" w14:textId="283F4173" w:rsidR="00E073A9" w:rsidRDefault="003E4D11">
      <w:r>
        <w:t>в некоторых случаях анализируемые данные могут рассматриваться как биометрия.</w:t>
      </w:r>
    </w:p>
    <w:p w14:paraId="26D14E7D" w14:textId="77777777" w:rsidR="003E4D11" w:rsidRDefault="003E4D11"/>
    <w:p w14:paraId="243D75F1" w14:textId="0A9E67AD" w:rsidR="00E073A9" w:rsidRDefault="00E073A9">
      <w:r>
        <w:t>В совокупности, такие подходы позволяют не только находить подозрительную активность</w:t>
      </w:r>
      <w:r w:rsidRPr="00E073A9">
        <w:t>/</w:t>
      </w:r>
      <w:r>
        <w:t>кражу устройства, но и мониторить состояние своего пользователя – что в некоторых направлениях очень важно.</w:t>
      </w:r>
    </w:p>
    <w:p w14:paraId="732E053A" w14:textId="77777777" w:rsidR="00E073A9" w:rsidRDefault="00E073A9"/>
    <w:p w14:paraId="70443705" w14:textId="77777777" w:rsidR="00DF2C03" w:rsidRDefault="00DF2C03"/>
    <w:p w14:paraId="027D5A2C" w14:textId="77777777" w:rsidR="00DF2C03" w:rsidRDefault="00DF2C03"/>
    <w:p w14:paraId="76A72C71" w14:textId="77777777" w:rsidR="00DF2C03" w:rsidRDefault="00DF2C03"/>
    <w:p w14:paraId="1B6614FA" w14:textId="7D778F79" w:rsidR="00112BF3" w:rsidRDefault="00E073A9" w:rsidP="00112BF3">
      <w:pPr>
        <w:jc w:val="center"/>
        <w:rPr>
          <w:b/>
          <w:bCs/>
        </w:rPr>
      </w:pPr>
      <w:r w:rsidRPr="00E073A9">
        <w:rPr>
          <w:b/>
          <w:bCs/>
        </w:rPr>
        <w:lastRenderedPageBreak/>
        <w:t>Часть 2 «</w:t>
      </w:r>
      <w:r w:rsidR="009A65E9">
        <w:rPr>
          <w:b/>
          <w:bCs/>
        </w:rPr>
        <w:t>Реализация а</w:t>
      </w:r>
      <w:r w:rsidRPr="00E073A9">
        <w:rPr>
          <w:b/>
          <w:bCs/>
        </w:rPr>
        <w:t>лгоритм</w:t>
      </w:r>
      <w:r w:rsidR="009A65E9">
        <w:rPr>
          <w:b/>
          <w:bCs/>
        </w:rPr>
        <w:t>а</w:t>
      </w:r>
      <w:r w:rsidRPr="00E073A9">
        <w:rPr>
          <w:b/>
          <w:bCs/>
        </w:rPr>
        <w:t>»</w:t>
      </w:r>
    </w:p>
    <w:p w14:paraId="0E5C0693" w14:textId="651A09F0" w:rsidR="00112BF3" w:rsidRDefault="00112BF3" w:rsidP="00112BF3">
      <w:r>
        <w:t>Выделим понятия:</w:t>
      </w:r>
    </w:p>
    <w:p w14:paraId="7990A08C" w14:textId="35EB8CE4" w:rsidR="00112BF3" w:rsidRDefault="00112BF3" w:rsidP="00112BF3">
      <w:r w:rsidRPr="00900334">
        <w:rPr>
          <w:b/>
          <w:bCs/>
        </w:rPr>
        <w:t>Модель данных</w:t>
      </w:r>
      <w:r>
        <w:t xml:space="preserve"> – </w:t>
      </w:r>
      <w:r w:rsidR="00076A05">
        <w:t>множество</w:t>
      </w:r>
      <w:r>
        <w:t xml:space="preserve"> анализируемых характеристик</w:t>
      </w:r>
      <w:r w:rsidR="00076A05">
        <w:t>.</w:t>
      </w:r>
    </w:p>
    <w:p w14:paraId="4A55C4D4" w14:textId="44641906" w:rsidR="00E400FF" w:rsidRDefault="00E400FF" w:rsidP="00112BF3">
      <w:r w:rsidRPr="00900334">
        <w:rPr>
          <w:b/>
          <w:bCs/>
        </w:rPr>
        <w:t>Результат работы</w:t>
      </w:r>
      <w:r>
        <w:t xml:space="preserve"> - значение от 0 до 100, отражающее уровень доверия анализатора к анализируемым данным</w:t>
      </w:r>
    </w:p>
    <w:p w14:paraId="39EC4EBD" w14:textId="77777777" w:rsidR="00E400FF" w:rsidRDefault="00E400FF" w:rsidP="00112BF3"/>
    <w:p w14:paraId="40429A87" w14:textId="0D733C4B" w:rsidR="00076A05" w:rsidRDefault="00112BF3" w:rsidP="00112BF3">
      <w:r w:rsidRPr="00900334">
        <w:rPr>
          <w:b/>
          <w:bCs/>
        </w:rPr>
        <w:t>Элементарный анализатор</w:t>
      </w:r>
      <w:r>
        <w:t xml:space="preserve"> – </w:t>
      </w:r>
      <w:r w:rsidR="00076A05">
        <w:t>алгоритм</w:t>
      </w:r>
      <w:r w:rsidR="00665ECD">
        <w:t xml:space="preserve"> с памятью</w:t>
      </w:r>
      <w:r w:rsidR="00076A05">
        <w:t>, оценивающий характеристику.</w:t>
      </w:r>
    </w:p>
    <w:p w14:paraId="5D4F59E3" w14:textId="37016294" w:rsidR="00A75296" w:rsidRPr="00E400FF" w:rsidRDefault="00076A05" w:rsidP="00112BF3">
      <w:pPr>
        <w:rPr>
          <w:rFonts w:eastAsiaTheme="minorEastAsia"/>
          <w:i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History</m:t>
              </m:r>
              <m:r>
                <w:rPr>
                  <w:rFonts w:ascii="Cambria Math" w:hAnsi="Cambria Math"/>
                  <w:lang w:val="en-US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  <w:lang w:val="en-US"/>
                </w:rPr>
                <m:t>,x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  <m:r>
            <w:rPr>
              <w:rFonts w:ascii="Cambria Math" w:eastAsiaTheme="minorEastAsia" w:hAnsi="Cambria Math"/>
              <w:lang w:val="en-US"/>
            </w:rPr>
            <m:t>→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0, 100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,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lang w:val="en-US"/>
            </w:rPr>
            <m:t xml:space="preserve"> t-м</m:t>
          </m:r>
          <m:r>
            <w:rPr>
              <w:rFonts w:ascii="Cambria Math" w:eastAsiaTheme="minorEastAsia" w:hAnsi="Cambria Math"/>
            </w:rPr>
            <m:t>омент времени</m:t>
          </m:r>
          <m:r>
            <w:rPr>
              <w:rFonts w:ascii="Cambria Math" w:eastAsiaTheme="minorEastAsia" w:hAnsi="Cambria Math"/>
            </w:rPr>
            <m:t>,</m:t>
          </m:r>
          <m:r>
            <w:rPr>
              <w:rFonts w:ascii="Cambria Math" w:eastAsiaTheme="minorEastAsia" w:hAnsi="Cambria Math"/>
              <w:lang w:val="en-US"/>
            </w:rPr>
            <m:t xml:space="preserve"> x-</m:t>
          </m:r>
          <m:r>
            <w:rPr>
              <w:rFonts w:ascii="Cambria Math" w:eastAsiaTheme="minorEastAsia" w:hAnsi="Cambria Math"/>
            </w:rPr>
            <m:t xml:space="preserve">значение характеристики в момент </m:t>
          </m:r>
          <m:r>
            <w:rPr>
              <w:rFonts w:ascii="Cambria Math" w:eastAsiaTheme="minorEastAsia" w:hAnsi="Cambria Math"/>
              <w:lang w:val="en-US"/>
            </w:rPr>
            <m:t>t</m:t>
          </m:r>
        </m:oMath>
      </m:oMathPara>
    </w:p>
    <w:p w14:paraId="66147133" w14:textId="5EB06F1E" w:rsidR="00A75296" w:rsidRPr="00900334" w:rsidRDefault="00A75296" w:rsidP="00A75296">
      <w:r w:rsidRPr="00900334">
        <w:rPr>
          <w:b/>
          <w:bCs/>
        </w:rPr>
        <w:t>Пример</w:t>
      </w:r>
      <w:r w:rsidRPr="00900334">
        <w:rPr>
          <w:b/>
          <w:bCs/>
        </w:rPr>
        <w:t xml:space="preserve"> элементарного анализатора</w:t>
      </w:r>
      <w:r>
        <w:t xml:space="preserve">: </w:t>
      </w:r>
      <w:r w:rsidR="00900334">
        <w:t>некоторая характеристика х</w:t>
      </w:r>
    </w:p>
    <w:p w14:paraId="60896DFC" w14:textId="1C276548" w:rsidR="00900334" w:rsidRPr="00E270B7" w:rsidRDefault="00900334" w:rsidP="00A75296">
      <w:pPr>
        <w:rPr>
          <w:rFonts w:eastAsiaTheme="minorEastAsia"/>
          <w:i/>
        </w:rPr>
      </w:pPr>
      <m:oMathPara>
        <m:oMath>
          <m:r>
            <w:rPr>
              <w:rFonts w:ascii="Cambria Math" w:hAnsi="Cambria Math"/>
              <w:lang w:val="en-US"/>
            </w:rPr>
            <m:t>Histor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-</m:t>
          </m:r>
          <m:r>
            <w:rPr>
              <w:rFonts w:ascii="Cambria Math" w:hAnsi="Cambria Math"/>
            </w:rPr>
            <m:t xml:space="preserve">исторические данные по </m:t>
          </m:r>
          <m:r>
            <w:rPr>
              <w:rFonts w:ascii="Cambria Math" w:hAnsi="Cambria Math"/>
              <w:lang w:val="en-US"/>
            </w:rPr>
            <m:t>х</m:t>
          </m:r>
        </m:oMath>
      </m:oMathPara>
    </w:p>
    <w:p w14:paraId="3947A777" w14:textId="6A9896B1" w:rsidR="00A75296" w:rsidRPr="00A75296" w:rsidRDefault="00900334" w:rsidP="00A75296">
      <w:pPr>
        <w:rPr>
          <w:i/>
          <w:lang w:val="en-US"/>
        </w:rPr>
      </w:pPr>
      <m:oMathPara>
        <m:oMath>
          <m:r>
            <w:rPr>
              <w:rFonts w:ascii="Cambria Math" w:hAnsi="Cambria Math"/>
            </w:rPr>
            <m:t>F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  <w:lang w:val="en-US"/>
            </w:rPr>
            <m:t>Histor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r>
            <m:rPr>
              <m:nor/>
            </m:rPr>
            <w:rPr>
              <w:rFonts w:ascii="Cambria Math" w:hAnsi="Cambria Math"/>
              <w:lang w:val="en-US"/>
            </w:rPr>
            <m:t>09:30</m:t>
          </m:r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09:30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  <m:r>
            <w:rPr>
              <w:rFonts w:ascii="Cambria Math" w:hAnsi="Cambria Math"/>
              <w:lang w:val="en-US"/>
            </w:rPr>
            <m:t>→95</m:t>
          </m:r>
        </m:oMath>
      </m:oMathPara>
    </w:p>
    <w:p w14:paraId="7E808F4D" w14:textId="07CDC407" w:rsidR="00900334" w:rsidRDefault="00900334" w:rsidP="00112BF3">
      <w:pPr>
        <w:rPr>
          <w:rFonts w:eastAsiaTheme="minorEastAsia"/>
        </w:rPr>
      </w:pPr>
      <w:r>
        <w:t>Важно понимать, что элементарный анализатор – это просто алгоритм, а смысл ему придаёт</w:t>
      </w:r>
      <w:r w:rsidRPr="00900334">
        <w:t xml:space="preserve"> </w:t>
      </w:r>
      <w:r>
        <w:t xml:space="preserve">конкретная </w:t>
      </w:r>
      <m:oMath>
        <m:r>
          <w:rPr>
            <w:rFonts w:ascii="Cambria Math" w:hAnsi="Cambria Math"/>
            <w:lang w:val="en-US"/>
          </w:rPr>
          <m:t>Histor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 w:rsidR="00E270B7">
        <w:rPr>
          <w:rFonts w:eastAsiaTheme="minorEastAsia"/>
        </w:rPr>
        <w:t xml:space="preserve"> – история наблюдений за характеристикой х.</w:t>
      </w:r>
    </w:p>
    <w:p w14:paraId="395F6976" w14:textId="4523890D" w:rsidR="00E270B7" w:rsidRPr="00E270B7" w:rsidRDefault="00E270B7" w:rsidP="00112BF3">
      <w:pPr>
        <w:rPr>
          <w:rFonts w:eastAsiaTheme="minorEastAsia"/>
        </w:rPr>
      </w:pPr>
      <w:r>
        <w:rPr>
          <w:rFonts w:eastAsiaTheme="minorEastAsia"/>
        </w:rPr>
        <w:t xml:space="preserve">В качестве х можно положить </w:t>
      </w:r>
      <w:r>
        <w:rPr>
          <w:rFonts w:eastAsiaTheme="minorEastAsia"/>
          <w:lang w:val="en-US"/>
        </w:rPr>
        <w:t>ram</w:t>
      </w:r>
      <w:r w:rsidRPr="00E270B7">
        <w:rPr>
          <w:rFonts w:eastAsiaTheme="minorEastAsia"/>
        </w:rPr>
        <w:t xml:space="preserve">, </w:t>
      </w:r>
      <w:proofErr w:type="spellStart"/>
      <w:r>
        <w:rPr>
          <w:rFonts w:eastAsiaTheme="minorEastAsia"/>
          <w:lang w:val="en-US"/>
        </w:rPr>
        <w:t>cpu</w:t>
      </w:r>
      <w:proofErr w:type="spellEnd"/>
      <w:r w:rsidRPr="00E270B7">
        <w:rPr>
          <w:rFonts w:eastAsiaTheme="minorEastAsia"/>
        </w:rPr>
        <w:t>_</w:t>
      </w:r>
      <w:r>
        <w:rPr>
          <w:rFonts w:eastAsiaTheme="minorEastAsia"/>
          <w:lang w:val="en-US"/>
        </w:rPr>
        <w:t>percent</w:t>
      </w:r>
      <w:r w:rsidRPr="00E270B7">
        <w:rPr>
          <w:rFonts w:eastAsiaTheme="minorEastAsia"/>
        </w:rPr>
        <w:t xml:space="preserve">, </w:t>
      </w:r>
      <w:r>
        <w:rPr>
          <w:rFonts w:eastAsiaTheme="minorEastAsia"/>
          <w:lang w:val="en-US"/>
        </w:rPr>
        <w:t>read</w:t>
      </w:r>
      <w:r w:rsidRPr="00E270B7">
        <w:rPr>
          <w:rFonts w:eastAsiaTheme="minorEastAsia"/>
        </w:rPr>
        <w:t>_</w:t>
      </w:r>
      <w:r>
        <w:rPr>
          <w:rFonts w:eastAsiaTheme="minorEastAsia"/>
          <w:lang w:val="en-US"/>
        </w:rPr>
        <w:t>bytes</w:t>
      </w:r>
      <w:r w:rsidRPr="00E270B7">
        <w:rPr>
          <w:rFonts w:eastAsiaTheme="minorEastAsia"/>
        </w:rPr>
        <w:t>_</w:t>
      </w:r>
      <w:r>
        <w:rPr>
          <w:rFonts w:eastAsiaTheme="minorEastAsia"/>
          <w:lang w:val="en-US"/>
        </w:rPr>
        <w:t>count</w:t>
      </w:r>
      <w:r w:rsidRPr="00E270B7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E270B7">
        <w:rPr>
          <w:rFonts w:eastAsiaTheme="minorEastAsia"/>
        </w:rPr>
        <w:t xml:space="preserve"> </w:t>
      </w:r>
      <w:r>
        <w:rPr>
          <w:rFonts w:eastAsiaTheme="minorEastAsia"/>
        </w:rPr>
        <w:t>всё это числовые характеристики.</w:t>
      </w:r>
    </w:p>
    <w:p w14:paraId="141A5C10" w14:textId="5557DB1B" w:rsidR="00E270B7" w:rsidRDefault="00E270B7" w:rsidP="00112BF3"/>
    <w:p w14:paraId="49A4C8BC" w14:textId="267D7CF7" w:rsidR="00E400FF" w:rsidRDefault="00E400FF" w:rsidP="00112BF3">
      <w:pPr>
        <w:rPr>
          <w:lang w:val="en-US"/>
        </w:rPr>
      </w:pPr>
      <w:r w:rsidRPr="00E400FF"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F84B54" wp14:editId="2A906740">
                <wp:simplePos x="0" y="0"/>
                <wp:positionH relativeFrom="column">
                  <wp:posOffset>1062990</wp:posOffset>
                </wp:positionH>
                <wp:positionV relativeFrom="paragraph">
                  <wp:posOffset>208280</wp:posOffset>
                </wp:positionV>
                <wp:extent cx="4629150" cy="394788"/>
                <wp:effectExtent l="0" t="0" r="0" b="0"/>
                <wp:wrapNone/>
                <wp:docPr id="3" name="Text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44597C21-3F02-8C23-5EA3-4EE5A506B55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29150" cy="394788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5AA8AF7" w14:textId="35DD4C33" w:rsidR="00E400FF" w:rsidRPr="00E400FF" w:rsidRDefault="00424BAB" w:rsidP="00E400FF">
                            <w:pPr>
                              <w:rPr>
                                <w:rFonts w:ascii="Cambria Math" w:hAnsi="+mn-cs"/>
                                <w:i/>
                                <w:iCs/>
                                <w:color w:val="000000" w:themeColor="text1"/>
                                <w:kern w:val="24"/>
                                <w:sz w:val="28"/>
                                <w:szCs w:val="28"/>
                                <w14:ligatures w14:val="none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kern w:val="24"/>
                                    <w:sz w:val="28"/>
                                    <w:szCs w:val="28"/>
                                  </w:rPr>
                                  <m:t>A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kern w:val="24"/>
                                    <w:sz w:val="28"/>
                                    <w:szCs w:val="28"/>
                                    <w:lang w:val="en-US"/>
                                  </w:rPr>
                                  <m:t>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iCs/>
                                        <w:color w:val="000000" w:themeColor="text1"/>
                                        <w:kern w:val="24"/>
                                        <w:sz w:val="28"/>
                                        <w:szCs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kern w:val="24"/>
                                        <w:sz w:val="28"/>
                                        <w:szCs w:val="28"/>
                                        <w:lang w:val="en-US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kern w:val="24"/>
                                        <w:sz w:val="28"/>
                                        <w:szCs w:val="28"/>
                                        <w:lang w:val="en-US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kern w:val="24"/>
                                    <w:sz w:val="28"/>
                                    <w:szCs w:val="28"/>
                                    <w:lang w:val="en-US"/>
                                  </w:rPr>
                                  <m:t>,…,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iCs/>
                                        <w:color w:val="000000" w:themeColor="text1"/>
                                        <w:kern w:val="24"/>
                                        <w:sz w:val="28"/>
                                        <w:szCs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kern w:val="24"/>
                                        <w:sz w:val="28"/>
                                        <w:szCs w:val="28"/>
                                        <w:lang w:val="en-US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kern w:val="24"/>
                                        <w:sz w:val="28"/>
                                        <w:szCs w:val="28"/>
                                        <w:lang w:val="en-US"/>
                                      </w:rPr>
                                      <m:t>n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kern w:val="24"/>
                                    <w:sz w:val="28"/>
                                    <w:szCs w:val="28"/>
                                    <w:lang w:val="en-US"/>
                                  </w:rPr>
                                  <m:t>, t)</m:t>
                                </m:r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8"/>
                                    <w:szCs w:val="28"/>
                                  </w:rPr>
                                  <m:t>=</m:t>
                                </m:r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8"/>
                                    <w:szCs w:val="28"/>
                                    <w:lang w:val="en-US"/>
                                  </w:rPr>
                                  <m:t> </m:t>
                                </m:r>
                                <m:nary>
                                  <m:naryPr>
                                    <m:chr m:val="∑"/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iCs/>
                                        <w:color w:val="000000" w:themeColor="text1"/>
                                        <w:kern w:val="24"/>
                                        <w:sz w:val="28"/>
                                        <w:szCs w:val="28"/>
                                        <w:lang w:val="en-US"/>
                                      </w:rPr>
                                    </m:ctrlPr>
                                  </m:naryPr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kern w:val="24"/>
                                        <w:sz w:val="28"/>
                                        <w:szCs w:val="28"/>
                                        <w:lang w:val="en-US"/>
                                      </w:rPr>
                                      <m:t>i=1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kern w:val="24"/>
                                        <w:sz w:val="28"/>
                                        <w:szCs w:val="28"/>
                                        <w:lang w:val="en-US"/>
                                      </w:rPr>
                                      <m:t>n</m:t>
                                    </m:r>
                                  </m:sup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  <w:sz w:val="28"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8"/>
                                            <w:szCs w:val="28"/>
                                            <w:lang w:val="en-US"/>
                                          </w:rPr>
                                          <m:t>F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kern w:val="24"/>
                                            <w:sz w:val="28"/>
                                            <w:szCs w:val="28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  <w:sz w:val="28"/>
                                            <w:szCs w:val="28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iCs/>
                                                <w:color w:val="000000" w:themeColor="text1"/>
                                                <w:kern w:val="24"/>
                                                <w:sz w:val="28"/>
                                                <w:szCs w:val="28"/>
                                                <w:lang w:val="en-US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 w:val="28"/>
                                                <w:szCs w:val="28"/>
                                                <w:lang w:val="en-US"/>
                                              </w:rPr>
                                              <m:t>Histor</m:t>
                                            </m:r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  <w:iCs/>
                                                    <w:color w:val="000000" w:themeColor="text1"/>
                                                    <w:kern w:val="24"/>
                                                    <w:sz w:val="28"/>
                                                    <w:szCs w:val="28"/>
                                                    <w:lang w:val="en-US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  <w:color w:val="000000" w:themeColor="text1"/>
                                                    <w:kern w:val="24"/>
                                                    <w:sz w:val="28"/>
                                                    <w:szCs w:val="28"/>
                                                    <w:lang w:val="en-US"/>
                                                  </w:rPr>
                                                  <m:t>y</m:t>
                                                </m:r>
                                              </m:e>
                                              <m:sub>
                                                <m:sSub>
                                                  <m:sSubPr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  <w:iCs/>
                                                        <w:color w:val="000000" w:themeColor="text1"/>
                                                        <w:kern w:val="24"/>
                                                        <w:sz w:val="28"/>
                                                        <w:szCs w:val="28"/>
                                                        <w:lang w:val="en-US"/>
                                                      </w:rPr>
                                                    </m:ctrlPr>
                                                  </m:sSubPr>
                                                  <m:e>
                                                    <m:r>
                                                      <w:rPr>
                                                        <w:rFonts w:ascii="Cambria Math" w:hAnsi="Cambria Math"/>
                                                        <w:color w:val="000000" w:themeColor="text1"/>
                                                        <w:kern w:val="24"/>
                                                        <w:sz w:val="28"/>
                                                        <w:szCs w:val="28"/>
                                                        <w:lang w:val="en-US"/>
                                                      </w:rPr>
                                                      <m:t>X</m:t>
                                                    </m:r>
                                                  </m:e>
                                                  <m:sub>
                                                    <m:r>
                                                      <w:rPr>
                                                        <w:rFonts w:ascii="Cambria Math" w:hAnsi="Cambria Math"/>
                                                        <w:color w:val="000000" w:themeColor="text1"/>
                                                        <w:kern w:val="24"/>
                                                        <w:sz w:val="28"/>
                                                        <w:szCs w:val="28"/>
                                                        <w:lang w:val="en-US"/>
                                                      </w:rPr>
                                                      <m:t>i</m:t>
                                                    </m:r>
                                                  </m:sub>
                                                </m:sSub>
                                              </m:sub>
                                            </m:sSub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 w:val="28"/>
                                                <w:szCs w:val="28"/>
                                                <w:lang w:val="en-US"/>
                                              </w:rPr>
                                              <m:t>,t,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 w:val="28"/>
                                                <w:szCs w:val="28"/>
                                                <w:lang w:val="en-US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 w:val="28"/>
                                                <w:szCs w:val="28"/>
                                                <w:lang w:val="en-US"/>
                                              </w:rPr>
                                              <m:t>i</m:t>
                                            </m:r>
                                          </m:sub>
                                        </m:sSub>
                                      </m:e>
                                    </m:d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kern w:val="24"/>
                                        <w:sz w:val="28"/>
                                        <w:szCs w:val="28"/>
                                      </w:rPr>
                                      <m:t> *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  <w:sz w:val="28"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8"/>
                                            <w:szCs w:val="28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/>
                                                <w:i/>
                                                <w:iCs/>
                                                <w:color w:val="000000" w:themeColor="text1"/>
                                                <w:kern w:val="24"/>
                                                <w:sz w:val="28"/>
                                                <w:szCs w:val="28"/>
                                                <w:lang w:val="en-US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/>
                                                <w:color w:val="000000" w:themeColor="text1"/>
                                                <w:kern w:val="24"/>
                                                <w:sz w:val="28"/>
                                                <w:szCs w:val="28"/>
                                              </w:rPr>
                                              <m:t>F</m:t>
                                            </m:r>
                                            <m:ctrlPr>
                                              <w:rPr>
                                                <w:rFonts w:ascii="Cambria Math" w:eastAsiaTheme="minorEastAsia" w:hAnsi="Cambria Math"/>
                                                <w:i/>
                                                <w:iCs/>
                                                <w:color w:val="000000" w:themeColor="text1"/>
                                                <w:kern w:val="24"/>
                                                <w:sz w:val="28"/>
                                                <w:szCs w:val="28"/>
                                              </w:rPr>
                                            </m:ctrlP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Theme="minorEastAsia" w:hAnsi="Cambria Math"/>
                                                <w:color w:val="000000" w:themeColor="text1"/>
                                                <w:kern w:val="24"/>
                                                <w:sz w:val="28"/>
                                                <w:szCs w:val="28"/>
                                                <w:lang w:val="en-US"/>
                                              </w:rPr>
                                              <m:t>i</m:t>
                                            </m:r>
                                          </m:sub>
                                        </m:sSub>
                                      </m:sub>
                                    </m:sSub>
                                  </m:e>
                                </m:nary>
                              </m:oMath>
                            </m:oMathPara>
                          </w:p>
                        </w:txbxContent>
                      </wps:txbx>
                      <wps:bodyPr wrap="square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F84B54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margin-left:83.7pt;margin-top:16.4pt;width:364.5pt;height:31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" filled="f" stroked="f">
                <v:textbox style="mso-fit-shape-to-text:t">
                  <w:txbxContent>
                    <w:p w14:paraId="75AA8AF7" w14:textId="35DD4C33" w:rsidR="00E400FF" w:rsidRPr="00E400FF" w:rsidRDefault="00424BAB" w:rsidP="00E400FF">
                      <w:pPr>
                        <w:rPr>
                          <w:rFonts w:ascii="Cambria Math" w:hAnsi="+mn-cs"/>
                          <w:i/>
                          <w:iCs/>
                          <w:color w:val="000000" w:themeColor="text1"/>
                          <w:kern w:val="24"/>
                          <w:sz w:val="28"/>
                          <w:szCs w:val="28"/>
                          <w14:ligatures w14:val="none"/>
                        </w:rPr>
                      </w:pPr>
                      <m:oMathPara>
                        <m:oMath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kern w:val="24"/>
                              <w:sz w:val="28"/>
                              <w:szCs w:val="28"/>
                            </w:rPr>
                            <m:t>A</m:t>
                          </m:r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kern w:val="24"/>
                              <w:sz w:val="28"/>
                              <w:szCs w:val="28"/>
                              <w:lang w:val="en-US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kern w:val="24"/>
                              <w:sz w:val="28"/>
                              <w:szCs w:val="28"/>
                              <w:lang w:val="en-US"/>
                            </w:rPr>
                            <m:t>,…,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lang w:val="en-US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kern w:val="24"/>
                              <w:sz w:val="28"/>
                              <w:szCs w:val="28"/>
                              <w:lang w:val="en-US"/>
                            </w:rPr>
                            <m:t>, t)</m:t>
                          </m:r>
                          <m:r>
                            <w:rPr>
                              <w:rFonts w:ascii="Cambria Math" w:hAnsi="Cambria Math"/>
                              <w:color w:val="000000" w:themeColor="text1"/>
                              <w:kern w:val="24"/>
                              <w:sz w:val="28"/>
                              <w:szCs w:val="28"/>
                            </w:rPr>
                            <m:t>=</m:t>
                          </m:r>
                          <m:r>
                            <w:rPr>
                              <w:rFonts w:ascii="Cambria Math" w:hAnsi="Cambria Math"/>
                              <w:color w:val="000000" w:themeColor="text1"/>
                              <w:kern w:val="24"/>
                              <w:sz w:val="28"/>
                              <w:szCs w:val="28"/>
                              <w:lang w:val="en-US"/>
                            </w:rPr>
                            <m:t> </m:t>
                          </m:r>
                          <m:nary>
                            <m:naryPr>
                              <m:chr m:val="∑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lang w:val="en-US"/>
                                </w:rPr>
                                <m:t>i=1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lang w:val="en-US"/>
                                </w:rPr>
                                <m:t>n</m:t>
                              </m:r>
                            </m:sup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8"/>
                                      <w:szCs w:val="28"/>
                                      <w:lang w:val="en-US"/>
                                    </w:rPr>
                                    <m:t>F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kern w:val="24"/>
                                      <w:sz w:val="28"/>
                                      <w:szCs w:val="28"/>
                                    </w:rPr>
                                    <m:t>i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Histor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iCs/>
                                              <w:color w:val="000000" w:themeColor="text1"/>
                                              <w:kern w:val="24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kern w:val="24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y</m:t>
                                          </m:r>
                                        </m:e>
                                        <m:sub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iCs/>
                                                  <w:color w:val="000000" w:themeColor="text1"/>
                                                  <w:kern w:val="24"/>
                                                  <w:sz w:val="28"/>
                                                  <w:szCs w:val="28"/>
                                                  <w:lang w:val="en-US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color w:val="000000" w:themeColor="text1"/>
                                                  <w:kern w:val="24"/>
                                                  <w:sz w:val="28"/>
                                                  <w:szCs w:val="28"/>
                                                  <w:lang w:val="en-US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color w:val="000000" w:themeColor="text1"/>
                                                  <w:kern w:val="24"/>
                                                  <w:sz w:val="28"/>
                                                  <w:szCs w:val="28"/>
                                                  <w:lang w:val="en-US"/>
                                                </w:rPr>
                                                <m:t>i</m:t>
                                              </m:r>
                                            </m:sub>
                                          </m:sSub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,t,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</w:rPr>
                                <m:t> *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8"/>
                                      <w:szCs w:val="28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kern w:val="24"/>
                                          <w:sz w:val="28"/>
                                          <w:szCs w:val="28"/>
                                        </w:rPr>
                                        <m:t>F</m:t>
                                      </m: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  <w:sz w:val="28"/>
                                          <w:szCs w:val="28"/>
                                        </w:rPr>
                                      </m:ctrlP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kern w:val="24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i</m:t>
                                      </m:r>
                                    </m:sub>
                                  </m:sSub>
                                </m:sub>
                              </m:sSub>
                            </m:e>
                          </m:nary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Pr="00900334">
        <w:rPr>
          <w:b/>
          <w:bCs/>
        </w:rPr>
        <w:t>Анализатор</w:t>
      </w:r>
      <w:r>
        <w:t xml:space="preserve"> – ансамбль из элементарных анализаторов</w:t>
      </w:r>
    </w:p>
    <w:p w14:paraId="3CBCCD1B" w14:textId="77777777" w:rsidR="00E400FF" w:rsidRPr="00E400FF" w:rsidRDefault="00E400FF" w:rsidP="00112BF3">
      <w:pPr>
        <w:rPr>
          <w:lang w:val="en-US"/>
        </w:rPr>
      </w:pPr>
    </w:p>
    <w:p w14:paraId="236E9F6F" w14:textId="7FD2A319" w:rsidR="00E400FF" w:rsidRDefault="00E400FF" w:rsidP="00112BF3"/>
    <w:p w14:paraId="7D2C6AEB" w14:textId="409AEEEC" w:rsidR="00E400FF" w:rsidRPr="00900334" w:rsidRDefault="00E400FF" w:rsidP="00112BF3"/>
    <w:p w14:paraId="5066832C" w14:textId="2896278C" w:rsidR="009A65E9" w:rsidRDefault="009A65E9">
      <w:r>
        <w:t>В ходе работ</w:t>
      </w:r>
      <w:r w:rsidR="00112BF3">
        <w:t>ы</w:t>
      </w:r>
      <w:r>
        <w:t xml:space="preserve"> </w:t>
      </w:r>
      <w:r w:rsidR="00112BF3">
        <w:t>был</w:t>
      </w:r>
      <w:r w:rsidR="00E270B7">
        <w:t>а</w:t>
      </w:r>
      <w:r w:rsidR="00112BF3">
        <w:t xml:space="preserve"> </w:t>
      </w:r>
      <w:r w:rsidR="00665ECD">
        <w:t>разработан</w:t>
      </w:r>
      <w:r w:rsidR="00E270B7">
        <w:t xml:space="preserve">а библиотека </w:t>
      </w:r>
      <w:r w:rsidR="00E270B7">
        <w:t xml:space="preserve">на языке </w:t>
      </w:r>
      <w:r w:rsidR="00E270B7">
        <w:rPr>
          <w:lang w:val="en-US"/>
        </w:rPr>
        <w:t>C</w:t>
      </w:r>
      <w:r w:rsidR="00E270B7" w:rsidRPr="009A65E9">
        <w:t>#</w:t>
      </w:r>
      <w:r w:rsidR="00E270B7">
        <w:t xml:space="preserve"> для построения</w:t>
      </w:r>
      <w:r>
        <w:t xml:space="preserve"> анализатор</w:t>
      </w:r>
      <w:r w:rsidR="00E270B7">
        <w:t>а</w:t>
      </w:r>
      <w:r w:rsidR="00E400FF">
        <w:t xml:space="preserve"> по произвольной модели данных.</w:t>
      </w:r>
    </w:p>
    <w:p w14:paraId="4B09E52F" w14:textId="58F9AB8B" w:rsidR="00E400FF" w:rsidRPr="00424BAB" w:rsidRDefault="00E400FF">
      <w:r>
        <w:t>В библиотеке реализованы различные элементарные анализаторы, алгоритм автоматическо</w:t>
      </w:r>
      <w:r w:rsidR="00424BAB">
        <w:t>го подбора весов (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color w:val="000000" w:themeColor="text1"/>
                <w:kern w:val="24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kern w:val="24"/>
                <w:sz w:val="28"/>
                <w:szCs w:val="28"/>
                <w:lang w:val="en-US"/>
              </w:rPr>
              <m:t>w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color w:val="000000" w:themeColor="text1"/>
                    <w:kern w:val="24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color w:val="000000" w:themeColor="text1"/>
                    <w:kern w:val="24"/>
                    <w:sz w:val="28"/>
                    <w:szCs w:val="28"/>
                  </w:rPr>
                  <m:t>F</m:t>
                </m:r>
                <m:ctrlPr>
                  <w:rPr>
                    <w:rFonts w:ascii="Cambria Math" w:eastAsiaTheme="minorEastAsia" w:hAnsi="Cambria Math"/>
                    <w:i/>
                    <w:iCs/>
                    <w:color w:val="000000" w:themeColor="text1"/>
                    <w:kern w:val="24"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eastAsiaTheme="minorEastAsia" w:hAnsi="Cambria Math"/>
                    <w:color w:val="000000" w:themeColor="text1"/>
                    <w:kern w:val="24"/>
                    <w:sz w:val="28"/>
                    <w:szCs w:val="28"/>
                    <w:lang w:val="en-US"/>
                  </w:rPr>
                  <m:t>i</m:t>
                </m:r>
              </m:sub>
            </m:sSub>
          </m:sub>
        </m:sSub>
      </m:oMath>
      <w:r w:rsidR="00424BAB">
        <w:t>) и вспомогательные элементы.</w:t>
      </w:r>
    </w:p>
    <w:p w14:paraId="410E0FDB" w14:textId="77777777" w:rsidR="00112BF3" w:rsidRDefault="00112BF3" w:rsidP="00112BF3"/>
    <w:p w14:paraId="191D8E38" w14:textId="24DC4B52" w:rsidR="00E270B7" w:rsidRDefault="00424BAB" w:rsidP="00112BF3">
      <w:r w:rsidRPr="00293B3A">
        <w:rPr>
          <w:b/>
          <w:bCs/>
        </w:rPr>
        <w:t>Перед началом</w:t>
      </w:r>
      <w:r w:rsidR="00E270B7" w:rsidRPr="00293B3A">
        <w:rPr>
          <w:b/>
          <w:bCs/>
        </w:rPr>
        <w:t xml:space="preserve"> работы</w:t>
      </w:r>
      <w:r w:rsidR="00E270B7">
        <w:t xml:space="preserve"> необходимо определиться с моделью.</w:t>
      </w:r>
    </w:p>
    <w:p w14:paraId="6853CD32" w14:textId="0660D4EE" w:rsidR="00293B3A" w:rsidRDefault="00424BAB">
      <w:r>
        <w:t xml:space="preserve">По модели </w:t>
      </w:r>
      <w:r w:rsidR="00DB30D4">
        <w:t>нужно</w:t>
      </w:r>
      <w:r>
        <w:t xml:space="preserve"> сформировать ансамбл</w:t>
      </w:r>
      <w:r w:rsidR="00DB30D4">
        <w:t>ь. Это можно сделать в автоматическом режиме, но при желании пользователь может сконфигурировать свой.</w:t>
      </w:r>
    </w:p>
    <w:p w14:paraId="29DE388E" w14:textId="27C6A764" w:rsidR="005B51F4" w:rsidRDefault="005B51F4">
      <w:pPr>
        <w:rPr>
          <w:b/>
          <w:bCs/>
        </w:rPr>
      </w:pPr>
      <w:r w:rsidRPr="005B51F4">
        <w:rPr>
          <w:b/>
          <w:bCs/>
        </w:rPr>
        <w:t>(!)</w:t>
      </w:r>
      <w:r w:rsidR="00DB30D4">
        <w:rPr>
          <w:b/>
          <w:bCs/>
        </w:rPr>
        <w:t xml:space="preserve"> От реализации этих пунктов зависит «правдоподобность» получаемых результатов.</w:t>
      </w:r>
    </w:p>
    <w:p w14:paraId="0FF0C60F" w14:textId="0E73AD5A" w:rsidR="00DB30D4" w:rsidRDefault="00DB30D4">
      <w:r>
        <w:rPr>
          <w:b/>
          <w:bCs/>
        </w:rPr>
        <w:t>Это творческая задача, требующая индивидуального подхода.</w:t>
      </w:r>
    </w:p>
    <w:p w14:paraId="12EBB1E1" w14:textId="77777777" w:rsidR="00DB30D4" w:rsidRDefault="00DB30D4"/>
    <w:p w14:paraId="27CC932C" w14:textId="189E716F" w:rsidR="005B51F4" w:rsidRDefault="00522D73">
      <w:r>
        <w:t xml:space="preserve">Стоит понимать, что для каждого пользователя </w:t>
      </w:r>
      <w:r w:rsidR="00DF2C03">
        <w:t>веса</w:t>
      </w:r>
      <w:r>
        <w:t xml:space="preserve"> будут свои (т.к. своя </w:t>
      </w:r>
      <w:r>
        <w:rPr>
          <w:lang w:val="en-US"/>
        </w:rPr>
        <w:t>History</w:t>
      </w:r>
      <w:r>
        <w:t>)</w:t>
      </w:r>
      <w:r w:rsidR="00DB30D4">
        <w:t xml:space="preserve"> даже в рамках одной модели.</w:t>
      </w:r>
    </w:p>
    <w:p w14:paraId="4CF237B7" w14:textId="5CC83F9C" w:rsidR="005074BC" w:rsidRDefault="00DF2C03">
      <w:r>
        <w:t>Для подбора весов и</w:t>
      </w:r>
      <w:r w:rsidR="005B51F4">
        <w:t>спользовалс</w:t>
      </w:r>
      <w:r w:rsidR="00C93ACD">
        <w:t>я</w:t>
      </w:r>
      <w:r w:rsidR="005B51F4">
        <w:t xml:space="preserve"> </w:t>
      </w:r>
      <w:r w:rsidR="00C93ACD">
        <w:t>подход, характерный для алгоритмов</w:t>
      </w:r>
      <w:r w:rsidR="005B51F4">
        <w:t xml:space="preserve"> машинного обучения.</w:t>
      </w:r>
      <w:r w:rsidR="005074BC">
        <w:t xml:space="preserve"> </w:t>
      </w:r>
    </w:p>
    <w:p w14:paraId="1BBB2E7C" w14:textId="78A2C612" w:rsidR="004366F1" w:rsidRDefault="004366F1">
      <w:r w:rsidRPr="004366F1">
        <w:rPr>
          <w:b/>
          <w:bCs/>
        </w:rPr>
        <w:lastRenderedPageBreak/>
        <w:t xml:space="preserve">Для </w:t>
      </w:r>
      <w:r w:rsidR="005074BC">
        <w:rPr>
          <w:b/>
          <w:bCs/>
        </w:rPr>
        <w:t>тестирования разработанной библиотеки</w:t>
      </w:r>
      <w:r w:rsidRPr="004366F1">
        <w:rPr>
          <w:b/>
          <w:bCs/>
        </w:rPr>
        <w:t xml:space="preserve"> был взят датасет </w:t>
      </w:r>
      <w:proofErr w:type="spellStart"/>
      <w:r w:rsidRPr="004366F1">
        <w:rPr>
          <w:b/>
          <w:bCs/>
          <w:lang w:val="en-US"/>
        </w:rPr>
        <w:t>TelecomX</w:t>
      </w:r>
      <w:proofErr w:type="spellEnd"/>
      <w:r w:rsidRPr="004366F1">
        <w:t xml:space="preserve"> </w:t>
      </w:r>
      <w:r>
        <w:t>–</w:t>
      </w:r>
      <w:r w:rsidRPr="004366F1">
        <w:t xml:space="preserve"> </w:t>
      </w:r>
      <w:r>
        <w:t>датасет, отражающий работу телеком компании, с множеством активных пользователей.</w:t>
      </w:r>
    </w:p>
    <w:p w14:paraId="3F2D3F5C" w14:textId="6F89FCFB" w:rsidR="005B51F4" w:rsidRDefault="004366F1">
      <w:r>
        <w:t xml:space="preserve">Для каждого пользователя известен </w:t>
      </w:r>
      <w:proofErr w:type="spellStart"/>
      <w:r>
        <w:t>обьём</w:t>
      </w:r>
      <w:proofErr w:type="spellEnd"/>
      <w:r>
        <w:t xml:space="preserve"> входящего</w:t>
      </w:r>
      <w:r w:rsidRPr="004366F1">
        <w:t>/</w:t>
      </w:r>
      <w:r>
        <w:t>исходящего трафика и число пакетов.</w:t>
      </w:r>
    </w:p>
    <w:p w14:paraId="63EA230A" w14:textId="4553AD5A" w:rsidR="004366F1" w:rsidRDefault="004366F1">
      <w:r>
        <w:t>Требуется провести анализ и выявить потенциально взломанных пользователей, чей характер активности изменился.</w:t>
      </w:r>
    </w:p>
    <w:p w14:paraId="59519129" w14:textId="77777777" w:rsidR="004366F1" w:rsidRDefault="004366F1"/>
    <w:p w14:paraId="4A5CA2A9" w14:textId="158B81C7" w:rsidR="004366F1" w:rsidRDefault="004366F1">
      <w:r>
        <w:t>В ходе испытаний из 650 пользователей, было выявлено 3 пользователя с устойчивыми аномалиями (в течение нескольких часов)</w:t>
      </w:r>
    </w:p>
    <w:p w14:paraId="7DF0AF8C" w14:textId="77777777" w:rsidR="004366F1" w:rsidRDefault="004366F1"/>
    <w:p w14:paraId="711FF13C" w14:textId="6F9C4719" w:rsidR="004366F1" w:rsidRDefault="004366F1">
      <w:r>
        <w:t>Но для достижения результата пришлось сконфигурировать алгоритм – в базовой версии, он считал аномальной активность половины пользователей.</w:t>
      </w:r>
    </w:p>
    <w:p w14:paraId="673E68EC" w14:textId="7B6E3DCE" w:rsidR="004366F1" w:rsidRDefault="004366F1">
      <w:r>
        <w:t>При анализе выявлено, что у таких пользователей наблюдались незначительные изменения.</w:t>
      </w:r>
    </w:p>
    <w:p w14:paraId="49A15C8E" w14:textId="7B9D1D24" w:rsidR="004366F1" w:rsidRDefault="004366F1"/>
    <w:p w14:paraId="5AF966C1" w14:textId="2D37C00F" w:rsidR="004366F1" w:rsidRPr="004366F1" w:rsidRDefault="004366F1">
      <w:r>
        <w:t>Испытание подтверждает, что алгоритм может решать поставленную задачу, но для каждого конкретного случая может потребоваться провести корректировку – чтобы избегать частых срабатываний.</w:t>
      </w:r>
    </w:p>
    <w:p w14:paraId="71B03526" w14:textId="77777777" w:rsidR="009A65E9" w:rsidRDefault="009A65E9"/>
    <w:p w14:paraId="0CD43A67" w14:textId="1795A038" w:rsidR="004366F1" w:rsidRDefault="004366F1">
      <w:r w:rsidRPr="00AC6DFC">
        <w:rPr>
          <w:b/>
          <w:bCs/>
        </w:rPr>
        <w:t>Следующий шаг спроектировать платформу</w:t>
      </w:r>
      <w:r>
        <w:t xml:space="preserve"> – принято решение использовать модульную архитектуру.</w:t>
      </w:r>
    </w:p>
    <w:p w14:paraId="2ADB305D" w14:textId="56F47BFD" w:rsidR="004366F1" w:rsidRDefault="004366F1">
      <w:r>
        <w:t>Выделены сущности:</w:t>
      </w:r>
    </w:p>
    <w:p w14:paraId="12D0D913" w14:textId="1675EA75" w:rsidR="004366F1" w:rsidRDefault="004366F1">
      <w:r>
        <w:t>1.Логгер – приложение, которое считывает характеристики</w:t>
      </w:r>
    </w:p>
    <w:p w14:paraId="3B57548D" w14:textId="2E448D0E" w:rsidR="004366F1" w:rsidRDefault="004366F1">
      <w:r>
        <w:t xml:space="preserve">2.Сервис представлений – приложение, которое </w:t>
      </w:r>
      <w:r w:rsidR="00AC6DFC">
        <w:t>группирует характеристики для формирования удобных для конкретных анализаторов моделей данных.</w:t>
      </w:r>
    </w:p>
    <w:p w14:paraId="463D2565" w14:textId="0020376B" w:rsidR="00AC6DFC" w:rsidRDefault="00AC6DFC">
      <w:r>
        <w:t>3.Анализатор – приложение, которое обращается к сервису представлений за данными – для обучения (корректировки весов) или для анализа (получение последних событий)</w:t>
      </w:r>
    </w:p>
    <w:p w14:paraId="6417D2EB" w14:textId="2B851FF0" w:rsidR="00AC6DFC" w:rsidRDefault="00AC6DFC">
      <w:r>
        <w:t xml:space="preserve">Анализатор в зависимости от настроек генерирует инциденты – фиксация аномальной активности </w:t>
      </w:r>
    </w:p>
    <w:p w14:paraId="0C3DABF3" w14:textId="65EDDA5C" w:rsidR="00AC6DFC" w:rsidRPr="009A65E9" w:rsidRDefault="00AC6DFC">
      <w:r>
        <w:t>4.Сервис оповещения – ответственный должен своевременно получить уведомление об инциденте, это может быть телеграмм бот или почта.</w:t>
      </w:r>
    </w:p>
    <w:p w14:paraId="53792880" w14:textId="0A1B0C08" w:rsidR="00522A94" w:rsidRDefault="00522A94">
      <w:r>
        <w:t xml:space="preserve"> </w:t>
      </w:r>
    </w:p>
    <w:p w14:paraId="1C804693" w14:textId="0B48AB35" w:rsidR="00AC6DFC" w:rsidRDefault="005074BC">
      <w:r>
        <w:t>Такая архитектура позволяет</w:t>
      </w:r>
      <w:r w:rsidR="00AC6DFC">
        <w:t xml:space="preserve"> продвинуты</w:t>
      </w:r>
      <w:r>
        <w:t>м</w:t>
      </w:r>
      <w:r w:rsidR="00AC6DFC">
        <w:t xml:space="preserve"> пользовате</w:t>
      </w:r>
      <w:r>
        <w:t>лям</w:t>
      </w:r>
      <w:r w:rsidR="00AC6DFC">
        <w:t xml:space="preserve"> разрабатывать свои компоненты</w:t>
      </w:r>
      <w:r>
        <w:t>,</w:t>
      </w:r>
      <w:r w:rsidR="00AC6DFC">
        <w:t xml:space="preserve"> расширять покрытие платформы.</w:t>
      </w:r>
    </w:p>
    <w:p w14:paraId="621DBB09" w14:textId="77777777" w:rsidR="00AC6DFC" w:rsidRDefault="00AC6DFC"/>
    <w:p w14:paraId="1AE2FC60" w14:textId="77777777" w:rsidR="005074BC" w:rsidRDefault="005074BC"/>
    <w:p w14:paraId="2C9332B7" w14:textId="77777777" w:rsidR="005074BC" w:rsidRDefault="005074BC"/>
    <w:p w14:paraId="6A33A722" w14:textId="77777777" w:rsidR="005074BC" w:rsidRDefault="005074BC"/>
    <w:p w14:paraId="3DFB71CF" w14:textId="77777777" w:rsidR="005074BC" w:rsidRDefault="005074BC"/>
    <w:p w14:paraId="0F4BBA27" w14:textId="13EC823D" w:rsidR="00AC6DFC" w:rsidRDefault="005074BC">
      <w:r>
        <w:rPr>
          <w:b/>
          <w:bCs/>
        </w:rPr>
        <w:lastRenderedPageBreak/>
        <w:t>Для построения модели использовался подход, основанный на статистических параметрах системы.</w:t>
      </w:r>
      <w:r w:rsidR="007915D1">
        <w:t xml:space="preserve"> </w:t>
      </w:r>
      <w:r>
        <w:t>Такой вариант п</w:t>
      </w:r>
      <w:r w:rsidR="007915D1">
        <w:t>одходит</w:t>
      </w:r>
      <w:r w:rsidR="00AC6DFC">
        <w:t xml:space="preserve"> </w:t>
      </w:r>
      <w:r>
        <w:t xml:space="preserve">как </w:t>
      </w:r>
      <w:r w:rsidR="007915D1">
        <w:t>д</w:t>
      </w:r>
      <w:r w:rsidR="00AC6DFC">
        <w:t xml:space="preserve">ля серверов </w:t>
      </w:r>
      <w:r w:rsidR="007915D1">
        <w:t>промышленных</w:t>
      </w:r>
      <w:r w:rsidR="00AC6DFC">
        <w:t xml:space="preserve"> систем</w:t>
      </w:r>
      <w:r>
        <w:t>, так и для</w:t>
      </w:r>
      <w:r w:rsidR="00AC6DFC">
        <w:t xml:space="preserve"> систем личного пользования.</w:t>
      </w:r>
    </w:p>
    <w:p w14:paraId="518CD392" w14:textId="77777777" w:rsidR="00AC6DFC" w:rsidRDefault="00AC6DFC"/>
    <w:p w14:paraId="0BEBCFF7" w14:textId="03B38ACB" w:rsidR="00AC6DFC" w:rsidRDefault="00AC6DFC">
      <w:r>
        <w:t xml:space="preserve">(!) </w:t>
      </w:r>
      <w:r w:rsidR="005074BC">
        <w:t>Заметим</w:t>
      </w:r>
      <w:r>
        <w:t xml:space="preserve">, что подходы анализа отклонений в работе человека </w:t>
      </w:r>
      <w:r w:rsidR="005074BC">
        <w:t xml:space="preserve">тоже </w:t>
      </w:r>
      <w:r>
        <w:t xml:space="preserve">очень перспективны, </w:t>
      </w:r>
      <w:r w:rsidR="005074BC">
        <w:t xml:space="preserve">но </w:t>
      </w:r>
      <w:r>
        <w:t xml:space="preserve">их реализацией займусь </w:t>
      </w:r>
      <w:r w:rsidR="005074BC">
        <w:t>в будущем</w:t>
      </w:r>
      <w:r>
        <w:t>.</w:t>
      </w:r>
    </w:p>
    <w:p w14:paraId="5E163CF9" w14:textId="77777777" w:rsidR="00AC6DFC" w:rsidRDefault="00AC6DFC"/>
    <w:p w14:paraId="00620457" w14:textId="53D82A6E" w:rsidR="00AC6DFC" w:rsidRDefault="007915D1">
      <w:r>
        <w:t>Построенная модель данных представляет</w:t>
      </w:r>
      <w:r w:rsidR="005074BC">
        <w:t>ся</w:t>
      </w:r>
      <w:r>
        <w:t xml:space="preserve"> 3мя </w:t>
      </w:r>
      <w:r w:rsidR="005074BC">
        <w:t>групп</w:t>
      </w:r>
      <w:r w:rsidR="0083035B">
        <w:t xml:space="preserve">ами </w:t>
      </w:r>
      <w:r w:rsidR="005074BC">
        <w:t>характеристик</w:t>
      </w:r>
      <w:r>
        <w:t>:</w:t>
      </w:r>
    </w:p>
    <w:p w14:paraId="281C8E01" w14:textId="6AA0324C" w:rsidR="007915D1" w:rsidRDefault="007915D1">
      <w:r>
        <w:t>1.</w:t>
      </w:r>
      <w:r>
        <w:rPr>
          <w:lang w:val="en-US"/>
        </w:rPr>
        <w:t>CPU</w:t>
      </w:r>
      <w:r w:rsidRPr="007915D1">
        <w:t xml:space="preserve"> – </w:t>
      </w:r>
      <w:r>
        <w:t>процессор и активность процессов(системные вызовы, прерывания, время(системное, пользовательское и время простоя системы))</w:t>
      </w:r>
    </w:p>
    <w:p w14:paraId="5A29703A" w14:textId="52DC8E71" w:rsidR="007915D1" w:rsidRPr="0000553A" w:rsidRDefault="007915D1">
      <w:r>
        <w:t>2.</w:t>
      </w:r>
      <w:r>
        <w:rPr>
          <w:lang w:val="en-US"/>
        </w:rPr>
        <w:t>DISK</w:t>
      </w:r>
      <w:r w:rsidRPr="0000553A">
        <w:t xml:space="preserve"> – </w:t>
      </w:r>
      <w:r>
        <w:t xml:space="preserve">статистика по операциям </w:t>
      </w:r>
      <w:r>
        <w:rPr>
          <w:lang w:val="en-US"/>
        </w:rPr>
        <w:t>IO</w:t>
      </w:r>
    </w:p>
    <w:p w14:paraId="39C89EF0" w14:textId="703D7787" w:rsidR="007915D1" w:rsidRDefault="007915D1">
      <w:r w:rsidRPr="0000553A">
        <w:t>3.</w:t>
      </w:r>
      <w:r>
        <w:rPr>
          <w:lang w:val="en-US"/>
        </w:rPr>
        <w:t>NETWORK</w:t>
      </w:r>
      <w:r w:rsidRPr="0000553A">
        <w:t xml:space="preserve"> – </w:t>
      </w:r>
      <w:r>
        <w:t>сетевая активность</w:t>
      </w:r>
    </w:p>
    <w:p w14:paraId="1442E195" w14:textId="759E2759" w:rsidR="0083035B" w:rsidRDefault="0083035B">
      <w:r>
        <w:t>Для каждой группы был реализован свой анализатор.</w:t>
      </w:r>
    </w:p>
    <w:p w14:paraId="355E0BB8" w14:textId="77777777" w:rsidR="007915D1" w:rsidRDefault="007915D1"/>
    <w:p w14:paraId="0055C6F6" w14:textId="0228196C" w:rsidR="007915D1" w:rsidRDefault="007915D1">
      <w:r>
        <w:t xml:space="preserve">(!) </w:t>
      </w:r>
      <w:r w:rsidR="0083035B">
        <w:t xml:space="preserve">Данная архитектура позволяет анализировать в разрезе конкретных приложений. Для простоты понимания системы </w:t>
      </w:r>
      <w:r>
        <w:t xml:space="preserve">в демонстрации реализован </w:t>
      </w:r>
      <w:r w:rsidR="0083035B">
        <w:t>а</w:t>
      </w:r>
      <w:r>
        <w:t xml:space="preserve">нализ </w:t>
      </w:r>
      <w:r w:rsidR="0083035B">
        <w:t xml:space="preserve">всей </w:t>
      </w:r>
      <w:r>
        <w:t>системы в совокупности по 3м направлениям.</w:t>
      </w:r>
    </w:p>
    <w:p w14:paraId="731FD83C" w14:textId="77777777" w:rsidR="007915D1" w:rsidRDefault="007915D1"/>
    <w:p w14:paraId="443C6F7D" w14:textId="592BC5C3" w:rsidR="007915D1" w:rsidRDefault="007915D1">
      <w:r>
        <w:t xml:space="preserve">Система серверная – в базовой реализации нет </w:t>
      </w:r>
      <w:r>
        <w:rPr>
          <w:lang w:val="en-US"/>
        </w:rPr>
        <w:t>UI</w:t>
      </w:r>
      <w:r w:rsidRPr="007915D1">
        <w:t xml:space="preserve"> </w:t>
      </w:r>
      <w:r>
        <w:t>интерфейса, но он может быть реализован позже, в качество повышения удобства пользования.</w:t>
      </w:r>
    </w:p>
    <w:p w14:paraId="0973BEA9" w14:textId="77777777" w:rsidR="007915D1" w:rsidRDefault="007915D1"/>
    <w:p w14:paraId="3C5F2BD3" w14:textId="5D978D23" w:rsidR="007915D1" w:rsidRDefault="007915D1">
      <w:r w:rsidRPr="007915D1">
        <w:rPr>
          <w:b/>
          <w:bCs/>
        </w:rPr>
        <w:t>Примерный интерфейс, предполагаемый автором</w:t>
      </w:r>
      <w:r>
        <w:t>:</w:t>
      </w:r>
    </w:p>
    <w:p w14:paraId="31C32D1D" w14:textId="3E2F5E50" w:rsidR="007915D1" w:rsidRDefault="007915D1">
      <w:r>
        <w:t>0.</w:t>
      </w:r>
      <w:r w:rsidR="00B34B07">
        <w:t>Выбор профиля анализа системы – в зависимости об обстановки, администратор может переключиться на более тяжёлые с точки зрения нагрузки анализаторы в случае повышенной готовности</w:t>
      </w:r>
    </w:p>
    <w:p w14:paraId="10E91795" w14:textId="77777777" w:rsidR="00B34B07" w:rsidRDefault="00B34B07"/>
    <w:p w14:paraId="33AE5A66" w14:textId="143EF99F" w:rsidR="00B34B07" w:rsidRDefault="00B34B07">
      <w:r>
        <w:t>1.Логгеры работают по своему распорядку, обеспечивая систему актуальными данными</w:t>
      </w:r>
    </w:p>
    <w:p w14:paraId="4C723ECF" w14:textId="77777777" w:rsidR="00B34B07" w:rsidRDefault="00B34B07"/>
    <w:p w14:paraId="7049A8F9" w14:textId="36047281" w:rsidR="00B34B07" w:rsidRDefault="00B34B07">
      <w:r>
        <w:t>2.Сервисы представлений</w:t>
      </w:r>
    </w:p>
    <w:p w14:paraId="7BB8CA0B" w14:textId="77777777" w:rsidR="00B34B07" w:rsidRDefault="00B34B07"/>
    <w:p w14:paraId="620CEC3D" w14:textId="607F2B34" w:rsidR="00B34B07" w:rsidRDefault="00B34B07">
      <w:r>
        <w:t>3.Анализаторы</w:t>
      </w:r>
    </w:p>
    <w:p w14:paraId="404A0F91" w14:textId="77777777" w:rsidR="00B34B07" w:rsidRDefault="00B34B07"/>
    <w:p w14:paraId="7211D6EA" w14:textId="2DF1612E" w:rsidR="00B34B07" w:rsidRDefault="00B34B07">
      <w:r>
        <w:t>4.Инциденты</w:t>
      </w:r>
    </w:p>
    <w:p w14:paraId="45904FB2" w14:textId="22EB9B86" w:rsidR="00B34B07" w:rsidRDefault="00B34B07">
      <w:r>
        <w:t>В разрезе инцидентов можно построить отчёт – полное состояние системы на тот момент времени, для возможности расследовать.</w:t>
      </w:r>
    </w:p>
    <w:p w14:paraId="5A2790E0" w14:textId="77777777" w:rsidR="00B34B07" w:rsidRDefault="00B34B07"/>
    <w:p w14:paraId="06546DBE" w14:textId="77777777" w:rsidR="00B34B07" w:rsidRDefault="00B34B07">
      <w:pPr>
        <w:rPr>
          <w:b/>
          <w:bCs/>
        </w:rPr>
      </w:pPr>
    </w:p>
    <w:p w14:paraId="2160F059" w14:textId="77777777" w:rsidR="00B34B07" w:rsidRDefault="00B34B07">
      <w:r w:rsidRPr="00B34B07">
        <w:rPr>
          <w:b/>
          <w:bCs/>
        </w:rPr>
        <w:t>Итог</w:t>
      </w:r>
      <w:r>
        <w:t xml:space="preserve">: </w:t>
      </w:r>
    </w:p>
    <w:p w14:paraId="5B1BDC18" w14:textId="7E3C889E" w:rsidR="009D6029" w:rsidRPr="009D6029" w:rsidRDefault="00B34B07">
      <w:r>
        <w:t xml:space="preserve">В ходе работы выделены подходы к построению анализаторов </w:t>
      </w:r>
      <w:r>
        <w:rPr>
          <w:lang w:val="en-US"/>
        </w:rPr>
        <w:t>IDS</w:t>
      </w:r>
      <w:r w:rsidRPr="00B34B07">
        <w:t xml:space="preserve"> </w:t>
      </w:r>
      <w:r>
        <w:t>систем</w:t>
      </w:r>
      <w:r w:rsidR="009D6029">
        <w:t xml:space="preserve"> </w:t>
      </w:r>
    </w:p>
    <w:p w14:paraId="1FCC2031" w14:textId="38C9DEAE" w:rsidR="009D6029" w:rsidRDefault="00B34B07">
      <w:r>
        <w:t>Построен алгоритм-анализатор</w:t>
      </w:r>
    </w:p>
    <w:p w14:paraId="096659B3" w14:textId="3FEFA734" w:rsidR="009D6029" w:rsidRDefault="009D6029">
      <w:r>
        <w:t xml:space="preserve">Протестирован на приближенном к реальной задаче поиска аномалий в сетевой активности - датасете </w:t>
      </w:r>
      <w:proofErr w:type="spellStart"/>
      <w:r>
        <w:rPr>
          <w:lang w:val="en-US"/>
        </w:rPr>
        <w:t>TelecomX</w:t>
      </w:r>
      <w:proofErr w:type="spellEnd"/>
      <w:r>
        <w:t>.</w:t>
      </w:r>
    </w:p>
    <w:p w14:paraId="142E6DB6" w14:textId="5E5400DF" w:rsidR="009D6029" w:rsidRDefault="009D6029">
      <w:pPr>
        <w:rPr>
          <w:rFonts w:cstheme="minorHAnsi"/>
        </w:rPr>
      </w:pPr>
      <w:r>
        <w:t xml:space="preserve">Спроектирована модульная архитектура для построения </w:t>
      </w:r>
      <w:r>
        <w:rPr>
          <w:lang w:val="en-US"/>
        </w:rPr>
        <w:t>IDS</w:t>
      </w:r>
      <w:r w:rsidRPr="009D6029">
        <w:t xml:space="preserve"> </w:t>
      </w:r>
      <w:r>
        <w:rPr>
          <w:rFonts w:cstheme="minorHAnsi"/>
        </w:rPr>
        <w:t>систем</w:t>
      </w:r>
      <w:r w:rsidR="00D2005A">
        <w:rPr>
          <w:rFonts w:cstheme="minorHAnsi"/>
        </w:rPr>
        <w:t>, позволяющая</w:t>
      </w:r>
      <w:r>
        <w:rPr>
          <w:rFonts w:cstheme="minorHAnsi"/>
        </w:rPr>
        <w:t xml:space="preserve"> сообществ</w:t>
      </w:r>
      <w:r w:rsidR="00D2005A">
        <w:rPr>
          <w:rFonts w:cstheme="minorHAnsi"/>
        </w:rPr>
        <w:t>у в будущем расширять платформу новыми компонентами.</w:t>
      </w:r>
      <w:r>
        <w:rPr>
          <w:rFonts w:cstheme="minorHAnsi"/>
        </w:rPr>
        <w:t xml:space="preserve"> </w:t>
      </w:r>
      <w:r w:rsidR="00D2005A">
        <w:rPr>
          <w:rFonts w:cstheme="minorHAnsi"/>
        </w:rPr>
        <w:t xml:space="preserve">Это шаг </w:t>
      </w:r>
      <w:r>
        <w:rPr>
          <w:rFonts w:cstheme="minorHAnsi"/>
        </w:rPr>
        <w:t xml:space="preserve">в сторону открытого взаимодействия между специалистами в </w:t>
      </w:r>
      <w:r w:rsidR="00D2005A">
        <w:rPr>
          <w:rFonts w:cstheme="minorHAnsi"/>
        </w:rPr>
        <w:t>области компьютерной безопасности.</w:t>
      </w:r>
    </w:p>
    <w:p w14:paraId="0BC59F3B" w14:textId="57B25BA1" w:rsidR="009D6029" w:rsidRDefault="009D6029">
      <w:r>
        <w:rPr>
          <w:rFonts w:cstheme="minorHAnsi"/>
        </w:rPr>
        <w:t>Предложена модель данных</w:t>
      </w:r>
      <w:r>
        <w:t>, покрывающая различные направления в работе системы – заложена возможность анализа отдельных приложений на регресс или подозрительную активность.</w:t>
      </w:r>
    </w:p>
    <w:p w14:paraId="5EEBC60F" w14:textId="644B3B5F" w:rsidR="009D6029" w:rsidRDefault="009D6029">
      <w:r>
        <w:t xml:space="preserve">Реализована демонстрационная </w:t>
      </w:r>
      <w:r>
        <w:rPr>
          <w:lang w:val="en-US"/>
        </w:rPr>
        <w:t>IDS</w:t>
      </w:r>
      <w:r w:rsidRPr="0000553A">
        <w:t xml:space="preserve"> </w:t>
      </w:r>
      <w:r>
        <w:t>система.</w:t>
      </w:r>
    </w:p>
    <w:p w14:paraId="2255B40D" w14:textId="77777777" w:rsidR="00CC3D22" w:rsidRDefault="00CC3D22"/>
    <w:p w14:paraId="24A627C7" w14:textId="5B25F8FF" w:rsidR="00CC3D22" w:rsidRDefault="00D2005A">
      <w:r>
        <w:t>В будущем я планирую</w:t>
      </w:r>
      <w:r w:rsidR="00CC3D22">
        <w:t xml:space="preserve"> рассмотре</w:t>
      </w:r>
      <w:r>
        <w:t>ть</w:t>
      </w:r>
      <w:r w:rsidR="00CC3D22">
        <w:t xml:space="preserve"> вопрос переноса системы на отдельное подключаемое устройство – что позволит:</w:t>
      </w:r>
    </w:p>
    <w:p w14:paraId="4B0A16AA" w14:textId="11E043A4" w:rsidR="00CC3D22" w:rsidRDefault="00CC3D22">
      <w:r>
        <w:t>Меньше потреблять ресурсы анализируемой системы</w:t>
      </w:r>
    </w:p>
    <w:p w14:paraId="16116362" w14:textId="27CE4617" w:rsidR="00CC3D22" w:rsidRDefault="00CC3D22">
      <w:r>
        <w:t>Ограничи</w:t>
      </w:r>
      <w:r w:rsidR="00C70CB7">
        <w:t>ть возможности злоумышленника повлиять на систему анализа в случае взлома устройства.</w:t>
      </w:r>
    </w:p>
    <w:p w14:paraId="2F279004" w14:textId="5ACE41F3" w:rsidR="00B34B07" w:rsidRPr="007915D1" w:rsidRDefault="00C70CB7">
      <w:r>
        <w:t xml:space="preserve"> </w:t>
      </w:r>
    </w:p>
    <w:sectPr w:rsidR="00B34B07" w:rsidRPr="007915D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+mn-c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272FA"/>
    <w:multiLevelType w:val="hybridMultilevel"/>
    <w:tmpl w:val="656A2A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282316"/>
    <w:multiLevelType w:val="hybridMultilevel"/>
    <w:tmpl w:val="609813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0F2A51"/>
    <w:multiLevelType w:val="hybridMultilevel"/>
    <w:tmpl w:val="4AC249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6061A8F"/>
    <w:multiLevelType w:val="hybridMultilevel"/>
    <w:tmpl w:val="223A6D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3913493">
    <w:abstractNumId w:val="2"/>
  </w:num>
  <w:num w:numId="2" w16cid:durableId="1307466563">
    <w:abstractNumId w:val="1"/>
  </w:num>
  <w:num w:numId="3" w16cid:durableId="1924605046">
    <w:abstractNumId w:val="3"/>
  </w:num>
  <w:num w:numId="4" w16cid:durableId="13294077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471"/>
    <w:rsid w:val="0000553A"/>
    <w:rsid w:val="00046CDE"/>
    <w:rsid w:val="00076A05"/>
    <w:rsid w:val="00112BF3"/>
    <w:rsid w:val="00293B3A"/>
    <w:rsid w:val="003A73E3"/>
    <w:rsid w:val="003E4D11"/>
    <w:rsid w:val="00424BAB"/>
    <w:rsid w:val="00427191"/>
    <w:rsid w:val="004366F1"/>
    <w:rsid w:val="005074BC"/>
    <w:rsid w:val="005102B9"/>
    <w:rsid w:val="00522A94"/>
    <w:rsid w:val="00522D73"/>
    <w:rsid w:val="005B51F4"/>
    <w:rsid w:val="005F31E5"/>
    <w:rsid w:val="0063707B"/>
    <w:rsid w:val="00665ECD"/>
    <w:rsid w:val="00785471"/>
    <w:rsid w:val="007915D1"/>
    <w:rsid w:val="0083035B"/>
    <w:rsid w:val="00856914"/>
    <w:rsid w:val="00900334"/>
    <w:rsid w:val="009A65E9"/>
    <w:rsid w:val="009D6029"/>
    <w:rsid w:val="00A75296"/>
    <w:rsid w:val="00AC6DFC"/>
    <w:rsid w:val="00B34B07"/>
    <w:rsid w:val="00B752D8"/>
    <w:rsid w:val="00B86005"/>
    <w:rsid w:val="00C11EA4"/>
    <w:rsid w:val="00C70CB7"/>
    <w:rsid w:val="00C93ACD"/>
    <w:rsid w:val="00CC3D22"/>
    <w:rsid w:val="00D2005A"/>
    <w:rsid w:val="00DB30D4"/>
    <w:rsid w:val="00DC55EF"/>
    <w:rsid w:val="00DF2C03"/>
    <w:rsid w:val="00E073A9"/>
    <w:rsid w:val="00E270B7"/>
    <w:rsid w:val="00E400FF"/>
    <w:rsid w:val="00ED5346"/>
    <w:rsid w:val="00F81487"/>
    <w:rsid w:val="00F95BC5"/>
    <w:rsid w:val="00FD68CF"/>
    <w:rsid w:val="00FE3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8FBF8"/>
  <w15:chartTrackingRefBased/>
  <w15:docId w15:val="{B41D261B-97E7-4176-AEF1-9A7E62EF4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E3D55"/>
  </w:style>
  <w:style w:type="paragraph" w:styleId="1">
    <w:name w:val="heading 1"/>
    <w:basedOn w:val="a"/>
    <w:next w:val="a"/>
    <w:link w:val="10"/>
    <w:uiPriority w:val="9"/>
    <w:qFormat/>
    <w:rsid w:val="007854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854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54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54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54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54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54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54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54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854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854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854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8547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8547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8547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8547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8547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8547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854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854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54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854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854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8547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8547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8547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854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8547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85471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076A0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</TotalTime>
  <Pages>6</Pages>
  <Words>1354</Words>
  <Characters>7720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Сластухин</dc:creator>
  <cp:keywords/>
  <dc:description/>
  <cp:lastModifiedBy>Антон Сластухин</cp:lastModifiedBy>
  <cp:revision>5</cp:revision>
  <dcterms:created xsi:type="dcterms:W3CDTF">2026-01-20T18:55:00Z</dcterms:created>
  <dcterms:modified xsi:type="dcterms:W3CDTF">2026-01-21T18:42:00Z</dcterms:modified>
</cp:coreProperties>
</file>