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B7A75"/>
        </w:rPr>
        <w:t>Deployment Architecture Design and Migration Plan — Phase 1</w:t>
      </w:r>
    </w:p>
    <w:p>
      <w:r>
        <w:t>**Document ID:** DeploymentArchitectureDesignAndMigrationPlanPhase</w:t>
      </w:r>
    </w:p>
    <w:p>
      <w:r>
        <w:t>**Date:** 2026-06-27</w:t>
      </w:r>
    </w:p>
    <w:p>
      <w:r>
        <w:t>**Initiative:** EPIC-008-F-012 — make `deployment_architecture.json` the exact-truth inventory of what each **server** receives</w:t>
      </w:r>
    </w:p>
    <w:p>
      <w:r>
        <w:t>**Related deliverable (workbook):** `architecture/DevOpsBuildDeployAndEnvironmentManagement/deployment_facts_inventory_&lt;date&gt;.xlsx`</w:t>
      </w:r>
    </w:p>
    <w:p>
      <w:r>
        <w:t>**Status:** Design and migration plan only. This document does not modify the manifest, schema, or build code.</w:t>
      </w:r>
    </w:p>
    <w:p>
      <w:r>
        <w:t>---</w:t>
      </w:r>
    </w:p>
    <w:p>
      <w:pPr>
        <w:pStyle w:val="Heading2"/>
      </w:pPr>
      <w:r>
        <w:t>Chapter 1 — Overview: problem and goal</w:t>
      </w:r>
    </w:p>
    <w:p>
      <w:pPr>
        <w:pStyle w:val="Heading3"/>
      </w:pPr>
      <w:r>
        <w:t>1.1 What ChatHealthy deploys</w:t>
      </w:r>
    </w:p>
    <w:p>
      <w:r>
        <w:t>ChatHealthy.ai runs several **servers** (runnable deployment endpoints). A server is a place where bytes are staged, secrets are configured, and runtime variables are bound so a component can run. Examples include:</w:t>
      </w:r>
    </w:p>
    <w:p>
      <w:pPr>
        <w:pStyle w:val="ListBullet"/>
      </w:pPr>
      <w:r>
        <w:t>A **Hugging Face Space** running the FindCare Gradio backend</w:t>
      </w:r>
    </w:p>
    <w:p>
      <w:pPr>
        <w:pStyle w:val="ListBullet"/>
      </w:pPr>
      <w:r>
        <w:t>A **Cloudflare Pages** project serving the static marketing Website</w:t>
      </w:r>
    </w:p>
    <w:p>
      <w:pPr>
        <w:pStyle w:val="ListBullet"/>
      </w:pPr>
      <w:r>
        <w:t>An **Azure Function App** acting as the pipeline HTTP gateway</w:t>
      </w:r>
    </w:p>
    <w:p>
      <w:pPr>
        <w:pStyle w:val="ListBullet"/>
      </w:pPr>
      <w:r>
        <w:t>**Azure Automation runbooks** that execute migration and maintenance jobs</w:t>
      </w:r>
    </w:p>
    <w:p>
      <w:pPr>
        <w:pStyle w:val="ListBullet"/>
      </w:pPr>
      <w:r>
        <w:t>**Local Docker containers** on the operator workstation (FindCare, EvaluateCare, Shared Services, Website wrapper, Kafka)</w:t>
      </w:r>
    </w:p>
    <w:p>
      <w:pPr>
        <w:pStyle w:val="ListBullet"/>
      </w:pPr>
      <w:r>
        <w:t>A **Windows Service** that supervises the conversation-log sidecar and consumer</w:t>
      </w:r>
    </w:p>
    <w:p>
      <w:r>
        <w:t>The firm operates as a **one-person DevOps shop**. There is no separate operations team. Every deploy must be derivable from a single machine-readable manifest so that build, deploy, audit, and recovery do not depend on tribal knowledge.</w:t>
      </w:r>
    </w:p>
    <w:p>
      <w:pPr>
        <w:pStyle w:val="Heading3"/>
      </w:pPr>
      <w:r>
        <w:t>1.2 Why a manifest exists</w:t>
      </w:r>
    </w:p>
    <w:p>
      <w:r>
        <w:t>The accepted V18 design (`brain/BusinessArtifacts/architecture/Deployment/18Itterations-DesignOfDeploymentsForFrontEndV1accepted.docx`) requires that **deployment architecture live in JSON** and that **Crosswalk** reject drift between the manifest, the agile backlog, and files on disk. The manifest answers one question for each server:</w:t>
      </w:r>
    </w:p>
    <w:p>
      <w:r>
        <w:t>&gt; What **files**, **secrets**, and **variables** does this server get?</w:t>
      </w:r>
    </w:p>
    <w:p>
      <w:r>
        <w:t>Nothing else belongs in the ship inventory. Tests, governance documents, hook workers, and design docs are **not** “functions” of the manifest. A path appears in the manifest **only if deploy moves those bytes to that server or configures that server’s tool with a secret or variable**.</w:t>
      </w:r>
    </w:p>
    <w:p>
      <w:pPr>
        <w:pStyle w:val="Heading3"/>
      </w:pPr>
      <w:r>
        <w:t>1.3 The problem today</w:t>
      </w:r>
    </w:p>
    <w:p>
      <w:r>
        <w:t>Three failures overlap:</w:t>
      </w:r>
    </w:p>
    <w:p>
      <w:r>
        <w:t>**Failure A — Schema shape.** The current schema (`Website/schemas/ChatHealthyDeploymentArchitectureSchema.json`) embeds vendor and platform names: `huggingface_source_set`, `huggingface_space`, `cloudflare_pages`, secret store ids like `hf_space_secret` and `cloudflare_env`, and `target_kind` values such as `hf_space`. The JSON reads like a collection of Hugging Face and Azure configs. It does **not** express a neutral model of “targets and three artifact types.” That makes the schema hard to extend when components change and encourages duplicate ship mechanisms.</w:t>
      </w:r>
    </w:p>
    <w:p>
      <w:r>
        <w:t>**Failure B — Dual ship paths (BUG-011).** Even where `files[]` has been populated, the build chain still wholesale-copies directories listed in `huggingface_source_set` via `hf_helpers._copy_tree`. For FindCare HF, that copies all of `brain/machine_artifacts/content/`, including governance JSON that must **not** ship to production Spaces. What **ships** still diverges from what the manifest **declares**.</w:t>
      </w:r>
    </w:p>
    <w:p>
      <w:r>
        <w:t>**Failure C — Wrong target model.** The manifest treats “local” as if it were another **environment** on the same targets as dev/qa/prod, and it uses a bloated `target_host_local_workstation` record to hold hundreds of git paths that **never cross a deploy boundary**. Overlap exists: the same path appears on multiple servers without proof that each server ships it. Exclusive ownership — “if a `.py` is only used by Shared Services, it must not appear on FindCare” — is not enforced.</w:t>
      </w:r>
    </w:p>
    <w:p>
      <w:pPr>
        <w:pStyle w:val="Heading3"/>
      </w:pPr>
      <w:r>
        <w:t>1.4 The goal</w:t>
      </w:r>
    </w:p>
    <w:p>
      <w:pPr>
        <w:pStyle w:val="ListNumber"/>
      </w:pPr>
      <w:r>
        <w:t>1. **One target per server** (each runnable endpoint is its own manifest record).</w:t>
      </w:r>
    </w:p>
    <w:p>
      <w:pPr>
        <w:pStyle w:val="ListNumber"/>
      </w:pPr>
      <w:r>
        <w:t>2. **Promoted plane:** one target per **component**; **dev, qa, and prod** are the **only** differences — environment bindings on that same target (address, branch, credentials).</w:t>
      </w:r>
    </w:p>
    <w:p>
      <w:pPr>
        <w:pStyle w:val="ListNumber"/>
      </w:pPr>
      <w:r>
        <w:t>3. **Local plane:** a **separate family of targets** — not a fourth environment. Local deploy uses the **working tree on disk**, not git branch promotion. Local FindCare is a **different target** from HF FindCare, not “FindCare with env=local.”</w:t>
      </w:r>
    </w:p>
    <w:p>
      <w:pPr>
        <w:pStyle w:val="ListNumber"/>
      </w:pPr>
      <w:r>
        <w:t>4. **Three artifact types per target:** `files`, `secrets`, `variables` — the minimum set each server needs.</w:t>
      </w:r>
    </w:p>
    <w:p>
      <w:pPr>
        <w:pStyle w:val="ListNumber"/>
      </w:pPr>
      <w:r>
        <w:t>5. **Exclusive ownership:** each deploy artifact path appears on **at most one** target (or on none if it never deploys).</w:t>
      </w:r>
    </w:p>
    <w:p>
      <w:pPr>
        <w:pStyle w:val="ListNumber"/>
      </w:pPr>
      <w:r>
        <w:t>6. **Neutral schema (v2):** an array of targets with artifact types that do **not** encode ChatHealthy product names or cloud vendor names in field names.</w:t>
      </w:r>
    </w:p>
    <w:p>
      <w:pPr>
        <w:pStyle w:val="ListNumber"/>
      </w:pPr>
      <w:r>
        <w:t>7. **Verification in minutes:** after migration, `build → deploy → smoke` on local proves manifest-driven staging before any cloud promote.</w:t>
      </w:r>
    </w:p>
    <w:p>
      <w:pPr>
        <w:pStyle w:val="Heading3"/>
      </w:pPr>
      <w:r>
        <w:t>1.5 Deliverables of this initiative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**Deployment facts inventory (workbook)**</w:t>
            </w:r>
          </w:p>
        </w:tc>
        <w:tc>
          <w:tcPr>
            <w:tcW w:type="dxa" w:w="2880"/>
          </w:tcPr>
          <w:p>
            <w:r>
              <w:t>`architecture/DevOpsBuildDeployAndEnvironmentManagement/deployment_facts_inventory_&lt;date&gt;.xlsx` (+ `.csv`) — pure projection of the **current** manifest; one row per persisted fact.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**This document**</w:t>
            </w:r>
          </w:p>
        </w:tc>
        <w:tc>
          <w:tcPr>
            <w:tcW w:type="dxa" w:w="2880"/>
          </w:tcPr>
          <w:p>
            <w:r>
              <w:t>`architecture/DevOpsBuildDeployAndEnvironmentManagement/ArchitectureDesignAndAuditDocs/DeploymentArchitectureDesignAndMigrationPlanPhase.md` (+ `.docx`) — design, target-state architecture, and migration plan.</w:t>
            </w:r>
          </w:p>
        </w:tc>
      </w:tr>
    </w:tbl>
    <w:p/>
    <w:p>
      <w:r>
        <w:t>---</w:t>
      </w:r>
    </w:p>
    <w:p>
      <w:pPr>
        <w:pStyle w:val="Heading2"/>
      </w:pPr>
      <w:r>
        <w:t>Chapter 2 — Current state</w:t>
      </w:r>
    </w:p>
    <w:p>
      <w:pPr>
        <w:pStyle w:val="Heading3"/>
      </w:pPr>
      <w:r>
        <w:t>2.1 Definitions used in this chapter</w:t>
      </w:r>
    </w:p>
    <w:p>
      <w:r>
        <w:t>**Server / target.** A runnable deployment endpoint where deploy must move bytes and/or configure secrets and variables. If a git path is only read on the operator machine and never staged to a tool, it is **not** a deploy artifact and must **not** appear on any target.</w:t>
      </w:r>
    </w:p>
    <w:p>
      <w:r>
        <w:t>**Promoted deployment plane.** Deployments to dev, qa, or prod that source bytes from **git** at the branch bound to that environment, then push to cloud tools (Hugging Face, Cloudflare, Azure).</w:t>
      </w:r>
    </w:p>
    <w:p>
      <w:r>
        <w:t>**Local deployment plane.** Deployments that source bytes from the **local working directory** (uncommitted changes allowed). Fundamentally different from promoted deploy — not “dev with a different URL.”</w:t>
      </w:r>
    </w:p>
    <w:p>
      <w:r>
        <w:t>**Environment (dev | qa | prod).** Applies **only** on the promoted plane. The **only** thing that differentiates three promoted instances of the same component is the environment binding (address, branch, tool-specific project/space name, secrets values per tier).</w:t>
      </w:r>
    </w:p>
    <w:p>
      <w:r>
        <w:t>**Exclusive ownership.** If runtime code-path proof shows a `.py` file is reachable only from Shared Services, that path must appear **only** on Shared Services targets (HF and local mirror), never on FindCare or EvaluateCare.</w:t>
      </w:r>
    </w:p>
    <w:p>
      <w:pPr>
        <w:pStyle w:val="Heading3"/>
      </w:pPr>
      <w:r>
        <w:t>2.2 Two planes (conceptual diagram)</w:t>
      </w:r>
    </w:p>
    <w:p>
      <w:pPr>
        <w:pStyle w:val="IntenseQuote"/>
      </w:pPr>
      <w:r>
        <w:t>PROMOTED PLANE (git → cloud tools)</w:t>
        <w:br/>
        <w:t>──────────────────────────────────</w:t>
        <w:br/>
        <w:t>One target per COMPONENT</w:t>
        <w:br/>
        <w:t xml:space="preserve">  environments: dev | qa | prod  ← only differentiator</w:t>
        <w:br/>
        <w:br/>
        <w:t xml:space="preserve">  target_cloudflare_pages_website</w:t>
        <w:br/>
        <w:t xml:space="preserve">  target_hf_space_findcare_backend</w:t>
        <w:br/>
        <w:t xml:space="preserve">  target_hf_space_evaluatecare_backend</w:t>
        <w:br/>
        <w:t xml:space="preserve">  target_hf_space_shared_services</w:t>
        <w:br/>
        <w:t xml:space="preserve">  target_azure_function_app_pipeline</w:t>
        <w:br/>
        <w:t xml:space="preserve">  target_azure_automation_account_chathealthyjobmanager</w:t>
        <w:br/>
        <w:t xml:space="preserve">  target_azure_automation_runbook_* (6 runbooks)</w:t>
        <w:br/>
        <w:br/>
        <w:br/>
        <w:t>LOCAL PLANE (working tree → local tools)</w:t>
        <w:br/>
        <w:t>────────────────────────────────────────</w:t>
        <w:br/>
        <w:t>Separate targets — NOT env=local on cloud targets</w:t>
        <w:br/>
        <w:br/>
        <w:t xml:space="preserve">  target_docker_local_findcare</w:t>
        <w:br/>
        <w:t xml:space="preserve">  target_docker_local_evaluatecare</w:t>
        <w:br/>
        <w:t xml:space="preserve">  target_docker_local_sharedservices</w:t>
        <w:br/>
        <w:t xml:space="preserve">  target_docker_local_website        ← local web ≠ Cloudflare web</w:t>
        <w:br/>
        <w:t xml:space="preserve">  target_docker_local_kafka          ← MISSING from manifest today</w:t>
        <w:br/>
        <w:t xml:space="preserve">  target_host_local_conversation_log_service   ← MISSING today</w:t>
        <w:br/>
        <w:t xml:space="preserve">  target_host_local_deploy_tool      ← deploy credentials / tooling</w:t>
      </w:r>
    </w:p>
    <w:p>
      <w:r>
        <w:t>**Not deploy targets:** governance JSON, hook enforcement scripts, DevOps audit tools, tests that are not copied into an image, and the bulk of `target_host_local_workstation` (479 files today) — repo files the operator uses without shipping them anywhere.</w:t>
      </w:r>
    </w:p>
    <w:p>
      <w:pPr>
        <w:pStyle w:val="Heading3"/>
      </w:pPr>
      <w:r>
        <w:t>2.3 Promoted plane — complete target catalog (current manifest)</w:t>
      </w:r>
    </w:p>
    <w:p>
      <w:r>
        <w:t>Each row is **one target** (one component). Dev/qa/prod are bindings on that target.</w:t>
      </w:r>
    </w:p>
    <w:p>
      <w:r>
        <w:t>#### 2.3.1 Static Website — Cloudflare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**target_id**</w:t>
            </w:r>
          </w:p>
        </w:tc>
        <w:tc>
          <w:tcPr>
            <w:tcW w:type="dxa" w:w="4320"/>
          </w:tcPr>
          <w:p>
            <w:r>
              <w:t>`target_cloudflare_pages_website`</w:t>
            </w:r>
          </w:p>
        </w:tc>
      </w:tr>
      <w:tr>
        <w:tc>
          <w:tcPr>
            <w:tcW w:type="dxa" w:w="4320"/>
          </w:tcPr>
          <w:p>
            <w:r>
              <w:t>**target_kind (v1)**</w:t>
            </w:r>
          </w:p>
        </w:tc>
        <w:tc>
          <w:tcPr>
            <w:tcW w:type="dxa" w:w="4320"/>
          </w:tcPr>
          <w:p>
            <w:r>
              <w:t>`cloudflare_pages_project`</w:t>
            </w:r>
          </w:p>
        </w:tc>
      </w:tr>
      <w:tr>
        <w:tc>
          <w:tcPr>
            <w:tcW w:type="dxa" w:w="4320"/>
          </w:tcPr>
          <w:p>
            <w:r>
              <w:t>**files[]**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**secrets**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**variables**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Cloudflare project</w:t>
            </w:r>
          </w:p>
        </w:tc>
        <w:tc>
          <w:tcPr>
            <w:tcW w:type="dxa" w:w="2880"/>
          </w:tcPr>
          <w:p>
            <w:r>
              <w:t>Public address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`chathealthy-website-dev`</w:t>
            </w:r>
          </w:p>
        </w:tc>
        <w:tc>
          <w:tcPr>
            <w:tcW w:type="dxa" w:w="2880"/>
          </w:tcPr>
          <w:p>
            <w:r>
              <w:t>dev.chathealthy.ai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`chathealthy-website-qa`</w:t>
            </w:r>
          </w:p>
        </w:tc>
        <w:tc>
          <w:tcPr>
            <w:tcW w:type="dxa" w:w="2880"/>
          </w:tcPr>
          <w:p>
            <w:r>
              <w:t>qa.chathealthy.ai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`chathealthywebsite`</w:t>
            </w:r>
          </w:p>
        </w:tc>
        <w:tc>
          <w:tcPr>
            <w:tcW w:type="dxa" w:w="2880"/>
          </w:tcPr>
          <w:p>
            <w:r>
              <w:t>chathealthy.ai</w:t>
            </w:r>
          </w:p>
        </w:tc>
      </w:tr>
    </w:tbl>
    <w:p/>
    <w:p>
      <w:r>
        <w:t>This is the **cloud web server**. It is not the same server as local Website (Caddy wrapper below).</w:t>
      </w:r>
    </w:p>
    <w:p>
      <w:r>
        <w:t>#### 2.3.2 FindCare backend — Hugging Face 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**target_id**</w:t>
            </w:r>
          </w:p>
        </w:tc>
        <w:tc>
          <w:tcPr>
            <w:tcW w:type="dxa" w:w="4320"/>
          </w:tcPr>
          <w:p>
            <w:r>
              <w:t>`target_hf_space_findcare_backend`</w:t>
            </w:r>
          </w:p>
        </w:tc>
      </w:tr>
      <w:tr>
        <w:tc>
          <w:tcPr>
            <w:tcW w:type="dxa" w:w="4320"/>
          </w:tcPr>
          <w:p>
            <w:r>
              <w:t>**target_kind (v1)**</w:t>
            </w:r>
          </w:p>
        </w:tc>
        <w:tc>
          <w:tcPr>
            <w:tcW w:type="dxa" w:w="4320"/>
          </w:tcPr>
          <w:p>
            <w:r>
              <w:t>`hf_space`</w:t>
            </w:r>
          </w:p>
        </w:tc>
      </w:tr>
      <w:tr>
        <w:tc>
          <w:tcPr>
            <w:tcW w:type="dxa" w:w="4320"/>
          </w:tcPr>
          <w:p>
            <w:r>
              <w:t>**files[]**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**secrets**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**variables**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**huggingface_source_set (v1)**</w:t>
            </w:r>
          </w:p>
        </w:tc>
        <w:tc>
          <w:tcPr>
            <w:tcW w:type="dxa" w:w="4320"/>
          </w:tcPr>
          <w:p>
            <w:r>
              <w:t>7 wholesale copy roots (includes `brain/machine_artifacts/content/` — **BUG-011**)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Hugging Face Space</w:t>
            </w:r>
          </w:p>
        </w:tc>
        <w:tc>
          <w:tcPr>
            <w:tcW w:type="dxa" w:w="2880"/>
          </w:tcPr>
          <w:p>
            <w:r>
              <w:t>Public address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`SkipSnow/dev_ChatHealthySpace_1606`</w:t>
            </w:r>
          </w:p>
        </w:tc>
        <w:tc>
          <w:tcPr>
            <w:tcW w:type="dxa" w:w="2880"/>
          </w:tcPr>
          <w:p>
            <w:r>
              <w:t>dev.chathealthy.ai/findcare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`SkipSnow/qa_ChatHealthySpace`</w:t>
            </w:r>
          </w:p>
        </w:tc>
        <w:tc>
          <w:tcPr>
            <w:tcW w:type="dxa" w:w="2880"/>
          </w:tcPr>
          <w:p>
            <w:r>
              <w:t>qa.chathealthy.ai/findcare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`SkipSnow/ChatHealthySpace`</w:t>
            </w:r>
          </w:p>
        </w:tc>
        <w:tc>
          <w:tcPr>
            <w:tcW w:type="dxa" w:w="2880"/>
          </w:tcPr>
          <w:p>
            <w:r>
              <w:t>chathealthy.ai/findcare</w:t>
            </w:r>
          </w:p>
        </w:tc>
      </w:tr>
    </w:tbl>
    <w:p/>
    <w:p>
      <w:r>
        <w:t>**Runtime entrypoint:** `Code/ConversationalUX/FindCareChat/backend/app.py`</w:t>
      </w:r>
    </w:p>
    <w:p>
      <w:r>
        <w:t>**Brain JSON that actually ships at runtime (code-path proof):** only `controlled_vocabularies.json` (CV-006 emergency keywords) and `prompts.json` (two specialty-filter records). Governance JSON must not ship; build currently copies it via wholesale brain tree.</w:t>
      </w:r>
    </w:p>
    <w:p>
      <w:r>
        <w:t>#### 2.3.3 EvaluateCare backend — Hugging Face 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**target_id**</w:t>
            </w:r>
          </w:p>
        </w:tc>
        <w:tc>
          <w:tcPr>
            <w:tcW w:type="dxa" w:w="4320"/>
          </w:tcPr>
          <w:p>
            <w:r>
              <w:t>`target_hf_space_evaluatecare_backend`</w:t>
            </w:r>
          </w:p>
        </w:tc>
      </w:tr>
      <w:tr>
        <w:tc>
          <w:tcPr>
            <w:tcW w:type="dxa" w:w="4320"/>
          </w:tcPr>
          <w:p>
            <w:r>
              <w:t>**files[]**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**secrets**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**variables**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`SkipSnow/dev_EvaluateCareSpace2_1606`</w:t>
            </w:r>
          </w:p>
        </w:tc>
        <w:tc>
          <w:tcPr>
            <w:tcW w:type="dxa" w:w="2880"/>
          </w:tcPr>
          <w:p>
            <w:r>
              <w:t>dev.chathealthy.ai/evaluatecare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`SkipSnow/qa_EvaluateCareSpace`</w:t>
            </w:r>
          </w:p>
        </w:tc>
        <w:tc>
          <w:tcPr>
            <w:tcW w:type="dxa" w:w="2880"/>
          </w:tcPr>
          <w:p>
            <w:r>
              <w:t>qa.chathealthy.ai/evaluatecare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`SkipSnow/EvaluateCareSpace`</w:t>
            </w:r>
          </w:p>
        </w:tc>
        <w:tc>
          <w:tcPr>
            <w:tcW w:type="dxa" w:w="2880"/>
          </w:tcPr>
          <w:p>
            <w:r>
              <w:t>chathealthy.ai/evaluatecare</w:t>
            </w:r>
          </w:p>
        </w:tc>
      </w:tr>
    </w:tbl>
    <w:p/>
    <w:p>
      <w:r>
        <w:t>**Runtime entrypoint:** `evaluateCare/Code/app.py`</w:t>
      </w:r>
    </w:p>
    <w:p>
      <w:r>
        <w:t>**Brain content JSON:** none at runtime.</w:t>
      </w:r>
    </w:p>
    <w:p>
      <w:r>
        <w:t>#### 2.3.4 Shared Services backend — Hugging Face 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**target_id**</w:t>
            </w:r>
          </w:p>
        </w:tc>
        <w:tc>
          <w:tcPr>
            <w:tcW w:type="dxa" w:w="4320"/>
          </w:tcPr>
          <w:p>
            <w:r>
              <w:t>`target_hf_space_shared_services`</w:t>
            </w:r>
          </w:p>
        </w:tc>
      </w:tr>
      <w:tr>
        <w:tc>
          <w:tcPr>
            <w:tcW w:type="dxa" w:w="4320"/>
          </w:tcPr>
          <w:p>
            <w:r>
              <w:t>**files[]**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**secrets**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**variables**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`SkipSnow/dev_SharedServicesSpace_1603`</w:t>
            </w:r>
          </w:p>
        </w:tc>
        <w:tc>
          <w:tcPr>
            <w:tcW w:type="dxa" w:w="2880"/>
          </w:tcPr>
          <w:p>
            <w:r>
              <w:t>dev.chathealthy.ai/sharedservices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`SkipSnow/qa_SharedServicesSpace`</w:t>
            </w:r>
          </w:p>
        </w:tc>
        <w:tc>
          <w:tcPr>
            <w:tcW w:type="dxa" w:w="2880"/>
          </w:tcPr>
          <w:p>
            <w:r>
              <w:t>qa.chathealthy.ai/sharedservices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`SkipSnow/SharedServicesSpace`</w:t>
            </w:r>
          </w:p>
        </w:tc>
        <w:tc>
          <w:tcPr>
            <w:tcW w:type="dxa" w:w="2880"/>
          </w:tcPr>
          <w:p>
            <w:r>
              <w:t>chathealthy.ai/sharedservices</w:t>
            </w:r>
          </w:p>
        </w:tc>
      </w:tr>
    </w:tbl>
    <w:p/>
    <w:p>
      <w:r>
        <w:t>**Runtime entrypoint:** `sharedServices/Code/app.py`</w:t>
      </w:r>
    </w:p>
    <w:p>
      <w:r>
        <w:t>**Brain content JSON:** none at runtime.</w:t>
      </w:r>
    </w:p>
    <w:p>
      <w:r>
        <w:t>#### 2.3.5 Azure pipeline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**target_id**</w:t>
            </w:r>
          </w:p>
        </w:tc>
        <w:tc>
          <w:tcPr>
            <w:tcW w:type="dxa" w:w="4320"/>
          </w:tcPr>
          <w:p>
            <w:r>
              <w:t>`target_azure_function_app_pipeline`</w:t>
            </w:r>
          </w:p>
        </w:tc>
      </w:tr>
      <w:tr>
        <w:tc>
          <w:tcPr>
            <w:tcW w:type="dxa" w:w="4320"/>
          </w:tcPr>
          <w:p>
            <w:r>
              <w:t>**target_kind (v1)**</w:t>
            </w:r>
          </w:p>
        </w:tc>
        <w:tc>
          <w:tcPr>
            <w:tcW w:type="dxa" w:w="4320"/>
          </w:tcPr>
          <w:p>
            <w:r>
              <w:t>`azure_function_app`</w:t>
            </w:r>
          </w:p>
        </w:tc>
      </w:tr>
      <w:tr>
        <w:tc>
          <w:tcPr>
            <w:tcW w:type="dxa" w:w="4320"/>
          </w:tcPr>
          <w:p>
            <w:r>
              <w:t>**files[]**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**secrets**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**environments**</w:t>
            </w:r>
          </w:p>
        </w:tc>
        <w:tc>
          <w:tcPr>
            <w:tcW w:type="dxa" w:w="4320"/>
          </w:tcPr>
          <w:p>
            <w:r>
              <w:t>prod only (`promote_chain_bound: false`)</w:t>
            </w:r>
          </w:p>
        </w:tc>
      </w:tr>
    </w:tbl>
    <w:p/>
    <w:p>
      <w:r>
        <w:t>**Runtime entrypoint:** `pipeline/ChatHealthyDataPipelinesGatewayFunctionApp.py`</w:t>
      </w:r>
    </w:p>
    <w:p>
      <w:r>
        <w:t>#### 2.3.6 Azure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target_id</w:t>
            </w:r>
          </w:p>
        </w:tc>
        <w:tc>
          <w:tcPr>
            <w:tcW w:type="dxa" w:w="2160"/>
          </w:tcPr>
          <w:p>
            <w:r>
              <w:t>files[]</w:t>
            </w:r>
          </w:p>
        </w:tc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`target_azure_automation_account_chathealthyjobmanager`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Account shell; entitlements only</w:t>
            </w:r>
          </w:p>
        </w:tc>
      </w:tr>
      <w:tr>
        <w:tc>
          <w:tcPr>
            <w:tcW w:type="dxa" w:w="2160"/>
          </w:tcPr>
          <w:p>
            <w:r>
              <w:t>`target_azure_automation_runbook_reservation_reaper`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Reservation reaper script</w:t>
            </w:r>
          </w:p>
        </w:tc>
      </w:tr>
      <w:tr>
        <w:tc>
          <w:tcPr>
            <w:tcW w:type="dxa" w:w="2160"/>
          </w:tcPr>
          <w:p>
            <w:r>
              <w:t>`target_azure_automation_runbook_change_db_version`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DB version change runbook</w:t>
            </w:r>
          </w:p>
        </w:tc>
      </w:tr>
      <w:tr>
        <w:tc>
          <w:tcPr>
            <w:tcW w:type="dxa" w:w="2160"/>
          </w:tcPr>
          <w:p>
            <w:r>
              <w:t>`target_azure_automation_runbook_chdm_orchestrator`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CHDM orchestrator</w:t>
            </w:r>
          </w:p>
        </w:tc>
      </w:tr>
      <w:tr>
        <w:tc>
          <w:tcPr>
            <w:tcW w:type="dxa" w:w="2160"/>
          </w:tcPr>
          <w:p>
            <w:r>
              <w:t>`target_azure_automation_runbook_chdm_provisioner`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CHDM provisioner</w:t>
            </w:r>
          </w:p>
        </w:tc>
      </w:tr>
      <w:tr>
        <w:tc>
          <w:tcPr>
            <w:tcW w:type="dxa" w:w="2160"/>
          </w:tcPr>
          <w:p>
            <w:r>
              <w:t>`target_azure_automation_runbook_chdm_migrator`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CHDM migrator</w:t>
            </w:r>
          </w:p>
        </w:tc>
      </w:tr>
      <w:tr>
        <w:tc>
          <w:tcPr>
            <w:tcW w:type="dxa" w:w="2160"/>
          </w:tcPr>
          <w:p>
            <w:r>
              <w:t>`target_azure_automation_runbook_chdm_deprovisioner`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CHDM deprovisioner</w:t>
            </w:r>
          </w:p>
        </w:tc>
      </w:tr>
    </w:tbl>
    <w:p/>
    <w:p>
      <w:r>
        <w:t>Each runbook is **its own server** (published script + Automation variables).</w:t>
      </w:r>
    </w:p>
    <w:p>
      <w:pPr>
        <w:pStyle w:val="Heading3"/>
      </w:pPr>
      <w:r>
        <w:t>2.4 Local plane — complete target catalog (current + gaps)</w:t>
      </w:r>
    </w:p>
    <w:p>
      <w:r>
        <w:t>Local targets use `env_binding: local` in v1 schema — **misleading name**; they belong to the **local plane**, not to “environment tier” in the promoted sense.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target_id</w:t>
            </w:r>
          </w:p>
        </w:tc>
        <w:tc>
          <w:tcPr>
            <w:tcW w:type="dxa" w:w="1728"/>
          </w:tcPr>
          <w:p>
            <w:r>
              <w:t>files[]</w:t>
            </w:r>
          </w:p>
        </w:tc>
        <w:tc>
          <w:tcPr>
            <w:tcW w:type="dxa" w:w="1728"/>
          </w:tcPr>
          <w:p>
            <w:r>
              <w:t>secrets</w:t>
            </w:r>
          </w:p>
        </w:tc>
        <w:tc>
          <w:tcPr>
            <w:tcW w:type="dxa" w:w="1728"/>
          </w:tcPr>
          <w:p>
            <w:r>
              <w:t>vars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</w:tr>
      <w:tr>
        <w:tc>
          <w:tcPr>
            <w:tcW w:type="dxa" w:w="1728"/>
          </w:tcPr>
          <w:p>
            <w:r>
              <w:t>`target_docker_local_findcare`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Docker mirror of FindCare HF stack; port 7860</w:t>
            </w:r>
          </w:p>
        </w:tc>
      </w:tr>
      <w:tr>
        <w:tc>
          <w:tcPr>
            <w:tcW w:type="dxa" w:w="1728"/>
          </w:tcPr>
          <w:p>
            <w:r>
              <w:t>`target_docker_local_evaluatecare`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Docker mirror of EvaluateCare; port 8001</w:t>
            </w:r>
          </w:p>
        </w:tc>
      </w:tr>
      <w:tr>
        <w:tc>
          <w:tcPr>
            <w:tcW w:type="dxa" w:w="1728"/>
          </w:tcPr>
          <w:p>
            <w:r>
              <w:t>`target_docker_local_sharedservices`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Docker mirror of Shared Services; port 8002</w:t>
            </w:r>
          </w:p>
        </w:tc>
      </w:tr>
      <w:tr>
        <w:tc>
          <w:tcPr>
            <w:tcW w:type="dxa" w:w="1728"/>
          </w:tcPr>
          <w:p>
            <w:r>
              <w:t>`target_docker_local_website`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**Local web server** — Caddy/WebsiteWrapper on localhost:443</w:t>
            </w:r>
          </w:p>
        </w:tc>
      </w:tr>
      <w:tr>
        <w:tc>
          <w:tcPr>
            <w:tcW w:type="dxa" w:w="1728"/>
          </w:tcPr>
          <w:p>
            <w:r>
              <w:t>`target_host_local_deploy_tool`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Credentials used when deploy scripts call cloud APIs</w:t>
            </w:r>
          </w:p>
        </w:tc>
      </w:tr>
      <w:tr>
        <w:tc>
          <w:tcPr>
            <w:tcW w:type="dxa" w:w="1728"/>
          </w:tcPr>
          <w:p>
            <w:r>
              <w:t>`target_host_local_workstation`</w:t>
            </w:r>
          </w:p>
        </w:tc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**Incorrectly used** as bulk repo inventory — see 2.6</w:t>
            </w:r>
          </w:p>
        </w:tc>
      </w:tr>
    </w:tbl>
    <w:p/>
    <w:p>
      <w:r>
        <w:t>**Missing targets (must be added in migration):**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Proposed target_id</w:t>
            </w:r>
          </w:p>
        </w:tc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Evidence in repo</w:t>
            </w:r>
          </w:p>
        </w:tc>
      </w:tr>
      <w:tr>
        <w:tc>
          <w:tcPr>
            <w:tcW w:type="dxa" w:w="2880"/>
          </w:tcPr>
          <w:p>
            <w:r>
              <w:t>`target_docker_local_kafka`</w:t>
            </w:r>
          </w:p>
        </w:tc>
        <w:tc>
          <w:tcPr>
            <w:tcW w:type="dxa" w:w="2880"/>
          </w:tcPr>
          <w:p>
            <w:r>
              <w:t>Kafka broker container (`chathealthy-kafka`)</w:t>
            </w:r>
          </w:p>
        </w:tc>
        <w:tc>
          <w:tcPr>
            <w:tcW w:type="dxa" w:w="2880"/>
          </w:tcPr>
          <w:p>
            <w:r>
              <w:t>`architecture/Conversation-logPipeline/docker-compose.yml`; Rule-001 conversation log pipeline</w:t>
            </w:r>
          </w:p>
        </w:tc>
      </w:tr>
      <w:tr>
        <w:tc>
          <w:tcPr>
            <w:tcW w:type="dxa" w:w="2880"/>
          </w:tcPr>
          <w:p>
            <w:r>
              <w:t>`target_host_local_conversation_log_service`</w:t>
            </w:r>
          </w:p>
        </w:tc>
        <w:tc>
          <w:tcPr>
            <w:tcW w:type="dxa" w:w="2880"/>
          </w:tcPr>
          <w:p>
            <w:r>
              <w:t>Windows Service `ChatHealthyLogService`</w:t>
            </w:r>
          </w:p>
        </w:tc>
        <w:tc>
          <w:tcPr>
            <w:tcW w:type="dxa" w:w="2880"/>
          </w:tcPr>
          <w:p>
            <w:r>
              <w:t>`architecture/Conversation-logPipeline/Worker.cs` — starts Docker/Kafka, sidecar producer, consumer</w:t>
            </w:r>
          </w:p>
        </w:tc>
      </w:tr>
    </w:tbl>
    <w:p/>
    <w:p>
      <w:r>
        <w:t>**Local web vs Cloudflare web:** `target_docker_local_website` serves the site from a **local build directory** with placeholder substitution via `build_chathealthy.py --env local`. `target_cloudflare_pages_website` uploads to Cloudflare from **git branch** at promote time. Different servers, different artifact sets, different deploy commands — same product surface, not the same target.</w:t>
      </w:r>
    </w:p>
    <w:p>
      <w:pPr>
        <w:pStyle w:val="Heading3"/>
      </w:pPr>
      <w:r>
        <w:t>2.5 Build vs manifest (BUG-011 snapshot)</w:t>
      </w:r>
    </w:p>
    <w:p>
      <w:r>
        <w:t>Staging today uses `huggingface_source_set` + `_copy_tree` for HF and mirrored local Docker builds. Compared to code-path proof for FindCare HF: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Manifest `files[]` rows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Proven runtime/deploy files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Bytes `copy_tree` would ship</w:t>
            </w:r>
          </w:p>
        </w:tc>
        <w:tc>
          <w:tcPr>
            <w:tcW w:type="dxa" w:w="4320"/>
          </w:tcPr>
          <w:p>
            <w:r>
              <w:t>~107</w:t>
            </w:r>
          </w:p>
        </w:tc>
      </w:tr>
      <w:tr>
        <w:tc>
          <w:tcPr>
            <w:tcW w:type="dxa" w:w="4320"/>
          </w:tcPr>
          <w:p>
            <w:r>
              <w:t>**Bloat** (copied but must not ship)</w:t>
            </w:r>
          </w:p>
        </w:tc>
        <w:tc>
          <w:tcPr>
            <w:tcW w:type="dxa" w:w="4320"/>
          </w:tcPr>
          <w:p>
            <w:r>
              <w:t>~17 governance/brain JSON paths</w:t>
            </w:r>
          </w:p>
        </w:tc>
      </w:tr>
      <w:tr>
        <w:tc>
          <w:tcPr>
            <w:tcW w:type="dxa" w:w="4320"/>
          </w:tcPr>
          <w:p>
            <w:r>
              <w:t>**Gap** (in manifest, not copied today)</w:t>
            </w:r>
          </w:p>
        </w:tc>
        <w:tc>
          <w:tcPr>
            <w:tcW w:type="dxa" w:w="4320"/>
          </w:tcPr>
          <w:p>
            <w:r>
              <w:t>~77 (mostly backend tests)</w:t>
            </w:r>
          </w:p>
        </w:tc>
      </w:tr>
    </w:tbl>
    <w:p/>
    <w:p>
      <w:r>
        <w:t>EvaluateCare and Shared Services have smaller gaps (~7 files each). Website promoted target aligns with copy path.</w:t>
      </w:r>
    </w:p>
    <w:p>
      <w:r>
        <w:t>**Interpretation:** The manifest assignment pass improved **inventory**; **build** still ignores it as the sole staging driver.</w:t>
      </w:r>
    </w:p>
    <w:p>
      <w:pPr>
        <w:pStyle w:val="Heading3"/>
      </w:pPr>
      <w:r>
        <w:t>2.6 Schema flaws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v1 construct</w:t>
            </w:r>
          </w:p>
        </w:tc>
        <w:tc>
          <w:tcPr>
            <w:tcW w:type="dxa" w:w="4320"/>
          </w:tcPr>
          <w:p>
            <w:r>
              <w:t>Why it is a problem</w:t>
            </w:r>
          </w:p>
        </w:tc>
      </w:tr>
      <w:tr>
        <w:tc>
          <w:tcPr>
            <w:tcW w:type="dxa" w:w="4320"/>
          </w:tcPr>
          <w:p>
            <w:r>
              <w:t>`huggingface_source_set`</w:t>
            </w:r>
          </w:p>
        </w:tc>
        <w:tc>
          <w:tcPr>
            <w:tcW w:type="dxa" w:w="4320"/>
          </w:tcPr>
          <w:p>
            <w:r>
              <w:t>Second ship mechanism; platform-named; contradicts “files[] only”</w:t>
            </w:r>
          </w:p>
        </w:tc>
      </w:tr>
      <w:tr>
        <w:tc>
          <w:tcPr>
            <w:tcW w:type="dxa" w:w="4320"/>
          </w:tcPr>
          <w:p>
            <w:r>
              <w:t>`environments[].huggingface_space` / `cloudflare_pages` / `azure`</w:t>
            </w:r>
          </w:p>
        </w:tc>
        <w:tc>
          <w:tcPr>
            <w:tcW w:type="dxa" w:w="4320"/>
          </w:tcPr>
          <w:p>
            <w:r>
              <w:t>Platform-shaped blocks instead of neutral bindings</w:t>
            </w:r>
          </w:p>
        </w:tc>
      </w:tr>
      <w:tr>
        <w:tc>
          <w:tcPr>
            <w:tcW w:type="dxa" w:w="4320"/>
          </w:tcPr>
          <w:p>
            <w:r>
              <w:t>`secrets` values `hf_space_secret`, `cloudflare_env`, …</w:t>
            </w:r>
          </w:p>
        </w:tc>
        <w:tc>
          <w:tcPr>
            <w:tcW w:type="dxa" w:w="4320"/>
          </w:tcPr>
          <w:p>
            <w:r>
              <w:t>Store names tied to vendors</w:t>
            </w:r>
          </w:p>
        </w:tc>
      </w:tr>
      <w:tr>
        <w:tc>
          <w:tcPr>
            <w:tcW w:type="dxa" w:w="4320"/>
          </w:tcPr>
          <w:p>
            <w:r>
              <w:t>`target_kind: hf_space`</w:t>
            </w:r>
          </w:p>
        </w:tc>
        <w:tc>
          <w:tcPr>
            <w:tcW w:type="dxa" w:w="4320"/>
          </w:tcPr>
          <w:p>
            <w:r>
              <w:t>Platform in taxonomy</w:t>
            </w:r>
          </w:p>
        </w:tc>
      </w:tr>
      <w:tr>
        <w:tc>
          <w:tcPr>
            <w:tcW w:type="dxa" w:w="4320"/>
          </w:tcPr>
          <w:p>
            <w:r>
              <w:t>`entitlements[]` mixed into target</w:t>
            </w:r>
          </w:p>
        </w:tc>
        <w:tc>
          <w:tcPr>
            <w:tcW w:type="dxa" w:w="4320"/>
          </w:tcPr>
          <w:p>
            <w:r>
              <w:t>Fourth concern (RBAC, memberships) blended with deploy artifacts</w:t>
            </w:r>
          </w:p>
        </w:tc>
      </w:tr>
      <w:tr>
        <w:tc>
          <w:tcPr>
            <w:tcW w:type="dxa" w:w="4320"/>
          </w:tcPr>
          <w:p>
            <w:r>
              <w:t>`env_binding: local` on same schema as dev/qa/prod</w:t>
            </w:r>
          </w:p>
        </w:tc>
        <w:tc>
          <w:tcPr>
            <w:tcW w:type="dxa" w:w="4320"/>
          </w:tcPr>
          <w:p>
            <w:r>
              <w:t>Blurs **local plane** with **environment tier**</w:t>
            </w:r>
          </w:p>
        </w:tc>
      </w:tr>
    </w:tbl>
    <w:p/>
    <w:p>
      <w:r>
        <w:t>The schema does not reflect “an array of servers with files, secrets, and variables.” It reflects today’s tooling names.</w:t>
      </w:r>
    </w:p>
    <w:p>
      <w:pPr>
        <w:pStyle w:val="Heading3"/>
      </w:pPr>
      <w:r>
        <w:t>2.7 Workstation bloat and overlap (current debt)</w:t>
      </w:r>
    </w:p>
    <w:p>
      <w:r>
        <w:t>`target_host_local_workstation` lists **479 files** including governance JSON, DevOps scripts, and architecture docs. Under the deploy-boundary rule, most of these **never deploy** — they are read locally. That target should not exist in target state as a file carrier.</w:t>
      </w:r>
    </w:p>
    <w:p>
      <w:r>
        <w:t>**Exclusive ownership** is not satisfied today: import-closure and mirror pairing cause paths to appear on multiple servers without a scrub pass. Migration must include a **partition step**: assign each deploy path to exactly one server.</w:t>
      </w:r>
    </w:p>
    <w:p>
      <w:pPr>
        <w:pStyle w:val="Heading3"/>
      </w:pPr>
      <w:r>
        <w:t>2.8 Tests and the manifest</w:t>
      </w:r>
    </w:p>
    <w:p>
      <w:r>
        <w:t>The manifest has **no test taxonomy**. A `.py` test file belongs on a target **only if** deploy copies it into that server’s runtime (e.g. baked into a Docker image). Otherwise it stays **off** all targets — it remains ordinary git content on the operator machine.</w:t>
      </w:r>
    </w:p>
    <w:p>
      <w:r>
        <w:t>FindCare HF manifest currently lists many backend test paths that **do not** ship via `copy_tree` today and **do not** run in production HF Spaces. Migration recommendation: **remove from HF target**, keep off all targets unless local Docker intentionally ships them.</w:t>
      </w:r>
    </w:p>
    <w:p>
      <w:r>
        <w:t>---</w:t>
      </w:r>
    </w:p>
    <w:p>
      <w:pPr>
        <w:pStyle w:val="Heading2"/>
      </w:pPr>
      <w:r>
        <w:t>Chapter 3 — Target state</w:t>
      </w:r>
    </w:p>
    <w:p>
      <w:pPr>
        <w:pStyle w:val="Heading3"/>
      </w:pPr>
      <w:r>
        <w:t>3.1 Governing rules (target state invariants)</w:t>
      </w:r>
    </w:p>
    <w:p>
      <w:pPr>
        <w:pStyle w:val="ListNumber"/>
      </w:pPr>
      <w:r>
        <w:t>1. **Deploy boundary:** Listed artifacts are only those whose bytes move or whose server/tool receives secrets/variables.</w:t>
      </w:r>
    </w:p>
    <w:p>
      <w:pPr>
        <w:pStyle w:val="ListNumber"/>
      </w:pPr>
      <w:r>
        <w:t>2. **One target per server.**</w:t>
      </w:r>
    </w:p>
    <w:p>
      <w:pPr>
        <w:pStyle w:val="ListNumber"/>
      </w:pPr>
      <w:r>
        <w:t>3. **Promoted plane:** One target per component; **dev, qa, prod** are bindings only.</w:t>
      </w:r>
    </w:p>
    <w:p>
      <w:pPr>
        <w:pStyle w:val="ListNumber"/>
      </w:pPr>
      <w:r>
        <w:t>4. **Local plane:** Separate targets; source is **working tree**; not an environment on promoted targets.</w:t>
      </w:r>
    </w:p>
    <w:p>
      <w:pPr>
        <w:pStyle w:val="ListNumber"/>
      </w:pPr>
      <w:r>
        <w:t>5. **Three artifact types:** `files`, `secrets`, `variables` per target — minimum necessary set.</w:t>
      </w:r>
    </w:p>
    <w:p>
      <w:pPr>
        <w:pStyle w:val="ListNumber"/>
      </w:pPr>
      <w:r>
        <w:t>6. **Exclusive ownership:** No path on two servers unless a future proof explicitly requires dual deploy (expected rare; default forbid).</w:t>
      </w:r>
    </w:p>
    <w:p>
      <w:pPr>
        <w:pStyle w:val="ListNumber"/>
      </w:pPr>
      <w:r>
        <w:t>7. **No wholesale copy roots** in target state — staging derives from `files[]` only.</w:t>
      </w:r>
    </w:p>
    <w:p>
      <w:pPr>
        <w:pStyle w:val="Heading3"/>
      </w:pPr>
      <w:r>
        <w:t>3.2 Neutral schema v2 (conceptual)</w:t>
      </w:r>
    </w:p>
    <w:p>
      <w:r>
        <w:t>Replace platform field names with a **targets array**:</w:t>
      </w:r>
    </w:p>
    <w:p>
      <w:pPr>
        <w:pStyle w:val="IntenseQuote"/>
      </w:pPr>
      <w:r>
        <w:t>{</w:t>
        <w:br/>
        <w:t xml:space="preserve">  "$schema": "https://dev.chathealthy.ai/schemas/DeploymentTargetSchema_v2.json",</w:t>
        <w:br/>
        <w:t xml:space="preserve">  "targets": [</w:t>
        <w:br/>
        <w:t xml:space="preserve">    {</w:t>
        <w:br/>
        <w:t xml:space="preserve">      "target_id": "target_hf_space_findcare_backend",</w:t>
        <w:br/>
        <w:t xml:space="preserve">      "target_class": "container_image",</w:t>
        <w:br/>
        <w:t xml:space="preserve">      "deployment_plane": "git_promoted",</w:t>
        <w:br/>
        <w:t xml:space="preserve">      "bindings": [</w:t>
        <w:br/>
        <w:t xml:space="preserve">        { "tier": "dev",  "address": "dev.chathealthy.ai/findcare",  "git_branch": "dev",  "endpoint": { "provider": "huggingface", "space": "SkipSnow/dev_ChatHealthySpace_1606" } },</w:t>
        <w:br/>
        <w:t xml:space="preserve">        { "tier": "qa",   "address": "qa.chathealthy.ai/findcare",   "git_branch": "qa",   "endpoint": { "provider": "huggingface", "space": "SkipSnow/qa_ChatHealthySpace" } },</w:t>
        <w:br/>
        <w:t xml:space="preserve">        { "tier": "prod", "address": "chathealthy.ai/findcare",        "git_branch": "main", "endpoint": { "provider": "huggingface", "space": "SkipSnow/ChatHealthySpace" } }</w:t>
        <w:br/>
        <w:t xml:space="preserve">      ],</w:t>
        <w:br/>
        <w:t xml:space="preserve">      "artifacts": {</w:t>
        <w:br/>
        <w:t xml:space="preserve">        "files": [ { "source_location": "...", "disposition": "referenced" } ],</w:t>
        <w:br/>
        <w:t xml:space="preserve">        "secrets": [ { "name": "OPENAI_API_KEY", "resolve": { "mechanism": "space_secret", "store_ref": "..." } } ],</w:t>
        <w:br/>
        <w:t xml:space="preserve">        "variables": [ { "name": "EVALCARE_URL", "resolve": { "mechanism": "peer_address", "target_id": "target_hf_space_evaluatecare_backend" } } ]</w:t>
        <w:br/>
        <w:t xml:space="preserve">      }</w:t>
        <w:br/>
        <w:t xml:space="preserve">    },</w:t>
        <w:br/>
        <w:t xml:space="preserve">    {</w:t>
        <w:br/>
        <w:t xml:space="preserve">      "target_id": "target_docker_local_findcare",</w:t>
        <w:br/>
        <w:t xml:space="preserve">      "target_class": "container_image",</w:t>
        <w:br/>
        <w:t xml:space="preserve">      "deployment_plane": "local_working_tree",</w:t>
        <w:br/>
        <w:t xml:space="preserve">      "bindings": [</w:t>
        <w:br/>
        <w:t xml:space="preserve">        { "tier": "local", "address": "localhost:7860", "source": "working_tree" }</w:t>
        <w:br/>
        <w:t xml:space="preserve">      ],</w:t>
        <w:br/>
        <w:t xml:space="preserve">      "artifacts": { "files": [], "secrets": [], "variables": [] }</w:t>
        <w:br/>
        <w:t xml:space="preserve">    }</w:t>
        <w:br/>
        <w:t xml:space="preserve">  ]</w:t>
        <w:br/>
        <w:t>}</w:t>
      </w:r>
    </w:p>
    <w:p>
      <w:r>
        <w:t>**Removed in v2:** `huggingface_source_set`, platform-named secret enums, mixed `entitlements` inside ship record (access grants become optional separate document or `access_grants[]` outside the three artifact types if still required for Azure RBAC provisioning).</w:t>
      </w:r>
    </w:p>
    <w:p>
      <w:r>
        <w:t>**Migration:** Transform v1 → v2; run Crosswalk on both shapes during transition; cut over one server at a time.</w:t>
      </w:r>
    </w:p>
    <w:p>
      <w:pPr>
        <w:pStyle w:val="Heading3"/>
      </w:pPr>
      <w:r>
        <w:t>3.3 Target state catalog — promoted plane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target_id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Bindings</w:t>
            </w:r>
          </w:p>
        </w:tc>
      </w:tr>
      <w:tr>
        <w:tc>
          <w:tcPr>
            <w:tcW w:type="dxa" w:w="2880"/>
          </w:tcPr>
          <w:p>
            <w:r>
              <w:t>`target_cloudflare_pages_website`</w:t>
            </w:r>
          </w:p>
        </w:tc>
        <w:tc>
          <w:tcPr>
            <w:tcW w:type="dxa" w:w="2880"/>
          </w:tcPr>
          <w:p>
            <w:r>
              <w:t>Cloud static Website</w:t>
            </w:r>
          </w:p>
        </w:tc>
        <w:tc>
          <w:tcPr>
            <w:tcW w:type="dxa" w:w="2880"/>
          </w:tcPr>
          <w:p>
            <w:r>
              <w:t>dev, qa, prod</w:t>
            </w:r>
          </w:p>
        </w:tc>
      </w:tr>
      <w:tr>
        <w:tc>
          <w:tcPr>
            <w:tcW w:type="dxa" w:w="2880"/>
          </w:tcPr>
          <w:p>
            <w:r>
              <w:t>`target_hf_space_findcare_backend`</w:t>
            </w:r>
          </w:p>
        </w:tc>
        <w:tc>
          <w:tcPr>
            <w:tcW w:type="dxa" w:w="2880"/>
          </w:tcPr>
          <w:p>
            <w:r>
              <w:t>FindCare HF backend</w:t>
            </w:r>
          </w:p>
        </w:tc>
        <w:tc>
          <w:tcPr>
            <w:tcW w:type="dxa" w:w="2880"/>
          </w:tcPr>
          <w:p>
            <w:r>
              <w:t>dev, qa, prod</w:t>
            </w:r>
          </w:p>
        </w:tc>
      </w:tr>
      <w:tr>
        <w:tc>
          <w:tcPr>
            <w:tcW w:type="dxa" w:w="2880"/>
          </w:tcPr>
          <w:p>
            <w:r>
              <w:t>`target_hf_space_evaluatecare_backend`</w:t>
            </w:r>
          </w:p>
        </w:tc>
        <w:tc>
          <w:tcPr>
            <w:tcW w:type="dxa" w:w="2880"/>
          </w:tcPr>
          <w:p>
            <w:r>
              <w:t>EvaluateCare HF backend</w:t>
            </w:r>
          </w:p>
        </w:tc>
        <w:tc>
          <w:tcPr>
            <w:tcW w:type="dxa" w:w="2880"/>
          </w:tcPr>
          <w:p>
            <w:r>
              <w:t>dev, qa, prod</w:t>
            </w:r>
          </w:p>
        </w:tc>
      </w:tr>
      <w:tr>
        <w:tc>
          <w:tcPr>
            <w:tcW w:type="dxa" w:w="2880"/>
          </w:tcPr>
          <w:p>
            <w:r>
              <w:t>`target_hf_space_shared_services`</w:t>
            </w:r>
          </w:p>
        </w:tc>
        <w:tc>
          <w:tcPr>
            <w:tcW w:type="dxa" w:w="2880"/>
          </w:tcPr>
          <w:p>
            <w:r>
              <w:t>Shared Services HF backend</w:t>
            </w:r>
          </w:p>
        </w:tc>
        <w:tc>
          <w:tcPr>
            <w:tcW w:type="dxa" w:w="2880"/>
          </w:tcPr>
          <w:p>
            <w:r>
              <w:t>dev, qa, prod</w:t>
            </w:r>
          </w:p>
        </w:tc>
      </w:tr>
      <w:tr>
        <w:tc>
          <w:tcPr>
            <w:tcW w:type="dxa" w:w="2880"/>
          </w:tcPr>
          <w:p>
            <w:r>
              <w:t>`target_azure_function_app_pipeline`</w:t>
            </w:r>
          </w:p>
        </w:tc>
        <w:tc>
          <w:tcPr>
            <w:tcW w:type="dxa" w:w="2880"/>
          </w:tcPr>
          <w:p>
            <w:r>
              <w:t>Pipeline gateway Function App</w:t>
            </w:r>
          </w:p>
        </w:tc>
        <w:tc>
          <w:tcPr>
            <w:tcW w:type="dxa" w:w="2880"/>
          </w:tcPr>
          <w:p>
            <w:r>
              <w:t>prod (shared)</w:t>
            </w:r>
          </w:p>
        </w:tc>
      </w:tr>
      <w:tr>
        <w:tc>
          <w:tcPr>
            <w:tcW w:type="dxa" w:w="2880"/>
          </w:tcPr>
          <w:p>
            <w:r>
              <w:t>`target_azure_automation_account_chathealthyjobmanager`</w:t>
            </w:r>
          </w:p>
        </w:tc>
        <w:tc>
          <w:tcPr>
            <w:tcW w:type="dxa" w:w="2880"/>
          </w:tcPr>
          <w:p>
            <w:r>
              <w:t>Automation account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`target_azure_automation_runbook_reservation_reaper`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`target_azure_automation_runbook_change_db_version`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`target_azure_automation_runbook_chdm_orchestrator`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`target_azure_automation_runbook_chdm_provisioner`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`target_azure_automation_runbook_chdm_migrator`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  <w:tr>
        <w:tc>
          <w:tcPr>
            <w:tcW w:type="dxa" w:w="2880"/>
          </w:tcPr>
          <w:p>
            <w:r>
              <w:t>`target_azure_automation_runbook_chdm_deprovisioner`</w:t>
            </w:r>
          </w:p>
        </w:tc>
        <w:tc>
          <w:tcPr>
            <w:tcW w:type="dxa" w:w="2880"/>
          </w:tcPr>
          <w:p>
            <w:r>
              <w:t>Runbook server</w:t>
            </w:r>
          </w:p>
        </w:tc>
        <w:tc>
          <w:tcPr>
            <w:tcW w:type="dxa" w:w="2880"/>
          </w:tcPr>
          <w:p>
            <w:r>
              <w:t>prod</w:t>
            </w:r>
          </w:p>
        </w:tc>
      </w:tr>
    </w:tbl>
    <w:p/>
    <w:p>
      <w:r>
        <w:t>**Per-server minimum (FindCare HF example):** Import closure from `app.py` + FindCare/ + SpecialtyFilter + frontend build outputs + **only** runtime brain slice (CV-006 + two prompt records). Zero Shared-only modules. Zero governance JSON. Zero tests unless intentionally in image.</w:t>
      </w:r>
    </w:p>
    <w:p>
      <w:pPr>
        <w:pStyle w:val="Heading3"/>
      </w:pPr>
      <w:r>
        <w:t>3.4 Target state catalog — local plane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target_id</w:t>
            </w:r>
          </w:p>
        </w:tc>
        <w:tc>
          <w:tcPr>
            <w:tcW w:type="dxa" w:w="4320"/>
          </w:tcPr>
          <w:p>
            <w:r>
              <w:t>Server</w:t>
            </w:r>
          </w:p>
        </w:tc>
      </w:tr>
      <w:tr>
        <w:tc>
          <w:tcPr>
            <w:tcW w:type="dxa" w:w="4320"/>
          </w:tcPr>
          <w:p>
            <w:r>
              <w:t>`target_docker_local_findcare`</w:t>
            </w:r>
          </w:p>
        </w:tc>
        <w:tc>
          <w:tcPr>
            <w:tcW w:type="dxa" w:w="4320"/>
          </w:tcPr>
          <w:p>
            <w:r>
              <w:t>FindCare Docker (working tree)</w:t>
            </w:r>
          </w:p>
        </w:tc>
      </w:tr>
      <w:tr>
        <w:tc>
          <w:tcPr>
            <w:tcW w:type="dxa" w:w="4320"/>
          </w:tcPr>
          <w:p>
            <w:r>
              <w:t>`target_docker_local_evaluatecare`</w:t>
            </w:r>
          </w:p>
        </w:tc>
        <w:tc>
          <w:tcPr>
            <w:tcW w:type="dxa" w:w="4320"/>
          </w:tcPr>
          <w:p>
            <w:r>
              <w:t>EvaluateCare Docker</w:t>
            </w:r>
          </w:p>
        </w:tc>
      </w:tr>
      <w:tr>
        <w:tc>
          <w:tcPr>
            <w:tcW w:type="dxa" w:w="4320"/>
          </w:tcPr>
          <w:p>
            <w:r>
              <w:t>`target_docker_local_sharedservices`</w:t>
            </w:r>
          </w:p>
        </w:tc>
        <w:tc>
          <w:tcPr>
            <w:tcW w:type="dxa" w:w="4320"/>
          </w:tcPr>
          <w:p>
            <w:r>
              <w:t>Shared Services Docker</w:t>
            </w:r>
          </w:p>
        </w:tc>
      </w:tr>
      <w:tr>
        <w:tc>
          <w:tcPr>
            <w:tcW w:type="dxa" w:w="4320"/>
          </w:tcPr>
          <w:p>
            <w:r>
              <w:t>`target_docker_local_website`</w:t>
            </w:r>
          </w:p>
        </w:tc>
        <w:tc>
          <w:tcPr>
            <w:tcW w:type="dxa" w:w="4320"/>
          </w:tcPr>
          <w:p>
            <w:r>
              <w:t>Local Caddy/Website wrapper (**≠ Cloudflare target**)</w:t>
            </w:r>
          </w:p>
        </w:tc>
      </w:tr>
      <w:tr>
        <w:tc>
          <w:tcPr>
            <w:tcW w:type="dxa" w:w="4320"/>
          </w:tcPr>
          <w:p>
            <w:r>
              <w:t>`target_docker_local_kafka`</w:t>
            </w:r>
          </w:p>
        </w:tc>
        <w:tc>
          <w:tcPr>
            <w:tcW w:type="dxa" w:w="4320"/>
          </w:tcPr>
          <w:p>
            <w:r>
              <w:t>Kafka (`docker-compose`, container `chathealthy-kafka`)</w:t>
            </w:r>
          </w:p>
        </w:tc>
      </w:tr>
      <w:tr>
        <w:tc>
          <w:tcPr>
            <w:tcW w:type="dxa" w:w="4320"/>
          </w:tcPr>
          <w:p>
            <w:r>
              <w:t>`target_host_local_conversation_log_service`</w:t>
            </w:r>
          </w:p>
        </w:tc>
        <w:tc>
          <w:tcPr>
            <w:tcW w:type="dxa" w:w="4320"/>
          </w:tcPr>
          <w:p>
            <w:r>
              <w:t>Windows Service supervisor</w:t>
            </w:r>
          </w:p>
        </w:tc>
      </w:tr>
      <w:tr>
        <w:tc>
          <w:tcPr>
            <w:tcW w:type="dxa" w:w="4320"/>
          </w:tcPr>
          <w:p>
            <w:r>
              <w:t>`target_host_local_deploy_tool`</w:t>
            </w:r>
          </w:p>
        </w:tc>
        <w:tc>
          <w:tcPr>
            <w:tcW w:type="dxa" w:w="4320"/>
          </w:tcPr>
          <w:p>
            <w:r>
              <w:t>Deploy-runner credentials for cloud API calls</w:t>
            </w:r>
          </w:p>
        </w:tc>
      </w:tr>
    </w:tbl>
    <w:p/>
    <w:p>
      <w:r>
        <w:t>**Retired:** `target_host_local_workstation` as a file inventory. Governance JSON, enforcement workers, DevOps scripts, and non-shipped tests live in **git only**, not in any target.</w:t>
      </w:r>
    </w:p>
    <w:p>
      <w:pPr>
        <w:pStyle w:val="Heading3"/>
      </w:pPr>
      <w:r>
        <w:t>3.5 HF trio — minimum exclusive artifacts (design intent)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Must include (examples)</w:t>
            </w:r>
          </w:p>
        </w:tc>
        <w:tc>
          <w:tcPr>
            <w:tcW w:type="dxa" w:w="2880"/>
          </w:tcPr>
          <w:p>
            <w:r>
              <w:t>Must exclude (examples)</w:t>
            </w:r>
          </w:p>
        </w:tc>
      </w:tr>
      <w:tr>
        <w:tc>
          <w:tcPr>
            <w:tcW w:type="dxa" w:w="2880"/>
          </w:tcPr>
          <w:p>
            <w:r>
              <w:t>FindCare HF</w:t>
            </w:r>
          </w:p>
        </w:tc>
        <w:tc>
          <w:tcPr>
            <w:tcW w:type="dxa" w:w="2880"/>
          </w:tcPr>
          <w:p>
            <w:r>
              <w:t>`FindCareChat/backend`, `FindCare/`, shared lib **if import proof requires**, 2 brain JSON paths above</w:t>
            </w:r>
          </w:p>
        </w:tc>
        <w:tc>
          <w:tcPr>
            <w:tcW w:type="dxa" w:w="2880"/>
          </w:tcPr>
          <w:p>
            <w:r>
              <w:t>`sharedServices/Code/*` only-used paths, `agile_backlog.json`, backend tests not in image</w:t>
            </w:r>
          </w:p>
        </w:tc>
      </w:tr>
      <w:tr>
        <w:tc>
          <w:tcPr>
            <w:tcW w:type="dxa" w:w="2880"/>
          </w:tcPr>
          <w:p>
            <w:r>
              <w:t>EvaluateCare HF</w:t>
            </w:r>
          </w:p>
        </w:tc>
        <w:tc>
          <w:tcPr>
            <w:tcW w:type="dxa" w:w="2880"/>
          </w:tcPr>
          <w:p>
            <w:r>
              <w:t>`evaluateCare/Code` closure</w:t>
            </w:r>
          </w:p>
        </w:tc>
        <w:tc>
          <w:tcPr>
            <w:tcW w:type="dxa" w:w="2880"/>
          </w:tcPr>
          <w:p>
            <w:r>
              <w:t>FindCare-only, Shared-only paths</w:t>
            </w:r>
          </w:p>
        </w:tc>
      </w:tr>
      <w:tr>
        <w:tc>
          <w:tcPr>
            <w:tcW w:type="dxa" w:w="2880"/>
          </w:tcPr>
          <w:p>
            <w:r>
              <w:t>Shared HF</w:t>
            </w:r>
          </w:p>
        </w:tc>
        <w:tc>
          <w:tcPr>
            <w:tcW w:type="dxa" w:w="2880"/>
          </w:tcPr>
          <w:p>
            <w:r>
              <w:t>`sharedServices/Code` closure</w:t>
            </w:r>
          </w:p>
        </w:tc>
        <w:tc>
          <w:tcPr>
            <w:tcW w:type="dxa" w:w="2880"/>
          </w:tcPr>
          <w:p>
            <w:r>
              <w:t>FindCare-only, EvaluateCare-only paths</w:t>
            </w:r>
          </w:p>
        </w:tc>
      </w:tr>
    </w:tbl>
    <w:p/>
    <w:p>
      <w:r>
        <w:t>Shared library paths (`FrontEndApplicationLib`, parts of `Code/Shared`) appear on a server **only** if that server’s runtime import closure requires them.</w:t>
      </w:r>
    </w:p>
    <w:p>
      <w:pPr>
        <w:pStyle w:val="Heading3"/>
      </w:pPr>
      <w:r>
        <w:t>3.6 Local vs promoted — same product, different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surface</w:t>
            </w:r>
          </w:p>
        </w:tc>
        <w:tc>
          <w:tcPr>
            <w:tcW w:type="dxa" w:w="2880"/>
          </w:tcPr>
          <w:p>
            <w:r>
              <w:t>Promoted target</w:t>
            </w:r>
          </w:p>
        </w:tc>
        <w:tc>
          <w:tcPr>
            <w:tcW w:type="dxa" w:w="2880"/>
          </w:tcPr>
          <w:p>
            <w:r>
              <w:t>Local target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`target_cloudflare_pages_website`</w:t>
            </w:r>
          </w:p>
        </w:tc>
        <w:tc>
          <w:tcPr>
            <w:tcW w:type="dxa" w:w="2880"/>
          </w:tcPr>
          <w:p>
            <w:r>
              <w:t>`target_docker_local_website`</w:t>
            </w:r>
          </w:p>
        </w:tc>
      </w:tr>
      <w:tr>
        <w:tc>
          <w:tcPr>
            <w:tcW w:type="dxa" w:w="2880"/>
          </w:tcPr>
          <w:p>
            <w:r>
              <w:t>FindCare</w:t>
            </w:r>
          </w:p>
        </w:tc>
        <w:tc>
          <w:tcPr>
            <w:tcW w:type="dxa" w:w="2880"/>
          </w:tcPr>
          <w:p>
            <w:r>
              <w:t>`target_hf_space_findcare_backend`</w:t>
            </w:r>
          </w:p>
        </w:tc>
        <w:tc>
          <w:tcPr>
            <w:tcW w:type="dxa" w:w="2880"/>
          </w:tcPr>
          <w:p>
            <w:r>
              <w:t>`target_docker_local_findcare`</w:t>
            </w:r>
          </w:p>
        </w:tc>
      </w:tr>
      <w:tr>
        <w:tc>
          <w:tcPr>
            <w:tcW w:type="dxa" w:w="2880"/>
          </w:tcPr>
          <w:p>
            <w:r>
              <w:t>EvaluateCare</w:t>
            </w:r>
          </w:p>
        </w:tc>
        <w:tc>
          <w:tcPr>
            <w:tcW w:type="dxa" w:w="2880"/>
          </w:tcPr>
          <w:p>
            <w:r>
              <w:t>`target_hf_space_evaluatecare_backend`</w:t>
            </w:r>
          </w:p>
        </w:tc>
        <w:tc>
          <w:tcPr>
            <w:tcW w:type="dxa" w:w="2880"/>
          </w:tcPr>
          <w:p>
            <w:r>
              <w:t>`target_docker_local_evaluatecare`</w:t>
            </w:r>
          </w:p>
        </w:tc>
      </w:tr>
      <w:tr>
        <w:tc>
          <w:tcPr>
            <w:tcW w:type="dxa" w:w="2880"/>
          </w:tcPr>
          <w:p>
            <w:r>
              <w:t>Shared Services</w:t>
            </w:r>
          </w:p>
        </w:tc>
        <w:tc>
          <w:tcPr>
            <w:tcW w:type="dxa" w:w="2880"/>
          </w:tcPr>
          <w:p>
            <w:r>
              <w:t>`target_hf_space_shared_services`</w:t>
            </w:r>
          </w:p>
        </w:tc>
        <w:tc>
          <w:tcPr>
            <w:tcW w:type="dxa" w:w="2880"/>
          </w:tcPr>
          <w:p>
            <w:r>
              <w:t>`target_docker_local_sharedservices`</w:t>
            </w:r>
          </w:p>
        </w:tc>
      </w:tr>
    </w:tbl>
    <w:p/>
    <w:p>
      <w:r>
        <w:t>Artifact sets **may differ** between columns (local may include diagnostic paths; cloud must stay minimal).</w:t>
      </w:r>
    </w:p>
    <w:p>
      <w:r>
        <w:t>---</w:t>
      </w:r>
    </w:p>
    <w:p>
      <w:pPr>
        <w:pStyle w:val="Heading2"/>
      </w:pPr>
      <w:r>
        <w:t>Chapter 4 — DevOps operations and automations (ongoing pristine state)</w:t>
      </w:r>
    </w:p>
    <w:p>
      <w:r>
        <w:t>After migration, the one-person shop keeps the manifest pristine using this loop:</w:t>
      </w:r>
    </w:p>
    <w:p>
      <w:pPr>
        <w:pStyle w:val="Heading3"/>
      </w:pPr>
      <w:r>
        <w:t>4.1 Code-path proof (`code_path_proof.py`)</w:t>
      </w:r>
    </w:p>
    <w:p>
      <w:pPr>
        <w:pStyle w:val="ListBullet"/>
      </w:pPr>
      <w:r>
        <w:t>For each server, compute minimum `files[]` from build, runtime, deploy, docker, hook, and static proof edges.</w:t>
      </w:r>
    </w:p>
    <w:p>
      <w:pPr>
        <w:pStyle w:val="ListBullet"/>
      </w:pPr>
      <w:r>
        <w:t>**Exclusive partition:** each path assigned to exactly one `target_id`.</w:t>
      </w:r>
    </w:p>
    <w:p>
      <w:pPr>
        <w:pStyle w:val="ListBullet"/>
      </w:pPr>
      <w:r>
        <w:t>Output: `_oneshots/code_path_proof_&lt;date&gt;.jsonl` (audit trail, gitignored).</w:t>
      </w:r>
    </w:p>
    <w:p>
      <w:pPr>
        <w:pStyle w:val="Heading3"/>
      </w:pPr>
      <w:r>
        <w:t>4.2 Optional apply (`semantic_deployment_inventory.py --apply`)</w:t>
      </w:r>
    </w:p>
    <w:p>
      <w:pPr>
        <w:pStyle w:val="ListBullet"/>
      </w:pPr>
      <w:r>
        <w:t>Writes proof-derived `files[]` into manifest **only during approved migration windows** — not part of day-to-day editing.</w:t>
      </w:r>
    </w:p>
    <w:p>
      <w:pPr>
        <w:pStyle w:val="Heading3"/>
      </w:pPr>
      <w:r>
        <w:t>4.3 Crosswalk (`crosswalk.py`)</w:t>
      </w:r>
    </w:p>
    <w:p>
      <w:pPr>
        <w:pStyle w:val="ListBullet"/>
      </w:pPr>
      <w:r>
        <w:t>Runs at **build** and **local deploy** today.</w:t>
      </w:r>
    </w:p>
    <w:p>
      <w:pPr>
        <w:pStyle w:val="ListBullet"/>
      </w:pPr>
      <w:r>
        <w:t>**Target state:** also at **cloud deploy** before HF push / Cloudflare upload.</w:t>
      </w:r>
    </w:p>
    <w:p>
      <w:pPr>
        <w:pStyle w:val="ListBullet"/>
      </w:pPr>
      <w:r>
        <w:t>Rejects: missing files on disk, backlog integrity failures, env leaks.</w:t>
      </w:r>
    </w:p>
    <w:p>
      <w:pPr>
        <w:pStyle w:val="ListBullet"/>
      </w:pPr>
      <w:r>
        <w:t>**Target state addition:** reject any `source_location` appearing on more than one target (exclusive ownership).</w:t>
      </w:r>
    </w:p>
    <w:p>
      <w:pPr>
        <w:pStyle w:val="Heading3"/>
      </w:pPr>
      <w:r>
        <w:t>4.4 Build entrypoint (`build_chathealthy.py`)</w:t>
      </w:r>
    </w:p>
    <w:p>
      <w:pPr>
        <w:pStyle w:val="ListBullet"/>
      </w:pPr>
      <w:r>
        <w:t>**Promoted plane:** `--env dev|qa|prod` — branch guard, version bump, git SHA on manifest sidecar.</w:t>
      </w:r>
    </w:p>
    <w:p>
      <w:pPr>
        <w:pStyle w:val="ListBullet"/>
      </w:pPr>
      <w:r>
        <w:t>**Local plane:** `--env local` — working tree, no branch requirement (INV-1).</w:t>
      </w:r>
    </w:p>
    <w:p>
      <w:pPr>
        <w:pStyle w:val="ListBullet"/>
      </w:pPr>
      <w:r>
        <w:t>**Target state:** stage **only** `artifacts.files[]` per selected targets — delete `_copy_tree(huggingface_source_set)`.</w:t>
      </w:r>
    </w:p>
    <w:p>
      <w:pPr>
        <w:pStyle w:val="Heading3"/>
      </w:pPr>
      <w:r>
        <w:t>4.5 Deploy entrypoint (`deploy_chathealthy.py`)</w:t>
      </w:r>
    </w:p>
    <w:p>
      <w:pPr>
        <w:pStyle w:val="ListBullet"/>
      </w:pPr>
      <w:r>
        <w:t>Staleness gate (SHA, env, build counter) for promoted plane.</w:t>
      </w:r>
    </w:p>
    <w:p>
      <w:pPr>
        <w:pStyle w:val="ListBullet"/>
      </w:pPr>
      <w:r>
        <w:t>**Local plane:** `LocalDeploy` reads **local plane targets** from manifest for container names, ports, Dockerfile paths — replace hard-coded `BACKEND_CONTAINERS`.</w:t>
      </w:r>
    </w:p>
    <w:p>
      <w:pPr>
        <w:pStyle w:val="Heading3"/>
      </w:pPr>
      <w:r>
        <w:t>4.6 Workbook export (`tools/export_deployment_deliverables.py`)</w:t>
      </w:r>
    </w:p>
    <w:p>
      <w:pPr>
        <w:pStyle w:val="ListBullet"/>
      </w:pPr>
      <w:r>
        <w:t>Projects manifest to spreadsheet for human audit.</w:t>
      </w:r>
    </w:p>
    <w:p>
      <w:pPr>
        <w:pStyle w:val="ListBullet"/>
      </w:pPr>
      <w:r>
        <w:t>Operator filters `fact_kind=file` and `targets=&lt;target_id&gt;` to review one server’s inventory.</w:t>
      </w:r>
    </w:p>
    <w:p>
      <w:pPr>
        <w:pStyle w:val="Heading3"/>
      </w:pPr>
      <w:r>
        <w:t>4.7 Promote (`promote_chathealthy.py`)</w:t>
      </w:r>
    </w:p>
    <w:p>
      <w:pPr>
        <w:pStyle w:val="ListBullet"/>
      </w:pPr>
      <w:r>
        <w:t>Branch-to-branch git promotion for promoted plane only; unrelated to local plane.</w:t>
      </w:r>
    </w:p>
    <w:p>
      <w:pPr>
        <w:pStyle w:val="Heading3"/>
      </w:pPr>
      <w:r>
        <w:t>4.8 Governance hooks (not deploy targets)</w:t>
      </w:r>
    </w:p>
    <w:p>
      <w:r>
        <w:t>Rule enforcement workers under `architecture/EngineeringRuleEnforcement/code/` and `.claude/settings.json` remain **git + hook** concerns. They do not appear in server artifact lists unless a future server literally ships them (none today).</w:t>
      </w:r>
    </w:p>
    <w:p>
      <w:r>
        <w:t>---</w:t>
      </w:r>
    </w:p>
    <w:p>
      <w:pPr>
        <w:pStyle w:val="Heading2"/>
      </w:pPr>
      <w:r>
        <w:t>Chapter 5 — Conversion plan and design</w:t>
      </w:r>
    </w:p>
    <w:p>
      <w:r>
        <w:t>Execution order for Claude Code or the operator. **Do not skip analysis gates.**</w:t>
      </w:r>
    </w:p>
    <w:p>
      <w:pPr>
        <w:pStyle w:val="Heading3"/>
      </w:pPr>
      <w:r>
        <w:t>Epic 0 — Document and workbook baseline (complete / maintain)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0.1</w:t>
            </w:r>
          </w:p>
        </w:tc>
        <w:tc>
          <w:tcPr>
            <w:tcW w:type="dxa" w:w="4320"/>
          </w:tcPr>
          <w:p>
            <w:r>
              <w:t>Keep `deployment_facts_inventory_&lt;date&gt;.xlsx` current via export script</w:t>
            </w:r>
          </w:p>
        </w:tc>
      </w:tr>
      <w:tr>
        <w:tc>
          <w:tcPr>
            <w:tcW w:type="dxa" w:w="4320"/>
          </w:tcPr>
          <w:p>
            <w:r>
              <w:t>0.2</w:t>
            </w:r>
          </w:p>
        </w:tc>
        <w:tc>
          <w:tcPr>
            <w:tcW w:type="dxa" w:w="4320"/>
          </w:tcPr>
          <w:p>
            <w:r>
              <w:t>Iterate this migration plan from review feedback</w:t>
            </w:r>
          </w:p>
        </w:tc>
      </w:tr>
    </w:tbl>
    <w:p/>
    <w:p>
      <w:pPr>
        <w:pStyle w:val="Heading3"/>
      </w:pPr>
      <w:r>
        <w:t>Epic 1 — Schema v2 design (documentation + schema 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Author `Website/schemas/DeploymentTargetSchema_v2.json`</w:t>
            </w:r>
          </w:p>
        </w:tc>
        <w:tc>
          <w:tcPr>
            <w:tcW w:type="dxa" w:w="2880"/>
          </w:tcPr>
          <w:p>
            <w:r>
              <w:t>Validates neutral `targets[]` + `artifacts`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Write v1→v2 field mapping table in plan appendix</w:t>
            </w:r>
          </w:p>
        </w:tc>
        <w:tc>
          <w:tcPr>
            <w:tcW w:type="dxa" w:w="2880"/>
          </w:tcPr>
          <w:p>
            <w:r>
              <w:t>Every v1 field accounted for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Add Crosswalk rules for exclusive `source_location`</w:t>
            </w:r>
          </w:p>
        </w:tc>
        <w:tc>
          <w:tcPr>
            <w:tcW w:type="dxa" w:w="2880"/>
          </w:tcPr>
          <w:p>
            <w:r>
              <w:t>Design spec for implementer</w:t>
            </w:r>
          </w:p>
        </w:tc>
      </w:tr>
    </w:tbl>
    <w:p/>
    <w:p>
      <w:pPr>
        <w:pStyle w:val="Heading3"/>
      </w:pPr>
      <w:r>
        <w:t>Epic 2 — Partition and scrub inventory (analysis)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Run code-path proof per server</w:t>
            </w:r>
          </w:p>
        </w:tc>
        <w:tc>
          <w:tcPr>
            <w:tcW w:type="dxa" w:w="2880"/>
          </w:tcPr>
          <w:p>
            <w:r>
              <w:t>One proven file set per target_id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Build overlap matrix: path × targets</w:t>
            </w:r>
          </w:p>
        </w:tc>
        <w:tc>
          <w:tcPr>
            <w:tcW w:type="dxa" w:w="2880"/>
          </w:tcPr>
          <w:p>
            <w:r>
              <w:t>List every exclusive violation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Classify each path: deploy vs git-only</w:t>
            </w:r>
          </w:p>
        </w:tc>
        <w:tc>
          <w:tcPr>
            <w:tcW w:type="dxa" w:w="2880"/>
          </w:tcPr>
          <w:p>
            <w:r>
              <w:t>git-only paths on zero targets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FindCare HF: drop governance JSON + non-shipped tests from HF target</w:t>
            </w:r>
          </w:p>
        </w:tc>
        <w:tc>
          <w:tcPr>
            <w:tcW w:type="dxa" w:w="2880"/>
          </w:tcPr>
          <w:p>
            <w:r>
              <w:t>Matches minimum runtime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Retire workstation file carrier</w:t>
            </w:r>
          </w:p>
        </w:tc>
        <w:tc>
          <w:tcPr>
            <w:tcW w:type="dxa" w:w="2880"/>
          </w:tcPr>
          <w:p>
            <w:r>
              <w:t>Zero paths that only exist for “operator convenience”</w:t>
            </w:r>
          </w:p>
        </w:tc>
      </w:tr>
    </w:tbl>
    <w:p/>
    <w:p>
      <w:pPr>
        <w:pStyle w:val="Heading3"/>
      </w:pPr>
      <w:r>
        <w:t>Epic 3 — Add missing local servers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Define `target_docker_local_kafka` artifacts</w:t>
            </w:r>
          </w:p>
        </w:tc>
        <w:tc>
          <w:tcPr>
            <w:tcW w:type="dxa" w:w="2880"/>
          </w:tcPr>
          <w:p>
            <w:r>
              <w:t>compose file + image config only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Define `target_host_local_conversation_log_service` artifacts</w:t>
            </w:r>
          </w:p>
        </w:tc>
        <w:tc>
          <w:tcPr>
            <w:tcW w:type="dxa" w:w="2880"/>
          </w:tcPr>
          <w:p>
            <w:r>
              <w:t>Service binary, Worker.cs, producer/consumer scripts installed/invoked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Wire LocalDeploy to start Kafka target before conversation log</w:t>
            </w:r>
          </w:p>
        </w:tc>
        <w:tc>
          <w:tcPr>
            <w:tcW w:type="dxa" w:w="2880"/>
          </w:tcPr>
          <w:p>
            <w:r>
              <w:t>Documented in `_deploy_chain` design note</w:t>
            </w:r>
          </w:p>
        </w:tc>
      </w:tr>
    </w:tbl>
    <w:p/>
    <w:p>
      <w:pPr>
        <w:pStyle w:val="Heading3"/>
      </w:pPr>
      <w:r>
        <w:t>Epic 4 — Manifest-driven build (BUG-011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Implement `stage_artifacts_files()` in build chain</w:t>
            </w:r>
          </w:p>
        </w:tc>
        <w:tc>
          <w:tcPr>
            <w:tcW w:type="dxa" w:w="2880"/>
          </w:tcPr>
          <w:p>
            <w:r>
              <w:t>Staged dir equals `files[]`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Remove brain wholesale copy from FindCare staging</w:t>
            </w:r>
          </w:p>
        </w:tc>
        <w:tc>
          <w:tcPr>
            <w:tcW w:type="dxa" w:w="2880"/>
          </w:tcPr>
          <w:p>
            <w:r>
              <w:t>Zero governance JSON in stage dir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Pilot: `target_docker_local_findcare` local build</w:t>
            </w:r>
          </w:p>
        </w:tc>
        <w:tc>
          <w:tcPr>
            <w:tcW w:type="dxa" w:w="2880"/>
          </w:tcPr>
          <w:p>
            <w:r>
              <w:t>Diff stage dir vs manifest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Pilot: `target_hf_space_findcare_backend`</w:t>
            </w:r>
          </w:p>
        </w:tc>
        <w:tc>
          <w:tcPr>
            <w:tcW w:type="dxa" w:w="2880"/>
          </w:tcPr>
          <w:p>
            <w:r>
              <w:t>Same diff on HF build context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Delete or audit-only `huggingface_source_set`</w:t>
            </w:r>
          </w:p>
        </w:tc>
        <w:tc>
          <w:tcPr>
            <w:tcW w:type="dxa" w:w="2880"/>
          </w:tcPr>
          <w:p>
            <w:r>
              <w:t>No dual ship path</w:t>
            </w:r>
          </w:p>
        </w:tc>
      </w:tr>
    </w:tbl>
    <w:p/>
    <w:p>
      <w:pPr>
        <w:pStyle w:val="Heading3"/>
      </w:pPr>
      <w:r>
        <w:t>Epic 5 — LocalDeploy manifest-driven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5.1</w:t>
            </w:r>
          </w:p>
        </w:tc>
        <w:tc>
          <w:tcPr>
            <w:tcW w:type="dxa" w:w="2880"/>
          </w:tcPr>
          <w:p>
            <w:r>
              <w:t>Read container/port/Dockerfile from local plane targets</w:t>
            </w:r>
          </w:p>
        </w:tc>
        <w:tc>
          <w:tcPr>
            <w:tcW w:type="dxa" w:w="2880"/>
          </w:tcPr>
          <w:p>
            <w:r>
              <w:t>No hard-coded container map</w:t>
            </w:r>
          </w:p>
        </w:tc>
      </w:tr>
      <w:tr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Separate code paths for local plane vs promoted in deploy CLI</w:t>
            </w:r>
          </w:p>
        </w:tc>
        <w:tc>
          <w:tcPr>
            <w:tcW w:type="dxa" w:w="2880"/>
          </w:tcPr>
          <w:p>
            <w:r>
              <w:t>`--env local` never uses git-branch promote logic</w:t>
            </w:r>
          </w:p>
        </w:tc>
      </w:tr>
    </w:tbl>
    <w:p/>
    <w:p>
      <w:pPr>
        <w:pStyle w:val="Heading3"/>
      </w:pPr>
      <w:r>
        <w:t>Epic 6 — Cloud crosswalk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Acceptance</w:t>
            </w:r>
          </w:p>
        </w:tc>
      </w:tr>
      <w:tr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Call `_deployment_architecture_gate()` in `run_cloud_deploy()`</w:t>
            </w:r>
          </w:p>
        </w:tc>
        <w:tc>
          <w:tcPr>
            <w:tcW w:type="dxa" w:w="2880"/>
          </w:tcPr>
          <w:p>
            <w:r>
              <w:t>Cloud deploy aborts on Crosswalk fail</w:t>
            </w:r>
          </w:p>
        </w:tc>
      </w:tr>
    </w:tbl>
    <w:p/>
    <w:p>
      <w:pPr>
        <w:pStyle w:val="Heading3"/>
      </w:pPr>
      <w:r>
        <w:t>Epic 7 — Promoted plane rollout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Order</w:t>
            </w:r>
          </w:p>
        </w:tc>
      </w:tr>
      <w:tr>
        <w:tc>
          <w:tcPr>
            <w:tcW w:type="dxa" w:w="4320"/>
          </w:tcPr>
          <w:p>
            <w:r>
              <w:t>7.1</w:t>
            </w:r>
          </w:p>
        </w:tc>
        <w:tc>
          <w:tcPr>
            <w:tcW w:type="dxa" w:w="4320"/>
          </w:tcPr>
          <w:p>
            <w:r>
              <w:t>Website (already aligned) — confirm</w:t>
            </w:r>
          </w:p>
        </w:tc>
      </w:tr>
      <w:tr>
        <w:tc>
          <w:tcPr>
            <w:tcW w:type="dxa" w:w="4320"/>
          </w:tcPr>
          <w:p>
            <w:r>
              <w:t>7.2</w:t>
            </w:r>
          </w:p>
        </w:tc>
        <w:tc>
          <w:tcPr>
            <w:tcW w:type="dxa" w:w="4320"/>
          </w:tcPr>
          <w:p>
            <w:r>
              <w:t>EvaluateCare HF + local mirror</w:t>
            </w:r>
          </w:p>
        </w:tc>
      </w:tr>
      <w:tr>
        <w:tc>
          <w:tcPr>
            <w:tcW w:type="dxa" w:w="4320"/>
          </w:tcPr>
          <w:p>
            <w:r>
              <w:t>7.3</w:t>
            </w:r>
          </w:p>
        </w:tc>
        <w:tc>
          <w:tcPr>
            <w:tcW w:type="dxa" w:w="4320"/>
          </w:tcPr>
          <w:p>
            <w:r>
              <w:t>Shared Services HF + local mirror</w:t>
            </w:r>
          </w:p>
        </w:tc>
      </w:tr>
      <w:tr>
        <w:tc>
          <w:tcPr>
            <w:tcW w:type="dxa" w:w="4320"/>
          </w:tcPr>
          <w:p>
            <w:r>
              <w:t>7.4</w:t>
            </w:r>
          </w:p>
        </w:tc>
        <w:tc>
          <w:tcPr>
            <w:tcW w:type="dxa" w:w="4320"/>
          </w:tcPr>
          <w:p>
            <w:r>
              <w:t>FindCare HF + local mirror</w:t>
            </w:r>
          </w:p>
        </w:tc>
      </w:tr>
    </w:tbl>
    <w:p/>
    <w:p>
      <w:pPr>
        <w:pStyle w:val="Heading3"/>
      </w:pPr>
      <w:r>
        <w:t>Epic 8 — Schema cutover and purge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8.1</w:t>
            </w:r>
          </w:p>
        </w:tc>
        <w:tc>
          <w:tcPr>
            <w:tcW w:type="dxa" w:w="4320"/>
          </w:tcPr>
          <w:p>
            <w:r>
              <w:t>Migrate manifest file v1 → v2 on disk</w:t>
            </w:r>
          </w:p>
        </w:tc>
      </w:tr>
      <w:tr>
        <w:tc>
          <w:tcPr>
            <w:tcW w:type="dxa" w:w="4320"/>
          </w:tcPr>
          <w:p>
            <w:r>
              <w:t>8.2</w:t>
            </w:r>
          </w:p>
        </w:tc>
        <w:tc>
          <w:tcPr>
            <w:tcW w:type="dxa" w:w="4320"/>
          </w:tcPr>
          <w:p>
            <w:r>
              <w:t>Update RecordLoader, Builder, Crosswalk</w:t>
            </w:r>
          </w:p>
        </w:tc>
      </w:tr>
      <w:tr>
        <w:tc>
          <w:tcPr>
            <w:tcW w:type="dxa" w:w="4320"/>
          </w:tcPr>
          <w:p>
            <w:r>
              <w:t>8.3</w:t>
            </w:r>
          </w:p>
        </w:tc>
        <w:tc>
          <w:tcPr>
            <w:tcW w:type="dxa" w:w="4320"/>
          </w:tcPr>
          <w:p>
            <w:r>
              <w:t>Only after local→prod smoke passes: consider repo purge of git paths not on any target</w:t>
            </w:r>
          </w:p>
        </w:tc>
      </w:tr>
    </w:tbl>
    <w:p/>
    <w:p>
      <w:pPr>
        <w:pStyle w:val="Heading3"/>
      </w:pPr>
      <w:r>
        <w:t>Verification commands (each epic after build/deploy touch)</w:t>
      </w:r>
    </w:p>
    <w:p>
      <w:pPr>
        <w:pStyle w:val="IntenseQuote"/>
      </w:pPr>
      <w:r>
        <w:t>python architecture/DevOpsBuildDeployAndEnvironmentManagement/build_chathealthy.py --env local --target target_docker_local_findcare</w:t>
        <w:br/>
        <w:t>python architecture/DevOpsBuildDeployAndEnvironmentManagement/deploy_chathealthy.py --env local --target target_docker_local_findcare</w:t>
      </w:r>
    </w:p>
    <w:p>
      <w:r>
        <w:t>Pass: Crosswalk exit 0, smoke pytest exit 0, staged file list equals manifest `files[]` for that target.</w:t>
      </w:r>
    </w:p>
    <w:p>
      <w:r>
        <w:t>---</w:t>
      </w:r>
    </w:p>
    <w:p>
      <w:pPr>
        <w:pStyle w:val="Heading2"/>
      </w:pPr>
      <w:r>
        <w:t>Chapter 6 — Workbook reference</w:t>
      </w:r>
    </w:p>
    <w:p>
      <w:pPr>
        <w:pStyle w:val="Heading3"/>
      </w:pPr>
      <w:r>
        <w:t>6.1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t>`architecture/DevOpsBuildDeployAndEnvironmentManagement/deployment_facts_inventory_&lt;date&gt;.xlsx`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`architecture/DevOpsBuildDeployAndEnvironmentManagement/deployment_facts_inventory_&lt;date&gt;.csv`</w:t>
            </w:r>
          </w:p>
        </w:tc>
      </w:tr>
    </w:tbl>
    <w:p/>
    <w:p>
      <w:r>
        <w:t>Regenerate:</w:t>
      </w:r>
    </w:p>
    <w:p>
      <w:pPr>
        <w:pStyle w:val="IntenseQuote"/>
      </w:pPr>
      <w:r>
        <w:t>python architecture/DevOpsBuildDeployAndEnvironmentManagement/tools/export_deployment_deliverables.py</w:t>
      </w:r>
    </w:p>
    <w:p>
      <w:pPr>
        <w:pStyle w:val="Heading3"/>
      </w:pPr>
      <w:r>
        <w:t>6.2 What the workbook contains</w:t>
      </w:r>
    </w:p>
    <w:p>
      <w:r>
        <w:t>One row per **persisted fact** in the current manifest: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fact_kind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`target_record`</w:t>
            </w:r>
          </w:p>
        </w:tc>
        <w:tc>
          <w:tcPr>
            <w:tcW w:type="dxa" w:w="4320"/>
          </w:tcPr>
          <w:p>
            <w:r>
              <w:t>Target identity</w:t>
            </w:r>
          </w:p>
        </w:tc>
      </w:tr>
      <w:tr>
        <w:tc>
          <w:tcPr>
            <w:tcW w:type="dxa" w:w="4320"/>
          </w:tcPr>
          <w:p>
            <w:r>
              <w:t>`environment`</w:t>
            </w:r>
          </w:p>
        </w:tc>
        <w:tc>
          <w:tcPr>
            <w:tcW w:type="dxa" w:w="4320"/>
          </w:tcPr>
          <w:p>
            <w:r>
              <w:t>Binding (dev/qa/prod/local in v1)</w:t>
            </w:r>
          </w:p>
        </w:tc>
      </w:tr>
      <w:tr>
        <w:tc>
          <w:tcPr>
            <w:tcW w:type="dxa" w:w="4320"/>
          </w:tcPr>
          <w:p>
            <w:r>
              <w:t>`file`</w:t>
            </w:r>
          </w:p>
        </w:tc>
        <w:tc>
          <w:tcPr>
            <w:tcW w:type="dxa" w:w="4320"/>
          </w:tcPr>
          <w:p>
            <w:r>
              <w:t>One `files[]` row</w:t>
            </w:r>
          </w:p>
        </w:tc>
      </w:tr>
      <w:tr>
        <w:tc>
          <w:tcPr>
            <w:tcW w:type="dxa" w:w="4320"/>
          </w:tcPr>
          <w:p>
            <w:r>
              <w:t>`secret`</w:t>
            </w:r>
          </w:p>
        </w:tc>
        <w:tc>
          <w:tcPr>
            <w:tcW w:type="dxa" w:w="4320"/>
          </w:tcPr>
          <w:p>
            <w:r>
              <w:t>One secrets map entry</w:t>
            </w:r>
          </w:p>
        </w:tc>
      </w:tr>
      <w:tr>
        <w:tc>
          <w:tcPr>
            <w:tcW w:type="dxa" w:w="4320"/>
          </w:tcPr>
          <w:p>
            <w:r>
              <w:t>`variable`</w:t>
            </w:r>
          </w:p>
        </w:tc>
        <w:tc>
          <w:tcPr>
            <w:tcW w:type="dxa" w:w="4320"/>
          </w:tcPr>
          <w:p>
            <w:r>
              <w:t>One variables map entry</w:t>
            </w:r>
          </w:p>
        </w:tc>
      </w:tr>
      <w:tr>
        <w:tc>
          <w:tcPr>
            <w:tcW w:type="dxa" w:w="4320"/>
          </w:tcPr>
          <w:p>
            <w:r>
              <w:t>`wholesale_src`</w:t>
            </w:r>
          </w:p>
        </w:tc>
        <w:tc>
          <w:tcPr>
            <w:tcW w:type="dxa" w:w="4320"/>
          </w:tcPr>
          <w:p>
            <w:r>
              <w:t>One `huggingface_source_set` entry (v1 — to be removed)</w:t>
            </w:r>
          </w:p>
        </w:tc>
      </w:tr>
      <w:tr>
        <w:tc>
          <w:tcPr>
            <w:tcW w:type="dxa" w:w="4320"/>
          </w:tcPr>
          <w:p>
            <w:r>
              <w:t>`entitlement`</w:t>
            </w:r>
          </w:p>
        </w:tc>
        <w:tc>
          <w:tcPr>
            <w:tcW w:type="dxa" w:w="4320"/>
          </w:tcPr>
          <w:p>
            <w:r>
              <w:t>One entitlements row</w:t>
            </w:r>
          </w:p>
        </w:tc>
      </w:tr>
      <w:tr>
        <w:tc>
          <w:tcPr>
            <w:tcW w:type="dxa" w:w="4320"/>
          </w:tcPr>
          <w:p>
            <w:r>
              <w:t>`target_metadata`</w:t>
            </w:r>
          </w:p>
        </w:tc>
        <w:tc>
          <w:tcPr>
            <w:tcW w:type="dxa" w:w="4320"/>
          </w:tcPr>
          <w:p>
            <w:r>
              <w:t>Other target fields</w:t>
            </w:r>
          </w:p>
        </w:tc>
      </w:tr>
      <w:tr>
        <w:tc>
          <w:tcPr>
            <w:tcW w:type="dxa" w:w="4320"/>
          </w:tcPr>
          <w:p>
            <w:r>
              <w:t>`firm_metadata`</w:t>
            </w:r>
          </w:p>
        </w:tc>
        <w:tc>
          <w:tcPr>
            <w:tcW w:type="dxa" w:w="4320"/>
          </w:tcPr>
          <w:p>
            <w:r>
              <w:t>Firm-level block</w:t>
            </w:r>
          </w:p>
        </w:tc>
      </w:tr>
    </w:tbl>
    <w:p/>
    <w:p>
      <w:r>
        <w:t>Columns: `fact_kind`, `name`, `address`, `json_path`, `purpose`, `targets`, `value`, `retrieval_store`, `retrieval_action`.</w:t>
      </w:r>
    </w:p>
    <w:p>
      <w:pPr>
        <w:pStyle w:val="Heading3"/>
      </w:pPr>
      <w:r>
        <w:t>6.3 How to audit one server</w:t>
      </w:r>
    </w:p>
    <w:p>
      <w:pPr>
        <w:pStyle w:val="ListNumber"/>
      </w:pPr>
      <w:r>
        <w:t>1. Open the xlsx; filter `targets` column to e.g. `target_hf_space_findcare_backend`.</w:t>
      </w:r>
    </w:p>
    <w:p>
      <w:pPr>
        <w:pStyle w:val="ListNumber"/>
      </w:pPr>
      <w:r>
        <w:t>2. Review all `file`, `secret`, and `variable` rows for that target only.</w:t>
      </w:r>
    </w:p>
    <w:p>
      <w:pPr>
        <w:pStyle w:val="ListNumber"/>
      </w:pPr>
      <w:r>
        <w:t>3. Compare against Chapter 3 minimum intent for that server.</w:t>
      </w:r>
    </w:p>
    <w:p>
      <w:pPr>
        <w:pStyle w:val="ListNumber"/>
      </w:pPr>
      <w:r>
        <w:t>4. Use proof jsonl to confirm each file row has an anchor.</w:t>
      </w:r>
    </w:p>
    <w:p>
      <w:pPr>
        <w:pStyle w:val="Heading3"/>
      </w:pPr>
      <w:r>
        <w:t>6.4 Relationship to this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Represents</w:t>
            </w:r>
          </w:p>
        </w:tc>
      </w:tr>
      <w:tr>
        <w:tc>
          <w:tcPr>
            <w:tcW w:type="dxa" w:w="4320"/>
          </w:tcPr>
          <w:p>
            <w:r>
              <w:t>Workbook</w:t>
            </w:r>
          </w:p>
        </w:tc>
        <w:tc>
          <w:tcPr>
            <w:tcW w:type="dxa" w:w="4320"/>
          </w:tcPr>
          <w:p>
            <w:r>
              <w:t>**As-is** manifest (v1 today)</w:t>
            </w:r>
          </w:p>
        </w:tc>
      </w:tr>
      <w:tr>
        <w:tc>
          <w:tcPr>
            <w:tcW w:type="dxa" w:w="4320"/>
          </w:tcPr>
          <w:p>
            <w:r>
              <w:t>This plan</w:t>
            </w:r>
          </w:p>
        </w:tc>
        <w:tc>
          <w:tcPr>
            <w:tcW w:type="dxa" w:w="4320"/>
          </w:tcPr>
          <w:p>
            <w:r>
              <w:t>**To-be** rules, schema v2, migration epics</w:t>
            </w:r>
          </w:p>
        </w:tc>
      </w:tr>
    </w:tbl>
    <w:p/>
    <w:p>
      <w:r>
        <w:t>After each migration epic, regenerate the workbook and attach the date to change records.</w:t>
      </w:r>
    </w:p>
    <w:p>
      <w:r>
        <w:t>---</w:t>
      </w:r>
    </w:p>
    <w:p>
      <w:pPr>
        <w:pStyle w:val="Heading2"/>
      </w:pPr>
      <w:r>
        <w:t>Appendix A — v1 target_id quick index</w:t>
      </w:r>
    </w:p>
    <w:p>
      <w:r>
        <w:t>**Promoted:** `target_cloudflare_pages_website`, `target_hf_space_findcare_backend`, `target_hf_space_evaluatecare_backend`, `target_hf_space_shared_services`, `target_azure_function_app_pipeline`, `target_azure_automation_account_chathealthyjobmanager`, `target_azure_automation_runbook_reservation_reaper`, `target_azure_automation_runbook_change_db_version`, `target_azure_automation_runbook_chdm_orchestrator`, `target_azure_automation_runbook_chdm_provisioner`, `target_azure_automation_runbook_chdm_migrator`, `target_azure_automation_runbook_chdm_deprovisioner`</w:t>
      </w:r>
    </w:p>
    <w:p>
      <w:r>
        <w:t>**Local plane (v1 + proposed):** `target_docker_local_findcare`, `target_docker_local_evaluatecare`, `target_docker_local_sharedservices`, `target_docker_local_website`, `target_docker_local_kafka` *(proposed)*, `target_host_local_conversation_log_service` *(proposed)*, `target_host_local_deploy_tool`</w:t>
      </w:r>
    </w:p>
    <w:p>
      <w:r>
        <w:t>**Retire as bulk inventory:** `target_host_local_workstation`</w:t>
      </w:r>
    </w:p>
    <w:p>
      <w:r>
        <w:t>---</w:t>
      </w:r>
    </w:p>
    <w:p>
      <w:pPr>
        <w:pStyle w:val="Heading2"/>
      </w:pPr>
      <w:r>
        <w:t>Appendix B — References</w:t>
      </w:r>
    </w:p>
    <w:p>
      <w:pPr>
        <w:pStyle w:val="ListBullet"/>
      </w:pPr>
      <w:r>
        <w:t>V18 accepted design: `brain/BusinessArtifacts/architecture/Deployment/18Itterations-DesignOfDeploymentsForFrontEndV1accepted.docx`</w:t>
      </w:r>
    </w:p>
    <w:p>
      <w:pPr>
        <w:pStyle w:val="ListBullet"/>
      </w:pPr>
      <w:r>
        <w:t>BUG-011: `brain/machine_artifacts/content/bugs.json`</w:t>
      </w:r>
    </w:p>
    <w:p>
      <w:pPr>
        <w:pStyle w:val="ListBullet"/>
      </w:pPr>
      <w:r>
        <w:t>Build/deploy contract: `architecture/DevOpsBuildDeployAndEnvironmentManagement/ArchitectureDesignAndAuditDocs/build_deploy_promote_plan_v3.docx`</w:t>
      </w:r>
    </w:p>
    <w:p>
      <w:pPr>
        <w:pStyle w:val="ListBullet"/>
      </w:pPr>
      <w:r>
        <w:t>Code-path proof: `architecture/DevOpsBuildDeployAndEnvironmentManagement/code_path_proof.py`</w:t>
      </w:r>
    </w:p>
    <w:p>
      <w:pPr>
        <w:pStyle w:val="ListBullet"/>
      </w:pPr>
      <w:r>
        <w:t>Current schema v1: `Website/schemas/ChatHealthyDeploymentArchitectureSchema.json`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