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C20DA" w14:textId="77777777" w:rsidR="00CE6EA1" w:rsidRPr="0003300C" w:rsidRDefault="00DB2ED5" w:rsidP="0003300C">
      <w:pPr>
        <w:rPr>
          <w:sz w:val="40"/>
        </w:rPr>
      </w:pPr>
      <w:r w:rsidRPr="0003300C">
        <w:rPr>
          <w:sz w:val="40"/>
        </w:rPr>
        <w:t>Exam 2 Review</w:t>
      </w:r>
    </w:p>
    <w:p w14:paraId="3AF53EA9" w14:textId="77777777" w:rsidR="001D20BF" w:rsidRDefault="001D20BF">
      <w:r>
        <w:t>Internal Memory</w:t>
      </w:r>
    </w:p>
    <w:p w14:paraId="6D71AFB6" w14:textId="77777777" w:rsidR="00DB2ED5" w:rsidRDefault="00DB2ED5" w:rsidP="00DB2ED5">
      <w:pPr>
        <w:pStyle w:val="ListParagraph"/>
        <w:numPr>
          <w:ilvl w:val="0"/>
          <w:numId w:val="1"/>
        </w:numPr>
      </w:pPr>
      <w:r>
        <w:t>SRAMS/DRAMS distinction</w:t>
      </w:r>
    </w:p>
    <w:p w14:paraId="3D6EBC8C" w14:textId="77777777" w:rsidR="00DB2ED5" w:rsidRDefault="00DB2ED5" w:rsidP="00DB2ED5">
      <w:pPr>
        <w:pStyle w:val="ListParagraph"/>
        <w:numPr>
          <w:ilvl w:val="0"/>
          <w:numId w:val="1"/>
        </w:numPr>
      </w:pPr>
      <w:r>
        <w:t>ROMS/PROMS/</w:t>
      </w:r>
      <w:proofErr w:type="gramStart"/>
      <w:r>
        <w:t>FLASH(</w:t>
      </w:r>
      <w:proofErr w:type="gramEnd"/>
      <w:r>
        <w:t>NOR &amp; NAND)/EEPROMS</w:t>
      </w:r>
    </w:p>
    <w:p w14:paraId="5C442232" w14:textId="77777777" w:rsidR="00DB2ED5" w:rsidRDefault="001D20BF" w:rsidP="00DB2ED5">
      <w:pPr>
        <w:pStyle w:val="ListParagraph"/>
        <w:numPr>
          <w:ilvl w:val="0"/>
          <w:numId w:val="1"/>
        </w:numPr>
      </w:pPr>
      <w:r>
        <w:t>REFRESH</w:t>
      </w:r>
      <w:r w:rsidR="00DB2ED5">
        <w:t xml:space="preserve"> operation</w:t>
      </w:r>
    </w:p>
    <w:p w14:paraId="3CE0C21D" w14:textId="77777777" w:rsidR="00DB2ED5" w:rsidRDefault="00DB2ED5" w:rsidP="00DB2ED5">
      <w:pPr>
        <w:pStyle w:val="ListParagraph"/>
        <w:numPr>
          <w:ilvl w:val="1"/>
          <w:numId w:val="1"/>
        </w:numPr>
      </w:pPr>
      <w:r>
        <w:t>Problems</w:t>
      </w:r>
    </w:p>
    <w:p w14:paraId="1583A63C" w14:textId="77777777" w:rsidR="00DB2ED5" w:rsidRDefault="00DB2ED5" w:rsidP="00DB2ED5">
      <w:pPr>
        <w:pStyle w:val="ListParagraph"/>
        <w:numPr>
          <w:ilvl w:val="0"/>
          <w:numId w:val="1"/>
        </w:numPr>
      </w:pPr>
      <w:r>
        <w:t xml:space="preserve">Interleaved memory – banks </w:t>
      </w:r>
    </w:p>
    <w:p w14:paraId="768CFB26" w14:textId="77777777" w:rsidR="00DB2ED5" w:rsidRDefault="00DB2ED5" w:rsidP="00DB2ED5">
      <w:pPr>
        <w:pStyle w:val="ListParagraph"/>
        <w:numPr>
          <w:ilvl w:val="1"/>
          <w:numId w:val="1"/>
        </w:numPr>
      </w:pPr>
      <w:r>
        <w:t>Not random, rather spatial, temporal localities</w:t>
      </w:r>
    </w:p>
    <w:p w14:paraId="198BD938" w14:textId="77777777" w:rsidR="00DB2ED5" w:rsidRDefault="00DB2ED5" w:rsidP="00DB2ED5">
      <w:pPr>
        <w:pStyle w:val="ListParagraph"/>
        <w:numPr>
          <w:ilvl w:val="0"/>
          <w:numId w:val="1"/>
        </w:numPr>
      </w:pPr>
      <w:r>
        <w:t xml:space="preserve">Hamming </w:t>
      </w:r>
      <w:proofErr w:type="gramStart"/>
      <w:r>
        <w:t>codes(</w:t>
      </w:r>
      <w:proofErr w:type="gramEnd"/>
      <w:r>
        <w:t>Error bits, log n), parity(Soft &amp; Hard)</w:t>
      </w:r>
    </w:p>
    <w:p w14:paraId="2518E8ED" w14:textId="77777777" w:rsidR="00DB2ED5" w:rsidRDefault="00DB2ED5" w:rsidP="00DB2ED5">
      <w:pPr>
        <w:pStyle w:val="ListParagraph"/>
        <w:numPr>
          <w:ilvl w:val="0"/>
          <w:numId w:val="1"/>
        </w:numPr>
      </w:pPr>
      <w:r>
        <w:t>SDRAM/DDRAM</w:t>
      </w:r>
    </w:p>
    <w:p w14:paraId="47AC8CB0" w14:textId="77777777" w:rsidR="00DB2ED5" w:rsidRDefault="00DB2ED5" w:rsidP="00DB2ED5"/>
    <w:p w14:paraId="419E0571" w14:textId="77777777" w:rsidR="00DB2ED5" w:rsidRDefault="00DB2ED5" w:rsidP="00DB2ED5">
      <w:r>
        <w:t>External Memory</w:t>
      </w:r>
    </w:p>
    <w:p w14:paraId="6643A128" w14:textId="77777777" w:rsidR="00DB2ED5" w:rsidRDefault="00DB2ED5" w:rsidP="00DB2ED5">
      <w:pPr>
        <w:pStyle w:val="ListParagraph"/>
        <w:numPr>
          <w:ilvl w:val="0"/>
          <w:numId w:val="2"/>
        </w:numPr>
      </w:pPr>
      <w:r>
        <w:t>MAG DISKS FN</w:t>
      </w:r>
    </w:p>
    <w:p w14:paraId="4B8A64F4" w14:textId="77777777" w:rsidR="00DB2ED5" w:rsidRDefault="00DB2ED5" w:rsidP="00DB2ED5">
      <w:pPr>
        <w:pStyle w:val="ListParagraph"/>
        <w:numPr>
          <w:ilvl w:val="0"/>
          <w:numId w:val="2"/>
        </w:numPr>
      </w:pPr>
      <w:r>
        <w:t>SEEK TIME, ROT DELAY, TRACK, SECTOR, ACCESS TIME, TRANSFER TIME</w:t>
      </w:r>
    </w:p>
    <w:p w14:paraId="174FD449" w14:textId="77777777" w:rsidR="00DB2ED5" w:rsidRDefault="00DB2ED5" w:rsidP="00DB2ED5">
      <w:pPr>
        <w:pStyle w:val="ListParagraph"/>
        <w:numPr>
          <w:ilvl w:val="0"/>
          <w:numId w:val="2"/>
        </w:numPr>
      </w:pPr>
      <w:r>
        <w:t>CRC</w:t>
      </w:r>
    </w:p>
    <w:p w14:paraId="6C8FC0B8" w14:textId="77777777" w:rsidR="00DB2ED5" w:rsidRDefault="00DB2ED5" w:rsidP="00DB2ED5">
      <w:pPr>
        <w:pStyle w:val="ListParagraph"/>
        <w:numPr>
          <w:ilvl w:val="0"/>
          <w:numId w:val="2"/>
        </w:numPr>
      </w:pPr>
      <w:r>
        <w:t>RAID redundancy</w:t>
      </w:r>
    </w:p>
    <w:p w14:paraId="61E148A1" w14:textId="77777777" w:rsidR="00DB2ED5" w:rsidRDefault="00DB2ED5" w:rsidP="00DB2ED5">
      <w:pPr>
        <w:pStyle w:val="ListParagraph"/>
        <w:numPr>
          <w:ilvl w:val="2"/>
          <w:numId w:val="2"/>
        </w:numPr>
      </w:pPr>
      <w:r>
        <w:t>Parity</w:t>
      </w:r>
    </w:p>
    <w:p w14:paraId="1AAC3703" w14:textId="77777777" w:rsidR="00DB2ED5" w:rsidRDefault="00DB2ED5" w:rsidP="00DB2ED5">
      <w:pPr>
        <w:pStyle w:val="ListParagraph"/>
        <w:numPr>
          <w:ilvl w:val="2"/>
          <w:numId w:val="2"/>
        </w:numPr>
      </w:pPr>
      <w:r>
        <w:t>Hamming code</w:t>
      </w:r>
    </w:p>
    <w:p w14:paraId="5BC71E7E" w14:textId="77777777" w:rsidR="00DB2ED5" w:rsidRDefault="00DB2ED5" w:rsidP="00DB2ED5">
      <w:pPr>
        <w:pStyle w:val="ListParagraph"/>
        <w:numPr>
          <w:ilvl w:val="2"/>
          <w:numId w:val="2"/>
        </w:numPr>
      </w:pPr>
      <w:r>
        <w:t>Mirroring</w:t>
      </w:r>
    </w:p>
    <w:p w14:paraId="00E9AEA7" w14:textId="77777777" w:rsidR="00DB2ED5" w:rsidRDefault="00DB2ED5" w:rsidP="00DB2ED5">
      <w:pPr>
        <w:pStyle w:val="ListParagraph"/>
        <w:numPr>
          <w:ilvl w:val="1"/>
          <w:numId w:val="2"/>
        </w:numPr>
      </w:pPr>
      <w:r>
        <w:t>Speed</w:t>
      </w:r>
    </w:p>
    <w:p w14:paraId="1FDDFF35" w14:textId="77777777" w:rsidR="00DB2ED5" w:rsidRDefault="00DB2ED5" w:rsidP="00DB2ED5">
      <w:pPr>
        <w:pStyle w:val="ListParagraph"/>
        <w:numPr>
          <w:ilvl w:val="2"/>
          <w:numId w:val="2"/>
        </w:numPr>
      </w:pPr>
      <w:r>
        <w:t>Striping</w:t>
      </w:r>
    </w:p>
    <w:p w14:paraId="2294531F" w14:textId="77777777" w:rsidR="00DB2ED5" w:rsidRDefault="00DB2ED5" w:rsidP="00DB2ED5">
      <w:pPr>
        <w:pStyle w:val="ListParagraph"/>
        <w:numPr>
          <w:ilvl w:val="0"/>
          <w:numId w:val="2"/>
        </w:numPr>
      </w:pPr>
      <w:r>
        <w:t xml:space="preserve">SSDs </w:t>
      </w:r>
      <w:r w:rsidR="001D20BF">
        <w:t>–</w:t>
      </w:r>
      <w:r>
        <w:t xml:space="preserve"> disks</w:t>
      </w:r>
    </w:p>
    <w:p w14:paraId="2F459A73" w14:textId="77777777" w:rsidR="001D20BF" w:rsidRDefault="001D20BF" w:rsidP="00DB2ED5">
      <w:pPr>
        <w:pStyle w:val="ListParagraph"/>
        <w:numPr>
          <w:ilvl w:val="0"/>
          <w:numId w:val="2"/>
        </w:numPr>
      </w:pPr>
      <w:r>
        <w:t>SSDs</w:t>
      </w:r>
    </w:p>
    <w:p w14:paraId="1C43093B" w14:textId="77777777" w:rsidR="001D20BF" w:rsidRDefault="001D20BF" w:rsidP="001D20BF">
      <w:pPr>
        <w:pStyle w:val="ListParagraph"/>
        <w:numPr>
          <w:ilvl w:val="1"/>
          <w:numId w:val="2"/>
        </w:numPr>
      </w:pPr>
      <w:r>
        <w:t>Block level erase, write</w:t>
      </w:r>
    </w:p>
    <w:p w14:paraId="52C5D74A" w14:textId="77777777" w:rsidR="001D20BF" w:rsidRDefault="001D20BF" w:rsidP="001D20BF">
      <w:pPr>
        <w:pStyle w:val="ListParagraph"/>
        <w:numPr>
          <w:ilvl w:val="1"/>
          <w:numId w:val="2"/>
        </w:numPr>
      </w:pPr>
      <w:r>
        <w:t>Wear levelling</w:t>
      </w:r>
    </w:p>
    <w:p w14:paraId="0AE11295" w14:textId="77777777" w:rsidR="001D20BF" w:rsidRDefault="001D20BF" w:rsidP="001D20BF">
      <w:pPr>
        <w:pStyle w:val="ListParagraph"/>
        <w:numPr>
          <w:ilvl w:val="1"/>
          <w:numId w:val="2"/>
        </w:numPr>
      </w:pPr>
      <w:r>
        <w:t xml:space="preserve">Front interface with a </w:t>
      </w:r>
      <w:proofErr w:type="gramStart"/>
      <w:r>
        <w:t>cache(</w:t>
      </w:r>
      <w:proofErr w:type="gramEnd"/>
      <w:r>
        <w:t>DRAM &amp;HDD)</w:t>
      </w:r>
    </w:p>
    <w:p w14:paraId="77928E14" w14:textId="77777777" w:rsidR="001D20BF" w:rsidRDefault="001D20BF" w:rsidP="001D20BF">
      <w:pPr>
        <w:pStyle w:val="ListParagraph"/>
        <w:numPr>
          <w:ilvl w:val="0"/>
          <w:numId w:val="2"/>
        </w:numPr>
      </w:pPr>
      <w:r>
        <w:t>CD/DVD – how is data written, basic CD operation</w:t>
      </w:r>
    </w:p>
    <w:p w14:paraId="4C619F0F" w14:textId="77777777" w:rsidR="001D20BF" w:rsidRDefault="001D20BF" w:rsidP="001D20BF">
      <w:pPr>
        <w:pStyle w:val="ListParagraph"/>
        <w:numPr>
          <w:ilvl w:val="1"/>
          <w:numId w:val="2"/>
        </w:numPr>
      </w:pPr>
      <w:r>
        <w:t>CD R/W – phase change</w:t>
      </w:r>
    </w:p>
    <w:p w14:paraId="581FDDC9" w14:textId="77777777" w:rsidR="001D20BF" w:rsidRDefault="001D20BF" w:rsidP="001D20BF">
      <w:pPr>
        <w:pStyle w:val="ListParagraph"/>
        <w:numPr>
          <w:ilvl w:val="0"/>
          <w:numId w:val="2"/>
        </w:numPr>
      </w:pPr>
      <w:r>
        <w:t>Tapes</w:t>
      </w:r>
    </w:p>
    <w:p w14:paraId="45C197F0" w14:textId="46F0C12B" w:rsidR="00EA31FC" w:rsidRDefault="00D13109" w:rsidP="00EA31FC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F58E1" wp14:editId="15550CBE">
                <wp:simplePos x="0" y="0"/>
                <wp:positionH relativeFrom="column">
                  <wp:posOffset>3121292</wp:posOffset>
                </wp:positionH>
                <wp:positionV relativeFrom="paragraph">
                  <wp:posOffset>64203</wp:posOffset>
                </wp:positionV>
                <wp:extent cx="957857" cy="386137"/>
                <wp:effectExtent l="0" t="127000" r="0" b="1219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69818">
                          <a:off x="0" y="0"/>
                          <a:ext cx="957857" cy="386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11447" w14:textId="13DEE3D1" w:rsidR="00D13109" w:rsidRPr="00D13109" w:rsidRDefault="00D13109">
                            <w:pPr>
                              <w:rPr>
                                <w:sz w:val="20"/>
                              </w:rPr>
                            </w:pPr>
                            <w:r w:rsidRPr="00D13109">
                              <w:rPr>
                                <w:sz w:val="20"/>
                              </w:rPr>
                              <w:t>Compare and Contrast</w:t>
                            </w:r>
                          </w:p>
                          <w:p w14:paraId="56C5FBCA" w14:textId="77777777" w:rsidR="00D13109" w:rsidRPr="00D13109" w:rsidRDefault="00D1310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5.75pt;margin-top:5.05pt;width:75.4pt;height:30.4pt;rotation:-112523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" filled="f" stroked="f">
                <v:textbox>
                  <w:txbxContent>
                    <w:p w14:paraId="7E211447" w14:textId="13DEE3D1" w:rsidR="00D13109" w:rsidRPr="00D13109" w:rsidRDefault="00D13109">
                      <w:pPr>
                        <w:rPr>
                          <w:sz w:val="20"/>
                        </w:rPr>
                      </w:pPr>
                      <w:r w:rsidRPr="00D13109">
                        <w:rPr>
                          <w:sz w:val="20"/>
                        </w:rPr>
                        <w:t>Compare and Contrast</w:t>
                      </w:r>
                    </w:p>
                    <w:p w14:paraId="56C5FBCA" w14:textId="77777777" w:rsidR="00D13109" w:rsidRPr="00D13109" w:rsidRDefault="00D1310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287DDF" w14:textId="1F3D7796" w:rsidR="00EA31FC" w:rsidRDefault="00EA31FC" w:rsidP="00EA31FC">
      <w:pPr>
        <w:ind w:left="360"/>
      </w:pPr>
      <w:r>
        <w:t>Chapter 7 – I/O</w:t>
      </w:r>
    </w:p>
    <w:p w14:paraId="5F71AF73" w14:textId="01FC9CCC" w:rsidR="00EA31FC" w:rsidRDefault="00EA31FC" w:rsidP="00EA31FC">
      <w:pPr>
        <w:pStyle w:val="ListParagraph"/>
        <w:numPr>
          <w:ilvl w:val="0"/>
          <w:numId w:val="3"/>
        </w:numPr>
      </w:pPr>
      <w:r>
        <w:t>Major functions of I/O Module</w:t>
      </w:r>
    </w:p>
    <w:p w14:paraId="0AFC0947" w14:textId="52ECDE6D" w:rsidR="00EA31FC" w:rsidRDefault="00EA31FC" w:rsidP="00EA31FC">
      <w:pPr>
        <w:pStyle w:val="ListParagraph"/>
        <w:numPr>
          <w:ilvl w:val="0"/>
          <w:numId w:val="3"/>
        </w:numPr>
      </w:pPr>
      <w:r>
        <w:t xml:space="preserve">Programmed I/O, interrupt driven I/O, </w:t>
      </w:r>
      <w:proofErr w:type="gramStart"/>
      <w:r>
        <w:t>DMA</w:t>
      </w:r>
      <w:r w:rsidR="00D13109">
        <w:t>(</w:t>
      </w:r>
      <w:proofErr w:type="gramEnd"/>
      <w:r w:rsidR="00D13109">
        <w:t>Direct Memory Access)</w:t>
      </w:r>
      <w:r>
        <w:t xml:space="preserve"> – Fig 7.4</w:t>
      </w:r>
    </w:p>
    <w:p w14:paraId="6934B5DC" w14:textId="57F4A7B5" w:rsidR="00EA31FC" w:rsidRDefault="00EA31FC" w:rsidP="00EA31FC">
      <w:pPr>
        <w:pStyle w:val="ListParagraph"/>
        <w:numPr>
          <w:ilvl w:val="0"/>
          <w:numId w:val="3"/>
        </w:numPr>
      </w:pPr>
      <w:r>
        <w:t>Memory Mapped I/O, Isolated I/O</w:t>
      </w:r>
    </w:p>
    <w:p w14:paraId="641DE745" w14:textId="6BDB43C9" w:rsidR="00D13109" w:rsidRDefault="00D13109" w:rsidP="00EA31FC">
      <w:pPr>
        <w:pStyle w:val="ListParagraph"/>
        <w:numPr>
          <w:ilvl w:val="0"/>
          <w:numId w:val="3"/>
        </w:numPr>
      </w:pPr>
      <w:r>
        <w:t>Ways to find who has interrupted</w:t>
      </w:r>
    </w:p>
    <w:p w14:paraId="6A3E1C94" w14:textId="55C4770C" w:rsidR="00D13109" w:rsidRDefault="00D13109" w:rsidP="00EA31FC">
      <w:pPr>
        <w:pStyle w:val="ListParagraph"/>
        <w:numPr>
          <w:ilvl w:val="0"/>
          <w:numId w:val="3"/>
        </w:numPr>
      </w:pPr>
      <w:r>
        <w:t>DMA breakpoints: Fig 7.13, Fig 7.15</w:t>
      </w:r>
    </w:p>
    <w:p w14:paraId="7AD692D6" w14:textId="705C2455" w:rsidR="00D13109" w:rsidRDefault="00D13109" w:rsidP="00EA31FC">
      <w:pPr>
        <w:pStyle w:val="ListParagraph"/>
        <w:numPr>
          <w:ilvl w:val="0"/>
          <w:numId w:val="3"/>
        </w:numPr>
      </w:pPr>
      <w:r>
        <w:t xml:space="preserve">USB/ </w:t>
      </w:r>
      <w:proofErr w:type="spellStart"/>
      <w:r>
        <w:t>Firewire</w:t>
      </w:r>
      <w:proofErr w:type="spellEnd"/>
      <w:r>
        <w:t xml:space="preserve"> – IEEE1394</w:t>
      </w:r>
    </w:p>
    <w:p w14:paraId="1D195846" w14:textId="5EB4B7C6" w:rsidR="00D13109" w:rsidRDefault="00D13109" w:rsidP="00EA31FC">
      <w:pPr>
        <w:pStyle w:val="ListParagraph"/>
        <w:numPr>
          <w:ilvl w:val="0"/>
          <w:numId w:val="3"/>
        </w:numPr>
      </w:pPr>
      <w:r>
        <w:t>Problems</w:t>
      </w:r>
    </w:p>
    <w:p w14:paraId="1AFA247D" w14:textId="77777777" w:rsidR="00D13109" w:rsidRDefault="00D13109" w:rsidP="00D13109">
      <w:pPr>
        <w:ind w:left="360"/>
      </w:pPr>
    </w:p>
    <w:p w14:paraId="5024FA6A" w14:textId="2AE2858C" w:rsidR="00D13109" w:rsidRDefault="00D13109" w:rsidP="00D13109">
      <w:pPr>
        <w:ind w:left="360"/>
      </w:pPr>
      <w:r>
        <w:t xml:space="preserve">Chapter 14 </w:t>
      </w:r>
      <w:r w:rsidR="00D75E5E">
        <w:t>–</w:t>
      </w:r>
      <w:r>
        <w:t xml:space="preserve"> </w:t>
      </w:r>
      <w:r w:rsidR="00D75E5E">
        <w:t>PIPES</w:t>
      </w:r>
    </w:p>
    <w:p w14:paraId="7E3D8DF9" w14:textId="552DC4F1" w:rsidR="00D75E5E" w:rsidRDefault="00D75E5E" w:rsidP="00D75E5E">
      <w:pPr>
        <w:pStyle w:val="ListParagraph"/>
        <w:numPr>
          <w:ilvl w:val="0"/>
          <w:numId w:val="4"/>
        </w:numPr>
      </w:pPr>
      <w:r>
        <w:t>FI, DI, CO, FO, EI, WO – Slide #20</w:t>
      </w:r>
    </w:p>
    <w:p w14:paraId="56309A87" w14:textId="50D36885" w:rsidR="00D75E5E" w:rsidRDefault="00D75E5E" w:rsidP="00D75E5E">
      <w:pPr>
        <w:pStyle w:val="ListParagraph"/>
        <w:numPr>
          <w:ilvl w:val="0"/>
          <w:numId w:val="4"/>
        </w:numPr>
      </w:pPr>
      <w:r>
        <w:t>Timing</w:t>
      </w:r>
    </w:p>
    <w:p w14:paraId="22EF4915" w14:textId="75A3DDDF" w:rsidR="00D75E5E" w:rsidRDefault="00D75E5E" w:rsidP="00D75E5E">
      <w:pPr>
        <w:pStyle w:val="ListParagraph"/>
        <w:numPr>
          <w:ilvl w:val="0"/>
          <w:numId w:val="4"/>
        </w:numPr>
      </w:pPr>
      <w:r>
        <w:t>Branch penalty</w:t>
      </w:r>
    </w:p>
    <w:p w14:paraId="595D9181" w14:textId="19F5F01C" w:rsidR="00D75E5E" w:rsidRDefault="00D75E5E" w:rsidP="00D75E5E">
      <w:pPr>
        <w:pStyle w:val="ListParagraph"/>
        <w:numPr>
          <w:ilvl w:val="0"/>
          <w:numId w:val="4"/>
        </w:numPr>
      </w:pPr>
      <w:r>
        <w:t xml:space="preserve">Speed-up </w:t>
      </w:r>
      <w:proofErr w:type="spellStart"/>
      <w:r>
        <w:t>wrt</w:t>
      </w:r>
      <w:proofErr w:type="spellEnd"/>
      <w:r>
        <w:t xml:space="preserve"> stages</w:t>
      </w:r>
    </w:p>
    <w:p w14:paraId="2A83B650" w14:textId="085A98DA" w:rsidR="00D75E5E" w:rsidRDefault="00D75E5E" w:rsidP="00D75E5E">
      <w:pPr>
        <w:pStyle w:val="ListParagraph"/>
        <w:numPr>
          <w:ilvl w:val="0"/>
          <w:numId w:val="4"/>
        </w:numPr>
      </w:pPr>
      <w:r>
        <w:t>Pipe hazards, resource, data, control</w:t>
      </w:r>
    </w:p>
    <w:p w14:paraId="57D458AC" w14:textId="374DC231" w:rsidR="00D75E5E" w:rsidRDefault="00D75E5E" w:rsidP="00D75E5E">
      <w:pPr>
        <w:pStyle w:val="ListParagraph"/>
        <w:numPr>
          <w:ilvl w:val="0"/>
          <w:numId w:val="4"/>
        </w:numPr>
      </w:pPr>
      <w:r>
        <w:lastRenderedPageBreak/>
        <w:t>Dealing with conditional branches:</w:t>
      </w:r>
    </w:p>
    <w:p w14:paraId="0FD9F30C" w14:textId="21120B50" w:rsidR="00D75E5E" w:rsidRDefault="00D75E5E" w:rsidP="00D75E5E">
      <w:pPr>
        <w:pStyle w:val="ListParagraph"/>
        <w:numPr>
          <w:ilvl w:val="1"/>
          <w:numId w:val="4"/>
        </w:numPr>
      </w:pPr>
      <w:r>
        <w:t>Multiple streams</w:t>
      </w:r>
    </w:p>
    <w:p w14:paraId="4C9F9488" w14:textId="36999A44" w:rsidR="00D75E5E" w:rsidRDefault="00D75E5E" w:rsidP="00D75E5E">
      <w:pPr>
        <w:pStyle w:val="ListParagraph"/>
        <w:numPr>
          <w:ilvl w:val="1"/>
          <w:numId w:val="4"/>
        </w:numPr>
      </w:pPr>
      <w:proofErr w:type="spellStart"/>
      <w:r>
        <w:t>Prefetch</w:t>
      </w:r>
      <w:proofErr w:type="spellEnd"/>
      <w:r>
        <w:t xml:space="preserve"> branch target</w:t>
      </w:r>
    </w:p>
    <w:p w14:paraId="783F7C89" w14:textId="70B87922" w:rsidR="00D75E5E" w:rsidRDefault="00D75E5E" w:rsidP="00D75E5E">
      <w:pPr>
        <w:pStyle w:val="ListParagraph"/>
        <w:numPr>
          <w:ilvl w:val="1"/>
          <w:numId w:val="4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2B8D5" wp14:editId="1D57561C">
                <wp:simplePos x="0" y="0"/>
                <wp:positionH relativeFrom="column">
                  <wp:posOffset>2628900</wp:posOffset>
                </wp:positionH>
                <wp:positionV relativeFrom="paragraph">
                  <wp:posOffset>149860</wp:posOffset>
                </wp:positionV>
                <wp:extent cx="25146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A8DC4" w14:textId="70F3512A" w:rsidR="00D75E5E" w:rsidRPr="00D75E5E" w:rsidRDefault="00D75E5E" w:rsidP="00D75E5E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D75E5E">
                              <w:rPr>
                                <w:sz w:val="96"/>
                              </w:rPr>
                              <w:t>}</w:t>
                            </w:r>
                            <w:r>
                              <w:rPr>
                                <w:sz w:val="28"/>
                              </w:rPr>
                              <w:t>Relative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A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</w:rPr>
                              <w:t>dvantages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left:0;text-align:left;margin-left:207pt;margin-top:11.8pt;width:198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" filled="f" stroked="f">
                <v:textbox>
                  <w:txbxContent>
                    <w:p w14:paraId="787A8DC4" w14:textId="70F3512A" w:rsidR="00D75E5E" w:rsidRPr="00D75E5E" w:rsidRDefault="00D75E5E" w:rsidP="00D75E5E">
                      <w:pPr>
                        <w:rPr>
                          <w:sz w:val="28"/>
                        </w:rPr>
                      </w:pPr>
                      <w:proofErr w:type="gramStart"/>
                      <w:r w:rsidRPr="00D75E5E">
                        <w:rPr>
                          <w:sz w:val="96"/>
                        </w:rPr>
                        <w:t>}</w:t>
                      </w:r>
                      <w:r>
                        <w:rPr>
                          <w:sz w:val="28"/>
                        </w:rPr>
                        <w:t>Relative</w:t>
                      </w:r>
                      <w:proofErr w:type="gramEnd"/>
                      <w:r>
                        <w:rPr>
                          <w:sz w:val="28"/>
                        </w:rPr>
                        <w:t xml:space="preserve"> A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</w:rPr>
                        <w:t>dvantages</w:t>
                      </w:r>
                    </w:p>
                  </w:txbxContent>
                </v:textbox>
              </v:shape>
            </w:pict>
          </mc:Fallback>
        </mc:AlternateContent>
      </w:r>
      <w:r>
        <w:t>Loop bugger</w:t>
      </w:r>
    </w:p>
    <w:p w14:paraId="01F2472F" w14:textId="59278634" w:rsidR="00D75E5E" w:rsidRDefault="00D75E5E" w:rsidP="00D75E5E">
      <w:pPr>
        <w:pStyle w:val="ListParagraph"/>
        <w:numPr>
          <w:ilvl w:val="1"/>
          <w:numId w:val="4"/>
        </w:numPr>
      </w:pPr>
      <w:r>
        <w:t>Branch prediction</w:t>
      </w:r>
    </w:p>
    <w:p w14:paraId="6957676C" w14:textId="419E4B38" w:rsidR="00D75E5E" w:rsidRDefault="00D75E5E" w:rsidP="00D75E5E">
      <w:pPr>
        <w:pStyle w:val="ListParagraph"/>
        <w:numPr>
          <w:ilvl w:val="2"/>
          <w:numId w:val="4"/>
        </w:numPr>
      </w:pPr>
      <w:r>
        <w:t>Predict never taken</w:t>
      </w:r>
    </w:p>
    <w:p w14:paraId="61294E81" w14:textId="02661D2D" w:rsidR="00D75E5E" w:rsidRDefault="00D75E5E" w:rsidP="00D75E5E">
      <w:pPr>
        <w:pStyle w:val="ListParagraph"/>
        <w:numPr>
          <w:ilvl w:val="2"/>
          <w:numId w:val="4"/>
        </w:numPr>
      </w:pPr>
      <w:r>
        <w:t>Predict</w:t>
      </w:r>
      <w:r>
        <w:t xml:space="preserve"> always taken</w:t>
      </w:r>
    </w:p>
    <w:p w14:paraId="4F259500" w14:textId="3AD7D681" w:rsidR="00D75E5E" w:rsidRDefault="00D75E5E" w:rsidP="00D75E5E">
      <w:pPr>
        <w:pStyle w:val="ListParagraph"/>
        <w:numPr>
          <w:ilvl w:val="2"/>
          <w:numId w:val="4"/>
        </w:numPr>
      </w:pPr>
      <w:r>
        <w:t>Predict</w:t>
      </w:r>
      <w:r>
        <w:t xml:space="preserve"> by </w:t>
      </w:r>
      <w:proofErr w:type="spellStart"/>
      <w:r>
        <w:t>opcode</w:t>
      </w:r>
      <w:proofErr w:type="spellEnd"/>
    </w:p>
    <w:p w14:paraId="195133AF" w14:textId="578650C8" w:rsidR="00D75E5E" w:rsidRDefault="00D75E5E" w:rsidP="00D75E5E">
      <w:pPr>
        <w:pStyle w:val="ListParagraph"/>
        <w:numPr>
          <w:ilvl w:val="2"/>
          <w:numId w:val="4"/>
        </w:numPr>
      </w:pPr>
      <w:r>
        <w:t>Taken not take switch</w:t>
      </w:r>
    </w:p>
    <w:p w14:paraId="39EAB6CF" w14:textId="5B5AF12D" w:rsidR="00D75E5E" w:rsidRDefault="00D75E5E" w:rsidP="00D75E5E">
      <w:pPr>
        <w:pStyle w:val="ListParagraph"/>
        <w:numPr>
          <w:ilvl w:val="2"/>
          <w:numId w:val="4"/>
        </w:numPr>
      </w:pPr>
      <w:r>
        <w:t>History table (Figs 14.19, 14.20)</w:t>
      </w:r>
    </w:p>
    <w:p w14:paraId="0951D3B6" w14:textId="390833B2" w:rsidR="00D75E5E" w:rsidRDefault="00D75E5E" w:rsidP="00D75E5E">
      <w:pPr>
        <w:pStyle w:val="ListParagraph"/>
        <w:numPr>
          <w:ilvl w:val="0"/>
          <w:numId w:val="4"/>
        </w:numPr>
      </w:pPr>
      <w:r>
        <w:t>Speed up equation, derive</w:t>
      </w:r>
    </w:p>
    <w:sectPr w:rsidR="00D75E5E" w:rsidSect="003364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93767"/>
    <w:multiLevelType w:val="hybridMultilevel"/>
    <w:tmpl w:val="7D521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758F1"/>
    <w:multiLevelType w:val="hybridMultilevel"/>
    <w:tmpl w:val="583A3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82948"/>
    <w:multiLevelType w:val="hybridMultilevel"/>
    <w:tmpl w:val="0B04F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7065B"/>
    <w:multiLevelType w:val="hybridMultilevel"/>
    <w:tmpl w:val="66621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D5"/>
    <w:rsid w:val="0003300C"/>
    <w:rsid w:val="001D20BF"/>
    <w:rsid w:val="003364FD"/>
    <w:rsid w:val="00CE6EA1"/>
    <w:rsid w:val="00D13109"/>
    <w:rsid w:val="00D75E5E"/>
    <w:rsid w:val="00DB2ED5"/>
    <w:rsid w:val="00EA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16A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184</Words>
  <Characters>1049</Characters>
  <Application>Microsoft Macintosh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3</cp:revision>
  <dcterms:created xsi:type="dcterms:W3CDTF">2015-11-10T17:13:00Z</dcterms:created>
  <dcterms:modified xsi:type="dcterms:W3CDTF">2015-11-10T17:54:00Z</dcterms:modified>
</cp:coreProperties>
</file>