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72" w:rsidRDefault="00E6061B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一家理发店开业不到一年，顾客纷纷投资入股，分店曾爆发式增长，它是如何做到</w:t>
      </w:r>
      <w:r>
        <w:rPr>
          <w:rFonts w:ascii="宋体" w:hAnsi="宋体" w:cs="宋体"/>
          <w:color w:val="000000"/>
          <w:szCs w:val="22"/>
        </w:rPr>
        <w:cr/>
        <w:t>的！街上新开的一家理发店，一位顾客看店里装修灯光，看着还不错，就走进去了</w:t>
      </w:r>
      <w:r>
        <w:rPr>
          <w:rFonts w:ascii="宋体" w:hAnsi="宋体" w:cs="宋体"/>
          <w:color w:val="000000"/>
          <w:szCs w:val="22"/>
        </w:rPr>
        <w:cr/>
        <w:t>，整个理发过程下来体验还不错，小妹静静地洗头，理发师静静地按照要求理发， 一切是那么美好，价格也才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块，这是良心价格，在理完发后准备付钱，结果店长 出现了，跟这位顾客头发理得是否满意，顾客说还可以，店长又说这两天店里面做 活动，凡是充值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块办理会员卡的，本次理发免费，并且卡里有</w:t>
      </w:r>
      <w:r>
        <w:rPr>
          <w:rFonts w:ascii="宋体" w:hAnsi="Calibri" w:cstheme="minorBidi"/>
          <w:color w:val="000000"/>
          <w:szCs w:val="22"/>
        </w:rPr>
        <w:t>110</w:t>
      </w:r>
      <w:r>
        <w:rPr>
          <w:rFonts w:ascii="宋体" w:hAnsi="宋体" w:cs="宋体"/>
          <w:color w:val="000000"/>
          <w:szCs w:val="22"/>
        </w:rPr>
        <w:t>块钱，以后每</w:t>
      </w:r>
      <w:r>
        <w:rPr>
          <w:rFonts w:ascii="宋体" w:hAnsi="宋体" w:cs="宋体"/>
          <w:color w:val="000000"/>
          <w:szCs w:val="22"/>
        </w:rPr>
        <w:cr/>
        <w:t>次来都打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折，顾客听完脑子里就两个字，本次免费，于是果断就办理了，而且下</w:t>
      </w:r>
      <w:r>
        <w:rPr>
          <w:rFonts w:ascii="宋体" w:hAnsi="宋体" w:cs="宋体"/>
          <w:color w:val="000000"/>
          <w:szCs w:val="22"/>
        </w:rPr>
        <w:cr/>
        <w:t>次过去放手机号就行，极为方便。</w:t>
      </w:r>
    </w:p>
    <w:p w:rsidR="00C16572" w:rsidRDefault="00E6061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到了第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次来理发的时候，刚好这位顾客有个朋友也住在这边，就约了朋友一起过</w:t>
      </w:r>
    </w:p>
    <w:p w:rsidR="00C16572" w:rsidRDefault="00E6061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来理发，这次店长首先问有没有会员卡？顾客说有的朋友说没有，这位顾客刚打算</w:t>
      </w:r>
    </w:p>
    <w:p w:rsidR="00C16572" w:rsidRDefault="00E6061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帮朋友付钱，结果厅长说这两天店里做活动，老会员带朋友过来理发的话，朋友充</w:t>
      </w:r>
    </w:p>
    <w:p w:rsidR="00C16572" w:rsidRDefault="00E6061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值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元办理新的会员卡，那么两个人理发都免费，仅限老客户有这样的特权，一 听两个人都免费，顾客的朋友就毫不犹豫的办了，于是两个人这一年时间里都在这</w:t>
      </w:r>
      <w:r>
        <w:rPr>
          <w:rFonts w:ascii="宋体" w:hAnsi="宋体" w:cs="宋体"/>
          <w:color w:val="000000"/>
          <w:szCs w:val="22"/>
        </w:rPr>
        <w:cr/>
        <w:t>家店理发，后来这位顾客的朋友还带了其他的朋友去这家店里，你发完办理会员卡</w:t>
      </w:r>
      <w:r>
        <w:rPr>
          <w:rFonts w:ascii="宋体" w:hAnsi="宋体" w:cs="宋体"/>
          <w:color w:val="000000"/>
          <w:szCs w:val="22"/>
        </w:rPr>
        <w:cr/>
        <w:t>先几天，这位顾客搬了家，这才把会员卡里的钱让朋友拿去用了。</w:t>
      </w:r>
    </w:p>
    <w:p w:rsidR="00C16572" w:rsidRDefault="00E6061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没想到昨天顾客收到一条陌生短信，本店开业一年时间已有三家分店，准备新一年</w:t>
      </w:r>
    </w:p>
    <w:p w:rsidR="00C16572" w:rsidRDefault="00E6061B">
      <w:pPr>
        <w:spacing w:line="311" w:lineRule="exact"/>
        <w:ind w:right="177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里再开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家分店，为回馈老客户，凡是一次性充值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万元的，将成为我们理发店的 股东，每年将获得收益分红，并且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年内来店里免费理发不限次数，这一招可真是</w:t>
      </w:r>
      <w:r>
        <w:rPr>
          <w:rFonts w:ascii="宋体" w:hAnsi="宋体" w:cs="宋体"/>
          <w:color w:val="000000"/>
          <w:szCs w:val="22"/>
        </w:rPr>
        <w:cr/>
        <w:t>致命招，凡是真的交了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万元成为他的门店股东，这后面岂不是使劲拉着身边的亲</w:t>
      </w:r>
      <w:r>
        <w:rPr>
          <w:rFonts w:ascii="宋体" w:hAnsi="宋体" w:cs="宋体"/>
          <w:color w:val="000000"/>
          <w:szCs w:val="22"/>
        </w:rPr>
        <w:cr/>
        <w:t>朋好友过去光顾了。</w:t>
      </w:r>
    </w:p>
    <w:p w:rsidR="00C16572" w:rsidRDefault="00E6061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难怪有次理发的时候，这位理发店老板说，今年新开了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家分店，明年恐怕分店更</w:t>
      </w:r>
    </w:p>
    <w:p w:rsidR="00C16572" w:rsidRDefault="00E6061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是会爆发式增长，做生意的创业者最头疼的几个问题就是客流从哪里来？如何让客 人付钱买单？如何让客人不断的复购？如何让客人带更多的朋友来买？商家的目的</w:t>
      </w:r>
      <w:r>
        <w:rPr>
          <w:rFonts w:ascii="宋体" w:hAnsi="宋体" w:cs="宋体"/>
          <w:color w:val="000000"/>
          <w:szCs w:val="22"/>
        </w:rPr>
        <w:cr/>
        <w:t>只有一个，那就是赚钱，顾客却是希望省钱。表面上看这是对立的两个面儿，当商 家运用逆向思维从顾客心理出发，推出本次免费的营销模式，就会让顾客忽略其他</w:t>
      </w:r>
      <w:r>
        <w:rPr>
          <w:rFonts w:ascii="宋体" w:hAnsi="宋体" w:cs="宋体"/>
          <w:color w:val="000000"/>
          <w:szCs w:val="22"/>
        </w:rPr>
        <w:cr/>
        <w:t>内容，觉得自己赚到了声音，如此才会给商家带来爆发式的利益，达到了双赢的局</w:t>
      </w:r>
      <w:r>
        <w:rPr>
          <w:rFonts w:ascii="宋体" w:hAnsi="宋体" w:cs="宋体"/>
          <w:color w:val="000000"/>
          <w:szCs w:val="22"/>
        </w:rPr>
        <w:cr/>
        <w:t>面，你学会了吗？学会的关注点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C16572" w:rsidSect="00C1657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61B" w:rsidRDefault="00E6061B" w:rsidP="00E6061B">
      <w:r>
        <w:separator/>
      </w:r>
    </w:p>
  </w:endnote>
  <w:endnote w:type="continuationSeparator" w:id="0">
    <w:p w:rsidR="00E6061B" w:rsidRDefault="00E6061B" w:rsidP="00E6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8A" w:rsidRPr="009039D7" w:rsidRDefault="009039D7" w:rsidP="009039D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039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61B" w:rsidRDefault="00E6061B" w:rsidP="00E6061B">
      <w:r>
        <w:separator/>
      </w:r>
    </w:p>
  </w:footnote>
  <w:footnote w:type="continuationSeparator" w:id="0">
    <w:p w:rsidR="00E6061B" w:rsidRDefault="00E6061B" w:rsidP="00E60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61B" w:rsidRPr="009039D7" w:rsidRDefault="009039D7" w:rsidP="009039D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039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22D8A"/>
    <w:rsid w:val="009039D7"/>
    <w:rsid w:val="00A77B3E"/>
    <w:rsid w:val="00C16572"/>
    <w:rsid w:val="00CA2A55"/>
    <w:rsid w:val="00E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657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061B"/>
    <w:rPr>
      <w:sz w:val="18"/>
      <w:szCs w:val="18"/>
    </w:rPr>
  </w:style>
  <w:style w:type="paragraph" w:styleId="a4">
    <w:name w:val="footer"/>
    <w:basedOn w:val="a"/>
    <w:link w:val="Char0"/>
    <w:rsid w:val="00E606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0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