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CE2" w:rsidRDefault="009B3345">
      <w:pPr>
        <w:spacing w:line="303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FHFMKP+SimSun" w:hAnsi="FHFMKP+SimSun" w:cs="FHFMKP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1</w:t>
      </w:r>
      <w:r>
        <w:rPr>
          <w:rFonts w:ascii="FHFMKP+SimSun" w:hAnsi="FHFMKP+SimSun" w:cs="FHFMKP+SimSun"/>
          <w:color w:val="000000"/>
          <w:szCs w:val="22"/>
        </w:rPr>
        <w:t>、成功的人做别人不愿做的事，做别人敢做的事，做别人做不到的事。</w:t>
      </w:r>
    </w:p>
    <w:p w:rsidR="005F3CE2" w:rsidRDefault="009B3345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FHFMKP+SimSun" w:hAnsi="FHFMKP+SimSun" w:cs="FHFMKP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2</w:t>
      </w:r>
      <w:r>
        <w:rPr>
          <w:rFonts w:ascii="FHFMKP+SimSun" w:hAnsi="FHFMKP+SimSun" w:cs="FHFMKP+SimSun"/>
          <w:color w:val="000000"/>
          <w:szCs w:val="22"/>
        </w:rPr>
        <w:t>、一时的忍耐是为了更广阔的自由，一时的纪律约束是为了更大的成功。</w:t>
      </w:r>
    </w:p>
    <w:p w:rsidR="005F3CE2" w:rsidRDefault="009B3345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FHFMKP+SimSun" w:hAnsi="FHFMKP+SimSun" w:cs="FHFMKP+SimSun"/>
          <w:color w:val="000000"/>
          <w:szCs w:val="22"/>
        </w:rPr>
        <w:t>ꢀꢀ</w:t>
      </w:r>
    </w:p>
    <w:p w:rsidR="005F3CE2" w:rsidRDefault="009B3345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3</w:t>
      </w:r>
      <w:r>
        <w:rPr>
          <w:rFonts w:ascii="FHFMKP+SimSun" w:hAnsi="FHFMKP+SimSun" w:cs="FHFMKP+SimSun"/>
          <w:color w:val="000000"/>
          <w:szCs w:val="22"/>
        </w:rPr>
        <w:t>、越是复杂的人，对简单越有特殊的需求；越是自己内心肮脏的人，越喜欢纯</w:t>
      </w:r>
    </w:p>
    <w:p w:rsidR="005F3CE2" w:rsidRDefault="009B3345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FHFMKP+SimSun" w:hAnsi="FHFMKP+SimSun" w:cs="FHFMKP+SimSun"/>
          <w:color w:val="000000"/>
          <w:szCs w:val="22"/>
        </w:rPr>
        <w:t>净的东西。</w:t>
      </w:r>
    </w:p>
    <w:p w:rsidR="005F3CE2" w:rsidRDefault="009B3345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FHFMKP+SimSun" w:hAnsi="FHFMKP+SimSun" w:cs="FHFMKP+SimSun"/>
          <w:color w:val="000000"/>
          <w:szCs w:val="22"/>
        </w:rPr>
        <w:t>ꢀꢀ</w:t>
      </w:r>
    </w:p>
    <w:p w:rsidR="005F3CE2" w:rsidRDefault="009B3345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4</w:t>
      </w:r>
      <w:r>
        <w:rPr>
          <w:rFonts w:ascii="FHFMKP+SimSun" w:hAnsi="FHFMKP+SimSun" w:cs="FHFMKP+SimSun"/>
          <w:color w:val="000000"/>
          <w:szCs w:val="22"/>
        </w:rPr>
        <w:t>、过于欣赏自己，就发现不了别人的优点；过于赞赏别人的优点，就会看不见</w:t>
      </w:r>
    </w:p>
    <w:p w:rsidR="005F3CE2" w:rsidRDefault="009B3345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FHFMKP+SimSun" w:hAnsi="FHFMKP+SimSun" w:cs="FHFMKP+SimSun"/>
          <w:color w:val="000000"/>
          <w:szCs w:val="22"/>
        </w:rPr>
        <w:t>自己的长处。</w:t>
      </w:r>
    </w:p>
    <w:p w:rsidR="005F3CE2" w:rsidRDefault="009B3345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FHFMKP+SimSun" w:hAnsi="FHFMKP+SimSun" w:cs="FHFMKP+SimSun"/>
          <w:color w:val="000000"/>
          <w:szCs w:val="22"/>
        </w:rPr>
        <w:t>ꢀꢀ</w:t>
      </w:r>
    </w:p>
    <w:p w:rsidR="005F3CE2" w:rsidRDefault="009B3345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5</w:t>
      </w:r>
      <w:r>
        <w:rPr>
          <w:rFonts w:ascii="FHFMKP+SimSun" w:hAnsi="FHFMKP+SimSun" w:cs="FHFMKP+SimSun"/>
          <w:color w:val="000000"/>
          <w:szCs w:val="22"/>
        </w:rPr>
        <w:t>、失去金钱的人损失甚少，失去健康的人损失极多，失去勇气的人损失一切。</w:t>
      </w:r>
    </w:p>
    <w:p w:rsidR="005F3CE2" w:rsidRDefault="009B3345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FHFMKP+SimSun" w:hAnsi="FHFMKP+SimSun" w:cs="FHFMKP+SimSun"/>
          <w:color w:val="000000"/>
          <w:szCs w:val="22"/>
        </w:rPr>
        <w:t>ꢀꢀ</w:t>
      </w:r>
    </w:p>
    <w:p w:rsidR="005F3CE2" w:rsidRDefault="009B3345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6</w:t>
      </w:r>
      <w:r>
        <w:rPr>
          <w:rFonts w:ascii="FHFMKP+SimSun" w:hAnsi="FHFMKP+SimSun" w:cs="FHFMKP+SimSun"/>
          <w:color w:val="000000"/>
          <w:szCs w:val="22"/>
        </w:rPr>
        <w:t>、谎言容易越说越爽，因为谎言比现实要美好，但是谎言像多米诺骨牌一样，</w:t>
      </w:r>
    </w:p>
    <w:p w:rsidR="005F3CE2" w:rsidRDefault="009B3345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FHFMKP+SimSun" w:hAnsi="FHFMKP+SimSun" w:cs="FHFMKP+SimSun"/>
          <w:color w:val="000000"/>
          <w:szCs w:val="22"/>
        </w:rPr>
        <w:t>说一个慌要十个谎来圆，最后难以自拔。</w:t>
      </w:r>
    </w:p>
    <w:p w:rsidR="005F3CE2" w:rsidRDefault="009B3345">
      <w:pPr>
        <w:spacing w:before="367" w:line="303" w:lineRule="exact"/>
        <w:rPr>
          <w:rFonts w:hAnsi="Calibri"/>
          <w:color w:val="000000"/>
          <w:szCs w:val="22"/>
        </w:rPr>
      </w:pPr>
      <w:r>
        <w:rPr>
          <w:rFonts w:ascii="FHFMKP+SimSun" w:hAnsi="FHFMKP+SimSun" w:cs="FHFMKP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7</w:t>
      </w:r>
      <w:r>
        <w:rPr>
          <w:rFonts w:ascii="FHFMKP+SimSun" w:hAnsi="FHFMKP+SimSun" w:cs="FHFMKP+SimSun"/>
          <w:color w:val="000000"/>
          <w:szCs w:val="22"/>
        </w:rPr>
        <w:t>、有些烦恼，只有你丢掉了，才有云淡风轻的机会。</w:t>
      </w:r>
    </w:p>
    <w:p w:rsidR="005F3CE2" w:rsidRDefault="009B3345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FHFMKP+SimSun" w:hAnsi="FHFMKP+SimSun" w:cs="FHFMKP+SimSun"/>
          <w:color w:val="000000"/>
          <w:szCs w:val="22"/>
        </w:rPr>
        <w:t>ꢀꢀ</w:t>
      </w:r>
    </w:p>
    <w:p w:rsidR="005F3CE2" w:rsidRDefault="009B3345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8</w:t>
      </w:r>
      <w:r>
        <w:rPr>
          <w:rFonts w:ascii="FHFMKP+SimSun" w:hAnsi="FHFMKP+SimSun" w:cs="FHFMKP+SimSun"/>
          <w:color w:val="000000"/>
          <w:szCs w:val="22"/>
        </w:rPr>
        <w:t>、每个人心中所希望的，与最终所抵达的，都会有一段距离，这才是生</w:t>
      </w:r>
      <w:bookmarkStart w:id="1" w:name="_GoBack"/>
      <w:bookmarkEnd w:id="1"/>
      <w:r>
        <w:rPr>
          <w:rFonts w:ascii="FHFMKP+SimSun" w:hAnsi="FHFMKP+SimSun" w:cs="FHFMKP+SimSun"/>
          <w:color w:val="000000"/>
          <w:szCs w:val="22"/>
        </w:rPr>
        <w:t>活。</w:t>
      </w:r>
    </w:p>
    <w:sectPr w:rsidR="005F3CE2" w:rsidSect="005F3CE2">
      <w:headerReference w:type="default" r:id="rId7"/>
      <w:footerReference w:type="default" r:id="rId8"/>
      <w:pgSz w:w="11900" w:h="16820"/>
      <w:pgMar w:top="1461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345" w:rsidRDefault="009B3345" w:rsidP="009B3345">
      <w:r>
        <w:separator/>
      </w:r>
    </w:p>
  </w:endnote>
  <w:endnote w:type="continuationSeparator" w:id="0">
    <w:p w:rsidR="009B3345" w:rsidRDefault="009B3345" w:rsidP="009B3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HFMKP+SimSun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6EA" w:rsidRPr="005A101F" w:rsidRDefault="005A101F" w:rsidP="005A101F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A101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345" w:rsidRDefault="009B3345" w:rsidP="009B3345">
      <w:r>
        <w:separator/>
      </w:r>
    </w:p>
  </w:footnote>
  <w:footnote w:type="continuationSeparator" w:id="0">
    <w:p w:rsidR="009B3345" w:rsidRDefault="009B3345" w:rsidP="009B33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345" w:rsidRPr="005A101F" w:rsidRDefault="005A101F" w:rsidP="005A101F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A101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4E46EA"/>
    <w:rsid w:val="005A101F"/>
    <w:rsid w:val="005F3CE2"/>
    <w:rsid w:val="009B3345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F3CE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B3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B3345"/>
    <w:rPr>
      <w:sz w:val="18"/>
      <w:szCs w:val="18"/>
    </w:rPr>
  </w:style>
  <w:style w:type="paragraph" w:styleId="a4">
    <w:name w:val="footer"/>
    <w:basedOn w:val="a"/>
    <w:link w:val="Char0"/>
    <w:rsid w:val="009B334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B33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2021-11-16T12:22:00Z</dcterms:created>
  <dcterms:modified xsi:type="dcterms:W3CDTF">2022-05-22T23:23:00Z</dcterms:modified>
</cp:coreProperties>
</file>