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Министерство просвещения Российской Федерации</w:t>
      </w:r>
    </w:p>
    <w:p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Федеральное государственное бюджетное образовательное учреждение</w:t>
      </w:r>
    </w:p>
    <w:p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высшего образования</w:t>
      </w:r>
    </w:p>
    <w:p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«Чувашский государственный педагогический университет</w:t>
      </w:r>
    </w:p>
    <w:p w:rsidR="003E0D62" w:rsidRDefault="00E14F88">
      <w:pPr>
        <w:pStyle w:val="Standard"/>
        <w:autoSpaceDE w:val="0"/>
        <w:jc w:val="center"/>
      </w:pPr>
      <w:r>
        <w:rPr>
          <w:rFonts w:eastAsia="Times New Roman" w:cs="Times New Roman"/>
          <w:sz w:val="28"/>
          <w:szCs w:val="28"/>
          <w:lang w:val="ru-RU" w:eastAsia="ru-RU"/>
        </w:rPr>
        <w:t>им. И. Я. Яковлева»</w:t>
      </w:r>
    </w:p>
    <w:p w:rsidR="003E0D62" w:rsidRDefault="003E0D62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FC2DC8" w:rsidRPr="00FC2DC8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FC2DC8">
        <w:rPr>
          <w:rFonts w:eastAsia="Times New Roman" w:cs="Times New Roman"/>
          <w:sz w:val="28"/>
          <w:szCs w:val="28"/>
          <w:lang w:val="ru-RU" w:eastAsia="ru-RU"/>
        </w:rPr>
        <w:t xml:space="preserve">Факультет физико-математического образования, </w:t>
      </w:r>
    </w:p>
    <w:p w:rsidR="00FC2DC8" w:rsidRPr="00FC2DC8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FC2DC8">
        <w:rPr>
          <w:rFonts w:eastAsia="Times New Roman" w:cs="Times New Roman"/>
          <w:sz w:val="28"/>
          <w:szCs w:val="28"/>
          <w:lang w:val="ru-RU" w:eastAsia="ru-RU"/>
        </w:rPr>
        <w:t>информатики и технологий</w:t>
      </w:r>
    </w:p>
    <w:p w:rsidR="00FC2DC8" w:rsidRPr="00FC2DC8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3E0D62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FC2DC8">
        <w:rPr>
          <w:rFonts w:eastAsia="Times New Roman" w:cs="Times New Roman"/>
          <w:sz w:val="28"/>
          <w:szCs w:val="28"/>
          <w:lang w:val="ru-RU" w:eastAsia="ru-RU"/>
        </w:rPr>
        <w:t>Кафедра информатики и технологий</w:t>
      </w:r>
    </w:p>
    <w:p w:rsidR="003E0D62" w:rsidRDefault="003E0D62">
      <w:pPr>
        <w:pStyle w:val="Standard"/>
        <w:autoSpaceDE w:val="0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УТВЕРЖДАЮ</w:t>
      </w:r>
    </w:p>
    <w:p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Заведующий кафе</w:t>
      </w: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д</w:t>
      </w: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 xml:space="preserve">рой </w:t>
      </w:r>
    </w:p>
    <w:p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_______ К. Н. Фаде</w:t>
      </w: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е</w:t>
      </w: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ва</w:t>
      </w:r>
    </w:p>
    <w:p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«___» ________ 2023 г.</w:t>
      </w:r>
    </w:p>
    <w:p w:rsidR="003E0D62" w:rsidRDefault="003E0D62">
      <w:pPr>
        <w:pStyle w:val="Standard"/>
        <w:jc w:val="right"/>
        <w:rPr>
          <w:lang w:val="ru-RU"/>
        </w:rPr>
      </w:pPr>
    </w:p>
    <w:p w:rsidR="003E0D62" w:rsidRDefault="003E0D62">
      <w:pPr>
        <w:pStyle w:val="Standard"/>
        <w:jc w:val="right"/>
        <w:rPr>
          <w:lang w:val="ru-RU"/>
        </w:rPr>
      </w:pPr>
    </w:p>
    <w:p w:rsidR="003E0D62" w:rsidRDefault="003E0D62">
      <w:pPr>
        <w:pStyle w:val="Standard"/>
        <w:jc w:val="right"/>
        <w:rPr>
          <w:lang w:val="ru-RU"/>
        </w:rPr>
      </w:pPr>
    </w:p>
    <w:p w:rsidR="003E0D62" w:rsidRPr="00FC2DC8" w:rsidRDefault="003E0D62">
      <w:pPr>
        <w:pStyle w:val="Standard"/>
        <w:jc w:val="right"/>
        <w:rPr>
          <w:sz w:val="28"/>
          <w:lang w:val="ru-RU"/>
        </w:rPr>
      </w:pPr>
    </w:p>
    <w:p w:rsidR="003E0D62" w:rsidRPr="00FC2DC8" w:rsidRDefault="00E14F88">
      <w:pPr>
        <w:pStyle w:val="Standard"/>
        <w:jc w:val="center"/>
        <w:rPr>
          <w:b/>
          <w:bCs/>
          <w:sz w:val="28"/>
          <w:lang w:val="ru-RU"/>
        </w:rPr>
      </w:pPr>
      <w:r w:rsidRPr="00FC2DC8">
        <w:rPr>
          <w:b/>
          <w:bCs/>
          <w:sz w:val="28"/>
          <w:lang w:val="ru-RU"/>
        </w:rPr>
        <w:t>ЗАДАНИЕ</w:t>
      </w:r>
    </w:p>
    <w:p w:rsidR="003E0D62" w:rsidRPr="00FC2DC8" w:rsidRDefault="00E14F88">
      <w:pPr>
        <w:pStyle w:val="Standard"/>
        <w:jc w:val="center"/>
        <w:rPr>
          <w:b/>
          <w:bCs/>
          <w:sz w:val="28"/>
          <w:lang w:val="ru-RU"/>
        </w:rPr>
      </w:pPr>
      <w:r w:rsidRPr="00FC2DC8">
        <w:rPr>
          <w:b/>
          <w:bCs/>
          <w:sz w:val="28"/>
          <w:lang w:val="ru-RU"/>
        </w:rPr>
        <w:t>НА ВЫПУСКНУЮ КВАЛИФИКАЦИОННУЮ РАБОТУ</w:t>
      </w:r>
    </w:p>
    <w:p w:rsidR="003E0D62" w:rsidRPr="00FC2DC8" w:rsidRDefault="00E14F88">
      <w:pPr>
        <w:pStyle w:val="Standard"/>
        <w:jc w:val="center"/>
        <w:rPr>
          <w:b/>
          <w:bCs/>
          <w:sz w:val="28"/>
          <w:lang w:val="ru-RU"/>
        </w:rPr>
      </w:pPr>
      <w:r w:rsidRPr="00FC2DC8">
        <w:rPr>
          <w:b/>
          <w:bCs/>
          <w:sz w:val="28"/>
          <w:lang w:val="ru-RU"/>
        </w:rPr>
        <w:t>в форме __</w:t>
      </w:r>
      <w:r w:rsidRPr="00FC2DC8">
        <w:rPr>
          <w:b/>
          <w:bCs/>
          <w:sz w:val="28"/>
          <w:u w:val="single"/>
          <w:lang w:val="ru-RU"/>
        </w:rPr>
        <w:t>бакалаврской работы__</w:t>
      </w:r>
    </w:p>
    <w:p w:rsidR="003E0D62" w:rsidRPr="00FC2DC8" w:rsidRDefault="003E0D62">
      <w:pPr>
        <w:pStyle w:val="Standard"/>
        <w:jc w:val="center"/>
        <w:rPr>
          <w:b/>
          <w:bCs/>
          <w:sz w:val="28"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  <w:bookmarkStart w:id="0" w:name="_GoBack"/>
      <w:bookmarkEnd w:id="0"/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FC2DC8" w:rsidRDefault="00FC2DC8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Default="003E0D62">
      <w:pPr>
        <w:pStyle w:val="Standard"/>
        <w:jc w:val="center"/>
        <w:rPr>
          <w:b/>
          <w:bCs/>
          <w:lang w:val="ru-RU"/>
        </w:rPr>
      </w:pPr>
    </w:p>
    <w:p w:rsidR="003E0D62" w:rsidRPr="001A3F09" w:rsidRDefault="00E14F88">
      <w:pPr>
        <w:pStyle w:val="Standard"/>
        <w:ind w:left="570"/>
        <w:rPr>
          <w:sz w:val="28"/>
          <w:szCs w:val="28"/>
          <w:lang w:val="ru-RU"/>
        </w:rPr>
      </w:pPr>
      <w:r w:rsidRPr="001A3F09">
        <w:rPr>
          <w:sz w:val="28"/>
          <w:szCs w:val="28"/>
          <w:lang w:val="ru-RU"/>
        </w:rPr>
        <w:t>Студент</w:t>
      </w:r>
      <w:r w:rsidR="001A3F09">
        <w:rPr>
          <w:sz w:val="28"/>
          <w:szCs w:val="28"/>
          <w:lang w:val="ru-RU"/>
        </w:rPr>
        <w:t xml:space="preserve">  </w:t>
      </w:r>
      <w:r w:rsidR="001A53B1" w:rsidRPr="001A3F09">
        <w:rPr>
          <w:sz w:val="28"/>
          <w:szCs w:val="28"/>
          <w:lang w:val="ru-RU"/>
        </w:rPr>
        <w:t>Краснов Никита Михайлович</w:t>
      </w:r>
    </w:p>
    <w:p w:rsidR="001A3F09" w:rsidRDefault="00E14F88">
      <w:pPr>
        <w:pStyle w:val="Standard"/>
        <w:ind w:left="570" w:firstLine="15"/>
        <w:rPr>
          <w:sz w:val="28"/>
          <w:szCs w:val="28"/>
          <w:lang w:val="ru-RU"/>
        </w:rPr>
      </w:pPr>
      <w:r w:rsidRPr="001A3F09">
        <w:rPr>
          <w:sz w:val="28"/>
          <w:szCs w:val="28"/>
          <w:lang w:val="ru-RU"/>
        </w:rPr>
        <w:t xml:space="preserve">Группа </w:t>
      </w:r>
      <w:r w:rsidR="001A3F09">
        <w:rPr>
          <w:sz w:val="28"/>
          <w:szCs w:val="28"/>
          <w:lang w:val="ru-RU"/>
        </w:rPr>
        <w:t xml:space="preserve"> </w:t>
      </w:r>
      <w:r w:rsidRPr="001A3F09">
        <w:rPr>
          <w:sz w:val="28"/>
          <w:szCs w:val="28"/>
          <w:lang w:val="ru-RU"/>
        </w:rPr>
        <w:t>ПИ-4</w:t>
      </w:r>
      <w:r w:rsidR="001A3F09">
        <w:rPr>
          <w:sz w:val="28"/>
          <w:szCs w:val="28"/>
          <w:lang w:val="ru-RU"/>
        </w:rPr>
        <w:t xml:space="preserve"> </w:t>
      </w:r>
    </w:p>
    <w:p w:rsidR="003E0D62" w:rsidRPr="001A3F09" w:rsidRDefault="001A3F09" w:rsidP="001A3F09">
      <w:pPr>
        <w:pStyle w:val="Standard"/>
        <w:ind w:left="570" w:firstLine="1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Направление</w:t>
      </w:r>
      <w:r w:rsidRPr="001A3F0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14F88" w:rsidRPr="001A3F09">
        <w:rPr>
          <w:sz w:val="28"/>
          <w:szCs w:val="28"/>
          <w:lang w:val="ru-RU"/>
        </w:rPr>
        <w:t>Прикладная информатика</w:t>
      </w:r>
      <w:r>
        <w:rPr>
          <w:sz w:val="28"/>
          <w:szCs w:val="28"/>
          <w:lang w:val="ru-RU"/>
        </w:rPr>
        <w:t>, профиль «Прикладная информатика</w:t>
      </w:r>
      <w:r w:rsidR="00E14F88" w:rsidRPr="001A3F09">
        <w:rPr>
          <w:sz w:val="28"/>
          <w:szCs w:val="28"/>
          <w:lang w:val="ru-RU"/>
        </w:rPr>
        <w:t xml:space="preserve"> в государственном и муниципальном управлении</w:t>
      </w:r>
      <w:r>
        <w:rPr>
          <w:sz w:val="28"/>
          <w:szCs w:val="28"/>
          <w:lang w:val="ru-RU"/>
        </w:rPr>
        <w:t>»</w:t>
      </w:r>
    </w:p>
    <w:p w:rsidR="001A3F09" w:rsidRDefault="001A3F09">
      <w:pPr>
        <w:pStyle w:val="Standard"/>
        <w:ind w:left="570" w:firstLine="15"/>
        <w:rPr>
          <w:sz w:val="28"/>
          <w:szCs w:val="28"/>
          <w:lang w:val="ru-RU"/>
        </w:rPr>
      </w:pPr>
    </w:p>
    <w:p w:rsidR="003E0D62" w:rsidRPr="001A3F09" w:rsidRDefault="00E14F88">
      <w:pPr>
        <w:pStyle w:val="Standard"/>
        <w:ind w:left="570" w:firstLine="15"/>
        <w:rPr>
          <w:sz w:val="28"/>
          <w:szCs w:val="28"/>
        </w:rPr>
      </w:pPr>
      <w:r w:rsidRPr="001A3F09">
        <w:rPr>
          <w:sz w:val="28"/>
          <w:szCs w:val="28"/>
          <w:lang w:val="ru-RU"/>
        </w:rPr>
        <w:t>Тема вы</w:t>
      </w:r>
      <w:r w:rsidR="001A3F09">
        <w:rPr>
          <w:sz w:val="28"/>
          <w:szCs w:val="28"/>
          <w:lang w:val="ru-RU"/>
        </w:rPr>
        <w:t>пускной квалификационной работы</w:t>
      </w:r>
      <w:r w:rsidR="001A3F09" w:rsidRPr="001A3F09">
        <w:rPr>
          <w:sz w:val="28"/>
          <w:szCs w:val="28"/>
          <w:lang w:val="ru-RU"/>
        </w:rPr>
        <w:t>:</w:t>
      </w:r>
      <w:r w:rsidR="001A3F09">
        <w:rPr>
          <w:sz w:val="28"/>
          <w:szCs w:val="28"/>
          <w:lang w:val="ru-RU"/>
        </w:rPr>
        <w:t xml:space="preserve"> Разработка автоматизированной модели</w:t>
      </w:r>
      <w:r w:rsidR="001A53B1" w:rsidRPr="001A3F09">
        <w:rPr>
          <w:sz w:val="28"/>
          <w:szCs w:val="28"/>
        </w:rPr>
        <w:t xml:space="preserve"> «</w:t>
      </w:r>
      <w:r w:rsidR="001A3F09">
        <w:rPr>
          <w:sz w:val="28"/>
          <w:szCs w:val="28"/>
          <w:lang w:val="ru-RU"/>
        </w:rPr>
        <w:t>Расписание занятий ВУЗа»</w:t>
      </w:r>
    </w:p>
    <w:p w:rsidR="003E0D62" w:rsidRPr="001A3F09" w:rsidRDefault="003E0D62">
      <w:pPr>
        <w:pStyle w:val="Standard"/>
        <w:ind w:left="570" w:firstLine="15"/>
        <w:rPr>
          <w:sz w:val="28"/>
          <w:szCs w:val="28"/>
        </w:rPr>
      </w:pPr>
    </w:p>
    <w:p w:rsidR="001A3F09" w:rsidRDefault="00E14F88">
      <w:pPr>
        <w:pStyle w:val="Standard"/>
        <w:ind w:left="570" w:firstLine="15"/>
        <w:rPr>
          <w:rFonts w:eastAsia="Times New Roman" w:cs="Times New Roman"/>
          <w:sz w:val="28"/>
          <w:szCs w:val="28"/>
          <w:lang w:val="ru-RU"/>
        </w:rPr>
      </w:pPr>
      <w:proofErr w:type="gramStart"/>
      <w:r w:rsidRPr="001A3F09">
        <w:rPr>
          <w:rFonts w:eastAsia="Times New Roman" w:cs="Times New Roman"/>
          <w:sz w:val="28"/>
          <w:szCs w:val="28"/>
          <w:lang w:val="ru-RU"/>
        </w:rPr>
        <w:t>Утверждена</w:t>
      </w:r>
      <w:proofErr w:type="gramEnd"/>
      <w:r w:rsidRPr="001A3F09">
        <w:rPr>
          <w:rFonts w:eastAsia="Times New Roman" w:cs="Times New Roman"/>
          <w:sz w:val="28"/>
          <w:szCs w:val="28"/>
          <w:lang w:val="ru-RU"/>
        </w:rPr>
        <w:t xml:space="preserve"> приказом по университету № </w:t>
      </w:r>
      <w:r w:rsidR="00FC2DC8">
        <w:rPr>
          <w:rFonts w:eastAsia="Times New Roman" w:cs="Times New Roman"/>
          <w:sz w:val="28"/>
          <w:szCs w:val="28"/>
          <w:lang w:val="ru-RU"/>
        </w:rPr>
        <w:t>369</w:t>
      </w:r>
      <w:r w:rsidR="00691AC7" w:rsidRPr="00691AC7">
        <w:rPr>
          <w:rFonts w:eastAsia="Times New Roman" w:cs="Times New Roman"/>
          <w:sz w:val="28"/>
          <w:szCs w:val="28"/>
          <w:lang w:val="ru-RU"/>
        </w:rPr>
        <w:t>-</w:t>
      </w:r>
      <w:r w:rsidR="00691AC7">
        <w:rPr>
          <w:rFonts w:eastAsia="Times New Roman" w:cs="Times New Roman"/>
          <w:sz w:val="28"/>
          <w:szCs w:val="28"/>
          <w:lang w:val="ru-RU"/>
        </w:rPr>
        <w:t xml:space="preserve">офо </w:t>
      </w:r>
      <w:r w:rsidRPr="001A3F09">
        <w:rPr>
          <w:rFonts w:eastAsia="Times New Roman" w:cs="Times New Roman"/>
          <w:sz w:val="28"/>
          <w:szCs w:val="28"/>
          <w:lang w:val="ru-RU"/>
        </w:rPr>
        <w:t xml:space="preserve">от </w:t>
      </w:r>
      <w:r w:rsidR="00FC2DC8">
        <w:rPr>
          <w:rFonts w:eastAsia="Times New Roman" w:cs="Times New Roman"/>
          <w:sz w:val="28"/>
          <w:szCs w:val="28"/>
          <w:lang w:val="ru-RU"/>
        </w:rPr>
        <w:t>01</w:t>
      </w:r>
      <w:r w:rsidR="00691AC7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FC2DC8">
        <w:rPr>
          <w:rFonts w:eastAsia="Times New Roman" w:cs="Times New Roman"/>
          <w:sz w:val="28"/>
          <w:szCs w:val="28"/>
          <w:lang w:val="ru-RU"/>
        </w:rPr>
        <w:t>ноября</w:t>
      </w:r>
      <w:r w:rsidR="00691AC7">
        <w:rPr>
          <w:rFonts w:eastAsia="Times New Roman" w:cs="Times New Roman"/>
          <w:sz w:val="28"/>
          <w:szCs w:val="28"/>
          <w:lang w:val="ru-RU"/>
        </w:rPr>
        <w:t xml:space="preserve"> 202</w:t>
      </w:r>
      <w:r w:rsidR="00FC2DC8">
        <w:rPr>
          <w:rFonts w:eastAsia="Times New Roman" w:cs="Times New Roman"/>
          <w:sz w:val="28"/>
          <w:szCs w:val="28"/>
          <w:lang w:val="ru-RU"/>
        </w:rPr>
        <w:t>2</w:t>
      </w:r>
      <w:r w:rsidR="00691AC7">
        <w:rPr>
          <w:rFonts w:eastAsia="Times New Roman" w:cs="Times New Roman"/>
          <w:sz w:val="28"/>
          <w:szCs w:val="28"/>
          <w:lang w:val="ru-RU"/>
        </w:rPr>
        <w:t xml:space="preserve"> г.</w:t>
      </w:r>
    </w:p>
    <w:p w:rsidR="00FC2DC8" w:rsidRDefault="00FC2DC8" w:rsidP="001A3F09">
      <w:pPr>
        <w:pStyle w:val="Standard"/>
        <w:ind w:left="570" w:firstLine="15"/>
        <w:jc w:val="both"/>
        <w:rPr>
          <w:rFonts w:eastAsia="Times New Roman" w:cs="Times New Roman"/>
          <w:sz w:val="28"/>
          <w:szCs w:val="28"/>
          <w:lang w:val="ru-RU"/>
        </w:rPr>
      </w:pPr>
    </w:p>
    <w:p w:rsidR="003E0D62" w:rsidRPr="001A3F09" w:rsidRDefault="00E14F88" w:rsidP="001A3F09">
      <w:pPr>
        <w:pStyle w:val="Standard"/>
        <w:ind w:left="570" w:firstLine="15"/>
        <w:jc w:val="both"/>
      </w:pPr>
      <w:r w:rsidRPr="001A3F09">
        <w:rPr>
          <w:rFonts w:eastAsia="Times New Roman" w:cs="Times New Roman"/>
          <w:sz w:val="28"/>
          <w:szCs w:val="28"/>
          <w:lang w:val="ru-RU"/>
        </w:rPr>
        <w:t>Руководитель ВКР</w:t>
      </w:r>
      <w:r w:rsidR="001A3F09" w:rsidRPr="001A3F09">
        <w:rPr>
          <w:rFonts w:eastAsia="Times New Roman" w:cs="Times New Roman"/>
          <w:sz w:val="28"/>
          <w:szCs w:val="28"/>
          <w:lang w:val="ru-RU"/>
        </w:rPr>
        <w:t xml:space="preserve">: </w:t>
      </w:r>
      <w:r w:rsidRPr="001A3F09">
        <w:rPr>
          <w:rFonts w:eastAsia="Times New Roman" w:cs="Times New Roman"/>
          <w:sz w:val="28"/>
          <w:szCs w:val="28"/>
          <w:lang w:val="ru-RU"/>
        </w:rPr>
        <w:t xml:space="preserve">Игнатьева </w:t>
      </w:r>
      <w:r w:rsidR="001A3F09" w:rsidRPr="001A3F09">
        <w:rPr>
          <w:rFonts w:eastAsia="Times New Roman" w:cs="Times New Roman"/>
          <w:sz w:val="28"/>
          <w:szCs w:val="28"/>
          <w:lang w:val="ru-RU"/>
        </w:rPr>
        <w:t>Э.А.</w:t>
      </w:r>
      <w:r w:rsidR="001A3F09">
        <w:rPr>
          <w:rFonts w:eastAsia="Times New Roman" w:cs="Times New Roman"/>
          <w:sz w:val="28"/>
          <w:szCs w:val="28"/>
          <w:lang w:val="ru-RU"/>
        </w:rPr>
        <w:t>,</w:t>
      </w:r>
      <w:r w:rsidR="001A3F09" w:rsidRPr="001A3F09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1A3F09" w:rsidRP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доцент кафедры информатики 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и технологий, </w:t>
      </w:r>
      <w:r w:rsidRP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кандидат психологических наук, 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>доцент.</w:t>
      </w:r>
    </w:p>
    <w:p w:rsidR="001A3F09" w:rsidRDefault="001A3F09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1A3F09" w:rsidRPr="00691AC7" w:rsidRDefault="001A3F09" w:rsidP="001A3F09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Перечень разделов ВКР</w:t>
      </w:r>
      <w:r w:rsidRPr="00691AC7">
        <w:rPr>
          <w:rFonts w:eastAsia="Times New Roman" w:cs="Times New Roman"/>
          <w:color w:val="000000"/>
          <w:sz w:val="28"/>
          <w:szCs w:val="28"/>
          <w:lang w:val="ru-RU"/>
        </w:rPr>
        <w:t>:</w:t>
      </w:r>
    </w:p>
    <w:p w:rsidR="001A3F09" w:rsidRPr="00691AC7" w:rsidRDefault="001A3F09" w:rsidP="001A3F09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3E0D62" w:rsidRPr="001A3F09" w:rsidRDefault="00E14F88">
      <w:pPr>
        <w:pStyle w:val="Standard"/>
        <w:ind w:left="570" w:firstLine="15"/>
      </w:pPr>
      <w:r w:rsidRPr="001A3F09">
        <w:rPr>
          <w:rFonts w:eastAsia="Times New Roman" w:cs="Times New Roman"/>
          <w:color w:val="000000"/>
          <w:sz w:val="28"/>
          <w:szCs w:val="28"/>
          <w:lang w:val="ru-RU"/>
        </w:rPr>
        <w:t>В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>ведение</w:t>
      </w:r>
    </w:p>
    <w:p w:rsidR="003E0D62" w:rsidRPr="001A3F09" w:rsidRDefault="00E14F88">
      <w:pPr>
        <w:pStyle w:val="Standard"/>
        <w:ind w:left="570" w:firstLine="15"/>
      </w:pPr>
      <w:r w:rsidRP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Глава 1. </w:t>
      </w:r>
      <w:r w:rsidR="001A53B1"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Теоретическое описание технологической области</w:t>
      </w:r>
    </w:p>
    <w:p w:rsidR="003E0D62" w:rsidRPr="001A3F09" w:rsidRDefault="00E14F88" w:rsidP="001A3F09">
      <w:pPr>
        <w:pStyle w:val="Standard"/>
        <w:ind w:left="851" w:firstLine="15"/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1.1. </w:t>
      </w:r>
      <w:r w:rsidR="001A53B1"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Формулировка задачи составления расписания </w:t>
      </w:r>
    </w:p>
    <w:p w:rsidR="003E0D62" w:rsidRPr="001A3F09" w:rsidRDefault="00E14F88" w:rsidP="001A3F09">
      <w:pPr>
        <w:pStyle w:val="Standard"/>
        <w:ind w:left="851" w:firstLine="15"/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1.2. </w:t>
      </w:r>
      <w:r w:rsidR="001A53B1"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Анализ существующего </w:t>
      </w:r>
      <w:r w:rsid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программного обеспечения</w:t>
      </w:r>
    </w:p>
    <w:p w:rsidR="003E0D62" w:rsidRPr="001A3F09" w:rsidRDefault="00E14F88" w:rsidP="001A3F09">
      <w:pPr>
        <w:pStyle w:val="Standard"/>
        <w:ind w:left="851" w:firstLine="15"/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1.3. </w:t>
      </w:r>
      <w:r w:rsidR="001A53B1"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Постановка задачи</w:t>
      </w:r>
    </w:p>
    <w:p w:rsidR="003E0D62" w:rsidRPr="001A3F09" w:rsidRDefault="00E14F88">
      <w:pPr>
        <w:pStyle w:val="Standard"/>
        <w:ind w:left="570" w:firstLine="15"/>
        <w:rPr>
          <w:lang w:val="ru-RU"/>
        </w:rPr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Глава 2. </w:t>
      </w:r>
      <w:r w:rsidR="001A53B1"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Разработка математической модели и практическая реализация системы автоматического составления расписания</w:t>
      </w:r>
    </w:p>
    <w:p w:rsidR="00BA721B" w:rsidRPr="001A3F09" w:rsidRDefault="00E14F88" w:rsidP="001A3F09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2.1. </w:t>
      </w:r>
      <w:r w:rsidR="001A53B1"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Математическая модель расписания в ВУЗ</w:t>
      </w:r>
      <w:r w:rsid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</w:p>
    <w:p w:rsidR="00BA721B" w:rsidRPr="001A3F09" w:rsidRDefault="00BA721B" w:rsidP="001A3F09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2.2 Методы решения поставленной задачи</w:t>
      </w:r>
    </w:p>
    <w:p w:rsidR="00BA721B" w:rsidRPr="001A3F09" w:rsidRDefault="00BA721B" w:rsidP="001A3F09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2.3 Особенности п</w:t>
      </w:r>
      <w:r w:rsid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рактической реализации системы</w:t>
      </w:r>
    </w:p>
    <w:p w:rsidR="003E0D62" w:rsidRPr="001A3F09" w:rsidRDefault="00BA721B" w:rsidP="001A3F09">
      <w:pPr>
        <w:pStyle w:val="Standard"/>
        <w:ind w:left="851" w:firstLine="15"/>
      </w:pPr>
      <w:r w:rsidRPr="001A3F09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2.4 Результаты работы программы </w:t>
      </w:r>
    </w:p>
    <w:p w:rsidR="003E0D62" w:rsidRPr="001A3F09" w:rsidRDefault="00E14F88">
      <w:pPr>
        <w:pStyle w:val="Standard"/>
        <w:ind w:left="570" w:firstLine="15"/>
      </w:pPr>
      <w:r w:rsidRPr="001A3F09">
        <w:rPr>
          <w:rStyle w:val="Internetlink"/>
          <w:rFonts w:eastAsia="Times New Roman" w:cs="Times New Roman"/>
          <w:color w:val="000000"/>
          <w:sz w:val="28"/>
          <w:szCs w:val="28"/>
          <w:u w:val="none"/>
          <w:shd w:val="clear" w:color="auto" w:fill="FFFFFF"/>
          <w:lang w:val="ru-RU" w:eastAsia="ru-RU"/>
        </w:rPr>
        <w:t>Заключение</w:t>
      </w:r>
    </w:p>
    <w:p w:rsidR="001A3F09" w:rsidRDefault="001A3F09">
      <w:pPr>
        <w:pStyle w:val="Standard"/>
        <w:ind w:left="570" w:firstLine="15"/>
        <w:rPr>
          <w:rStyle w:val="Internetlink"/>
          <w:rFonts w:eastAsia="Times New Roman" w:cs="Times New Roman"/>
          <w:color w:val="000000"/>
          <w:sz w:val="28"/>
          <w:szCs w:val="28"/>
          <w:u w:val="none"/>
          <w:shd w:val="clear" w:color="auto" w:fill="FFFFFF"/>
          <w:lang w:val="ru-RU" w:eastAsia="ru-RU"/>
        </w:rPr>
      </w:pPr>
      <w:r>
        <w:rPr>
          <w:rStyle w:val="Internetlink"/>
          <w:rFonts w:eastAsia="Times New Roman" w:cs="Times New Roman"/>
          <w:color w:val="000000"/>
          <w:sz w:val="28"/>
          <w:szCs w:val="28"/>
          <w:u w:val="none"/>
          <w:shd w:val="clear" w:color="auto" w:fill="FFFFFF"/>
          <w:lang w:val="ru-RU" w:eastAsia="ru-RU"/>
        </w:rPr>
        <w:t>Литература</w:t>
      </w:r>
    </w:p>
    <w:p w:rsidR="003E0D62" w:rsidRPr="001A3F09" w:rsidRDefault="001A3F09">
      <w:pPr>
        <w:pStyle w:val="Standard"/>
        <w:ind w:left="570" w:firstLine="15"/>
      </w:pPr>
      <w:r>
        <w:rPr>
          <w:rStyle w:val="Internetlink"/>
          <w:rFonts w:eastAsia="Times New Roman" w:cs="Times New Roman"/>
          <w:color w:val="000000"/>
          <w:sz w:val="28"/>
          <w:szCs w:val="28"/>
          <w:u w:val="none"/>
          <w:shd w:val="clear" w:color="auto" w:fill="FFFFFF"/>
          <w:lang w:val="ru-RU" w:eastAsia="ru-RU"/>
        </w:rPr>
        <w:t>Приложения</w:t>
      </w:r>
    </w:p>
    <w:p w:rsidR="003E0D62" w:rsidRPr="001A3F09" w:rsidRDefault="003E0D62">
      <w:pPr>
        <w:pStyle w:val="Standard"/>
        <w:ind w:left="570" w:firstLine="15"/>
      </w:pPr>
    </w:p>
    <w:p w:rsidR="003E0D62" w:rsidRDefault="003E0D62">
      <w:pPr>
        <w:pStyle w:val="Standard"/>
        <w:ind w:left="570" w:firstLine="15"/>
      </w:pPr>
    </w:p>
    <w:p w:rsidR="003E0D62" w:rsidRDefault="003E0D62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</w:p>
    <w:p w:rsidR="003E0D62" w:rsidRDefault="00E14F88">
      <w:pPr>
        <w:pStyle w:val="Standard"/>
        <w:ind w:left="570" w:firstLine="15"/>
      </w:pPr>
      <w:r>
        <w:rPr>
          <w:rFonts w:eastAsia="Times New Roman" w:cs="Times New Roman"/>
          <w:color w:val="000000"/>
          <w:sz w:val="28"/>
          <w:szCs w:val="28"/>
          <w:lang w:val="ru-RU"/>
        </w:rPr>
        <w:t>Руко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>водитель ВКР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__________________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_______ Э. А. </w:t>
      </w:r>
      <w:r w:rsidRPr="001A3F09">
        <w:rPr>
          <w:rFonts w:eastAsia="Times New Roman" w:cs="Times New Roman"/>
          <w:color w:val="000000"/>
          <w:sz w:val="28"/>
          <w:szCs w:val="28"/>
          <w:lang w:val="ru-RU"/>
        </w:rPr>
        <w:t>Игнатьева</w:t>
      </w:r>
    </w:p>
    <w:p w:rsidR="003E0D62" w:rsidRDefault="003E0D62">
      <w:pPr>
        <w:pStyle w:val="Standard"/>
        <w:ind w:left="570" w:firstLine="15"/>
      </w:pPr>
    </w:p>
    <w:p w:rsidR="003E0D62" w:rsidRDefault="003E0D62">
      <w:pPr>
        <w:pStyle w:val="Standard"/>
        <w:ind w:left="570" w:firstLine="15"/>
      </w:pPr>
    </w:p>
    <w:p w:rsidR="003E0D62" w:rsidRDefault="003E0D62">
      <w:pPr>
        <w:pStyle w:val="Standard"/>
        <w:ind w:left="570" w:firstLine="15"/>
      </w:pPr>
    </w:p>
    <w:p w:rsidR="003E0D62" w:rsidRDefault="003E0D62">
      <w:pPr>
        <w:pStyle w:val="Standard"/>
        <w:ind w:left="570" w:firstLine="15"/>
      </w:pPr>
    </w:p>
    <w:p w:rsidR="003E0D62" w:rsidRDefault="00E14F88">
      <w:pPr>
        <w:pStyle w:val="Standard"/>
        <w:ind w:left="570" w:firstLine="15"/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Задан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>ие принял к исполнению _______________</w:t>
      </w:r>
      <w:r w:rsidR="001A53B1" w:rsidRPr="001A3F09">
        <w:rPr>
          <w:rFonts w:eastAsia="Times New Roman" w:cs="Times New Roman"/>
          <w:color w:val="000000"/>
          <w:sz w:val="28"/>
          <w:szCs w:val="28"/>
          <w:lang w:val="ru-RU"/>
        </w:rPr>
        <w:t>Н</w:t>
      </w:r>
      <w:r w:rsidRPr="001A3F09">
        <w:rPr>
          <w:rFonts w:eastAsia="Times New Roman" w:cs="Times New Roman"/>
          <w:color w:val="000000"/>
          <w:sz w:val="28"/>
          <w:szCs w:val="28"/>
          <w:lang w:val="ru-RU"/>
        </w:rPr>
        <w:t>.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="001A53B1" w:rsidRPr="001A3F09">
        <w:rPr>
          <w:rFonts w:eastAsia="Times New Roman" w:cs="Times New Roman"/>
          <w:color w:val="000000"/>
          <w:sz w:val="28"/>
          <w:szCs w:val="28"/>
          <w:lang w:val="ru-RU"/>
        </w:rPr>
        <w:t>М</w:t>
      </w:r>
      <w:r w:rsidRP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. </w:t>
      </w:r>
      <w:r w:rsidR="001A53B1" w:rsidRPr="001A3F09">
        <w:rPr>
          <w:rFonts w:eastAsia="Times New Roman" w:cs="Times New Roman"/>
          <w:color w:val="000000"/>
          <w:sz w:val="28"/>
          <w:szCs w:val="28"/>
          <w:lang w:val="ru-RU"/>
        </w:rPr>
        <w:t>Краснов</w:t>
      </w:r>
    </w:p>
    <w:p w:rsidR="003E0D62" w:rsidRDefault="003E0D62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1A3F09" w:rsidRDefault="001A3F09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1A3F09" w:rsidRDefault="001A3F09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:rsidR="001A3F09" w:rsidRDefault="001A3F09">
      <w:pPr>
        <w:pStyle w:val="Standard"/>
        <w:ind w:left="570" w:firstLine="15"/>
      </w:pPr>
    </w:p>
    <w:p w:rsidR="003E0D62" w:rsidRDefault="00E14F88">
      <w:pPr>
        <w:pStyle w:val="Standard"/>
        <w:ind w:left="570" w:firstLine="15"/>
        <w:jc w:val="right"/>
      </w:pPr>
      <w:r>
        <w:rPr>
          <w:rFonts w:eastAsia="Times New Roman" w:cs="Times New Roman"/>
          <w:color w:val="000000"/>
          <w:sz w:val="28"/>
          <w:szCs w:val="28"/>
          <w:lang w:val="ru-RU"/>
        </w:rPr>
        <w:t>«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>0</w:t>
      </w:r>
      <w:r w:rsidR="00FC2DC8">
        <w:rPr>
          <w:rFonts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» </w:t>
      </w:r>
      <w:r w:rsidR="00FC2DC8">
        <w:rPr>
          <w:rFonts w:eastAsia="Times New Roman" w:cs="Times New Roman"/>
          <w:color w:val="000000"/>
          <w:sz w:val="28"/>
          <w:szCs w:val="28"/>
          <w:lang w:val="ru-RU"/>
        </w:rPr>
        <w:t>апреля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20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>2</w:t>
      </w:r>
      <w:r w:rsidR="00FC2DC8">
        <w:rPr>
          <w:rFonts w:eastAsia="Times New Roman" w:cs="Times New Roman"/>
          <w:color w:val="000000"/>
          <w:sz w:val="28"/>
          <w:szCs w:val="28"/>
          <w:lang w:val="ru-RU"/>
        </w:rPr>
        <w:t>3</w:t>
      </w:r>
      <w:r w:rsidR="001A3F09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г.</w:t>
      </w:r>
    </w:p>
    <w:sectPr w:rsidR="003E0D6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99E" w:rsidRDefault="00D1099E">
      <w:r>
        <w:separator/>
      </w:r>
    </w:p>
  </w:endnote>
  <w:endnote w:type="continuationSeparator" w:id="0">
    <w:p w:rsidR="00D1099E" w:rsidRDefault="00D1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99E" w:rsidRDefault="00D1099E">
      <w:r>
        <w:rPr>
          <w:color w:val="000000"/>
        </w:rPr>
        <w:separator/>
      </w:r>
    </w:p>
  </w:footnote>
  <w:footnote w:type="continuationSeparator" w:id="0">
    <w:p w:rsidR="00D1099E" w:rsidRDefault="00D10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62"/>
    <w:rsid w:val="00123D4D"/>
    <w:rsid w:val="001A3F09"/>
    <w:rsid w:val="001A53B1"/>
    <w:rsid w:val="00311B56"/>
    <w:rsid w:val="00382C6E"/>
    <w:rsid w:val="003E0D62"/>
    <w:rsid w:val="0061190B"/>
    <w:rsid w:val="00691AC7"/>
    <w:rsid w:val="009114EC"/>
    <w:rsid w:val="009B7938"/>
    <w:rsid w:val="00AD7E4D"/>
    <w:rsid w:val="00BA721B"/>
    <w:rsid w:val="00BC1C58"/>
    <w:rsid w:val="00D1099E"/>
    <w:rsid w:val="00E14F88"/>
    <w:rsid w:val="00F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ет списка1"/>
    <w:next w:val="Standard"/>
    <w:pPr>
      <w:autoSpaceDE w:val="0"/>
    </w:pPr>
  </w:style>
  <w:style w:type="paragraph" w:customStyle="1" w:styleId="Default">
    <w:name w:val="Default"/>
    <w:next w:val="Standard"/>
    <w:pPr>
      <w:autoSpaceDE w:val="0"/>
    </w:pPr>
  </w:style>
  <w:style w:type="paragraph" w:customStyle="1" w:styleId="2">
    <w:name w:val="Нет списка2"/>
    <w:next w:val="Standard"/>
    <w:pPr>
      <w:autoSpaceDE w:val="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9114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114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ет списка1"/>
    <w:next w:val="Standard"/>
    <w:pPr>
      <w:autoSpaceDE w:val="0"/>
    </w:pPr>
  </w:style>
  <w:style w:type="paragraph" w:customStyle="1" w:styleId="Default">
    <w:name w:val="Default"/>
    <w:next w:val="Standard"/>
    <w:pPr>
      <w:autoSpaceDE w:val="0"/>
    </w:pPr>
  </w:style>
  <w:style w:type="paragraph" w:customStyle="1" w:styleId="2">
    <w:name w:val="Нет списка2"/>
    <w:next w:val="Standard"/>
    <w:pPr>
      <w:autoSpaceDE w:val="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9114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11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Краснов</dc:creator>
  <cp:lastModifiedBy>Administrator</cp:lastModifiedBy>
  <cp:revision>4</cp:revision>
  <cp:lastPrinted>2021-06-30T06:09:00Z</cp:lastPrinted>
  <dcterms:created xsi:type="dcterms:W3CDTF">2022-05-20T13:36:00Z</dcterms:created>
  <dcterms:modified xsi:type="dcterms:W3CDTF">2023-05-02T12:56:00Z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