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Value Proposition</w:t>
      </w:r>
    </w:p>
    <w:p>
      <w:pPr>
        <w:pStyle w:val="Heading2"/>
      </w:pPr>
      <w:r>
        <w:t>1. Core Value Statement</w:t>
      </w:r>
    </w:p>
    <w:p>
      <w:r>
        <w:t>[Your brand] helps [target audience] achieve [desired outcome] through [unique method].</w:t>
      </w:r>
    </w:p>
    <w:p>
      <w:pPr>
        <w:pStyle w:val="Heading2"/>
      </w:pPr>
      <w:r>
        <w:t>2. Problem Being Solved</w:t>
      </w:r>
    </w:p>
    <w:p>
      <w:r>
        <w:t>Describe the problem your audience faces and why it matters.</w:t>
      </w:r>
    </w:p>
    <w:p>
      <w:pPr>
        <w:pStyle w:val="Heading2"/>
      </w:pPr>
      <w:r>
        <w:t>3. Your Solution</w:t>
      </w:r>
    </w:p>
    <w:p>
      <w:r>
        <w:t>Explain what you provide and how it solves the problem.</w:t>
      </w:r>
    </w:p>
    <w:p>
      <w:pPr>
        <w:pStyle w:val="Heading2"/>
      </w:pPr>
      <w:r>
        <w:t>4. Unique Differentiators</w:t>
      </w:r>
    </w:p>
    <w:p>
      <w:r>
        <w:t>List the unique aspects of your brand or product (e.g., AI-driven, personality-based, automation scale, content quality).</w:t>
      </w:r>
    </w:p>
    <w:p>
      <w:pPr>
        <w:pStyle w:val="Heading2"/>
      </w:pPr>
      <w:r>
        <w:t>5. Audience Impact</w:t>
      </w:r>
    </w:p>
    <w:p>
      <w:r>
        <w:t>Describe the emotional, practical, and long-term impact on your audience.</w:t>
      </w:r>
    </w:p>
    <w:p>
      <w:pPr>
        <w:pStyle w:val="Heading2"/>
      </w:pPr>
      <w:r>
        <w:t>6. Competitive Positioning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Competitor</w:t>
            </w:r>
          </w:p>
        </w:tc>
        <w:tc>
          <w:tcPr>
            <w:tcW w:type="dxa" w:w="2880"/>
          </w:tcPr>
          <w:p>
            <w:r>
              <w:t>Weakness</w:t>
            </w:r>
          </w:p>
        </w:tc>
        <w:tc>
          <w:tcPr>
            <w:tcW w:type="dxa" w:w="2880"/>
          </w:tcPr>
          <w:p>
            <w:r>
              <w:t>Your Advantage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