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F647" w14:textId="77777777" w:rsidR="00E57242" w:rsidRDefault="00700DAF">
      <w:pPr>
        <w:rPr>
          <w:rFonts w:ascii="BankGothic Md BT" w:hAnsi="BankGothic Md BT"/>
          <w:color w:val="1F3864" w:themeColor="accent1" w:themeShade="80"/>
          <w:sz w:val="72"/>
          <w:szCs w:val="72"/>
        </w:rPr>
      </w:pPr>
      <w:r>
        <w:rPr>
          <w:rFonts w:ascii="BankGothic Md BT" w:hAnsi="BankGothic Md BT"/>
          <w:color w:val="1F3864" w:themeColor="accent1" w:themeShade="80"/>
          <w:sz w:val="72"/>
          <w:szCs w:val="72"/>
        </w:rPr>
        <w:t xml:space="preserve">System Requirement </w:t>
      </w:r>
    </w:p>
    <w:p w14:paraId="1467623B" w14:textId="556B3AE3" w:rsidR="007B00C3" w:rsidRDefault="00E57242">
      <w:pPr>
        <w:rPr>
          <w:rFonts w:ascii="Verdana" w:hAnsi="Verdana"/>
          <w:color w:val="1F3864" w:themeColor="accent1" w:themeShade="80"/>
          <w:sz w:val="48"/>
          <w:szCs w:val="48"/>
        </w:rPr>
      </w:pPr>
      <w:r>
        <w:rPr>
          <w:rFonts w:ascii="BankGothic Md BT" w:hAnsi="BankGothic Md BT"/>
          <w:color w:val="1F3864" w:themeColor="accent1" w:themeShade="80"/>
          <w:sz w:val="72"/>
          <w:szCs w:val="72"/>
        </w:rPr>
        <w:t xml:space="preserve">    </w:t>
      </w:r>
      <w:r w:rsidR="00700DAF">
        <w:rPr>
          <w:rFonts w:ascii="BankGothic Md BT" w:hAnsi="BankGothic Md BT"/>
          <w:color w:val="1F3864" w:themeColor="accent1" w:themeShade="80"/>
          <w:sz w:val="72"/>
          <w:szCs w:val="72"/>
        </w:rPr>
        <w:t>Specification</w:t>
      </w:r>
      <w:r w:rsidR="006D0304">
        <w:rPr>
          <w:rFonts w:ascii="BankGothic Md BT" w:hAnsi="BankGothic Md BT"/>
          <w:color w:val="1F3864" w:themeColor="accent1" w:themeShade="80"/>
          <w:sz w:val="72"/>
          <w:szCs w:val="72"/>
        </w:rPr>
        <w:t xml:space="preserve"> </w:t>
      </w:r>
      <w:r w:rsidR="00700DAF" w:rsidRPr="00700DAF">
        <w:rPr>
          <w:rFonts w:ascii="Verdana" w:hAnsi="Verdana"/>
          <w:color w:val="1F3864" w:themeColor="accent1" w:themeShade="80"/>
          <w:sz w:val="48"/>
          <w:szCs w:val="48"/>
        </w:rPr>
        <w:t>of</w:t>
      </w:r>
    </w:p>
    <w:p w14:paraId="43A3F25C" w14:textId="7296E0AD" w:rsidR="00700DAF" w:rsidRDefault="00700DAF">
      <w:pPr>
        <w:rPr>
          <w:rFonts w:ascii="Verdana" w:hAnsi="Verdana"/>
          <w:color w:val="1F3864" w:themeColor="accent1" w:themeShade="80"/>
          <w:sz w:val="48"/>
          <w:szCs w:val="48"/>
        </w:rPr>
      </w:pPr>
      <w:r>
        <w:rPr>
          <w:rFonts w:ascii="Verdana" w:hAnsi="Verdana"/>
          <w:color w:val="1F3864" w:themeColor="accent1" w:themeShade="80"/>
          <w:sz w:val="48"/>
          <w:szCs w:val="48"/>
        </w:rPr>
        <w:t xml:space="preserve">       </w:t>
      </w:r>
      <w:r w:rsidR="00E57242">
        <w:rPr>
          <w:rFonts w:ascii="Verdana" w:hAnsi="Verdana"/>
          <w:color w:val="1F3864" w:themeColor="accent1" w:themeShade="80"/>
          <w:sz w:val="48"/>
          <w:szCs w:val="48"/>
        </w:rPr>
        <w:t xml:space="preserve">  </w:t>
      </w:r>
      <w:r>
        <w:rPr>
          <w:rFonts w:ascii="Verdana" w:hAnsi="Verdana"/>
          <w:color w:val="1F3864" w:themeColor="accent1" w:themeShade="80"/>
          <w:sz w:val="48"/>
          <w:szCs w:val="48"/>
        </w:rPr>
        <w:t xml:space="preserve">          Wind Power Stabilizer.</w:t>
      </w:r>
    </w:p>
    <w:p w14:paraId="106D44C1" w14:textId="540F71AA" w:rsidR="00700DAF" w:rsidRPr="006425BE" w:rsidRDefault="006425BE">
      <w:pPr>
        <w:rPr>
          <w:rFonts w:asciiTheme="majorHAnsi" w:hAnsiTheme="majorHAnsi" w:cstheme="majorHAnsi"/>
          <w:color w:val="171717" w:themeColor="background2" w:themeShade="1A"/>
          <w:sz w:val="56"/>
          <w:szCs w:val="56"/>
        </w:rPr>
      </w:pPr>
      <w:r w:rsidRPr="006425BE">
        <w:rPr>
          <w:rFonts w:asciiTheme="majorHAnsi" w:hAnsiTheme="majorHAnsi" w:cstheme="majorHAnsi"/>
          <w:b/>
          <w:bCs/>
          <w:color w:val="171717" w:themeColor="background2" w:themeShade="1A"/>
          <w:sz w:val="56"/>
          <w:szCs w:val="56"/>
          <w:u w:val="single"/>
        </w:rPr>
        <w:t>Table of Contents</w:t>
      </w:r>
    </w:p>
    <w:p w14:paraId="6F886C48" w14:textId="47363D36" w:rsidR="006425BE" w:rsidRDefault="006425BE">
      <w:pPr>
        <w:rPr>
          <w:rFonts w:ascii="Constantia" w:hAnsi="Constantia" w:cstheme="majorHAnsi"/>
          <w:b/>
          <w:bCs/>
          <w:color w:val="171717" w:themeColor="background2" w:themeShade="1A"/>
          <w:sz w:val="36"/>
          <w:szCs w:val="36"/>
        </w:rPr>
      </w:pPr>
      <w:r w:rsidRPr="006425BE">
        <w:rPr>
          <w:rFonts w:ascii="Constantia" w:hAnsi="Constantia" w:cstheme="majorHAnsi"/>
          <w:b/>
          <w:bCs/>
          <w:color w:val="171717" w:themeColor="background2" w:themeShade="1A"/>
          <w:sz w:val="36"/>
          <w:szCs w:val="36"/>
        </w:rPr>
        <w:t>1. Introduction</w:t>
      </w:r>
    </w:p>
    <w:p w14:paraId="06D7166A" w14:textId="70D35AFD" w:rsidR="006425BE" w:rsidRDefault="006425BE" w:rsidP="006425BE">
      <w:pPr>
        <w:pStyle w:val="ListParagraph"/>
        <w:numPr>
          <w:ilvl w:val="0"/>
          <w:numId w:val="2"/>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Purpose</w:t>
      </w:r>
    </w:p>
    <w:p w14:paraId="77569E35" w14:textId="0186F353" w:rsidR="006425BE" w:rsidRDefault="006425BE" w:rsidP="006425BE">
      <w:pPr>
        <w:pStyle w:val="ListParagraph"/>
        <w:numPr>
          <w:ilvl w:val="0"/>
          <w:numId w:val="2"/>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Document Convention</w:t>
      </w:r>
    </w:p>
    <w:p w14:paraId="31315B6B" w14:textId="004A2205" w:rsidR="006425BE" w:rsidRDefault="006425BE" w:rsidP="006425BE">
      <w:pPr>
        <w:pStyle w:val="ListParagraph"/>
        <w:numPr>
          <w:ilvl w:val="0"/>
          <w:numId w:val="2"/>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Intended Audience</w:t>
      </w:r>
    </w:p>
    <w:p w14:paraId="3707CB7F" w14:textId="5D6D0E7F" w:rsidR="006425BE" w:rsidRDefault="006425BE" w:rsidP="006425BE">
      <w:pPr>
        <w:pStyle w:val="ListParagraph"/>
        <w:numPr>
          <w:ilvl w:val="0"/>
          <w:numId w:val="2"/>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Project Scope</w:t>
      </w:r>
    </w:p>
    <w:p w14:paraId="3BD20BC2" w14:textId="0D7D9A11" w:rsidR="006425BE" w:rsidRPr="006425BE" w:rsidRDefault="006425BE" w:rsidP="006425BE">
      <w:pPr>
        <w:pStyle w:val="ListParagraph"/>
        <w:numPr>
          <w:ilvl w:val="0"/>
          <w:numId w:val="2"/>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References</w:t>
      </w:r>
    </w:p>
    <w:p w14:paraId="3296AADE" w14:textId="184F2E9C" w:rsidR="006425BE" w:rsidRDefault="006425BE" w:rsidP="006425BE">
      <w:pPr>
        <w:rPr>
          <w:rFonts w:ascii="Constantia" w:hAnsi="Constantia" w:cstheme="majorHAnsi"/>
          <w:b/>
          <w:bCs/>
          <w:color w:val="171717" w:themeColor="background2" w:themeShade="1A"/>
          <w:sz w:val="36"/>
          <w:szCs w:val="36"/>
        </w:rPr>
      </w:pPr>
      <w:r w:rsidRPr="006425BE">
        <w:rPr>
          <w:rFonts w:ascii="Constantia" w:hAnsi="Constantia" w:cstheme="majorHAnsi"/>
          <w:b/>
          <w:bCs/>
          <w:color w:val="171717" w:themeColor="background2" w:themeShade="1A"/>
          <w:sz w:val="36"/>
          <w:szCs w:val="36"/>
        </w:rPr>
        <w:t>2.Description</w:t>
      </w:r>
    </w:p>
    <w:p w14:paraId="3CBDCD99" w14:textId="2CB1AD6A" w:rsidR="00AE159F" w:rsidRDefault="00E64752" w:rsidP="00E60B4C">
      <w:pPr>
        <w:pStyle w:val="ListParagraph"/>
        <w:numPr>
          <w:ilvl w:val="0"/>
          <w:numId w:val="8"/>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Product Perspective</w:t>
      </w:r>
    </w:p>
    <w:p w14:paraId="3C90F0D2" w14:textId="59E0A3F8" w:rsidR="00E60B4C" w:rsidRPr="00E60B4C" w:rsidRDefault="006D0304" w:rsidP="00E60B4C">
      <w:pPr>
        <w:pStyle w:val="ListParagraph"/>
        <w:numPr>
          <w:ilvl w:val="0"/>
          <w:numId w:val="8"/>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Pro</w:t>
      </w:r>
      <w:r w:rsidR="00E60B4C">
        <w:rPr>
          <w:rFonts w:ascii="Book Antiqua" w:hAnsi="Book Antiqua" w:cstheme="majorHAnsi"/>
          <w:color w:val="171717" w:themeColor="background2" w:themeShade="1A"/>
          <w:sz w:val="28"/>
          <w:szCs w:val="28"/>
        </w:rPr>
        <w:t xml:space="preserve">blem </w:t>
      </w:r>
      <w:r w:rsidR="00E64752">
        <w:rPr>
          <w:rFonts w:ascii="Book Antiqua" w:hAnsi="Book Antiqua" w:cstheme="majorHAnsi"/>
          <w:color w:val="171717" w:themeColor="background2" w:themeShade="1A"/>
          <w:sz w:val="28"/>
          <w:szCs w:val="28"/>
        </w:rPr>
        <w:t>Features</w:t>
      </w:r>
    </w:p>
    <w:p w14:paraId="189A7F28" w14:textId="48490FBF" w:rsidR="006D0304" w:rsidRDefault="00E60B4C" w:rsidP="006425BE">
      <w:pPr>
        <w:pStyle w:val="ListParagraph"/>
        <w:numPr>
          <w:ilvl w:val="0"/>
          <w:numId w:val="8"/>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 xml:space="preserve">Problem solution and </w:t>
      </w:r>
      <w:r w:rsidR="006D0304">
        <w:rPr>
          <w:rFonts w:ascii="Book Antiqua" w:hAnsi="Book Antiqua" w:cstheme="majorHAnsi"/>
          <w:color w:val="171717" w:themeColor="background2" w:themeShade="1A"/>
          <w:sz w:val="28"/>
          <w:szCs w:val="28"/>
        </w:rPr>
        <w:t>Product Features</w:t>
      </w:r>
    </w:p>
    <w:p w14:paraId="33AF83B3" w14:textId="6CC061C9" w:rsidR="006D0304" w:rsidRDefault="006D0304" w:rsidP="006425BE">
      <w:pPr>
        <w:pStyle w:val="ListParagraph"/>
        <w:numPr>
          <w:ilvl w:val="0"/>
          <w:numId w:val="8"/>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Operating Environment</w:t>
      </w:r>
    </w:p>
    <w:p w14:paraId="2E4638EF" w14:textId="5C6562F6" w:rsidR="006D0304" w:rsidRDefault="006D0304" w:rsidP="006425BE">
      <w:pPr>
        <w:pStyle w:val="ListParagraph"/>
        <w:numPr>
          <w:ilvl w:val="0"/>
          <w:numId w:val="8"/>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Design and Implementation Constraints</w:t>
      </w:r>
    </w:p>
    <w:p w14:paraId="597A9C97" w14:textId="2AD77DFE" w:rsidR="00A71265" w:rsidRDefault="00A71265" w:rsidP="006425BE">
      <w:pPr>
        <w:pStyle w:val="ListParagraph"/>
        <w:numPr>
          <w:ilvl w:val="0"/>
          <w:numId w:val="8"/>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User Documentations</w:t>
      </w:r>
    </w:p>
    <w:p w14:paraId="38926237" w14:textId="66655BAB" w:rsidR="006D0304" w:rsidRPr="006425BE" w:rsidRDefault="006D0304" w:rsidP="006425BE">
      <w:pPr>
        <w:pStyle w:val="ListParagraph"/>
        <w:numPr>
          <w:ilvl w:val="0"/>
          <w:numId w:val="8"/>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Assumptions and Dependencies</w:t>
      </w:r>
    </w:p>
    <w:p w14:paraId="644CA2FB" w14:textId="7CEB55E3" w:rsidR="006425BE" w:rsidRDefault="006425BE">
      <w:pPr>
        <w:rPr>
          <w:rFonts w:ascii="Constantia" w:hAnsi="Constantia" w:cstheme="majorHAnsi"/>
          <w:b/>
          <w:bCs/>
          <w:color w:val="171717" w:themeColor="background2" w:themeShade="1A"/>
          <w:sz w:val="36"/>
          <w:szCs w:val="36"/>
        </w:rPr>
      </w:pPr>
      <w:r w:rsidRPr="006425BE">
        <w:rPr>
          <w:rFonts w:ascii="Constantia" w:hAnsi="Constantia" w:cstheme="majorHAnsi"/>
          <w:b/>
          <w:bCs/>
          <w:color w:val="171717" w:themeColor="background2" w:themeShade="1A"/>
          <w:sz w:val="36"/>
          <w:szCs w:val="36"/>
        </w:rPr>
        <w:t>3.System Features</w:t>
      </w:r>
    </w:p>
    <w:p w14:paraId="3AAE19AB" w14:textId="3644EA1E" w:rsidR="006D0304" w:rsidRPr="006D0304" w:rsidRDefault="006D0304" w:rsidP="006D0304">
      <w:pPr>
        <w:pStyle w:val="ListParagraph"/>
        <w:numPr>
          <w:ilvl w:val="0"/>
          <w:numId w:val="9"/>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Functional Requirements</w:t>
      </w:r>
    </w:p>
    <w:p w14:paraId="0144DED9" w14:textId="0DAD1D2D" w:rsidR="006425BE" w:rsidRDefault="006425BE">
      <w:pPr>
        <w:rPr>
          <w:rFonts w:ascii="Constantia" w:hAnsi="Constantia" w:cstheme="majorHAnsi"/>
          <w:b/>
          <w:bCs/>
          <w:color w:val="171717" w:themeColor="background2" w:themeShade="1A"/>
          <w:sz w:val="44"/>
          <w:szCs w:val="44"/>
        </w:rPr>
      </w:pPr>
      <w:r w:rsidRPr="006425BE">
        <w:rPr>
          <w:rFonts w:ascii="Constantia" w:hAnsi="Constantia" w:cstheme="majorHAnsi"/>
          <w:b/>
          <w:bCs/>
          <w:color w:val="171717" w:themeColor="background2" w:themeShade="1A"/>
          <w:sz w:val="36"/>
          <w:szCs w:val="36"/>
        </w:rPr>
        <w:t>4.</w:t>
      </w:r>
      <w:r w:rsidR="006D0304">
        <w:rPr>
          <w:rFonts w:ascii="Constantia" w:hAnsi="Constantia" w:cstheme="majorHAnsi"/>
          <w:b/>
          <w:bCs/>
          <w:color w:val="171717" w:themeColor="background2" w:themeShade="1A"/>
          <w:sz w:val="36"/>
          <w:szCs w:val="36"/>
        </w:rPr>
        <w:t>External Interfaces</w:t>
      </w:r>
      <w:r w:rsidRPr="006425BE">
        <w:rPr>
          <w:rFonts w:ascii="Constantia" w:hAnsi="Constantia" w:cstheme="majorHAnsi"/>
          <w:b/>
          <w:bCs/>
          <w:color w:val="171717" w:themeColor="background2" w:themeShade="1A"/>
          <w:sz w:val="36"/>
          <w:szCs w:val="36"/>
        </w:rPr>
        <w:t xml:space="preserve"> Requirement</w:t>
      </w:r>
      <w:r>
        <w:rPr>
          <w:rFonts w:ascii="Constantia" w:hAnsi="Constantia" w:cstheme="majorHAnsi"/>
          <w:b/>
          <w:bCs/>
          <w:color w:val="171717" w:themeColor="background2" w:themeShade="1A"/>
          <w:sz w:val="44"/>
          <w:szCs w:val="44"/>
        </w:rPr>
        <w:t>s</w:t>
      </w:r>
    </w:p>
    <w:p w14:paraId="4544F847" w14:textId="2EE084CF" w:rsidR="006D0304" w:rsidRDefault="006D0304" w:rsidP="006D0304">
      <w:pPr>
        <w:pStyle w:val="ListParagraph"/>
        <w:numPr>
          <w:ilvl w:val="0"/>
          <w:numId w:val="10"/>
        </w:numPr>
        <w:rPr>
          <w:rFonts w:ascii="Book Antiqua" w:hAnsi="Book Antiqua" w:cstheme="majorHAnsi"/>
          <w:color w:val="171717" w:themeColor="background2" w:themeShade="1A"/>
          <w:sz w:val="28"/>
          <w:szCs w:val="28"/>
        </w:rPr>
      </w:pPr>
      <w:r>
        <w:rPr>
          <w:rFonts w:ascii="Book Antiqua" w:hAnsi="Book Antiqua" w:cstheme="majorHAnsi"/>
          <w:color w:val="171717" w:themeColor="background2" w:themeShade="1A"/>
          <w:sz w:val="28"/>
          <w:szCs w:val="28"/>
        </w:rPr>
        <w:t>User Interfaces</w:t>
      </w:r>
    </w:p>
    <w:p w14:paraId="6B0BEFE1" w14:textId="77777777" w:rsidR="008B1D8B" w:rsidRDefault="008B1D8B" w:rsidP="008B1D8B">
      <w:pPr>
        <w:rPr>
          <w:rFonts w:ascii="Georgia" w:hAnsi="Georgia" w:cstheme="majorHAnsi"/>
          <w:b/>
          <w:bCs/>
          <w:color w:val="171717" w:themeColor="background2" w:themeShade="1A"/>
          <w:sz w:val="48"/>
          <w:szCs w:val="48"/>
          <w:u w:val="single"/>
        </w:rPr>
      </w:pPr>
    </w:p>
    <w:p w14:paraId="13EC1658" w14:textId="77777777" w:rsidR="008B1D8B" w:rsidRDefault="008B1D8B" w:rsidP="008B1D8B">
      <w:pPr>
        <w:rPr>
          <w:rFonts w:ascii="Georgia" w:hAnsi="Georgia" w:cstheme="majorHAnsi"/>
          <w:b/>
          <w:bCs/>
          <w:color w:val="171717" w:themeColor="background2" w:themeShade="1A"/>
          <w:sz w:val="48"/>
          <w:szCs w:val="48"/>
          <w:u w:val="single"/>
        </w:rPr>
      </w:pPr>
    </w:p>
    <w:p w14:paraId="24C7501D" w14:textId="77777777" w:rsidR="008B1D8B" w:rsidRDefault="008B1D8B" w:rsidP="008B1D8B">
      <w:pPr>
        <w:rPr>
          <w:rFonts w:ascii="Georgia" w:hAnsi="Georgia" w:cstheme="majorHAnsi"/>
          <w:b/>
          <w:bCs/>
          <w:color w:val="171717" w:themeColor="background2" w:themeShade="1A"/>
          <w:sz w:val="48"/>
          <w:szCs w:val="48"/>
          <w:u w:val="single"/>
        </w:rPr>
      </w:pPr>
    </w:p>
    <w:p w14:paraId="34348FF8" w14:textId="77777777" w:rsidR="008B1D8B" w:rsidRDefault="008B1D8B" w:rsidP="008B1D8B">
      <w:pPr>
        <w:rPr>
          <w:rFonts w:ascii="Georgia" w:hAnsi="Georgia" w:cstheme="majorHAnsi"/>
          <w:b/>
          <w:bCs/>
          <w:color w:val="171717" w:themeColor="background2" w:themeShade="1A"/>
          <w:sz w:val="48"/>
          <w:szCs w:val="48"/>
          <w:u w:val="single"/>
        </w:rPr>
      </w:pPr>
    </w:p>
    <w:p w14:paraId="01E64434" w14:textId="5F83FD73" w:rsidR="00D609EB" w:rsidRPr="008B1D8B" w:rsidRDefault="00D65E92" w:rsidP="008B1D8B">
      <w:pPr>
        <w:rPr>
          <w:rFonts w:ascii="Book Antiqua" w:hAnsi="Book Antiqua" w:cstheme="majorHAnsi"/>
          <w:color w:val="171717" w:themeColor="background2" w:themeShade="1A"/>
          <w:sz w:val="28"/>
          <w:szCs w:val="28"/>
        </w:rPr>
      </w:pPr>
      <w:r w:rsidRPr="008B1D8B">
        <w:rPr>
          <w:rFonts w:ascii="Georgia" w:hAnsi="Georgia" w:cstheme="majorHAnsi"/>
          <w:b/>
          <w:bCs/>
          <w:color w:val="171717" w:themeColor="background2" w:themeShade="1A"/>
          <w:sz w:val="48"/>
          <w:szCs w:val="48"/>
          <w:u w:val="single"/>
        </w:rPr>
        <w:lastRenderedPageBreak/>
        <w:t>1.</w:t>
      </w:r>
      <w:r w:rsidR="0096037E" w:rsidRPr="008B1D8B">
        <w:rPr>
          <w:rFonts w:ascii="Georgia" w:hAnsi="Georgia" w:cstheme="majorHAnsi"/>
          <w:b/>
          <w:bCs/>
          <w:color w:val="171717" w:themeColor="background2" w:themeShade="1A"/>
          <w:sz w:val="48"/>
          <w:szCs w:val="48"/>
          <w:u w:val="single"/>
        </w:rPr>
        <w:t xml:space="preserve"> </w:t>
      </w:r>
      <w:r w:rsidRPr="008B1D8B">
        <w:rPr>
          <w:rFonts w:ascii="Georgia" w:hAnsi="Georgia" w:cstheme="majorHAnsi"/>
          <w:b/>
          <w:bCs/>
          <w:color w:val="171717" w:themeColor="background2" w:themeShade="1A"/>
          <w:sz w:val="48"/>
          <w:szCs w:val="48"/>
          <w:u w:val="single"/>
        </w:rPr>
        <w:t>Introduction</w:t>
      </w:r>
    </w:p>
    <w:p w14:paraId="49953E78" w14:textId="49C38994" w:rsidR="00D609EB" w:rsidRPr="00D609EB" w:rsidRDefault="00D609EB" w:rsidP="00D65E92">
      <w:pPr>
        <w:rPr>
          <w:rFonts w:ascii="Georgia" w:hAnsi="Georgia" w:cstheme="majorHAnsi"/>
          <w:b/>
          <w:bCs/>
          <w:color w:val="171717" w:themeColor="background2" w:themeShade="1A"/>
          <w:sz w:val="32"/>
          <w:szCs w:val="32"/>
        </w:rPr>
      </w:pPr>
      <w:r w:rsidRPr="00D609EB">
        <w:rPr>
          <w:rFonts w:ascii="Georgia" w:hAnsi="Georgia" w:cstheme="majorHAnsi"/>
          <w:b/>
          <w:bCs/>
          <w:color w:val="171717" w:themeColor="background2" w:themeShade="1A"/>
          <w:sz w:val="32"/>
          <w:szCs w:val="32"/>
        </w:rPr>
        <w:t>1.1 Purpose</w:t>
      </w:r>
    </w:p>
    <w:p w14:paraId="39CE6EAA" w14:textId="0C8D1204" w:rsidR="00D609EB" w:rsidRDefault="00D65E92" w:rsidP="00D65E92">
      <w:pPr>
        <w:rPr>
          <w:rFonts w:ascii="Georgia" w:hAnsi="Georgia" w:cstheme="majorHAnsi"/>
          <w:color w:val="171717" w:themeColor="background2" w:themeShade="1A"/>
          <w:sz w:val="32"/>
          <w:szCs w:val="32"/>
        </w:rPr>
      </w:pPr>
      <w:r w:rsidRPr="00D65E92">
        <w:rPr>
          <w:rFonts w:ascii="Georgia" w:hAnsi="Georgia" w:cstheme="majorHAnsi"/>
          <w:color w:val="171717" w:themeColor="background2" w:themeShade="1A"/>
          <w:sz w:val="32"/>
          <w:szCs w:val="32"/>
        </w:rPr>
        <w:t xml:space="preserve">The </w:t>
      </w:r>
      <w:r>
        <w:rPr>
          <w:rFonts w:ascii="Georgia" w:hAnsi="Georgia" w:cstheme="majorHAnsi"/>
          <w:color w:val="171717" w:themeColor="background2" w:themeShade="1A"/>
          <w:sz w:val="32"/>
          <w:szCs w:val="32"/>
        </w:rPr>
        <w:t xml:space="preserve">purpose of this document is </w:t>
      </w:r>
      <w:r w:rsidR="00D609EB">
        <w:rPr>
          <w:rFonts w:ascii="Georgia" w:hAnsi="Georgia" w:cstheme="majorHAnsi"/>
          <w:color w:val="171717" w:themeColor="background2" w:themeShade="1A"/>
          <w:sz w:val="32"/>
          <w:szCs w:val="32"/>
        </w:rPr>
        <w:t>to build a real time system to display power output, weather conditions and forecast time stamps for optimum power production to avoid any kind of overload on power grids.</w:t>
      </w:r>
    </w:p>
    <w:p w14:paraId="1AF8D2A9" w14:textId="77777777" w:rsidR="009D1764" w:rsidRDefault="009D1764" w:rsidP="00D65E92">
      <w:pPr>
        <w:rPr>
          <w:rFonts w:ascii="Georgia" w:hAnsi="Georgia" w:cstheme="majorHAnsi"/>
          <w:color w:val="171717" w:themeColor="background2" w:themeShade="1A"/>
          <w:sz w:val="32"/>
          <w:szCs w:val="32"/>
        </w:rPr>
      </w:pPr>
    </w:p>
    <w:p w14:paraId="5CB36903" w14:textId="16FBD1EB" w:rsidR="00D609EB" w:rsidRPr="009D2267" w:rsidRDefault="00D609EB" w:rsidP="00D609EB">
      <w:pPr>
        <w:rPr>
          <w:rFonts w:ascii="Georgia" w:hAnsi="Georgia" w:cstheme="majorHAnsi"/>
          <w:b/>
          <w:bCs/>
          <w:color w:val="171717" w:themeColor="background2" w:themeShade="1A"/>
          <w:sz w:val="32"/>
          <w:szCs w:val="32"/>
        </w:rPr>
      </w:pPr>
      <w:r w:rsidRPr="009D2267">
        <w:rPr>
          <w:rFonts w:ascii="Georgia" w:hAnsi="Georgia" w:cstheme="majorHAnsi"/>
          <w:b/>
          <w:bCs/>
          <w:color w:val="171717" w:themeColor="background2" w:themeShade="1A"/>
          <w:sz w:val="32"/>
          <w:szCs w:val="32"/>
        </w:rPr>
        <w:t>1.2</w:t>
      </w:r>
      <w:r w:rsidR="009D2267">
        <w:rPr>
          <w:rFonts w:ascii="Georgia" w:hAnsi="Georgia" w:cstheme="majorHAnsi"/>
          <w:b/>
          <w:bCs/>
          <w:color w:val="171717" w:themeColor="background2" w:themeShade="1A"/>
          <w:sz w:val="32"/>
          <w:szCs w:val="32"/>
        </w:rPr>
        <w:t xml:space="preserve"> </w:t>
      </w:r>
      <w:r w:rsidRPr="009D2267">
        <w:rPr>
          <w:rFonts w:ascii="Georgia" w:hAnsi="Georgia" w:cstheme="majorHAnsi"/>
          <w:b/>
          <w:bCs/>
          <w:color w:val="171717" w:themeColor="background2" w:themeShade="1A"/>
          <w:sz w:val="32"/>
          <w:szCs w:val="32"/>
        </w:rPr>
        <w:t>Document Conventions</w:t>
      </w:r>
    </w:p>
    <w:p w14:paraId="3E6F8D41" w14:textId="32B21B6C" w:rsidR="00D609EB" w:rsidRDefault="00D609EB" w:rsidP="00D609EB">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This document uses the following conventions:</w:t>
      </w:r>
    </w:p>
    <w:p w14:paraId="75D2BBAC" w14:textId="0A19B6E4" w:rsidR="00D609EB" w:rsidRDefault="009D2267" w:rsidP="00D609EB">
      <w:pPr>
        <w:pStyle w:val="ListParagraph"/>
        <w:numPr>
          <w:ilvl w:val="0"/>
          <w:numId w:val="14"/>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Flow chart</w:t>
      </w:r>
    </w:p>
    <w:p w14:paraId="4415578D" w14:textId="43DB876E" w:rsidR="00F94925" w:rsidRPr="00F94925" w:rsidRDefault="009D2267" w:rsidP="009D2267">
      <w:pPr>
        <w:pStyle w:val="ListParagraph"/>
        <w:numPr>
          <w:ilvl w:val="0"/>
          <w:numId w:val="14"/>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Pictorial Representation</w:t>
      </w:r>
    </w:p>
    <w:p w14:paraId="28F4EFB7" w14:textId="7890D1AC" w:rsidR="009D2267" w:rsidRPr="009D2267" w:rsidRDefault="009D2267" w:rsidP="009D2267">
      <w:pPr>
        <w:rPr>
          <w:rFonts w:ascii="Georgia" w:hAnsi="Georgia" w:cstheme="majorHAnsi"/>
          <w:b/>
          <w:bCs/>
          <w:color w:val="171717" w:themeColor="background2" w:themeShade="1A"/>
          <w:sz w:val="32"/>
          <w:szCs w:val="32"/>
        </w:rPr>
      </w:pPr>
      <w:r w:rsidRPr="009D2267">
        <w:rPr>
          <w:rFonts w:ascii="Georgia" w:hAnsi="Georgia" w:cstheme="majorHAnsi"/>
          <w:b/>
          <w:bCs/>
          <w:color w:val="171717" w:themeColor="background2" w:themeShade="1A"/>
          <w:sz w:val="32"/>
          <w:szCs w:val="32"/>
        </w:rPr>
        <w:t>1.3</w:t>
      </w:r>
      <w:r>
        <w:rPr>
          <w:rFonts w:ascii="Georgia" w:hAnsi="Georgia" w:cstheme="majorHAnsi"/>
          <w:b/>
          <w:bCs/>
          <w:color w:val="171717" w:themeColor="background2" w:themeShade="1A"/>
          <w:sz w:val="32"/>
          <w:szCs w:val="32"/>
        </w:rPr>
        <w:t xml:space="preserve"> </w:t>
      </w:r>
      <w:r w:rsidRPr="009D2267">
        <w:rPr>
          <w:rFonts w:ascii="Georgia" w:hAnsi="Georgia" w:cstheme="majorHAnsi"/>
          <w:b/>
          <w:bCs/>
          <w:color w:val="171717" w:themeColor="background2" w:themeShade="1A"/>
          <w:sz w:val="32"/>
          <w:szCs w:val="32"/>
        </w:rPr>
        <w:t>Intended Audience</w:t>
      </w:r>
    </w:p>
    <w:p w14:paraId="1786780F" w14:textId="0B18233F" w:rsidR="009D2267" w:rsidRDefault="009D2267" w:rsidP="009D2267">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This project is a prototype for the wind power stabilization system for Wind mill farms. This project has been implemented to stabilize the voltage fluctuations caused due to sudden rise and sudden stop of the wind speed.</w:t>
      </w:r>
    </w:p>
    <w:p w14:paraId="6EE594F8" w14:textId="77777777" w:rsidR="009D1764" w:rsidRDefault="009D1764" w:rsidP="009D2267">
      <w:pPr>
        <w:rPr>
          <w:rFonts w:ascii="Georgia" w:hAnsi="Georgia" w:cstheme="majorHAnsi"/>
          <w:b/>
          <w:bCs/>
          <w:color w:val="171717" w:themeColor="background2" w:themeShade="1A"/>
          <w:sz w:val="32"/>
          <w:szCs w:val="32"/>
        </w:rPr>
      </w:pPr>
    </w:p>
    <w:p w14:paraId="7C13F427" w14:textId="571F82B1" w:rsidR="00DD371D" w:rsidRPr="00412BD8" w:rsidRDefault="00DD371D" w:rsidP="009D2267">
      <w:pPr>
        <w:rPr>
          <w:rFonts w:ascii="Georgia" w:hAnsi="Georgia" w:cstheme="majorHAnsi"/>
          <w:b/>
          <w:bCs/>
          <w:color w:val="171717" w:themeColor="background2" w:themeShade="1A"/>
          <w:sz w:val="32"/>
          <w:szCs w:val="32"/>
        </w:rPr>
      </w:pPr>
      <w:r w:rsidRPr="00412BD8">
        <w:rPr>
          <w:rFonts w:ascii="Georgia" w:hAnsi="Georgia" w:cstheme="majorHAnsi"/>
          <w:b/>
          <w:bCs/>
          <w:color w:val="171717" w:themeColor="background2" w:themeShade="1A"/>
          <w:sz w:val="32"/>
          <w:szCs w:val="32"/>
        </w:rPr>
        <w:t>1.4 Project Scope</w:t>
      </w:r>
    </w:p>
    <w:p w14:paraId="4D31F5A8" w14:textId="3BDAA2D1" w:rsidR="00F94925" w:rsidRDefault="00DD371D" w:rsidP="009D2267">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 xml:space="preserve">The purpose of the Wind Power Stabilizer is to keep an eye on the weather conditions and wind speed. In the </w:t>
      </w:r>
      <w:r w:rsidR="00FD607E">
        <w:rPr>
          <w:rFonts w:ascii="Georgia" w:hAnsi="Georgia" w:cstheme="majorHAnsi"/>
          <w:color w:val="171717" w:themeColor="background2" w:themeShade="1A"/>
          <w:sz w:val="32"/>
          <w:szCs w:val="32"/>
        </w:rPr>
        <w:t>initial scenario</w:t>
      </w:r>
      <w:r>
        <w:rPr>
          <w:rFonts w:ascii="Georgia" w:hAnsi="Georgia" w:cstheme="majorHAnsi"/>
          <w:color w:val="171717" w:themeColor="background2" w:themeShade="1A"/>
          <w:sz w:val="32"/>
          <w:szCs w:val="32"/>
        </w:rPr>
        <w:t>, wind turbines are equipped with wind speed measuring device known as Anemometer. The device measures wind speed and send the data to the system. If wind speed exceeds the critical speed for the wind turbine, the production is stopped. The real time system may disfunction and</w:t>
      </w:r>
      <w:r w:rsidR="00412BD8">
        <w:rPr>
          <w:rFonts w:ascii="Georgia" w:hAnsi="Georgia" w:cstheme="majorHAnsi"/>
          <w:color w:val="171717" w:themeColor="background2" w:themeShade="1A"/>
          <w:sz w:val="32"/>
          <w:szCs w:val="32"/>
        </w:rPr>
        <w:t xml:space="preserve"> the high wind speed may cause damage to the property, wind turbine and livelihood. This system uses weather forecasting to predict possible power output, time stamps when electricity production is possible, time stamps when wind speed will be critical and an Alert email module to send alert messages when wind speed exceeds the critical speed.</w:t>
      </w:r>
    </w:p>
    <w:p w14:paraId="2DC76FFA" w14:textId="77777777" w:rsidR="009D1764" w:rsidRDefault="009D1764" w:rsidP="009D2267">
      <w:pPr>
        <w:rPr>
          <w:rFonts w:ascii="Georgia" w:hAnsi="Georgia" w:cstheme="majorHAnsi"/>
          <w:b/>
          <w:bCs/>
          <w:color w:val="171717" w:themeColor="background2" w:themeShade="1A"/>
          <w:sz w:val="32"/>
          <w:szCs w:val="32"/>
        </w:rPr>
      </w:pPr>
    </w:p>
    <w:p w14:paraId="65E008FA" w14:textId="56B66181" w:rsidR="00F94925" w:rsidRPr="00F94925" w:rsidRDefault="00F94925" w:rsidP="009D2267">
      <w:pPr>
        <w:rPr>
          <w:rFonts w:ascii="Georgia" w:hAnsi="Georgia" w:cstheme="majorHAnsi"/>
          <w:b/>
          <w:bCs/>
          <w:color w:val="171717" w:themeColor="background2" w:themeShade="1A"/>
          <w:sz w:val="32"/>
          <w:szCs w:val="32"/>
        </w:rPr>
      </w:pPr>
      <w:r w:rsidRPr="00F94925">
        <w:rPr>
          <w:rFonts w:ascii="Georgia" w:hAnsi="Georgia" w:cstheme="majorHAnsi"/>
          <w:b/>
          <w:bCs/>
          <w:color w:val="171717" w:themeColor="background2" w:themeShade="1A"/>
          <w:sz w:val="32"/>
          <w:szCs w:val="32"/>
        </w:rPr>
        <w:t>1.5</w:t>
      </w:r>
      <w:r>
        <w:rPr>
          <w:rFonts w:ascii="Georgia" w:hAnsi="Georgia" w:cstheme="majorHAnsi"/>
          <w:b/>
          <w:bCs/>
          <w:color w:val="171717" w:themeColor="background2" w:themeShade="1A"/>
          <w:sz w:val="32"/>
          <w:szCs w:val="32"/>
        </w:rPr>
        <w:t xml:space="preserve"> </w:t>
      </w:r>
      <w:r w:rsidRPr="00F94925">
        <w:rPr>
          <w:rFonts w:ascii="Georgia" w:hAnsi="Georgia" w:cstheme="majorHAnsi"/>
          <w:b/>
          <w:bCs/>
          <w:color w:val="171717" w:themeColor="background2" w:themeShade="1A"/>
          <w:sz w:val="32"/>
          <w:szCs w:val="32"/>
        </w:rPr>
        <w:t>References</w:t>
      </w:r>
    </w:p>
    <w:p w14:paraId="689AD178" w14:textId="174266F8" w:rsidR="00F94925" w:rsidRDefault="008B1D8B" w:rsidP="00F94925">
      <w:pPr>
        <w:pStyle w:val="ListParagraph"/>
        <w:numPr>
          <w:ilvl w:val="0"/>
          <w:numId w:val="15"/>
        </w:numPr>
        <w:rPr>
          <w:rFonts w:ascii="Georgia" w:hAnsi="Georgia" w:cstheme="majorHAnsi"/>
          <w:color w:val="171717" w:themeColor="background2" w:themeShade="1A"/>
          <w:sz w:val="32"/>
          <w:szCs w:val="32"/>
        </w:rPr>
      </w:pPr>
      <w:hyperlink r:id="rId5" w:history="1">
        <w:r w:rsidR="00F94925" w:rsidRPr="000B7B02">
          <w:rPr>
            <w:rStyle w:val="Hyperlink"/>
            <w:rFonts w:ascii="Georgia" w:hAnsi="Georgia" w:cstheme="majorHAnsi"/>
            <w:color w:val="000913" w:themeColor="hyperlink" w:themeShade="1A"/>
            <w:sz w:val="32"/>
            <w:szCs w:val="32"/>
          </w:rPr>
          <w:t>https://pyowm.readthedocs.io</w:t>
        </w:r>
      </w:hyperlink>
    </w:p>
    <w:p w14:paraId="573ED978" w14:textId="7DAD9177" w:rsidR="00F94925" w:rsidRDefault="008B1D8B" w:rsidP="00F94925">
      <w:pPr>
        <w:pStyle w:val="ListParagraph"/>
        <w:numPr>
          <w:ilvl w:val="0"/>
          <w:numId w:val="15"/>
        </w:numPr>
        <w:rPr>
          <w:rFonts w:ascii="Georgia" w:hAnsi="Georgia" w:cstheme="majorHAnsi"/>
          <w:color w:val="171717" w:themeColor="background2" w:themeShade="1A"/>
          <w:sz w:val="32"/>
          <w:szCs w:val="32"/>
        </w:rPr>
      </w:pPr>
      <w:hyperlink r:id="rId6" w:history="1">
        <w:r w:rsidR="00F94925" w:rsidRPr="000B7B02">
          <w:rPr>
            <w:rStyle w:val="Hyperlink"/>
            <w:rFonts w:ascii="Georgia" w:hAnsi="Georgia" w:cstheme="majorHAnsi"/>
            <w:color w:val="000913" w:themeColor="hyperlink" w:themeShade="1A"/>
            <w:sz w:val="32"/>
            <w:szCs w:val="32"/>
          </w:rPr>
          <w:t>www.energy.gov/eere/wind/how-do-wind-turbines-work</w:t>
        </w:r>
      </w:hyperlink>
    </w:p>
    <w:p w14:paraId="06B27360" w14:textId="51A8E893" w:rsidR="00BE64AD" w:rsidRDefault="00BE64AD" w:rsidP="00BE64AD">
      <w:pPr>
        <w:rPr>
          <w:rFonts w:ascii="Georgia" w:hAnsi="Georgia" w:cstheme="majorHAnsi"/>
          <w:b/>
          <w:bCs/>
          <w:color w:val="171717" w:themeColor="background2" w:themeShade="1A"/>
          <w:sz w:val="48"/>
          <w:szCs w:val="48"/>
          <w:u w:val="single"/>
        </w:rPr>
      </w:pPr>
      <w:r w:rsidRPr="00BE64AD">
        <w:rPr>
          <w:rFonts w:ascii="Georgia" w:hAnsi="Georgia" w:cstheme="majorHAnsi"/>
          <w:b/>
          <w:bCs/>
          <w:color w:val="171717" w:themeColor="background2" w:themeShade="1A"/>
          <w:sz w:val="48"/>
          <w:szCs w:val="48"/>
          <w:u w:val="single"/>
        </w:rPr>
        <w:lastRenderedPageBreak/>
        <w:t>2.</w:t>
      </w:r>
      <w:r w:rsidR="0096037E">
        <w:rPr>
          <w:rFonts w:ascii="Georgia" w:hAnsi="Georgia" w:cstheme="majorHAnsi"/>
          <w:b/>
          <w:bCs/>
          <w:color w:val="171717" w:themeColor="background2" w:themeShade="1A"/>
          <w:sz w:val="48"/>
          <w:szCs w:val="48"/>
          <w:u w:val="single"/>
        </w:rPr>
        <w:t xml:space="preserve"> </w:t>
      </w:r>
      <w:r w:rsidRPr="00BE64AD">
        <w:rPr>
          <w:rFonts w:ascii="Georgia" w:hAnsi="Georgia" w:cstheme="majorHAnsi"/>
          <w:b/>
          <w:bCs/>
          <w:color w:val="171717" w:themeColor="background2" w:themeShade="1A"/>
          <w:sz w:val="48"/>
          <w:szCs w:val="48"/>
          <w:u w:val="single"/>
        </w:rPr>
        <w:t>Overall Description</w:t>
      </w:r>
    </w:p>
    <w:p w14:paraId="5A1839D3" w14:textId="5950D182" w:rsidR="00E64752" w:rsidRDefault="00E64752" w:rsidP="00BE64AD">
      <w:pPr>
        <w:rPr>
          <w:rFonts w:ascii="Georgia" w:hAnsi="Georgia" w:cstheme="majorHAnsi"/>
          <w:b/>
          <w:bCs/>
          <w:color w:val="171717" w:themeColor="background2" w:themeShade="1A"/>
          <w:sz w:val="32"/>
          <w:szCs w:val="32"/>
        </w:rPr>
      </w:pPr>
      <w:r>
        <w:rPr>
          <w:rFonts w:ascii="Georgia" w:hAnsi="Georgia" w:cstheme="majorHAnsi"/>
          <w:b/>
          <w:bCs/>
          <w:color w:val="171717" w:themeColor="background2" w:themeShade="1A"/>
          <w:sz w:val="32"/>
          <w:szCs w:val="32"/>
        </w:rPr>
        <w:t>2.1 Product Perspective</w:t>
      </w:r>
    </w:p>
    <w:p w14:paraId="55773B62" w14:textId="7CE85039" w:rsidR="008E29F0" w:rsidRPr="00E64752" w:rsidRDefault="008E29F0" w:rsidP="00BE64AD">
      <w:pPr>
        <w:rPr>
          <w:rFonts w:ascii="Georgia" w:hAnsi="Georgia" w:cstheme="majorHAnsi"/>
          <w:color w:val="171717" w:themeColor="background2" w:themeShade="1A"/>
          <w:sz w:val="32"/>
          <w:szCs w:val="32"/>
          <w:u w:val="single"/>
        </w:rPr>
      </w:pPr>
      <w:r w:rsidRPr="00E64752">
        <w:rPr>
          <w:rFonts w:ascii="Georgia" w:hAnsi="Georgia" w:cstheme="majorHAnsi"/>
          <w:color w:val="171717" w:themeColor="background2" w:themeShade="1A"/>
          <w:sz w:val="32"/>
          <w:szCs w:val="32"/>
          <w:u w:val="single"/>
        </w:rPr>
        <w:t>2.1</w:t>
      </w:r>
      <w:r w:rsidR="00E64752" w:rsidRPr="00E64752">
        <w:rPr>
          <w:rFonts w:ascii="Georgia" w:hAnsi="Georgia" w:cstheme="majorHAnsi"/>
          <w:color w:val="171717" w:themeColor="background2" w:themeShade="1A"/>
          <w:sz w:val="32"/>
          <w:szCs w:val="32"/>
          <w:u w:val="single"/>
        </w:rPr>
        <w:t>.1</w:t>
      </w:r>
      <w:r w:rsidR="00AE159F" w:rsidRPr="00E64752">
        <w:rPr>
          <w:rFonts w:ascii="Georgia" w:hAnsi="Georgia" w:cstheme="majorHAnsi"/>
          <w:color w:val="171717" w:themeColor="background2" w:themeShade="1A"/>
          <w:sz w:val="32"/>
          <w:szCs w:val="32"/>
          <w:u w:val="single"/>
        </w:rPr>
        <w:t xml:space="preserve"> </w:t>
      </w:r>
      <w:r w:rsidR="00C17E20">
        <w:rPr>
          <w:rFonts w:ascii="Georgia" w:hAnsi="Georgia" w:cstheme="majorHAnsi"/>
          <w:color w:val="171717" w:themeColor="background2" w:themeShade="1A"/>
          <w:sz w:val="32"/>
          <w:szCs w:val="32"/>
          <w:u w:val="single"/>
        </w:rPr>
        <w:t>Initial</w:t>
      </w:r>
      <w:r w:rsidRPr="00E64752">
        <w:rPr>
          <w:rFonts w:ascii="Georgia" w:hAnsi="Georgia" w:cstheme="majorHAnsi"/>
          <w:color w:val="171717" w:themeColor="background2" w:themeShade="1A"/>
          <w:sz w:val="32"/>
          <w:szCs w:val="32"/>
          <w:u w:val="single"/>
        </w:rPr>
        <w:t xml:space="preserve"> Working Conditions</w:t>
      </w:r>
    </w:p>
    <w:p w14:paraId="50A82D09" w14:textId="416AF146" w:rsidR="008E29F0" w:rsidRDefault="008E29F0" w:rsidP="00BE64AD">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 xml:space="preserve">Wind turbines are operated by the help of wind speed. Wind has kinetic energy which depends on its speed. Wind pushes the blades of wind turbines and rotates them. A shaft is connected to the blades which turns the axle of the generator and hence electricity is produced. But there is a minimum need of wind speed </w:t>
      </w:r>
      <w:r w:rsidR="0084793C">
        <w:rPr>
          <w:rFonts w:ascii="Georgia" w:hAnsi="Georgia" w:cstheme="majorHAnsi"/>
          <w:color w:val="171717" w:themeColor="background2" w:themeShade="1A"/>
          <w:sz w:val="32"/>
          <w:szCs w:val="32"/>
        </w:rPr>
        <w:t xml:space="preserve">is required to </w:t>
      </w:r>
      <w:r>
        <w:rPr>
          <w:rFonts w:ascii="Georgia" w:hAnsi="Georgia" w:cstheme="majorHAnsi"/>
          <w:color w:val="171717" w:themeColor="background2" w:themeShade="1A"/>
          <w:sz w:val="32"/>
          <w:szCs w:val="32"/>
        </w:rPr>
        <w:t>turn</w:t>
      </w:r>
      <w:r w:rsidR="0084793C">
        <w:rPr>
          <w:rFonts w:ascii="Georgia" w:hAnsi="Georgia" w:cstheme="majorHAnsi"/>
          <w:color w:val="171717" w:themeColor="background2" w:themeShade="1A"/>
          <w:sz w:val="32"/>
          <w:szCs w:val="32"/>
        </w:rPr>
        <w:t xml:space="preserve"> the blades</w:t>
      </w:r>
      <w:r>
        <w:rPr>
          <w:rFonts w:ascii="Georgia" w:hAnsi="Georgia" w:cstheme="majorHAnsi"/>
          <w:color w:val="171717" w:themeColor="background2" w:themeShade="1A"/>
          <w:sz w:val="32"/>
          <w:szCs w:val="32"/>
        </w:rPr>
        <w:t xml:space="preserve">. This minimum speed of the wind is known as “Cut-in speed”. Generally, the cut-in speed of a fully functional wind turbine lies between 18km/h to 20km/h. After this the production starts and the amount of electricity produced keeps rising until wind speed </w:t>
      </w:r>
      <w:r w:rsidR="005A7DAA">
        <w:rPr>
          <w:rFonts w:ascii="Georgia" w:hAnsi="Georgia" w:cstheme="majorHAnsi"/>
          <w:color w:val="171717" w:themeColor="background2" w:themeShade="1A"/>
          <w:sz w:val="32"/>
          <w:szCs w:val="32"/>
        </w:rPr>
        <w:t>h</w:t>
      </w:r>
      <w:r>
        <w:rPr>
          <w:rFonts w:ascii="Georgia" w:hAnsi="Georgia" w:cstheme="majorHAnsi"/>
          <w:color w:val="171717" w:themeColor="background2" w:themeShade="1A"/>
          <w:sz w:val="32"/>
          <w:szCs w:val="32"/>
        </w:rPr>
        <w:t>i</w:t>
      </w:r>
      <w:r w:rsidR="005A7DAA">
        <w:rPr>
          <w:rFonts w:ascii="Georgia" w:hAnsi="Georgia" w:cstheme="majorHAnsi"/>
          <w:color w:val="171717" w:themeColor="background2" w:themeShade="1A"/>
          <w:sz w:val="32"/>
          <w:szCs w:val="32"/>
        </w:rPr>
        <w:t>t</w:t>
      </w:r>
      <w:r>
        <w:rPr>
          <w:rFonts w:ascii="Georgia" w:hAnsi="Georgia" w:cstheme="majorHAnsi"/>
          <w:color w:val="171717" w:themeColor="background2" w:themeShade="1A"/>
          <w:sz w:val="32"/>
          <w:szCs w:val="32"/>
        </w:rPr>
        <w:t>s 45km/h. The wind turbines run at their maximum capacity from 50km/h to 80km/h. This range is termed as the “Rated speed”. 80km/h to 90km/h wind speed is considered as the threshold limit of destruction and is termed as the “Cut-out speed”.</w:t>
      </w:r>
      <w:r w:rsidR="007D3875">
        <w:rPr>
          <w:rFonts w:ascii="Georgia" w:hAnsi="Georgia" w:cstheme="majorHAnsi"/>
          <w:color w:val="171717" w:themeColor="background2" w:themeShade="1A"/>
          <w:sz w:val="32"/>
          <w:szCs w:val="32"/>
        </w:rPr>
        <w:t xml:space="preserve"> Electricity production must be stopped after this range. Wind speed more than cut-out speed is so dangerous that the blades may explode and the entire structure may collapse. Sudden increase in voltage may cause damage to the power grids too.</w:t>
      </w:r>
    </w:p>
    <w:p w14:paraId="463D7F2D" w14:textId="0E1AB96D" w:rsidR="00BE64AD" w:rsidRPr="00E64752" w:rsidRDefault="00E60B4C" w:rsidP="00BE64AD">
      <w:pPr>
        <w:rPr>
          <w:rFonts w:ascii="Georgia" w:hAnsi="Georgia" w:cstheme="majorHAnsi"/>
          <w:color w:val="171717" w:themeColor="background2" w:themeShade="1A"/>
          <w:sz w:val="32"/>
          <w:szCs w:val="32"/>
          <w:u w:val="single"/>
        </w:rPr>
      </w:pPr>
      <w:r w:rsidRPr="00E64752">
        <w:rPr>
          <w:rFonts w:ascii="Georgia" w:hAnsi="Georgia" w:cstheme="majorHAnsi"/>
          <w:color w:val="171717" w:themeColor="background2" w:themeShade="1A"/>
          <w:sz w:val="32"/>
          <w:szCs w:val="32"/>
          <w:u w:val="single"/>
        </w:rPr>
        <w:t>2.</w:t>
      </w:r>
      <w:r w:rsidR="00E64752" w:rsidRPr="00E64752">
        <w:rPr>
          <w:rFonts w:ascii="Georgia" w:hAnsi="Georgia" w:cstheme="majorHAnsi"/>
          <w:color w:val="171717" w:themeColor="background2" w:themeShade="1A"/>
          <w:sz w:val="32"/>
          <w:szCs w:val="32"/>
          <w:u w:val="single"/>
        </w:rPr>
        <w:t>1.2</w:t>
      </w:r>
      <w:r w:rsidR="00420EE7" w:rsidRPr="00E64752">
        <w:rPr>
          <w:rFonts w:ascii="Georgia" w:hAnsi="Georgia" w:cstheme="majorHAnsi"/>
          <w:color w:val="171717" w:themeColor="background2" w:themeShade="1A"/>
          <w:sz w:val="32"/>
          <w:szCs w:val="32"/>
          <w:u w:val="single"/>
        </w:rPr>
        <w:t xml:space="preserve"> </w:t>
      </w:r>
      <w:r w:rsidRPr="00E64752">
        <w:rPr>
          <w:rFonts w:ascii="Georgia" w:hAnsi="Georgia" w:cstheme="majorHAnsi"/>
          <w:color w:val="171717" w:themeColor="background2" w:themeShade="1A"/>
          <w:sz w:val="32"/>
          <w:szCs w:val="32"/>
          <w:u w:val="single"/>
        </w:rPr>
        <w:t>Problem Statement</w:t>
      </w:r>
    </w:p>
    <w:p w14:paraId="594EF8D7" w14:textId="28A76EEC" w:rsidR="00E60B4C" w:rsidRDefault="00E60B4C" w:rsidP="00BE64AD">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After the analysis of initial working</w:t>
      </w:r>
      <w:r w:rsidR="007D3875">
        <w:rPr>
          <w:rFonts w:ascii="Georgia" w:hAnsi="Georgia" w:cstheme="majorHAnsi"/>
          <w:color w:val="171717" w:themeColor="background2" w:themeShade="1A"/>
          <w:sz w:val="32"/>
          <w:szCs w:val="32"/>
        </w:rPr>
        <w:t xml:space="preserve"> conditions</w:t>
      </w:r>
      <w:r>
        <w:rPr>
          <w:rFonts w:ascii="Georgia" w:hAnsi="Georgia" w:cstheme="majorHAnsi"/>
          <w:color w:val="171717" w:themeColor="background2" w:themeShade="1A"/>
          <w:sz w:val="32"/>
          <w:szCs w:val="32"/>
        </w:rPr>
        <w:t xml:space="preserve"> </w:t>
      </w:r>
      <w:r w:rsidR="007D3875">
        <w:rPr>
          <w:rFonts w:ascii="Georgia" w:hAnsi="Georgia" w:cstheme="majorHAnsi"/>
          <w:color w:val="171717" w:themeColor="background2" w:themeShade="1A"/>
          <w:sz w:val="32"/>
          <w:szCs w:val="32"/>
        </w:rPr>
        <w:t xml:space="preserve">of </w:t>
      </w:r>
      <w:r>
        <w:rPr>
          <w:rFonts w:ascii="Georgia" w:hAnsi="Georgia" w:cstheme="majorHAnsi"/>
          <w:color w:val="171717" w:themeColor="background2" w:themeShade="1A"/>
          <w:sz w:val="32"/>
          <w:szCs w:val="32"/>
        </w:rPr>
        <w:t xml:space="preserve">Wind </w:t>
      </w:r>
      <w:r w:rsidR="008E29F0">
        <w:rPr>
          <w:rFonts w:ascii="Georgia" w:hAnsi="Georgia" w:cstheme="majorHAnsi"/>
          <w:color w:val="171717" w:themeColor="background2" w:themeShade="1A"/>
          <w:sz w:val="32"/>
          <w:szCs w:val="32"/>
        </w:rPr>
        <w:t>turbines,</w:t>
      </w:r>
      <w:r>
        <w:rPr>
          <w:rFonts w:ascii="Georgia" w:hAnsi="Georgia" w:cstheme="majorHAnsi"/>
          <w:color w:val="171717" w:themeColor="background2" w:themeShade="1A"/>
          <w:sz w:val="32"/>
          <w:szCs w:val="32"/>
        </w:rPr>
        <w:t xml:space="preserve"> we found that, Wind turbines are equipped with a wind speed measuring device termed as Anemometer. It reads the wind speed and </w:t>
      </w:r>
      <w:r w:rsidR="008E29F0">
        <w:rPr>
          <w:rFonts w:ascii="Georgia" w:hAnsi="Georgia" w:cstheme="majorHAnsi"/>
          <w:color w:val="171717" w:themeColor="background2" w:themeShade="1A"/>
          <w:sz w:val="32"/>
          <w:szCs w:val="32"/>
        </w:rPr>
        <w:t xml:space="preserve">send it to the system. As soon as </w:t>
      </w:r>
      <w:r w:rsidR="00AE159F">
        <w:rPr>
          <w:rFonts w:ascii="Georgia" w:hAnsi="Georgia" w:cstheme="majorHAnsi"/>
          <w:color w:val="171717" w:themeColor="background2" w:themeShade="1A"/>
          <w:sz w:val="32"/>
          <w:szCs w:val="32"/>
        </w:rPr>
        <w:t>the speed hits 90km/h the production is stopped by locking the turbine’s blades. But at such a high speed, locking the blades are in vain as possible damage to the turbines may have been done. The blades rotate at a very high speed and cannot be stopped in time.</w:t>
      </w:r>
    </w:p>
    <w:p w14:paraId="710E1911" w14:textId="12B9065F" w:rsidR="00C73908" w:rsidRPr="00917029" w:rsidRDefault="00C73908" w:rsidP="00BE64AD">
      <w:pPr>
        <w:rPr>
          <w:rFonts w:ascii="Georgia" w:hAnsi="Georgia" w:cstheme="majorHAnsi"/>
          <w:b/>
          <w:bCs/>
          <w:color w:val="171717" w:themeColor="background2" w:themeShade="1A"/>
          <w:sz w:val="32"/>
          <w:szCs w:val="32"/>
        </w:rPr>
      </w:pPr>
      <w:r w:rsidRPr="00917029">
        <w:rPr>
          <w:rFonts w:ascii="Georgia" w:hAnsi="Georgia" w:cstheme="majorHAnsi"/>
          <w:b/>
          <w:bCs/>
          <w:color w:val="171717" w:themeColor="background2" w:themeShade="1A"/>
          <w:sz w:val="32"/>
          <w:szCs w:val="32"/>
        </w:rPr>
        <w:t>2.</w:t>
      </w:r>
      <w:r w:rsidR="00E64752">
        <w:rPr>
          <w:rFonts w:ascii="Georgia" w:hAnsi="Georgia" w:cstheme="majorHAnsi"/>
          <w:b/>
          <w:bCs/>
          <w:color w:val="171717" w:themeColor="background2" w:themeShade="1A"/>
          <w:sz w:val="32"/>
          <w:szCs w:val="32"/>
        </w:rPr>
        <w:t>2</w:t>
      </w:r>
      <w:r w:rsidR="00420EE7">
        <w:rPr>
          <w:rFonts w:ascii="Georgia" w:hAnsi="Georgia" w:cstheme="majorHAnsi"/>
          <w:b/>
          <w:bCs/>
          <w:color w:val="171717" w:themeColor="background2" w:themeShade="1A"/>
          <w:sz w:val="32"/>
          <w:szCs w:val="32"/>
        </w:rPr>
        <w:t xml:space="preserve"> </w:t>
      </w:r>
      <w:r w:rsidRPr="00917029">
        <w:rPr>
          <w:rFonts w:ascii="Georgia" w:hAnsi="Georgia" w:cstheme="majorHAnsi"/>
          <w:b/>
          <w:bCs/>
          <w:color w:val="171717" w:themeColor="background2" w:themeShade="1A"/>
          <w:sz w:val="32"/>
          <w:szCs w:val="32"/>
        </w:rPr>
        <w:t>Product features</w:t>
      </w:r>
    </w:p>
    <w:p w14:paraId="51991E13" w14:textId="05C65C58" w:rsidR="00C73908" w:rsidRDefault="00C73908" w:rsidP="00BE64AD">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 xml:space="preserve">The proposed solution is a system that uses forecasting technology to detect the time stamps of “cut-out” wind speed and preparing the blade-locking system to activate before </w:t>
      </w:r>
      <w:r w:rsidR="00917029">
        <w:rPr>
          <w:rFonts w:ascii="Georgia" w:hAnsi="Georgia" w:cstheme="majorHAnsi"/>
          <w:color w:val="171717" w:themeColor="background2" w:themeShade="1A"/>
          <w:sz w:val="32"/>
          <w:szCs w:val="32"/>
        </w:rPr>
        <w:t>“cut-out” speed manually.</w:t>
      </w:r>
    </w:p>
    <w:p w14:paraId="0B48CD8E" w14:textId="77777777" w:rsidR="00917029" w:rsidRDefault="00917029" w:rsidP="00917029">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 xml:space="preserve">This system gathers weather forecasts available by a trusted third-party API, Openweathermap API. </w:t>
      </w:r>
      <w:r w:rsidRPr="00917029">
        <w:rPr>
          <w:rFonts w:ascii="Georgia" w:hAnsi="Georgia" w:cstheme="majorHAnsi"/>
          <w:color w:val="171717" w:themeColor="background2" w:themeShade="1A"/>
          <w:sz w:val="32"/>
          <w:szCs w:val="32"/>
        </w:rPr>
        <w:t xml:space="preserve">After this it displays the best time duration for optimized utilization of </w:t>
      </w:r>
      <w:r>
        <w:rPr>
          <w:rFonts w:ascii="Georgia" w:hAnsi="Georgia" w:cstheme="majorHAnsi"/>
          <w:color w:val="171717" w:themeColor="background2" w:themeShade="1A"/>
          <w:sz w:val="32"/>
          <w:szCs w:val="32"/>
        </w:rPr>
        <w:t>w</w:t>
      </w:r>
      <w:r w:rsidRPr="00917029">
        <w:rPr>
          <w:rFonts w:ascii="Georgia" w:hAnsi="Georgia" w:cstheme="majorHAnsi"/>
          <w:color w:val="171717" w:themeColor="background2" w:themeShade="1A"/>
          <w:sz w:val="32"/>
          <w:szCs w:val="32"/>
        </w:rPr>
        <w:t>ind turbines</w:t>
      </w:r>
      <w:r>
        <w:rPr>
          <w:rFonts w:ascii="Georgia" w:hAnsi="Georgia" w:cstheme="majorHAnsi"/>
          <w:color w:val="171717" w:themeColor="background2" w:themeShade="1A"/>
          <w:sz w:val="32"/>
          <w:szCs w:val="32"/>
        </w:rPr>
        <w:t>,</w:t>
      </w:r>
      <w:r w:rsidRPr="00917029">
        <w:rPr>
          <w:rFonts w:ascii="Georgia" w:hAnsi="Georgia" w:cstheme="majorHAnsi"/>
          <w:color w:val="171717" w:themeColor="background2" w:themeShade="1A"/>
          <w:sz w:val="32"/>
          <w:szCs w:val="32"/>
        </w:rPr>
        <w:t xml:space="preserve"> in other words it displays</w:t>
      </w:r>
      <w:r>
        <w:rPr>
          <w:rFonts w:ascii="Georgia" w:hAnsi="Georgia" w:cstheme="majorHAnsi"/>
          <w:color w:val="171717" w:themeColor="background2" w:themeShade="1A"/>
          <w:sz w:val="32"/>
          <w:szCs w:val="32"/>
        </w:rPr>
        <w:t xml:space="preserve"> </w:t>
      </w:r>
      <w:r w:rsidRPr="00917029">
        <w:rPr>
          <w:rFonts w:ascii="Georgia" w:hAnsi="Georgia" w:cstheme="majorHAnsi"/>
          <w:color w:val="171717" w:themeColor="background2" w:themeShade="1A"/>
          <w:sz w:val="32"/>
          <w:szCs w:val="32"/>
        </w:rPr>
        <w:t xml:space="preserve">the </w:t>
      </w:r>
      <w:r w:rsidRPr="00917029">
        <w:rPr>
          <w:rFonts w:ascii="Georgia" w:hAnsi="Georgia" w:cstheme="majorHAnsi"/>
          <w:color w:val="171717" w:themeColor="background2" w:themeShade="1A"/>
          <w:sz w:val="32"/>
          <w:szCs w:val="32"/>
        </w:rPr>
        <w:lastRenderedPageBreak/>
        <w:t xml:space="preserve">time stamps when wind speed will be suitable for power production. </w:t>
      </w:r>
      <w:r>
        <w:rPr>
          <w:rFonts w:ascii="Georgia" w:hAnsi="Georgia" w:cstheme="majorHAnsi"/>
          <w:color w:val="171717" w:themeColor="background2" w:themeShade="1A"/>
          <w:sz w:val="32"/>
          <w:szCs w:val="32"/>
        </w:rPr>
        <w:t>T</w:t>
      </w:r>
      <w:r w:rsidRPr="00917029">
        <w:rPr>
          <w:rFonts w:ascii="Georgia" w:hAnsi="Georgia" w:cstheme="majorHAnsi"/>
          <w:color w:val="171717" w:themeColor="background2" w:themeShade="1A"/>
          <w:sz w:val="32"/>
          <w:szCs w:val="32"/>
        </w:rPr>
        <w:t xml:space="preserve">hen it calculates possible </w:t>
      </w:r>
      <w:r>
        <w:rPr>
          <w:rFonts w:ascii="Georgia" w:hAnsi="Georgia" w:cstheme="majorHAnsi"/>
          <w:color w:val="171717" w:themeColor="background2" w:themeShade="1A"/>
          <w:sz w:val="32"/>
          <w:szCs w:val="32"/>
        </w:rPr>
        <w:t>e</w:t>
      </w:r>
      <w:r w:rsidRPr="00917029">
        <w:rPr>
          <w:rFonts w:ascii="Georgia" w:hAnsi="Georgia" w:cstheme="majorHAnsi"/>
          <w:color w:val="171717" w:themeColor="background2" w:themeShade="1A"/>
          <w:sz w:val="32"/>
          <w:szCs w:val="32"/>
        </w:rPr>
        <w:t>nergy</w:t>
      </w:r>
      <w:r>
        <w:rPr>
          <w:rFonts w:ascii="Georgia" w:hAnsi="Georgia" w:cstheme="majorHAnsi"/>
          <w:color w:val="171717" w:themeColor="background2" w:themeShade="1A"/>
          <w:sz w:val="32"/>
          <w:szCs w:val="32"/>
        </w:rPr>
        <w:t xml:space="preserve"> </w:t>
      </w:r>
      <w:r w:rsidRPr="00917029">
        <w:rPr>
          <w:rFonts w:ascii="Georgia" w:hAnsi="Georgia" w:cstheme="majorHAnsi"/>
          <w:color w:val="171717" w:themeColor="background2" w:themeShade="1A"/>
          <w:sz w:val="32"/>
          <w:szCs w:val="32"/>
        </w:rPr>
        <w:t>output</w:t>
      </w:r>
      <w:r>
        <w:rPr>
          <w:rFonts w:ascii="Georgia" w:hAnsi="Georgia" w:cstheme="majorHAnsi"/>
          <w:color w:val="171717" w:themeColor="background2" w:themeShade="1A"/>
          <w:sz w:val="32"/>
          <w:szCs w:val="32"/>
        </w:rPr>
        <w:t xml:space="preserve"> produced</w:t>
      </w:r>
      <w:r w:rsidRPr="00917029">
        <w:rPr>
          <w:rFonts w:ascii="Georgia" w:hAnsi="Georgia" w:cstheme="majorHAnsi"/>
          <w:color w:val="171717" w:themeColor="background2" w:themeShade="1A"/>
          <w:sz w:val="32"/>
          <w:szCs w:val="32"/>
        </w:rPr>
        <w:t xml:space="preserve"> accordingly.</w:t>
      </w:r>
      <w:r>
        <w:rPr>
          <w:rFonts w:ascii="Georgia" w:hAnsi="Georgia" w:cstheme="majorHAnsi"/>
          <w:color w:val="171717" w:themeColor="background2" w:themeShade="1A"/>
          <w:sz w:val="32"/>
          <w:szCs w:val="32"/>
        </w:rPr>
        <w:t xml:space="preserve"> </w:t>
      </w:r>
    </w:p>
    <w:p w14:paraId="3D22AA10" w14:textId="0E8D8AB8" w:rsidR="00917029" w:rsidRDefault="00917029" w:rsidP="00917029">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It also displays the current weather conditions to monitor. If the wind speed touches cut-out speed, and Alert message is sent using an Email module in the system.</w:t>
      </w:r>
    </w:p>
    <w:p w14:paraId="670F5FC7" w14:textId="0670AC86" w:rsidR="003907E8" w:rsidRDefault="003907E8" w:rsidP="00917029">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 xml:space="preserve">The entire process can be better understood using a </w:t>
      </w:r>
      <w:r w:rsidR="007A54FA">
        <w:rPr>
          <w:rFonts w:ascii="Georgia" w:hAnsi="Georgia" w:cstheme="majorHAnsi"/>
          <w:color w:val="171717" w:themeColor="background2" w:themeShade="1A"/>
          <w:sz w:val="32"/>
          <w:szCs w:val="32"/>
        </w:rPr>
        <w:t>work-chart</w:t>
      </w:r>
      <w:r>
        <w:rPr>
          <w:rFonts w:ascii="Georgia" w:hAnsi="Georgia" w:cstheme="majorHAnsi"/>
          <w:color w:val="171717" w:themeColor="background2" w:themeShade="1A"/>
          <w:sz w:val="32"/>
          <w:szCs w:val="32"/>
        </w:rPr>
        <w:t>.</w:t>
      </w:r>
    </w:p>
    <w:p w14:paraId="5FB2FE17" w14:textId="1139C3FD" w:rsidR="0096486B" w:rsidRDefault="0096486B" w:rsidP="00917029">
      <w:pPr>
        <w:rPr>
          <w:rFonts w:ascii="Georgia" w:hAnsi="Georgia" w:cstheme="majorHAnsi"/>
          <w:color w:val="171717" w:themeColor="background2" w:themeShade="1A"/>
          <w:sz w:val="32"/>
          <w:szCs w:val="32"/>
        </w:rPr>
      </w:pPr>
      <w:r>
        <w:rPr>
          <w:rFonts w:ascii="Georgia" w:hAnsi="Georgia" w:cstheme="majorHAnsi"/>
          <w:noProof/>
          <w:color w:val="171717" w:themeColor="background2" w:themeShade="1A"/>
          <w:sz w:val="32"/>
          <w:szCs w:val="32"/>
        </w:rPr>
        <w:drawing>
          <wp:anchor distT="0" distB="0" distL="114300" distR="114300" simplePos="0" relativeHeight="251658240" behindDoc="1" locked="0" layoutInCell="1" allowOverlap="1" wp14:anchorId="14EA908D" wp14:editId="70206FF6">
            <wp:simplePos x="0" y="0"/>
            <wp:positionH relativeFrom="margin">
              <wp:align>center</wp:align>
            </wp:positionH>
            <wp:positionV relativeFrom="paragraph">
              <wp:posOffset>500749</wp:posOffset>
            </wp:positionV>
            <wp:extent cx="6821805" cy="6549390"/>
            <wp:effectExtent l="0" t="0" r="0" b="3810"/>
            <wp:wrapTight wrapText="bothSides">
              <wp:wrapPolygon edited="0">
                <wp:start x="0" y="0"/>
                <wp:lineTo x="0" y="21550"/>
                <wp:lineTo x="21534" y="21550"/>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821805" cy="6549390"/>
                    </a:xfrm>
                    <a:prstGeom prst="rect">
                      <a:avLst/>
                    </a:prstGeom>
                  </pic:spPr>
                </pic:pic>
              </a:graphicData>
            </a:graphic>
            <wp14:sizeRelH relativeFrom="margin">
              <wp14:pctWidth>0</wp14:pctWidth>
            </wp14:sizeRelH>
            <wp14:sizeRelV relativeFrom="margin">
              <wp14:pctHeight>0</wp14:pctHeight>
            </wp14:sizeRelV>
          </wp:anchor>
        </w:drawing>
      </w:r>
    </w:p>
    <w:p w14:paraId="2A8A6978" w14:textId="06D41517" w:rsidR="0096486B" w:rsidRDefault="0096486B">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br w:type="page"/>
      </w:r>
    </w:p>
    <w:p w14:paraId="2750713C" w14:textId="36C35788" w:rsidR="009C3242" w:rsidRDefault="009C3242" w:rsidP="009C3242">
      <w:pPr>
        <w:rPr>
          <w:rFonts w:ascii="Georgia" w:hAnsi="Georgia" w:cstheme="majorHAnsi"/>
          <w:b/>
          <w:bCs/>
          <w:color w:val="171717" w:themeColor="background2" w:themeShade="1A"/>
          <w:sz w:val="32"/>
          <w:szCs w:val="32"/>
        </w:rPr>
      </w:pPr>
      <w:r w:rsidRPr="00D91862">
        <w:rPr>
          <w:rFonts w:ascii="Georgia" w:hAnsi="Georgia" w:cstheme="majorHAnsi"/>
          <w:b/>
          <w:bCs/>
          <w:color w:val="171717" w:themeColor="background2" w:themeShade="1A"/>
          <w:sz w:val="32"/>
          <w:szCs w:val="32"/>
        </w:rPr>
        <w:lastRenderedPageBreak/>
        <w:t>2.</w:t>
      </w:r>
      <w:r>
        <w:rPr>
          <w:rFonts w:ascii="Georgia" w:hAnsi="Georgia" w:cstheme="majorHAnsi"/>
          <w:b/>
          <w:bCs/>
          <w:color w:val="171717" w:themeColor="background2" w:themeShade="1A"/>
          <w:sz w:val="32"/>
          <w:szCs w:val="32"/>
        </w:rPr>
        <w:t>3 User classes and characteristics</w:t>
      </w:r>
    </w:p>
    <w:p w14:paraId="353239D4" w14:textId="2CA057A5" w:rsidR="009C3242" w:rsidRDefault="009C3242" w:rsidP="00E40648">
      <w:pPr>
        <w:pStyle w:val="ListParagraph"/>
        <w:numPr>
          <w:ilvl w:val="0"/>
          <w:numId w:val="22"/>
        </w:numPr>
        <w:rPr>
          <w:rFonts w:ascii="Georgia" w:hAnsi="Georgia" w:cstheme="majorHAnsi"/>
          <w:color w:val="171717" w:themeColor="background2" w:themeShade="1A"/>
          <w:sz w:val="32"/>
          <w:szCs w:val="32"/>
        </w:rPr>
      </w:pPr>
      <w:r w:rsidRPr="009C3242">
        <w:rPr>
          <w:rFonts w:ascii="Georgia" w:hAnsi="Georgia" w:cstheme="majorHAnsi"/>
          <w:color w:val="171717" w:themeColor="background2" w:themeShade="1A"/>
          <w:sz w:val="32"/>
          <w:szCs w:val="32"/>
        </w:rPr>
        <w:t>current_situation_d ():</w:t>
      </w:r>
      <w:r>
        <w:rPr>
          <w:rFonts w:ascii="Georgia" w:hAnsi="Georgia" w:cstheme="majorHAnsi"/>
          <w:color w:val="171717" w:themeColor="background2" w:themeShade="1A"/>
          <w:sz w:val="32"/>
          <w:szCs w:val="32"/>
        </w:rPr>
        <w:t xml:space="preserve"> </w:t>
      </w:r>
      <w:r w:rsidRPr="009C3242">
        <w:rPr>
          <w:rFonts w:ascii="Georgia" w:hAnsi="Georgia" w:cstheme="majorHAnsi"/>
          <w:color w:val="171717" w:themeColor="background2" w:themeShade="1A"/>
          <w:sz w:val="32"/>
          <w:szCs w:val="32"/>
        </w:rPr>
        <w:t>This method will decide whether the wind speed is suitable for energy production or not also it contains the Alert Email module. This method calculates the amount of energy produced at the current wind speed and time.</w:t>
      </w:r>
    </w:p>
    <w:p w14:paraId="1E4F23EB" w14:textId="5F6772AB" w:rsidR="009C3242" w:rsidRDefault="009C3242" w:rsidP="00E40648">
      <w:pPr>
        <w:pStyle w:val="ListParagraph"/>
        <w:numPr>
          <w:ilvl w:val="0"/>
          <w:numId w:val="22"/>
        </w:numPr>
        <w:rPr>
          <w:rFonts w:ascii="Georgia" w:hAnsi="Georgia" w:cstheme="majorHAnsi"/>
          <w:color w:val="171717" w:themeColor="background2" w:themeShade="1A"/>
          <w:sz w:val="32"/>
          <w:szCs w:val="32"/>
        </w:rPr>
      </w:pPr>
      <w:r w:rsidRPr="009C3242">
        <w:rPr>
          <w:rFonts w:ascii="Georgia" w:hAnsi="Georgia" w:cstheme="majorHAnsi"/>
          <w:color w:val="171717" w:themeColor="background2" w:themeShade="1A"/>
          <w:sz w:val="32"/>
          <w:szCs w:val="32"/>
        </w:rPr>
        <w:t>Prediction</w:t>
      </w:r>
      <w:r>
        <w:rPr>
          <w:rFonts w:ascii="Georgia" w:hAnsi="Georgia" w:cstheme="majorHAnsi"/>
          <w:color w:val="171717" w:themeColor="background2" w:themeShade="1A"/>
          <w:sz w:val="32"/>
          <w:szCs w:val="32"/>
        </w:rPr>
        <w:t xml:space="preserve"> </w:t>
      </w:r>
      <w:r w:rsidRPr="009C3242">
        <w:rPr>
          <w:rFonts w:ascii="Georgia" w:hAnsi="Georgia" w:cstheme="majorHAnsi"/>
          <w:color w:val="171717" w:themeColor="background2" w:themeShade="1A"/>
          <w:sz w:val="32"/>
          <w:szCs w:val="32"/>
        </w:rPr>
        <w:t>(): This method will predict and decide whether the time stamps imported from the API response is suitable for optimum energy production or not. Also</w:t>
      </w:r>
      <w:r>
        <w:rPr>
          <w:rFonts w:ascii="Georgia" w:hAnsi="Georgia" w:cstheme="majorHAnsi"/>
          <w:color w:val="171717" w:themeColor="background2" w:themeShade="1A"/>
          <w:sz w:val="32"/>
          <w:szCs w:val="32"/>
        </w:rPr>
        <w:t>,</w:t>
      </w:r>
      <w:r w:rsidRPr="009C3242">
        <w:rPr>
          <w:rFonts w:ascii="Georgia" w:hAnsi="Georgia" w:cstheme="majorHAnsi"/>
          <w:color w:val="171717" w:themeColor="background2" w:themeShade="1A"/>
          <w:sz w:val="32"/>
          <w:szCs w:val="32"/>
        </w:rPr>
        <w:t xml:space="preserve"> it calculates the possible energy output at the specific time stamps.</w:t>
      </w:r>
    </w:p>
    <w:p w14:paraId="1EA6FEB6" w14:textId="5E8116E9" w:rsidR="009C3242" w:rsidRDefault="009C3242" w:rsidP="00E40648">
      <w:pPr>
        <w:pStyle w:val="ListParagraph"/>
        <w:numPr>
          <w:ilvl w:val="0"/>
          <w:numId w:val="22"/>
        </w:numPr>
        <w:rPr>
          <w:rFonts w:ascii="Georgia" w:hAnsi="Georgia" w:cstheme="majorHAnsi"/>
          <w:color w:val="171717" w:themeColor="background2" w:themeShade="1A"/>
          <w:sz w:val="32"/>
          <w:szCs w:val="32"/>
        </w:rPr>
      </w:pPr>
      <w:r w:rsidRPr="009C3242">
        <w:rPr>
          <w:rFonts w:ascii="Georgia" w:hAnsi="Georgia" w:cstheme="majorHAnsi"/>
          <w:color w:val="171717" w:themeColor="background2" w:themeShade="1A"/>
          <w:sz w:val="32"/>
          <w:szCs w:val="32"/>
        </w:rPr>
        <w:t>current_weather (): This method takes city, country or location co-ordinates and provides current weather data such as temperature, wind speed, description and pressure.</w:t>
      </w:r>
    </w:p>
    <w:p w14:paraId="78D15670" w14:textId="16F745F5" w:rsidR="009C3242" w:rsidRDefault="009C3242" w:rsidP="00E40648">
      <w:pPr>
        <w:pStyle w:val="ListParagraph"/>
        <w:numPr>
          <w:ilvl w:val="0"/>
          <w:numId w:val="22"/>
        </w:numPr>
        <w:rPr>
          <w:rFonts w:ascii="Georgia" w:hAnsi="Georgia" w:cstheme="majorHAnsi"/>
          <w:color w:val="171717" w:themeColor="background2" w:themeShade="1A"/>
          <w:sz w:val="32"/>
          <w:szCs w:val="32"/>
        </w:rPr>
      </w:pPr>
      <w:r w:rsidRPr="009C3242">
        <w:rPr>
          <w:rFonts w:ascii="Georgia" w:hAnsi="Georgia" w:cstheme="majorHAnsi"/>
          <w:color w:val="171717" w:themeColor="background2" w:themeShade="1A"/>
          <w:sz w:val="32"/>
          <w:szCs w:val="32"/>
        </w:rPr>
        <w:t>hourly_forecasting (): This method takes city, country or location co-ordinates and provides weather forecasting data hourly.</w:t>
      </w:r>
    </w:p>
    <w:p w14:paraId="238EB829" w14:textId="3688AD68" w:rsidR="009C3242" w:rsidRDefault="009C3242" w:rsidP="00E40648">
      <w:pPr>
        <w:pStyle w:val="ListParagraph"/>
        <w:numPr>
          <w:ilvl w:val="0"/>
          <w:numId w:val="22"/>
        </w:numPr>
        <w:rPr>
          <w:rFonts w:ascii="Georgia" w:hAnsi="Georgia" w:cstheme="majorHAnsi"/>
          <w:color w:val="171717" w:themeColor="background2" w:themeShade="1A"/>
          <w:sz w:val="32"/>
          <w:szCs w:val="32"/>
        </w:rPr>
      </w:pPr>
      <w:r w:rsidRPr="009C3242">
        <w:rPr>
          <w:rFonts w:ascii="Georgia" w:hAnsi="Georgia" w:cstheme="majorHAnsi"/>
          <w:color w:val="171717" w:themeColor="background2" w:themeShade="1A"/>
          <w:sz w:val="32"/>
          <w:szCs w:val="32"/>
        </w:rPr>
        <w:t>three_hourly_forecsating (): This method takes city, country or location co-ordinates and provides weather forecasting data three hourly.</w:t>
      </w:r>
    </w:p>
    <w:p w14:paraId="7791D402" w14:textId="741E0C12" w:rsidR="009C3242" w:rsidRDefault="009C3242" w:rsidP="00E40648">
      <w:pPr>
        <w:pStyle w:val="ListParagraph"/>
        <w:numPr>
          <w:ilvl w:val="0"/>
          <w:numId w:val="22"/>
        </w:numPr>
        <w:rPr>
          <w:rFonts w:ascii="Georgia" w:hAnsi="Georgia" w:cstheme="majorHAnsi"/>
          <w:color w:val="171717" w:themeColor="background2" w:themeShade="1A"/>
          <w:sz w:val="32"/>
          <w:szCs w:val="32"/>
        </w:rPr>
      </w:pPr>
      <w:r w:rsidRPr="009C3242">
        <w:rPr>
          <w:rFonts w:ascii="Georgia" w:hAnsi="Georgia" w:cstheme="majorHAnsi"/>
          <w:color w:val="171717" w:themeColor="background2" w:themeShade="1A"/>
          <w:sz w:val="32"/>
          <w:szCs w:val="32"/>
        </w:rPr>
        <w:t xml:space="preserve">decision (): This method integrates </w:t>
      </w:r>
      <w:r w:rsidR="00370701">
        <w:rPr>
          <w:rFonts w:ascii="Georgia" w:hAnsi="Georgia" w:cstheme="majorHAnsi"/>
          <w:color w:val="171717" w:themeColor="background2" w:themeShade="1A"/>
          <w:sz w:val="32"/>
          <w:szCs w:val="32"/>
        </w:rPr>
        <w:t>all the</w:t>
      </w:r>
      <w:r w:rsidRPr="009C3242">
        <w:rPr>
          <w:rFonts w:ascii="Georgia" w:hAnsi="Georgia" w:cstheme="majorHAnsi"/>
          <w:color w:val="171717" w:themeColor="background2" w:themeShade="1A"/>
          <w:sz w:val="32"/>
          <w:szCs w:val="32"/>
        </w:rPr>
        <w:t xml:space="preserve"> above </w:t>
      </w:r>
      <w:r w:rsidR="00370701" w:rsidRPr="009C3242">
        <w:rPr>
          <w:rFonts w:ascii="Georgia" w:hAnsi="Georgia" w:cstheme="majorHAnsi"/>
          <w:color w:val="171717" w:themeColor="background2" w:themeShade="1A"/>
          <w:sz w:val="32"/>
          <w:szCs w:val="32"/>
        </w:rPr>
        <w:t>method</w:t>
      </w:r>
      <w:r w:rsidR="00370701">
        <w:rPr>
          <w:rFonts w:ascii="Georgia" w:hAnsi="Georgia" w:cstheme="majorHAnsi"/>
          <w:color w:val="171717" w:themeColor="background2" w:themeShade="1A"/>
          <w:sz w:val="32"/>
          <w:szCs w:val="32"/>
        </w:rPr>
        <w:t xml:space="preserve"> and runs the program</w:t>
      </w:r>
      <w:r w:rsidRPr="009C3242">
        <w:rPr>
          <w:rFonts w:ascii="Georgia" w:hAnsi="Georgia" w:cstheme="majorHAnsi"/>
          <w:color w:val="171717" w:themeColor="background2" w:themeShade="1A"/>
          <w:sz w:val="32"/>
          <w:szCs w:val="32"/>
        </w:rPr>
        <w:t xml:space="preserve">. </w:t>
      </w:r>
      <w:r w:rsidR="00370701">
        <w:rPr>
          <w:rFonts w:ascii="Georgia" w:hAnsi="Georgia" w:cstheme="majorHAnsi"/>
          <w:color w:val="171717" w:themeColor="background2" w:themeShade="1A"/>
          <w:sz w:val="32"/>
          <w:szCs w:val="32"/>
        </w:rPr>
        <w:t>T</w:t>
      </w:r>
      <w:r w:rsidRPr="009C3242">
        <w:rPr>
          <w:rFonts w:ascii="Georgia" w:hAnsi="Georgia" w:cstheme="majorHAnsi"/>
          <w:color w:val="171717" w:themeColor="background2" w:themeShade="1A"/>
          <w:sz w:val="32"/>
          <w:szCs w:val="32"/>
        </w:rPr>
        <w:t>his method is also used for e</w:t>
      </w:r>
      <w:r w:rsidR="00370701">
        <w:rPr>
          <w:rFonts w:ascii="Georgia" w:hAnsi="Georgia" w:cstheme="majorHAnsi"/>
          <w:color w:val="171717" w:themeColor="background2" w:themeShade="1A"/>
          <w:sz w:val="32"/>
          <w:szCs w:val="32"/>
        </w:rPr>
        <w:t>rror</w:t>
      </w:r>
      <w:r w:rsidRPr="009C3242">
        <w:rPr>
          <w:rFonts w:ascii="Georgia" w:hAnsi="Georgia" w:cstheme="majorHAnsi"/>
          <w:color w:val="171717" w:themeColor="background2" w:themeShade="1A"/>
          <w:sz w:val="32"/>
          <w:szCs w:val="32"/>
        </w:rPr>
        <w:t xml:space="preserve"> handling.</w:t>
      </w:r>
    </w:p>
    <w:p w14:paraId="3CBE0FAC" w14:textId="162F7DAD" w:rsidR="009C3242" w:rsidRDefault="009C3242" w:rsidP="00E40648">
      <w:pPr>
        <w:pStyle w:val="ListParagraph"/>
        <w:numPr>
          <w:ilvl w:val="0"/>
          <w:numId w:val="22"/>
        </w:numPr>
        <w:rPr>
          <w:rFonts w:ascii="Georgia" w:hAnsi="Georgia" w:cstheme="majorHAnsi"/>
          <w:color w:val="171717" w:themeColor="background2" w:themeShade="1A"/>
          <w:sz w:val="32"/>
          <w:szCs w:val="32"/>
        </w:rPr>
      </w:pPr>
      <w:r w:rsidRPr="009C3242">
        <w:rPr>
          <w:rFonts w:ascii="Georgia" w:hAnsi="Georgia" w:cstheme="majorHAnsi"/>
          <w:color w:val="171717" w:themeColor="background2" w:themeShade="1A"/>
          <w:sz w:val="32"/>
          <w:szCs w:val="32"/>
        </w:rPr>
        <w:t>reset (): This method is used to reset all the text boxes.</w:t>
      </w:r>
    </w:p>
    <w:p w14:paraId="36F50F52" w14:textId="1A75E684" w:rsidR="001242C1" w:rsidRDefault="00830D5E" w:rsidP="00E40648">
      <w:pPr>
        <w:pStyle w:val="ListParagraph"/>
        <w:numPr>
          <w:ilvl w:val="0"/>
          <w:numId w:val="22"/>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a</w:t>
      </w:r>
      <w:r w:rsidR="001242C1">
        <w:rPr>
          <w:rFonts w:ascii="Georgia" w:hAnsi="Georgia" w:cstheme="majorHAnsi"/>
          <w:color w:val="171717" w:themeColor="background2" w:themeShade="1A"/>
          <w:sz w:val="32"/>
          <w:szCs w:val="32"/>
        </w:rPr>
        <w:t>dd</w:t>
      </w:r>
      <w:r>
        <w:rPr>
          <w:rFonts w:ascii="Georgia" w:hAnsi="Georgia" w:cstheme="majorHAnsi"/>
          <w:color w:val="171717" w:themeColor="background2" w:themeShade="1A"/>
          <w:sz w:val="32"/>
          <w:szCs w:val="32"/>
        </w:rPr>
        <w:t xml:space="preserve"> </w:t>
      </w:r>
      <w:r w:rsidR="001242C1">
        <w:rPr>
          <w:rFonts w:ascii="Georgia" w:hAnsi="Georgia" w:cstheme="majorHAnsi"/>
          <w:color w:val="171717" w:themeColor="background2" w:themeShade="1A"/>
          <w:sz w:val="32"/>
          <w:szCs w:val="32"/>
        </w:rPr>
        <w:t>(): This method is used to store authority emails.</w:t>
      </w:r>
    </w:p>
    <w:p w14:paraId="3D9B1B5A" w14:textId="01781FB4" w:rsidR="00E40648" w:rsidRDefault="00E40648" w:rsidP="00E40648">
      <w:pPr>
        <w:pStyle w:val="ListParagraph"/>
        <w:numPr>
          <w:ilvl w:val="0"/>
          <w:numId w:val="22"/>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one (): Enables city, country input fields and disable lat</w:t>
      </w:r>
      <w:r w:rsidR="00F74583">
        <w:rPr>
          <w:rFonts w:ascii="Georgia" w:hAnsi="Georgia" w:cstheme="majorHAnsi"/>
          <w:color w:val="171717" w:themeColor="background2" w:themeShade="1A"/>
          <w:sz w:val="32"/>
          <w:szCs w:val="32"/>
        </w:rPr>
        <w:t>,</w:t>
      </w:r>
      <w:r>
        <w:rPr>
          <w:rFonts w:ascii="Georgia" w:hAnsi="Georgia" w:cstheme="majorHAnsi"/>
          <w:color w:val="171717" w:themeColor="background2" w:themeShade="1A"/>
          <w:sz w:val="32"/>
          <w:szCs w:val="32"/>
        </w:rPr>
        <w:t xml:space="preserve"> lon</w:t>
      </w:r>
      <w:r w:rsidR="00C47A65">
        <w:rPr>
          <w:rFonts w:ascii="Georgia" w:hAnsi="Georgia" w:cstheme="majorHAnsi"/>
          <w:color w:val="171717" w:themeColor="background2" w:themeShade="1A"/>
          <w:sz w:val="32"/>
          <w:szCs w:val="32"/>
        </w:rPr>
        <w:t>g</w:t>
      </w:r>
      <w:r>
        <w:rPr>
          <w:rFonts w:ascii="Georgia" w:hAnsi="Georgia" w:cstheme="majorHAnsi"/>
          <w:color w:val="171717" w:themeColor="background2" w:themeShade="1A"/>
          <w:sz w:val="32"/>
          <w:szCs w:val="32"/>
        </w:rPr>
        <w:t xml:space="preserve">. </w:t>
      </w:r>
    </w:p>
    <w:p w14:paraId="5E810177" w14:textId="39F830E2" w:rsidR="00F74583" w:rsidRDefault="00E40648" w:rsidP="00F74583">
      <w:pPr>
        <w:pStyle w:val="ListParagraph"/>
        <w:numPr>
          <w:ilvl w:val="0"/>
          <w:numId w:val="22"/>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T</w:t>
      </w:r>
      <w:r w:rsidRPr="00E40648">
        <w:rPr>
          <w:rFonts w:ascii="Georgia" w:hAnsi="Georgia" w:cstheme="majorHAnsi"/>
          <w:color w:val="171717" w:themeColor="background2" w:themeShade="1A"/>
          <w:sz w:val="32"/>
          <w:szCs w:val="32"/>
        </w:rPr>
        <w:t>wo</w:t>
      </w:r>
      <w:r>
        <w:rPr>
          <w:rFonts w:ascii="Georgia" w:hAnsi="Georgia" w:cstheme="majorHAnsi"/>
          <w:color w:val="171717" w:themeColor="background2" w:themeShade="1A"/>
          <w:sz w:val="32"/>
          <w:szCs w:val="32"/>
        </w:rPr>
        <w:t xml:space="preserve"> </w:t>
      </w:r>
      <w:r w:rsidRPr="00E40648">
        <w:rPr>
          <w:rFonts w:ascii="Georgia" w:hAnsi="Georgia" w:cstheme="majorHAnsi"/>
          <w:color w:val="171717" w:themeColor="background2" w:themeShade="1A"/>
          <w:sz w:val="32"/>
          <w:szCs w:val="32"/>
        </w:rPr>
        <w:t>()</w:t>
      </w:r>
      <w:r>
        <w:rPr>
          <w:rFonts w:ascii="Georgia" w:hAnsi="Georgia" w:cstheme="majorHAnsi"/>
          <w:color w:val="171717" w:themeColor="background2" w:themeShade="1A"/>
          <w:sz w:val="32"/>
          <w:szCs w:val="32"/>
        </w:rPr>
        <w:t xml:space="preserve">: </w:t>
      </w:r>
      <w:r w:rsidR="00F74583">
        <w:rPr>
          <w:rFonts w:ascii="Georgia" w:hAnsi="Georgia" w:cstheme="majorHAnsi"/>
          <w:color w:val="171717" w:themeColor="background2" w:themeShade="1A"/>
          <w:sz w:val="32"/>
          <w:szCs w:val="32"/>
        </w:rPr>
        <w:t xml:space="preserve"> Enables lat, lon</w:t>
      </w:r>
      <w:r w:rsidR="00C47A65">
        <w:rPr>
          <w:rFonts w:ascii="Georgia" w:hAnsi="Georgia" w:cstheme="majorHAnsi"/>
          <w:color w:val="171717" w:themeColor="background2" w:themeShade="1A"/>
          <w:sz w:val="32"/>
          <w:szCs w:val="32"/>
        </w:rPr>
        <w:t>g</w:t>
      </w:r>
      <w:r w:rsidR="00F74583">
        <w:rPr>
          <w:rFonts w:ascii="Georgia" w:hAnsi="Georgia" w:cstheme="majorHAnsi"/>
          <w:color w:val="171717" w:themeColor="background2" w:themeShade="1A"/>
          <w:sz w:val="32"/>
          <w:szCs w:val="32"/>
        </w:rPr>
        <w:t xml:space="preserve"> input fields and disable city, country.</w:t>
      </w:r>
    </w:p>
    <w:p w14:paraId="7E5D72E1" w14:textId="434D431E" w:rsidR="00F74583" w:rsidRPr="00F74583" w:rsidRDefault="00F74583" w:rsidP="00F74583">
      <w:pPr>
        <w:pStyle w:val="ListParagraph"/>
        <w:numPr>
          <w:ilvl w:val="0"/>
          <w:numId w:val="22"/>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clear_log (): Clears log details.</w:t>
      </w:r>
    </w:p>
    <w:p w14:paraId="4267933D" w14:textId="4FEF623B" w:rsidR="00667221" w:rsidRPr="00D91862" w:rsidRDefault="00D91862" w:rsidP="00917029">
      <w:pPr>
        <w:rPr>
          <w:rFonts w:ascii="Georgia" w:hAnsi="Georgia" w:cstheme="majorHAnsi"/>
          <w:b/>
          <w:bCs/>
          <w:color w:val="171717" w:themeColor="background2" w:themeShade="1A"/>
          <w:sz w:val="32"/>
          <w:szCs w:val="32"/>
        </w:rPr>
      </w:pPr>
      <w:r w:rsidRPr="00D91862">
        <w:rPr>
          <w:rFonts w:ascii="Georgia" w:hAnsi="Georgia" w:cstheme="majorHAnsi"/>
          <w:b/>
          <w:bCs/>
          <w:color w:val="171717" w:themeColor="background2" w:themeShade="1A"/>
          <w:sz w:val="32"/>
          <w:szCs w:val="32"/>
        </w:rPr>
        <w:t>2.4</w:t>
      </w:r>
      <w:r w:rsidR="009C3242">
        <w:rPr>
          <w:rFonts w:ascii="Georgia" w:hAnsi="Georgia" w:cstheme="majorHAnsi"/>
          <w:b/>
          <w:bCs/>
          <w:color w:val="171717" w:themeColor="background2" w:themeShade="1A"/>
          <w:sz w:val="32"/>
          <w:szCs w:val="32"/>
        </w:rPr>
        <w:t xml:space="preserve"> </w:t>
      </w:r>
      <w:r w:rsidRPr="00D91862">
        <w:rPr>
          <w:rFonts w:ascii="Georgia" w:hAnsi="Georgia" w:cstheme="majorHAnsi"/>
          <w:b/>
          <w:bCs/>
          <w:color w:val="171717" w:themeColor="background2" w:themeShade="1A"/>
          <w:sz w:val="32"/>
          <w:szCs w:val="32"/>
        </w:rPr>
        <w:t>Operating Environment</w:t>
      </w:r>
    </w:p>
    <w:p w14:paraId="599077AA" w14:textId="57EEFDCA" w:rsidR="00D91862" w:rsidRDefault="00D91862" w:rsidP="00917029">
      <w:p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Operating environment of the Wind Power Stabilizer is as listed below.</w:t>
      </w:r>
    </w:p>
    <w:p w14:paraId="6A89644A" w14:textId="7ADD99A2" w:rsidR="00D91862" w:rsidRDefault="00D91862" w:rsidP="00D91862">
      <w:pPr>
        <w:pStyle w:val="ListParagraph"/>
        <w:numPr>
          <w:ilvl w:val="0"/>
          <w:numId w:val="16"/>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Python V3.8 or above</w:t>
      </w:r>
      <w:r w:rsidR="00273E68">
        <w:rPr>
          <w:rFonts w:ascii="Georgia" w:hAnsi="Georgia" w:cstheme="majorHAnsi"/>
          <w:color w:val="171717" w:themeColor="background2" w:themeShade="1A"/>
          <w:sz w:val="32"/>
          <w:szCs w:val="32"/>
        </w:rPr>
        <w:t>.</w:t>
      </w:r>
    </w:p>
    <w:p w14:paraId="07C47052" w14:textId="0F459D53" w:rsidR="0080711D" w:rsidRDefault="0080711D" w:rsidP="00D91862">
      <w:pPr>
        <w:pStyle w:val="ListParagraph"/>
        <w:numPr>
          <w:ilvl w:val="0"/>
          <w:numId w:val="16"/>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Python package for Open weather map API.</w:t>
      </w:r>
    </w:p>
    <w:p w14:paraId="29CFF66F" w14:textId="5E459C25" w:rsidR="00D91862" w:rsidRDefault="00D91862" w:rsidP="00D91862">
      <w:pPr>
        <w:pStyle w:val="ListParagraph"/>
        <w:numPr>
          <w:ilvl w:val="0"/>
          <w:numId w:val="16"/>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Internet connection up to 5mbps.</w:t>
      </w:r>
    </w:p>
    <w:p w14:paraId="53B9941A" w14:textId="77777777" w:rsidR="00D91862" w:rsidRDefault="00D91862" w:rsidP="00D91862">
      <w:pPr>
        <w:pStyle w:val="ListParagraph"/>
        <w:numPr>
          <w:ilvl w:val="0"/>
          <w:numId w:val="16"/>
        </w:numPr>
        <w:rPr>
          <w:rFonts w:ascii="Georgia" w:hAnsi="Georgia" w:cstheme="majorHAnsi"/>
          <w:color w:val="171717" w:themeColor="background2" w:themeShade="1A"/>
          <w:sz w:val="32"/>
          <w:szCs w:val="32"/>
        </w:rPr>
      </w:pPr>
      <w:r w:rsidRPr="00D91862">
        <w:rPr>
          <w:rFonts w:ascii="Georgia" w:hAnsi="Georgia" w:cstheme="majorHAnsi"/>
          <w:color w:val="171717" w:themeColor="background2" w:themeShade="1A"/>
          <w:sz w:val="32"/>
          <w:szCs w:val="32"/>
        </w:rPr>
        <w:t>PyCharm- It is an IDE for python programs.</w:t>
      </w:r>
    </w:p>
    <w:p w14:paraId="28DE0CA6" w14:textId="59B6C3F4" w:rsidR="009B1326" w:rsidRPr="005F46D8" w:rsidRDefault="00D91862" w:rsidP="00726EFB">
      <w:pPr>
        <w:pStyle w:val="ListParagraph"/>
        <w:numPr>
          <w:ilvl w:val="0"/>
          <w:numId w:val="16"/>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Operating System- Windows 7 or above.</w:t>
      </w:r>
    </w:p>
    <w:p w14:paraId="40F43CED" w14:textId="3609D758" w:rsidR="00726EFB" w:rsidRPr="00726EFB" w:rsidRDefault="00726EFB" w:rsidP="00726EFB">
      <w:pPr>
        <w:rPr>
          <w:rFonts w:ascii="Georgia" w:hAnsi="Georgia" w:cstheme="majorHAnsi"/>
          <w:b/>
          <w:bCs/>
          <w:color w:val="171717" w:themeColor="background2" w:themeShade="1A"/>
          <w:sz w:val="32"/>
          <w:szCs w:val="32"/>
        </w:rPr>
      </w:pPr>
      <w:r w:rsidRPr="00726EFB">
        <w:rPr>
          <w:rFonts w:ascii="Georgia" w:hAnsi="Georgia" w:cstheme="majorHAnsi"/>
          <w:b/>
          <w:bCs/>
          <w:color w:val="171717" w:themeColor="background2" w:themeShade="1A"/>
          <w:sz w:val="32"/>
          <w:szCs w:val="32"/>
        </w:rPr>
        <w:t>2.5</w:t>
      </w:r>
      <w:r w:rsidR="00B14CF9">
        <w:rPr>
          <w:rFonts w:ascii="Georgia" w:hAnsi="Georgia" w:cstheme="majorHAnsi"/>
          <w:b/>
          <w:bCs/>
          <w:color w:val="171717" w:themeColor="background2" w:themeShade="1A"/>
          <w:sz w:val="32"/>
          <w:szCs w:val="32"/>
        </w:rPr>
        <w:t xml:space="preserve"> </w:t>
      </w:r>
      <w:r w:rsidRPr="00726EFB">
        <w:rPr>
          <w:rFonts w:ascii="Georgia" w:hAnsi="Georgia" w:cstheme="majorHAnsi"/>
          <w:b/>
          <w:bCs/>
          <w:color w:val="171717" w:themeColor="background2" w:themeShade="1A"/>
          <w:sz w:val="32"/>
          <w:szCs w:val="32"/>
        </w:rPr>
        <w:t>Design and Implementation Constraints</w:t>
      </w:r>
    </w:p>
    <w:p w14:paraId="6412ED68" w14:textId="0E69E020" w:rsidR="00D5341C" w:rsidRDefault="00B14CF9" w:rsidP="00726EFB">
      <w:pPr>
        <w:pStyle w:val="ListParagraph"/>
        <w:numPr>
          <w:ilvl w:val="0"/>
          <w:numId w:val="17"/>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Internet connection must be stable.</w:t>
      </w:r>
    </w:p>
    <w:p w14:paraId="0EC7E506" w14:textId="6DDD84DB" w:rsidR="00B14CF9" w:rsidRDefault="00B14CF9" w:rsidP="00726EFB">
      <w:pPr>
        <w:pStyle w:val="ListParagraph"/>
        <w:numPr>
          <w:ilvl w:val="0"/>
          <w:numId w:val="17"/>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Email ID of the concerned authority must be correct.</w:t>
      </w:r>
    </w:p>
    <w:p w14:paraId="663EB31A" w14:textId="2FDFDB98" w:rsidR="00B14CF9" w:rsidRDefault="00B14CF9" w:rsidP="00726EFB">
      <w:pPr>
        <w:pStyle w:val="ListParagraph"/>
        <w:numPr>
          <w:ilvl w:val="0"/>
          <w:numId w:val="17"/>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City</w:t>
      </w:r>
      <w:r w:rsidR="00C47A65">
        <w:rPr>
          <w:rFonts w:ascii="Georgia" w:hAnsi="Georgia" w:cstheme="majorHAnsi"/>
          <w:color w:val="171717" w:themeColor="background2" w:themeShade="1A"/>
          <w:sz w:val="32"/>
          <w:szCs w:val="32"/>
        </w:rPr>
        <w:t>,</w:t>
      </w:r>
      <w:r>
        <w:rPr>
          <w:rFonts w:ascii="Georgia" w:hAnsi="Georgia" w:cstheme="majorHAnsi"/>
          <w:color w:val="171717" w:themeColor="background2" w:themeShade="1A"/>
          <w:sz w:val="32"/>
          <w:szCs w:val="32"/>
        </w:rPr>
        <w:t xml:space="preserve"> Country </w:t>
      </w:r>
      <w:r w:rsidR="00C47A65">
        <w:rPr>
          <w:rFonts w:ascii="Georgia" w:hAnsi="Georgia" w:cstheme="majorHAnsi"/>
          <w:color w:val="171717" w:themeColor="background2" w:themeShade="1A"/>
          <w:sz w:val="32"/>
          <w:szCs w:val="32"/>
        </w:rPr>
        <w:t>and lat, long</w:t>
      </w:r>
      <w:r>
        <w:rPr>
          <w:rFonts w:ascii="Georgia" w:hAnsi="Georgia" w:cstheme="majorHAnsi"/>
          <w:color w:val="171717" w:themeColor="background2" w:themeShade="1A"/>
          <w:sz w:val="32"/>
          <w:szCs w:val="32"/>
        </w:rPr>
        <w:t xml:space="preserve"> must be correct.</w:t>
      </w:r>
    </w:p>
    <w:p w14:paraId="625D321D" w14:textId="773197D0" w:rsidR="005F46D8" w:rsidRDefault="005F46D8" w:rsidP="005F46D8">
      <w:pPr>
        <w:rPr>
          <w:rFonts w:ascii="Georgia" w:hAnsi="Georgia" w:cstheme="majorHAnsi"/>
          <w:b/>
          <w:bCs/>
          <w:color w:val="171717" w:themeColor="background2" w:themeShade="1A"/>
          <w:sz w:val="32"/>
          <w:szCs w:val="32"/>
        </w:rPr>
      </w:pPr>
      <w:r w:rsidRPr="005F46D8">
        <w:rPr>
          <w:rFonts w:ascii="Georgia" w:hAnsi="Georgia" w:cstheme="majorHAnsi"/>
          <w:b/>
          <w:bCs/>
          <w:color w:val="171717" w:themeColor="background2" w:themeShade="1A"/>
          <w:sz w:val="32"/>
          <w:szCs w:val="32"/>
        </w:rPr>
        <w:lastRenderedPageBreak/>
        <w:t>2.</w:t>
      </w:r>
      <w:r>
        <w:rPr>
          <w:rFonts w:ascii="Georgia" w:hAnsi="Georgia" w:cstheme="majorHAnsi"/>
          <w:b/>
          <w:bCs/>
          <w:color w:val="171717" w:themeColor="background2" w:themeShade="1A"/>
          <w:sz w:val="32"/>
          <w:szCs w:val="32"/>
        </w:rPr>
        <w:t>6</w:t>
      </w:r>
      <w:r w:rsidRPr="005F46D8">
        <w:rPr>
          <w:rFonts w:ascii="Georgia" w:hAnsi="Georgia" w:cstheme="majorHAnsi"/>
          <w:b/>
          <w:bCs/>
          <w:color w:val="171717" w:themeColor="background2" w:themeShade="1A"/>
          <w:sz w:val="32"/>
          <w:szCs w:val="32"/>
        </w:rPr>
        <w:t xml:space="preserve"> </w:t>
      </w:r>
      <w:r>
        <w:rPr>
          <w:rFonts w:ascii="Georgia" w:hAnsi="Georgia" w:cstheme="majorHAnsi"/>
          <w:b/>
          <w:bCs/>
          <w:color w:val="171717" w:themeColor="background2" w:themeShade="1A"/>
          <w:sz w:val="32"/>
          <w:szCs w:val="32"/>
        </w:rPr>
        <w:t>User Documentations</w:t>
      </w:r>
    </w:p>
    <w:p w14:paraId="449A09B0" w14:textId="7365BB30" w:rsidR="005F46D8" w:rsidRDefault="004436DA" w:rsidP="004436DA">
      <w:pPr>
        <w:pStyle w:val="ListParagraph"/>
        <w:numPr>
          <w:ilvl w:val="0"/>
          <w:numId w:val="19"/>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README.md</w:t>
      </w:r>
    </w:p>
    <w:p w14:paraId="20CB2669" w14:textId="1E014D35" w:rsidR="004436DA" w:rsidRDefault="004436DA" w:rsidP="004436DA">
      <w:pPr>
        <w:pStyle w:val="ListParagraph"/>
        <w:numPr>
          <w:ilvl w:val="0"/>
          <w:numId w:val="19"/>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Weather.png</w:t>
      </w:r>
    </w:p>
    <w:p w14:paraId="2583A6C5" w14:textId="50E46E39" w:rsidR="008954D4" w:rsidRDefault="008954D4" w:rsidP="008954D4">
      <w:pPr>
        <w:rPr>
          <w:rFonts w:ascii="Georgia" w:hAnsi="Georgia" w:cstheme="majorHAnsi"/>
          <w:b/>
          <w:bCs/>
          <w:color w:val="171717" w:themeColor="background2" w:themeShade="1A"/>
          <w:sz w:val="32"/>
          <w:szCs w:val="32"/>
        </w:rPr>
      </w:pPr>
      <w:r w:rsidRPr="008954D4">
        <w:rPr>
          <w:rFonts w:ascii="Georgia" w:hAnsi="Georgia" w:cstheme="majorHAnsi"/>
          <w:b/>
          <w:bCs/>
          <w:color w:val="171717" w:themeColor="background2" w:themeShade="1A"/>
          <w:sz w:val="32"/>
          <w:szCs w:val="32"/>
        </w:rPr>
        <w:t>2.</w:t>
      </w:r>
      <w:r w:rsidR="00A71265">
        <w:rPr>
          <w:rFonts w:ascii="Georgia" w:hAnsi="Georgia" w:cstheme="majorHAnsi"/>
          <w:b/>
          <w:bCs/>
          <w:color w:val="171717" w:themeColor="background2" w:themeShade="1A"/>
          <w:sz w:val="32"/>
          <w:szCs w:val="32"/>
        </w:rPr>
        <w:t>7</w:t>
      </w:r>
      <w:r w:rsidRPr="008954D4">
        <w:rPr>
          <w:rFonts w:ascii="Georgia" w:hAnsi="Georgia" w:cstheme="majorHAnsi"/>
          <w:b/>
          <w:bCs/>
          <w:color w:val="171717" w:themeColor="background2" w:themeShade="1A"/>
          <w:sz w:val="32"/>
          <w:szCs w:val="32"/>
        </w:rPr>
        <w:t xml:space="preserve"> </w:t>
      </w:r>
      <w:r>
        <w:rPr>
          <w:rFonts w:ascii="Georgia" w:hAnsi="Georgia" w:cstheme="majorHAnsi"/>
          <w:b/>
          <w:bCs/>
          <w:color w:val="171717" w:themeColor="background2" w:themeShade="1A"/>
          <w:sz w:val="32"/>
          <w:szCs w:val="32"/>
        </w:rPr>
        <w:t>Assumptions</w:t>
      </w:r>
      <w:r w:rsidRPr="008954D4">
        <w:rPr>
          <w:rFonts w:ascii="Georgia" w:hAnsi="Georgia" w:cstheme="majorHAnsi"/>
          <w:b/>
          <w:bCs/>
          <w:color w:val="171717" w:themeColor="background2" w:themeShade="1A"/>
          <w:sz w:val="32"/>
          <w:szCs w:val="32"/>
        </w:rPr>
        <w:t xml:space="preserve"> and </w:t>
      </w:r>
      <w:r>
        <w:rPr>
          <w:rFonts w:ascii="Georgia" w:hAnsi="Georgia" w:cstheme="majorHAnsi"/>
          <w:b/>
          <w:bCs/>
          <w:color w:val="171717" w:themeColor="background2" w:themeShade="1A"/>
          <w:sz w:val="32"/>
          <w:szCs w:val="32"/>
        </w:rPr>
        <w:t>Dependencies</w:t>
      </w:r>
    </w:p>
    <w:p w14:paraId="3E60A640" w14:textId="44742C49" w:rsidR="008954D4" w:rsidRDefault="00784852" w:rsidP="00784852">
      <w:pPr>
        <w:pStyle w:val="ListParagraph"/>
        <w:numPr>
          <w:ilvl w:val="0"/>
          <w:numId w:val="20"/>
        </w:numPr>
        <w:rPr>
          <w:rFonts w:ascii="Georgia" w:hAnsi="Georgia" w:cstheme="majorHAnsi"/>
          <w:color w:val="171717" w:themeColor="background2" w:themeShade="1A"/>
          <w:sz w:val="32"/>
          <w:szCs w:val="32"/>
        </w:rPr>
      </w:pPr>
      <w:r w:rsidRPr="00784852">
        <w:rPr>
          <w:rFonts w:ascii="Georgia" w:hAnsi="Georgia" w:cstheme="majorHAnsi"/>
          <w:color w:val="171717" w:themeColor="background2" w:themeShade="1A"/>
          <w:sz w:val="32"/>
          <w:szCs w:val="32"/>
        </w:rPr>
        <w:t>Assume the gas constant of air is 287.058</w:t>
      </w:r>
      <w:r>
        <w:rPr>
          <w:rFonts w:ascii="Georgia" w:hAnsi="Georgia" w:cstheme="majorHAnsi"/>
          <w:color w:val="171717" w:themeColor="background2" w:themeShade="1A"/>
          <w:sz w:val="32"/>
          <w:szCs w:val="32"/>
        </w:rPr>
        <w:t>.</w:t>
      </w:r>
    </w:p>
    <w:p w14:paraId="76AD79D7" w14:textId="311668D4" w:rsidR="00C072E5" w:rsidRDefault="00784852" w:rsidP="00784852">
      <w:pPr>
        <w:pStyle w:val="ListParagraph"/>
        <w:numPr>
          <w:ilvl w:val="0"/>
          <w:numId w:val="20"/>
        </w:numPr>
        <w:rPr>
          <w:rFonts w:ascii="Georgia" w:hAnsi="Georgia" w:cstheme="majorHAnsi"/>
          <w:color w:val="171717" w:themeColor="background2" w:themeShade="1A"/>
          <w:sz w:val="32"/>
          <w:szCs w:val="32"/>
        </w:rPr>
      </w:pPr>
      <w:r w:rsidRPr="00C072E5">
        <w:rPr>
          <w:rFonts w:ascii="Georgia" w:hAnsi="Georgia" w:cstheme="majorHAnsi"/>
          <w:color w:val="171717" w:themeColor="background2" w:themeShade="1A"/>
          <w:sz w:val="32"/>
          <w:szCs w:val="32"/>
        </w:rPr>
        <w:t>Assume the radius / length of blades of the turbine is 5</w:t>
      </w:r>
      <w:r w:rsidR="00C072E5" w:rsidRPr="00C072E5">
        <w:rPr>
          <w:rFonts w:ascii="Georgia" w:hAnsi="Georgia" w:cstheme="majorHAnsi"/>
          <w:color w:val="171717" w:themeColor="background2" w:themeShade="1A"/>
          <w:sz w:val="32"/>
          <w:szCs w:val="32"/>
        </w:rPr>
        <w:t>8</w:t>
      </w:r>
      <w:r w:rsidRPr="00C072E5">
        <w:rPr>
          <w:rFonts w:ascii="Georgia" w:hAnsi="Georgia" w:cstheme="majorHAnsi"/>
          <w:color w:val="171717" w:themeColor="background2" w:themeShade="1A"/>
          <w:sz w:val="32"/>
          <w:szCs w:val="32"/>
        </w:rPr>
        <w:t xml:space="preserve"> m</w:t>
      </w:r>
      <w:r w:rsidR="00EA67D1" w:rsidRPr="00C072E5">
        <w:rPr>
          <w:rFonts w:ascii="Georgia" w:hAnsi="Georgia" w:cstheme="majorHAnsi"/>
          <w:color w:val="171717" w:themeColor="background2" w:themeShade="1A"/>
          <w:sz w:val="32"/>
          <w:szCs w:val="32"/>
        </w:rPr>
        <w:t>etr</w:t>
      </w:r>
      <w:r w:rsidR="00C072E5" w:rsidRPr="00C072E5">
        <w:rPr>
          <w:rFonts w:ascii="Georgia" w:hAnsi="Georgia" w:cstheme="majorHAnsi"/>
          <w:color w:val="171717" w:themeColor="background2" w:themeShade="1A"/>
          <w:sz w:val="32"/>
          <w:szCs w:val="32"/>
        </w:rPr>
        <w:t>e</w:t>
      </w:r>
      <w:r w:rsidR="00C072E5">
        <w:rPr>
          <w:rFonts w:ascii="Georgia" w:hAnsi="Georgia" w:cstheme="majorHAnsi"/>
          <w:color w:val="171717" w:themeColor="background2" w:themeShade="1A"/>
          <w:sz w:val="32"/>
          <w:szCs w:val="32"/>
        </w:rPr>
        <w:t>.</w:t>
      </w:r>
    </w:p>
    <w:p w14:paraId="30826B3A" w14:textId="65B98FAB" w:rsidR="005F46D8" w:rsidRDefault="00C072E5" w:rsidP="005F46D8">
      <w:pPr>
        <w:pStyle w:val="ListParagraph"/>
        <w:numPr>
          <w:ilvl w:val="0"/>
          <w:numId w:val="20"/>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Assume the efficiency of the turbine is 40%.</w:t>
      </w:r>
    </w:p>
    <w:p w14:paraId="412DE827" w14:textId="0236F4CA" w:rsidR="00EB67B9" w:rsidRDefault="00EB67B9" w:rsidP="00EB67B9">
      <w:pPr>
        <w:rPr>
          <w:rFonts w:ascii="Georgia" w:hAnsi="Georgia" w:cstheme="majorHAnsi"/>
          <w:b/>
          <w:bCs/>
          <w:color w:val="171717" w:themeColor="background2" w:themeShade="1A"/>
          <w:sz w:val="48"/>
          <w:szCs w:val="48"/>
          <w:u w:val="single"/>
        </w:rPr>
      </w:pPr>
      <w:r>
        <w:rPr>
          <w:rFonts w:ascii="Georgia" w:hAnsi="Georgia" w:cstheme="majorHAnsi"/>
          <w:b/>
          <w:bCs/>
          <w:color w:val="171717" w:themeColor="background2" w:themeShade="1A"/>
          <w:sz w:val="48"/>
          <w:szCs w:val="48"/>
          <w:u w:val="single"/>
        </w:rPr>
        <w:t>3</w:t>
      </w:r>
      <w:r w:rsidR="00846E66">
        <w:rPr>
          <w:rFonts w:ascii="Georgia" w:hAnsi="Georgia" w:cstheme="majorHAnsi"/>
          <w:b/>
          <w:bCs/>
          <w:color w:val="171717" w:themeColor="background2" w:themeShade="1A"/>
          <w:sz w:val="48"/>
          <w:szCs w:val="48"/>
          <w:u w:val="single"/>
        </w:rPr>
        <w:t>.</w:t>
      </w:r>
      <w:r>
        <w:rPr>
          <w:rFonts w:ascii="Georgia" w:hAnsi="Georgia" w:cstheme="majorHAnsi"/>
          <w:b/>
          <w:bCs/>
          <w:color w:val="171717" w:themeColor="background2" w:themeShade="1A"/>
          <w:sz w:val="48"/>
          <w:szCs w:val="48"/>
          <w:u w:val="single"/>
        </w:rPr>
        <w:t xml:space="preserve"> System Features</w:t>
      </w:r>
    </w:p>
    <w:p w14:paraId="168B9C77" w14:textId="3E6C9B7B" w:rsidR="00EB67B9" w:rsidRPr="00EB67B9" w:rsidRDefault="0096037E" w:rsidP="00EB67B9">
      <w:pPr>
        <w:rPr>
          <w:rFonts w:ascii="Georgia" w:hAnsi="Georgia" w:cstheme="majorHAnsi"/>
          <w:b/>
          <w:bCs/>
          <w:color w:val="171717" w:themeColor="background2" w:themeShade="1A"/>
          <w:sz w:val="36"/>
          <w:szCs w:val="36"/>
        </w:rPr>
      </w:pPr>
      <w:r>
        <w:rPr>
          <w:rFonts w:ascii="Georgia" w:hAnsi="Georgia" w:cstheme="majorHAnsi"/>
          <w:b/>
          <w:bCs/>
          <w:color w:val="171717" w:themeColor="background2" w:themeShade="1A"/>
          <w:sz w:val="36"/>
          <w:szCs w:val="36"/>
        </w:rPr>
        <w:t>3.</w:t>
      </w:r>
      <w:r w:rsidR="00EB67B9" w:rsidRPr="00EB67B9">
        <w:rPr>
          <w:rFonts w:ascii="Georgia" w:hAnsi="Georgia" w:cstheme="majorHAnsi"/>
          <w:b/>
          <w:bCs/>
          <w:color w:val="171717" w:themeColor="background2" w:themeShade="1A"/>
          <w:sz w:val="36"/>
          <w:szCs w:val="36"/>
        </w:rPr>
        <w:t>1</w:t>
      </w:r>
      <w:r>
        <w:rPr>
          <w:rFonts w:ascii="Georgia" w:hAnsi="Georgia" w:cstheme="majorHAnsi"/>
          <w:b/>
          <w:bCs/>
          <w:color w:val="171717" w:themeColor="background2" w:themeShade="1A"/>
          <w:sz w:val="36"/>
          <w:szCs w:val="36"/>
        </w:rPr>
        <w:t xml:space="preserve"> </w:t>
      </w:r>
      <w:r w:rsidR="00EB67B9" w:rsidRPr="00EB67B9">
        <w:rPr>
          <w:rFonts w:ascii="Georgia" w:hAnsi="Georgia" w:cstheme="majorHAnsi"/>
          <w:b/>
          <w:bCs/>
          <w:color w:val="171717" w:themeColor="background2" w:themeShade="1A"/>
          <w:sz w:val="36"/>
          <w:szCs w:val="36"/>
        </w:rPr>
        <w:t>Functional Requirements</w:t>
      </w:r>
    </w:p>
    <w:p w14:paraId="6F30E0D3" w14:textId="4E1689D6" w:rsidR="00EB67B9" w:rsidRDefault="00EB67B9" w:rsidP="00EB67B9">
      <w:pPr>
        <w:pStyle w:val="ListParagraph"/>
        <w:numPr>
          <w:ilvl w:val="0"/>
          <w:numId w:val="21"/>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Python 3.8 or above.</w:t>
      </w:r>
    </w:p>
    <w:p w14:paraId="51B2A3D8" w14:textId="4DDF1834" w:rsidR="00EB67B9" w:rsidRDefault="00EB67B9" w:rsidP="00EB67B9">
      <w:pPr>
        <w:pStyle w:val="ListParagraph"/>
        <w:numPr>
          <w:ilvl w:val="0"/>
          <w:numId w:val="21"/>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Internet connection.</w:t>
      </w:r>
    </w:p>
    <w:p w14:paraId="02B06BA5" w14:textId="3B8C592B" w:rsidR="00EB67B9" w:rsidRDefault="00EB67B9" w:rsidP="00EB67B9">
      <w:pPr>
        <w:pStyle w:val="ListParagraph"/>
        <w:numPr>
          <w:ilvl w:val="0"/>
          <w:numId w:val="21"/>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Pip3 must be installed on the system.</w:t>
      </w:r>
    </w:p>
    <w:p w14:paraId="12459A65" w14:textId="2147BE16" w:rsidR="00EB67B9" w:rsidRDefault="00EB67B9" w:rsidP="00EB67B9">
      <w:pPr>
        <w:pStyle w:val="ListParagraph"/>
        <w:numPr>
          <w:ilvl w:val="0"/>
          <w:numId w:val="21"/>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Latest version of geojson package must be installed.</w:t>
      </w:r>
    </w:p>
    <w:p w14:paraId="585407B7" w14:textId="5ACEB60F" w:rsidR="00EB67B9" w:rsidRDefault="00EB67B9" w:rsidP="00EB67B9">
      <w:pPr>
        <w:pStyle w:val="ListParagraph"/>
        <w:numPr>
          <w:ilvl w:val="0"/>
          <w:numId w:val="21"/>
        </w:numPr>
        <w:rPr>
          <w:rFonts w:ascii="Georgia" w:hAnsi="Georgia" w:cstheme="majorHAnsi"/>
          <w:color w:val="171717" w:themeColor="background2" w:themeShade="1A"/>
          <w:sz w:val="32"/>
          <w:szCs w:val="32"/>
        </w:rPr>
      </w:pPr>
      <w:r>
        <w:rPr>
          <w:rFonts w:ascii="Georgia" w:hAnsi="Georgia" w:cstheme="majorHAnsi"/>
          <w:color w:val="171717" w:themeColor="background2" w:themeShade="1A"/>
          <w:sz w:val="32"/>
          <w:szCs w:val="32"/>
        </w:rPr>
        <w:t>Latest version of dnspython package must be installed.</w:t>
      </w:r>
    </w:p>
    <w:p w14:paraId="472B4AC5" w14:textId="74D39B6E" w:rsidR="00957DFB" w:rsidRDefault="00957DFB" w:rsidP="00957DFB">
      <w:pPr>
        <w:rPr>
          <w:rFonts w:ascii="Georgia" w:hAnsi="Georgia" w:cstheme="majorHAnsi"/>
          <w:color w:val="171717" w:themeColor="background2" w:themeShade="1A"/>
          <w:sz w:val="32"/>
          <w:szCs w:val="32"/>
        </w:rPr>
      </w:pPr>
    </w:p>
    <w:p w14:paraId="13F25D67" w14:textId="392C6597" w:rsidR="00957DFB" w:rsidRDefault="00957DFB" w:rsidP="00957DFB">
      <w:pPr>
        <w:rPr>
          <w:rFonts w:ascii="Georgia" w:hAnsi="Georgia" w:cstheme="majorHAnsi"/>
          <w:b/>
          <w:bCs/>
          <w:color w:val="171717" w:themeColor="background2" w:themeShade="1A"/>
          <w:sz w:val="48"/>
          <w:szCs w:val="48"/>
          <w:u w:val="single"/>
        </w:rPr>
      </w:pPr>
      <w:r>
        <w:rPr>
          <w:rFonts w:ascii="Georgia" w:hAnsi="Georgia" w:cstheme="majorHAnsi"/>
          <w:b/>
          <w:bCs/>
          <w:color w:val="171717" w:themeColor="background2" w:themeShade="1A"/>
          <w:sz w:val="48"/>
          <w:szCs w:val="48"/>
          <w:u w:val="single"/>
        </w:rPr>
        <w:t>4</w:t>
      </w:r>
      <w:r w:rsidRPr="00BE64AD">
        <w:rPr>
          <w:rFonts w:ascii="Georgia" w:hAnsi="Georgia" w:cstheme="majorHAnsi"/>
          <w:b/>
          <w:bCs/>
          <w:color w:val="171717" w:themeColor="background2" w:themeShade="1A"/>
          <w:sz w:val="48"/>
          <w:szCs w:val="48"/>
          <w:u w:val="single"/>
        </w:rPr>
        <w:t>.</w:t>
      </w:r>
      <w:r w:rsidR="00F2457B">
        <w:rPr>
          <w:rFonts w:ascii="Georgia" w:hAnsi="Georgia" w:cstheme="majorHAnsi"/>
          <w:b/>
          <w:bCs/>
          <w:color w:val="171717" w:themeColor="background2" w:themeShade="1A"/>
          <w:sz w:val="48"/>
          <w:szCs w:val="48"/>
          <w:u w:val="single"/>
        </w:rPr>
        <w:t xml:space="preserve"> </w:t>
      </w:r>
      <w:r>
        <w:rPr>
          <w:rFonts w:ascii="Georgia" w:hAnsi="Georgia" w:cstheme="majorHAnsi"/>
          <w:b/>
          <w:bCs/>
          <w:color w:val="171717" w:themeColor="background2" w:themeShade="1A"/>
          <w:sz w:val="48"/>
          <w:szCs w:val="48"/>
          <w:u w:val="single"/>
        </w:rPr>
        <w:t>External Interface Requirements</w:t>
      </w:r>
    </w:p>
    <w:p w14:paraId="64390744" w14:textId="6412A107" w:rsidR="00957DFB" w:rsidRDefault="00957DFB" w:rsidP="00957DFB">
      <w:pPr>
        <w:rPr>
          <w:rFonts w:ascii="Georgia" w:hAnsi="Georgia" w:cstheme="majorHAnsi"/>
          <w:b/>
          <w:bCs/>
          <w:color w:val="171717" w:themeColor="background2" w:themeShade="1A"/>
          <w:sz w:val="32"/>
          <w:szCs w:val="32"/>
        </w:rPr>
      </w:pPr>
      <w:r w:rsidRPr="00957DFB">
        <w:rPr>
          <w:rFonts w:ascii="Georgia" w:hAnsi="Georgia" w:cstheme="majorHAnsi"/>
          <w:b/>
          <w:bCs/>
          <w:color w:val="171717" w:themeColor="background2" w:themeShade="1A"/>
          <w:sz w:val="32"/>
          <w:szCs w:val="32"/>
        </w:rPr>
        <w:t>4.1</w:t>
      </w:r>
      <w:r w:rsidR="00F2457B">
        <w:rPr>
          <w:rFonts w:ascii="Georgia" w:hAnsi="Georgia" w:cstheme="majorHAnsi"/>
          <w:b/>
          <w:bCs/>
          <w:color w:val="171717" w:themeColor="background2" w:themeShade="1A"/>
          <w:sz w:val="32"/>
          <w:szCs w:val="32"/>
        </w:rPr>
        <w:t>User Interfaces</w:t>
      </w:r>
    </w:p>
    <w:p w14:paraId="41772C7C" w14:textId="53747AAB" w:rsidR="00957DFB" w:rsidRPr="00957DFB" w:rsidRDefault="001D1B4F" w:rsidP="00C772CE">
      <w:pPr>
        <w:tabs>
          <w:tab w:val="left" w:pos="1708"/>
        </w:tabs>
        <w:rPr>
          <w:rFonts w:ascii="Georgia" w:hAnsi="Georgia" w:cstheme="majorHAnsi"/>
          <w:color w:val="171717" w:themeColor="background2" w:themeShade="1A"/>
          <w:sz w:val="32"/>
          <w:szCs w:val="32"/>
        </w:rPr>
      </w:pPr>
      <w:r w:rsidRPr="00E27324">
        <w:rPr>
          <w:rFonts w:ascii="Georgia" w:hAnsi="Georgia" w:cstheme="majorHAnsi"/>
          <w:noProof/>
          <w:color w:val="171717" w:themeColor="background2" w:themeShade="1A"/>
          <w:sz w:val="32"/>
          <w:szCs w:val="32"/>
        </w:rPr>
        <w:drawing>
          <wp:anchor distT="0" distB="0" distL="114300" distR="114300" simplePos="0" relativeHeight="251661312" behindDoc="1" locked="0" layoutInCell="1" allowOverlap="1" wp14:anchorId="6630E2DD" wp14:editId="01050876">
            <wp:simplePos x="0" y="0"/>
            <wp:positionH relativeFrom="margin">
              <wp:align>left</wp:align>
            </wp:positionH>
            <wp:positionV relativeFrom="margin">
              <wp:posOffset>6273608</wp:posOffset>
            </wp:positionV>
            <wp:extent cx="6645910" cy="3217545"/>
            <wp:effectExtent l="0" t="0" r="2540" b="1905"/>
            <wp:wrapTight wrapText="bothSides">
              <wp:wrapPolygon edited="0">
                <wp:start x="0" y="0"/>
                <wp:lineTo x="0" y="21485"/>
                <wp:lineTo x="21546" y="21485"/>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5910" cy="3217545"/>
                    </a:xfrm>
                    <a:prstGeom prst="rect">
                      <a:avLst/>
                    </a:prstGeom>
                  </pic:spPr>
                </pic:pic>
              </a:graphicData>
            </a:graphic>
          </wp:anchor>
        </w:drawing>
      </w:r>
      <w:r w:rsidR="00E27324" w:rsidRPr="000C45A4">
        <w:rPr>
          <w:rFonts w:ascii="Georgia" w:hAnsi="Georgia" w:cstheme="majorHAnsi"/>
          <w:color w:val="171717" w:themeColor="background2" w:themeShade="1A"/>
          <w:sz w:val="32"/>
          <w:szCs w:val="32"/>
          <w:u w:val="single"/>
        </w:rPr>
        <w:t>Possible look of the GUI.</w:t>
      </w:r>
    </w:p>
    <w:sectPr w:rsidR="00957DFB" w:rsidRPr="00957DFB" w:rsidSect="00700DAF">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11E"/>
    <w:multiLevelType w:val="hybridMultilevel"/>
    <w:tmpl w:val="C0BE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46666"/>
    <w:multiLevelType w:val="hybridMultilevel"/>
    <w:tmpl w:val="391A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16497F"/>
    <w:multiLevelType w:val="hybridMultilevel"/>
    <w:tmpl w:val="9A1CCC2E"/>
    <w:lvl w:ilvl="0" w:tplc="4009000F">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15:restartNumberingAfterBreak="0">
    <w:nsid w:val="0F5D078C"/>
    <w:multiLevelType w:val="hybridMultilevel"/>
    <w:tmpl w:val="7BF014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6696B"/>
    <w:multiLevelType w:val="hybridMultilevel"/>
    <w:tmpl w:val="EA8EFF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F7298F"/>
    <w:multiLevelType w:val="hybridMultilevel"/>
    <w:tmpl w:val="EC3669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7B5765"/>
    <w:multiLevelType w:val="hybridMultilevel"/>
    <w:tmpl w:val="FB34A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922F4"/>
    <w:multiLevelType w:val="hybridMultilevel"/>
    <w:tmpl w:val="29D66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D05662"/>
    <w:multiLevelType w:val="hybridMultilevel"/>
    <w:tmpl w:val="60D2C2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7E040F7"/>
    <w:multiLevelType w:val="hybridMultilevel"/>
    <w:tmpl w:val="F8B258C2"/>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0" w15:restartNumberingAfterBreak="0">
    <w:nsid w:val="456D236E"/>
    <w:multiLevelType w:val="hybridMultilevel"/>
    <w:tmpl w:val="F6CECC2A"/>
    <w:lvl w:ilvl="0" w:tplc="4009000F">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1" w15:restartNumberingAfterBreak="0">
    <w:nsid w:val="47CA585E"/>
    <w:multiLevelType w:val="hybridMultilevel"/>
    <w:tmpl w:val="D22467F8"/>
    <w:lvl w:ilvl="0" w:tplc="4009000F">
      <w:start w:val="1"/>
      <w:numFmt w:val="decimal"/>
      <w:lvlText w:val="%1."/>
      <w:lvlJc w:val="left"/>
      <w:pPr>
        <w:ind w:left="1155" w:hanging="360"/>
      </w:p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2" w15:restartNumberingAfterBreak="0">
    <w:nsid w:val="5BEF2B39"/>
    <w:multiLevelType w:val="hybridMultilevel"/>
    <w:tmpl w:val="A47818AC"/>
    <w:lvl w:ilvl="0" w:tplc="3BC450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6B64F7"/>
    <w:multiLevelType w:val="hybridMultilevel"/>
    <w:tmpl w:val="30466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A23533"/>
    <w:multiLevelType w:val="hybridMultilevel"/>
    <w:tmpl w:val="35F6A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813F12"/>
    <w:multiLevelType w:val="multilevel"/>
    <w:tmpl w:val="FC7CAACE"/>
    <w:lvl w:ilvl="0">
      <w:start w:val="1"/>
      <w:numFmt w:val="decimal"/>
      <w:lvlText w:val="%1."/>
      <w:lvlJc w:val="left"/>
      <w:pPr>
        <w:ind w:left="1065" w:hanging="360"/>
      </w:pPr>
    </w:lvl>
    <w:lvl w:ilvl="1">
      <w:start w:val="2"/>
      <w:numFmt w:val="decimal"/>
      <w:isLgl/>
      <w:lvlText w:val="%1.%2"/>
      <w:lvlJc w:val="left"/>
      <w:pPr>
        <w:ind w:left="1425" w:hanging="720"/>
      </w:pPr>
      <w:rPr>
        <w:rFonts w:hint="default"/>
      </w:rPr>
    </w:lvl>
    <w:lvl w:ilvl="2">
      <w:start w:val="1"/>
      <w:numFmt w:val="decimal"/>
      <w:isLgl/>
      <w:lvlText w:val="%1.%2.%3"/>
      <w:lvlJc w:val="left"/>
      <w:pPr>
        <w:ind w:left="1785" w:hanging="1080"/>
      </w:pPr>
      <w:rPr>
        <w:rFonts w:hint="default"/>
      </w:rPr>
    </w:lvl>
    <w:lvl w:ilvl="3">
      <w:start w:val="1"/>
      <w:numFmt w:val="decimal"/>
      <w:isLgl/>
      <w:lvlText w:val="%1.%2.%3.%4"/>
      <w:lvlJc w:val="left"/>
      <w:pPr>
        <w:ind w:left="2145" w:hanging="144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505" w:hanging="1800"/>
      </w:pPr>
      <w:rPr>
        <w:rFonts w:hint="default"/>
      </w:rPr>
    </w:lvl>
    <w:lvl w:ilvl="6">
      <w:start w:val="1"/>
      <w:numFmt w:val="decimal"/>
      <w:isLgl/>
      <w:lvlText w:val="%1.%2.%3.%4.%5.%6.%7"/>
      <w:lvlJc w:val="left"/>
      <w:pPr>
        <w:ind w:left="2865" w:hanging="2160"/>
      </w:pPr>
      <w:rPr>
        <w:rFonts w:hint="default"/>
      </w:rPr>
    </w:lvl>
    <w:lvl w:ilvl="7">
      <w:start w:val="1"/>
      <w:numFmt w:val="decimal"/>
      <w:isLgl/>
      <w:lvlText w:val="%1.%2.%3.%4.%5.%6.%7.%8"/>
      <w:lvlJc w:val="left"/>
      <w:pPr>
        <w:ind w:left="3225" w:hanging="2520"/>
      </w:pPr>
      <w:rPr>
        <w:rFonts w:hint="default"/>
      </w:rPr>
    </w:lvl>
    <w:lvl w:ilvl="8">
      <w:start w:val="1"/>
      <w:numFmt w:val="decimal"/>
      <w:isLgl/>
      <w:lvlText w:val="%1.%2.%3.%4.%5.%6.%7.%8.%9"/>
      <w:lvlJc w:val="left"/>
      <w:pPr>
        <w:ind w:left="3585" w:hanging="2880"/>
      </w:pPr>
      <w:rPr>
        <w:rFonts w:hint="default"/>
      </w:rPr>
    </w:lvl>
  </w:abstractNum>
  <w:abstractNum w:abstractNumId="16" w15:restartNumberingAfterBreak="0">
    <w:nsid w:val="6A3F4113"/>
    <w:multiLevelType w:val="hybridMultilevel"/>
    <w:tmpl w:val="6A388480"/>
    <w:lvl w:ilvl="0" w:tplc="4009000F">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7" w15:restartNumberingAfterBreak="0">
    <w:nsid w:val="6D8856DE"/>
    <w:multiLevelType w:val="hybridMultilevel"/>
    <w:tmpl w:val="73A4EB52"/>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8" w15:restartNumberingAfterBreak="0">
    <w:nsid w:val="725E4D22"/>
    <w:multiLevelType w:val="hybridMultilevel"/>
    <w:tmpl w:val="87567DF6"/>
    <w:lvl w:ilvl="0" w:tplc="4009000F">
      <w:start w:val="1"/>
      <w:numFmt w:val="decimal"/>
      <w:lvlText w:val="%1."/>
      <w:lvlJc w:val="left"/>
      <w:pPr>
        <w:ind w:left="1005" w:hanging="360"/>
      </w:p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19" w15:restartNumberingAfterBreak="0">
    <w:nsid w:val="76E74E39"/>
    <w:multiLevelType w:val="hybridMultilevel"/>
    <w:tmpl w:val="6C5EE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1B16B4"/>
    <w:multiLevelType w:val="hybridMultilevel"/>
    <w:tmpl w:val="590A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9F20BD"/>
    <w:multiLevelType w:val="hybridMultilevel"/>
    <w:tmpl w:val="3ECC7014"/>
    <w:lvl w:ilvl="0" w:tplc="4009000F">
      <w:start w:val="1"/>
      <w:numFmt w:val="decimal"/>
      <w:lvlText w:val="%1."/>
      <w:lvlJc w:val="left"/>
      <w:pPr>
        <w:ind w:left="930" w:hanging="360"/>
      </w:p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num w:numId="1">
    <w:abstractNumId w:val="10"/>
  </w:num>
  <w:num w:numId="2">
    <w:abstractNumId w:val="8"/>
  </w:num>
  <w:num w:numId="3">
    <w:abstractNumId w:val="17"/>
  </w:num>
  <w:num w:numId="4">
    <w:abstractNumId w:val="14"/>
  </w:num>
  <w:num w:numId="5">
    <w:abstractNumId w:val="21"/>
  </w:num>
  <w:num w:numId="6">
    <w:abstractNumId w:val="9"/>
  </w:num>
  <w:num w:numId="7">
    <w:abstractNumId w:val="18"/>
  </w:num>
  <w:num w:numId="8">
    <w:abstractNumId w:val="5"/>
  </w:num>
  <w:num w:numId="9">
    <w:abstractNumId w:val="15"/>
  </w:num>
  <w:num w:numId="10">
    <w:abstractNumId w:val="16"/>
  </w:num>
  <w:num w:numId="11">
    <w:abstractNumId w:val="11"/>
  </w:num>
  <w:num w:numId="12">
    <w:abstractNumId w:val="2"/>
  </w:num>
  <w:num w:numId="13">
    <w:abstractNumId w:val="12"/>
  </w:num>
  <w:num w:numId="14">
    <w:abstractNumId w:val="20"/>
  </w:num>
  <w:num w:numId="15">
    <w:abstractNumId w:val="7"/>
  </w:num>
  <w:num w:numId="16">
    <w:abstractNumId w:val="6"/>
  </w:num>
  <w:num w:numId="17">
    <w:abstractNumId w:val="4"/>
  </w:num>
  <w:num w:numId="18">
    <w:abstractNumId w:val="13"/>
  </w:num>
  <w:num w:numId="19">
    <w:abstractNumId w:val="19"/>
  </w:num>
  <w:num w:numId="20">
    <w:abstractNumId w:val="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AF"/>
    <w:rsid w:val="000C45A4"/>
    <w:rsid w:val="000E18B2"/>
    <w:rsid w:val="001242C1"/>
    <w:rsid w:val="001D1B4F"/>
    <w:rsid w:val="00273E68"/>
    <w:rsid w:val="002F6432"/>
    <w:rsid w:val="00370701"/>
    <w:rsid w:val="003907E8"/>
    <w:rsid w:val="003C40AB"/>
    <w:rsid w:val="00412BD8"/>
    <w:rsid w:val="00420EE7"/>
    <w:rsid w:val="004436DA"/>
    <w:rsid w:val="005A7DAA"/>
    <w:rsid w:val="005F46D8"/>
    <w:rsid w:val="006425BE"/>
    <w:rsid w:val="00667221"/>
    <w:rsid w:val="006D0304"/>
    <w:rsid w:val="00700DAF"/>
    <w:rsid w:val="00726EFB"/>
    <w:rsid w:val="00751905"/>
    <w:rsid w:val="00784852"/>
    <w:rsid w:val="007A54FA"/>
    <w:rsid w:val="007B00C3"/>
    <w:rsid w:val="007D3875"/>
    <w:rsid w:val="0080711D"/>
    <w:rsid w:val="00830D5E"/>
    <w:rsid w:val="00846E66"/>
    <w:rsid w:val="0084793C"/>
    <w:rsid w:val="008954D4"/>
    <w:rsid w:val="008B1D8B"/>
    <w:rsid w:val="008D06AD"/>
    <w:rsid w:val="008E29F0"/>
    <w:rsid w:val="00917029"/>
    <w:rsid w:val="00957DFB"/>
    <w:rsid w:val="0096037E"/>
    <w:rsid w:val="0096486B"/>
    <w:rsid w:val="00972F85"/>
    <w:rsid w:val="009B1326"/>
    <w:rsid w:val="009C3242"/>
    <w:rsid w:val="009D1764"/>
    <w:rsid w:val="009D2267"/>
    <w:rsid w:val="00A71265"/>
    <w:rsid w:val="00A8676F"/>
    <w:rsid w:val="00AB5D7B"/>
    <w:rsid w:val="00AE159F"/>
    <w:rsid w:val="00B14CF9"/>
    <w:rsid w:val="00B646F9"/>
    <w:rsid w:val="00BB12E5"/>
    <w:rsid w:val="00BE64AD"/>
    <w:rsid w:val="00C072E5"/>
    <w:rsid w:val="00C17E20"/>
    <w:rsid w:val="00C47A65"/>
    <w:rsid w:val="00C73908"/>
    <w:rsid w:val="00C772CE"/>
    <w:rsid w:val="00D5341C"/>
    <w:rsid w:val="00D609EB"/>
    <w:rsid w:val="00D65E92"/>
    <w:rsid w:val="00D91862"/>
    <w:rsid w:val="00D9466A"/>
    <w:rsid w:val="00DA1D94"/>
    <w:rsid w:val="00DD371D"/>
    <w:rsid w:val="00DE37C6"/>
    <w:rsid w:val="00E27324"/>
    <w:rsid w:val="00E40648"/>
    <w:rsid w:val="00E57242"/>
    <w:rsid w:val="00E60B4C"/>
    <w:rsid w:val="00E64752"/>
    <w:rsid w:val="00EA67D1"/>
    <w:rsid w:val="00EB67B9"/>
    <w:rsid w:val="00F2457B"/>
    <w:rsid w:val="00F74583"/>
    <w:rsid w:val="00F94925"/>
    <w:rsid w:val="00FD6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E408"/>
  <w15:chartTrackingRefBased/>
  <w15:docId w15:val="{23130361-C335-4E8D-A062-E2F04764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D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BE"/>
    <w:pPr>
      <w:ind w:left="720"/>
      <w:contextualSpacing/>
    </w:pPr>
  </w:style>
  <w:style w:type="character" w:styleId="Hyperlink">
    <w:name w:val="Hyperlink"/>
    <w:basedOn w:val="DefaultParagraphFont"/>
    <w:uiPriority w:val="99"/>
    <w:unhideWhenUsed/>
    <w:rsid w:val="00F94925"/>
    <w:rPr>
      <w:color w:val="0563C1" w:themeColor="hyperlink"/>
      <w:u w:val="single"/>
    </w:rPr>
  </w:style>
  <w:style w:type="character" w:styleId="UnresolvedMention">
    <w:name w:val="Unresolved Mention"/>
    <w:basedOn w:val="DefaultParagraphFont"/>
    <w:uiPriority w:val="99"/>
    <w:semiHidden/>
    <w:unhideWhenUsed/>
    <w:rsid w:val="00F94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ergy.gov/eere/wind/how-do-wind-turbines-work" TargetMode="External"/><Relationship Id="rId5" Type="http://schemas.openxmlformats.org/officeDocument/2006/relationships/hyperlink" Target="https://pyowm.readthedocs.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6</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Adhya</dc:creator>
  <cp:keywords/>
  <dc:description/>
  <cp:lastModifiedBy>Amar Adhya</cp:lastModifiedBy>
  <cp:revision>64</cp:revision>
  <dcterms:created xsi:type="dcterms:W3CDTF">2021-03-22T13:55:00Z</dcterms:created>
  <dcterms:modified xsi:type="dcterms:W3CDTF">2021-05-10T15:10:00Z</dcterms:modified>
</cp:coreProperties>
</file>