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Behavior</w:t>
      </w:r>
      <w:r>
        <w:t xml:space="preserve"> </w:t>
      </w:r>
      <w:r>
        <w:t xml:space="preserve">Analysis</w:t>
      </w:r>
    </w:p>
    <w:p>
      <w:pPr>
        <w:pStyle w:val="Subtitle"/>
      </w:pPr>
      <w:r>
        <w:t xml:space="preserve">Stabach</w:t>
      </w:r>
      <w:r>
        <w:t xml:space="preserve"> </w:t>
      </w:r>
      <w:r>
        <w:t xml:space="preserve">et</w:t>
      </w:r>
      <w:r>
        <w:t xml:space="preserve"> </w:t>
      </w:r>
      <w:r>
        <w:t xml:space="preserve">al.</w:t>
      </w:r>
      <w:r>
        <w:t xml:space="preserve"> </w:t>
      </w:r>
      <w:r>
        <w:t xml:space="preserve">2019</w:t>
      </w:r>
      <w:r>
        <w:t xml:space="preserve"> </w:t>
      </w:r>
      <w:r>
        <w:t xml:space="preserve">-</w:t>
      </w:r>
      <w:r>
        <w:t xml:space="preserve"> </w:t>
      </w:r>
      <w:r>
        <w:t xml:space="preserve">Effects</w:t>
      </w:r>
      <w:r>
        <w:t xml:space="preserve"> </w:t>
      </w:r>
      <w:r>
        <w:t xml:space="preserve">of</w:t>
      </w:r>
      <w:r>
        <w:t xml:space="preserve"> </w:t>
      </w:r>
      <w:r>
        <w:t xml:space="preserve">GPS</w:t>
      </w:r>
      <w:r>
        <w:t xml:space="preserve"> </w:t>
      </w:r>
      <w:r>
        <w:t xml:space="preserve">Collars</w:t>
      </w:r>
    </w:p>
    <w:p>
      <w:pPr>
        <w:pStyle w:val="Author"/>
      </w:pPr>
      <w:r>
        <w:t xml:space="preserve">Jared</w:t>
      </w:r>
      <w:r>
        <w:t xml:space="preserve"> </w:t>
      </w:r>
      <w:r>
        <w:t xml:space="preserve">Stabach,</w:t>
      </w:r>
      <w:r>
        <w:t xml:space="preserve"> </w:t>
      </w:r>
      <w:r>
        <w:t xml:space="preserve">Smithsonian</w:t>
      </w:r>
      <w:r>
        <w:t xml:space="preserve"> </w:t>
      </w:r>
      <w:r>
        <w:t xml:space="preserve">Conservation</w:t>
      </w:r>
      <w:r>
        <w:t xml:space="preserve"> </w:t>
      </w:r>
      <w:r>
        <w:t xml:space="preserve">Biology</w:t>
      </w:r>
      <w:r>
        <w:t xml:space="preserve"> </w:t>
      </w:r>
      <w:r>
        <w:t xml:space="preserve">Institute</w:t>
      </w:r>
    </w:p>
    <w:p>
      <w:pPr>
        <w:pStyle w:val="Date"/>
      </w:pPr>
      <w:r>
        <w:t xml:space="preserve">01</w:t>
      </w:r>
      <w:r>
        <w:t xml:space="preserve"> </w:t>
      </w:r>
      <w:r>
        <w:t xml:space="preserve">March</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multinomial-regression"/>
      <w:bookmarkEnd w:id="21"/>
      <w:r>
        <w:t xml:space="preserve">Multinomial Regression</w:t>
      </w:r>
    </w:p>
    <w:p>
      <w:pPr>
        <w:pStyle w:val="BlockText"/>
      </w:pPr>
      <w:r>
        <w:t xml:space="preserve">Comments/Questions: Contact Grant Connette (</w:t>
      </w:r>
      <w:hyperlink r:id="rId22">
        <w:r>
          <w:rPr>
            <w:rStyle w:val="Hyperlink"/>
          </w:rPr>
          <w:t xml:space="preserve">grmcco@gmail.com</w:t>
        </w:r>
      </w:hyperlink>
      <w:r>
        <w:t xml:space="preserve">) and Jared Stabach (</w:t>
      </w:r>
      <w:hyperlink r:id="rId23">
        <w:r>
          <w:rPr>
            <w:rStyle w:val="Hyperlink"/>
          </w:rPr>
          <w:t xml:space="preserve">stabachj@si.edu</w:t>
        </w:r>
      </w:hyperlink>
      <w:r>
        <w:t xml:space="preserve">)</w:t>
      </w:r>
    </w:p>
    <w:p>
      <w:pPr>
        <w:pStyle w:val="FirstParagraph"/>
      </w:pPr>
      <w:r>
        <w:t xml:space="preserve">Script investigates behavioral changes observed in scimitar-horned oryx fit with GPS collars and described in Stabach et al. 2019. Data fit in a Bayesian framework, estimating the probability of each behavioral activity and based on a multinomial likelihood. Each animal was used as their own control to assess how each behavior changed across time periods. Our expectation was that adverse behaviors, such as headshaking, should increase during the period immediately after animals were collared (treatment) and return to normal activity during the post-treatment periods when animals become acclimated or adjust to the device.</w:t>
      </w:r>
    </w:p>
    <w:p>
      <w:pPr>
        <w:pStyle w:val="BodyText"/>
      </w:pPr>
      <w:r>
        <w:t xml:space="preserve">The steps described here are aimed and recreating the figures and tables listed in Stabach et al. 2019. Importantly, this includes Figure 1.</w:t>
      </w:r>
    </w:p>
    <w:p>
      <w:pPr>
        <w:pStyle w:val="Figure"/>
      </w:pPr>
      <w:r>
        <w:drawing>
          <wp:inline>
            <wp:extent cx="5334000" cy="1778000"/>
            <wp:effectExtent b="0" l="0" r="0" t="0"/>
            <wp:docPr descr="" title="" id="1" name="Picture"/>
            <a:graphic>
              <a:graphicData uri="http://schemas.openxmlformats.org/drawingml/2006/picture">
                <pic:pic>
                  <pic:nvPicPr>
                    <pic:cNvPr descr="PROBS_variables.png" id="0" name="Picture"/>
                    <pic:cNvPicPr>
                      <a:picLocks noChangeArrowheads="1" noChangeAspect="1"/>
                    </pic:cNvPicPr>
                  </pic:nvPicPr>
                  <pic:blipFill>
                    <a:blip r:embed="rId24"/>
                    <a:stretch>
                      <a:fillRect/>
                    </a:stretch>
                  </pic:blipFill>
                  <pic:spPr bwMode="auto">
                    <a:xfrm>
                      <a:off x="0" y="0"/>
                      <a:ext cx="5334000" cy="1778000"/>
                    </a:xfrm>
                    <a:prstGeom prst="rect">
                      <a:avLst/>
                    </a:prstGeom>
                    <a:noFill/>
                    <a:ln w="9525">
                      <a:noFill/>
                      <a:headEnd/>
                      <a:tailEnd/>
                    </a:ln>
                  </pic:spPr>
                </pic:pic>
              </a:graphicData>
            </a:graphic>
          </wp:inline>
        </w:drawing>
      </w:r>
    </w:p>
    <w:p>
      <w:pPr>
        <w:pStyle w:val="FirstParagraph"/>
      </w:pPr>
      <w:r>
        <w:t xml:space="preserve">Additional details in:</w:t>
      </w:r>
    </w:p>
    <w:p>
      <w:pPr>
        <w:pStyle w:val="BodyText"/>
      </w:pPr>
      <w:r>
        <w:t xml:space="preserve">Stabach, J.A., Cunningham, S.A., Connette, C., Mota, J.L., Reed, D., Byron, M., Songer, M., T. Wacher, Mertes, K., Brown, J.L., Comizzoli, P., Newby, J., S. Monfort, and P. Leimgruber. In Review. Short-term Effects of GPS Collars on Scimitar-horned Oryx. Journal of Wildilfe Management.</w:t>
      </w:r>
    </w:p>
    <w:p>
      <w:pPr>
        <w:pStyle w:val="Heading3"/>
      </w:pPr>
      <w:bookmarkStart w:id="25" w:name="load-libraries"/>
      <w:bookmarkEnd w:id="25"/>
      <w:r>
        <w:t xml:space="preserve">Load Libraries</w:t>
      </w:r>
    </w:p>
    <w:p>
      <w:pPr>
        <w:pStyle w:val="FirstParagraph"/>
      </w:pPr>
      <w:r>
        <w:t xml:space="preserve">Load each library necessary to complete the analysis.</w:t>
      </w:r>
    </w:p>
    <w:p>
      <w:pPr>
        <w:pStyle w:val="SourceCode"/>
      </w:pPr>
      <w:r>
        <w:rPr>
          <w:rStyle w:val="CommentTok"/>
        </w:rPr>
        <w:t xml:space="preserve"># Clear objects in memory</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rPr>
          <w:rStyle w:val="CommentTok"/>
        </w:rPr>
        <w:t xml:space="preserve"># Load necessary libraries</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(jagsUI)</w:t>
      </w:r>
      <w:r>
        <w:br w:type="textWrapping"/>
      </w:r>
      <w:r>
        <w:rPr>
          <w:rStyle w:val="KeywordTok"/>
        </w:rPr>
        <w:t xml:space="preserve">library</w:t>
      </w:r>
      <w:r>
        <w:rPr>
          <w:rStyle w:val="NormalTok"/>
        </w:rPr>
        <w:t xml:space="preserve">(MCMCvis)</w:t>
      </w:r>
      <w:r>
        <w:br w:type="textWrapping"/>
      </w:r>
      <w:r>
        <w:rPr>
          <w:rStyle w:val="KeywordTok"/>
        </w:rPr>
        <w:t xml:space="preserve">library</w:t>
      </w:r>
      <w:r>
        <w:rPr>
          <w:rStyle w:val="NormalTok"/>
        </w:rPr>
        <w:t xml:space="preserve">(HDInterval)</w:t>
      </w:r>
    </w:p>
    <w:p>
      <w:pPr>
        <w:pStyle w:val="SourceCode"/>
      </w:pPr>
      <w:r>
        <w:rPr>
          <w:rStyle w:val="VerbatimChar"/>
        </w:rPr>
        <w:t xml:space="preserve">## Warning: package 'HDInterval' was built under R version 3.5.2</w:t>
      </w:r>
    </w:p>
    <w:p>
      <w:pPr>
        <w:pStyle w:val="Heading3"/>
      </w:pPr>
      <w:bookmarkStart w:id="26" w:name="readprepare-data"/>
      <w:bookmarkEnd w:id="26"/>
      <w:r>
        <w:t xml:space="preserve">Read/Prepare Data</w:t>
      </w:r>
    </w:p>
    <w:p>
      <w:pPr>
        <w:pStyle w:val="FirstParagraph"/>
      </w:pPr>
      <w:r>
        <w:t xml:space="preserve">Read the dataframe into</w:t>
      </w:r>
      <w:r>
        <w:t xml:space="preserve"> </w:t>
      </w:r>
      <w:hyperlink r:id="rId27">
        <w:r>
          <w:rPr>
            <w:rStyle w:val="Hyperlink"/>
          </w:rPr>
          <w:t xml:space="preserve">R</w:t>
        </w:r>
      </w:hyperlink>
      <w:r>
        <w:t xml:space="preserve"> </w:t>
      </w:r>
      <w:r>
        <w:t xml:space="preserve">and correct the datatypes for some of the variables (</w:t>
      </w:r>
      <w:r>
        <w:rPr>
          <w:rStyle w:val="VerbatimChar"/>
        </w:rPr>
        <w:t xml:space="preserve">as.POSIXct()</w:t>
      </w:r>
      <w:r>
        <w:t xml:space="preserve"> </w:t>
      </w:r>
      <w:r>
        <w:t xml:space="preserve">and</w:t>
      </w:r>
      <w:r>
        <w:t xml:space="preserve"> </w:t>
      </w:r>
      <w:r>
        <w:rPr>
          <w:rStyle w:val="VerbatimChar"/>
        </w:rPr>
        <w:t xml:space="preserve">as.factor()</w:t>
      </w:r>
      <w:r>
        <w:t xml:space="preserve">). Remove the</w:t>
      </w:r>
      <w:r>
        <w:t xml:space="preserve"> </w:t>
      </w:r>
      <w:r>
        <w:t xml:space="preserve">‘</w:t>
      </w:r>
      <w:r>
        <w:t xml:space="preserve">Control</w:t>
      </w:r>
      <w:r>
        <w:t xml:space="preserve">’</w:t>
      </w:r>
      <w:r>
        <w:t xml:space="preserve"> </w:t>
      </w:r>
      <w:r>
        <w:t xml:space="preserve">animals from the dataframe since the sample size was so low from this subset. Collared animals serve as their own control, since pre-treatment information was collected.</w:t>
      </w:r>
    </w:p>
    <w:p>
      <w:pPr>
        <w:pStyle w:val="SourceCode"/>
      </w:pPr>
      <w:r>
        <w:rPr>
          <w:rStyle w:val="CommentTok"/>
        </w:rPr>
        <w:t xml:space="preserve"># Read in file</w:t>
      </w:r>
      <w:r>
        <w:br w:type="textWrapping"/>
      </w:r>
      <w:r>
        <w:rPr>
          <w:rStyle w:val="NormalTok"/>
        </w:rPr>
        <w:t xml:space="preserve">bdata &lt;-</w:t>
      </w:r>
      <w:r>
        <w:rPr>
          <w:rStyle w:val="StringTok"/>
        </w:rPr>
        <w:t xml:space="preserve"> </w:t>
      </w:r>
      <w:r>
        <w:rPr>
          <w:rStyle w:val="KeywordTok"/>
        </w:rPr>
        <w:t xml:space="preserve">read.csv</w:t>
      </w:r>
      <w:r>
        <w:rPr>
          <w:rStyle w:val="NormalTok"/>
        </w:rPr>
        <w:t xml:space="preserve">(</w:t>
      </w:r>
      <w:r>
        <w:rPr>
          <w:rStyle w:val="StringTok"/>
        </w:rPr>
        <w:t xml:space="preserve">"./Data/bdata.csv"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row.names=</w:t>
      </w:r>
      <w:r>
        <w:rPr>
          <w:rStyle w:val="DecValTok"/>
        </w:rPr>
        <w:t xml:space="preserve">1</w:t>
      </w:r>
      <w:r>
        <w:rPr>
          <w:rStyle w:val="NormalTok"/>
        </w:rPr>
        <w:t xml:space="preserve">)</w:t>
      </w:r>
      <w:r>
        <w:br w:type="textWrapping"/>
      </w:r>
      <w:r>
        <w:br w:type="textWrapping"/>
      </w:r>
      <w:r>
        <w:rPr>
          <w:rStyle w:val="CommentTok"/>
        </w:rPr>
        <w:t xml:space="preserve"># View data</w:t>
      </w:r>
      <w:r>
        <w:br w:type="textWrapping"/>
      </w:r>
      <w:r>
        <w:rPr>
          <w:rStyle w:val="KeywordTok"/>
        </w:rPr>
        <w:t xml:space="preserve">head</w:t>
      </w:r>
      <w:r>
        <w:rPr>
          <w:rStyle w:val="NormalTok"/>
        </w:rPr>
        <w:t xml:space="preserve">(bdata)</w:t>
      </w:r>
    </w:p>
    <w:p>
      <w:pPr>
        <w:pStyle w:val="SourceCode"/>
      </w:pPr>
      <w:r>
        <w:rPr>
          <w:rStyle w:val="VerbatimChar"/>
        </w:rPr>
        <w:t xml:space="preserve">##        Date           TimeStart             TimeEnd Elapsed Temperature</w:t>
      </w:r>
      <w:r>
        <w:br w:type="textWrapping"/>
      </w:r>
      <w:r>
        <w:rPr>
          <w:rStyle w:val="VerbatimChar"/>
        </w:rPr>
        <w:t xml:space="preserve">## 1 10/8/2015 2015-10-08 10:23:00 2015-10-08 10:33:00      10          19</w:t>
      </w:r>
      <w:r>
        <w:br w:type="textWrapping"/>
      </w:r>
      <w:r>
        <w:rPr>
          <w:rStyle w:val="VerbatimChar"/>
        </w:rPr>
        <w:t xml:space="preserve">## 2 10/8/2015 2015-10-08 10:23:00 2015-10-08 10:33:00      10          19</w:t>
      </w:r>
      <w:r>
        <w:br w:type="textWrapping"/>
      </w:r>
      <w:r>
        <w:rPr>
          <w:rStyle w:val="VerbatimChar"/>
        </w:rPr>
        <w:t xml:space="preserve">## 3 10/8/2015 2015-10-08 10:23:00 2015-10-08 10:33:00      10          19</w:t>
      </w:r>
      <w:r>
        <w:br w:type="textWrapping"/>
      </w:r>
      <w:r>
        <w:rPr>
          <w:rStyle w:val="VerbatimChar"/>
        </w:rPr>
        <w:t xml:space="preserve">## 4 10/8/2015 2015-10-08 10:23:00 2015-10-08 10:33:00      10          19</w:t>
      </w:r>
      <w:r>
        <w:br w:type="textWrapping"/>
      </w:r>
      <w:r>
        <w:rPr>
          <w:rStyle w:val="VerbatimChar"/>
        </w:rPr>
        <w:t xml:space="preserve">## 5 10/9/2015 2015-10-09 08:45:00 2015-10-09 08:55:00      10          18</w:t>
      </w:r>
      <w:r>
        <w:br w:type="textWrapping"/>
      </w:r>
      <w:r>
        <w:rPr>
          <w:rStyle w:val="VerbatimChar"/>
        </w:rPr>
        <w:t xml:space="preserve">## 6 10/9/2015 2015-10-09 08:45:00 2015-10-09 08:55:00      10          18</w:t>
      </w:r>
      <w:r>
        <w:br w:type="textWrapping"/>
      </w:r>
      <w:r>
        <w:rPr>
          <w:rStyle w:val="VerbatimChar"/>
        </w:rPr>
        <w:t xml:space="preserve">##   Weather Location Barn.in.out.  Animal    Sex Treatment Collard</w:t>
      </w:r>
      <w:r>
        <w:br w:type="textWrapping"/>
      </w:r>
      <w:r>
        <w:rPr>
          <w:rStyle w:val="VerbatimChar"/>
        </w:rPr>
        <w:t xml:space="preserve">## 1   Sunny    Meade           in Loretta Female   control      No</w:t>
      </w:r>
      <w:r>
        <w:br w:type="textWrapping"/>
      </w:r>
      <w:r>
        <w:rPr>
          <w:rStyle w:val="VerbatimChar"/>
        </w:rPr>
        <w:t xml:space="preserve">## 2   Sunny    Meade           in    Ruby Female       ATS      No</w:t>
      </w:r>
      <w:r>
        <w:br w:type="textWrapping"/>
      </w:r>
      <w:r>
        <w:rPr>
          <w:rStyle w:val="VerbatimChar"/>
        </w:rPr>
        <w:t xml:space="preserve">## 3   Sunny    Meade           in   Scout Female       ATS      No</w:t>
      </w:r>
      <w:r>
        <w:br w:type="textWrapping"/>
      </w:r>
      <w:r>
        <w:rPr>
          <w:rStyle w:val="VerbatimChar"/>
        </w:rPr>
        <w:t xml:space="preserve">## 4   Sunny    Meade           in  Bamako Female       ATS      No</w:t>
      </w:r>
      <w:r>
        <w:br w:type="textWrapping"/>
      </w:r>
      <w:r>
        <w:rPr>
          <w:rStyle w:val="VerbatimChar"/>
        </w:rPr>
        <w:t xml:space="preserve">## 5   Sunny    Meade           in  Violet Female Vectronic      No</w:t>
      </w:r>
      <w:r>
        <w:br w:type="textWrapping"/>
      </w:r>
      <w:r>
        <w:rPr>
          <w:rStyle w:val="VerbatimChar"/>
        </w:rPr>
        <w:t xml:space="preserve">## 6   Sunny    Meade           in  Bamako Female       ATS      No</w:t>
      </w:r>
      <w:r>
        <w:br w:type="textWrapping"/>
      </w:r>
      <w:r>
        <w:rPr>
          <w:rStyle w:val="VerbatimChar"/>
        </w:rPr>
        <w:t xml:space="preserve">##   CollarIssue RelDay AdjObTime TotalObs ModTotObs HU HD LAY HDSK LOCO</w:t>
      </w:r>
      <w:r>
        <w:br w:type="textWrapping"/>
      </w:r>
      <w:r>
        <w:rPr>
          <w:rStyle w:val="VerbatimChar"/>
        </w:rPr>
        <w:t xml:space="preserve">## 1          No    -14         1       40        40 38  0   0    0    2</w:t>
      </w:r>
      <w:r>
        <w:br w:type="textWrapping"/>
      </w:r>
      <w:r>
        <w:rPr>
          <w:rStyle w:val="VerbatimChar"/>
        </w:rPr>
        <w:t xml:space="preserve">## 2          No    -14         1       40        40 30  1   0    6    1</w:t>
      </w:r>
      <w:r>
        <w:br w:type="textWrapping"/>
      </w:r>
      <w:r>
        <w:rPr>
          <w:rStyle w:val="VerbatimChar"/>
        </w:rPr>
        <w:t xml:space="preserve">## 3          No    -14         1       39        40 29  1   0    0    6</w:t>
      </w:r>
      <w:r>
        <w:br w:type="textWrapping"/>
      </w:r>
      <w:r>
        <w:rPr>
          <w:rStyle w:val="VerbatimChar"/>
        </w:rPr>
        <w:t xml:space="preserve">## 4          No    -14         1       36        40 29  1   0    0    4</w:t>
      </w:r>
      <w:r>
        <w:br w:type="textWrapping"/>
      </w:r>
      <w:r>
        <w:rPr>
          <w:rStyle w:val="VerbatimChar"/>
        </w:rPr>
        <w:t xml:space="preserve">## 5          No    -13         1       36        40  9  0  18    8    1</w:t>
      </w:r>
      <w:r>
        <w:br w:type="textWrapping"/>
      </w:r>
      <w:r>
        <w:rPr>
          <w:rStyle w:val="VerbatimChar"/>
        </w:rPr>
        <w:t xml:space="preserve">## 6          No    -13         1       40        40  8  0  30    0    2</w:t>
      </w:r>
      <w:r>
        <w:br w:type="textWrapping"/>
      </w:r>
      <w:r>
        <w:rPr>
          <w:rStyle w:val="VerbatimChar"/>
        </w:rPr>
        <w:t xml:space="preserve">##   SCRATCH OOV RSums</w:t>
      </w:r>
      <w:r>
        <w:br w:type="textWrapping"/>
      </w:r>
      <w:r>
        <w:rPr>
          <w:rStyle w:val="VerbatimChar"/>
        </w:rPr>
        <w:t xml:space="preserve">## 1       0   0     1</w:t>
      </w:r>
      <w:r>
        <w:br w:type="textWrapping"/>
      </w:r>
      <w:r>
        <w:rPr>
          <w:rStyle w:val="VerbatimChar"/>
        </w:rPr>
        <w:t xml:space="preserve">## 2       2   0     1</w:t>
      </w:r>
      <w:r>
        <w:br w:type="textWrapping"/>
      </w:r>
      <w:r>
        <w:rPr>
          <w:rStyle w:val="VerbatimChar"/>
        </w:rPr>
        <w:t xml:space="preserve">## 3       3   1     1</w:t>
      </w:r>
      <w:r>
        <w:br w:type="textWrapping"/>
      </w:r>
      <w:r>
        <w:rPr>
          <w:rStyle w:val="VerbatimChar"/>
        </w:rPr>
        <w:t xml:space="preserve">## 4       2   4     1</w:t>
      </w:r>
      <w:r>
        <w:br w:type="textWrapping"/>
      </w:r>
      <w:r>
        <w:rPr>
          <w:rStyle w:val="VerbatimChar"/>
        </w:rPr>
        <w:t xml:space="preserve">## 5       0   4     1</w:t>
      </w:r>
      <w:r>
        <w:br w:type="textWrapping"/>
      </w:r>
      <w:r>
        <w:rPr>
          <w:rStyle w:val="VerbatimChar"/>
        </w:rPr>
        <w:t xml:space="preserve">## 6       0   0     1</w:t>
      </w:r>
    </w:p>
    <w:p>
      <w:pPr>
        <w:pStyle w:val="SourceCode"/>
      </w:pPr>
      <w:r>
        <w:rPr>
          <w:rStyle w:val="CommentTok"/>
        </w:rPr>
        <w:t xml:space="preserve"># Set/Update the data/time fields</w:t>
      </w:r>
      <w:r>
        <w:br w:type="textWrapping"/>
      </w:r>
      <w:r>
        <w:rPr>
          <w:rStyle w:val="NormalTok"/>
        </w:rPr>
        <w:t xml:space="preserve">bdata</w:t>
      </w:r>
      <w:r>
        <w:rPr>
          <w:rStyle w:val="OperatorTok"/>
        </w:rPr>
        <w:t xml:space="preserve">$</w:t>
      </w:r>
      <w:r>
        <w:rPr>
          <w:rStyle w:val="NormalTok"/>
        </w:rPr>
        <w:t xml:space="preserve">TimeStart &lt;-</w:t>
      </w:r>
      <w:r>
        <w:rPr>
          <w:rStyle w:val="StringTok"/>
        </w:rPr>
        <w:t xml:space="preserve"> </w:t>
      </w:r>
      <w:r>
        <w:rPr>
          <w:rStyle w:val="KeywordTok"/>
        </w:rPr>
        <w:t xml:space="preserve">as.POSIXct</w:t>
      </w:r>
      <w:r>
        <w:rPr>
          <w:rStyle w:val="NormalTok"/>
        </w:rPr>
        <w:t xml:space="preserve">(bdata</w:t>
      </w:r>
      <w:r>
        <w:rPr>
          <w:rStyle w:val="OperatorTok"/>
        </w:rPr>
        <w:t xml:space="preserve">$</w:t>
      </w:r>
      <w:r>
        <w:rPr>
          <w:rStyle w:val="NormalTok"/>
        </w:rPr>
        <w:t xml:space="preserve">TimeStart, </w:t>
      </w:r>
      <w:r>
        <w:rPr>
          <w:rStyle w:val="DataTypeTok"/>
        </w:rPr>
        <w:t xml:space="preserve">format=</w:t>
      </w:r>
      <w:r>
        <w:rPr>
          <w:rStyle w:val="StringTok"/>
        </w:rPr>
        <w:t xml:space="preserve">"%Y-%m-%d %H:%M"</w:t>
      </w:r>
      <w:r>
        <w:rPr>
          <w:rStyle w:val="NormalTok"/>
        </w:rPr>
        <w:t xml:space="preserve">)</w:t>
      </w:r>
      <w:r>
        <w:br w:type="textWrapping"/>
      </w:r>
      <w:r>
        <w:rPr>
          <w:rStyle w:val="NormalTok"/>
        </w:rPr>
        <w:t xml:space="preserve">bdata</w:t>
      </w:r>
      <w:r>
        <w:rPr>
          <w:rStyle w:val="OperatorTok"/>
        </w:rPr>
        <w:t xml:space="preserve">$</w:t>
      </w:r>
      <w:r>
        <w:rPr>
          <w:rStyle w:val="NormalTok"/>
        </w:rPr>
        <w:t xml:space="preserve">TimeEnd &lt;-</w:t>
      </w:r>
      <w:r>
        <w:rPr>
          <w:rStyle w:val="StringTok"/>
        </w:rPr>
        <w:t xml:space="preserve"> </w:t>
      </w:r>
      <w:r>
        <w:rPr>
          <w:rStyle w:val="KeywordTok"/>
        </w:rPr>
        <w:t xml:space="preserve">as.POSIXct</w:t>
      </w:r>
      <w:r>
        <w:rPr>
          <w:rStyle w:val="NormalTok"/>
        </w:rPr>
        <w:t xml:space="preserve">(bdata</w:t>
      </w:r>
      <w:r>
        <w:rPr>
          <w:rStyle w:val="OperatorTok"/>
        </w:rPr>
        <w:t xml:space="preserve">$</w:t>
      </w:r>
      <w:r>
        <w:rPr>
          <w:rStyle w:val="NormalTok"/>
        </w:rPr>
        <w:t xml:space="preserve">TimeEnd, </w:t>
      </w:r>
      <w:r>
        <w:rPr>
          <w:rStyle w:val="DataTypeTok"/>
        </w:rPr>
        <w:t xml:space="preserve">format=</w:t>
      </w:r>
      <w:r>
        <w:rPr>
          <w:rStyle w:val="StringTok"/>
        </w:rPr>
        <w:t xml:space="preserve">"%Y-%m-%d %H:%M"</w:t>
      </w:r>
      <w:r>
        <w:rPr>
          <w:rStyle w:val="NormalTok"/>
        </w:rPr>
        <w:t xml:space="preserve">)</w:t>
      </w:r>
      <w:r>
        <w:br w:type="textWrapping"/>
      </w:r>
      <w:r>
        <w:br w:type="textWrapping"/>
      </w:r>
      <w:r>
        <w:rPr>
          <w:rStyle w:val="CommentTok"/>
        </w:rPr>
        <w:t xml:space="preserve"># Code the Control and Treatment records</w:t>
      </w:r>
      <w:r>
        <w:br w:type="textWrapping"/>
      </w:r>
      <w:r>
        <w:rPr>
          <w:rStyle w:val="CommentTok"/>
        </w:rPr>
        <w:t xml:space="preserve"># Remove the Controls, too few animals to be useful</w:t>
      </w:r>
      <w:r>
        <w:br w:type="textWrapping"/>
      </w:r>
      <w:r>
        <w:rPr>
          <w:rStyle w:val="CommentTok"/>
        </w:rPr>
        <w:t xml:space="preserve"># Code the Control and Treatment records.</w:t>
      </w:r>
      <w:r>
        <w:br w:type="textWrapping"/>
      </w:r>
      <w:r>
        <w:rPr>
          <w:rStyle w:val="NormalTok"/>
        </w:rPr>
        <w:t xml:space="preserve">bdata</w:t>
      </w:r>
      <w:r>
        <w:rPr>
          <w:rStyle w:val="OperatorTok"/>
        </w:rPr>
        <w:t xml:space="preserve">$</w:t>
      </w:r>
      <w:r>
        <w:rPr>
          <w:rStyle w:val="NormalTok"/>
        </w:rPr>
        <w:t xml:space="preserve">Control &lt;-</w:t>
      </w:r>
      <w:r>
        <w:rPr>
          <w:rStyle w:val="StringTok"/>
        </w:rPr>
        <w:t xml:space="preserve"> </w:t>
      </w:r>
      <w:r>
        <w:rPr>
          <w:rStyle w:val="KeywordTok"/>
        </w:rPr>
        <w:t xml:space="preserve">ifelse</w:t>
      </w:r>
      <w:r>
        <w:rPr>
          <w:rStyle w:val="NormalTok"/>
        </w:rPr>
        <w:t xml:space="preserve">(bdata</w:t>
      </w:r>
      <w:r>
        <w:rPr>
          <w:rStyle w:val="OperatorTok"/>
        </w:rPr>
        <w:t xml:space="preserve">$</w:t>
      </w:r>
      <w:r>
        <w:rPr>
          <w:rStyle w:val="NormalTok"/>
        </w:rPr>
        <w:t xml:space="preserve">Treatment </w:t>
      </w:r>
      <w:r>
        <w:rPr>
          <w:rStyle w:val="OperatorTok"/>
        </w:rPr>
        <w:t xml:space="preserve">==</w:t>
      </w:r>
      <w:r>
        <w:rPr>
          <w:rStyle w:val="StringTok"/>
        </w:rPr>
        <w:t xml:space="preserve"> "control"</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bdata.control &lt;-</w:t>
      </w:r>
      <w:r>
        <w:rPr>
          <w:rStyle w:val="StringTok"/>
        </w:rPr>
        <w:t xml:space="preserve"> </w:t>
      </w:r>
      <w:r>
        <w:rPr>
          <w:rStyle w:val="NormalTok"/>
        </w:rPr>
        <w:t xml:space="preserve">bdata[</w:t>
      </w:r>
      <w:r>
        <w:rPr>
          <w:rStyle w:val="KeywordTok"/>
        </w:rPr>
        <w:t xml:space="preserve">which</w:t>
      </w:r>
      <w:r>
        <w:rPr>
          <w:rStyle w:val="NormalTok"/>
        </w:rPr>
        <w:t xml:space="preserve">(bdata</w:t>
      </w:r>
      <w:r>
        <w:rPr>
          <w:rStyle w:val="OperatorTok"/>
        </w:rPr>
        <w:t xml:space="preserve">$</w:t>
      </w:r>
      <w:r>
        <w:rPr>
          <w:rStyle w:val="NormalTok"/>
        </w:rPr>
        <w:t xml:space="preserve">Treatment </w:t>
      </w:r>
      <w:r>
        <w:rPr>
          <w:rStyle w:val="OperatorTok"/>
        </w:rPr>
        <w:t xml:space="preserve">==</w:t>
      </w:r>
      <w:r>
        <w:rPr>
          <w:rStyle w:val="StringTok"/>
        </w:rPr>
        <w:t xml:space="preserve"> "control"</w:t>
      </w:r>
      <w:r>
        <w:rPr>
          <w:rStyle w:val="NormalTok"/>
        </w:rPr>
        <w:t xml:space="preserve">),]</w:t>
      </w:r>
      <w:r>
        <w:br w:type="textWrapping"/>
      </w:r>
      <w:r>
        <w:rPr>
          <w:rStyle w:val="NormalTok"/>
        </w:rPr>
        <w:t xml:space="preserve">bdata &lt;-</w:t>
      </w:r>
      <w:r>
        <w:rPr>
          <w:rStyle w:val="StringTok"/>
        </w:rPr>
        <w:t xml:space="preserve"> </w:t>
      </w:r>
      <w:r>
        <w:rPr>
          <w:rStyle w:val="NormalTok"/>
        </w:rPr>
        <w:t xml:space="preserve">bdata[</w:t>
      </w:r>
      <w:r>
        <w:rPr>
          <w:rStyle w:val="KeywordTok"/>
        </w:rPr>
        <w:t xml:space="preserve">which</w:t>
      </w:r>
      <w:r>
        <w:rPr>
          <w:rStyle w:val="NormalTok"/>
        </w:rPr>
        <w:t xml:space="preserve">(bdata</w:t>
      </w:r>
      <w:r>
        <w:rPr>
          <w:rStyle w:val="OperatorTok"/>
        </w:rPr>
        <w:t xml:space="preserve">$</w:t>
      </w:r>
      <w:r>
        <w:rPr>
          <w:rStyle w:val="NormalTok"/>
        </w:rPr>
        <w:t xml:space="preserve">Treatment </w:t>
      </w:r>
      <w:r>
        <w:rPr>
          <w:rStyle w:val="OperatorTok"/>
        </w:rPr>
        <w:t xml:space="preserve">!=</w:t>
      </w:r>
      <w:r>
        <w:rPr>
          <w:rStyle w:val="StringTok"/>
        </w:rPr>
        <w:t xml:space="preserve"> "control"</w:t>
      </w:r>
      <w:r>
        <w:rPr>
          <w:rStyle w:val="NormalTok"/>
        </w:rPr>
        <w:t xml:space="preserve">),]</w:t>
      </w:r>
      <w:r>
        <w:br w:type="textWrapping"/>
      </w:r>
      <w:r>
        <w:br w:type="textWrapping"/>
      </w:r>
      <w:r>
        <w:rPr>
          <w:rStyle w:val="CommentTok"/>
        </w:rPr>
        <w:t xml:space="preserve"># Set AdjObTime as a factor </w:t>
      </w:r>
      <w:r>
        <w:br w:type="textWrapping"/>
      </w:r>
      <w:r>
        <w:rPr>
          <w:rStyle w:val="NormalTok"/>
        </w:rPr>
        <w:t xml:space="preserve">bdata</w:t>
      </w:r>
      <w:r>
        <w:rPr>
          <w:rStyle w:val="OperatorTok"/>
        </w:rPr>
        <w:t xml:space="preserve">$</w:t>
      </w:r>
      <w:r>
        <w:rPr>
          <w:rStyle w:val="NormalTok"/>
        </w:rPr>
        <w:t xml:space="preserve">AdjObTime &lt;-</w:t>
      </w:r>
      <w:r>
        <w:rPr>
          <w:rStyle w:val="StringTok"/>
        </w:rPr>
        <w:t xml:space="preserve"> </w:t>
      </w:r>
      <w:r>
        <w:rPr>
          <w:rStyle w:val="KeywordTok"/>
        </w:rPr>
        <w:t xml:space="preserve">as.factor</w:t>
      </w:r>
      <w:r>
        <w:rPr>
          <w:rStyle w:val="NormalTok"/>
        </w:rPr>
        <w:t xml:space="preserve">(bdata</w:t>
      </w:r>
      <w:r>
        <w:rPr>
          <w:rStyle w:val="OperatorTok"/>
        </w:rPr>
        <w:t xml:space="preserve">$</w:t>
      </w:r>
      <w:r>
        <w:rPr>
          <w:rStyle w:val="NormalTok"/>
        </w:rPr>
        <w:t xml:space="preserve">AdjObTime)</w:t>
      </w:r>
    </w:p>
    <w:p>
      <w:pPr>
        <w:pStyle w:val="Heading3"/>
      </w:pPr>
      <w:bookmarkStart w:id="28" w:name="format-for-jags"/>
      <w:bookmarkEnd w:id="28"/>
      <w:r>
        <w:t xml:space="preserve">Format for JAGS</w:t>
      </w:r>
    </w:p>
    <w:p>
      <w:pPr>
        <w:pStyle w:val="FirstParagraph"/>
      </w:pPr>
      <w:r>
        <w:t xml:space="preserve">Prepare data to be ingested into JAGS. Note, the number of iterations (</w:t>
      </w:r>
      <w:r>
        <w:t xml:space="preserve">‘</w:t>
      </w:r>
      <w:r>
        <w:t xml:space="preserve">n.iter</w:t>
      </w:r>
      <w:r>
        <w:t xml:space="preserve">’</w:t>
      </w:r>
      <w:r>
        <w:t xml:space="preserve">) has been reduced (e.g., 10,000) so that analyses will execute quickly.</w:t>
      </w:r>
      <w:r>
        <w:t xml:space="preserve"> </w:t>
      </w:r>
      <w:r>
        <w:rPr>
          <w:rStyle w:val="VerbatimChar"/>
        </w:rPr>
        <w:t xml:space="preserve">n.iter</w:t>
      </w:r>
      <w:r>
        <w:t xml:space="preserve"> </w:t>
      </w:r>
      <w:r>
        <w:t xml:space="preserve">should be increased in subsequent analyses to make sure the parameter space has been thoroughly explored.</w:t>
      </w:r>
    </w:p>
    <w:p>
      <w:pPr>
        <w:pStyle w:val="SourceCode"/>
      </w:pPr>
      <w:r>
        <w:rPr>
          <w:rStyle w:val="CommentTok"/>
        </w:rPr>
        <w:t xml:space="preserve"># Set-up burn-in/iterations for JAGS</w:t>
      </w:r>
      <w:r>
        <w:br w:type="textWrapping"/>
      </w:r>
      <w:r>
        <w:rPr>
          <w:rStyle w:val="NormalTok"/>
        </w:rPr>
        <w:t xml:space="preserve">n.iter=</w:t>
      </w:r>
      <w:r>
        <w:rPr>
          <w:rStyle w:val="DecValTok"/>
        </w:rPr>
        <w:t xml:space="preserve">10000</w:t>
      </w:r>
      <w:r>
        <w:rPr>
          <w:rStyle w:val="NormalTok"/>
        </w:rPr>
        <w:t xml:space="preserve"> </w:t>
      </w:r>
      <w:r>
        <w:rPr>
          <w:rStyle w:val="CommentTok"/>
        </w:rPr>
        <w:t xml:space="preserve"># Number of iterations.  </w:t>
      </w:r>
      <w:r>
        <w:br w:type="textWrapping"/>
      </w:r>
      <w:r>
        <w:rPr>
          <w:rStyle w:val="NormalTok"/>
        </w:rPr>
        <w:t xml:space="preserve">n.burnin=n.iter</w:t>
      </w:r>
      <w:r>
        <w:rPr>
          <w:rStyle w:val="OperatorTok"/>
        </w:rPr>
        <w:t xml:space="preserve">*</w:t>
      </w:r>
      <w:r>
        <w:rPr>
          <w:rStyle w:val="FloatTok"/>
        </w:rPr>
        <w:t xml:space="preserve">0.20</w:t>
      </w:r>
      <w:r>
        <w:rPr>
          <w:rStyle w:val="NormalTok"/>
        </w:rPr>
        <w:t xml:space="preserve"> </w:t>
      </w:r>
      <w:r>
        <w:rPr>
          <w:rStyle w:val="CommentTok"/>
        </w:rPr>
        <w:t xml:space="preserve"># burn-in iterations (0.20 percent)</w:t>
      </w:r>
      <w:r>
        <w:br w:type="textWrapping"/>
      </w:r>
      <w:r>
        <w:rPr>
          <w:rStyle w:val="NormalTok"/>
        </w:rPr>
        <w:t xml:space="preserve">n.thin =</w:t>
      </w:r>
      <w:r>
        <w:rPr>
          <w:rStyle w:val="StringTok"/>
        </w:rPr>
        <w:t xml:space="preserve"> </w:t>
      </w:r>
      <w:r>
        <w:rPr>
          <w:rStyle w:val="DecValTok"/>
        </w:rPr>
        <w:t xml:space="preserve">100</w:t>
      </w:r>
      <w:r>
        <w:br w:type="textWrapping"/>
      </w:r>
      <w:r>
        <w:br w:type="textWrapping"/>
      </w:r>
      <w:r>
        <w:rPr>
          <w:rStyle w:val="CommentTok"/>
        </w:rPr>
        <w:t xml:space="preserve"># Set up blank list</w:t>
      </w:r>
      <w:r>
        <w:br w:type="textWrapping"/>
      </w:r>
      <w:r>
        <w:rPr>
          <w:rStyle w:val="NormalTok"/>
        </w:rPr>
        <w:t xml:space="preserve">data.list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w:t>
      </w:r>
      <w:r>
        <w:br w:type="textWrapping"/>
      </w:r>
      <w:r>
        <w:br w:type="textWrapping"/>
      </w:r>
      <w:r>
        <w:rPr>
          <w:rStyle w:val="NormalTok"/>
        </w:rPr>
        <w:t xml:space="preserve">y &lt;-</w:t>
      </w:r>
      <w:r>
        <w:rPr>
          <w:rStyle w:val="StringTok"/>
        </w:rPr>
        <w:t xml:space="preserve"> </w:t>
      </w:r>
      <w:r>
        <w:rPr>
          <w:rStyle w:val="KeywordTok"/>
        </w:rPr>
        <w:t xml:space="preserve">cbind</w:t>
      </w:r>
      <w:r>
        <w:rPr>
          <w:rStyle w:val="NormalTok"/>
        </w:rPr>
        <w:t xml:space="preserve">(bdata</w:t>
      </w:r>
      <w:r>
        <w:rPr>
          <w:rStyle w:val="OperatorTok"/>
        </w:rPr>
        <w:t xml:space="preserve">$</w:t>
      </w:r>
      <w:r>
        <w:rPr>
          <w:rStyle w:val="NormalTok"/>
        </w:rPr>
        <w:t xml:space="preserve">HU,bdata</w:t>
      </w:r>
      <w:r>
        <w:rPr>
          <w:rStyle w:val="OperatorTok"/>
        </w:rPr>
        <w:t xml:space="preserve">$</w:t>
      </w:r>
      <w:r>
        <w:rPr>
          <w:rStyle w:val="NormalTok"/>
        </w:rPr>
        <w:t xml:space="preserve">HD,bdata</w:t>
      </w:r>
      <w:r>
        <w:rPr>
          <w:rStyle w:val="OperatorTok"/>
        </w:rPr>
        <w:t xml:space="preserve">$</w:t>
      </w:r>
      <w:r>
        <w:rPr>
          <w:rStyle w:val="NormalTok"/>
        </w:rPr>
        <w:t xml:space="preserve">LAY,bdata</w:t>
      </w:r>
      <w:r>
        <w:rPr>
          <w:rStyle w:val="OperatorTok"/>
        </w:rPr>
        <w:t xml:space="preserve">$</w:t>
      </w:r>
      <w:r>
        <w:rPr>
          <w:rStyle w:val="NormalTok"/>
        </w:rPr>
        <w:t xml:space="preserve">HDSK,bdata</w:t>
      </w:r>
      <w:r>
        <w:rPr>
          <w:rStyle w:val="OperatorTok"/>
        </w:rPr>
        <w:t xml:space="preserve">$</w:t>
      </w:r>
      <w:r>
        <w:rPr>
          <w:rStyle w:val="NormalTok"/>
        </w:rPr>
        <w:t xml:space="preserve">LOCO,bdata</w:t>
      </w:r>
      <w:r>
        <w:rPr>
          <w:rStyle w:val="OperatorTok"/>
        </w:rPr>
        <w:t xml:space="preserve">$</w:t>
      </w:r>
      <w:r>
        <w:rPr>
          <w:rStyle w:val="NormalTok"/>
        </w:rPr>
        <w:t xml:space="preserve">SCRATCH) </w:t>
      </w:r>
      <w:r>
        <w:br w:type="textWrapping"/>
      </w:r>
      <w:r>
        <w:rPr>
          <w:rStyle w:val="CommentTok"/>
        </w:rPr>
        <w:t xml:space="preserve">#class(y) To make sure apended to matrix</w:t>
      </w:r>
      <w:r>
        <w:br w:type="textWrapping"/>
      </w:r>
      <w:r>
        <w:br w:type="textWrapping"/>
      </w:r>
      <w:r>
        <w:rPr>
          <w:rStyle w:val="CommentTok"/>
        </w:rPr>
        <w:t xml:space="preserve"># Create matrix for inverse Wishart prior on individual random effects</w:t>
      </w:r>
      <w:r>
        <w:br w:type="textWrapping"/>
      </w:r>
      <w:r>
        <w:rPr>
          <w:rStyle w:val="NormalTok"/>
        </w:rPr>
        <w:t xml:space="preserve">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DecValTok"/>
        </w:rPr>
        <w:t xml:space="preserve">6</w:t>
      </w:r>
      <w:r>
        <w:rPr>
          <w:rStyle w:val="NormalTok"/>
        </w:rPr>
        <w:t xml:space="preserve">,</w:t>
      </w:r>
      <w:r>
        <w:rPr>
          <w:rStyle w:val="DataTypeTok"/>
        </w:rPr>
        <w:t xml:space="preserve">ncol=</w:t>
      </w:r>
      <w:r>
        <w:rPr>
          <w:rStyle w:val="DecValTok"/>
        </w:rPr>
        <w:t xml:space="preserve">6</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  R[i,i] &lt;-</w:t>
      </w:r>
      <w:r>
        <w:rPr>
          <w:rStyle w:val="StringTok"/>
        </w:rPr>
        <w:t xml:space="preserve"> </w:t>
      </w:r>
      <w:r>
        <w:rPr>
          <w:rStyle w:val="FloatTok"/>
        </w:rPr>
        <w:t xml:space="preserve">0.1</w:t>
      </w:r>
      <w:r>
        <w:br w:type="textWrapping"/>
      </w:r>
      <w:r>
        <w:rPr>
          <w:rStyle w:val="NormalTok"/>
        </w:rPr>
        <w:t xml:space="preserve">}</w:t>
      </w:r>
      <w:r>
        <w:br w:type="textWrapping"/>
      </w:r>
      <w:r>
        <w:br w:type="textWrapping"/>
      </w:r>
      <w:r>
        <w:rPr>
          <w:rStyle w:val="CommentTok"/>
        </w:rPr>
        <w:t xml:space="preserve"># Setup the data list</w:t>
      </w:r>
      <w:r>
        <w:br w:type="textWrapping"/>
      </w:r>
      <w:r>
        <w:rPr>
          <w:rStyle w:val="NormalTok"/>
        </w:rPr>
        <w:t xml:space="preserve">data.list=</w:t>
      </w:r>
      <w:r>
        <w:rPr>
          <w:rStyle w:val="KeywordTok"/>
        </w:rPr>
        <w:t xml:space="preserve">list</w:t>
      </w:r>
      <w:r>
        <w:rPr>
          <w:rStyle w:val="NormalTok"/>
        </w:rPr>
        <w:t xml:space="preserve">(</w:t>
      </w:r>
      <w:r>
        <w:br w:type="textWrapping"/>
      </w:r>
      <w:r>
        <w:rPr>
          <w:rStyle w:val="NormalTok"/>
        </w:rPr>
        <w:t xml:space="preserve">  </w:t>
      </w:r>
      <w:r>
        <w:rPr>
          <w:rStyle w:val="DataTypeTok"/>
        </w:rPr>
        <w:t xml:space="preserve">Y =</w:t>
      </w:r>
      <w:r>
        <w:rPr>
          <w:rStyle w:val="NormalTok"/>
        </w:rPr>
        <w:t xml:space="preserve"> y, </w:t>
      </w:r>
      <w:r>
        <w:br w:type="textWrapping"/>
      </w:r>
      <w:r>
        <w:rPr>
          <w:rStyle w:val="NormalTok"/>
        </w:rPr>
        <w:t xml:space="preserve">  </w:t>
      </w:r>
      <w:r>
        <w:rPr>
          <w:rStyle w:val="DataTypeTok"/>
        </w:rPr>
        <w:t xml:space="preserve">n.outcomes =</w:t>
      </w:r>
      <w:r>
        <w:rPr>
          <w:rStyle w:val="NormalTok"/>
        </w:rPr>
        <w:t xml:space="preserve"> </w:t>
      </w:r>
      <w:r>
        <w:rPr>
          <w:rStyle w:val="KeywordTok"/>
        </w:rPr>
        <w:t xml:space="preserve">ncol</w:t>
      </w:r>
      <w:r>
        <w:rPr>
          <w:rStyle w:val="NormalTok"/>
        </w:rPr>
        <w:t xml:space="preserve">(y),</w:t>
      </w:r>
      <w:r>
        <w:br w:type="textWrapping"/>
      </w:r>
      <w:r>
        <w:rPr>
          <w:rStyle w:val="NormalTok"/>
        </w:rPr>
        <w:t xml:space="preserve">  </w:t>
      </w:r>
      <w:r>
        <w:rPr>
          <w:rStyle w:val="DataTypeTok"/>
        </w:rPr>
        <w:t xml:space="preserve">PERIOD =</w:t>
      </w:r>
      <w:r>
        <w:rPr>
          <w:rStyle w:val="NormalTok"/>
        </w:rPr>
        <w:t xml:space="preserve"> </w:t>
      </w:r>
      <w:r>
        <w:rPr>
          <w:rStyle w:val="KeywordTok"/>
        </w:rPr>
        <w:t xml:space="preserve">as.numeric</w:t>
      </w:r>
      <w:r>
        <w:rPr>
          <w:rStyle w:val="NormalTok"/>
        </w:rPr>
        <w:t xml:space="preserve">(bdata</w:t>
      </w:r>
      <w:r>
        <w:rPr>
          <w:rStyle w:val="OperatorTok"/>
        </w:rPr>
        <w:t xml:space="preserve">$</w:t>
      </w:r>
      <w:r>
        <w:rPr>
          <w:rStyle w:val="NormalTok"/>
        </w:rPr>
        <w:t xml:space="preserve">AdjObTime),</w:t>
      </w:r>
      <w:r>
        <w:br w:type="textWrapping"/>
      </w:r>
      <w:r>
        <w:rPr>
          <w:rStyle w:val="NormalTok"/>
        </w:rPr>
        <w:t xml:space="preserve">  </w:t>
      </w:r>
      <w:r>
        <w:rPr>
          <w:rStyle w:val="DataTypeTok"/>
        </w:rPr>
        <w:t xml:space="preserve">N =</w:t>
      </w:r>
      <w:r>
        <w:rPr>
          <w:rStyle w:val="NormalTok"/>
        </w:rPr>
        <w:t xml:space="preserve"> </w:t>
      </w:r>
      <w:r>
        <w:rPr>
          <w:rStyle w:val="KeywordTok"/>
        </w:rPr>
        <w:t xml:space="preserve">apply</w:t>
      </w:r>
      <w:r>
        <w:rPr>
          <w:rStyle w:val="NormalTok"/>
        </w:rPr>
        <w:t xml:space="preserve">(y,</w:t>
      </w:r>
      <w:r>
        <w:rPr>
          <w:rStyle w:val="DecValTok"/>
        </w:rPr>
        <w:t xml:space="preserve">1</w:t>
      </w:r>
      <w:r>
        <w:rPr>
          <w:rStyle w:val="NormalTok"/>
        </w:rPr>
        <w:t xml:space="preserve">,sum),</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(y),</w:t>
      </w:r>
      <w:r>
        <w:br w:type="textWrapping"/>
      </w:r>
      <w:r>
        <w:rPr>
          <w:rStyle w:val="NormalTok"/>
        </w:rPr>
        <w:t xml:space="preserve">  </w:t>
      </w:r>
      <w:r>
        <w:rPr>
          <w:rStyle w:val="DataTypeTok"/>
        </w:rPr>
        <w:t xml:space="preserve">ind =</w:t>
      </w:r>
      <w:r>
        <w:rPr>
          <w:rStyle w:val="NormalTok"/>
        </w:rPr>
        <w:t xml:space="preserve"> </w:t>
      </w:r>
      <w:r>
        <w:rPr>
          <w:rStyle w:val="KeywordTok"/>
        </w:rPr>
        <w:t xml:space="preserve">as.numeric</w:t>
      </w:r>
      <w:r>
        <w:rPr>
          <w:rStyle w:val="NormalTok"/>
        </w:rPr>
        <w:t xml:space="preserve">(</w:t>
      </w:r>
      <w:r>
        <w:rPr>
          <w:rStyle w:val="KeywordTok"/>
        </w:rPr>
        <w:t xml:space="preserve">droplevels</w:t>
      </w:r>
      <w:r>
        <w:rPr>
          <w:rStyle w:val="NormalTok"/>
        </w:rPr>
        <w:t xml:space="preserve">(bdata</w:t>
      </w:r>
      <w:r>
        <w:rPr>
          <w:rStyle w:val="OperatorTok"/>
        </w:rPr>
        <w:t xml:space="preserve">$</w:t>
      </w:r>
      <w:r>
        <w:rPr>
          <w:rStyle w:val="NormalTok"/>
        </w:rPr>
        <w:t xml:space="preserve">Animal)),</w:t>
      </w:r>
      <w:r>
        <w:br w:type="textWrapping"/>
      </w:r>
      <w:r>
        <w:rPr>
          <w:rStyle w:val="NormalTok"/>
        </w:rPr>
        <w:t xml:space="preserve">  </w:t>
      </w:r>
      <w:r>
        <w:rPr>
          <w:rStyle w:val="DataTypeTok"/>
        </w:rPr>
        <w:t xml:space="preserve">nind =</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(bdata</w:t>
      </w:r>
      <w:r>
        <w:rPr>
          <w:rStyle w:val="OperatorTok"/>
        </w:rPr>
        <w:t xml:space="preserve">$</w:t>
      </w:r>
      <w:r>
        <w:rPr>
          <w:rStyle w:val="NormalTok"/>
        </w:rPr>
        <w:t xml:space="preserve">Animal)),</w:t>
      </w:r>
      <w:r>
        <w:br w:type="textWrapping"/>
      </w:r>
      <w:r>
        <w:rPr>
          <w:rStyle w:val="NormalTok"/>
        </w:rPr>
        <w:t xml:space="preserve">  </w:t>
      </w:r>
      <w:r>
        <w:rPr>
          <w:rStyle w:val="DataTypeTok"/>
        </w:rPr>
        <w:t xml:space="preserve">R =</w:t>
      </w:r>
      <w:r>
        <w:rPr>
          <w:rStyle w:val="NormalTok"/>
        </w:rPr>
        <w:t xml:space="preserve"> R</w:t>
      </w:r>
      <w:r>
        <w:br w:type="textWrapping"/>
      </w:r>
      <w:r>
        <w:rPr>
          <w:rStyle w:val="NormalTok"/>
        </w:rPr>
        <w:t xml:space="preserve">)</w:t>
      </w:r>
    </w:p>
    <w:p>
      <w:pPr>
        <w:pStyle w:val="Heading3"/>
      </w:pPr>
      <w:bookmarkStart w:id="29" w:name="model-description"/>
      <w:bookmarkEnd w:id="29"/>
      <w:r>
        <w:t xml:space="preserve">Model Description</w:t>
      </w:r>
    </w:p>
    <w:p>
      <w:pPr>
        <w:pStyle w:val="FirstParagraph"/>
      </w:pPr>
      <w:r>
        <w:t xml:space="preserve">Create a multinomial model to compare changes in behavior across treatment periods. Because multiple individuals are included, model parametization includes random effect. We set the first behavior (Standing head-up) as our reference behavior. Model is saved as</w:t>
      </w:r>
      <w:r>
        <w:t xml:space="preserve"> </w:t>
      </w:r>
      <w:r>
        <w:rPr>
          <w:rStyle w:val="VerbatimChar"/>
        </w:rPr>
        <w:t xml:space="preserve">Model_Multinomial_withREs.R</w:t>
      </w:r>
      <w:r>
        <w:t xml:space="preserve"> </w:t>
      </w:r>
      <w:r>
        <w:t xml:space="preserve">and sourced in the</w:t>
      </w:r>
      <w:r>
        <w:t xml:space="preserve"> </w:t>
      </w:r>
      <w:r>
        <w:rPr>
          <w:rStyle w:val="VerbatimChar"/>
        </w:rPr>
        <w:t xml:space="preserve">jags</w:t>
      </w:r>
      <w:r>
        <w:t xml:space="preserve"> </w:t>
      </w:r>
      <w:r>
        <w:t xml:space="preserve">function below.</w:t>
      </w:r>
    </w:p>
    <w:p>
      <w:pPr>
        <w:pStyle w:val="SourceCode"/>
      </w:pPr>
      <w:r>
        <w:rPr>
          <w:rStyle w:val="NormalTok"/>
        </w:rPr>
        <w:t xml:space="preserve">model{</w:t>
      </w:r>
      <w:r>
        <w:br w:type="textWrapping"/>
      </w:r>
      <w:r>
        <w:rPr>
          <w:rStyle w:val="NormalTok"/>
        </w:rPr>
        <w:t xml:space="preserve">  </w:t>
      </w:r>
      <w:r>
        <w:br w:type="textWrapping"/>
      </w:r>
      <w:r>
        <w:rPr>
          <w:rStyle w:val="NormalTok"/>
        </w:rPr>
        <w:t xml:space="preserve">  </w:t>
      </w:r>
      <w:r>
        <w:rPr>
          <w:rStyle w:val="CommentTok"/>
        </w:rPr>
        <w:t xml:space="preserve"># SPECIFY THE PRIORS FOR GLOABAL PARAMETERS</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Alphas represent the intercept for relative probabilities of each outcome at the pre-treatment period on the log scale</w:t>
      </w:r>
      <w:r>
        <w:br w:type="textWrapping"/>
      </w:r>
      <w:r>
        <w:rPr>
          <w:rStyle w:val="NormalTok"/>
        </w:rPr>
        <w:t xml:space="preserve">  </w:t>
      </w:r>
      <w:r>
        <w:rPr>
          <w:rStyle w:val="CommentTok"/>
        </w:rPr>
        <w:t xml:space="preserve"># Fix the relative probability of the reference outcome (HU) to zero on the log scale</w:t>
      </w:r>
      <w:r>
        <w:br w:type="textWrapping"/>
      </w:r>
      <w:r>
        <w:rPr>
          <w:rStyle w:val="NormalTok"/>
        </w:rPr>
        <w:t xml:space="preserve">  alpha[</w:t>
      </w:r>
      <w:r>
        <w:rPr>
          <w:rStyle w:val="DecValTok"/>
        </w:rPr>
        <w:t xml:space="preserve">1</w:t>
      </w:r>
      <w:r>
        <w:rPr>
          <w:rStyle w:val="NormalTok"/>
        </w:rPr>
        <w:t xml:space="preserve">] &lt;-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Loop over response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n.outcomes) {   </w:t>
      </w:r>
      <w:r>
        <w:br w:type="textWrapping"/>
      </w:r>
      <w:r>
        <w:rPr>
          <w:rStyle w:val="NormalTok"/>
        </w:rPr>
        <w:t xml:space="preserve">    </w:t>
      </w:r>
      <w:r>
        <w:rPr>
          <w:rStyle w:val="CommentTok"/>
        </w:rPr>
        <w:t xml:space="preserve"># Assign diffuse priors to the relative probabilities of all outcomes except the reference (for period 1)</w:t>
      </w:r>
      <w:r>
        <w:br w:type="textWrapping"/>
      </w:r>
      <w:r>
        <w:rPr>
          <w:rStyle w:val="NormalTok"/>
        </w:rPr>
        <w:t xml:space="preserve">    alpha[j]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Betas represent change from period one on the log scale</w:t>
      </w:r>
      <w:r>
        <w:br w:type="textWrapping"/>
      </w:r>
      <w:r>
        <w:rPr>
          <w:rStyle w:val="NormalTok"/>
        </w:rPr>
        <w:t xml:space="preserve">  </w:t>
      </w:r>
      <w:r>
        <w:rPr>
          <w:rStyle w:val="CommentTok"/>
        </w:rPr>
        <w:t xml:space="preserve"># Loop over response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n.outcomes){</w:t>
      </w:r>
      <w:r>
        <w:br w:type="textWrapping"/>
      </w:r>
      <w:r>
        <w:rPr>
          <w:rStyle w:val="NormalTok"/>
        </w:rPr>
        <w:t xml:space="preserve">    </w:t>
      </w:r>
      <w:r>
        <w:rPr>
          <w:rStyle w:val="CommentTok"/>
        </w:rPr>
        <w:t xml:space="preserve"># beta[1,] are fixed to zero because there is no period-adjustment needed for period 1 since it is the reference</w:t>
      </w:r>
      <w:r>
        <w:br w:type="textWrapping"/>
      </w:r>
      <w:r>
        <w:rPr>
          <w:rStyle w:val="NormalTok"/>
        </w:rPr>
        <w:t xml:space="preserve">    beta[</w:t>
      </w:r>
      <w:r>
        <w:rPr>
          <w:rStyle w:val="DecValTok"/>
        </w:rPr>
        <w:t xml:space="preserve">1</w:t>
      </w:r>
      <w:r>
        <w:rPr>
          <w:rStyle w:val="NormalTok"/>
        </w:rPr>
        <w:t xml:space="preserve">, j] &lt;-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Loop over time periods 2 (treatment) and 3 (post-treatment)</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 </w:t>
      </w:r>
      <w:r>
        <w:br w:type="textWrapping"/>
      </w:r>
      <w:r>
        <w:rPr>
          <w:rStyle w:val="NormalTok"/>
        </w:rPr>
        <w:t xml:space="preserve">    </w:t>
      </w:r>
      <w:r>
        <w:rPr>
          <w:rStyle w:val="CommentTok"/>
        </w:rPr>
        <w:t xml:space="preserve"># As for period 1, we have to fix the relative probabilities of the reference outcome (HU) to zero on the log scale</w:t>
      </w:r>
      <w:r>
        <w:br w:type="textWrapping"/>
      </w:r>
      <w:r>
        <w:rPr>
          <w:rStyle w:val="NormalTok"/>
        </w:rPr>
        <w:t xml:space="preserve">    beta[i,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CommentTok"/>
        </w:rPr>
        <w:t xml:space="preserve"># Loop over response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n.outcomes){</w:t>
      </w:r>
      <w:r>
        <w:br w:type="textWrapping"/>
      </w:r>
      <w:r>
        <w:rPr>
          <w:rStyle w:val="NormalTok"/>
        </w:rPr>
        <w:t xml:space="preserve">      </w:t>
      </w:r>
      <w:r>
        <w:rPr>
          <w:rStyle w:val="CommentTok"/>
        </w:rPr>
        <w:t xml:space="preserve"># Assign diffuse priors to change (periods 1-2 and periods 1-3) in rel. probs. of outcomes</w:t>
      </w:r>
      <w:r>
        <w:br w:type="textWrapping"/>
      </w:r>
      <w:r>
        <w:rPr>
          <w:rStyle w:val="NormalTok"/>
        </w:rPr>
        <w:t xml:space="preserve">      beta[i, j]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tau.j parameters represent inter-individual variation in relative probs. of outcomes</w:t>
      </w:r>
      <w:r>
        <w:br w:type="textWrapping"/>
      </w:r>
      <w:r>
        <w:rPr>
          <w:rStyle w:val="NormalTok"/>
        </w:rPr>
        <w:t xml:space="preserve">  </w:t>
      </w:r>
      <w:r>
        <w:rPr>
          <w:rStyle w:val="CommentTok"/>
        </w:rPr>
        <w:t xml:space="preserve"># Loop over response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n.outcomes){  </w:t>
      </w:r>
      <w:r>
        <w:br w:type="textWrapping"/>
      </w:r>
      <w:r>
        <w:rPr>
          <w:rStyle w:val="NormalTok"/>
        </w:rPr>
        <w:t xml:space="preserve">    </w:t>
      </w:r>
      <w:r>
        <w:rPr>
          <w:rStyle w:val="CommentTok"/>
        </w:rPr>
        <w:t xml:space="preserve"># Mean of individual random effects is 0</w:t>
      </w:r>
      <w:r>
        <w:br w:type="textWrapping"/>
      </w:r>
      <w:r>
        <w:rPr>
          <w:rStyle w:val="NormalTok"/>
        </w:rPr>
        <w:t xml:space="preserve">    mu.re[j] &lt;-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PRIORS FOR ELEMENTS OF PRECISION MATRIX</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df set to j+1</w:t>
      </w:r>
      <w:r>
        <w:br w:type="textWrapping"/>
      </w:r>
      <w:r>
        <w:rPr>
          <w:rStyle w:val="NormalTok"/>
        </w:rPr>
        <w:t xml:space="preserve">  prec[</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dwish</w:t>
      </w:r>
      <w:r>
        <w:rPr>
          <w:rStyle w:val="NormalTok"/>
        </w:rPr>
        <w:t xml:space="preserve">(R[,],</w:t>
      </w:r>
      <w:r>
        <w:rPr>
          <w:rStyle w:val="DecValTok"/>
        </w:rPr>
        <w:t xml:space="preserve">7</w:t>
      </w:r>
      <w:r>
        <w:rPr>
          <w:rStyle w:val="NormalTok"/>
        </w:rPr>
        <w:t xml:space="preserve">)  </w:t>
      </w:r>
      <w:r>
        <w:br w:type="textWrapping"/>
      </w:r>
      <w:r>
        <w:rPr>
          <w:rStyle w:val="NormalTok"/>
        </w:rPr>
        <w:t xml:space="preserve">  </w:t>
      </w:r>
      <w:r>
        <w:rPr>
          <w:rStyle w:val="CommentTok"/>
        </w:rPr>
        <w:t xml:space="preserve"># Convert precision to covariance matrix</w:t>
      </w:r>
      <w:r>
        <w:br w:type="textWrapping"/>
      </w:r>
      <w:r>
        <w:rPr>
          <w:rStyle w:val="NormalTok"/>
        </w:rPr>
        <w:t xml:space="preserve">  sigma[</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&lt;-</w:t>
      </w:r>
      <w:r>
        <w:rPr>
          <w:rStyle w:val="StringTok"/>
        </w:rPr>
        <w:t xml:space="preserve"> </w:t>
      </w:r>
      <w:r>
        <w:rPr>
          <w:rStyle w:val="KeywordTok"/>
        </w:rPr>
        <w:t xml:space="preserve">inverse</w:t>
      </w:r>
      <w:r>
        <w:rPr>
          <w:rStyle w:val="NormalTok"/>
        </w:rPr>
        <w:t xml:space="preserve">(prec[,])   </w:t>
      </w:r>
      <w:r>
        <w:br w:type="textWrapping"/>
      </w:r>
      <w:r>
        <w:rPr>
          <w:rStyle w:val="NormalTok"/>
        </w:rPr>
        <w:t xml:space="preserve">  </w:t>
      </w:r>
      <w:r>
        <w:rPr>
          <w:rStyle w:val="CommentTok"/>
        </w:rPr>
        <w:t xml:space="preserve"># Correlation between outcome 1 and 2</w:t>
      </w:r>
      <w:r>
        <w:br w:type="textWrapping"/>
      </w:r>
      <w:r>
        <w:rPr>
          <w:rStyle w:val="NormalTok"/>
        </w:rPr>
        <w:t xml:space="preserve">  </w:t>
      </w:r>
      <w:r>
        <w:rPr>
          <w:rStyle w:val="CommentTok"/>
        </w:rPr>
        <w:t xml:space="preserve"># rho &lt;- sigma[1,2]/sqrt(sigma[1,1]*sigma[2,2])  </w:t>
      </w:r>
      <w:r>
        <w:br w:type="textWrapping"/>
      </w:r>
      <w:r>
        <w:rPr>
          <w:rStyle w:val="NormalTok"/>
        </w:rPr>
        <w:t xml:space="preserve">  </w:t>
      </w:r>
      <w:r>
        <w:br w:type="textWrapping"/>
      </w:r>
      <w:r>
        <w:rPr>
          <w:rStyle w:val="NormalTok"/>
        </w:rPr>
        <w:t xml:space="preserve">  </w:t>
      </w:r>
      <w:r>
        <w:rPr>
          <w:rStyle w:val="CommentTok"/>
        </w:rPr>
        <w:t xml:space="preserve"># DEFINE INDIVIDUAL-LEVEL PARAMETERS</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Loop over individuals to define individual-level random effects</w:t>
      </w:r>
      <w:r>
        <w:br w:type="textWrapping"/>
      </w:r>
      <w:r>
        <w:rPr>
          <w:rStyle w:val="NormalTok"/>
        </w:rPr>
        <w:t xml:space="preserve">  </w:t>
      </w:r>
      <w:r>
        <w:rPr>
          <w:rStyle w:val="ControlFlowTok"/>
        </w:rPr>
        <w:t xml:space="preserve">for</w:t>
      </w:r>
      <w:r>
        <w:rPr>
          <w:rStyle w:val="NormalTok"/>
        </w:rPr>
        <w:t xml:space="preserve"> (idx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nind){  </w:t>
      </w:r>
      <w:r>
        <w:br w:type="textWrapping"/>
      </w:r>
      <w:r>
        <w:rPr>
          <w:rStyle w:val="NormalTok"/>
        </w:rPr>
        <w:t xml:space="preserve">    </w:t>
      </w:r>
      <w:r>
        <w:rPr>
          <w:rStyle w:val="CommentTok"/>
        </w:rPr>
        <w:t xml:space="preserve"># Rel. prob. of reference outcome fixed to zero, so there is no adjustment among indiviuals</w:t>
      </w:r>
      <w:r>
        <w:br w:type="textWrapping"/>
      </w:r>
      <w:r>
        <w:rPr>
          <w:rStyle w:val="NormalTok"/>
        </w:rPr>
        <w:t xml:space="preserve">    eps[idx,</w:t>
      </w:r>
      <w:r>
        <w:rPr>
          <w:rStyle w:val="DecValTok"/>
        </w:rPr>
        <w:t xml:space="preserve">1</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dmnorm</w:t>
      </w:r>
      <w:r>
        <w:rPr>
          <w:rStyle w:val="NormalTok"/>
        </w:rPr>
        <w:t xml:space="preserve">(mu.re[], prec[,])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LIKELIHOOD </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Loop over observations</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     </w:t>
      </w:r>
      <w:r>
        <w:br w:type="textWrapping"/>
      </w:r>
      <w:r>
        <w:rPr>
          <w:rStyle w:val="NormalTok"/>
        </w:rPr>
        <w:t xml:space="preserve">    </w:t>
      </w:r>
      <w:r>
        <w:rPr>
          <w:rStyle w:val="CommentTok"/>
        </w:rPr>
        <w:t xml:space="preserve"># Multinomial response</w:t>
      </w:r>
      <w:r>
        <w:br w:type="textWrapping"/>
      </w:r>
      <w:r>
        <w:rPr>
          <w:rStyle w:val="NormalTok"/>
        </w:rPr>
        <w:t xml:space="preserve">    Y[i, ] </w:t>
      </w:r>
      <w:r>
        <w:rPr>
          <w:rStyle w:val="OperatorTok"/>
        </w:rPr>
        <w:t xml:space="preserve">~</w:t>
      </w:r>
      <w:r>
        <w:rPr>
          <w:rStyle w:val="StringTok"/>
        </w:rPr>
        <w:t xml:space="preserve"> </w:t>
      </w:r>
      <w:r>
        <w:rPr>
          <w:rStyle w:val="KeywordTok"/>
        </w:rPr>
        <w:t xml:space="preserve">dmulti</w:t>
      </w:r>
      <w:r>
        <w:rPr>
          <w:rStyle w:val="NormalTok"/>
        </w:rPr>
        <w:t xml:space="preserve">(p[i, ] , N[i])</w:t>
      </w:r>
      <w:r>
        <w:br w:type="textWrapping"/>
      </w:r>
      <w:r>
        <w:br w:type="textWrapping"/>
      </w:r>
      <w:r>
        <w:rPr>
          <w:rStyle w:val="NormalTok"/>
        </w:rPr>
        <w:t xml:space="preserve">    </w:t>
      </w:r>
      <w:r>
        <w:rPr>
          <w:rStyle w:val="CommentTok"/>
        </w:rPr>
        <w:t xml:space="preserve"># Loop through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n.outcomes) {     </w:t>
      </w:r>
      <w:r>
        <w:br w:type="textWrapping"/>
      </w:r>
      <w:r>
        <w:rPr>
          <w:rStyle w:val="NormalTok"/>
        </w:rPr>
        <w:t xml:space="preserve">      p[i,j] &lt;-</w:t>
      </w:r>
      <w:r>
        <w:rPr>
          <w:rStyle w:val="StringTok"/>
        </w:rPr>
        <w:t xml:space="preserve"> </w:t>
      </w:r>
      <w:r>
        <w:rPr>
          <w:rStyle w:val="NormalTok"/>
        </w:rPr>
        <w:t xml:space="preserve">phi[i,j] </w:t>
      </w:r>
      <w:r>
        <w:rPr>
          <w:rStyle w:val="OperatorTok"/>
        </w:rPr>
        <w:t xml:space="preserve">/</w:t>
      </w:r>
      <w:r>
        <w:rPr>
          <w:rStyle w:val="StringTok"/>
        </w:rPr>
        <w:t xml:space="preserve"> </w:t>
      </w:r>
      <w:r>
        <w:rPr>
          <w:rStyle w:val="KeywordTok"/>
        </w:rPr>
        <w:t xml:space="preserve">sum</w:t>
      </w:r>
      <w:r>
        <w:rPr>
          <w:rStyle w:val="NormalTok"/>
        </w:rPr>
        <w:t xml:space="preserve">(phi[i, ])</w:t>
      </w:r>
      <w:r>
        <w:br w:type="textWrapping"/>
      </w:r>
      <w:r>
        <w:rPr>
          <w:rStyle w:val="NormalTok"/>
        </w:rPr>
        <w:t xml:space="preserve">      </w:t>
      </w:r>
      <w:r>
        <w:rPr>
          <w:rStyle w:val="KeywordTok"/>
        </w:rPr>
        <w:t xml:space="preserve">log</w:t>
      </w:r>
      <w:r>
        <w:rPr>
          <w:rStyle w:val="NormalTok"/>
        </w:rPr>
        <w:t xml:space="preserve">(phi[i,j]) &lt;-</w:t>
      </w:r>
      <w:r>
        <w:rPr>
          <w:rStyle w:val="StringTok"/>
        </w:rPr>
        <w:t xml:space="preserve"> </w:t>
      </w:r>
      <w:r>
        <w:rPr>
          <w:rStyle w:val="NormalTok"/>
        </w:rPr>
        <w:t xml:space="preserve">alpha[j] </w:t>
      </w:r>
      <w:r>
        <w:rPr>
          <w:rStyle w:val="OperatorTok"/>
        </w:rPr>
        <w:t xml:space="preserve">+</w:t>
      </w:r>
      <w:r>
        <w:rPr>
          <w:rStyle w:val="StringTok"/>
        </w:rPr>
        <w:t xml:space="preserve"> </w:t>
      </w:r>
      <w:r>
        <w:rPr>
          <w:rStyle w:val="NormalTok"/>
        </w:rPr>
        <w:t xml:space="preserve">beta[PERIOD[i], j] </w:t>
      </w:r>
      <w:r>
        <w:rPr>
          <w:rStyle w:val="OperatorTok"/>
        </w:rPr>
        <w:t xml:space="preserve">+</w:t>
      </w:r>
      <w:r>
        <w:rPr>
          <w:rStyle w:val="StringTok"/>
        </w:rPr>
        <w:t xml:space="preserve"> </w:t>
      </w:r>
      <w:r>
        <w:rPr>
          <w:rStyle w:val="NormalTok"/>
        </w:rPr>
        <w:t xml:space="preserve">eps[ind[i], j]</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DERIVED QUANTITIES</w:t>
      </w:r>
      <w:r>
        <w:br w:type="textWrapping"/>
      </w:r>
      <w:r>
        <w:rPr>
          <w:rStyle w:val="NormalTok"/>
        </w:rPr>
        <w:t xml:space="preserve">  </w:t>
      </w:r>
      <w:r>
        <w:rPr>
          <w:rStyle w:val="CommentTok"/>
        </w:rPr>
        <w:t xml:space="preserve">#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n.outcomes){</w:t>
      </w:r>
      <w:r>
        <w:br w:type="textWrapping"/>
      </w:r>
      <w:r>
        <w:rPr>
          <w:rStyle w:val="NormalTok"/>
        </w:rPr>
        <w:t xml:space="preserve">    PROBS[</w:t>
      </w:r>
      <w:r>
        <w:rPr>
          <w:rStyle w:val="DecValTok"/>
        </w:rPr>
        <w:t xml:space="preserve">1</w:t>
      </w:r>
      <w:r>
        <w:rPr>
          <w:rStyle w:val="NormalTok"/>
        </w:rPr>
        <w:t xml:space="preserve">,j] &lt;-</w:t>
      </w:r>
      <w:r>
        <w:rPr>
          <w:rStyle w:val="StringTok"/>
        </w:rPr>
        <w:t xml:space="preserve"> </w:t>
      </w:r>
      <w:r>
        <w:rPr>
          <w:rStyle w:val="NormalTok"/>
        </w:rPr>
        <w:t xml:space="preserve">PHI[</w:t>
      </w:r>
      <w:r>
        <w:rPr>
          <w:rStyle w:val="DecValTok"/>
        </w:rPr>
        <w:t xml:space="preserve">1</w:t>
      </w:r>
      <w:r>
        <w:rPr>
          <w:rStyle w:val="NormalTok"/>
        </w:rPr>
        <w:t xml:space="preserve">,j] </w:t>
      </w:r>
      <w:r>
        <w:rPr>
          <w:rStyle w:val="OperatorTok"/>
        </w:rPr>
        <w:t xml:space="preserve">/</w:t>
      </w:r>
      <w:r>
        <w:rPr>
          <w:rStyle w:val="StringTok"/>
        </w:rPr>
        <w:t xml:space="preserve"> </w:t>
      </w:r>
      <w:r>
        <w:rPr>
          <w:rStyle w:val="KeywordTok"/>
        </w:rPr>
        <w:t xml:space="preserve">sum</w:t>
      </w:r>
      <w:r>
        <w:rPr>
          <w:rStyle w:val="NormalTok"/>
        </w:rPr>
        <w:t xml:space="preserve">(PHI[</w:t>
      </w:r>
      <w:r>
        <w:rPr>
          <w:rStyle w:val="DecValTok"/>
        </w:rPr>
        <w:t xml:space="preserve">1</w:t>
      </w:r>
      <w:r>
        <w:rPr>
          <w:rStyle w:val="NormalTok"/>
        </w:rPr>
        <w:t xml:space="preserve">,])</w:t>
      </w:r>
      <w:r>
        <w:br w:type="textWrapping"/>
      </w:r>
      <w:r>
        <w:rPr>
          <w:rStyle w:val="NormalTok"/>
        </w:rPr>
        <w:t xml:space="preserve">    </w:t>
      </w:r>
      <w:r>
        <w:rPr>
          <w:rStyle w:val="KeywordTok"/>
        </w:rPr>
        <w:t xml:space="preserve">log</w:t>
      </w:r>
      <w:r>
        <w:rPr>
          <w:rStyle w:val="NormalTok"/>
        </w:rPr>
        <w:t xml:space="preserve">(PHI[</w:t>
      </w:r>
      <w:r>
        <w:rPr>
          <w:rStyle w:val="DecValTok"/>
        </w:rPr>
        <w:t xml:space="preserve">1</w:t>
      </w:r>
      <w:r>
        <w:rPr>
          <w:rStyle w:val="NormalTok"/>
        </w:rPr>
        <w:t xml:space="preserve">,j]) &lt;-</w:t>
      </w:r>
      <w:r>
        <w:rPr>
          <w:rStyle w:val="StringTok"/>
        </w:rPr>
        <w:t xml:space="preserve"> </w:t>
      </w:r>
      <w:r>
        <w:rPr>
          <w:rStyle w:val="NormalTok"/>
        </w:rPr>
        <w:t xml:space="preserve">alpha[j] </w:t>
      </w:r>
      <w:r>
        <w:rPr>
          <w:rStyle w:val="OperatorTok"/>
        </w:rPr>
        <w:t xml:space="preserve">+</w:t>
      </w:r>
      <w:r>
        <w:rPr>
          <w:rStyle w:val="StringTok"/>
        </w:rPr>
        <w:t xml:space="preserve"> </w:t>
      </w:r>
      <w:r>
        <w:rPr>
          <w:rStyle w:val="NormalTok"/>
        </w:rPr>
        <w:t xml:space="preserve">beta[</w:t>
      </w:r>
      <w:r>
        <w:rPr>
          <w:rStyle w:val="DecValTok"/>
        </w:rPr>
        <w:t xml:space="preserve">1</w:t>
      </w:r>
      <w:r>
        <w:rPr>
          <w:rStyle w:val="NormalTok"/>
        </w:rPr>
        <w:t xml:space="preserve">,j]</w:t>
      </w:r>
      <w:r>
        <w:br w:type="textWrapping"/>
      </w:r>
      <w:r>
        <w:rPr>
          <w:rStyle w:val="NormalTok"/>
        </w:rPr>
        <w:t xml:space="preserve">    PROBS[</w:t>
      </w:r>
      <w:r>
        <w:rPr>
          <w:rStyle w:val="DecValTok"/>
        </w:rPr>
        <w:t xml:space="preserve">2</w:t>
      </w:r>
      <w:r>
        <w:rPr>
          <w:rStyle w:val="NormalTok"/>
        </w:rPr>
        <w:t xml:space="preserve">,j] &lt;-</w:t>
      </w:r>
      <w:r>
        <w:rPr>
          <w:rStyle w:val="StringTok"/>
        </w:rPr>
        <w:t xml:space="preserve"> </w:t>
      </w:r>
      <w:r>
        <w:rPr>
          <w:rStyle w:val="NormalTok"/>
        </w:rPr>
        <w:t xml:space="preserve">PHI[</w:t>
      </w:r>
      <w:r>
        <w:rPr>
          <w:rStyle w:val="DecValTok"/>
        </w:rPr>
        <w:t xml:space="preserve">2</w:t>
      </w:r>
      <w:r>
        <w:rPr>
          <w:rStyle w:val="NormalTok"/>
        </w:rPr>
        <w:t xml:space="preserve">,j] </w:t>
      </w:r>
      <w:r>
        <w:rPr>
          <w:rStyle w:val="OperatorTok"/>
        </w:rPr>
        <w:t xml:space="preserve">/</w:t>
      </w:r>
      <w:r>
        <w:rPr>
          <w:rStyle w:val="StringTok"/>
        </w:rPr>
        <w:t xml:space="preserve"> </w:t>
      </w:r>
      <w:r>
        <w:rPr>
          <w:rStyle w:val="KeywordTok"/>
        </w:rPr>
        <w:t xml:space="preserve">sum</w:t>
      </w:r>
      <w:r>
        <w:rPr>
          <w:rStyle w:val="NormalTok"/>
        </w:rPr>
        <w:t xml:space="preserve">(PHI[</w:t>
      </w:r>
      <w:r>
        <w:rPr>
          <w:rStyle w:val="DecValTok"/>
        </w:rPr>
        <w:t xml:space="preserve">2</w:t>
      </w:r>
      <w:r>
        <w:rPr>
          <w:rStyle w:val="NormalTok"/>
        </w:rPr>
        <w:t xml:space="preserve">,])</w:t>
      </w:r>
      <w:r>
        <w:br w:type="textWrapping"/>
      </w:r>
      <w:r>
        <w:rPr>
          <w:rStyle w:val="NormalTok"/>
        </w:rPr>
        <w:t xml:space="preserve">    </w:t>
      </w:r>
      <w:r>
        <w:rPr>
          <w:rStyle w:val="KeywordTok"/>
        </w:rPr>
        <w:t xml:space="preserve">log</w:t>
      </w:r>
      <w:r>
        <w:rPr>
          <w:rStyle w:val="NormalTok"/>
        </w:rPr>
        <w:t xml:space="preserve">(PHI[</w:t>
      </w:r>
      <w:r>
        <w:rPr>
          <w:rStyle w:val="DecValTok"/>
        </w:rPr>
        <w:t xml:space="preserve">2</w:t>
      </w:r>
      <w:r>
        <w:rPr>
          <w:rStyle w:val="NormalTok"/>
        </w:rPr>
        <w:t xml:space="preserve">,j]) &lt;-</w:t>
      </w:r>
      <w:r>
        <w:rPr>
          <w:rStyle w:val="StringTok"/>
        </w:rPr>
        <w:t xml:space="preserve"> </w:t>
      </w:r>
      <w:r>
        <w:rPr>
          <w:rStyle w:val="NormalTok"/>
        </w:rPr>
        <w:t xml:space="preserve">alpha[j] </w:t>
      </w:r>
      <w:r>
        <w:rPr>
          <w:rStyle w:val="OperatorTok"/>
        </w:rPr>
        <w:t xml:space="preserve">+</w:t>
      </w:r>
      <w:r>
        <w:rPr>
          <w:rStyle w:val="StringTok"/>
        </w:rPr>
        <w:t xml:space="preserve"> </w:t>
      </w:r>
      <w:r>
        <w:rPr>
          <w:rStyle w:val="NormalTok"/>
        </w:rPr>
        <w:t xml:space="preserve">beta[</w:t>
      </w:r>
      <w:r>
        <w:rPr>
          <w:rStyle w:val="DecValTok"/>
        </w:rPr>
        <w:t xml:space="preserve">2</w:t>
      </w:r>
      <w:r>
        <w:rPr>
          <w:rStyle w:val="NormalTok"/>
        </w:rPr>
        <w:t xml:space="preserve">,j]</w:t>
      </w:r>
      <w:r>
        <w:br w:type="textWrapping"/>
      </w:r>
      <w:r>
        <w:rPr>
          <w:rStyle w:val="NormalTok"/>
        </w:rPr>
        <w:t xml:space="preserve">    PROBS[</w:t>
      </w:r>
      <w:r>
        <w:rPr>
          <w:rStyle w:val="DecValTok"/>
        </w:rPr>
        <w:t xml:space="preserve">3</w:t>
      </w:r>
      <w:r>
        <w:rPr>
          <w:rStyle w:val="NormalTok"/>
        </w:rPr>
        <w:t xml:space="preserve">,j] &lt;-</w:t>
      </w:r>
      <w:r>
        <w:rPr>
          <w:rStyle w:val="StringTok"/>
        </w:rPr>
        <w:t xml:space="preserve"> </w:t>
      </w:r>
      <w:r>
        <w:rPr>
          <w:rStyle w:val="NormalTok"/>
        </w:rPr>
        <w:t xml:space="preserve">PHI[</w:t>
      </w:r>
      <w:r>
        <w:rPr>
          <w:rStyle w:val="DecValTok"/>
        </w:rPr>
        <w:t xml:space="preserve">3</w:t>
      </w:r>
      <w:r>
        <w:rPr>
          <w:rStyle w:val="NormalTok"/>
        </w:rPr>
        <w:t xml:space="preserve">,j] </w:t>
      </w:r>
      <w:r>
        <w:rPr>
          <w:rStyle w:val="OperatorTok"/>
        </w:rPr>
        <w:t xml:space="preserve">/</w:t>
      </w:r>
      <w:r>
        <w:rPr>
          <w:rStyle w:val="StringTok"/>
        </w:rPr>
        <w:t xml:space="preserve"> </w:t>
      </w:r>
      <w:r>
        <w:rPr>
          <w:rStyle w:val="KeywordTok"/>
        </w:rPr>
        <w:t xml:space="preserve">sum</w:t>
      </w:r>
      <w:r>
        <w:rPr>
          <w:rStyle w:val="NormalTok"/>
        </w:rPr>
        <w:t xml:space="preserve">(PHI[</w:t>
      </w:r>
      <w:r>
        <w:rPr>
          <w:rStyle w:val="DecValTok"/>
        </w:rPr>
        <w:t xml:space="preserve">3</w:t>
      </w:r>
      <w:r>
        <w:rPr>
          <w:rStyle w:val="NormalTok"/>
        </w:rPr>
        <w:t xml:space="preserve">,])</w:t>
      </w:r>
      <w:r>
        <w:br w:type="textWrapping"/>
      </w:r>
      <w:r>
        <w:rPr>
          <w:rStyle w:val="NormalTok"/>
        </w:rPr>
        <w:t xml:space="preserve">    </w:t>
      </w:r>
      <w:r>
        <w:rPr>
          <w:rStyle w:val="KeywordTok"/>
        </w:rPr>
        <w:t xml:space="preserve">log</w:t>
      </w:r>
      <w:r>
        <w:rPr>
          <w:rStyle w:val="NormalTok"/>
        </w:rPr>
        <w:t xml:space="preserve">(PHI[</w:t>
      </w:r>
      <w:r>
        <w:rPr>
          <w:rStyle w:val="DecValTok"/>
        </w:rPr>
        <w:t xml:space="preserve">3</w:t>
      </w:r>
      <w:r>
        <w:rPr>
          <w:rStyle w:val="NormalTok"/>
        </w:rPr>
        <w:t xml:space="preserve">,j]) &lt;-</w:t>
      </w:r>
      <w:r>
        <w:rPr>
          <w:rStyle w:val="StringTok"/>
        </w:rPr>
        <w:t xml:space="preserve"> </w:t>
      </w:r>
      <w:r>
        <w:rPr>
          <w:rStyle w:val="NormalTok"/>
        </w:rPr>
        <w:t xml:space="preserve">alpha[j]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,j]</w:t>
      </w:r>
      <w:r>
        <w:br w:type="textWrapping"/>
      </w:r>
      <w:r>
        <w:rPr>
          <w:rStyle w:val="NormalTok"/>
        </w:rPr>
        <w:t xml:space="preserve">  }</w:t>
      </w:r>
      <w:r>
        <w:br w:type="textWrapping"/>
      </w:r>
      <w:r>
        <w:rPr>
          <w:rStyle w:val="NormalTok"/>
        </w:rPr>
        <w:t xml:space="preserve">}</w:t>
      </w:r>
    </w:p>
    <w:p>
      <w:pPr>
        <w:pStyle w:val="Heading3"/>
      </w:pPr>
      <w:bookmarkStart w:id="30" w:name="fitting-jags-model"/>
      <w:bookmarkEnd w:id="30"/>
      <w:r>
        <w:t xml:space="preserve">Fitting JAGS Model</w:t>
      </w:r>
    </w:p>
    <w:p>
      <w:pPr>
        <w:pStyle w:val="FirstParagraph"/>
      </w:pPr>
      <w:r>
        <w:t xml:space="preserve">Here we fit the model described above, specifying the parameters estimated to save in the output.</w:t>
      </w:r>
    </w:p>
    <w:p>
      <w:pPr>
        <w:pStyle w:val="SourceCode"/>
      </w:pPr>
      <w:r>
        <w:rPr>
          <w:rStyle w:val="NormalTok"/>
        </w:rPr>
        <w:t xml:space="preserve">jm2=</w:t>
      </w:r>
      <w:r>
        <w:rPr>
          <w:rStyle w:val="KeywordTok"/>
        </w:rPr>
        <w:t xml:space="preserve">jags</w:t>
      </w:r>
      <w:r>
        <w:rPr>
          <w:rStyle w:val="NormalTok"/>
        </w:rPr>
        <w:t xml:space="preserve">(</w:t>
      </w:r>
      <w:r>
        <w:rPr>
          <w:rStyle w:val="DataTypeTok"/>
        </w:rPr>
        <w:t xml:space="preserve">model.file =</w:t>
      </w:r>
      <w:r>
        <w:rPr>
          <w:rStyle w:val="NormalTok"/>
        </w:rPr>
        <w:t xml:space="preserve"> </w:t>
      </w:r>
      <w:r>
        <w:rPr>
          <w:rStyle w:val="StringTok"/>
        </w:rPr>
        <w:t xml:space="preserve">"Model_Multinomial_withREs.R"</w:t>
      </w:r>
      <w:r>
        <w:rPr>
          <w:rStyle w:val="NormalTok"/>
        </w:rPr>
        <w:t xml:space="preserve">,</w:t>
      </w:r>
      <w:r>
        <w:br w:type="textWrapping"/>
      </w:r>
      <w:r>
        <w:rPr>
          <w:rStyle w:val="NormalTok"/>
        </w:rPr>
        <w:t xml:space="preserve">         </w:t>
      </w:r>
      <w:r>
        <w:rPr>
          <w:rStyle w:val="DataTypeTok"/>
        </w:rPr>
        <w:t xml:space="preserve">data=</w:t>
      </w:r>
      <w:r>
        <w:rPr>
          <w:rStyle w:val="NormalTok"/>
        </w:rPr>
        <w:t xml:space="preserve">data.list,</w:t>
      </w:r>
      <w:r>
        <w:br w:type="textWrapping"/>
      </w:r>
      <w:r>
        <w:rPr>
          <w:rStyle w:val="NormalTok"/>
        </w:rPr>
        <w:t xml:space="preserve">         </w:t>
      </w:r>
      <w:r>
        <w:rPr>
          <w:rStyle w:val="DataTypeTok"/>
        </w:rPr>
        <w:t xml:space="preserve">n.chains=</w:t>
      </w:r>
      <w:r>
        <w:rPr>
          <w:rStyle w:val="DecValTok"/>
        </w:rPr>
        <w:t xml:space="preserve">3</w:t>
      </w:r>
      <w:r>
        <w:rPr>
          <w:rStyle w:val="NormalTok"/>
        </w:rPr>
        <w:t xml:space="preserve">,</w:t>
      </w:r>
      <w:r>
        <w:rPr>
          <w:rStyle w:val="DataTypeTok"/>
        </w:rPr>
        <w:t xml:space="preserve">n.iter=</w:t>
      </w:r>
      <w:r>
        <w:rPr>
          <w:rStyle w:val="NormalTok"/>
        </w:rPr>
        <w:t xml:space="preserve">n.iter,</w:t>
      </w:r>
      <w:r>
        <w:rPr>
          <w:rStyle w:val="DataTypeTok"/>
        </w:rPr>
        <w:t xml:space="preserve">n.burnin =</w:t>
      </w:r>
      <w:r>
        <w:rPr>
          <w:rStyle w:val="NormalTok"/>
        </w:rPr>
        <w:t xml:space="preserve"> n.burnin,</w:t>
      </w:r>
      <w:r>
        <w:rPr>
          <w:rStyle w:val="DataTypeTok"/>
        </w:rPr>
        <w:t xml:space="preserve">n.thin=</w:t>
      </w:r>
      <w:r>
        <w:rPr>
          <w:rStyle w:val="NormalTok"/>
        </w:rPr>
        <w:t xml:space="preserve">n.thin,</w:t>
      </w:r>
      <w:r>
        <w:rPr>
          <w:rStyle w:val="DataTypeTok"/>
        </w:rPr>
        <w:t xml:space="preserve">parallel =</w:t>
      </w:r>
      <w:r>
        <w:rPr>
          <w:rStyle w:val="NormalTok"/>
        </w:rPr>
        <w:t xml:space="preserve"> F,</w:t>
      </w:r>
      <w:r>
        <w:br w:type="textWrapping"/>
      </w:r>
      <w:r>
        <w:rPr>
          <w:rStyle w:val="NormalTok"/>
        </w:rPr>
        <w:t xml:space="preserve">         </w:t>
      </w:r>
      <w:r>
        <w:rPr>
          <w:rStyle w:val="DataTypeTok"/>
        </w:rPr>
        <w:t xml:space="preserve">parameters.to.save =</w:t>
      </w:r>
      <w:r>
        <w:rPr>
          <w:rStyle w:val="NormalTok"/>
        </w:rPr>
        <w:t xml:space="preserve"> </w:t>
      </w:r>
      <w:r>
        <w:rPr>
          <w:rStyle w:val="KeywordTok"/>
        </w:rPr>
        <w:t xml:space="preserve">c</w:t>
      </w:r>
      <w:r>
        <w:rPr>
          <w:rStyle w:val="NormalTok"/>
        </w:rPr>
        <w:t xml:space="preserve">(</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"PROBS"</w:t>
      </w:r>
      <w:r>
        <w:rPr>
          <w:rStyle w:val="NormalTok"/>
        </w:rPr>
        <w:t xml:space="preserve">,</w:t>
      </w:r>
      <w:r>
        <w:rPr>
          <w:rStyle w:val="StringTok"/>
        </w:rPr>
        <w:t xml:space="preserve">"eps"</w:t>
      </w:r>
      <w:r>
        <w:rPr>
          <w:rStyle w:val="NormalTok"/>
        </w:rPr>
        <w:t xml:space="preserve">))</w:t>
      </w:r>
      <w:r>
        <w:br w:type="textWrapping"/>
      </w:r>
      <w:r>
        <w:br w:type="textWrapping"/>
      </w:r>
      <w:r>
        <w:rPr>
          <w:rStyle w:val="CommentTok"/>
        </w:rPr>
        <w:t xml:space="preserve"># You will receive an error that "At least one Rhat value could not be calculated."  This is expected since these values were pre-set to zero (0) in our model above.</w:t>
      </w:r>
    </w:p>
    <w:p>
      <w:pPr>
        <w:pStyle w:val="Heading3"/>
      </w:pPr>
      <w:bookmarkStart w:id="31" w:name="load-saved-model"/>
      <w:bookmarkEnd w:id="31"/>
      <w:r>
        <w:t xml:space="preserve">Load Saved Model</w:t>
      </w:r>
    </w:p>
    <w:p>
      <w:pPr>
        <w:pStyle w:val="FirstParagraph"/>
      </w:pPr>
      <w:r>
        <w:t xml:space="preserve">Since running the model can take a lot of time, you can save the model as a</w:t>
      </w:r>
      <w:r>
        <w:t xml:space="preserve"> </w:t>
      </w:r>
      <w:r>
        <w:rPr>
          <w:rStyle w:val="VerbatimChar"/>
        </w:rPr>
        <w:t xml:space="preserve">.Rda</w:t>
      </w:r>
      <w:r>
        <w:t xml:space="preserve"> </w:t>
      </w:r>
      <w:r>
        <w:t xml:space="preserve">file and load the model output from disk. The resulting object can then be loaded into</w:t>
      </w:r>
      <w:r>
        <w:t xml:space="preserve"> </w:t>
      </w:r>
      <w:hyperlink r:id="rId27">
        <w:r>
          <w:rPr>
            <w:rStyle w:val="Hyperlink"/>
          </w:rPr>
          <w:t xml:space="preserve">R</w:t>
        </w:r>
      </w:hyperlink>
      <w:r>
        <w:t xml:space="preserve"> </w:t>
      </w:r>
      <w:r>
        <w:t xml:space="preserve">without going through all the steps to fit the model and prepare the dataframe.</w:t>
      </w:r>
    </w:p>
    <w:p>
      <w:pPr>
        <w:pStyle w:val="SourceCode"/>
      </w:pPr>
      <w:r>
        <w:rPr>
          <w:rStyle w:val="CommentTok"/>
        </w:rPr>
        <w:t xml:space="preserve"># Save JAGS model</w:t>
      </w:r>
      <w:r>
        <w:br w:type="textWrapping"/>
      </w:r>
      <w:r>
        <w:rPr>
          <w:rStyle w:val="CommentTok"/>
        </w:rPr>
        <w:t xml:space="preserve">#save(jm2, file = "Behavior_Models.Rda")</w:t>
      </w:r>
      <w:r>
        <w:br w:type="textWrapping"/>
      </w:r>
      <w:r>
        <w:rPr>
          <w:rStyle w:val="KeywordTok"/>
        </w:rPr>
        <w:t xml:space="preserve">load</w:t>
      </w:r>
      <w:r>
        <w:rPr>
          <w:rStyle w:val="NormalTok"/>
        </w:rPr>
        <w:t xml:space="preserve">(</w:t>
      </w:r>
      <w:r>
        <w:rPr>
          <w:rStyle w:val="StringTok"/>
        </w:rPr>
        <w:t xml:space="preserve">"Behavior_Models.Rda"</w:t>
      </w:r>
      <w:r>
        <w:rPr>
          <w:rStyle w:val="NormalTok"/>
        </w:rPr>
        <w:t xml:space="preserve">)</w:t>
      </w:r>
      <w:r>
        <w:br w:type="textWrapping"/>
      </w:r>
      <w:r>
        <w:br w:type="textWrapping"/>
      </w:r>
      <w:r>
        <w:rPr>
          <w:rStyle w:val="CommentTok"/>
        </w:rPr>
        <w:t xml:space="preserve"># Summarize object</w:t>
      </w:r>
      <w:r>
        <w:br w:type="textWrapping"/>
      </w:r>
      <w:r>
        <w:rPr>
          <w:rStyle w:val="NormalTok"/>
        </w:rPr>
        <w:t xml:space="preserve">jm2</w:t>
      </w:r>
    </w:p>
    <w:p>
      <w:pPr>
        <w:pStyle w:val="SourceCode"/>
      </w:pPr>
      <w:r>
        <w:rPr>
          <w:rStyle w:val="VerbatimChar"/>
        </w:rPr>
        <w:t xml:space="preserve">## JAGS output for model 'Model_Multinomial_withREs.R', generated by jagsUI.</w:t>
      </w:r>
      <w:r>
        <w:br w:type="textWrapping"/>
      </w:r>
      <w:r>
        <w:rPr>
          <w:rStyle w:val="VerbatimChar"/>
        </w:rPr>
        <w:t xml:space="preserve">## Estimates based on 3 chains of 5e+05 iterations,</w:t>
      </w:r>
      <w:r>
        <w:br w:type="textWrapping"/>
      </w:r>
      <w:r>
        <w:rPr>
          <w:rStyle w:val="VerbatimChar"/>
        </w:rPr>
        <w:t xml:space="preserve">## adaptation = 600 iterations (sufficient),</w:t>
      </w:r>
      <w:r>
        <w:br w:type="textWrapping"/>
      </w:r>
      <w:r>
        <w:rPr>
          <w:rStyle w:val="VerbatimChar"/>
        </w:rPr>
        <w:t xml:space="preserve">## burn-in = 1e+05 iterations and thin rate = 100,</w:t>
      </w:r>
      <w:r>
        <w:br w:type="textWrapping"/>
      </w:r>
      <w:r>
        <w:rPr>
          <w:rStyle w:val="VerbatimChar"/>
        </w:rPr>
        <w:t xml:space="preserve">## yielding 12000 total samples from the joint posterior. </w:t>
      </w:r>
      <w:r>
        <w:br w:type="textWrapping"/>
      </w:r>
      <w:r>
        <w:rPr>
          <w:rStyle w:val="VerbatimChar"/>
        </w:rPr>
        <w:t xml:space="preserve">## MCMC ran for 82.029 minutes at time 2018-12-16 20:51:50.</w:t>
      </w:r>
      <w:r>
        <w:br w:type="textWrapping"/>
      </w:r>
      <w:r>
        <w:rPr>
          <w:rStyle w:val="VerbatimChar"/>
        </w:rPr>
        <w:t xml:space="preserve">## </w:t>
      </w:r>
      <w:r>
        <w:br w:type="textWrapping"/>
      </w:r>
      <w:r>
        <w:rPr>
          <w:rStyle w:val="VerbatimChar"/>
        </w:rPr>
        <w:t xml:space="preserve">##                mean     sd     2.5%      50%    97.5% overlap0     f  Rhat</w:t>
      </w:r>
      <w:r>
        <w:br w:type="textWrapping"/>
      </w:r>
      <w:r>
        <w:rPr>
          <w:rStyle w:val="VerbatimChar"/>
        </w:rPr>
        <w:t xml:space="preserve">## alpha[1]      0.000  0.000    0.000    0.000    0.000    FALSE 1.000    NA</w:t>
      </w:r>
      <w:r>
        <w:br w:type="textWrapping"/>
      </w:r>
      <w:r>
        <w:rPr>
          <w:rStyle w:val="VerbatimChar"/>
        </w:rPr>
        <w:t xml:space="preserve">## alpha[2]     -0.838  0.483   -1.765   -0.856    0.199     TRUE 0.952 1.011</w:t>
      </w:r>
      <w:r>
        <w:br w:type="textWrapping"/>
      </w:r>
      <w:r>
        <w:rPr>
          <w:rStyle w:val="VerbatimChar"/>
        </w:rPr>
        <w:t xml:space="preserve">## alpha[3]     -3.606  0.846   -5.281   -3.586   -1.952    FALSE 0.999 1.026</w:t>
      </w:r>
      <w:r>
        <w:br w:type="textWrapping"/>
      </w:r>
      <w:r>
        <w:rPr>
          <w:rStyle w:val="VerbatimChar"/>
        </w:rPr>
        <w:t xml:space="preserve">## alpha[4]     -2.211  0.175   -2.555   -2.211   -1.870    FALSE 1.000 1.000</w:t>
      </w:r>
      <w:r>
        <w:br w:type="textWrapping"/>
      </w:r>
      <w:r>
        <w:rPr>
          <w:rStyle w:val="VerbatimChar"/>
        </w:rPr>
        <w:t xml:space="preserve">## alpha[5]     -1.215  0.202   -1.627   -1.210   -0.823    FALSE 1.000 1.003</w:t>
      </w:r>
      <w:r>
        <w:br w:type="textWrapping"/>
      </w:r>
      <w:r>
        <w:rPr>
          <w:rStyle w:val="VerbatimChar"/>
        </w:rPr>
        <w:t xml:space="preserve">## alpha[6]     -1.535  0.227   -2.001   -1.532   -1.084    FALSE 1.000 1.006</w:t>
      </w:r>
      <w:r>
        <w:br w:type="textWrapping"/>
      </w:r>
      <w:r>
        <w:rPr>
          <w:rStyle w:val="VerbatimChar"/>
        </w:rPr>
        <w:t xml:space="preserve">## beta[1,1]     0.000  0.000    0.000    0.000    0.000    FALSE 1.000    NA</w:t>
      </w:r>
      <w:r>
        <w:br w:type="textWrapping"/>
      </w:r>
      <w:r>
        <w:rPr>
          <w:rStyle w:val="VerbatimChar"/>
        </w:rPr>
        <w:t xml:space="preserve">## beta[2,1]     0.000  0.000    0.000    0.000    0.000    FALSE 1.000    NA</w:t>
      </w:r>
      <w:r>
        <w:br w:type="textWrapping"/>
      </w:r>
      <w:r>
        <w:rPr>
          <w:rStyle w:val="VerbatimChar"/>
        </w:rPr>
        <w:t xml:space="preserve">## beta[3,1]     0.000  0.000    0.000    0.000    0.000    FALSE 1.000    NA</w:t>
      </w:r>
      <w:r>
        <w:br w:type="textWrapping"/>
      </w:r>
      <w:r>
        <w:rPr>
          <w:rStyle w:val="VerbatimChar"/>
        </w:rPr>
        <w:t xml:space="preserve">## beta[1,2]     0.000  0.000    0.000    0.000    0.000    FALSE 1.000    NA</w:t>
      </w:r>
      <w:r>
        <w:br w:type="textWrapping"/>
      </w:r>
      <w:r>
        <w:rPr>
          <w:rStyle w:val="VerbatimChar"/>
        </w:rPr>
        <w:t xml:space="preserve">## beta[2,2]     0.347  0.093    0.162    0.348    0.532    FALSE 1.000 1.000</w:t>
      </w:r>
      <w:r>
        <w:br w:type="textWrapping"/>
      </w:r>
      <w:r>
        <w:rPr>
          <w:rStyle w:val="VerbatimChar"/>
        </w:rPr>
        <w:t xml:space="preserve">## beta[3,2]     0.274  0.067    0.141    0.273    0.405    FALSE 1.000 1.000</w:t>
      </w:r>
      <w:r>
        <w:br w:type="textWrapping"/>
      </w:r>
      <w:r>
        <w:rPr>
          <w:rStyle w:val="VerbatimChar"/>
        </w:rPr>
        <w:t xml:space="preserve">## beta[1,3]     0.000  0.000    0.000    0.000    0.000    FALSE 1.000    NA</w:t>
      </w:r>
      <w:r>
        <w:br w:type="textWrapping"/>
      </w:r>
      <w:r>
        <w:rPr>
          <w:rStyle w:val="VerbatimChar"/>
        </w:rPr>
        <w:t xml:space="preserve">## beta[2,3]     0.831  0.163    0.517    0.831    1.150    FALSE 1.000 1.000</w:t>
      </w:r>
      <w:r>
        <w:br w:type="textWrapping"/>
      </w:r>
      <w:r>
        <w:rPr>
          <w:rStyle w:val="VerbatimChar"/>
        </w:rPr>
        <w:t xml:space="preserve">## beta[3,3]    -2.585  0.285   -3.169   -2.575   -2.044    FALSE 1.000 1.000</w:t>
      </w:r>
      <w:r>
        <w:br w:type="textWrapping"/>
      </w:r>
      <w:r>
        <w:rPr>
          <w:rStyle w:val="VerbatimChar"/>
        </w:rPr>
        <w:t xml:space="preserve">## beta[1,4]     0.000  0.000    0.000    0.000    0.000    FALSE 1.000    NA</w:t>
      </w:r>
      <w:r>
        <w:br w:type="textWrapping"/>
      </w:r>
      <w:r>
        <w:rPr>
          <w:rStyle w:val="VerbatimChar"/>
        </w:rPr>
        <w:t xml:space="preserve">## beta[2,4]     0.534  0.168    0.203    0.536    0.856    FALSE 0.999 1.000</w:t>
      </w:r>
      <w:r>
        <w:br w:type="textWrapping"/>
      </w:r>
      <w:r>
        <w:rPr>
          <w:rStyle w:val="VerbatimChar"/>
        </w:rPr>
        <w:t xml:space="preserve">## beta[3,4]    -0.600  0.149   -0.885   -0.602   -0.306    FALSE 1.000 1.000</w:t>
      </w:r>
      <w:r>
        <w:br w:type="textWrapping"/>
      </w:r>
      <w:r>
        <w:rPr>
          <w:rStyle w:val="VerbatimChar"/>
        </w:rPr>
        <w:t xml:space="preserve">## beta[1,5]     0.000  0.000    0.000    0.000    0.000    FALSE 1.000    NA</w:t>
      </w:r>
      <w:r>
        <w:br w:type="textWrapping"/>
      </w:r>
      <w:r>
        <w:rPr>
          <w:rStyle w:val="VerbatimChar"/>
        </w:rPr>
        <w:t xml:space="preserve">## beta[2,5]     0.284  0.115    0.060    0.284    0.507    FALSE 0.993 1.000</w:t>
      </w:r>
      <w:r>
        <w:br w:type="textWrapping"/>
      </w:r>
      <w:r>
        <w:rPr>
          <w:rStyle w:val="VerbatimChar"/>
        </w:rPr>
        <w:t xml:space="preserve">## beta[3,5]     0.359  0.086    0.192    0.361    0.527    FALSE 1.000 1.000</w:t>
      </w:r>
      <w:r>
        <w:br w:type="textWrapping"/>
      </w:r>
      <w:r>
        <w:rPr>
          <w:rStyle w:val="VerbatimChar"/>
        </w:rPr>
        <w:t xml:space="preserve">## beta[1,6]     0.000  0.000    0.000    0.000    0.000    FALSE 1.000    NA</w:t>
      </w:r>
      <w:r>
        <w:br w:type="textWrapping"/>
      </w:r>
      <w:r>
        <w:rPr>
          <w:rStyle w:val="VerbatimChar"/>
        </w:rPr>
        <w:t xml:space="preserve">## beta[2,6]    -0.821  0.183   -1.181   -0.820   -0.466    FALSE 1.000 1.000</w:t>
      </w:r>
      <w:r>
        <w:br w:type="textWrapping"/>
      </w:r>
      <w:r>
        <w:rPr>
          <w:rStyle w:val="VerbatimChar"/>
        </w:rPr>
        <w:t xml:space="preserve">## beta[3,6]    -0.942  0.123   -1.181   -0.942   -0.699    FALSE 1.000 1.001</w:t>
      </w:r>
      <w:r>
        <w:br w:type="textWrapping"/>
      </w:r>
      <w:r>
        <w:rPr>
          <w:rStyle w:val="VerbatimChar"/>
        </w:rPr>
        <w:t xml:space="preserve">## sigma[1,1]    0.516  0.708    0.054    0.299    2.360    FALSE 1.000 1.088</w:t>
      </w:r>
      <w:r>
        <w:br w:type="textWrapping"/>
      </w:r>
      <w:r>
        <w:rPr>
          <w:rStyle w:val="VerbatimChar"/>
        </w:rPr>
        <w:t xml:space="preserve">## sigma[2,1]    0.078  0.691   -0.823   -0.043    1.779     TRUE 0.452 1.084</w:t>
      </w:r>
      <w:r>
        <w:br w:type="textWrapping"/>
      </w:r>
      <w:r>
        <w:rPr>
          <w:rStyle w:val="VerbatimChar"/>
        </w:rPr>
        <w:t xml:space="preserve">## sigma[3,1]   -0.646  1.191   -3.509   -0.472    1.094     TRUE 0.800 1.071</w:t>
      </w:r>
      <w:r>
        <w:br w:type="textWrapping"/>
      </w:r>
      <w:r>
        <w:rPr>
          <w:rStyle w:val="VerbatimChar"/>
        </w:rPr>
        <w:t xml:space="preserve">## sigma[4,1]    0.417  0.703   -0.022    0.200    2.258     TRUE 0.938 1.107</w:t>
      </w:r>
      <w:r>
        <w:br w:type="textWrapping"/>
      </w:r>
      <w:r>
        <w:rPr>
          <w:rStyle w:val="VerbatimChar"/>
        </w:rPr>
        <w:t xml:space="preserve">## sigma[5,1]    0.551  0.818   -0.048    0.311    2.687     TRUE 0.924 1.077</w:t>
      </w:r>
      <w:r>
        <w:br w:type="textWrapping"/>
      </w:r>
      <w:r>
        <w:rPr>
          <w:rStyle w:val="VerbatimChar"/>
        </w:rPr>
        <w:t xml:space="preserve">## sigma[6,1]    0.393  0.710   -0.095    0.184    2.280     TRUE 0.846 1.089</w:t>
      </w:r>
      <w:r>
        <w:br w:type="textWrapping"/>
      </w:r>
      <w:r>
        <w:rPr>
          <w:rStyle w:val="VerbatimChar"/>
        </w:rPr>
        <w:t xml:space="preserve">## sigma[1,2]    0.078  0.691   -0.823   -0.043    1.779     TRUE 0.452 1.084</w:t>
      </w:r>
      <w:r>
        <w:br w:type="textWrapping"/>
      </w:r>
      <w:r>
        <w:rPr>
          <w:rStyle w:val="VerbatimChar"/>
        </w:rPr>
        <w:t xml:space="preserve">## sigma[2,2]    1.984  1.426    0.486    1.612    5.792    FALSE 1.000 1.010</w:t>
      </w:r>
      <w:r>
        <w:br w:type="textWrapping"/>
      </w:r>
      <w:r>
        <w:rPr>
          <w:rStyle w:val="VerbatimChar"/>
        </w:rPr>
        <w:t xml:space="preserve">## sigma[3,2]   -0.176  1.673   -3.372   -0.239    3.364     TRUE 0.598 1.027</w:t>
      </w:r>
      <w:r>
        <w:br w:type="textWrapping"/>
      </w:r>
      <w:r>
        <w:rPr>
          <w:rStyle w:val="VerbatimChar"/>
        </w:rPr>
        <w:t xml:space="preserve">## sigma[4,2]    0.280  0.755   -0.583    0.118    2.127     TRUE 0.634 1.084</w:t>
      </w:r>
      <w:r>
        <w:br w:type="textWrapping"/>
      </w:r>
      <w:r>
        <w:rPr>
          <w:rStyle w:val="VerbatimChar"/>
        </w:rPr>
        <w:t xml:space="preserve">## sigma[5,2]   -0.353  0.769   -1.685   -0.397    1.389     TRUE 0.810 1.070</w:t>
      </w:r>
      <w:r>
        <w:br w:type="textWrapping"/>
      </w:r>
      <w:r>
        <w:rPr>
          <w:rStyle w:val="VerbatimChar"/>
        </w:rPr>
        <w:t xml:space="preserve">## sigma[6,2]   -0.331  0.705   -1.494   -0.368    1.190     TRUE 0.824 1.076</w:t>
      </w:r>
      <w:r>
        <w:br w:type="textWrapping"/>
      </w:r>
      <w:r>
        <w:rPr>
          <w:rStyle w:val="VerbatimChar"/>
        </w:rPr>
        <w:t xml:space="preserve">## sigma[1,3]   -0.646  1.191   -3.509   -0.472    1.094     TRUE 0.800 1.071</w:t>
      </w:r>
      <w:r>
        <w:br w:type="textWrapping"/>
      </w:r>
      <w:r>
        <w:rPr>
          <w:rStyle w:val="VerbatimChar"/>
        </w:rPr>
        <w:t xml:space="preserve">## sigma[2,3]   -0.176  1.673   -3.372   -0.239    3.364     TRUE 0.598 1.027</w:t>
      </w:r>
      <w:r>
        <w:br w:type="textWrapping"/>
      </w:r>
      <w:r>
        <w:rPr>
          <w:rStyle w:val="VerbatimChar"/>
        </w:rPr>
        <w:t xml:space="preserve">## sigma[3,3]    4.728  4.090    0.887    3.590   15.443    FALSE 1.000 1.003</w:t>
      </w:r>
      <w:r>
        <w:br w:type="textWrapping"/>
      </w:r>
      <w:r>
        <w:rPr>
          <w:rStyle w:val="VerbatimChar"/>
        </w:rPr>
        <w:t xml:space="preserve">## sigma[4,3]   -0.719  1.220   -3.580   -0.539    0.992     TRUE 0.827 1.087</w:t>
      </w:r>
      <w:r>
        <w:br w:type="textWrapping"/>
      </w:r>
      <w:r>
        <w:rPr>
          <w:rStyle w:val="VerbatimChar"/>
        </w:rPr>
        <w:t xml:space="preserve">## sigma[5,3]   -0.913  1.357   -4.249   -0.675    0.977     TRUE 0.852 1.049</w:t>
      </w:r>
      <w:r>
        <w:br w:type="textWrapping"/>
      </w:r>
      <w:r>
        <w:rPr>
          <w:rStyle w:val="VerbatimChar"/>
        </w:rPr>
        <w:t xml:space="preserve">## sigma[6,3]   -0.349  1.276   -3.198   -0.239    1.717     TRUE 0.653 1.069</w:t>
      </w:r>
      <w:r>
        <w:br w:type="textWrapping"/>
      </w:r>
      <w:r>
        <w:rPr>
          <w:rStyle w:val="VerbatimChar"/>
        </w:rPr>
        <w:t xml:space="preserve">## sigma[1,4]    0.417  0.703   -0.022    0.200    2.258     TRUE 0.938 1.107</w:t>
      </w:r>
      <w:r>
        <w:br w:type="textWrapping"/>
      </w:r>
      <w:r>
        <w:rPr>
          <w:rStyle w:val="VerbatimChar"/>
        </w:rPr>
        <w:t xml:space="preserve">## sigma[2,4]    0.280  0.755   -0.583    0.118    2.127     TRUE 0.634 1.084</w:t>
      </w:r>
      <w:r>
        <w:br w:type="textWrapping"/>
      </w:r>
      <w:r>
        <w:rPr>
          <w:rStyle w:val="VerbatimChar"/>
        </w:rPr>
        <w:t xml:space="preserve">## sigma[3,4]   -0.719  1.220   -3.580   -0.539    0.992     TRUE 0.827 1.087</w:t>
      </w:r>
      <w:r>
        <w:br w:type="textWrapping"/>
      </w:r>
      <w:r>
        <w:rPr>
          <w:rStyle w:val="VerbatimChar"/>
        </w:rPr>
        <w:t xml:space="preserve">## sigma[4,4]    0.496  0.734    0.039    0.273    2.384    FALSE 1.000 1.119</w:t>
      </w:r>
      <w:r>
        <w:br w:type="textWrapping"/>
      </w:r>
      <w:r>
        <w:rPr>
          <w:rStyle w:val="VerbatimChar"/>
        </w:rPr>
        <w:t xml:space="preserve">## sigma[5,4]    0.444  0.805   -0.158    0.207    2.579     TRUE 0.799 1.092</w:t>
      </w:r>
      <w:r>
        <w:br w:type="textWrapping"/>
      </w:r>
      <w:r>
        <w:rPr>
          <w:rStyle w:val="VerbatimChar"/>
        </w:rPr>
        <w:t xml:space="preserve">## sigma[6,4]    0.408  0.716   -0.069    0.198    2.276     TRUE 0.892 1.107</w:t>
      </w:r>
      <w:r>
        <w:br w:type="textWrapping"/>
      </w:r>
      <w:r>
        <w:rPr>
          <w:rStyle w:val="VerbatimChar"/>
        </w:rPr>
        <w:t xml:space="preserve">## sigma[1,5]    0.551  0.818   -0.048    0.311    2.687     TRUE 0.924 1.077</w:t>
      </w:r>
      <w:r>
        <w:br w:type="textWrapping"/>
      </w:r>
      <w:r>
        <w:rPr>
          <w:rStyle w:val="VerbatimChar"/>
        </w:rPr>
        <w:t xml:space="preserve">## sigma[2,5]   -0.353  0.769   -1.685   -0.397    1.389     TRUE 0.810 1.070</w:t>
      </w:r>
      <w:r>
        <w:br w:type="textWrapping"/>
      </w:r>
      <w:r>
        <w:rPr>
          <w:rStyle w:val="VerbatimChar"/>
        </w:rPr>
        <w:t xml:space="preserve">## sigma[3,5]   -0.913  1.357   -4.249   -0.675    0.977     TRUE 0.852 1.049</w:t>
      </w:r>
      <w:r>
        <w:br w:type="textWrapping"/>
      </w:r>
      <w:r>
        <w:rPr>
          <w:rStyle w:val="VerbatimChar"/>
        </w:rPr>
        <w:t xml:space="preserve">## sigma[4,5]    0.444  0.805   -0.158    0.207    2.579     TRUE 0.799 1.092</w:t>
      </w:r>
      <w:r>
        <w:br w:type="textWrapping"/>
      </w:r>
      <w:r>
        <w:rPr>
          <w:rStyle w:val="VerbatimChar"/>
        </w:rPr>
        <w:t xml:space="preserve">## sigma[5,5]    0.962  1.004    0.129    0.668    3.588    FALSE 1.000 1.059</w:t>
      </w:r>
      <w:r>
        <w:br w:type="textWrapping"/>
      </w:r>
      <w:r>
        <w:rPr>
          <w:rStyle w:val="VerbatimChar"/>
        </w:rPr>
        <w:t xml:space="preserve">## sigma[6,5]    0.561  0.848   -0.108    0.320    2.838     TRUE 0.890 1.070</w:t>
      </w:r>
      <w:r>
        <w:br w:type="textWrapping"/>
      </w:r>
      <w:r>
        <w:rPr>
          <w:rStyle w:val="VerbatimChar"/>
        </w:rPr>
        <w:t xml:space="preserve">## sigma[1,6]    0.393  0.710   -0.095    0.184    2.280     TRUE 0.846 1.089</w:t>
      </w:r>
      <w:r>
        <w:br w:type="textWrapping"/>
      </w:r>
      <w:r>
        <w:rPr>
          <w:rStyle w:val="VerbatimChar"/>
        </w:rPr>
        <w:t xml:space="preserve">## sigma[2,6]   -0.331  0.705   -1.494   -0.368    1.190     TRUE 0.824 1.076</w:t>
      </w:r>
      <w:r>
        <w:br w:type="textWrapping"/>
      </w:r>
      <w:r>
        <w:rPr>
          <w:rStyle w:val="VerbatimChar"/>
        </w:rPr>
        <w:t xml:space="preserve">## sigma[3,6]   -0.349  1.276   -3.198   -0.239    1.717     TRUE 0.653 1.069</w:t>
      </w:r>
      <w:r>
        <w:br w:type="textWrapping"/>
      </w:r>
      <w:r>
        <w:rPr>
          <w:rStyle w:val="VerbatimChar"/>
        </w:rPr>
        <w:t xml:space="preserve">## sigma[4,6]    0.408  0.716   -0.069    0.198    2.276     TRUE 0.892 1.107</w:t>
      </w:r>
      <w:r>
        <w:br w:type="textWrapping"/>
      </w:r>
      <w:r>
        <w:rPr>
          <w:rStyle w:val="VerbatimChar"/>
        </w:rPr>
        <w:t xml:space="preserve">## sigma[5,6]    0.561  0.848   -0.108    0.320    2.838     TRUE 0.890 1.070</w:t>
      </w:r>
      <w:r>
        <w:br w:type="textWrapping"/>
      </w:r>
      <w:r>
        <w:rPr>
          <w:rStyle w:val="VerbatimChar"/>
        </w:rPr>
        <w:t xml:space="preserve">## sigma[6,6]    0.689  0.789    0.102    0.466    2.831    FALSE 1.000 1.071</w:t>
      </w:r>
      <w:r>
        <w:br w:type="textWrapping"/>
      </w:r>
      <w:r>
        <w:rPr>
          <w:rStyle w:val="VerbatimChar"/>
        </w:rPr>
        <w:t xml:space="preserve">## PROBS[1,1]    0.468  0.050    0.345    0.473    0.551    FALSE 1.000 1.016</w:t>
      </w:r>
      <w:r>
        <w:br w:type="textWrapping"/>
      </w:r>
      <w:r>
        <w:rPr>
          <w:rStyle w:val="VerbatimChar"/>
        </w:rPr>
        <w:t xml:space="preserve">## PROBS[2,1]    0.413  0.057    0.275    0.418    0.508    FALSE 1.000 1.019</w:t>
      </w:r>
      <w:r>
        <w:br w:type="textWrapping"/>
      </w:r>
      <w:r>
        <w:rPr>
          <w:rStyle w:val="VerbatimChar"/>
        </w:rPr>
        <w:t xml:space="preserve">## PROBS[3,1]    0.458  0.056    0.321    0.464    0.549    FALSE 1.000 1.012</w:t>
      </w:r>
      <w:r>
        <w:br w:type="textWrapping"/>
      </w:r>
      <w:r>
        <w:rPr>
          <w:rStyle w:val="VerbatimChar"/>
        </w:rPr>
        <w:t xml:space="preserve">## PROBS[1,2]    0.217  0.085    0.090    0.202    0.433    FALSE 1.000 1.013</w:t>
      </w:r>
      <w:r>
        <w:br w:type="textWrapping"/>
      </w:r>
      <w:r>
        <w:rPr>
          <w:rStyle w:val="VerbatimChar"/>
        </w:rPr>
        <w:t xml:space="preserve">## PROBS[2,2]    0.267  0.096    0.117    0.252    0.501    FALSE 1.000 1.010</w:t>
      </w:r>
      <w:r>
        <w:br w:type="textWrapping"/>
      </w:r>
      <w:r>
        <w:rPr>
          <w:rStyle w:val="VerbatimChar"/>
        </w:rPr>
        <w:t xml:space="preserve">## PROBS[3,2]    0.275  0.099    0.119    0.260    0.514    FALSE 1.000 1.013</w:t>
      </w:r>
      <w:r>
        <w:br w:type="textWrapping"/>
      </w:r>
      <w:r>
        <w:rPr>
          <w:rStyle w:val="VerbatimChar"/>
        </w:rPr>
        <w:t xml:space="preserve">## PROBS[1,3]    0.018  0.025    0.002    0.013    0.062    FALSE 1.000 1.210</w:t>
      </w:r>
      <w:r>
        <w:br w:type="textWrapping"/>
      </w:r>
      <w:r>
        <w:rPr>
          <w:rStyle w:val="VerbatimChar"/>
        </w:rPr>
        <w:t xml:space="preserve">## PROBS[2,3]    0.036  0.042    0.005    0.026    0.119    FALSE 1.000 1.177</w:t>
      </w:r>
      <w:r>
        <w:br w:type="textWrapping"/>
      </w:r>
      <w:r>
        <w:rPr>
          <w:rStyle w:val="VerbatimChar"/>
        </w:rPr>
        <w:t xml:space="preserve">## PROBS[3,3]    0.001  0.002    0.000    0.001    0.005    FALSE 1.000 1.231</w:t>
      </w:r>
      <w:r>
        <w:br w:type="textWrapping"/>
      </w:r>
      <w:r>
        <w:rPr>
          <w:rStyle w:val="VerbatimChar"/>
        </w:rPr>
        <w:t xml:space="preserve">## PROBS[1,4]    0.052  0.008    0.036    0.051    0.068    FALSE 1.000 1.008</w:t>
      </w:r>
      <w:r>
        <w:br w:type="textWrapping"/>
      </w:r>
      <w:r>
        <w:rPr>
          <w:rStyle w:val="VerbatimChar"/>
        </w:rPr>
        <w:t xml:space="preserve">## PROBS[2,4]    0.078  0.013    0.052    0.077    0.104    FALSE 1.000 1.014</w:t>
      </w:r>
      <w:r>
        <w:br w:type="textWrapping"/>
      </w:r>
      <w:r>
        <w:rPr>
          <w:rStyle w:val="VerbatimChar"/>
        </w:rPr>
        <w:t xml:space="preserve">## PROBS[3,4]    0.028  0.004    0.019    0.028    0.037    FALSE 1.000 1.005</w:t>
      </w:r>
      <w:r>
        <w:br w:type="textWrapping"/>
      </w:r>
      <w:r>
        <w:rPr>
          <w:rStyle w:val="VerbatimChar"/>
        </w:rPr>
        <w:t xml:space="preserve">## PROBS[1,5]    0.142  0.032    0.078    0.141    0.207    FALSE 1.000 1.008</w:t>
      </w:r>
      <w:r>
        <w:br w:type="textWrapping"/>
      </w:r>
      <w:r>
        <w:rPr>
          <w:rStyle w:val="VerbatimChar"/>
        </w:rPr>
        <w:t xml:space="preserve">## PROBS[2,5]    0.167  0.042    0.084    0.166    0.251    FALSE 1.000 1.010</w:t>
      </w:r>
      <w:r>
        <w:br w:type="textWrapping"/>
      </w:r>
      <w:r>
        <w:rPr>
          <w:rStyle w:val="VerbatimChar"/>
        </w:rPr>
        <w:t xml:space="preserve">## PROBS[3,5]    0.199  0.046    0.107    0.199    0.290    FALSE 1.000 1.009</w:t>
      </w:r>
      <w:r>
        <w:br w:type="textWrapping"/>
      </w:r>
      <w:r>
        <w:rPr>
          <w:rStyle w:val="VerbatimChar"/>
        </w:rPr>
        <w:t xml:space="preserve">## PROBS[1,6]    0.103  0.025    0.056    0.102    0.157    FALSE 1.000 1.010</w:t>
      </w:r>
      <w:r>
        <w:br w:type="textWrapping"/>
      </w:r>
      <w:r>
        <w:rPr>
          <w:rStyle w:val="VerbatimChar"/>
        </w:rPr>
        <w:t xml:space="preserve">## PROBS[2,6]    0.041  0.012    0.019    0.040    0.067    FALSE 1.000 1.009</w:t>
      </w:r>
      <w:r>
        <w:br w:type="textWrapping"/>
      </w:r>
      <w:r>
        <w:rPr>
          <w:rStyle w:val="VerbatimChar"/>
        </w:rPr>
        <w:t xml:space="preserve">## PROBS[3,6]    0.040  0.011    0.020    0.039    0.063    FALSE 1.000 1.010</w:t>
      </w:r>
      <w:r>
        <w:br w:type="textWrapping"/>
      </w:r>
      <w:r>
        <w:rPr>
          <w:rStyle w:val="VerbatimChar"/>
        </w:rPr>
        <w:t xml:space="preserve">## eps[1,1]     -0.301  0.466   -1.306   -0.284    0.564     TRUE 0.745 1.010</w:t>
      </w:r>
      <w:r>
        <w:br w:type="textWrapping"/>
      </w:r>
      <w:r>
        <w:rPr>
          <w:rStyle w:val="VerbatimChar"/>
        </w:rPr>
        <w:t xml:space="preserve">## eps[2,1]     -0.346  0.384   -1.137   -0.344    0.432     TRUE 0.840 1.012</w:t>
      </w:r>
      <w:r>
        <w:br w:type="textWrapping"/>
      </w:r>
      <w:r>
        <w:rPr>
          <w:rStyle w:val="VerbatimChar"/>
        </w:rPr>
        <w:t xml:space="preserve">## eps[3,1]      0.632  0.475   -0.141    0.566    1.770     TRUE 0.949 1.028</w:t>
      </w:r>
      <w:r>
        <w:br w:type="textWrapping"/>
      </w:r>
      <w:r>
        <w:rPr>
          <w:rStyle w:val="VerbatimChar"/>
        </w:rPr>
        <w:t xml:space="preserve">## eps[4,1]     -0.294  0.631   -1.637   -0.282    0.929     TRUE 0.688 1.006</w:t>
      </w:r>
      <w:r>
        <w:br w:type="textWrapping"/>
      </w:r>
      <w:r>
        <w:rPr>
          <w:rStyle w:val="VerbatimChar"/>
        </w:rPr>
        <w:t xml:space="preserve">## eps[5,1]     -0.398  0.312   -1.072   -0.383    0.200     TRUE 0.916 1.007</w:t>
      </w:r>
      <w:r>
        <w:br w:type="textWrapping"/>
      </w:r>
      <w:r>
        <w:rPr>
          <w:rStyle w:val="VerbatimChar"/>
        </w:rPr>
        <w:t xml:space="preserve">## eps[6,1]      0.042  0.335   -0.567    0.017    0.796     TRUE 0.525 1.051</w:t>
      </w:r>
      <w:r>
        <w:br w:type="textWrapping"/>
      </w:r>
      <w:r>
        <w:rPr>
          <w:rStyle w:val="VerbatimChar"/>
        </w:rPr>
        <w:t xml:space="preserve">## eps[7,1]     -0.101  0.542   -0.917   -0.180    1.265     TRUE 0.680 1.149</w:t>
      </w:r>
      <w:r>
        <w:br w:type="textWrapping"/>
      </w:r>
      <w:r>
        <w:rPr>
          <w:rStyle w:val="VerbatimChar"/>
        </w:rPr>
        <w:t xml:space="preserve">## eps[8,1]      0.110  0.567   -0.782    0.045    1.379     TRUE 0.545 1.099</w:t>
      </w:r>
      <w:r>
        <w:br w:type="textWrapping"/>
      </w:r>
      <w:r>
        <w:rPr>
          <w:rStyle w:val="VerbatimChar"/>
        </w:rPr>
        <w:t xml:space="preserve">## eps[9,1]      1.102  0.977   -0.549    0.983    3.352     TRUE 0.905 1.038</w:t>
      </w:r>
      <w:r>
        <w:br w:type="textWrapping"/>
      </w:r>
      <w:r>
        <w:rPr>
          <w:rStyle w:val="VerbatimChar"/>
        </w:rPr>
        <w:t xml:space="preserve">## eps[10,1]    -0.045  0.434   -0.981   -0.028    0.772     TRUE 0.526 1.011</w:t>
      </w:r>
      <w:r>
        <w:br w:type="textWrapping"/>
      </w:r>
      <w:r>
        <w:rPr>
          <w:rStyle w:val="VerbatimChar"/>
        </w:rPr>
        <w:t xml:space="preserve">## eps[1,2]      0.144  0.683   -1.284    0.152    1.504     TRUE 0.590 1.020</w:t>
      </w:r>
      <w:r>
        <w:br w:type="textWrapping"/>
      </w:r>
      <w:r>
        <w:rPr>
          <w:rStyle w:val="VerbatimChar"/>
        </w:rPr>
        <w:t xml:space="preserve">## eps[2,2]      0.954  0.604   -0.324    0.967    2.142     TRUE 0.942 1.010</w:t>
      </w:r>
      <w:r>
        <w:br w:type="textWrapping"/>
      </w:r>
      <w:r>
        <w:rPr>
          <w:rStyle w:val="VerbatimChar"/>
        </w:rPr>
        <w:t xml:space="preserve">## eps[3,2]      0.615  0.573   -0.440    0.575    1.837     TRUE 0.878 1.007</w:t>
      </w:r>
      <w:r>
        <w:br w:type="textWrapping"/>
      </w:r>
      <w:r>
        <w:rPr>
          <w:rStyle w:val="VerbatimChar"/>
        </w:rPr>
        <w:t xml:space="preserve">## eps[4,2]     -2.472  0.782   -4.220   -2.427   -1.025    FALSE 1.000 1.014</w:t>
      </w:r>
      <w:r>
        <w:br w:type="textWrapping"/>
      </w:r>
      <w:r>
        <w:rPr>
          <w:rStyle w:val="VerbatimChar"/>
        </w:rPr>
        <w:t xml:space="preserve">## eps[5,2]      0.146  0.552   -1.059    0.163    1.226     TRUE 0.624 1.014</w:t>
      </w:r>
      <w:r>
        <w:br w:type="textWrapping"/>
      </w:r>
      <w:r>
        <w:rPr>
          <w:rStyle w:val="VerbatimChar"/>
        </w:rPr>
        <w:t xml:space="preserve">## eps[6,2]      0.878  0.506   -0.128    0.860    1.901     TRUE 0.961 1.008</w:t>
      </w:r>
      <w:r>
        <w:br w:type="textWrapping"/>
      </w:r>
      <w:r>
        <w:rPr>
          <w:rStyle w:val="VerbatimChar"/>
        </w:rPr>
        <w:t xml:space="preserve">## eps[7,2]      0.904  0.636   -0.180    0.840    2.317     TRUE 0.952 1.063</w:t>
      </w:r>
      <w:r>
        <w:br w:type="textWrapping"/>
      </w:r>
      <w:r>
        <w:rPr>
          <w:rStyle w:val="VerbatimChar"/>
        </w:rPr>
        <w:t xml:space="preserve">## eps[8,2]      1.003  0.655   -0.104    0.935    2.400     TRUE 0.963 1.044</w:t>
      </w:r>
      <w:r>
        <w:br w:type="textWrapping"/>
      </w:r>
      <w:r>
        <w:rPr>
          <w:rStyle w:val="VerbatimChar"/>
        </w:rPr>
        <w:t xml:space="preserve">## eps[9,2]     -2.244  1.023   -4.250   -2.271   -0.082    FALSE 0.977 1.020</w:t>
      </w:r>
      <w:r>
        <w:br w:type="textWrapping"/>
      </w:r>
      <w:r>
        <w:rPr>
          <w:rStyle w:val="VerbatimChar"/>
        </w:rPr>
        <w:t xml:space="preserve">## eps[10,2]     0.127  0.657   -1.244    0.135    1.442     TRUE 0.590 1.019</w:t>
      </w:r>
      <w:r>
        <w:br w:type="textWrapping"/>
      </w:r>
      <w:r>
        <w:rPr>
          <w:rStyle w:val="VerbatimChar"/>
        </w:rPr>
        <w:t xml:space="preserve">## eps[1,3]      2.272  0.877    0.640    2.207    4.116    FALSE 0.992 1.030</w:t>
      </w:r>
      <w:r>
        <w:br w:type="textWrapping"/>
      </w:r>
      <w:r>
        <w:rPr>
          <w:rStyle w:val="VerbatimChar"/>
        </w:rPr>
        <w:t xml:space="preserve">## eps[2,3]      1.018  0.810   -0.538    0.980    2.717     TRUE 0.908 1.018</w:t>
      </w:r>
      <w:r>
        <w:br w:type="textWrapping"/>
      </w:r>
      <w:r>
        <w:rPr>
          <w:rStyle w:val="VerbatimChar"/>
        </w:rPr>
        <w:t xml:space="preserve">## eps[3,3]     -1.854  1.132   -4.453   -1.721   -0.038    FALSE 0.977 1.009</w:t>
      </w:r>
      <w:r>
        <w:br w:type="textWrapping"/>
      </w:r>
      <w:r>
        <w:rPr>
          <w:rStyle w:val="VerbatimChar"/>
        </w:rPr>
        <w:t xml:space="preserve">## eps[4,3]      2.036  0.962    0.130    1.991    4.000    FALSE 0.980 1.022</w:t>
      </w:r>
      <w:r>
        <w:br w:type="textWrapping"/>
      </w:r>
      <w:r>
        <w:rPr>
          <w:rStyle w:val="VerbatimChar"/>
        </w:rPr>
        <w:t xml:space="preserve">## eps[5,3]      1.254  0.783   -0.186    1.196    2.917     TRUE 0.959 1.023</w:t>
      </w:r>
      <w:r>
        <w:br w:type="textWrapping"/>
      </w:r>
      <w:r>
        <w:rPr>
          <w:rStyle w:val="VerbatimChar"/>
        </w:rPr>
        <w:t xml:space="preserve">## eps[6,3]     -0.705  0.850   -2.484   -0.671    0.941     TRUE 0.808 1.003</w:t>
      </w:r>
      <w:r>
        <w:br w:type="textWrapping"/>
      </w:r>
      <w:r>
        <w:rPr>
          <w:rStyle w:val="VerbatimChar"/>
        </w:rPr>
        <w:t xml:space="preserve">## eps[7,3]     -1.574  1.223   -4.656   -1.407    0.337     TRUE 0.942 1.013</w:t>
      </w:r>
      <w:r>
        <w:br w:type="textWrapping"/>
      </w:r>
      <w:r>
        <w:rPr>
          <w:rStyle w:val="VerbatimChar"/>
        </w:rPr>
        <w:t xml:space="preserve">## eps[8,3]     -1.849  1.229   -4.734   -1.671    0.006     TRUE 0.974 1.010</w:t>
      </w:r>
      <w:r>
        <w:br w:type="textWrapping"/>
      </w:r>
      <w:r>
        <w:rPr>
          <w:rStyle w:val="VerbatimChar"/>
        </w:rPr>
        <w:t xml:space="preserve">## eps[9,3]     -2.824  2.079   -8.081   -2.471    0.250     TRUE 0.960 1.006</w:t>
      </w:r>
      <w:r>
        <w:br w:type="textWrapping"/>
      </w:r>
      <w:r>
        <w:rPr>
          <w:rStyle w:val="VerbatimChar"/>
        </w:rPr>
        <w:t xml:space="preserve">## eps[10,3]     2.065  0.858    0.483    2.008    3.868    FALSE 0.990 1.030</w:t>
      </w:r>
      <w:r>
        <w:br w:type="textWrapping"/>
      </w:r>
      <w:r>
        <w:rPr>
          <w:rStyle w:val="VerbatimChar"/>
        </w:rPr>
        <w:t xml:space="preserve">## eps[1,4]     -0.429  0.487   -1.490   -0.409    0.480     TRUE 0.822 1.011</w:t>
      </w:r>
      <w:r>
        <w:br w:type="textWrapping"/>
      </w:r>
      <w:r>
        <w:rPr>
          <w:rStyle w:val="VerbatimChar"/>
        </w:rPr>
        <w:t xml:space="preserve">## eps[2,4]     -0.530  0.418   -1.392   -0.522    0.288     TRUE 0.912 1.012</w:t>
      </w:r>
      <w:r>
        <w:br w:type="textWrapping"/>
      </w:r>
      <w:r>
        <w:rPr>
          <w:rStyle w:val="VerbatimChar"/>
        </w:rPr>
        <w:t xml:space="preserve">## eps[3,4]      0.250  0.482   -0.535    0.182    1.420     TRUE 0.690 1.032</w:t>
      </w:r>
      <w:r>
        <w:br w:type="textWrapping"/>
      </w:r>
      <w:r>
        <w:rPr>
          <w:rStyle w:val="VerbatimChar"/>
        </w:rPr>
        <w:t xml:space="preserve">## eps[4,4]     -0.288  0.646   -1.661   -0.280    0.950     TRUE 0.678 1.005</w:t>
      </w:r>
      <w:r>
        <w:br w:type="textWrapping"/>
      </w:r>
      <w:r>
        <w:rPr>
          <w:rStyle w:val="VerbatimChar"/>
        </w:rPr>
        <w:t xml:space="preserve">## eps[5,4]     -0.174  0.332   -0.896   -0.157    0.446     TRUE 0.709 1.010</w:t>
      </w:r>
      <w:r>
        <w:br w:type="textWrapping"/>
      </w:r>
      <w:r>
        <w:rPr>
          <w:rStyle w:val="VerbatimChar"/>
        </w:rPr>
        <w:t xml:space="preserve">## eps[6,4]      0.304  0.346   -0.284    0.272    1.104     TRUE 0.838 1.057</w:t>
      </w:r>
      <w:r>
        <w:br w:type="textWrapping"/>
      </w:r>
      <w:r>
        <w:rPr>
          <w:rStyle w:val="VerbatimChar"/>
        </w:rPr>
        <w:t xml:space="preserve">## eps[7,4]      0.360  0.562   -0.429    0.270    1.744     TRUE 0.785 1.153</w:t>
      </w:r>
      <w:r>
        <w:br w:type="textWrapping"/>
      </w:r>
      <w:r>
        <w:rPr>
          <w:rStyle w:val="VerbatimChar"/>
        </w:rPr>
        <w:t xml:space="preserve">## eps[8,4]      0.610  0.584   -0.248    0.531    1.938     TRUE 0.919 1.107</w:t>
      </w:r>
      <w:r>
        <w:br w:type="textWrapping"/>
      </w:r>
      <w:r>
        <w:rPr>
          <w:rStyle w:val="VerbatimChar"/>
        </w:rPr>
        <w:t xml:space="preserve">## eps[9,4]      0.591  0.989   -1.076    0.470    2.910     TRUE 0.732 1.036</w:t>
      </w:r>
      <w:r>
        <w:br w:type="textWrapping"/>
      </w:r>
      <w:r>
        <w:rPr>
          <w:rStyle w:val="VerbatimChar"/>
        </w:rPr>
        <w:t xml:space="preserve">## eps[10,4]    -0.324  0.458   -1.304   -0.304    0.533     TRUE 0.766 1.011</w:t>
      </w:r>
      <w:r>
        <w:br w:type="textWrapping"/>
      </w:r>
      <w:r>
        <w:rPr>
          <w:rStyle w:val="VerbatimChar"/>
        </w:rPr>
        <w:t xml:space="preserve">## eps[1,5]     -0.971  0.486   -2.010   -0.943   -0.086    FALSE 0.984 1.006</w:t>
      </w:r>
      <w:r>
        <w:br w:type="textWrapping"/>
      </w:r>
      <w:r>
        <w:rPr>
          <w:rStyle w:val="VerbatimChar"/>
        </w:rPr>
        <w:t xml:space="preserve">## eps[2,5]      0.204  0.416   -0.626    0.205    1.039     TRUE 0.702 1.012</w:t>
      </w:r>
      <w:r>
        <w:br w:type="textWrapping"/>
      </w:r>
      <w:r>
        <w:rPr>
          <w:rStyle w:val="VerbatimChar"/>
        </w:rPr>
        <w:t xml:space="preserve">## eps[3,5]      0.295  0.528   -0.606    0.240    1.509     TRUE 0.710 1.027</w:t>
      </w:r>
      <w:r>
        <w:br w:type="textWrapping"/>
      </w:r>
      <w:r>
        <w:rPr>
          <w:rStyle w:val="VerbatimChar"/>
        </w:rPr>
        <w:t xml:space="preserve">## eps[4,5]      0.383  0.663   -0.987    0.373    1.717     TRUE 0.741 1.004</w:t>
      </w:r>
      <w:r>
        <w:br w:type="textWrapping"/>
      </w:r>
      <w:r>
        <w:rPr>
          <w:rStyle w:val="VerbatimChar"/>
        </w:rPr>
        <w:t xml:space="preserve">## eps[5,5]     -0.229  0.354   -0.962   -0.215    0.440     TRUE 0.754 1.004</w:t>
      </w:r>
      <w:r>
        <w:br w:type="textWrapping"/>
      </w:r>
      <w:r>
        <w:rPr>
          <w:rStyle w:val="VerbatimChar"/>
        </w:rPr>
        <w:t xml:space="preserve">## eps[6,5]     -0.231  0.392   -0.955   -0.247    0.602     TRUE 0.756 1.045</w:t>
      </w:r>
      <w:r>
        <w:br w:type="textWrapping"/>
      </w:r>
      <w:r>
        <w:rPr>
          <w:rStyle w:val="VerbatimChar"/>
        </w:rPr>
        <w:t xml:space="preserve">## eps[7,5]      0.166  0.591   -0.762    0.091    1.647     TRUE 0.593 1.132</w:t>
      </w:r>
      <w:r>
        <w:br w:type="textWrapping"/>
      </w:r>
      <w:r>
        <w:rPr>
          <w:rStyle w:val="VerbatimChar"/>
        </w:rPr>
        <w:t xml:space="preserve">## eps[8,5]     -0.270  0.608   -1.255   -0.326    1.057     TRUE 0.744 1.091</w:t>
      </w:r>
      <w:r>
        <w:br w:type="textWrapping"/>
      </w:r>
      <w:r>
        <w:rPr>
          <w:rStyle w:val="VerbatimChar"/>
        </w:rPr>
        <w:t xml:space="preserve">## eps[9,5]      1.991  1.023    0.273    1.884    4.376    FALSE 0.990 1.036</w:t>
      </w:r>
      <w:r>
        <w:br w:type="textWrapping"/>
      </w:r>
      <w:r>
        <w:rPr>
          <w:rStyle w:val="VerbatimChar"/>
        </w:rPr>
        <w:t xml:space="preserve">## eps[10,5]    -0.860  0.458   -1.844   -0.836   -0.010    FALSE 0.976 1.006</w:t>
      </w:r>
      <w:r>
        <w:br w:type="textWrapping"/>
      </w:r>
      <w:r>
        <w:rPr>
          <w:rStyle w:val="VerbatimChar"/>
        </w:rPr>
        <w:t xml:space="preserve">## eps[1,6]     -0.189  0.487   -1.221   -0.179    0.729     TRUE 0.652 1.006</w:t>
      </w:r>
      <w:r>
        <w:br w:type="textWrapping"/>
      </w:r>
      <w:r>
        <w:rPr>
          <w:rStyle w:val="VerbatimChar"/>
        </w:rPr>
        <w:t xml:space="preserve">## eps[2,6]     -0.966  0.424   -1.852   -0.947   -0.157    FALSE 0.988 1.014</w:t>
      </w:r>
      <w:r>
        <w:br w:type="textWrapping"/>
      </w:r>
      <w:r>
        <w:rPr>
          <w:rStyle w:val="VerbatimChar"/>
        </w:rPr>
        <w:t xml:space="preserve">## eps[3,6]     -0.080  0.515   -0.981   -0.127    1.101     TRUE 0.614 1.032</w:t>
      </w:r>
      <w:r>
        <w:br w:type="textWrapping"/>
      </w:r>
      <w:r>
        <w:rPr>
          <w:rStyle w:val="VerbatimChar"/>
        </w:rPr>
        <w:t xml:space="preserve">## eps[4,6]      1.051  0.658   -0.290    1.048    2.381     TRUE 0.944 1.003</w:t>
      </w:r>
      <w:r>
        <w:br w:type="textWrapping"/>
      </w:r>
      <w:r>
        <w:rPr>
          <w:rStyle w:val="VerbatimChar"/>
        </w:rPr>
        <w:t xml:space="preserve">## eps[5,6]     -0.238  0.344   -0.955   -0.234    0.420     TRUE 0.764 1.008</w:t>
      </w:r>
      <w:r>
        <w:br w:type="textWrapping"/>
      </w:r>
      <w:r>
        <w:rPr>
          <w:rStyle w:val="VerbatimChar"/>
        </w:rPr>
        <w:t xml:space="preserve">## eps[6,6]     -0.219  0.378   -0.955   -0.231    0.553     TRUE 0.756 1.050</w:t>
      </w:r>
      <w:r>
        <w:br w:type="textWrapping"/>
      </w:r>
      <w:r>
        <w:rPr>
          <w:rStyle w:val="VerbatimChar"/>
        </w:rPr>
        <w:t xml:space="preserve">## eps[7,6]      0.313  0.583   -0.613    0.241    1.736     TRUE 0.741 1.134</w:t>
      </w:r>
      <w:r>
        <w:br w:type="textWrapping"/>
      </w:r>
      <w:r>
        <w:rPr>
          <w:rStyle w:val="VerbatimChar"/>
        </w:rPr>
        <w:t xml:space="preserve">## eps[8,6]      0.325  0.605   -0.646    0.266    1.581     TRUE 0.740 1.096</w:t>
      </w:r>
      <w:r>
        <w:br w:type="textWrapping"/>
      </w:r>
      <w:r>
        <w:rPr>
          <w:rStyle w:val="VerbatimChar"/>
        </w:rPr>
        <w:t xml:space="preserve">## eps[9,6]      0.912  1.007   -0.808    0.802    3.220     TRUE 0.846 1.037</w:t>
      </w:r>
      <w:r>
        <w:br w:type="textWrapping"/>
      </w:r>
      <w:r>
        <w:rPr>
          <w:rStyle w:val="VerbatimChar"/>
        </w:rPr>
        <w:t xml:space="preserve">## eps[10,6]    -0.485  0.462   -1.463   -0.469    0.390     TRUE 0.860 1.007</w:t>
      </w:r>
      <w:r>
        <w:br w:type="textWrapping"/>
      </w:r>
      <w:r>
        <w:rPr>
          <w:rStyle w:val="VerbatimChar"/>
        </w:rPr>
        <w:t xml:space="preserve">## deviance   8143.383 12.152 8121.452 8142.695 8169.146    FALSE 1.000 1.000</w:t>
      </w:r>
      <w:r>
        <w:br w:type="textWrapping"/>
      </w:r>
      <w:r>
        <w:rPr>
          <w:rStyle w:val="VerbatimChar"/>
        </w:rPr>
        <w:t xml:space="preserve">##            n.eff</w:t>
      </w:r>
      <w:r>
        <w:br w:type="textWrapping"/>
      </w:r>
      <w:r>
        <w:rPr>
          <w:rStyle w:val="VerbatimChar"/>
        </w:rPr>
        <w:t xml:space="preserve">## alpha[1]       1</w:t>
      </w:r>
      <w:r>
        <w:br w:type="textWrapping"/>
      </w:r>
      <w:r>
        <w:rPr>
          <w:rStyle w:val="VerbatimChar"/>
        </w:rPr>
        <w:t xml:space="preserve">## alpha[2]     230</w:t>
      </w:r>
      <w:r>
        <w:br w:type="textWrapping"/>
      </w:r>
      <w:r>
        <w:rPr>
          <w:rStyle w:val="VerbatimChar"/>
        </w:rPr>
        <w:t xml:space="preserve">## alpha[3]     145</w:t>
      </w:r>
      <w:r>
        <w:br w:type="textWrapping"/>
      </w:r>
      <w:r>
        <w:rPr>
          <w:rStyle w:val="VerbatimChar"/>
        </w:rPr>
        <w:t xml:space="preserve">## alpha[4]    6140</w:t>
      </w:r>
      <w:r>
        <w:br w:type="textWrapping"/>
      </w:r>
      <w:r>
        <w:rPr>
          <w:rStyle w:val="VerbatimChar"/>
        </w:rPr>
        <w:t xml:space="preserve">## alpha[5]     732</w:t>
      </w:r>
      <w:r>
        <w:br w:type="textWrapping"/>
      </w:r>
      <w:r>
        <w:rPr>
          <w:rStyle w:val="VerbatimChar"/>
        </w:rPr>
        <w:t xml:space="preserve">## alpha[6]     372</w:t>
      </w:r>
      <w:r>
        <w:br w:type="textWrapping"/>
      </w:r>
      <w:r>
        <w:rPr>
          <w:rStyle w:val="VerbatimChar"/>
        </w:rPr>
        <w:t xml:space="preserve">## beta[1,1]      1</w:t>
      </w:r>
      <w:r>
        <w:br w:type="textWrapping"/>
      </w:r>
      <w:r>
        <w:rPr>
          <w:rStyle w:val="VerbatimChar"/>
        </w:rPr>
        <w:t xml:space="preserve">## beta[2,1]      1</w:t>
      </w:r>
      <w:r>
        <w:br w:type="textWrapping"/>
      </w:r>
      <w:r>
        <w:rPr>
          <w:rStyle w:val="VerbatimChar"/>
        </w:rPr>
        <w:t xml:space="preserve">## beta[3,1]      1</w:t>
      </w:r>
      <w:r>
        <w:br w:type="textWrapping"/>
      </w:r>
      <w:r>
        <w:rPr>
          <w:rStyle w:val="VerbatimChar"/>
        </w:rPr>
        <w:t xml:space="preserve">## beta[1,2]      1</w:t>
      </w:r>
      <w:r>
        <w:br w:type="textWrapping"/>
      </w:r>
      <w:r>
        <w:rPr>
          <w:rStyle w:val="VerbatimChar"/>
        </w:rPr>
        <w:t xml:space="preserve">## beta[2,2]   7000</w:t>
      </w:r>
      <w:r>
        <w:br w:type="textWrapping"/>
      </w:r>
      <w:r>
        <w:rPr>
          <w:rStyle w:val="VerbatimChar"/>
        </w:rPr>
        <w:t xml:space="preserve">## beta[3,2]  12000</w:t>
      </w:r>
      <w:r>
        <w:br w:type="textWrapping"/>
      </w:r>
      <w:r>
        <w:rPr>
          <w:rStyle w:val="VerbatimChar"/>
        </w:rPr>
        <w:t xml:space="preserve">## beta[1,3]      1</w:t>
      </w:r>
      <w:r>
        <w:br w:type="textWrapping"/>
      </w:r>
      <w:r>
        <w:rPr>
          <w:rStyle w:val="VerbatimChar"/>
        </w:rPr>
        <w:t xml:space="preserve">## beta[2,3]  12000</w:t>
      </w:r>
      <w:r>
        <w:br w:type="textWrapping"/>
      </w:r>
      <w:r>
        <w:rPr>
          <w:rStyle w:val="VerbatimChar"/>
        </w:rPr>
        <w:t xml:space="preserve">## beta[3,3]  12000</w:t>
      </w:r>
      <w:r>
        <w:br w:type="textWrapping"/>
      </w:r>
      <w:r>
        <w:rPr>
          <w:rStyle w:val="VerbatimChar"/>
        </w:rPr>
        <w:t xml:space="preserve">## beta[1,4]      1</w:t>
      </w:r>
      <w:r>
        <w:br w:type="textWrapping"/>
      </w:r>
      <w:r>
        <w:rPr>
          <w:rStyle w:val="VerbatimChar"/>
        </w:rPr>
        <w:t xml:space="preserve">## beta[2,4]  12000</w:t>
      </w:r>
      <w:r>
        <w:br w:type="textWrapping"/>
      </w:r>
      <w:r>
        <w:rPr>
          <w:rStyle w:val="VerbatimChar"/>
        </w:rPr>
        <w:t xml:space="preserve">## beta[3,4]  12000</w:t>
      </w:r>
      <w:r>
        <w:br w:type="textWrapping"/>
      </w:r>
      <w:r>
        <w:rPr>
          <w:rStyle w:val="VerbatimChar"/>
        </w:rPr>
        <w:t xml:space="preserve">## beta[1,5]      1</w:t>
      </w:r>
      <w:r>
        <w:br w:type="textWrapping"/>
      </w:r>
      <w:r>
        <w:rPr>
          <w:rStyle w:val="VerbatimChar"/>
        </w:rPr>
        <w:t xml:space="preserve">## beta[2,5]  12000</w:t>
      </w:r>
      <w:r>
        <w:br w:type="textWrapping"/>
      </w:r>
      <w:r>
        <w:rPr>
          <w:rStyle w:val="VerbatimChar"/>
        </w:rPr>
        <w:t xml:space="preserve">## beta[3,5]  12000</w:t>
      </w:r>
      <w:r>
        <w:br w:type="textWrapping"/>
      </w:r>
      <w:r>
        <w:rPr>
          <w:rStyle w:val="VerbatimChar"/>
        </w:rPr>
        <w:t xml:space="preserve">## beta[1,6]      1</w:t>
      </w:r>
      <w:r>
        <w:br w:type="textWrapping"/>
      </w:r>
      <w:r>
        <w:rPr>
          <w:rStyle w:val="VerbatimChar"/>
        </w:rPr>
        <w:t xml:space="preserve">## beta[2,6]  12000</w:t>
      </w:r>
      <w:r>
        <w:br w:type="textWrapping"/>
      </w:r>
      <w:r>
        <w:rPr>
          <w:rStyle w:val="VerbatimChar"/>
        </w:rPr>
        <w:t xml:space="preserve">## beta[3,6]   7235</w:t>
      </w:r>
      <w:r>
        <w:br w:type="textWrapping"/>
      </w:r>
      <w:r>
        <w:rPr>
          <w:rStyle w:val="VerbatimChar"/>
        </w:rPr>
        <w:t xml:space="preserve">## sigma[1,1]    99</w:t>
      </w:r>
      <w:r>
        <w:br w:type="textWrapping"/>
      </w:r>
      <w:r>
        <w:rPr>
          <w:rStyle w:val="VerbatimChar"/>
        </w:rPr>
        <w:t xml:space="preserve">## sigma[2,1]    97</w:t>
      </w:r>
      <w:r>
        <w:br w:type="textWrapping"/>
      </w:r>
      <w:r>
        <w:rPr>
          <w:rStyle w:val="VerbatimChar"/>
        </w:rPr>
        <w:t xml:space="preserve">## sigma[3,1]   104</w:t>
      </w:r>
      <w:r>
        <w:br w:type="textWrapping"/>
      </w:r>
      <w:r>
        <w:rPr>
          <w:rStyle w:val="VerbatimChar"/>
        </w:rPr>
        <w:t xml:space="preserve">## sigma[4,1]    82</w:t>
      </w:r>
      <w:r>
        <w:br w:type="textWrapping"/>
      </w:r>
      <w:r>
        <w:rPr>
          <w:rStyle w:val="VerbatimChar"/>
        </w:rPr>
        <w:t xml:space="preserve">## sigma[5,1]   114</w:t>
      </w:r>
      <w:r>
        <w:br w:type="textWrapping"/>
      </w:r>
      <w:r>
        <w:rPr>
          <w:rStyle w:val="VerbatimChar"/>
        </w:rPr>
        <w:t xml:space="preserve">## sigma[6,1]   110</w:t>
      </w:r>
      <w:r>
        <w:br w:type="textWrapping"/>
      </w:r>
      <w:r>
        <w:rPr>
          <w:rStyle w:val="VerbatimChar"/>
        </w:rPr>
        <w:t xml:space="preserve">## sigma[1,2]    97</w:t>
      </w:r>
      <w:r>
        <w:br w:type="textWrapping"/>
      </w:r>
      <w:r>
        <w:rPr>
          <w:rStyle w:val="VerbatimChar"/>
        </w:rPr>
        <w:t xml:space="preserve">## sigma[2,2]   345</w:t>
      </w:r>
      <w:r>
        <w:br w:type="textWrapping"/>
      </w:r>
      <w:r>
        <w:rPr>
          <w:rStyle w:val="VerbatimChar"/>
        </w:rPr>
        <w:t xml:space="preserve">## sigma[3,2]   246</w:t>
      </w:r>
      <w:r>
        <w:br w:type="textWrapping"/>
      </w:r>
      <w:r>
        <w:rPr>
          <w:rStyle w:val="VerbatimChar"/>
        </w:rPr>
        <w:t xml:space="preserve">## sigma[4,2]   100</w:t>
      </w:r>
      <w:r>
        <w:br w:type="textWrapping"/>
      </w:r>
      <w:r>
        <w:rPr>
          <w:rStyle w:val="VerbatimChar"/>
        </w:rPr>
        <w:t xml:space="preserve">## sigma[5,2]    98</w:t>
      </w:r>
      <w:r>
        <w:br w:type="textWrapping"/>
      </w:r>
      <w:r>
        <w:rPr>
          <w:rStyle w:val="VerbatimChar"/>
        </w:rPr>
        <w:t xml:space="preserve">## sigma[6,2]   125</w:t>
      </w:r>
      <w:r>
        <w:br w:type="textWrapping"/>
      </w:r>
      <w:r>
        <w:rPr>
          <w:rStyle w:val="VerbatimChar"/>
        </w:rPr>
        <w:t xml:space="preserve">## sigma[1,3]   104</w:t>
      </w:r>
      <w:r>
        <w:br w:type="textWrapping"/>
      </w:r>
      <w:r>
        <w:rPr>
          <w:rStyle w:val="VerbatimChar"/>
        </w:rPr>
        <w:t xml:space="preserve">## sigma[2,3]   246</w:t>
      </w:r>
      <w:r>
        <w:br w:type="textWrapping"/>
      </w:r>
      <w:r>
        <w:rPr>
          <w:rStyle w:val="VerbatimChar"/>
        </w:rPr>
        <w:t xml:space="preserve">## sigma[3,3]  1825</w:t>
      </w:r>
      <w:r>
        <w:br w:type="textWrapping"/>
      </w:r>
      <w:r>
        <w:rPr>
          <w:rStyle w:val="VerbatimChar"/>
        </w:rPr>
        <w:t xml:space="preserve">## sigma[4,3]   109</w:t>
      </w:r>
      <w:r>
        <w:br w:type="textWrapping"/>
      </w:r>
      <w:r>
        <w:rPr>
          <w:rStyle w:val="VerbatimChar"/>
        </w:rPr>
        <w:t xml:space="preserve">## sigma[5,3]   128</w:t>
      </w:r>
      <w:r>
        <w:br w:type="textWrapping"/>
      </w:r>
      <w:r>
        <w:rPr>
          <w:rStyle w:val="VerbatimChar"/>
        </w:rPr>
        <w:t xml:space="preserve">## sigma[6,3]   109</w:t>
      </w:r>
      <w:r>
        <w:br w:type="textWrapping"/>
      </w:r>
      <w:r>
        <w:rPr>
          <w:rStyle w:val="VerbatimChar"/>
        </w:rPr>
        <w:t xml:space="preserve">## sigma[1,4]    82</w:t>
      </w:r>
      <w:r>
        <w:br w:type="textWrapping"/>
      </w:r>
      <w:r>
        <w:rPr>
          <w:rStyle w:val="VerbatimChar"/>
        </w:rPr>
        <w:t xml:space="preserve">## sigma[2,4]   100</w:t>
      </w:r>
      <w:r>
        <w:br w:type="textWrapping"/>
      </w:r>
      <w:r>
        <w:rPr>
          <w:rStyle w:val="VerbatimChar"/>
        </w:rPr>
        <w:t xml:space="preserve">## sigma[3,4]   109</w:t>
      </w:r>
      <w:r>
        <w:br w:type="textWrapping"/>
      </w:r>
      <w:r>
        <w:rPr>
          <w:rStyle w:val="VerbatimChar"/>
        </w:rPr>
        <w:t xml:space="preserve">## sigma[4,4]    76</w:t>
      </w:r>
      <w:r>
        <w:br w:type="textWrapping"/>
      </w:r>
      <w:r>
        <w:rPr>
          <w:rStyle w:val="VerbatimChar"/>
        </w:rPr>
        <w:t xml:space="preserve">## sigma[5,4]    92</w:t>
      </w:r>
      <w:r>
        <w:br w:type="textWrapping"/>
      </w:r>
      <w:r>
        <w:rPr>
          <w:rStyle w:val="VerbatimChar"/>
        </w:rPr>
        <w:t xml:space="preserve">## sigma[6,4]    92</w:t>
      </w:r>
      <w:r>
        <w:br w:type="textWrapping"/>
      </w:r>
      <w:r>
        <w:rPr>
          <w:rStyle w:val="VerbatimChar"/>
        </w:rPr>
        <w:t xml:space="preserve">## sigma[1,5]   114</w:t>
      </w:r>
      <w:r>
        <w:br w:type="textWrapping"/>
      </w:r>
      <w:r>
        <w:rPr>
          <w:rStyle w:val="VerbatimChar"/>
        </w:rPr>
        <w:t xml:space="preserve">## sigma[2,5]    98</w:t>
      </w:r>
      <w:r>
        <w:br w:type="textWrapping"/>
      </w:r>
      <w:r>
        <w:rPr>
          <w:rStyle w:val="VerbatimChar"/>
        </w:rPr>
        <w:t xml:space="preserve">## sigma[3,5]   128</w:t>
      </w:r>
      <w:r>
        <w:br w:type="textWrapping"/>
      </w:r>
      <w:r>
        <w:rPr>
          <w:rStyle w:val="VerbatimChar"/>
        </w:rPr>
        <w:t xml:space="preserve">## sigma[4,5]    92</w:t>
      </w:r>
      <w:r>
        <w:br w:type="textWrapping"/>
      </w:r>
      <w:r>
        <w:rPr>
          <w:rStyle w:val="VerbatimChar"/>
        </w:rPr>
        <w:t xml:space="preserve">## sigma[5,5]   151</w:t>
      </w:r>
      <w:r>
        <w:br w:type="textWrapping"/>
      </w:r>
      <w:r>
        <w:rPr>
          <w:rStyle w:val="VerbatimChar"/>
        </w:rPr>
        <w:t xml:space="preserve">## sigma[6,5]   131</w:t>
      </w:r>
      <w:r>
        <w:br w:type="textWrapping"/>
      </w:r>
      <w:r>
        <w:rPr>
          <w:rStyle w:val="VerbatimChar"/>
        </w:rPr>
        <w:t xml:space="preserve">## sigma[1,6]   110</w:t>
      </w:r>
      <w:r>
        <w:br w:type="textWrapping"/>
      </w:r>
      <w:r>
        <w:rPr>
          <w:rStyle w:val="VerbatimChar"/>
        </w:rPr>
        <w:t xml:space="preserve">## sigma[2,6]   125</w:t>
      </w:r>
      <w:r>
        <w:br w:type="textWrapping"/>
      </w:r>
      <w:r>
        <w:rPr>
          <w:rStyle w:val="VerbatimChar"/>
        </w:rPr>
        <w:t xml:space="preserve">## sigma[3,6]   109</w:t>
      </w:r>
      <w:r>
        <w:br w:type="textWrapping"/>
      </w:r>
      <w:r>
        <w:rPr>
          <w:rStyle w:val="VerbatimChar"/>
        </w:rPr>
        <w:t xml:space="preserve">## sigma[4,6]    92</w:t>
      </w:r>
      <w:r>
        <w:br w:type="textWrapping"/>
      </w:r>
      <w:r>
        <w:rPr>
          <w:rStyle w:val="VerbatimChar"/>
        </w:rPr>
        <w:t xml:space="preserve">## sigma[5,6]   131</w:t>
      </w:r>
      <w:r>
        <w:br w:type="textWrapping"/>
      </w:r>
      <w:r>
        <w:rPr>
          <w:rStyle w:val="VerbatimChar"/>
        </w:rPr>
        <w:t xml:space="preserve">## sigma[6,6]   143</w:t>
      </w:r>
      <w:r>
        <w:br w:type="textWrapping"/>
      </w:r>
      <w:r>
        <w:rPr>
          <w:rStyle w:val="VerbatimChar"/>
        </w:rPr>
        <w:t xml:space="preserve">## PROBS[1,1]   241</w:t>
      </w:r>
      <w:r>
        <w:br w:type="textWrapping"/>
      </w:r>
      <w:r>
        <w:rPr>
          <w:rStyle w:val="VerbatimChar"/>
        </w:rPr>
        <w:t xml:space="preserve">## PROBS[2,1]   188</w:t>
      </w:r>
      <w:r>
        <w:br w:type="textWrapping"/>
      </w:r>
      <w:r>
        <w:rPr>
          <w:rStyle w:val="VerbatimChar"/>
        </w:rPr>
        <w:t xml:space="preserve">## PROBS[3,1]   322</w:t>
      </w:r>
      <w:r>
        <w:br w:type="textWrapping"/>
      </w:r>
      <w:r>
        <w:rPr>
          <w:rStyle w:val="VerbatimChar"/>
        </w:rPr>
        <w:t xml:space="preserve">## PROBS[1,2]   246</w:t>
      </w:r>
      <w:r>
        <w:br w:type="textWrapping"/>
      </w:r>
      <w:r>
        <w:rPr>
          <w:rStyle w:val="VerbatimChar"/>
        </w:rPr>
        <w:t xml:space="preserve">## PROBS[2,2]   281</w:t>
      </w:r>
      <w:r>
        <w:br w:type="textWrapping"/>
      </w:r>
      <w:r>
        <w:rPr>
          <w:rStyle w:val="VerbatimChar"/>
        </w:rPr>
        <w:t xml:space="preserve">## PROBS[3,2]   214</w:t>
      </w:r>
      <w:r>
        <w:br w:type="textWrapping"/>
      </w:r>
      <w:r>
        <w:rPr>
          <w:rStyle w:val="VerbatimChar"/>
        </w:rPr>
        <w:t xml:space="preserve">## PROBS[1,3]    91</w:t>
      </w:r>
      <w:r>
        <w:br w:type="textWrapping"/>
      </w:r>
      <w:r>
        <w:rPr>
          <w:rStyle w:val="VerbatimChar"/>
        </w:rPr>
        <w:t xml:space="preserve">## PROBS[2,3]    93</w:t>
      </w:r>
      <w:r>
        <w:br w:type="textWrapping"/>
      </w:r>
      <w:r>
        <w:rPr>
          <w:rStyle w:val="VerbatimChar"/>
        </w:rPr>
        <w:t xml:space="preserve">## PROBS[3,3]   104</w:t>
      </w:r>
      <w:r>
        <w:br w:type="textWrapping"/>
      </w:r>
      <w:r>
        <w:rPr>
          <w:rStyle w:val="VerbatimChar"/>
        </w:rPr>
        <w:t xml:space="preserve">## PROBS[1,4]   411</w:t>
      </w:r>
      <w:r>
        <w:br w:type="textWrapping"/>
      </w:r>
      <w:r>
        <w:rPr>
          <w:rStyle w:val="VerbatimChar"/>
        </w:rPr>
        <w:t xml:space="preserve">## PROBS[2,4]   235</w:t>
      </w:r>
      <w:r>
        <w:br w:type="textWrapping"/>
      </w:r>
      <w:r>
        <w:rPr>
          <w:rStyle w:val="VerbatimChar"/>
        </w:rPr>
        <w:t xml:space="preserve">## PROBS[3,4]   488</w:t>
      </w:r>
      <w:r>
        <w:br w:type="textWrapping"/>
      </w:r>
      <w:r>
        <w:rPr>
          <w:rStyle w:val="VerbatimChar"/>
        </w:rPr>
        <w:t xml:space="preserve">## PROBS[1,5]   271</w:t>
      </w:r>
      <w:r>
        <w:br w:type="textWrapping"/>
      </w:r>
      <w:r>
        <w:rPr>
          <w:rStyle w:val="VerbatimChar"/>
        </w:rPr>
        <w:t xml:space="preserve">## PROBS[2,5]   215</w:t>
      </w:r>
      <w:r>
        <w:br w:type="textWrapping"/>
      </w:r>
      <w:r>
        <w:rPr>
          <w:rStyle w:val="VerbatimChar"/>
        </w:rPr>
        <w:t xml:space="preserve">## PROBS[3,5]   259</w:t>
      </w:r>
      <w:r>
        <w:br w:type="textWrapping"/>
      </w:r>
      <w:r>
        <w:rPr>
          <w:rStyle w:val="VerbatimChar"/>
        </w:rPr>
        <w:t xml:space="preserve">## PROBS[1,6]   203</w:t>
      </w:r>
      <w:r>
        <w:br w:type="textWrapping"/>
      </w:r>
      <w:r>
        <w:rPr>
          <w:rStyle w:val="VerbatimChar"/>
        </w:rPr>
        <w:t xml:space="preserve">## PROBS[2,6]   225</w:t>
      </w:r>
      <w:r>
        <w:br w:type="textWrapping"/>
      </w:r>
      <w:r>
        <w:rPr>
          <w:rStyle w:val="VerbatimChar"/>
        </w:rPr>
        <w:t xml:space="preserve">## PROBS[3,6]   205</w:t>
      </w:r>
      <w:r>
        <w:br w:type="textWrapping"/>
      </w:r>
      <w:r>
        <w:rPr>
          <w:rStyle w:val="VerbatimChar"/>
        </w:rPr>
        <w:t xml:space="preserve">## eps[1,1]     545</w:t>
      </w:r>
      <w:r>
        <w:br w:type="textWrapping"/>
      </w:r>
      <w:r>
        <w:rPr>
          <w:rStyle w:val="VerbatimChar"/>
        </w:rPr>
        <w:t xml:space="preserve">## eps[2,1]     507</w:t>
      </w:r>
      <w:r>
        <w:br w:type="textWrapping"/>
      </w:r>
      <w:r>
        <w:rPr>
          <w:rStyle w:val="VerbatimChar"/>
        </w:rPr>
        <w:t xml:space="preserve">## eps[3,1]     121</w:t>
      </w:r>
      <w:r>
        <w:br w:type="textWrapping"/>
      </w:r>
      <w:r>
        <w:rPr>
          <w:rStyle w:val="VerbatimChar"/>
        </w:rPr>
        <w:t xml:space="preserve">## eps[4,1]     419</w:t>
      </w:r>
      <w:r>
        <w:br w:type="textWrapping"/>
      </w:r>
      <w:r>
        <w:rPr>
          <w:rStyle w:val="VerbatimChar"/>
        </w:rPr>
        <w:t xml:space="preserve">## eps[5,1]   12000</w:t>
      </w:r>
      <w:r>
        <w:br w:type="textWrapping"/>
      </w:r>
      <w:r>
        <w:rPr>
          <w:rStyle w:val="VerbatimChar"/>
        </w:rPr>
        <w:t xml:space="preserve">## eps[6,1]      62</w:t>
      </w:r>
      <w:r>
        <w:br w:type="textWrapping"/>
      </w:r>
      <w:r>
        <w:rPr>
          <w:rStyle w:val="VerbatimChar"/>
        </w:rPr>
        <w:t xml:space="preserve">## eps[7,1]      37</w:t>
      </w:r>
      <w:r>
        <w:br w:type="textWrapping"/>
      </w:r>
      <w:r>
        <w:rPr>
          <w:rStyle w:val="VerbatimChar"/>
        </w:rPr>
        <w:t xml:space="preserve">## eps[8,1]      50</w:t>
      </w:r>
      <w:r>
        <w:br w:type="textWrapping"/>
      </w:r>
      <w:r>
        <w:rPr>
          <w:rStyle w:val="VerbatimChar"/>
        </w:rPr>
        <w:t xml:space="preserve">## eps[9,1]     187</w:t>
      </w:r>
      <w:r>
        <w:br w:type="textWrapping"/>
      </w:r>
      <w:r>
        <w:rPr>
          <w:rStyle w:val="VerbatimChar"/>
        </w:rPr>
        <w:t xml:space="preserve">## eps[10,1]    732</w:t>
      </w:r>
      <w:r>
        <w:br w:type="textWrapping"/>
      </w:r>
      <w:r>
        <w:rPr>
          <w:rStyle w:val="VerbatimChar"/>
        </w:rPr>
        <w:t xml:space="preserve">## eps[1,2]     179</w:t>
      </w:r>
      <w:r>
        <w:br w:type="textWrapping"/>
      </w:r>
      <w:r>
        <w:rPr>
          <w:rStyle w:val="VerbatimChar"/>
        </w:rPr>
        <w:t xml:space="preserve">## eps[2,2]    1551</w:t>
      </w:r>
      <w:r>
        <w:br w:type="textWrapping"/>
      </w:r>
      <w:r>
        <w:rPr>
          <w:rStyle w:val="VerbatimChar"/>
        </w:rPr>
        <w:t xml:space="preserve">## eps[3,2]     552</w:t>
      </w:r>
      <w:r>
        <w:br w:type="textWrapping"/>
      </w:r>
      <w:r>
        <w:rPr>
          <w:rStyle w:val="VerbatimChar"/>
        </w:rPr>
        <w:t xml:space="preserve">## eps[4,2]     168</w:t>
      </w:r>
      <w:r>
        <w:br w:type="textWrapping"/>
      </w:r>
      <w:r>
        <w:rPr>
          <w:rStyle w:val="VerbatimChar"/>
        </w:rPr>
        <w:t xml:space="preserve">## eps[5,2]     369</w:t>
      </w:r>
      <w:r>
        <w:br w:type="textWrapping"/>
      </w:r>
      <w:r>
        <w:rPr>
          <w:rStyle w:val="VerbatimChar"/>
        </w:rPr>
        <w:t xml:space="preserve">## eps[6,2]     873</w:t>
      </w:r>
      <w:r>
        <w:br w:type="textWrapping"/>
      </w:r>
      <w:r>
        <w:rPr>
          <w:rStyle w:val="VerbatimChar"/>
        </w:rPr>
        <w:t xml:space="preserve">## eps[7,2]      89</w:t>
      </w:r>
      <w:r>
        <w:br w:type="textWrapping"/>
      </w:r>
      <w:r>
        <w:rPr>
          <w:rStyle w:val="VerbatimChar"/>
        </w:rPr>
        <w:t xml:space="preserve">## eps[8,2]     124</w:t>
      </w:r>
      <w:r>
        <w:br w:type="textWrapping"/>
      </w:r>
      <w:r>
        <w:rPr>
          <w:rStyle w:val="VerbatimChar"/>
        </w:rPr>
        <w:t xml:space="preserve">## eps[9,2]     358</w:t>
      </w:r>
      <w:r>
        <w:br w:type="textWrapping"/>
      </w:r>
      <w:r>
        <w:rPr>
          <w:rStyle w:val="VerbatimChar"/>
        </w:rPr>
        <w:t xml:space="preserve">## eps[10,2]    203</w:t>
      </w:r>
      <w:r>
        <w:br w:type="textWrapping"/>
      </w:r>
      <w:r>
        <w:rPr>
          <w:rStyle w:val="VerbatimChar"/>
        </w:rPr>
        <w:t xml:space="preserve">## eps[1,3]      98</w:t>
      </w:r>
      <w:r>
        <w:br w:type="textWrapping"/>
      </w:r>
      <w:r>
        <w:rPr>
          <w:rStyle w:val="VerbatimChar"/>
        </w:rPr>
        <w:t xml:space="preserve">## eps[2,3]     153</w:t>
      </w:r>
      <w:r>
        <w:br w:type="textWrapping"/>
      </w:r>
      <w:r>
        <w:rPr>
          <w:rStyle w:val="VerbatimChar"/>
        </w:rPr>
        <w:t xml:space="preserve">## eps[3,3]     225</w:t>
      </w:r>
      <w:r>
        <w:br w:type="textWrapping"/>
      </w:r>
      <w:r>
        <w:rPr>
          <w:rStyle w:val="VerbatimChar"/>
        </w:rPr>
        <w:t xml:space="preserve">## eps[4,3]     108</w:t>
      </w:r>
      <w:r>
        <w:br w:type="textWrapping"/>
      </w:r>
      <w:r>
        <w:rPr>
          <w:rStyle w:val="VerbatimChar"/>
        </w:rPr>
        <w:t xml:space="preserve">## eps[5,3]     118</w:t>
      </w:r>
      <w:r>
        <w:br w:type="textWrapping"/>
      </w:r>
      <w:r>
        <w:rPr>
          <w:rStyle w:val="VerbatimChar"/>
        </w:rPr>
        <w:t xml:space="preserve">## eps[6,3]     607</w:t>
      </w:r>
      <w:r>
        <w:br w:type="textWrapping"/>
      </w:r>
      <w:r>
        <w:rPr>
          <w:rStyle w:val="VerbatimChar"/>
        </w:rPr>
        <w:t xml:space="preserve">## eps[7,3]     244</w:t>
      </w:r>
      <w:r>
        <w:br w:type="textWrapping"/>
      </w:r>
      <w:r>
        <w:rPr>
          <w:rStyle w:val="VerbatimChar"/>
        </w:rPr>
        <w:t xml:space="preserve">## eps[8,3]     394</w:t>
      </w:r>
      <w:r>
        <w:br w:type="textWrapping"/>
      </w:r>
      <w:r>
        <w:rPr>
          <w:rStyle w:val="VerbatimChar"/>
        </w:rPr>
        <w:t xml:space="preserve">## eps[9,3]     360</w:t>
      </w:r>
      <w:r>
        <w:br w:type="textWrapping"/>
      </w:r>
      <w:r>
        <w:rPr>
          <w:rStyle w:val="VerbatimChar"/>
        </w:rPr>
        <w:t xml:space="preserve">## eps[10,3]     99</w:t>
      </w:r>
      <w:r>
        <w:br w:type="textWrapping"/>
      </w:r>
      <w:r>
        <w:rPr>
          <w:rStyle w:val="VerbatimChar"/>
        </w:rPr>
        <w:t xml:space="preserve">## eps[1,4]     609</w:t>
      </w:r>
      <w:r>
        <w:br w:type="textWrapping"/>
      </w:r>
      <w:r>
        <w:rPr>
          <w:rStyle w:val="VerbatimChar"/>
        </w:rPr>
        <w:t xml:space="preserve">## eps[2,4]     529</w:t>
      </w:r>
      <w:r>
        <w:br w:type="textWrapping"/>
      </w:r>
      <w:r>
        <w:rPr>
          <w:rStyle w:val="VerbatimChar"/>
        </w:rPr>
        <w:t xml:space="preserve">## eps[3,4]     114</w:t>
      </w:r>
      <w:r>
        <w:br w:type="textWrapping"/>
      </w:r>
      <w:r>
        <w:rPr>
          <w:rStyle w:val="VerbatimChar"/>
        </w:rPr>
        <w:t xml:space="preserve">## eps[4,4]     429</w:t>
      </w:r>
      <w:r>
        <w:br w:type="textWrapping"/>
      </w:r>
      <w:r>
        <w:rPr>
          <w:rStyle w:val="VerbatimChar"/>
        </w:rPr>
        <w:t xml:space="preserve">## eps[5,4]   10354</w:t>
      </w:r>
      <w:r>
        <w:br w:type="textWrapping"/>
      </w:r>
      <w:r>
        <w:rPr>
          <w:rStyle w:val="VerbatimChar"/>
        </w:rPr>
        <w:t xml:space="preserve">## eps[6,4]      60</w:t>
      </w:r>
      <w:r>
        <w:br w:type="textWrapping"/>
      </w:r>
      <w:r>
        <w:rPr>
          <w:rStyle w:val="VerbatimChar"/>
        </w:rPr>
        <w:t xml:space="preserve">## eps[7,4]      37</w:t>
      </w:r>
      <w:r>
        <w:br w:type="textWrapping"/>
      </w:r>
      <w:r>
        <w:rPr>
          <w:rStyle w:val="VerbatimChar"/>
        </w:rPr>
        <w:t xml:space="preserve">## eps[8,4]      50</w:t>
      </w:r>
      <w:r>
        <w:br w:type="textWrapping"/>
      </w:r>
      <w:r>
        <w:rPr>
          <w:rStyle w:val="VerbatimChar"/>
        </w:rPr>
        <w:t xml:space="preserve">## eps[9,4]     180</w:t>
      </w:r>
      <w:r>
        <w:br w:type="textWrapping"/>
      </w:r>
      <w:r>
        <w:rPr>
          <w:rStyle w:val="VerbatimChar"/>
        </w:rPr>
        <w:t xml:space="preserve">## eps[10,4]    844</w:t>
      </w:r>
      <w:r>
        <w:br w:type="textWrapping"/>
      </w:r>
      <w:r>
        <w:rPr>
          <w:rStyle w:val="VerbatimChar"/>
        </w:rPr>
        <w:t xml:space="preserve">## eps[1,5]    1127</w:t>
      </w:r>
      <w:r>
        <w:br w:type="textWrapping"/>
      </w:r>
      <w:r>
        <w:rPr>
          <w:rStyle w:val="VerbatimChar"/>
        </w:rPr>
        <w:t xml:space="preserve">## eps[2,5]     291</w:t>
      </w:r>
      <w:r>
        <w:br w:type="textWrapping"/>
      </w:r>
      <w:r>
        <w:rPr>
          <w:rStyle w:val="VerbatimChar"/>
        </w:rPr>
        <w:t xml:space="preserve">## eps[3,5]     115</w:t>
      </w:r>
      <w:r>
        <w:br w:type="textWrapping"/>
      </w:r>
      <w:r>
        <w:rPr>
          <w:rStyle w:val="VerbatimChar"/>
        </w:rPr>
        <w:t xml:space="preserve">## eps[4,5]     860</w:t>
      </w:r>
      <w:r>
        <w:br w:type="textWrapping"/>
      </w:r>
      <w:r>
        <w:rPr>
          <w:rStyle w:val="VerbatimChar"/>
        </w:rPr>
        <w:t xml:space="preserve">## eps[5,5]    1128</w:t>
      </w:r>
      <w:r>
        <w:br w:type="textWrapping"/>
      </w:r>
      <w:r>
        <w:rPr>
          <w:rStyle w:val="VerbatimChar"/>
        </w:rPr>
        <w:t xml:space="preserve">## eps[6,5]      64</w:t>
      </w:r>
      <w:r>
        <w:br w:type="textWrapping"/>
      </w:r>
      <w:r>
        <w:rPr>
          <w:rStyle w:val="VerbatimChar"/>
        </w:rPr>
        <w:t xml:space="preserve">## eps[7,5]      39</w:t>
      </w:r>
      <w:r>
        <w:br w:type="textWrapping"/>
      </w:r>
      <w:r>
        <w:rPr>
          <w:rStyle w:val="VerbatimChar"/>
        </w:rPr>
        <w:t xml:space="preserve">## eps[8,5]      49</w:t>
      </w:r>
      <w:r>
        <w:br w:type="textWrapping"/>
      </w:r>
      <w:r>
        <w:rPr>
          <w:rStyle w:val="VerbatimChar"/>
        </w:rPr>
        <w:t xml:space="preserve">## eps[9,5]     172</w:t>
      </w:r>
      <w:r>
        <w:br w:type="textWrapping"/>
      </w:r>
      <w:r>
        <w:rPr>
          <w:rStyle w:val="VerbatimChar"/>
        </w:rPr>
        <w:t xml:space="preserve">## eps[10,5]   1158</w:t>
      </w:r>
      <w:r>
        <w:br w:type="textWrapping"/>
      </w:r>
      <w:r>
        <w:rPr>
          <w:rStyle w:val="VerbatimChar"/>
        </w:rPr>
        <w:t xml:space="preserve">## eps[1,6]    1388</w:t>
      </w:r>
      <w:r>
        <w:br w:type="textWrapping"/>
      </w:r>
      <w:r>
        <w:rPr>
          <w:rStyle w:val="VerbatimChar"/>
        </w:rPr>
        <w:t xml:space="preserve">## eps[2,6]     194</w:t>
      </w:r>
      <w:r>
        <w:br w:type="textWrapping"/>
      </w:r>
      <w:r>
        <w:rPr>
          <w:rStyle w:val="VerbatimChar"/>
        </w:rPr>
        <w:t xml:space="preserve">## eps[3,6]      91</w:t>
      </w:r>
      <w:r>
        <w:br w:type="textWrapping"/>
      </w:r>
      <w:r>
        <w:rPr>
          <w:rStyle w:val="VerbatimChar"/>
        </w:rPr>
        <w:t xml:space="preserve">## eps[4,6]    1056</w:t>
      </w:r>
      <w:r>
        <w:br w:type="textWrapping"/>
      </w:r>
      <w:r>
        <w:rPr>
          <w:rStyle w:val="VerbatimChar"/>
        </w:rPr>
        <w:t xml:space="preserve">## eps[5,6]     478</w:t>
      </w:r>
      <w:r>
        <w:br w:type="textWrapping"/>
      </w:r>
      <w:r>
        <w:rPr>
          <w:rStyle w:val="VerbatimChar"/>
        </w:rPr>
        <w:t xml:space="preserve">## eps[6,6]      56</w:t>
      </w:r>
      <w:r>
        <w:br w:type="textWrapping"/>
      </w:r>
      <w:r>
        <w:rPr>
          <w:rStyle w:val="VerbatimChar"/>
        </w:rPr>
        <w:t xml:space="preserve">## eps[7,6]      37</w:t>
      </w:r>
      <w:r>
        <w:br w:type="textWrapping"/>
      </w:r>
      <w:r>
        <w:rPr>
          <w:rStyle w:val="VerbatimChar"/>
        </w:rPr>
        <w:t xml:space="preserve">## eps[8,6]      48</w:t>
      </w:r>
      <w:r>
        <w:br w:type="textWrapping"/>
      </w:r>
      <w:r>
        <w:rPr>
          <w:rStyle w:val="VerbatimChar"/>
        </w:rPr>
        <w:t xml:space="preserve">## eps[9,6]     166</w:t>
      </w:r>
      <w:r>
        <w:br w:type="textWrapping"/>
      </w:r>
      <w:r>
        <w:rPr>
          <w:rStyle w:val="VerbatimChar"/>
        </w:rPr>
        <w:t xml:space="preserve">## eps[10,6]   1187</w:t>
      </w:r>
      <w:r>
        <w:br w:type="textWrapping"/>
      </w:r>
      <w:r>
        <w:rPr>
          <w:rStyle w:val="VerbatimChar"/>
        </w:rPr>
        <w:t xml:space="preserve">## deviance    6698</w:t>
      </w:r>
      <w:r>
        <w:br w:type="textWrapping"/>
      </w:r>
      <w:r>
        <w:rPr>
          <w:rStyle w:val="VerbatimChar"/>
        </w:rPr>
        <w:t xml:space="preserve">## </w:t>
      </w:r>
      <w:r>
        <w:br w:type="textWrapping"/>
      </w:r>
      <w:r>
        <w:rPr>
          <w:rStyle w:val="VerbatimChar"/>
        </w:rPr>
        <w:t xml:space="preserve">## **WARNING** Rhat values indicate convergence failure. </w:t>
      </w:r>
      <w:r>
        <w:br w:type="textWrapping"/>
      </w:r>
      <w:r>
        <w:rPr>
          <w:rStyle w:val="VerbatimChar"/>
        </w:rPr>
        <w:t xml:space="preserve">## Rhat is the potential scale reduction factor (at convergence, Rhat=1). </w:t>
      </w:r>
      <w:r>
        <w:br w:type="textWrapping"/>
      </w:r>
      <w:r>
        <w:rPr>
          <w:rStyle w:val="VerbatimChar"/>
        </w:rPr>
        <w:t xml:space="preserve">## For each parameter, n.eff is a crude measure of effective sample size. </w:t>
      </w:r>
      <w:r>
        <w:br w:type="textWrapping"/>
      </w:r>
      <w:r>
        <w:rPr>
          <w:rStyle w:val="VerbatimChar"/>
        </w:rPr>
        <w:t xml:space="preserve">## </w:t>
      </w:r>
      <w:r>
        <w:br w:type="textWrapping"/>
      </w:r>
      <w:r>
        <w:rPr>
          <w:rStyle w:val="VerbatimChar"/>
        </w:rPr>
        <w:t xml:space="preserve">## overlap0 checks if 0 falls in the parameter's 95% credible interval.</w:t>
      </w:r>
      <w:r>
        <w:br w:type="textWrapping"/>
      </w:r>
      <w:r>
        <w:rPr>
          <w:rStyle w:val="VerbatimChar"/>
        </w:rPr>
        <w:t xml:space="preserve">## f is the proportion of the posterior with the same sign as the mean;</w:t>
      </w:r>
      <w:r>
        <w:br w:type="textWrapping"/>
      </w:r>
      <w:r>
        <w:rPr>
          <w:rStyle w:val="VerbatimChar"/>
        </w:rPr>
        <w:t xml:space="preserve">## i.e., our confidence that the parameter is positive or negative.</w:t>
      </w:r>
      <w:r>
        <w:br w:type="textWrapping"/>
      </w:r>
      <w:r>
        <w:rPr>
          <w:rStyle w:val="VerbatimChar"/>
        </w:rPr>
        <w:t xml:space="preserve">## </w:t>
      </w:r>
      <w:r>
        <w:br w:type="textWrapping"/>
      </w:r>
      <w:r>
        <w:rPr>
          <w:rStyle w:val="VerbatimChar"/>
        </w:rPr>
        <w:t xml:space="preserve">## DIC info: (pD = var(deviance)/2) </w:t>
      </w:r>
      <w:r>
        <w:br w:type="textWrapping"/>
      </w:r>
      <w:r>
        <w:rPr>
          <w:rStyle w:val="VerbatimChar"/>
        </w:rPr>
        <w:t xml:space="preserve">## pD = 73.8 and DIC = 8217.208 </w:t>
      </w:r>
      <w:r>
        <w:br w:type="textWrapping"/>
      </w:r>
      <w:r>
        <w:rPr>
          <w:rStyle w:val="VerbatimChar"/>
        </w:rPr>
        <w:t xml:space="preserve">## DIC is an estimate of expected predictive error (lower is better).</w:t>
      </w:r>
    </w:p>
    <w:p>
      <w:pPr>
        <w:pStyle w:val="Heading3"/>
      </w:pPr>
      <w:bookmarkStart w:id="32" w:name="summarize-results"/>
      <w:bookmarkEnd w:id="32"/>
      <w:r>
        <w:t xml:space="preserve">Summarize Results</w:t>
      </w:r>
    </w:p>
    <w:p>
      <w:pPr>
        <w:pStyle w:val="FirstParagraph"/>
      </w:pPr>
      <w:r>
        <w:t xml:space="preserve">Summarize and view the parameters estimated by the model, calculating the highest posterior density intervals. Plot the probabilities of each behavior to assess model convergence. Important in examining the results is keeping track of each parameter, as the parameters are annotated in the output matrix and dependent on the order in which they were input.</w:t>
      </w:r>
    </w:p>
    <w:p>
      <w:pPr>
        <w:pStyle w:val="SourceCode"/>
      </w:pPr>
      <w:r>
        <w:rPr>
          <w:rStyle w:val="CommentTok"/>
        </w:rPr>
        <w:t xml:space="preserve"># eps are the individual random effects</w:t>
      </w:r>
      <w:r>
        <w:br w:type="textWrapping"/>
      </w:r>
      <w:r>
        <w:rPr>
          <w:rStyle w:val="CommentTok"/>
        </w:rPr>
        <w:t xml:space="preserve"># tau.j's are the random effects for each behavior</w:t>
      </w:r>
      <w:r>
        <w:br w:type="textWrapping"/>
      </w:r>
      <w:r>
        <w:br w:type="textWrapping"/>
      </w:r>
      <w:r>
        <w:rPr>
          <w:rStyle w:val="CommentTok"/>
        </w:rPr>
        <w:t xml:space="preserve"># Investigate values in output</w:t>
      </w:r>
      <w:r>
        <w:br w:type="textWrapping"/>
      </w:r>
      <w:r>
        <w:rPr>
          <w:rStyle w:val="NormalTok"/>
        </w:rPr>
        <w:t xml:space="preserve">jm2</w:t>
      </w:r>
      <w:r>
        <w:rPr>
          <w:rStyle w:val="OperatorTok"/>
        </w:rPr>
        <w:t xml:space="preserve">$</w:t>
      </w:r>
      <w:r>
        <w:rPr>
          <w:rStyle w:val="NormalTok"/>
        </w:rPr>
        <w:t xml:space="preserve">mean</w:t>
      </w:r>
    </w:p>
    <w:p>
      <w:pPr>
        <w:pStyle w:val="SourceCode"/>
      </w:pPr>
      <w:r>
        <w:rPr>
          <w:rStyle w:val="VerbatimChar"/>
        </w:rPr>
        <w:t xml:space="preserve">## $alpha</w:t>
      </w:r>
      <w:r>
        <w:br w:type="textWrapping"/>
      </w:r>
      <w:r>
        <w:rPr>
          <w:rStyle w:val="VerbatimChar"/>
        </w:rPr>
        <w:t xml:space="preserve">## [1]  0.0000000 -0.8383666 -3.6057551 -2.2111849 -1.2153529 -1.5345287</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[,1]      [,2]       [,3]       [,4]      [,5]       [,6]</w:t>
      </w:r>
      <w:r>
        <w:br w:type="textWrapping"/>
      </w:r>
      <w:r>
        <w:rPr>
          <w:rStyle w:val="VerbatimChar"/>
        </w:rPr>
        <w:t xml:space="preserve">## [1,]    0 0.0000000  0.0000000  0.0000000 0.0000000  0.0000000</w:t>
      </w:r>
      <w:r>
        <w:br w:type="textWrapping"/>
      </w:r>
      <w:r>
        <w:rPr>
          <w:rStyle w:val="VerbatimChar"/>
        </w:rPr>
        <w:t xml:space="preserve">## [2,]    0 0.3472518  0.8308967  0.5337492 0.2839093 -0.8212494</w:t>
      </w:r>
      <w:r>
        <w:br w:type="textWrapping"/>
      </w:r>
      <w:r>
        <w:rPr>
          <w:rStyle w:val="VerbatimChar"/>
        </w:rPr>
        <w:t xml:space="preserve">## [3,]    0 0.2736763 -2.5846088 -0.6000964 0.3594307 -0.9419157</w:t>
      </w:r>
      <w:r>
        <w:br w:type="textWrapping"/>
      </w:r>
      <w:r>
        <w:rPr>
          <w:rStyle w:val="VerbatimChar"/>
        </w:rPr>
        <w:t xml:space="preserve">## </w:t>
      </w:r>
      <w:r>
        <w:br w:type="textWrapping"/>
      </w:r>
      <w:r>
        <w:rPr>
          <w:rStyle w:val="VerbatimChar"/>
        </w:rPr>
        <w:t xml:space="preserve">## $sigma</w:t>
      </w:r>
      <w:r>
        <w:br w:type="textWrapping"/>
      </w:r>
      <w:r>
        <w:rPr>
          <w:rStyle w:val="VerbatimChar"/>
        </w:rPr>
        <w:t xml:space="preserve">##             [,1]        [,2]       [,3]       [,4]       [,5]       [,6]</w:t>
      </w:r>
      <w:r>
        <w:br w:type="textWrapping"/>
      </w:r>
      <w:r>
        <w:rPr>
          <w:rStyle w:val="VerbatimChar"/>
        </w:rPr>
        <w:t xml:space="preserve">## [1,]  0.51596268  0.07845459 -0.6464594  0.4166945  0.5508934  0.3934505</w:t>
      </w:r>
      <w:r>
        <w:br w:type="textWrapping"/>
      </w:r>
      <w:r>
        <w:rPr>
          <w:rStyle w:val="VerbatimChar"/>
        </w:rPr>
        <w:t xml:space="preserve">## [2,]  0.07845459  1.98428366 -0.1761951  0.2803716 -0.3525543 -0.3305368</w:t>
      </w:r>
      <w:r>
        <w:br w:type="textWrapping"/>
      </w:r>
      <w:r>
        <w:rPr>
          <w:rStyle w:val="VerbatimChar"/>
        </w:rPr>
        <w:t xml:space="preserve">## [3,] -0.64645936 -0.17619507  4.7283600 -0.7194287 -0.9130762 -0.3494501</w:t>
      </w:r>
      <w:r>
        <w:br w:type="textWrapping"/>
      </w:r>
      <w:r>
        <w:rPr>
          <w:rStyle w:val="VerbatimChar"/>
        </w:rPr>
        <w:t xml:space="preserve">## [4,]  0.41669452  0.28037159 -0.7194287  0.4961227  0.4437328  0.4078545</w:t>
      </w:r>
      <w:r>
        <w:br w:type="textWrapping"/>
      </w:r>
      <w:r>
        <w:rPr>
          <w:rStyle w:val="VerbatimChar"/>
        </w:rPr>
        <w:t xml:space="preserve">## [5,]  0.55089338 -0.35255432 -0.9130762  0.4437328  0.9617223  0.5613727</w:t>
      </w:r>
      <w:r>
        <w:br w:type="textWrapping"/>
      </w:r>
      <w:r>
        <w:rPr>
          <w:rStyle w:val="VerbatimChar"/>
        </w:rPr>
        <w:t xml:space="preserve">## [6,]  0.39345050 -0.33053680 -0.3494501  0.4078545  0.5613727  0.6886885</w:t>
      </w:r>
      <w:r>
        <w:br w:type="textWrapping"/>
      </w:r>
      <w:r>
        <w:rPr>
          <w:rStyle w:val="VerbatimChar"/>
        </w:rPr>
        <w:t xml:space="preserve">## </w:t>
      </w:r>
      <w:r>
        <w:br w:type="textWrapping"/>
      </w:r>
      <w:r>
        <w:rPr>
          <w:rStyle w:val="VerbatimChar"/>
        </w:rPr>
        <w:t xml:space="preserve">## $PROBS</w:t>
      </w:r>
      <w:r>
        <w:br w:type="textWrapping"/>
      </w:r>
      <w:r>
        <w:rPr>
          <w:rStyle w:val="VerbatimChar"/>
        </w:rPr>
        <w:t xml:space="preserve">##           [,1]      [,2]        [,3]       [,4]      [,5]       [,6]</w:t>
      </w:r>
      <w:r>
        <w:br w:type="textWrapping"/>
      </w:r>
      <w:r>
        <w:rPr>
          <w:rStyle w:val="VerbatimChar"/>
        </w:rPr>
        <w:t xml:space="preserve">## [1,] 0.4681135 0.2168090 0.018326837 0.05158935 0.1418437 0.10331764</w:t>
      </w:r>
      <w:r>
        <w:br w:type="textWrapping"/>
      </w:r>
      <w:r>
        <w:rPr>
          <w:rStyle w:val="VerbatimChar"/>
        </w:rPr>
        <w:t xml:space="preserve">## [2,] 0.4128297 0.2666037 0.035925363 0.07750826 0.1665949 0.04053807</w:t>
      </w:r>
      <w:r>
        <w:br w:type="textWrapping"/>
      </w:r>
      <w:r>
        <w:rPr>
          <w:rStyle w:val="VerbatimChar"/>
        </w:rPr>
        <w:t xml:space="preserve">## [3,] 0.4576258 0.2751442 0.001443507 0.02763890 0.1985519 0.03959574</w:t>
      </w:r>
      <w:r>
        <w:br w:type="textWrapping"/>
      </w:r>
      <w:r>
        <w:rPr>
          <w:rStyle w:val="VerbatimChar"/>
        </w:rPr>
        <w:t xml:space="preserve">## </w:t>
      </w:r>
      <w:r>
        <w:br w:type="textWrapping"/>
      </w:r>
      <w:r>
        <w:rPr>
          <w:rStyle w:val="VerbatimChar"/>
        </w:rPr>
        <w:t xml:space="preserve">## $eps</w:t>
      </w:r>
      <w:r>
        <w:br w:type="textWrapping"/>
      </w:r>
      <w:r>
        <w:rPr>
          <w:rStyle w:val="VerbatimChar"/>
        </w:rPr>
        <w:t xml:space="preserve">##              [,1]       [,2]       [,3]       [,4]       [,5]        [,6]</w:t>
      </w:r>
      <w:r>
        <w:br w:type="textWrapping"/>
      </w:r>
      <w:r>
        <w:rPr>
          <w:rStyle w:val="VerbatimChar"/>
        </w:rPr>
        <w:t xml:space="preserve">##  [1,] -0.30113252  0.1439376  2.2718239 -0.4293615 -0.9713507 -0.18895089</w:t>
      </w:r>
      <w:r>
        <w:br w:type="textWrapping"/>
      </w:r>
      <w:r>
        <w:rPr>
          <w:rStyle w:val="VerbatimChar"/>
        </w:rPr>
        <w:t xml:space="preserve">##  [2,] -0.34613870  0.9543164  1.0184830 -0.5296255  0.2043327 -0.96593344</w:t>
      </w:r>
      <w:r>
        <w:br w:type="textWrapping"/>
      </w:r>
      <w:r>
        <w:rPr>
          <w:rStyle w:val="VerbatimChar"/>
        </w:rPr>
        <w:t xml:space="preserve">##  [3,]  0.63206329  0.6149179 -1.8540194  0.2496119  0.2952365 -0.07967988</w:t>
      </w:r>
      <w:r>
        <w:br w:type="textWrapping"/>
      </w:r>
      <w:r>
        <w:rPr>
          <w:rStyle w:val="VerbatimChar"/>
        </w:rPr>
        <w:t xml:space="preserve">##  [4,] -0.29380316 -2.4715177  2.0361184 -0.2883281  0.3827409  1.05062742</w:t>
      </w:r>
      <w:r>
        <w:br w:type="textWrapping"/>
      </w:r>
      <w:r>
        <w:rPr>
          <w:rStyle w:val="VerbatimChar"/>
        </w:rPr>
        <w:t xml:space="preserve">##  [5,] -0.39835708  0.1456536  1.2539847 -0.1737483 -0.2293806 -0.23774199</w:t>
      </w:r>
      <w:r>
        <w:br w:type="textWrapping"/>
      </w:r>
      <w:r>
        <w:rPr>
          <w:rStyle w:val="VerbatimChar"/>
        </w:rPr>
        <w:t xml:space="preserve">##  [6,]  0.04163115  0.8777452 -0.7045506  0.3037302 -0.2309182 -0.21919314</w:t>
      </w:r>
      <w:r>
        <w:br w:type="textWrapping"/>
      </w:r>
      <w:r>
        <w:rPr>
          <w:rStyle w:val="VerbatimChar"/>
        </w:rPr>
        <w:t xml:space="preserve">##  [7,] -0.10133551  0.9036653 -1.5740339  0.3597239  0.1662376  0.31322408</w:t>
      </w:r>
      <w:r>
        <w:br w:type="textWrapping"/>
      </w:r>
      <w:r>
        <w:rPr>
          <w:rStyle w:val="VerbatimChar"/>
        </w:rPr>
        <w:t xml:space="preserve">##  [8,]  0.11011639  1.0029491 -1.8489093  0.6095973 -0.2698393  0.32497887</w:t>
      </w:r>
      <w:r>
        <w:br w:type="textWrapping"/>
      </w:r>
      <w:r>
        <w:rPr>
          <w:rStyle w:val="VerbatimChar"/>
        </w:rPr>
        <w:t xml:space="preserve">##  [9,]  1.10213881 -2.2444181 -2.8244698  0.5909258  1.9913290  0.91204110</w:t>
      </w:r>
      <w:r>
        <w:br w:type="textWrapping"/>
      </w:r>
      <w:r>
        <w:rPr>
          <w:rStyle w:val="VerbatimChar"/>
        </w:rPr>
        <w:t xml:space="preserve">## [10,] -0.04504055  0.1268903  2.0652818 -0.3241115 -0.8604195 -0.48491780</w:t>
      </w:r>
      <w:r>
        <w:br w:type="textWrapping"/>
      </w:r>
      <w:r>
        <w:rPr>
          <w:rStyle w:val="VerbatimChar"/>
        </w:rPr>
        <w:t xml:space="preserve">## </w:t>
      </w:r>
      <w:r>
        <w:br w:type="textWrapping"/>
      </w:r>
      <w:r>
        <w:rPr>
          <w:rStyle w:val="VerbatimChar"/>
        </w:rPr>
        <w:t xml:space="preserve">## $deviance</w:t>
      </w:r>
      <w:r>
        <w:br w:type="textWrapping"/>
      </w:r>
      <w:r>
        <w:rPr>
          <w:rStyle w:val="VerbatimChar"/>
        </w:rPr>
        <w:t xml:space="preserve">## [1] 8143.383</w:t>
      </w:r>
    </w:p>
    <w:p>
      <w:pPr>
        <w:pStyle w:val="SourceCode"/>
      </w:pPr>
      <w:r>
        <w:rPr>
          <w:rStyle w:val="CommentTok"/>
        </w:rPr>
        <w:t xml:space="preserve"># Look at trace and density plots to assess model convergence</w:t>
      </w:r>
      <w:r>
        <w:br w:type="textWrapping"/>
      </w:r>
      <w:r>
        <w:rPr>
          <w:rStyle w:val="KeywordTok"/>
        </w:rPr>
        <w:t xml:space="preserve">MCMCtrace</w:t>
      </w:r>
      <w:r>
        <w:rPr>
          <w:rStyle w:val="NormalTok"/>
        </w:rPr>
        <w:t xml:space="preserve">(jm2, </w:t>
      </w:r>
      <w:r>
        <w:rPr>
          <w:rStyle w:val="DataTypeTok"/>
        </w:rPr>
        <w:t xml:space="preserve">params =</w:t>
      </w:r>
      <w:r>
        <w:rPr>
          <w:rStyle w:val="NormalTok"/>
        </w:rPr>
        <w:t xml:space="preserve"> </w:t>
      </w:r>
      <w:r>
        <w:rPr>
          <w:rStyle w:val="StringTok"/>
        </w:rPr>
        <w:t xml:space="preserve">'PROBS'</w:t>
      </w:r>
      <w:r>
        <w:rPr>
          <w:rStyle w:val="NormalTok"/>
        </w:rPr>
        <w:t xml:space="preserve">, </w:t>
      </w:r>
      <w:r>
        <w:rPr>
          <w:rStyle w:val="DataTypeTok"/>
        </w:rPr>
        <w:t xml:space="preserve">ind=</w:t>
      </w:r>
      <w:r>
        <w:rPr>
          <w:rStyle w:val="OtherTok"/>
        </w:rPr>
        <w:t xml:space="preserve">TRUE</w:t>
      </w:r>
      <w:r>
        <w:rPr>
          <w:rStyle w:val="NormalTok"/>
        </w:rPr>
        <w:t xml:space="preserve">, </w:t>
      </w:r>
      <w:r>
        <w:rPr>
          <w:rStyle w:val="DataTypeTok"/>
        </w:rPr>
        <w:t xml:space="preserve">pdf=</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5.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6.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Summarize values from the output, include median and highest posterior density intervals</w:t>
      </w:r>
      <w:r>
        <w:br w:type="textWrapping"/>
      </w:r>
      <w:r>
        <w:rPr>
          <w:rStyle w:val="NormalTok"/>
        </w:rPr>
        <w:t xml:space="preserve">Post.Summary &lt;-</w:t>
      </w:r>
      <w:r>
        <w:rPr>
          <w:rStyle w:val="StringTok"/>
        </w:rPr>
        <w:t xml:space="preserve"> </w:t>
      </w:r>
      <w:r>
        <w:rPr>
          <w:rStyle w:val="KeywordTok"/>
        </w:rPr>
        <w:t xml:space="preserve">MCMCsummary</w:t>
      </w:r>
      <w:r>
        <w:rPr>
          <w:rStyle w:val="NormalTok"/>
        </w:rPr>
        <w:t xml:space="preserve">(jm2, </w:t>
      </w:r>
      <w:r>
        <w:br w:type="textWrapping"/>
      </w:r>
      <w:r>
        <w:rPr>
          <w:rStyle w:val="NormalTok"/>
        </w:rPr>
        <w:t xml:space="preserve">                            </w:t>
      </w:r>
      <w:r>
        <w:rPr>
          <w:rStyle w:val="DataTypeTok"/>
        </w:rPr>
        <w:t xml:space="preserve">params =</w:t>
      </w:r>
      <w:r>
        <w:rPr>
          <w:rStyle w:val="NormalTok"/>
        </w:rPr>
        <w:t xml:space="preserve"> </w:t>
      </w:r>
      <w:r>
        <w:rPr>
          <w:rStyle w:val="StringTok"/>
        </w:rPr>
        <w:t xml:space="preserve">'PROBS'</w:t>
      </w:r>
      <w:r>
        <w:rPr>
          <w:rStyle w:val="NormalTok"/>
        </w:rPr>
        <w:t xml:space="preserve">,</w:t>
      </w:r>
      <w:r>
        <w:br w:type="textWrapping"/>
      </w:r>
      <w:r>
        <w:rPr>
          <w:rStyle w:val="NormalTok"/>
        </w:rPr>
        <w:t xml:space="preserve">                            </w:t>
      </w:r>
      <w:r>
        <w:rPr>
          <w:rStyle w:val="DataTypeTok"/>
        </w:rPr>
        <w:t xml:space="preserve">Rhat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n.eff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func =</w:t>
      </w:r>
      <w:r>
        <w:rPr>
          <w:rStyle w:val="NormalTok"/>
        </w:rPr>
        <w:t xml:space="preserve"> </w:t>
      </w:r>
      <w:r>
        <w:rPr>
          <w:rStyle w:val="ControlFlowTok"/>
        </w:rPr>
        <w:t xml:space="preserve">function</w:t>
      </w:r>
      <w:r>
        <w:rPr>
          <w:rStyle w:val="NormalTok"/>
        </w:rPr>
        <w:t xml:space="preserve">(x) </w:t>
      </w:r>
      <w:r>
        <w:rPr>
          <w:rStyle w:val="KeywordTok"/>
        </w:rPr>
        <w:t xml:space="preserve">c</w:t>
      </w:r>
      <w:r>
        <w:rPr>
          <w:rStyle w:val="NormalTok"/>
        </w:rPr>
        <w:t xml:space="preserve">(</w:t>
      </w:r>
      <w:r>
        <w:rPr>
          <w:rStyle w:val="KeywordTok"/>
        </w:rPr>
        <w:t xml:space="preserve">median</w:t>
      </w:r>
      <w:r>
        <w:rPr>
          <w:rStyle w:val="NormalTok"/>
        </w:rPr>
        <w:t xml:space="preserve">(x), </w:t>
      </w:r>
      <w:r>
        <w:rPr>
          <w:rStyle w:val="KeywordTok"/>
        </w:rPr>
        <w:t xml:space="preserve">hdi</w:t>
      </w:r>
      <w:r>
        <w:rPr>
          <w:rStyle w:val="NormalTok"/>
        </w:rPr>
        <w:t xml:space="preserve">(x,</w:t>
      </w:r>
      <w:r>
        <w:rPr>
          <w:rStyle w:val="DataTypeTok"/>
        </w:rPr>
        <w:t xml:space="preserve">credMass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func_name =</w:t>
      </w:r>
      <w:r>
        <w:rPr>
          <w:rStyle w:val="NormalTok"/>
        </w:rPr>
        <w:t xml:space="preserve"> </w:t>
      </w:r>
      <w:r>
        <w:rPr>
          <w:rStyle w:val="KeywordTok"/>
        </w:rPr>
        <w:t xml:space="preserve">c</w:t>
      </w:r>
      <w:r>
        <w:rPr>
          <w:rStyle w:val="NormalTok"/>
        </w:rPr>
        <w:t xml:space="preserve">(</w:t>
      </w:r>
      <w:r>
        <w:rPr>
          <w:rStyle w:val="StringTok"/>
        </w:rPr>
        <w:t xml:space="preserve">'median'</w:t>
      </w:r>
      <w:r>
        <w:rPr>
          <w:rStyle w:val="NormalTok"/>
        </w:rPr>
        <w:t xml:space="preserve">,</w:t>
      </w:r>
      <w:r>
        <w:rPr>
          <w:rStyle w:val="StringTok"/>
        </w:rPr>
        <w:t xml:space="preserve">'hdi_low'</w:t>
      </w:r>
      <w:r>
        <w:rPr>
          <w:rStyle w:val="NormalTok"/>
        </w:rPr>
        <w:t xml:space="preserve">,</w:t>
      </w:r>
      <w:r>
        <w:rPr>
          <w:rStyle w:val="StringTok"/>
        </w:rPr>
        <w:t xml:space="preserve">'hdi_high'</w:t>
      </w:r>
      <w:r>
        <w:rPr>
          <w:rStyle w:val="NormalTok"/>
        </w:rPr>
        <w:t xml:space="preserve">))</w:t>
      </w:r>
      <w:r>
        <w:br w:type="textWrapping"/>
      </w:r>
      <w:r>
        <w:br w:type="textWrapping"/>
      </w:r>
      <w:r>
        <w:rPr>
          <w:rStyle w:val="CommentTok"/>
        </w:rPr>
        <w:t xml:space="preserve"># View</w:t>
      </w:r>
      <w:r>
        <w:br w:type="textWrapping"/>
      </w:r>
      <w:r>
        <w:rPr>
          <w:rStyle w:val="NormalTok"/>
        </w:rPr>
        <w:t xml:space="preserve">Post.Summary</w:t>
      </w:r>
    </w:p>
    <w:p>
      <w:pPr>
        <w:pStyle w:val="SourceCode"/>
      </w:pPr>
      <w:r>
        <w:rPr>
          <w:rStyle w:val="VerbatimChar"/>
        </w:rPr>
        <w:t xml:space="preserve">##                   mean          sd         2.5%          50%       97.5%</w:t>
      </w:r>
      <w:r>
        <w:br w:type="textWrapping"/>
      </w:r>
      <w:r>
        <w:rPr>
          <w:rStyle w:val="VerbatimChar"/>
        </w:rPr>
        <w:t xml:space="preserve">## PROBS[1,1] 0.468113507 0.050135112 0.3452597673 0.4734731573 0.550999899</w:t>
      </w:r>
      <w:r>
        <w:br w:type="textWrapping"/>
      </w:r>
      <w:r>
        <w:rPr>
          <w:rStyle w:val="VerbatimChar"/>
        </w:rPr>
        <w:t xml:space="preserve">## PROBS[2,1] 0.412829706 0.056517746 0.2745183875 0.4184394258 0.508337790</w:t>
      </w:r>
      <w:r>
        <w:br w:type="textWrapping"/>
      </w:r>
      <w:r>
        <w:rPr>
          <w:rStyle w:val="VerbatimChar"/>
        </w:rPr>
        <w:t xml:space="preserve">## PROBS[3,1] 0.457625815 0.055933091 0.3212907639 0.4643137082 0.549171356</w:t>
      </w:r>
      <w:r>
        <w:br w:type="textWrapping"/>
      </w:r>
      <w:r>
        <w:rPr>
          <w:rStyle w:val="VerbatimChar"/>
        </w:rPr>
        <w:t xml:space="preserve">## PROBS[1,2] 0.216809019 0.085196304 0.0895645411 0.2020092299 0.432806209</w:t>
      </w:r>
      <w:r>
        <w:br w:type="textWrapping"/>
      </w:r>
      <w:r>
        <w:rPr>
          <w:rStyle w:val="VerbatimChar"/>
        </w:rPr>
        <w:t xml:space="preserve">## PROBS[2,2] 0.266603657 0.095630551 0.1174171623 0.2521404296 0.501278263</w:t>
      </w:r>
      <w:r>
        <w:br w:type="textWrapping"/>
      </w:r>
      <w:r>
        <w:rPr>
          <w:rStyle w:val="VerbatimChar"/>
        </w:rPr>
        <w:t xml:space="preserve">## PROBS[3,2] 0.275144186 0.098604799 0.1191237348 0.2603164587 0.514106643</w:t>
      </w:r>
      <w:r>
        <w:br w:type="textWrapping"/>
      </w:r>
      <w:r>
        <w:rPr>
          <w:rStyle w:val="VerbatimChar"/>
        </w:rPr>
        <w:t xml:space="preserve">## PROBS[1,3] 0.018326837 0.024946374 0.0023479532 0.0129520502 0.061618395</w:t>
      </w:r>
      <w:r>
        <w:br w:type="textWrapping"/>
      </w:r>
      <w:r>
        <w:rPr>
          <w:rStyle w:val="VerbatimChar"/>
        </w:rPr>
        <w:t xml:space="preserve">## PROBS[2,3] 0.035925363 0.042428739 0.0048273645 0.0262523740 0.118965229</w:t>
      </w:r>
      <w:r>
        <w:br w:type="textWrapping"/>
      </w:r>
      <w:r>
        <w:rPr>
          <w:rStyle w:val="VerbatimChar"/>
        </w:rPr>
        <w:t xml:space="preserve">## PROBS[3,3] 0.001443507 0.002449803 0.0001620766 0.0009441542 0.005008333</w:t>
      </w:r>
      <w:r>
        <w:br w:type="textWrapping"/>
      </w:r>
      <w:r>
        <w:rPr>
          <w:rStyle w:val="VerbatimChar"/>
        </w:rPr>
        <w:t xml:space="preserve">## PROBS[1,4] 0.051589352 0.007901954 0.0364024338 0.0512907991 0.068137846</w:t>
      </w:r>
      <w:r>
        <w:br w:type="textWrapping"/>
      </w:r>
      <w:r>
        <w:rPr>
          <w:rStyle w:val="VerbatimChar"/>
        </w:rPr>
        <w:t xml:space="preserve">## PROBS[2,4] 0.077508261 0.013134097 0.0518954936 0.0772909189 0.103976892</w:t>
      </w:r>
      <w:r>
        <w:br w:type="textWrapping"/>
      </w:r>
      <w:r>
        <w:rPr>
          <w:rStyle w:val="VerbatimChar"/>
        </w:rPr>
        <w:t xml:space="preserve">## PROBS[3,4] 0.027638896 0.004363375 0.0192060030 0.0275097856 0.036824139</w:t>
      </w:r>
      <w:r>
        <w:br w:type="textWrapping"/>
      </w:r>
      <w:r>
        <w:rPr>
          <w:rStyle w:val="VerbatimChar"/>
        </w:rPr>
        <w:t xml:space="preserve">## PROBS[1,5] 0.141843650 0.032305607 0.0783893372 0.1414830557 0.207005914</w:t>
      </w:r>
      <w:r>
        <w:br w:type="textWrapping"/>
      </w:r>
      <w:r>
        <w:rPr>
          <w:rStyle w:val="VerbatimChar"/>
        </w:rPr>
        <w:t xml:space="preserve">## PROBS[2,5] 0.166594943 0.042005857 0.0844023524 0.1660314484 0.251141983</w:t>
      </w:r>
      <w:r>
        <w:br w:type="textWrapping"/>
      </w:r>
      <w:r>
        <w:rPr>
          <w:rStyle w:val="VerbatimChar"/>
        </w:rPr>
        <w:t xml:space="preserve">## PROBS[3,5] 0.198551854 0.046000670 0.1068223736 0.1988336212 0.289789908</w:t>
      </w:r>
      <w:r>
        <w:br w:type="textWrapping"/>
      </w:r>
      <w:r>
        <w:rPr>
          <w:rStyle w:val="VerbatimChar"/>
        </w:rPr>
        <w:t xml:space="preserve">## PROBS[1,6] 0.103317636 0.024623812 0.0560820141 0.1022779477 0.157068763</w:t>
      </w:r>
      <w:r>
        <w:br w:type="textWrapping"/>
      </w:r>
      <w:r>
        <w:rPr>
          <w:rStyle w:val="VerbatimChar"/>
        </w:rPr>
        <w:t xml:space="preserve">## PROBS[2,6] 0.040538070 0.011950662 0.0192955049 0.0396090680 0.066787881</w:t>
      </w:r>
      <w:r>
        <w:br w:type="textWrapping"/>
      </w:r>
      <w:r>
        <w:rPr>
          <w:rStyle w:val="VerbatimChar"/>
        </w:rPr>
        <w:t xml:space="preserve">## PROBS[3,6] 0.039595742 0.010610692 0.0201969014 0.0390113913 0.063077288</w:t>
      </w:r>
      <w:r>
        <w:br w:type="textWrapping"/>
      </w:r>
      <w:r>
        <w:rPr>
          <w:rStyle w:val="VerbatimChar"/>
        </w:rPr>
        <w:t xml:space="preserve">##            Rhat n.eff       median      hdi_low    hdi_high</w:t>
      </w:r>
      <w:r>
        <w:br w:type="textWrapping"/>
      </w:r>
      <w:r>
        <w:rPr>
          <w:rStyle w:val="VerbatimChar"/>
        </w:rPr>
        <w:t xml:space="preserve">## PROBS[1,1] 1.01   350 0.4734731573 3.542915e-01 0.555413205</w:t>
      </w:r>
      <w:r>
        <w:br w:type="textWrapping"/>
      </w:r>
      <w:r>
        <w:rPr>
          <w:rStyle w:val="VerbatimChar"/>
        </w:rPr>
        <w:t xml:space="preserve">## PROBS[2,1] 1.02   281 0.4184394258 2.952800e-01 0.521764882</w:t>
      </w:r>
      <w:r>
        <w:br w:type="textWrapping"/>
      </w:r>
      <w:r>
        <w:rPr>
          <w:rStyle w:val="VerbatimChar"/>
        </w:rPr>
        <w:t xml:space="preserve">## PROBS[3,1] 1.01   280 0.4643137082 3.402847e-01 0.560328977</w:t>
      </w:r>
      <w:r>
        <w:br w:type="textWrapping"/>
      </w:r>
      <w:r>
        <w:rPr>
          <w:rStyle w:val="VerbatimChar"/>
        </w:rPr>
        <w:t xml:space="preserve">## PROBS[1,2] 1.02   199 0.2020092299 6.536400e-02 0.383609795</w:t>
      </w:r>
      <w:r>
        <w:br w:type="textWrapping"/>
      </w:r>
      <w:r>
        <w:rPr>
          <w:rStyle w:val="VerbatimChar"/>
        </w:rPr>
        <w:t xml:space="preserve">## PROBS[2,2] 1.02   198 0.2521404296 9.038427e-02 0.456527520</w:t>
      </w:r>
      <w:r>
        <w:br w:type="textWrapping"/>
      </w:r>
      <w:r>
        <w:rPr>
          <w:rStyle w:val="VerbatimChar"/>
        </w:rPr>
        <w:t xml:space="preserve">## PROBS[3,2] 1.01   196 0.2603164587 9.965903e-02 0.477034804</w:t>
      </w:r>
      <w:r>
        <w:br w:type="textWrapping"/>
      </w:r>
      <w:r>
        <w:rPr>
          <w:rStyle w:val="VerbatimChar"/>
        </w:rPr>
        <w:t xml:space="preserve">## PROBS[1,3] 1.25   206 0.0129520502 8.577084e-04 0.044343423</w:t>
      </w:r>
      <w:r>
        <w:br w:type="textWrapping"/>
      </w:r>
      <w:r>
        <w:rPr>
          <w:rStyle w:val="VerbatimChar"/>
        </w:rPr>
        <w:t xml:space="preserve">## PROBS[2,3] 1.22   188 0.0262523740 1.957731e-03 0.088991221</w:t>
      </w:r>
      <w:r>
        <w:br w:type="textWrapping"/>
      </w:r>
      <w:r>
        <w:rPr>
          <w:rStyle w:val="VerbatimChar"/>
        </w:rPr>
        <w:t xml:space="preserve">## PROBS[3,3] 1.26   235 0.0009441542 5.231638e-05 0.003625889</w:t>
      </w:r>
      <w:r>
        <w:br w:type="textWrapping"/>
      </w:r>
      <w:r>
        <w:rPr>
          <w:rStyle w:val="VerbatimChar"/>
        </w:rPr>
        <w:t xml:space="preserve">## PROBS[1,4] 1.01  2045 0.0512907991 3.562382e-02 0.067180779</w:t>
      </w:r>
      <w:r>
        <w:br w:type="textWrapping"/>
      </w:r>
      <w:r>
        <w:rPr>
          <w:rStyle w:val="VerbatimChar"/>
        </w:rPr>
        <w:t xml:space="preserve">## PROBS[2,4] 1.02  1255 0.0772909189 5.141142e-02 0.103370081</w:t>
      </w:r>
      <w:r>
        <w:br w:type="textWrapping"/>
      </w:r>
      <w:r>
        <w:rPr>
          <w:rStyle w:val="VerbatimChar"/>
        </w:rPr>
        <w:t xml:space="preserve">## PROBS[3,4] 1.00  1566 0.0275097856 1.902358e-02 0.036545012</w:t>
      </w:r>
      <w:r>
        <w:br w:type="textWrapping"/>
      </w:r>
      <w:r>
        <w:rPr>
          <w:rStyle w:val="VerbatimChar"/>
        </w:rPr>
        <w:t xml:space="preserve">## PROBS[1,5] 1.01   330 0.1414830557 7.404103e-02 0.201555545</w:t>
      </w:r>
      <w:r>
        <w:br w:type="textWrapping"/>
      </w:r>
      <w:r>
        <w:rPr>
          <w:rStyle w:val="VerbatimChar"/>
        </w:rPr>
        <w:t xml:space="preserve">## PROBS[2,5] 1.01   270 0.1660314484 8.249655e-02 0.248447807</w:t>
      </w:r>
      <w:r>
        <w:br w:type="textWrapping"/>
      </w:r>
      <w:r>
        <w:rPr>
          <w:rStyle w:val="VerbatimChar"/>
        </w:rPr>
        <w:t xml:space="preserve">## PROBS[3,5] 1.01   267 0.1988336212 1.027117e-01 0.284509023</w:t>
      </w:r>
      <w:r>
        <w:br w:type="textWrapping"/>
      </w:r>
      <w:r>
        <w:rPr>
          <w:rStyle w:val="VerbatimChar"/>
        </w:rPr>
        <w:t xml:space="preserve">## PROBS[1,6] 1.01   428 0.1022779477 5.459032e-02 0.154456761</w:t>
      </w:r>
      <w:r>
        <w:br w:type="textWrapping"/>
      </w:r>
      <w:r>
        <w:rPr>
          <w:rStyle w:val="VerbatimChar"/>
        </w:rPr>
        <w:t xml:space="preserve">## PROBS[2,6] 1.01   452 0.0396090680 1.752259e-02 0.064017782</w:t>
      </w:r>
      <w:r>
        <w:br w:type="textWrapping"/>
      </w:r>
      <w:r>
        <w:rPr>
          <w:rStyle w:val="VerbatimChar"/>
        </w:rPr>
        <w:t xml:space="preserve">## PROBS[3,6] 1.01   368 0.0390113913 1.781983e-02 0.060169798</w:t>
      </w:r>
    </w:p>
    <w:p>
      <w:pPr>
        <w:pStyle w:val="Heading3"/>
      </w:pPr>
      <w:bookmarkStart w:id="39" w:name="export-summary"/>
      <w:bookmarkEnd w:id="39"/>
      <w:r>
        <w:t xml:space="preserve">Export Summary</w:t>
      </w:r>
    </w:p>
    <w:p>
      <w:pPr>
        <w:pStyle w:val="FirstParagraph"/>
      </w:pPr>
      <w:r>
        <w:t xml:space="preserve">Output</w:t>
      </w:r>
      <w:r>
        <w:t xml:space="preserve"> </w:t>
      </w:r>
      <w:r>
        <w:rPr>
          <w:rStyle w:val="VerbatimChar"/>
        </w:rPr>
        <w:t xml:space="preserve">Post.Summary</w:t>
      </w:r>
      <w:r>
        <w:t xml:space="preserve"> </w:t>
      </w:r>
      <w:r>
        <w:t xml:space="preserve">to re-create Appendix A.</w:t>
      </w:r>
    </w:p>
    <w:p>
      <w:pPr>
        <w:pStyle w:val="SourceCode"/>
      </w:pPr>
      <w:r>
        <w:rPr>
          <w:rStyle w:val="CommentTok"/>
        </w:rPr>
        <w:t xml:space="preserve"># Export file</w:t>
      </w:r>
      <w:r>
        <w:br w:type="textWrapping"/>
      </w:r>
      <w:r>
        <w:rPr>
          <w:rStyle w:val="KeywordTok"/>
        </w:rPr>
        <w:t xml:space="preserve">write.csv</w:t>
      </w:r>
      <w:r>
        <w:rPr>
          <w:rStyle w:val="NormalTok"/>
        </w:rPr>
        <w:t xml:space="preserve">(Post.Summary, </w:t>
      </w:r>
      <w:r>
        <w:rPr>
          <w:rStyle w:val="StringTok"/>
        </w:rPr>
        <w:t xml:space="preserve">"./Output/jm2_Output_Summary.csv"</w:t>
      </w:r>
      <w:r>
        <w:rPr>
          <w:rStyle w:val="NormalTok"/>
        </w:rPr>
        <w:t xml:space="preserve">)</w:t>
      </w:r>
    </w:p>
    <w:p>
      <w:pPr>
        <w:pStyle w:val="Heading3"/>
      </w:pPr>
      <w:bookmarkStart w:id="40" w:name="plot-results"/>
      <w:bookmarkEnd w:id="40"/>
      <w:r>
        <w:t xml:space="preserve">Plot Results</w:t>
      </w:r>
    </w:p>
    <w:p>
      <w:pPr>
        <w:pStyle w:val="FirstParagraph"/>
      </w:pPr>
      <w:r>
        <w:t xml:space="preserve">Using the</w:t>
      </w:r>
      <w:r>
        <w:t xml:space="preserve"> </w:t>
      </w:r>
      <w:r>
        <w:rPr>
          <w:rStyle w:val="VerbatimChar"/>
        </w:rPr>
        <w:t xml:space="preserve">MCMCplot</w:t>
      </w:r>
      <w:r>
        <w:t xml:space="preserve"> </w:t>
      </w:r>
      <w:r>
        <w:t xml:space="preserve">function, plot the probabilities of the behaviors with significant effects from the pre-treatment period. Again, here, it is important to keep track of the parameters output from the model. Note that the reference category (pre-treatment period) has been set to</w:t>
      </w:r>
      <w:r>
        <w:t xml:space="preserve"> </w:t>
      </w:r>
      <w:r>
        <w:t xml:space="preserve">‘</w:t>
      </w:r>
      <w:r>
        <w:t xml:space="preserve">0</w:t>
      </w:r>
      <w:r>
        <w:t xml:space="preserve">’</w:t>
      </w:r>
      <w:r>
        <w:t xml:space="preserve">. Thus, treatment and post-treatment periods are the probability of behavior in reference to this pre-treatment period. This allowed us to evaluate the general effect of each behavior. The code could be easily modified to plot all variables estimated. To save this plot to a directory, the command</w:t>
      </w:r>
      <w:r>
        <w:t xml:space="preserve"> </w:t>
      </w:r>
      <w:r>
        <w:rPr>
          <w:rStyle w:val="VerbatimChar"/>
        </w:rPr>
        <w:t xml:space="preserve">png()</w:t>
      </w:r>
      <w:r>
        <w:t xml:space="preserve"> </w:t>
      </w:r>
      <w:r>
        <w:t xml:space="preserve">and</w:t>
      </w:r>
      <w:r>
        <w:t xml:space="preserve"> </w:t>
      </w:r>
      <w:r>
        <w:rPr>
          <w:rStyle w:val="VerbatimChar"/>
        </w:rPr>
        <w:t xml:space="preserve">dev.off()</w:t>
      </w:r>
      <w:r>
        <w:t xml:space="preserve"> </w:t>
      </w:r>
      <w:r>
        <w:t xml:space="preserve">can be activated in the code.</w:t>
      </w:r>
    </w:p>
    <w:p>
      <w:pPr>
        <w:pStyle w:val="SourceCode"/>
      </w:pPr>
      <w:r>
        <w:rPr>
          <w:rStyle w:val="CommentTok"/>
        </w:rPr>
        <w:t xml:space="preserve"># Plot the caterpillar plots from the MCMC output</w:t>
      </w:r>
      <w:r>
        <w:br w:type="textWrapping"/>
      </w:r>
      <w:r>
        <w:rPr>
          <w:rStyle w:val="CommentTok"/>
        </w:rPr>
        <w:t xml:space="preserve">#MCMCplot(jm2, params = 'PROBS')</w:t>
      </w:r>
      <w:r>
        <w:br w:type="textWrapping"/>
      </w:r>
      <w:r>
        <w:br w:type="textWrapping"/>
      </w:r>
      <w:r>
        <w:rPr>
          <w:rStyle w:val="CommentTok"/>
        </w:rPr>
        <w:t xml:space="preserve"># Set all the Labels</w:t>
      </w:r>
      <w:r>
        <w:br w:type="textWrapping"/>
      </w:r>
      <w:r>
        <w:rPr>
          <w:rStyle w:val="NormalTok"/>
        </w:rPr>
        <w:t xml:space="preserve">main.label &lt;-</w:t>
      </w:r>
      <w:r>
        <w:rPr>
          <w:rStyle w:val="StringTok"/>
        </w:rPr>
        <w:t xml:space="preserve"> </w:t>
      </w:r>
      <w:r>
        <w:rPr>
          <w:rStyle w:val="KeywordTok"/>
        </w:rPr>
        <w:t xml:space="preserve">c</w:t>
      </w:r>
      <w:r>
        <w:rPr>
          <w:rStyle w:val="NormalTok"/>
        </w:rPr>
        <w:t xml:space="preserve">(</w:t>
      </w:r>
      <w:r>
        <w:rPr>
          <w:rStyle w:val="StringTok"/>
        </w:rPr>
        <w:t xml:space="preserve">"Head-Up"</w:t>
      </w:r>
      <w:r>
        <w:rPr>
          <w:rStyle w:val="NormalTok"/>
        </w:rPr>
        <w:t xml:space="preserve">, </w:t>
      </w:r>
      <w:r>
        <w:rPr>
          <w:rStyle w:val="StringTok"/>
        </w:rPr>
        <w:t xml:space="preserve">"Head-Down"</w:t>
      </w:r>
      <w:r>
        <w:rPr>
          <w:rStyle w:val="NormalTok"/>
        </w:rPr>
        <w:t xml:space="preserve">, </w:t>
      </w:r>
      <w:r>
        <w:rPr>
          <w:rStyle w:val="StringTok"/>
        </w:rPr>
        <w:t xml:space="preserve">"Laying"</w:t>
      </w:r>
      <w:r>
        <w:rPr>
          <w:rStyle w:val="NormalTok"/>
        </w:rPr>
        <w:t xml:space="preserve">, </w:t>
      </w:r>
      <w:r>
        <w:rPr>
          <w:rStyle w:val="StringTok"/>
        </w:rPr>
        <w:t xml:space="preserve">"Headshaking"</w:t>
      </w:r>
      <w:r>
        <w:rPr>
          <w:rStyle w:val="NormalTok"/>
        </w:rPr>
        <w:t xml:space="preserve">, </w:t>
      </w:r>
      <w:r>
        <w:rPr>
          <w:rStyle w:val="StringTok"/>
        </w:rPr>
        <w:t xml:space="preserve">"Locomotion"</w:t>
      </w:r>
      <w:r>
        <w:rPr>
          <w:rStyle w:val="NormalTok"/>
        </w:rPr>
        <w:t xml:space="preserve">, </w:t>
      </w:r>
      <w:r>
        <w:rPr>
          <w:rStyle w:val="StringTok"/>
        </w:rPr>
        <w:t xml:space="preserve">"Scratching"</w:t>
      </w:r>
      <w:r>
        <w:rPr>
          <w:rStyle w:val="NormalTok"/>
        </w:rPr>
        <w:t xml:space="preserve">)</w:t>
      </w:r>
      <w:r>
        <w:br w:type="textWrapping"/>
      </w:r>
      <w:r>
        <w:br w:type="textWrapping"/>
      </w:r>
      <w:r>
        <w:rPr>
          <w:rStyle w:val="CommentTok"/>
        </w:rPr>
        <w:t xml:space="preserve"># Display only the graphs where a significant change occurred</w:t>
      </w:r>
      <w:r>
        <w:br w:type="textWrapping"/>
      </w:r>
      <w:r>
        <w:rPr>
          <w:rStyle w:val="CommentTok"/>
        </w:rPr>
        <w:t xml:space="preserve">#png(file = "./Output/PROBS_variables.png",width=15, height=5, units = 'in', res=500)</w:t>
      </w:r>
      <w:r>
        <w:br w:type="textWrapping"/>
      </w: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 </w:t>
      </w:r>
      <w:r>
        <w:rPr>
          <w:rStyle w:val="DataTypeTok"/>
        </w:rPr>
        <w:t xml:space="preserve">widths=</w:t>
      </w:r>
      <w:r>
        <w:rPr>
          <w:rStyle w:val="DecValTok"/>
        </w:rPr>
        <w:t xml:space="preserve">1</w:t>
      </w:r>
      <w:r>
        <w:rPr>
          <w:rStyle w:val="NormalTok"/>
        </w:rPr>
        <w:t xml:space="preserve">, </w:t>
      </w:r>
      <w:r>
        <w:rPr>
          <w:rStyle w:val="DataTypeTok"/>
        </w:rPr>
        <w:t xml:space="preserve">heights=</w:t>
      </w:r>
      <w:r>
        <w:rPr>
          <w:rStyle w:val="DecValTok"/>
        </w:rPr>
        <w:t xml:space="preserve">1</w:t>
      </w:r>
      <w:r>
        <w:rPr>
          <w:rStyle w:val="NormalTok"/>
        </w:rPr>
        <w:t xml:space="preserve">)</w:t>
      </w:r>
      <w:r>
        <w:br w:type="textWrapping"/>
      </w:r>
      <w:r>
        <w:br w:type="textWrapping"/>
      </w:r>
      <w:r>
        <w:rPr>
          <w:rStyle w:val="KeywordTok"/>
        </w:rPr>
        <w:t xml:space="preserve">MCMCplot</w:t>
      </w:r>
      <w:r>
        <w:rPr>
          <w:rStyle w:val="NormalTok"/>
        </w:rPr>
        <w:t xml:space="preserve">(jm2, </w:t>
      </w:r>
      <w:r>
        <w:rPr>
          <w:rStyle w:val="DataTypeTok"/>
        </w:rPr>
        <w:t xml:space="preserve">params =</w:t>
      </w:r>
      <w:r>
        <w:rPr>
          <w:rStyle w:val="NormalTok"/>
        </w:rPr>
        <w:t xml:space="preserve"> </w:t>
      </w:r>
      <w:r>
        <w:rPr>
          <w:rStyle w:val="KeywordTok"/>
        </w:rPr>
        <w:t xml:space="preserve">c</w:t>
      </w:r>
      <w:r>
        <w:rPr>
          <w:rStyle w:val="NormalTok"/>
        </w:rPr>
        <w:t xml:space="preserve">(</w:t>
      </w:r>
      <w:r>
        <w:rPr>
          <w:rStyle w:val="StringTok"/>
        </w:rPr>
        <w:t xml:space="preserve">'PROBS</w:t>
      </w:r>
      <w:r>
        <w:rPr>
          <w:rStyle w:val="CharTok"/>
        </w:rPr>
        <w:t xml:space="preserve">\\</w:t>
      </w:r>
      <w:r>
        <w:rPr>
          <w:rStyle w:val="StringTok"/>
        </w:rPr>
        <w:t xml:space="preserve">[1,3</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[2,3</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[3,3</w:t>
      </w:r>
      <w:r>
        <w:rPr>
          <w:rStyle w:val="CharTok"/>
        </w:rPr>
        <w:t xml:space="preserve">\\</w:t>
      </w:r>
      <w:r>
        <w:rPr>
          <w:rStyle w:val="StringTok"/>
        </w:rPr>
        <w:t xml:space="preserve">]'</w:t>
      </w:r>
      <w:r>
        <w:rPr>
          <w:rStyle w:val="NormalTok"/>
        </w:rPr>
        <w:t xml:space="preserve">), </w:t>
      </w:r>
      <w:r>
        <w:rPr>
          <w:rStyle w:val="DataTypeTok"/>
        </w:rPr>
        <w:t xml:space="preserve">ref =</w:t>
      </w:r>
      <w:r>
        <w:rPr>
          <w:rStyle w:val="NormalTok"/>
        </w:rPr>
        <w:t xml:space="preserve"> Post.Summary[</w:t>
      </w:r>
      <w:r>
        <w:rPr>
          <w:rStyle w:val="DecValTok"/>
        </w:rPr>
        <w:t xml:space="preserve">7</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ref_ovl =</w:t>
      </w:r>
      <w:r>
        <w:rPr>
          <w:rStyle w:val="NormalTok"/>
        </w:rPr>
        <w:t xml:space="preserve"> </w:t>
      </w:r>
      <w:r>
        <w:rPr>
          <w:rStyle w:val="OtherTok"/>
        </w:rPr>
        <w:t xml:space="preserve">TRUE</w:t>
      </w:r>
      <w:r>
        <w:rPr>
          <w:rStyle w:val="NormalTok"/>
        </w:rPr>
        <w:t xml:space="preserve">, </w:t>
      </w:r>
      <w:r>
        <w:rPr>
          <w:rStyle w:val="DataTypeTok"/>
        </w:rPr>
        <w:t xml:space="preserve">ISB=</w:t>
      </w:r>
      <w:r>
        <w:rPr>
          <w:rStyle w:val="OtherTok"/>
        </w:rPr>
        <w:t xml:space="preserve">FALSE</w:t>
      </w:r>
      <w:r>
        <w:rPr>
          <w:rStyle w:val="NormalTok"/>
        </w:rPr>
        <w:t xml:space="preserve">, </w:t>
      </w:r>
      <w:r>
        <w:br w:type="textWrapping"/>
      </w:r>
      <w:r>
        <w:rPr>
          <w:rStyle w:val="NormalTok"/>
        </w:rPr>
        <w:t xml:space="preserve">         </w:t>
      </w:r>
      <w:r>
        <w:rPr>
          <w:rStyle w:val="DataTypeTok"/>
        </w:rPr>
        <w:t xml:space="preserve">main=</w:t>
      </w:r>
      <w:r>
        <w:rPr>
          <w:rStyle w:val="NormalTok"/>
        </w:rPr>
        <w:t xml:space="preserve">main.label[</w:t>
      </w:r>
      <w:r>
        <w:rPr>
          <w:rStyle w:val="DecValTok"/>
        </w:rPr>
        <w:t xml:space="preserve">3</w:t>
      </w:r>
      <w:r>
        <w:rPr>
          <w:rStyle w:val="NormalTok"/>
        </w:rPr>
        <w:t xml:space="preserve">],</w:t>
      </w:r>
      <w:r>
        <w:br w:type="textWrapping"/>
      </w:r>
      <w:r>
        <w:rPr>
          <w:rStyle w:val="NormalTok"/>
        </w:rPr>
        <w:t xml:space="preserve">         </w:t>
      </w:r>
      <w:r>
        <w:rPr>
          <w:rStyle w:val="DataTypeTok"/>
        </w:rPr>
        <w:t xml:space="preserve">med_sz=</w:t>
      </w:r>
      <w:r>
        <w:rPr>
          <w:rStyle w:val="FloatTok"/>
        </w:rPr>
        <w:t xml:space="preserve">1.5</w:t>
      </w:r>
      <w:r>
        <w:rPr>
          <w:rStyle w:val="NormalTok"/>
        </w:rPr>
        <w:t xml:space="preserve">, </w:t>
      </w:r>
      <w:r>
        <w:rPr>
          <w:rStyle w:val="DataTypeTok"/>
        </w:rPr>
        <w:t xml:space="preserve">thin_sz =</w:t>
      </w:r>
      <w:r>
        <w:rPr>
          <w:rStyle w:val="NormalTok"/>
        </w:rPr>
        <w:t xml:space="preserve"> </w:t>
      </w:r>
      <w:r>
        <w:rPr>
          <w:rStyle w:val="DecValTok"/>
        </w:rPr>
        <w:t xml:space="preserve">1</w:t>
      </w:r>
      <w:r>
        <w:rPr>
          <w:rStyle w:val="NormalTok"/>
        </w:rPr>
        <w:t xml:space="preserve">, </w:t>
      </w:r>
      <w:r>
        <w:rPr>
          <w:rStyle w:val="DataTypeTok"/>
        </w:rPr>
        <w:t xml:space="preserve">thick_sz =</w:t>
      </w:r>
      <w:r>
        <w:rPr>
          <w:rStyle w:val="NormalTok"/>
        </w:rPr>
        <w:t xml:space="preserve"> </w:t>
      </w:r>
      <w:r>
        <w:rPr>
          <w:rStyle w:val="DecValTok"/>
        </w:rPr>
        <w:t xml:space="preserve">3</w:t>
      </w:r>
      <w:r>
        <w:rPr>
          <w:rStyle w:val="NormalTok"/>
        </w:rPr>
        <w:t xml:space="preserve">, </w:t>
      </w:r>
      <w:r>
        <w:rPr>
          <w:rStyle w:val="DataTypeTok"/>
        </w:rPr>
        <w:t xml:space="preserve">ax_sz=</w:t>
      </w:r>
      <w:r>
        <w:rPr>
          <w:rStyle w:val="DecValTok"/>
        </w:rPr>
        <w:t xml:space="preserve">2</w:t>
      </w:r>
      <w:r>
        <w:rPr>
          <w:rStyle w:val="NormalTok"/>
        </w:rPr>
        <w:t xml:space="preserve">, </w:t>
      </w:r>
      <w:r>
        <w:rPr>
          <w:rStyle w:val="DataTypeTok"/>
        </w:rPr>
        <w:t xml:space="preserve">main_text_sz=</w:t>
      </w:r>
      <w:r>
        <w:rPr>
          <w:rStyle w:val="DecValTok"/>
        </w:rPr>
        <w:t xml:space="preserve">2</w:t>
      </w:r>
      <w:r>
        <w:rPr>
          <w:rStyle w:val="NormalTok"/>
        </w:rPr>
        <w:t xml:space="preserve">,</w:t>
      </w:r>
      <w:r>
        <w:rPr>
          <w:rStyle w:val="DataTypeTok"/>
        </w:rPr>
        <w:t xml:space="preserve">axis_text_sz=</w:t>
      </w:r>
      <w:r>
        <w:rPr>
          <w:rStyle w:val="FloatTok"/>
        </w:rPr>
        <w:t xml:space="preserve">1.5</w:t>
      </w:r>
      <w:r>
        <w:rPr>
          <w:rStyle w:val="NormalTok"/>
        </w:rPr>
        <w:t xml:space="preserve">,</w:t>
      </w:r>
      <w:r>
        <w:rPr>
          <w:rStyle w:val="DataTypeTok"/>
        </w:rPr>
        <w:t xml:space="preserve">tick_text_sz =</w:t>
      </w:r>
      <w:r>
        <w:rPr>
          <w:rStyle w:val="NormalTok"/>
        </w:rPr>
        <w:t xml:space="preserve"> </w:t>
      </w:r>
      <w:r>
        <w:rPr>
          <w:rStyle w:val="FloatTok"/>
        </w:rPr>
        <w:t xml:space="preserve">1.5</w:t>
      </w:r>
      <w:r>
        <w:rPr>
          <w:rStyle w:val="NormalTok"/>
        </w:rPr>
        <w:t xml:space="preserve">, </w:t>
      </w:r>
      <w:r>
        <w:br w:type="textWrapping"/>
      </w:r>
      <w:r>
        <w:rPr>
          <w:rStyle w:val="NormalTok"/>
        </w:rPr>
        <w:t xml:space="preserve">         </w:t>
      </w:r>
      <w:r>
        <w:rPr>
          <w:rStyle w:val="DataTypeTok"/>
        </w:rPr>
        <w:t xml:space="preserve">labels_sz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'Pre-Trmt'</w:t>
      </w:r>
      <w:r>
        <w:rPr>
          <w:rStyle w:val="NormalTok"/>
        </w:rPr>
        <w:t xml:space="preserve">,</w:t>
      </w:r>
      <w:r>
        <w:rPr>
          <w:rStyle w:val="StringTok"/>
        </w:rPr>
        <w:t xml:space="preserve">'Trmt'</w:t>
      </w:r>
      <w:r>
        <w:rPr>
          <w:rStyle w:val="NormalTok"/>
        </w:rPr>
        <w:t xml:space="preserve">,</w:t>
      </w:r>
      <w:r>
        <w:rPr>
          <w:rStyle w:val="StringTok"/>
        </w:rPr>
        <w:t xml:space="preserve">'Post-Trmt'</w:t>
      </w:r>
      <w:r>
        <w:rPr>
          <w:rStyle w:val="NormalTok"/>
        </w:rPr>
        <w:t xml:space="preserve">), </w:t>
      </w:r>
      <w:r>
        <w:rPr>
          <w:rStyle w:val="DataTypeTok"/>
        </w:rPr>
        <w:t xml:space="preserve">xlab=</w:t>
      </w:r>
      <w:r>
        <w:rPr>
          <w:rStyle w:val="StringTok"/>
        </w:rPr>
        <w:t xml:space="preserve">"Probability"</w:t>
      </w:r>
      <w:r>
        <w:rPr>
          <w:rStyle w:val="NormalTok"/>
        </w:rPr>
        <w:t xml:space="preserve">,</w:t>
      </w:r>
      <w:r>
        <w:br w:type="textWrapping"/>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5.1</w:t>
      </w:r>
      <w:r>
        <w:rPr>
          <w:rStyle w:val="NormalTok"/>
        </w:rPr>
        <w:t xml:space="preserve">, </w:t>
      </w:r>
      <w:r>
        <w:rPr>
          <w:rStyle w:val="FloatTok"/>
        </w:rPr>
        <w:t xml:space="preserve">6.1</w:t>
      </w:r>
      <w:r>
        <w:rPr>
          <w:rStyle w:val="NormalTok"/>
        </w:rPr>
        <w:t xml:space="preserve">, </w:t>
      </w:r>
      <w:r>
        <w:rPr>
          <w:rStyle w:val="FloatTok"/>
        </w:rPr>
        <w:t xml:space="preserve">4.1</w:t>
      </w:r>
      <w:r>
        <w:rPr>
          <w:rStyle w:val="NormalTok"/>
        </w:rPr>
        <w:t xml:space="preserve">, </w:t>
      </w:r>
      <w:r>
        <w:rPr>
          <w:rStyle w:val="FloatTok"/>
        </w:rPr>
        <w:t xml:space="preserve">2.1</w:t>
      </w:r>
      <w:r>
        <w:rPr>
          <w:rStyle w:val="NormalTok"/>
        </w:rPr>
        <w:t xml:space="preserve">))</w:t>
      </w:r>
      <w:r>
        <w:br w:type="textWrapping"/>
      </w:r>
      <w:r>
        <w:rPr>
          <w:rStyle w:val="KeywordTok"/>
        </w:rPr>
        <w:t xml:space="preserve">MCMCplot</w:t>
      </w:r>
      <w:r>
        <w:rPr>
          <w:rStyle w:val="NormalTok"/>
        </w:rPr>
        <w:t xml:space="preserve">(jm2, </w:t>
      </w:r>
      <w:r>
        <w:rPr>
          <w:rStyle w:val="DataTypeTok"/>
        </w:rPr>
        <w:t xml:space="preserve">params =</w:t>
      </w:r>
      <w:r>
        <w:rPr>
          <w:rStyle w:val="NormalTok"/>
        </w:rPr>
        <w:t xml:space="preserve"> </w:t>
      </w:r>
      <w:r>
        <w:rPr>
          <w:rStyle w:val="KeywordTok"/>
        </w:rPr>
        <w:t xml:space="preserve">c</w:t>
      </w:r>
      <w:r>
        <w:rPr>
          <w:rStyle w:val="NormalTok"/>
        </w:rPr>
        <w:t xml:space="preserve">(</w:t>
      </w:r>
      <w:r>
        <w:rPr>
          <w:rStyle w:val="StringTok"/>
        </w:rPr>
        <w:t xml:space="preserve">'PROBS</w:t>
      </w:r>
      <w:r>
        <w:rPr>
          <w:rStyle w:val="CharTok"/>
        </w:rPr>
        <w:t xml:space="preserve">\\</w:t>
      </w:r>
      <w:r>
        <w:rPr>
          <w:rStyle w:val="StringTok"/>
        </w:rPr>
        <w:t xml:space="preserve">[1,4</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[2,4</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[3,4</w:t>
      </w:r>
      <w:r>
        <w:rPr>
          <w:rStyle w:val="CharTok"/>
        </w:rPr>
        <w:t xml:space="preserve">\\</w:t>
      </w:r>
      <w:r>
        <w:rPr>
          <w:rStyle w:val="StringTok"/>
        </w:rPr>
        <w:t xml:space="preserve">]'</w:t>
      </w:r>
      <w:r>
        <w:rPr>
          <w:rStyle w:val="NormalTok"/>
        </w:rPr>
        <w:t xml:space="preserve">), </w:t>
      </w:r>
      <w:r>
        <w:rPr>
          <w:rStyle w:val="DataTypeTok"/>
        </w:rPr>
        <w:t xml:space="preserve">ref =</w:t>
      </w:r>
      <w:r>
        <w:rPr>
          <w:rStyle w:val="NormalTok"/>
        </w:rPr>
        <w:t xml:space="preserve"> Post.Summary[</w:t>
      </w:r>
      <w:r>
        <w:rPr>
          <w:rStyle w:val="DecValTok"/>
        </w:rPr>
        <w:t xml:space="preserve">10</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ref_ovl =</w:t>
      </w:r>
      <w:r>
        <w:rPr>
          <w:rStyle w:val="NormalTok"/>
        </w:rPr>
        <w:t xml:space="preserve"> </w:t>
      </w:r>
      <w:r>
        <w:rPr>
          <w:rStyle w:val="OtherTok"/>
        </w:rPr>
        <w:t xml:space="preserve">TRUE</w:t>
      </w:r>
      <w:r>
        <w:rPr>
          <w:rStyle w:val="NormalTok"/>
        </w:rPr>
        <w:t xml:space="preserve">, </w:t>
      </w:r>
      <w:r>
        <w:rPr>
          <w:rStyle w:val="DataTypeTok"/>
        </w:rPr>
        <w:t xml:space="preserve">ISB=</w:t>
      </w:r>
      <w:r>
        <w:rPr>
          <w:rStyle w:val="OtherTok"/>
        </w:rPr>
        <w:t xml:space="preserve">FALSE</w:t>
      </w:r>
      <w:r>
        <w:rPr>
          <w:rStyle w:val="NormalTok"/>
        </w:rPr>
        <w:t xml:space="preserve">, </w:t>
      </w:r>
      <w:r>
        <w:br w:type="textWrapping"/>
      </w:r>
      <w:r>
        <w:rPr>
          <w:rStyle w:val="NormalTok"/>
        </w:rPr>
        <w:t xml:space="preserve">         </w:t>
      </w:r>
      <w:r>
        <w:rPr>
          <w:rStyle w:val="DataTypeTok"/>
        </w:rPr>
        <w:t xml:space="preserve">main=</w:t>
      </w:r>
      <w:r>
        <w:rPr>
          <w:rStyle w:val="NormalTok"/>
        </w:rPr>
        <w:t xml:space="preserve">main.label[</w:t>
      </w:r>
      <w:r>
        <w:rPr>
          <w:rStyle w:val="DecValTok"/>
        </w:rPr>
        <w:t xml:space="preserve">4</w:t>
      </w:r>
      <w:r>
        <w:rPr>
          <w:rStyle w:val="NormalTok"/>
        </w:rPr>
        <w:t xml:space="preserve">],</w:t>
      </w:r>
      <w:r>
        <w:br w:type="textWrapping"/>
      </w:r>
      <w:r>
        <w:rPr>
          <w:rStyle w:val="NormalTok"/>
        </w:rPr>
        <w:t xml:space="preserve">         </w:t>
      </w:r>
      <w:r>
        <w:rPr>
          <w:rStyle w:val="DataTypeTok"/>
        </w:rPr>
        <w:t xml:space="preserve">med_sz=</w:t>
      </w:r>
      <w:r>
        <w:rPr>
          <w:rStyle w:val="FloatTok"/>
        </w:rPr>
        <w:t xml:space="preserve">1.5</w:t>
      </w:r>
      <w:r>
        <w:rPr>
          <w:rStyle w:val="NormalTok"/>
        </w:rPr>
        <w:t xml:space="preserve">, </w:t>
      </w:r>
      <w:r>
        <w:rPr>
          <w:rStyle w:val="DataTypeTok"/>
        </w:rPr>
        <w:t xml:space="preserve">thin_sz =</w:t>
      </w:r>
      <w:r>
        <w:rPr>
          <w:rStyle w:val="NormalTok"/>
        </w:rPr>
        <w:t xml:space="preserve"> </w:t>
      </w:r>
      <w:r>
        <w:rPr>
          <w:rStyle w:val="DecValTok"/>
        </w:rPr>
        <w:t xml:space="preserve">1</w:t>
      </w:r>
      <w:r>
        <w:rPr>
          <w:rStyle w:val="NormalTok"/>
        </w:rPr>
        <w:t xml:space="preserve">, </w:t>
      </w:r>
      <w:r>
        <w:rPr>
          <w:rStyle w:val="DataTypeTok"/>
        </w:rPr>
        <w:t xml:space="preserve">thick_sz =</w:t>
      </w:r>
      <w:r>
        <w:rPr>
          <w:rStyle w:val="NormalTok"/>
        </w:rPr>
        <w:t xml:space="preserve"> </w:t>
      </w:r>
      <w:r>
        <w:rPr>
          <w:rStyle w:val="DecValTok"/>
        </w:rPr>
        <w:t xml:space="preserve">3</w:t>
      </w:r>
      <w:r>
        <w:rPr>
          <w:rStyle w:val="NormalTok"/>
        </w:rPr>
        <w:t xml:space="preserve">, </w:t>
      </w:r>
      <w:r>
        <w:rPr>
          <w:rStyle w:val="DataTypeTok"/>
        </w:rPr>
        <w:t xml:space="preserve">ax_sz=</w:t>
      </w:r>
      <w:r>
        <w:rPr>
          <w:rStyle w:val="DecValTok"/>
        </w:rPr>
        <w:t xml:space="preserve">2</w:t>
      </w:r>
      <w:r>
        <w:rPr>
          <w:rStyle w:val="NormalTok"/>
        </w:rPr>
        <w:t xml:space="preserve">, </w:t>
      </w:r>
      <w:r>
        <w:rPr>
          <w:rStyle w:val="DataTypeTok"/>
        </w:rPr>
        <w:t xml:space="preserve">main_text_sz=</w:t>
      </w:r>
      <w:r>
        <w:rPr>
          <w:rStyle w:val="DecValTok"/>
        </w:rPr>
        <w:t xml:space="preserve">2</w:t>
      </w:r>
      <w:r>
        <w:rPr>
          <w:rStyle w:val="NormalTok"/>
        </w:rPr>
        <w:t xml:space="preserve">,</w:t>
      </w:r>
      <w:r>
        <w:rPr>
          <w:rStyle w:val="DataTypeTok"/>
        </w:rPr>
        <w:t xml:space="preserve">axis_text_sz=</w:t>
      </w:r>
      <w:r>
        <w:rPr>
          <w:rStyle w:val="FloatTok"/>
        </w:rPr>
        <w:t xml:space="preserve">1.5</w:t>
      </w:r>
      <w:r>
        <w:rPr>
          <w:rStyle w:val="NormalTok"/>
        </w:rPr>
        <w:t xml:space="preserve">,</w:t>
      </w:r>
      <w:r>
        <w:rPr>
          <w:rStyle w:val="DataTypeTok"/>
        </w:rPr>
        <w:t xml:space="preserve">tick_text_sz =</w:t>
      </w:r>
      <w:r>
        <w:rPr>
          <w:rStyle w:val="NormalTok"/>
        </w:rPr>
        <w:t xml:space="preserve"> </w:t>
      </w:r>
      <w:r>
        <w:rPr>
          <w:rStyle w:val="FloatTok"/>
        </w:rPr>
        <w:t xml:space="preserve">1.5</w:t>
      </w:r>
      <w:r>
        <w:rPr>
          <w:rStyle w:val="NormalTok"/>
        </w:rPr>
        <w:t xml:space="preserve">, </w:t>
      </w:r>
      <w:r>
        <w:br w:type="textWrapping"/>
      </w:r>
      <w:r>
        <w:rPr>
          <w:rStyle w:val="NormalTok"/>
        </w:rPr>
        <w:t xml:space="preserve">         </w:t>
      </w:r>
      <w:r>
        <w:rPr>
          <w:rStyle w:val="DataTypeTok"/>
        </w:rPr>
        <w:t xml:space="preserve">labels=</w:t>
      </w:r>
      <w:r>
        <w:rPr>
          <w:rStyle w:val="OtherTok"/>
        </w:rPr>
        <w:t xml:space="preserve">NULL</w:t>
      </w:r>
      <w:r>
        <w:rPr>
          <w:rStyle w:val="NormalTok"/>
        </w:rPr>
        <w:t xml:space="preserve">, </w:t>
      </w:r>
      <w:r>
        <w:rPr>
          <w:rStyle w:val="DataTypeTok"/>
        </w:rPr>
        <w:t xml:space="preserve">xlab=</w:t>
      </w:r>
      <w:r>
        <w:rPr>
          <w:rStyle w:val="StringTok"/>
        </w:rPr>
        <w:t xml:space="preserve">"Probability"</w:t>
      </w:r>
      <w:r>
        <w:rPr>
          <w:rStyle w:val="NormalTok"/>
        </w:rPr>
        <w:t xml:space="preserve">,</w:t>
      </w:r>
      <w:r>
        <w:br w:type="textWrapping"/>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5.1</w:t>
      </w:r>
      <w:r>
        <w:rPr>
          <w:rStyle w:val="NormalTok"/>
        </w:rPr>
        <w:t xml:space="preserve">, </w:t>
      </w:r>
      <w:r>
        <w:rPr>
          <w:rStyle w:val="FloatTok"/>
        </w:rPr>
        <w:t xml:space="preserve">6.1</w:t>
      </w:r>
      <w:r>
        <w:rPr>
          <w:rStyle w:val="NormalTok"/>
        </w:rPr>
        <w:t xml:space="preserve">, </w:t>
      </w:r>
      <w:r>
        <w:rPr>
          <w:rStyle w:val="FloatTok"/>
        </w:rPr>
        <w:t xml:space="preserve">4.1</w:t>
      </w:r>
      <w:r>
        <w:rPr>
          <w:rStyle w:val="NormalTok"/>
        </w:rPr>
        <w:t xml:space="preserve">, </w:t>
      </w:r>
      <w:r>
        <w:rPr>
          <w:rStyle w:val="FloatTok"/>
        </w:rPr>
        <w:t xml:space="preserve">2.1</w:t>
      </w:r>
      <w:r>
        <w:rPr>
          <w:rStyle w:val="NormalTok"/>
        </w:rPr>
        <w:t xml:space="preserve">))</w:t>
      </w:r>
      <w:r>
        <w:br w:type="textWrapping"/>
      </w:r>
      <w:r>
        <w:rPr>
          <w:rStyle w:val="KeywordTok"/>
        </w:rPr>
        <w:t xml:space="preserve">MCMCplot</w:t>
      </w:r>
      <w:r>
        <w:rPr>
          <w:rStyle w:val="NormalTok"/>
        </w:rPr>
        <w:t xml:space="preserve">(jm2, </w:t>
      </w:r>
      <w:r>
        <w:rPr>
          <w:rStyle w:val="DataTypeTok"/>
        </w:rPr>
        <w:t xml:space="preserve">params =</w:t>
      </w:r>
      <w:r>
        <w:rPr>
          <w:rStyle w:val="NormalTok"/>
        </w:rPr>
        <w:t xml:space="preserve"> </w:t>
      </w:r>
      <w:r>
        <w:rPr>
          <w:rStyle w:val="KeywordTok"/>
        </w:rPr>
        <w:t xml:space="preserve">c</w:t>
      </w:r>
      <w:r>
        <w:rPr>
          <w:rStyle w:val="NormalTok"/>
        </w:rPr>
        <w:t xml:space="preserve">(</w:t>
      </w:r>
      <w:r>
        <w:rPr>
          <w:rStyle w:val="StringTok"/>
        </w:rPr>
        <w:t xml:space="preserve">'PROBS</w:t>
      </w:r>
      <w:r>
        <w:rPr>
          <w:rStyle w:val="CharTok"/>
        </w:rPr>
        <w:t xml:space="preserve">\\</w:t>
      </w:r>
      <w:r>
        <w:rPr>
          <w:rStyle w:val="StringTok"/>
        </w:rPr>
        <w:t xml:space="preserve">[1,6</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[2,6</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[3,6</w:t>
      </w:r>
      <w:r>
        <w:rPr>
          <w:rStyle w:val="CharTok"/>
        </w:rPr>
        <w:t xml:space="preserve">\\</w:t>
      </w:r>
      <w:r>
        <w:rPr>
          <w:rStyle w:val="StringTok"/>
        </w:rPr>
        <w:t xml:space="preserve">]'</w:t>
      </w:r>
      <w:r>
        <w:rPr>
          <w:rStyle w:val="NormalTok"/>
        </w:rPr>
        <w:t xml:space="preserve">), </w:t>
      </w:r>
      <w:r>
        <w:rPr>
          <w:rStyle w:val="DataTypeTok"/>
        </w:rPr>
        <w:t xml:space="preserve">ref =</w:t>
      </w:r>
      <w:r>
        <w:rPr>
          <w:rStyle w:val="NormalTok"/>
        </w:rPr>
        <w:t xml:space="preserve"> Post.Summary[</w:t>
      </w:r>
      <w:r>
        <w:rPr>
          <w:rStyle w:val="DecValTok"/>
        </w:rPr>
        <w:t xml:space="preserve">16</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ref_ovl =</w:t>
      </w:r>
      <w:r>
        <w:rPr>
          <w:rStyle w:val="NormalTok"/>
        </w:rPr>
        <w:t xml:space="preserve"> </w:t>
      </w:r>
      <w:r>
        <w:rPr>
          <w:rStyle w:val="OtherTok"/>
        </w:rPr>
        <w:t xml:space="preserve">TRUE</w:t>
      </w:r>
      <w:r>
        <w:rPr>
          <w:rStyle w:val="NormalTok"/>
        </w:rPr>
        <w:t xml:space="preserve">, </w:t>
      </w:r>
      <w:r>
        <w:rPr>
          <w:rStyle w:val="DataTypeTok"/>
        </w:rPr>
        <w:t xml:space="preserve">ISB=</w:t>
      </w:r>
      <w:r>
        <w:rPr>
          <w:rStyle w:val="OtherTok"/>
        </w:rPr>
        <w:t xml:space="preserve">FALSE</w:t>
      </w:r>
      <w:r>
        <w:rPr>
          <w:rStyle w:val="NormalTok"/>
        </w:rPr>
        <w:t xml:space="preserve">, </w:t>
      </w:r>
      <w:r>
        <w:br w:type="textWrapping"/>
      </w:r>
      <w:r>
        <w:rPr>
          <w:rStyle w:val="NormalTok"/>
        </w:rPr>
        <w:t xml:space="preserve">         </w:t>
      </w:r>
      <w:r>
        <w:rPr>
          <w:rStyle w:val="DataTypeTok"/>
        </w:rPr>
        <w:t xml:space="preserve">main=</w:t>
      </w:r>
      <w:r>
        <w:rPr>
          <w:rStyle w:val="NormalTok"/>
        </w:rPr>
        <w:t xml:space="preserve">main.label[</w:t>
      </w:r>
      <w:r>
        <w:rPr>
          <w:rStyle w:val="DecValTok"/>
        </w:rPr>
        <w:t xml:space="preserve">6</w:t>
      </w:r>
      <w:r>
        <w:rPr>
          <w:rStyle w:val="NormalTok"/>
        </w:rPr>
        <w:t xml:space="preserve">],</w:t>
      </w:r>
      <w:r>
        <w:br w:type="textWrapping"/>
      </w:r>
      <w:r>
        <w:rPr>
          <w:rStyle w:val="NormalTok"/>
        </w:rPr>
        <w:t xml:space="preserve">         </w:t>
      </w:r>
      <w:r>
        <w:rPr>
          <w:rStyle w:val="DataTypeTok"/>
        </w:rPr>
        <w:t xml:space="preserve">med_sz=</w:t>
      </w:r>
      <w:r>
        <w:rPr>
          <w:rStyle w:val="FloatTok"/>
        </w:rPr>
        <w:t xml:space="preserve">1.5</w:t>
      </w:r>
      <w:r>
        <w:rPr>
          <w:rStyle w:val="NormalTok"/>
        </w:rPr>
        <w:t xml:space="preserve">, </w:t>
      </w:r>
      <w:r>
        <w:rPr>
          <w:rStyle w:val="DataTypeTok"/>
        </w:rPr>
        <w:t xml:space="preserve">thin_sz =</w:t>
      </w:r>
      <w:r>
        <w:rPr>
          <w:rStyle w:val="NormalTok"/>
        </w:rPr>
        <w:t xml:space="preserve"> </w:t>
      </w:r>
      <w:r>
        <w:rPr>
          <w:rStyle w:val="DecValTok"/>
        </w:rPr>
        <w:t xml:space="preserve">1</w:t>
      </w:r>
      <w:r>
        <w:rPr>
          <w:rStyle w:val="NormalTok"/>
        </w:rPr>
        <w:t xml:space="preserve">, </w:t>
      </w:r>
      <w:r>
        <w:rPr>
          <w:rStyle w:val="DataTypeTok"/>
        </w:rPr>
        <w:t xml:space="preserve">thick_sz =</w:t>
      </w:r>
      <w:r>
        <w:rPr>
          <w:rStyle w:val="NormalTok"/>
        </w:rPr>
        <w:t xml:space="preserve"> </w:t>
      </w:r>
      <w:r>
        <w:rPr>
          <w:rStyle w:val="DecValTok"/>
        </w:rPr>
        <w:t xml:space="preserve">3</w:t>
      </w:r>
      <w:r>
        <w:rPr>
          <w:rStyle w:val="NormalTok"/>
        </w:rPr>
        <w:t xml:space="preserve">, </w:t>
      </w:r>
      <w:r>
        <w:rPr>
          <w:rStyle w:val="DataTypeTok"/>
        </w:rPr>
        <w:t xml:space="preserve">ax_sz=</w:t>
      </w:r>
      <w:r>
        <w:rPr>
          <w:rStyle w:val="DecValTok"/>
        </w:rPr>
        <w:t xml:space="preserve">2</w:t>
      </w:r>
      <w:r>
        <w:rPr>
          <w:rStyle w:val="NormalTok"/>
        </w:rPr>
        <w:t xml:space="preserve">, </w:t>
      </w:r>
      <w:r>
        <w:rPr>
          <w:rStyle w:val="DataTypeTok"/>
        </w:rPr>
        <w:t xml:space="preserve">main_text_sz=</w:t>
      </w:r>
      <w:r>
        <w:rPr>
          <w:rStyle w:val="DecValTok"/>
        </w:rPr>
        <w:t xml:space="preserve">2</w:t>
      </w:r>
      <w:r>
        <w:rPr>
          <w:rStyle w:val="NormalTok"/>
        </w:rPr>
        <w:t xml:space="preserve">,</w:t>
      </w:r>
      <w:r>
        <w:rPr>
          <w:rStyle w:val="DataTypeTok"/>
        </w:rPr>
        <w:t xml:space="preserve">axis_text_sz=</w:t>
      </w:r>
      <w:r>
        <w:rPr>
          <w:rStyle w:val="FloatTok"/>
        </w:rPr>
        <w:t xml:space="preserve">1.5</w:t>
      </w:r>
      <w:r>
        <w:rPr>
          <w:rStyle w:val="NormalTok"/>
        </w:rPr>
        <w:t xml:space="preserve">,</w:t>
      </w:r>
      <w:r>
        <w:rPr>
          <w:rStyle w:val="DataTypeTok"/>
        </w:rPr>
        <w:t xml:space="preserve">tick_text_sz =</w:t>
      </w:r>
      <w:r>
        <w:rPr>
          <w:rStyle w:val="NormalTok"/>
        </w:rPr>
        <w:t xml:space="preserve"> </w:t>
      </w:r>
      <w:r>
        <w:rPr>
          <w:rStyle w:val="FloatTok"/>
        </w:rPr>
        <w:t xml:space="preserve">1.5</w:t>
      </w:r>
      <w:r>
        <w:rPr>
          <w:rStyle w:val="NormalTok"/>
        </w:rPr>
        <w:t xml:space="preserve">, </w:t>
      </w:r>
      <w:r>
        <w:br w:type="textWrapping"/>
      </w:r>
      <w:r>
        <w:rPr>
          <w:rStyle w:val="NormalTok"/>
        </w:rPr>
        <w:t xml:space="preserve">         </w:t>
      </w:r>
      <w:r>
        <w:rPr>
          <w:rStyle w:val="DataTypeTok"/>
        </w:rPr>
        <w:t xml:space="preserve">labels=</w:t>
      </w:r>
      <w:r>
        <w:rPr>
          <w:rStyle w:val="OtherTok"/>
        </w:rPr>
        <w:t xml:space="preserve">NULL</w:t>
      </w:r>
      <w:r>
        <w:rPr>
          <w:rStyle w:val="NormalTok"/>
        </w:rPr>
        <w:t xml:space="preserve">, </w:t>
      </w:r>
      <w:r>
        <w:rPr>
          <w:rStyle w:val="DataTypeTok"/>
        </w:rPr>
        <w:t xml:space="preserve">xlab=</w:t>
      </w:r>
      <w:r>
        <w:rPr>
          <w:rStyle w:val="StringTok"/>
        </w:rPr>
        <w:t xml:space="preserve">"Probability"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haviorComparison_MultinomialRegression_files/figure-docx/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#dev.off()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423e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hyperlink" Id="rId27" Target="https://cran.r-project.org/" TargetMode="External" /><Relationship Type="http://schemas.openxmlformats.org/officeDocument/2006/relationships/hyperlink" Id="rId22" Target="mailto:grmcco@gmail.com" TargetMode="External" /><Relationship Type="http://schemas.openxmlformats.org/officeDocument/2006/relationships/hyperlink" Id="rId23" Target="mailto:stabachj@si.edu" TargetMode="External" /></Relationships>
</file>

<file path=word/_rels/footnotes.xml.rels><?xml version="1.0" encoding="UTF-8"?>
<Relationships xmlns="http://schemas.openxmlformats.org/package/2006/relationships"><Relationship Type="http://schemas.openxmlformats.org/officeDocument/2006/relationships/hyperlink" Id="rId27" Target="https://cran.r-project.org/" TargetMode="External" /><Relationship Type="http://schemas.openxmlformats.org/officeDocument/2006/relationships/hyperlink" Id="rId22" Target="mailto:grmcco@gmail.com" TargetMode="External" /><Relationship Type="http://schemas.openxmlformats.org/officeDocument/2006/relationships/hyperlink" Id="rId23" Target="mailto:stabachj@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 Analysis</dc:title>
  <dc:creator>Jared Stabach, Smithsonian Conservation Biology Institute</dc:creator>
  <dcterms:created xsi:type="dcterms:W3CDTF">2019-03-07T21:00:26Z</dcterms:created>
  <dcterms:modified xsi:type="dcterms:W3CDTF">2019-03-07T21:00:26Z</dcterms:modified>
</cp:coreProperties>
</file>