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2452" w14:textId="2A9265E9" w:rsidR="00E11BB6" w:rsidRDefault="00B97307" w:rsidP="0004210F">
      <w:r>
        <w:rPr>
          <w:rFonts w:hint="eastAsia"/>
        </w:rPr>
        <w:t>演習</w:t>
      </w:r>
      <w:r w:rsidR="0004210F">
        <w:rPr>
          <w:rFonts w:hint="eastAsia"/>
        </w:rPr>
        <w:t>4</w:t>
      </w:r>
      <w:r w:rsidR="0004210F">
        <w:t>-</w:t>
      </w:r>
      <w:r w:rsidR="00673DE1">
        <w:rPr>
          <w:rFonts w:hint="eastAsia"/>
        </w:rPr>
        <w:t>3</w:t>
      </w:r>
    </w:p>
    <w:p w14:paraId="2C8795EC" w14:textId="22E8CB90" w:rsidR="0004210F" w:rsidRDefault="00673DE1" w:rsidP="00B97307">
      <w:pPr>
        <w:rPr>
          <w:noProof/>
        </w:rPr>
      </w:pPr>
      <w:r>
        <w:rPr>
          <w:rFonts w:hint="eastAsia"/>
          <w:noProof/>
        </w:rPr>
        <w:t>現実世界に存在する多対多の関連があるものを三つ答えろ。</w:t>
      </w:r>
    </w:p>
    <w:p w14:paraId="21E11016" w14:textId="77777777" w:rsidR="00FF658A" w:rsidRDefault="00FF658A" w:rsidP="00B97307">
      <w:pPr>
        <w:rPr>
          <w:noProof/>
        </w:rPr>
      </w:pPr>
    </w:p>
    <w:p w14:paraId="04CF036E" w14:textId="68CE2622" w:rsidR="00FF658A" w:rsidRDefault="00FF658A" w:rsidP="00B97307">
      <w:pPr>
        <w:rPr>
          <w:noProof/>
        </w:rPr>
      </w:pPr>
      <w:r>
        <w:rPr>
          <w:rFonts w:hint="eastAsia"/>
          <w:noProof/>
        </w:rPr>
        <w:t>・駅と電車の関連</w:t>
      </w:r>
    </w:p>
    <w:p w14:paraId="24FE0F41" w14:textId="004C2035" w:rsidR="00713226" w:rsidRDefault="00713226" w:rsidP="00B97307">
      <w:pPr>
        <w:rPr>
          <w:noProof/>
        </w:rPr>
      </w:pPr>
      <w:r>
        <w:rPr>
          <w:rFonts w:hint="eastAsia"/>
          <w:noProof/>
        </w:rPr>
        <w:t xml:space="preserve">　　関連実体：停車駅</w:t>
      </w:r>
    </w:p>
    <w:p w14:paraId="4F3224F4" w14:textId="502605E1" w:rsidR="00713226" w:rsidRDefault="00713226" w:rsidP="00877F13">
      <w:pPr>
        <w:ind w:left="210" w:hangingChars="100" w:hanging="210"/>
        <w:rPr>
          <w:noProof/>
        </w:rPr>
      </w:pPr>
      <w:r>
        <w:rPr>
          <w:rFonts w:hint="eastAsia"/>
          <w:noProof/>
        </w:rPr>
        <w:t xml:space="preserve">　　一つの駅に対して(各駅や特急などの違いで</w:t>
      </w:r>
      <w:r>
        <w:rPr>
          <w:noProof/>
        </w:rPr>
        <w:t>)</w:t>
      </w:r>
      <w:r>
        <w:rPr>
          <w:rFonts w:hint="eastAsia"/>
          <w:noProof/>
        </w:rPr>
        <w:t>止まる電車は異なるが複数の電車が止まる。</w:t>
      </w:r>
      <w:r w:rsidR="00877F13">
        <w:rPr>
          <w:rFonts w:hint="eastAsia"/>
          <w:noProof/>
        </w:rPr>
        <w:t>それに対し、電車も止まる駅は電車ごとに異なるが複数の駅に止まる。</w:t>
      </w:r>
    </w:p>
    <w:p w14:paraId="1134FD70" w14:textId="77777777" w:rsidR="00877F13" w:rsidRDefault="00877F13" w:rsidP="00B97307">
      <w:pPr>
        <w:rPr>
          <w:rFonts w:hint="eastAsia"/>
          <w:noProof/>
        </w:rPr>
      </w:pPr>
    </w:p>
    <w:p w14:paraId="1BC62D69" w14:textId="189BC0F5" w:rsidR="00FF658A" w:rsidRDefault="00EE10A2" w:rsidP="00B97307">
      <w:pPr>
        <w:rPr>
          <w:noProof/>
        </w:rPr>
      </w:pPr>
      <w:r>
        <w:rPr>
          <w:rFonts w:hint="eastAsia"/>
          <w:noProof/>
        </w:rPr>
        <w:t>・客と購入品</w:t>
      </w:r>
    </w:p>
    <w:p w14:paraId="4565D35B" w14:textId="2A52D3E3" w:rsidR="00877F13" w:rsidRDefault="00713226" w:rsidP="00877F13">
      <w:pPr>
        <w:ind w:left="210" w:hangingChars="100" w:hanging="210"/>
        <w:rPr>
          <w:noProof/>
        </w:rPr>
      </w:pPr>
      <w:r>
        <w:rPr>
          <w:rFonts w:hint="eastAsia"/>
          <w:noProof/>
        </w:rPr>
        <w:t xml:space="preserve">　　</w:t>
      </w:r>
      <w:r w:rsidR="00877F13">
        <w:rPr>
          <w:rFonts w:hint="eastAsia"/>
          <w:noProof/>
        </w:rPr>
        <w:t>関連実体：購入履歴</w:t>
      </w:r>
    </w:p>
    <w:p w14:paraId="7648C777" w14:textId="39F6A006" w:rsidR="00713226" w:rsidRDefault="00877F13" w:rsidP="00877F13">
      <w:pPr>
        <w:ind w:leftChars="100" w:left="210" w:firstLineChars="100" w:firstLine="210"/>
        <w:rPr>
          <w:noProof/>
        </w:rPr>
      </w:pPr>
      <w:r>
        <w:rPr>
          <w:rFonts w:hint="eastAsia"/>
          <w:noProof/>
        </w:rPr>
        <w:t>一人の客が買う商品はそれぞれ異なり数も決まっていないが、購入品から買った客を調べた時も商品によって異なる複数の客から買われている。</w:t>
      </w:r>
    </w:p>
    <w:p w14:paraId="6FB2CD71" w14:textId="710C0C82" w:rsidR="00FF658A" w:rsidRDefault="00EE10A2" w:rsidP="00B97307">
      <w:pPr>
        <w:rPr>
          <w:noProof/>
        </w:rPr>
      </w:pPr>
      <w:r>
        <w:rPr>
          <w:rFonts w:hint="eastAsia"/>
          <w:noProof/>
        </w:rPr>
        <w:t>・野菜と農薬</w:t>
      </w:r>
    </w:p>
    <w:p w14:paraId="46B4F2E8" w14:textId="582C88A7" w:rsidR="00877F13" w:rsidRDefault="00877F13" w:rsidP="00B97307">
      <w:pPr>
        <w:rPr>
          <w:rFonts w:hint="eastAsia"/>
          <w:noProof/>
        </w:rPr>
      </w:pPr>
      <w:r>
        <w:rPr>
          <w:rFonts w:hint="eastAsia"/>
          <w:noProof/>
        </w:rPr>
        <w:t xml:space="preserve">　　関連実体：</w:t>
      </w:r>
      <w:r w:rsidR="0091677B">
        <w:rPr>
          <w:rFonts w:hint="eastAsia"/>
          <w:noProof/>
        </w:rPr>
        <w:t>使用済み</w:t>
      </w:r>
      <w:r>
        <w:rPr>
          <w:rFonts w:hint="eastAsia"/>
          <w:noProof/>
        </w:rPr>
        <w:t>農薬</w:t>
      </w:r>
    </w:p>
    <w:p w14:paraId="66454A33" w14:textId="10CC1157" w:rsidR="00713226" w:rsidRDefault="00713226" w:rsidP="00877F13">
      <w:pPr>
        <w:ind w:left="210" w:hangingChars="100" w:hanging="210"/>
        <w:rPr>
          <w:rFonts w:hint="eastAsia"/>
        </w:rPr>
      </w:pPr>
      <w:r>
        <w:rPr>
          <w:rFonts w:hint="eastAsia"/>
          <w:noProof/>
        </w:rPr>
        <w:t xml:space="preserve">　　</w:t>
      </w:r>
      <w:r w:rsidR="00877F13">
        <w:rPr>
          <w:rFonts w:hint="eastAsia"/>
          <w:noProof/>
        </w:rPr>
        <w:t>野菜に使う農薬は育てる時期や農家さんの育て方によって異なるが複数の農薬を用いる場合が十分にある。また、同じ農薬を複数の野菜に共通して用いる場合も十分にある。</w:t>
      </w:r>
    </w:p>
    <w:sectPr w:rsidR="007132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7307"/>
    <w:rsid w:val="0004210F"/>
    <w:rsid w:val="00096558"/>
    <w:rsid w:val="00552083"/>
    <w:rsid w:val="005A000F"/>
    <w:rsid w:val="00673DE1"/>
    <w:rsid w:val="00713226"/>
    <w:rsid w:val="0083002D"/>
    <w:rsid w:val="00877F13"/>
    <w:rsid w:val="0091677B"/>
    <w:rsid w:val="00B97307"/>
    <w:rsid w:val="00CF2DC3"/>
    <w:rsid w:val="00E11BB6"/>
    <w:rsid w:val="00E55C8A"/>
    <w:rsid w:val="00EE10A2"/>
    <w:rsid w:val="00EF1730"/>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17D973"/>
  <w15:docId w15:val="{E1F3420F-1C9E-42F0-908F-38D139D1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B973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47</Words>
  <Characters>272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4</cp:revision>
  <cp:lastPrinted>2023-05-25T05:20:00Z</cp:lastPrinted>
  <dcterms:created xsi:type="dcterms:W3CDTF">2023-05-25T04:07:00Z</dcterms:created>
  <dcterms:modified xsi:type="dcterms:W3CDTF">2023-05-25T06:12:00Z</dcterms:modified>
</cp:coreProperties>
</file>