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95BE" w14:textId="77777777" w:rsidR="00576346" w:rsidRDefault="00000000">
      <w:pPr>
        <w:spacing w:after="80"/>
        <w:jc w:val="center"/>
      </w:pPr>
      <w:proofErr w:type="spellStart"/>
      <w:r>
        <w:rPr>
          <w:b/>
          <w:bCs/>
          <w:color w:val="1A4B9C"/>
          <w:sz w:val="40"/>
          <w:szCs w:val="40"/>
        </w:rPr>
        <w:t>NexusBuild</w:t>
      </w:r>
      <w:proofErr w:type="spellEnd"/>
      <w:r>
        <w:rPr>
          <w:b/>
          <w:bCs/>
          <w:color w:val="1A4B9C"/>
          <w:sz w:val="40"/>
          <w:szCs w:val="40"/>
        </w:rPr>
        <w:t xml:space="preserve"> — Playwright Test Report</w:t>
      </w:r>
    </w:p>
    <w:p w14:paraId="05237D75" w14:textId="77777777" w:rsidR="00576346" w:rsidRDefault="00000000">
      <w:pPr>
        <w:spacing w:after="60"/>
        <w:jc w:val="center"/>
      </w:pPr>
      <w:r>
        <w:rPr>
          <w:i/>
          <w:iCs/>
          <w:color w:val="6B7280"/>
          <w:sz w:val="19"/>
          <w:szCs w:val="19"/>
        </w:rPr>
        <w:t>Generated: 16 Aug 2026, 17:49</w:t>
      </w:r>
    </w:p>
    <w:p w14:paraId="3D90A667" w14:textId="77777777" w:rsidR="00576346" w:rsidRDefault="00000000">
      <w:pPr>
        <w:spacing w:after="300"/>
        <w:jc w:val="center"/>
      </w:pPr>
      <w:r>
        <w:rPr>
          <w:color w:val="374151"/>
          <w:sz w:val="17"/>
          <w:szCs w:val="17"/>
        </w:rPr>
        <w:t xml:space="preserve">Browser: Chromium  •  Framework: React 19 + Vite  •  Backend: </w:t>
      </w:r>
      <w:proofErr w:type="spellStart"/>
      <w:r>
        <w:rPr>
          <w:color w:val="374151"/>
          <w:sz w:val="17"/>
          <w:szCs w:val="17"/>
        </w:rPr>
        <w:t>Supabase</w:t>
      </w:r>
      <w:proofErr w:type="spellEnd"/>
      <w:r>
        <w:rPr>
          <w:color w:val="374151"/>
          <w:sz w:val="17"/>
          <w:szCs w:val="17"/>
        </w:rPr>
        <w:t>/PostgreSQL</w:t>
      </w:r>
    </w:p>
    <w:p w14:paraId="714CA065" w14:textId="77777777" w:rsidR="00576346" w:rsidRDefault="00000000">
      <w:pPr>
        <w:pStyle w:val="Heading1"/>
        <w:spacing w:before="200" w:after="120"/>
      </w:pPr>
      <w:r>
        <w:rPr>
          <w:b/>
          <w:bCs/>
          <w:color w:val="1A4B9C"/>
          <w:sz w:val="28"/>
          <w:szCs w:val="28"/>
        </w:rPr>
        <w:t>Test Run Summary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500"/>
        <w:gridCol w:w="1500"/>
        <w:gridCol w:w="2000"/>
      </w:tblGrid>
      <w:tr w:rsidR="00576346" w14:paraId="405E5C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A4B9C"/>
            <w:vAlign w:val="center"/>
          </w:tcPr>
          <w:p w14:paraId="23B240DF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Total Tests</w:t>
            </w:r>
          </w:p>
        </w:tc>
        <w:tc>
          <w:tcPr>
            <w:tcW w:w="1500" w:type="dxa"/>
            <w:shd w:val="clear" w:color="auto" w:fill="1A4B9C"/>
            <w:vAlign w:val="center"/>
          </w:tcPr>
          <w:p w14:paraId="086F805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Passed ✓</w:t>
            </w:r>
          </w:p>
        </w:tc>
        <w:tc>
          <w:tcPr>
            <w:tcW w:w="1500" w:type="dxa"/>
            <w:shd w:val="clear" w:color="auto" w:fill="1A4B9C"/>
            <w:vAlign w:val="center"/>
          </w:tcPr>
          <w:p w14:paraId="389BF8A1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Failed ✗</w:t>
            </w:r>
          </w:p>
        </w:tc>
        <w:tc>
          <w:tcPr>
            <w:tcW w:w="1500" w:type="dxa"/>
            <w:shd w:val="clear" w:color="auto" w:fill="1A4B9C"/>
            <w:vAlign w:val="center"/>
          </w:tcPr>
          <w:p w14:paraId="529DFC99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Skipped</w:t>
            </w:r>
          </w:p>
        </w:tc>
        <w:tc>
          <w:tcPr>
            <w:tcW w:w="1500" w:type="dxa"/>
            <w:shd w:val="clear" w:color="auto" w:fill="1A4B9C"/>
            <w:vAlign w:val="center"/>
          </w:tcPr>
          <w:p w14:paraId="11F057B2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Flaky</w:t>
            </w:r>
          </w:p>
        </w:tc>
        <w:tc>
          <w:tcPr>
            <w:tcW w:w="2000" w:type="dxa"/>
            <w:shd w:val="clear" w:color="auto" w:fill="1A4B9C"/>
            <w:vAlign w:val="center"/>
          </w:tcPr>
          <w:p w14:paraId="4C610089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Total Duration</w:t>
            </w:r>
          </w:p>
        </w:tc>
      </w:tr>
      <w:tr w:rsidR="00576346" w14:paraId="509697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F0D1844" w14:textId="0B9DAD57" w:rsidR="00576346" w:rsidRDefault="00A35BB0">
            <w:pPr>
              <w:spacing w:before="40" w:after="40"/>
              <w:jc w:val="center"/>
            </w:pPr>
            <w:r>
              <w:rPr>
                <w:b/>
                <w:bCs/>
                <w:color w:val="111827"/>
              </w:rPr>
              <w:t>14</w:t>
            </w:r>
            <w:r w:rsidR="00000000">
              <w:rPr>
                <w:b/>
                <w:bCs/>
                <w:color w:val="111827"/>
              </w:rPr>
              <w:t>0</w:t>
            </w:r>
          </w:p>
        </w:tc>
        <w:tc>
          <w:tcPr>
            <w:tcW w:w="1500" w:type="dxa"/>
            <w:shd w:val="clear" w:color="auto" w:fill="DCFCE7"/>
            <w:vAlign w:val="center"/>
          </w:tcPr>
          <w:p w14:paraId="3468D1E7" w14:textId="10DB75A5" w:rsidR="00576346" w:rsidRDefault="00A35BB0">
            <w:pPr>
              <w:spacing w:before="40" w:after="40"/>
              <w:jc w:val="center"/>
            </w:pPr>
            <w:r>
              <w:rPr>
                <w:b/>
                <w:bCs/>
                <w:color w:val="166534"/>
              </w:rPr>
              <w:t>138</w:t>
            </w:r>
          </w:p>
        </w:tc>
        <w:tc>
          <w:tcPr>
            <w:tcW w:w="1500" w:type="dxa"/>
            <w:shd w:val="clear" w:color="auto" w:fill="F0FDF4"/>
            <w:vAlign w:val="center"/>
          </w:tcPr>
          <w:p w14:paraId="344965A8" w14:textId="13E96128" w:rsidR="00576346" w:rsidRDefault="00A35BB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500" w:type="dxa"/>
            <w:shd w:val="clear" w:color="auto" w:fill="FEF3C7"/>
            <w:vAlign w:val="center"/>
          </w:tcPr>
          <w:p w14:paraId="7ECDB698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92400E"/>
              </w:rPr>
              <w:t>0</w:t>
            </w:r>
          </w:p>
        </w:tc>
        <w:tc>
          <w:tcPr>
            <w:tcW w:w="1500" w:type="dxa"/>
            <w:shd w:val="clear" w:color="auto" w:fill="DBEAFE"/>
            <w:vAlign w:val="center"/>
          </w:tcPr>
          <w:p w14:paraId="34E2D9E2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40AF"/>
              </w:rPr>
              <w:t>0</w:t>
            </w:r>
          </w:p>
        </w:tc>
        <w:tc>
          <w:tcPr>
            <w:tcW w:w="2000" w:type="dxa"/>
            <w:shd w:val="clear" w:color="auto" w:fill="F3F4F6"/>
            <w:vAlign w:val="center"/>
          </w:tcPr>
          <w:p w14:paraId="7DCD85E5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</w:rPr>
              <w:t>110.48s</w:t>
            </w:r>
          </w:p>
        </w:tc>
      </w:tr>
    </w:tbl>
    <w:p w14:paraId="3C3A4160" w14:textId="77777777" w:rsidR="00576346" w:rsidRDefault="00576346">
      <w:pPr>
        <w:spacing w:after="400"/>
      </w:pPr>
    </w:p>
    <w:p w14:paraId="21EAD140" w14:textId="77777777" w:rsidR="00576346" w:rsidRDefault="00000000">
      <w:pPr>
        <w:pStyle w:val="Heading2"/>
        <w:spacing w:before="320" w:after="80"/>
      </w:pPr>
      <w:r>
        <w:rPr>
          <w:b/>
          <w:bCs/>
          <w:color w:val="9CA3AF"/>
          <w:sz w:val="22"/>
          <w:szCs w:val="22"/>
        </w:rPr>
        <w:t xml:space="preserve">01.  </w:t>
      </w:r>
      <w:r>
        <w:rPr>
          <w:b/>
          <w:bCs/>
          <w:color w:val="1A4B9C"/>
          <w:sz w:val="22"/>
          <w:szCs w:val="22"/>
        </w:rPr>
        <w:t>01_homepage.spec.ts</w:t>
      </w:r>
      <w:r>
        <w:rPr>
          <w:color w:val="166534"/>
          <w:sz w:val="20"/>
          <w:szCs w:val="20"/>
        </w:rPr>
        <w:t xml:space="preserve">   (0 passed</w:t>
      </w:r>
      <w:r>
        <w:rPr>
          <w:color w:val="374151"/>
          <w:sz w:val="20"/>
          <w:szCs w:val="20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400"/>
        <w:gridCol w:w="1200"/>
        <w:gridCol w:w="3400"/>
      </w:tblGrid>
      <w:tr w:rsidR="00576346" w14:paraId="37E85E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1A4B9C"/>
            <w:vAlign w:val="center"/>
          </w:tcPr>
          <w:p w14:paraId="486A41C4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Case</w:t>
            </w:r>
          </w:p>
        </w:tc>
        <w:tc>
          <w:tcPr>
            <w:tcW w:w="1400" w:type="dxa"/>
            <w:shd w:val="clear" w:color="auto" w:fill="1A4B9C"/>
            <w:vAlign w:val="center"/>
          </w:tcPr>
          <w:p w14:paraId="2F69DAEA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200" w:type="dxa"/>
            <w:shd w:val="clear" w:color="auto" w:fill="1A4B9C"/>
            <w:vAlign w:val="center"/>
          </w:tcPr>
          <w:p w14:paraId="0B000D44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Duration</w:t>
            </w:r>
          </w:p>
        </w:tc>
        <w:tc>
          <w:tcPr>
            <w:tcW w:w="3400" w:type="dxa"/>
            <w:shd w:val="clear" w:color="auto" w:fill="1A4B9C"/>
            <w:vAlign w:val="center"/>
          </w:tcPr>
          <w:p w14:paraId="1C099D68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Error / Location</w:t>
            </w:r>
          </w:p>
        </w:tc>
      </w:tr>
      <w:tr w:rsidR="00576346" w14:paraId="7A9D02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689129A9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01.01 should load Homepage and have valid page title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3F82E1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030DA95D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7.04s</w:t>
            </w:r>
          </w:p>
        </w:tc>
        <w:tc>
          <w:tcPr>
            <w:tcW w:w="3400" w:type="dxa"/>
            <w:vAlign w:val="center"/>
          </w:tcPr>
          <w:p w14:paraId="3E27094F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01_homepage.spec.ts:16</w:t>
            </w:r>
          </w:p>
        </w:tc>
      </w:tr>
      <w:tr w:rsidR="00576346" w14:paraId="460C198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746A61F3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01.02 should display brand logo link navigating to home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303C9832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1FA785D1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542ms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78C5599F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01_homepage.spec.ts:20</w:t>
            </w:r>
          </w:p>
        </w:tc>
      </w:tr>
      <w:tr w:rsidR="00576346" w14:paraId="77EF26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593C381E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01.03 should display top navigation links in header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7641BC33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52DDE08B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512ms</w:t>
            </w:r>
          </w:p>
        </w:tc>
        <w:tc>
          <w:tcPr>
            <w:tcW w:w="3400" w:type="dxa"/>
            <w:vAlign w:val="center"/>
          </w:tcPr>
          <w:p w14:paraId="24FC239E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01_homepage.spec.ts:26</w:t>
            </w:r>
          </w:p>
        </w:tc>
      </w:tr>
      <w:tr w:rsidR="00576346" w14:paraId="1D15CA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2C98C559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01.04 should display Login and Register CTA buttons in navbar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7BD7ACF0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1C126994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558ms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096905F2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01_homepage.spec.ts:34</w:t>
            </w:r>
          </w:p>
        </w:tc>
      </w:tr>
      <w:tr w:rsidR="00576346" w14:paraId="260A03A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680E91FD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01.05 should display hero section headline and sub-headline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2038A01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2CD1FBD7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716ms</w:t>
            </w:r>
          </w:p>
        </w:tc>
        <w:tc>
          <w:tcPr>
            <w:tcW w:w="3400" w:type="dxa"/>
            <w:vAlign w:val="center"/>
          </w:tcPr>
          <w:p w14:paraId="0EB738C8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01_homepage.spec.ts:40</w:t>
            </w:r>
          </w:p>
        </w:tc>
      </w:tr>
      <w:tr w:rsidR="00576346" w14:paraId="2E612F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693C1ECC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01.06 should have hero CTA linking to Explore All Projects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42766A3A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53D5FF0C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748ms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53A6503E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01_homepage.spec.ts:49</w:t>
            </w:r>
          </w:p>
        </w:tc>
      </w:tr>
      <w:tr w:rsidR="00576346" w14:paraId="4FA72C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61568EA3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01.07 should have hero CTA linking to Interactive GIS Map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0AAF4A8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4978AB05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854ms</w:t>
            </w:r>
          </w:p>
        </w:tc>
        <w:tc>
          <w:tcPr>
            <w:tcW w:w="3400" w:type="dxa"/>
            <w:vAlign w:val="center"/>
          </w:tcPr>
          <w:p w14:paraId="3545BE6D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01_homepage.spec.ts:55</w:t>
            </w:r>
          </w:p>
        </w:tc>
      </w:tr>
      <w:tr w:rsidR="00576346" w14:paraId="5A305C8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5B6C6A5C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01.08 should display hero statistics counters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6939367E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52EC6F44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732ms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53756855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01_homepage.spec.ts:61</w:t>
            </w:r>
          </w:p>
        </w:tc>
      </w:tr>
      <w:tr w:rsidR="00576346" w14:paraId="472D31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C5B2E45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01.09 should render Signature Developments section header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10AC484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3521BF51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670ms</w:t>
            </w:r>
          </w:p>
        </w:tc>
        <w:tc>
          <w:tcPr>
            <w:tcW w:w="3400" w:type="dxa"/>
            <w:vAlign w:val="center"/>
          </w:tcPr>
          <w:p w14:paraId="6AB54537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01_homepage.spec.ts:68</w:t>
            </w:r>
          </w:p>
        </w:tc>
      </w:tr>
      <w:tr w:rsidR="00576346" w14:paraId="18D1C58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2BC003BD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01.10 should render featured project cards in Signature Developments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005C23B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69D38E01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756ms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73FBAABB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01_homepage.spec.ts:74</w:t>
            </w:r>
          </w:p>
        </w:tc>
      </w:tr>
      <w:tr w:rsidR="00576346" w14:paraId="6B5ACB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42931CEA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01.11 should have link to View All Projects from featured section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0C90D2F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5C0B852F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739ms</w:t>
            </w:r>
          </w:p>
        </w:tc>
        <w:tc>
          <w:tcPr>
            <w:tcW w:w="3400" w:type="dxa"/>
            <w:vAlign w:val="center"/>
          </w:tcPr>
          <w:p w14:paraId="4101565C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01_homepage.spec.ts:79</w:t>
            </w:r>
          </w:p>
        </w:tc>
      </w:tr>
      <w:tr w:rsidR="00576346" w14:paraId="30030F6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1544BE43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01.12 should display Neighborhoods section with prime sectors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0943C11F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07547F42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865ms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4FA2B4E8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01_homepage.spec.ts:85</w:t>
            </w:r>
          </w:p>
        </w:tc>
      </w:tr>
      <w:tr w:rsidR="00576346" w14:paraId="66332E4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071FA0C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01.13 should have Launch Interactive GIS Map button in neighborhoods section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F9250DD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1B34F219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878ms</w:t>
            </w:r>
          </w:p>
        </w:tc>
        <w:tc>
          <w:tcPr>
            <w:tcW w:w="3400" w:type="dxa"/>
            <w:vAlign w:val="center"/>
          </w:tcPr>
          <w:p w14:paraId="593876D2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01_homepage.spec.ts:93</w:t>
            </w:r>
          </w:p>
        </w:tc>
      </w:tr>
      <w:tr w:rsidR="00576346" w14:paraId="3F0CC4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5483C6DD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01.14 should display Professional Services &amp; Remodeling section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E71016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304F7C39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796ms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745D6C33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01_homepage.spec.ts:99</w:t>
            </w:r>
          </w:p>
        </w:tc>
      </w:tr>
      <w:tr w:rsidR="00576346" w14:paraId="1A6D3CF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67C94923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01.15 should display Empowering Property Owners platform section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3007A293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2FF4B998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793ms</w:t>
            </w:r>
          </w:p>
        </w:tc>
        <w:tc>
          <w:tcPr>
            <w:tcW w:w="3400" w:type="dxa"/>
            <w:vAlign w:val="center"/>
          </w:tcPr>
          <w:p w14:paraId="5A80CE0A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01_homepage.spec.ts:107</w:t>
            </w:r>
          </w:p>
        </w:tc>
      </w:tr>
      <w:tr w:rsidR="00576346" w14:paraId="56B939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6BC86F59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01.16 should have working Client Portal Login link in platform card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03649C33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45C91589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933ms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4E4C0DC6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01_homepage.spec.ts:115</w:t>
            </w:r>
          </w:p>
        </w:tc>
      </w:tr>
      <w:tr w:rsidR="00576346" w14:paraId="617DE0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1ACF6712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01.17 should render full Footer component with contact info and copyright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1B1D6DD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3E8C8E0A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854ms</w:t>
            </w:r>
          </w:p>
        </w:tc>
        <w:tc>
          <w:tcPr>
            <w:tcW w:w="3400" w:type="dxa"/>
            <w:vAlign w:val="center"/>
          </w:tcPr>
          <w:p w14:paraId="3131E07D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01_homepage.spec.ts:121</w:t>
            </w:r>
          </w:p>
        </w:tc>
      </w:tr>
      <w:tr w:rsidR="00576346" w14:paraId="39EC9C2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351A2DBF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01.18 should have Newsletter subscription input in footer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4859C869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376A3DAF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671ms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01CD3EBD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01_homepage.spec.ts:129</w:t>
            </w:r>
          </w:p>
        </w:tc>
      </w:tr>
    </w:tbl>
    <w:p w14:paraId="453010B7" w14:textId="77777777" w:rsidR="00576346" w:rsidRDefault="00576346">
      <w:pPr>
        <w:spacing w:after="240"/>
      </w:pPr>
    </w:p>
    <w:p w14:paraId="5FFE06F5" w14:textId="77777777" w:rsidR="00576346" w:rsidRDefault="00000000">
      <w:pPr>
        <w:pStyle w:val="Heading2"/>
        <w:spacing w:before="320" w:after="80"/>
      </w:pPr>
      <w:r>
        <w:rPr>
          <w:b/>
          <w:bCs/>
          <w:color w:val="9CA3AF"/>
          <w:sz w:val="22"/>
          <w:szCs w:val="22"/>
        </w:rPr>
        <w:t xml:space="preserve">02.  </w:t>
      </w:r>
      <w:r>
        <w:rPr>
          <w:b/>
          <w:bCs/>
          <w:color w:val="1A4B9C"/>
          <w:sz w:val="22"/>
          <w:szCs w:val="22"/>
        </w:rPr>
        <w:t>02_projects_catalog.spec.ts</w:t>
      </w:r>
      <w:r>
        <w:rPr>
          <w:color w:val="166534"/>
          <w:sz w:val="20"/>
          <w:szCs w:val="20"/>
        </w:rPr>
        <w:t xml:space="preserve">   (0 passed</w:t>
      </w:r>
      <w:r>
        <w:rPr>
          <w:color w:val="374151"/>
          <w:sz w:val="20"/>
          <w:szCs w:val="20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400"/>
        <w:gridCol w:w="1200"/>
        <w:gridCol w:w="3400"/>
      </w:tblGrid>
      <w:tr w:rsidR="00576346" w14:paraId="57D343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1A4B9C"/>
            <w:vAlign w:val="center"/>
          </w:tcPr>
          <w:p w14:paraId="2F5DD3F9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Case</w:t>
            </w:r>
          </w:p>
        </w:tc>
        <w:tc>
          <w:tcPr>
            <w:tcW w:w="1400" w:type="dxa"/>
            <w:shd w:val="clear" w:color="auto" w:fill="1A4B9C"/>
            <w:vAlign w:val="center"/>
          </w:tcPr>
          <w:p w14:paraId="3D99D1A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200" w:type="dxa"/>
            <w:shd w:val="clear" w:color="auto" w:fill="1A4B9C"/>
            <w:vAlign w:val="center"/>
          </w:tcPr>
          <w:p w14:paraId="510D81A2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Duration</w:t>
            </w:r>
          </w:p>
        </w:tc>
        <w:tc>
          <w:tcPr>
            <w:tcW w:w="3400" w:type="dxa"/>
            <w:shd w:val="clear" w:color="auto" w:fill="1A4B9C"/>
            <w:vAlign w:val="center"/>
          </w:tcPr>
          <w:p w14:paraId="0E330F01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Error / Location</w:t>
            </w:r>
          </w:p>
        </w:tc>
      </w:tr>
      <w:tr w:rsidR="00576346" w14:paraId="659C02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5EC1F697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02.01 should load Projects page and display hero title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21DD6E5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5DC9F970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737ms</w:t>
            </w:r>
          </w:p>
        </w:tc>
        <w:tc>
          <w:tcPr>
            <w:tcW w:w="3400" w:type="dxa"/>
            <w:vAlign w:val="center"/>
          </w:tcPr>
          <w:p w14:paraId="28732D42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02_projects_catalog.spec.ts:15</w:t>
            </w:r>
          </w:p>
        </w:tc>
      </w:tr>
      <w:tr w:rsidR="00576346" w14:paraId="5CD591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2D0DA52A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02.02 should display Signature Developments section heading on projects page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7F860409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5355CDEC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667ms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1DC9ABEE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02_projects_catalog.spec.ts:22</w:t>
            </w:r>
          </w:p>
        </w:tc>
      </w:tr>
      <w:tr w:rsidR="00576346" w14:paraId="05552D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82C1213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02.03 should display multiple project cards in the catalog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DBE19E7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20F472D6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660ms</w:t>
            </w:r>
          </w:p>
        </w:tc>
        <w:tc>
          <w:tcPr>
            <w:tcW w:w="3400" w:type="dxa"/>
            <w:vAlign w:val="center"/>
          </w:tcPr>
          <w:p w14:paraId="5CE62CE5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02_projects_catalog.spec.ts:28</w:t>
            </w:r>
          </w:p>
        </w:tc>
      </w:tr>
      <w:tr w:rsidR="00576346" w14:paraId="053FDF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2FAD253C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02.04 should display project location badges on cards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07A3169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0AC64EFB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870ms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74D0B1BF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02_projects_catalog.spec.ts:35</w:t>
            </w:r>
          </w:p>
        </w:tc>
      </w:tr>
      <w:tr w:rsidR="00576346" w14:paraId="6F3738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7E7E6488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02.05 should display project property type badges (Mixed Use / Residential)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1E3A2A7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24E3B437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657ms</w:t>
            </w:r>
          </w:p>
        </w:tc>
        <w:tc>
          <w:tcPr>
            <w:tcW w:w="3400" w:type="dxa"/>
            <w:vAlign w:val="center"/>
          </w:tcPr>
          <w:p w14:paraId="4E8569C3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02_projects_catalog.spec.ts:40</w:t>
            </w:r>
          </w:p>
        </w:tc>
      </w:tr>
      <w:tr w:rsidR="00576346" w14:paraId="190D9A4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34711F1C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02.06 should have Project Details buttons on each catalog card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72C335D5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45F52337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783ms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6854D21D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02_projects_catalog.spec.ts:45</w:t>
            </w:r>
          </w:p>
        </w:tc>
      </w:tr>
      <w:tr w:rsidR="00576346" w14:paraId="36D0ED0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39E42CF2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02.07 should have View Map buttons on each catalog card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019D1EA1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03ACAA62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708ms</w:t>
            </w:r>
          </w:p>
        </w:tc>
        <w:tc>
          <w:tcPr>
            <w:tcW w:w="3400" w:type="dxa"/>
            <w:vAlign w:val="center"/>
          </w:tcPr>
          <w:p w14:paraId="1211254E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02_projects_catalog.spec.ts:50</w:t>
            </w:r>
          </w:p>
        </w:tc>
      </w:tr>
      <w:tr w:rsidR="00576346" w14:paraId="684A03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0822B96A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02.08 should search for Sardar Tower in top navbar and see dropdown item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372FCB3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3F9396D5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900ms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1C0E3668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02_projects_catalog.spec.ts:55</w:t>
            </w:r>
          </w:p>
        </w:tc>
      </w:tr>
      <w:tr w:rsidR="00576346" w14:paraId="435728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7A66F089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lastRenderedPageBreak/>
              <w:t>02.09 should navigate to Sardar Tower details when clicking search result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A26B905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1A94DB65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947ms</w:t>
            </w:r>
          </w:p>
        </w:tc>
        <w:tc>
          <w:tcPr>
            <w:tcW w:w="3400" w:type="dxa"/>
            <w:vAlign w:val="center"/>
          </w:tcPr>
          <w:p w14:paraId="5BB17EB7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02_projects_catalog.spec.ts:62</w:t>
            </w:r>
          </w:p>
        </w:tc>
      </w:tr>
      <w:tr w:rsidR="00576346" w14:paraId="0BC618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01ADC75B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02.10 should search for Green Valley in top navbar and navigate to p2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02C5A29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72FB14A1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926ms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255367E9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02_projects_catalog.spec.ts:70</w:t>
            </w:r>
          </w:p>
        </w:tc>
      </w:tr>
      <w:tr w:rsidR="00576346" w14:paraId="06C6C1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49A8E14B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02.11 should show empty search state in dropdown when no matching projects exist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6ED7CEB0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68212AF9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898ms</w:t>
            </w:r>
          </w:p>
        </w:tc>
        <w:tc>
          <w:tcPr>
            <w:tcW w:w="3400" w:type="dxa"/>
            <w:vAlign w:val="center"/>
          </w:tcPr>
          <w:p w14:paraId="5B7A882B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02_projects_catalog.spec.ts:78</w:t>
            </w:r>
          </w:p>
        </w:tc>
      </w:tr>
      <w:tr w:rsidR="00576346" w14:paraId="406895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11ED8FE0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02.12 should clear search query when clicking the X button in navbar search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61B54483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02124204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763ms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117B4090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02_projects_catalog.spec.ts:84</w:t>
            </w:r>
          </w:p>
        </w:tc>
      </w:tr>
      <w:tr w:rsidR="00576346" w14:paraId="2122CE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72DE20B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02.13 should close search dropdown when pressing Escape key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06456550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2F4C7313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966ms</w:t>
            </w:r>
          </w:p>
        </w:tc>
        <w:tc>
          <w:tcPr>
            <w:tcW w:w="3400" w:type="dxa"/>
            <w:vAlign w:val="center"/>
          </w:tcPr>
          <w:p w14:paraId="22E75E8B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02_projects_catalog.spec.ts:93</w:t>
            </w:r>
          </w:p>
        </w:tc>
      </w:tr>
      <w:tr w:rsidR="00576346" w14:paraId="48A1D3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4F5E42BE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02.14 should support keyboard arrow down and Enter navigation in search dropdown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6E3352B4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41F8C1DF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928ms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7F3252DD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02_projects_catalog.spec.ts:101</w:t>
            </w:r>
          </w:p>
        </w:tc>
      </w:tr>
      <w:tr w:rsidR="00576346" w14:paraId="7DFFBE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344990F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02.15 should navigate to project details from catalog card click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79B08C0B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04F979AA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871ms</w:t>
            </w:r>
          </w:p>
        </w:tc>
        <w:tc>
          <w:tcPr>
            <w:tcW w:w="3400" w:type="dxa"/>
            <w:vAlign w:val="center"/>
          </w:tcPr>
          <w:p w14:paraId="71BD15F1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02_projects_catalog.spec.ts:110</w:t>
            </w:r>
          </w:p>
        </w:tc>
      </w:tr>
      <w:tr w:rsidR="00576346" w14:paraId="438B05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5742E410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02.16 should display Request Professional Remodeling section on projects page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3C34255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378920D2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824ms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22BCE432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02_projects_catalog.spec.ts:116</w:t>
            </w:r>
          </w:p>
        </w:tc>
      </w:tr>
    </w:tbl>
    <w:p w14:paraId="4767161F" w14:textId="77777777" w:rsidR="00576346" w:rsidRDefault="00576346">
      <w:pPr>
        <w:spacing w:after="240"/>
      </w:pPr>
    </w:p>
    <w:p w14:paraId="58C87887" w14:textId="77777777" w:rsidR="00576346" w:rsidRDefault="00000000">
      <w:pPr>
        <w:pStyle w:val="Heading2"/>
        <w:spacing w:before="320" w:after="80"/>
      </w:pPr>
      <w:r>
        <w:rPr>
          <w:b/>
          <w:bCs/>
          <w:color w:val="9CA3AF"/>
          <w:sz w:val="22"/>
          <w:szCs w:val="22"/>
        </w:rPr>
        <w:t xml:space="preserve">03.  </w:t>
      </w:r>
      <w:r>
        <w:rPr>
          <w:b/>
          <w:bCs/>
          <w:color w:val="1A4B9C"/>
          <w:sz w:val="22"/>
          <w:szCs w:val="22"/>
        </w:rPr>
        <w:t>03_project_details.spec.ts</w:t>
      </w:r>
      <w:r>
        <w:rPr>
          <w:color w:val="166534"/>
          <w:sz w:val="20"/>
          <w:szCs w:val="20"/>
        </w:rPr>
        <w:t xml:space="preserve">   (0 passed</w:t>
      </w:r>
      <w:r>
        <w:rPr>
          <w:color w:val="374151"/>
          <w:sz w:val="20"/>
          <w:szCs w:val="20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400"/>
        <w:gridCol w:w="1200"/>
        <w:gridCol w:w="3400"/>
      </w:tblGrid>
      <w:tr w:rsidR="00576346" w14:paraId="2C24EC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1A4B9C"/>
            <w:vAlign w:val="center"/>
          </w:tcPr>
          <w:p w14:paraId="1DC4C802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Case</w:t>
            </w:r>
          </w:p>
        </w:tc>
        <w:tc>
          <w:tcPr>
            <w:tcW w:w="1400" w:type="dxa"/>
            <w:shd w:val="clear" w:color="auto" w:fill="1A4B9C"/>
            <w:vAlign w:val="center"/>
          </w:tcPr>
          <w:p w14:paraId="2139BCF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200" w:type="dxa"/>
            <w:shd w:val="clear" w:color="auto" w:fill="1A4B9C"/>
            <w:vAlign w:val="center"/>
          </w:tcPr>
          <w:p w14:paraId="3F12E0BD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Duration</w:t>
            </w:r>
          </w:p>
        </w:tc>
        <w:tc>
          <w:tcPr>
            <w:tcW w:w="3400" w:type="dxa"/>
            <w:shd w:val="clear" w:color="auto" w:fill="1A4B9C"/>
            <w:vAlign w:val="center"/>
          </w:tcPr>
          <w:p w14:paraId="5244956A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Error / Location</w:t>
            </w:r>
          </w:p>
        </w:tc>
      </w:tr>
      <w:tr w:rsidR="00576346" w14:paraId="1BD213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1F9C965D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03.01 should load Sardar Tower details page by ID (p1)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541423A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4396A01C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720ms</w:t>
            </w:r>
          </w:p>
        </w:tc>
        <w:tc>
          <w:tcPr>
            <w:tcW w:w="3400" w:type="dxa"/>
            <w:vAlign w:val="center"/>
          </w:tcPr>
          <w:p w14:paraId="04892160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03_project_details.spec.ts:14</w:t>
            </w:r>
          </w:p>
        </w:tc>
      </w:tr>
      <w:tr w:rsidR="00576346" w14:paraId="0D072E9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653495C1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03.02 should load Green Valley Residency details page by ID (p2)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D61F2DE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21AEFBC0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776ms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50FCCB11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03_project_details.spec.ts:22</w:t>
            </w:r>
          </w:p>
        </w:tc>
      </w:tr>
      <w:tr w:rsidR="00576346" w14:paraId="0C019DB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6793CB92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03.03 should display breadcrumb linking back to /projects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BF58305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04B02EA3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718ms</w:t>
            </w:r>
          </w:p>
        </w:tc>
        <w:tc>
          <w:tcPr>
            <w:tcW w:w="3400" w:type="dxa"/>
            <w:vAlign w:val="center"/>
          </w:tcPr>
          <w:p w14:paraId="75F9D231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03_project_details.spec.ts:30</w:t>
            </w:r>
          </w:p>
        </w:tc>
      </w:tr>
      <w:tr w:rsidR="00576346" w14:paraId="7A02750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350CF98F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03.04 should display project location and property type badges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4DCEA8A2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0C2825D9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636ms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7B40A4E2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03_project_details.spec.ts:38</w:t>
            </w:r>
          </w:p>
        </w:tc>
      </w:tr>
      <w:tr w:rsidR="00576346" w14:paraId="54E39F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4B4F676D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03.05 should display project specifications table for p1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403FA620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64D4F82F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620ms</w:t>
            </w:r>
          </w:p>
        </w:tc>
        <w:tc>
          <w:tcPr>
            <w:tcW w:w="3400" w:type="dxa"/>
            <w:vAlign w:val="center"/>
          </w:tcPr>
          <w:p w14:paraId="594205C1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03_project_details.spec.ts:44</w:t>
            </w:r>
          </w:p>
        </w:tc>
      </w:tr>
      <w:tr w:rsidR="00576346" w14:paraId="19E56D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3B67B1B3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03.06 should display project specifications table for p2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418F41A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1C593548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593ms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255DC899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03_project_details.spec.ts:52</w:t>
            </w:r>
          </w:p>
        </w:tc>
      </w:tr>
      <w:tr w:rsidR="00576346" w14:paraId="10D01A9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119FD788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03.07 should display key features and amenities list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3C1C2FB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20600309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576ms</w:t>
            </w:r>
          </w:p>
        </w:tc>
        <w:tc>
          <w:tcPr>
            <w:tcW w:w="3400" w:type="dxa"/>
            <w:vAlign w:val="center"/>
          </w:tcPr>
          <w:p w14:paraId="1E612B8A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03_project_details.spec.ts:60</w:t>
            </w:r>
          </w:p>
        </w:tc>
      </w:tr>
      <w:tr w:rsidR="00576346" w14:paraId="5703C6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1A99A578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03.08 should display price range and unit availability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36DBB6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73BBD501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619ms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07E77F1A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03_project_details.spec.ts:66</w:t>
            </w:r>
          </w:p>
        </w:tc>
      </w:tr>
      <w:tr w:rsidR="00576346" w14:paraId="468DC9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46D40CD1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03.09 should display Project Overview and Technical Specifications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4FFC964D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281EE2CA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652ms</w:t>
            </w:r>
          </w:p>
        </w:tc>
        <w:tc>
          <w:tcPr>
            <w:tcW w:w="3400" w:type="dxa"/>
            <w:vAlign w:val="center"/>
          </w:tcPr>
          <w:p w14:paraId="43EF188E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03_project_details.spec.ts:71</w:t>
            </w:r>
          </w:p>
        </w:tc>
      </w:tr>
      <w:tr w:rsidR="00576346" w14:paraId="33F3AB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4882374C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03.10 should display View on GIS Map button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4690494F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2859285A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598ms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7F6DD790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03_project_details.spec.ts:77</w:t>
            </w:r>
          </w:p>
        </w:tc>
      </w:tr>
      <w:tr w:rsidR="00576346" w14:paraId="7BA11C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2605F3AF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03.11 should display gallery thumbnails and support image switching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4D62594A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5108481E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557ms</w:t>
            </w:r>
          </w:p>
        </w:tc>
        <w:tc>
          <w:tcPr>
            <w:tcW w:w="3400" w:type="dxa"/>
            <w:vAlign w:val="center"/>
          </w:tcPr>
          <w:p w14:paraId="45C397BE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03_project_details.spec.ts:83</w:t>
            </w:r>
          </w:p>
        </w:tc>
      </w:tr>
      <w:tr w:rsidR="00576346" w14:paraId="5ADE040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6ED426B3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03.12 should have Schedule Site Visit button linking to contact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BDD958A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5EBEBA5B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603ms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56000C20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03_project_details.spec.ts:89</w:t>
            </w:r>
          </w:p>
        </w:tc>
      </w:tr>
      <w:tr w:rsidR="00576346" w14:paraId="596D96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124CBF82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03.13 should render Project Not Found error state for invalid project ID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55B9E98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46DFE1D1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525ms</w:t>
            </w:r>
          </w:p>
        </w:tc>
        <w:tc>
          <w:tcPr>
            <w:tcW w:w="3400" w:type="dxa"/>
            <w:vAlign w:val="center"/>
          </w:tcPr>
          <w:p w14:paraId="15E6FC66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03_project_details.spec.ts:97</w:t>
            </w:r>
          </w:p>
        </w:tc>
      </w:tr>
      <w:tr w:rsidR="00576346" w14:paraId="018FAB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5C46621E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03.14 should navigate back to projects when clicking button in not-found screen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32EFC8E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0C9B9D65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613ms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48F1DBF2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03_project_details.spec.ts:107</w:t>
            </w:r>
          </w:p>
        </w:tc>
      </w:tr>
    </w:tbl>
    <w:p w14:paraId="7FC0BB55" w14:textId="77777777" w:rsidR="00576346" w:rsidRDefault="00576346">
      <w:pPr>
        <w:spacing w:after="240"/>
      </w:pPr>
    </w:p>
    <w:p w14:paraId="1FDFB6B9" w14:textId="77777777" w:rsidR="00576346" w:rsidRDefault="00000000">
      <w:pPr>
        <w:pStyle w:val="Heading2"/>
        <w:spacing w:before="320" w:after="80"/>
      </w:pPr>
      <w:r>
        <w:rPr>
          <w:b/>
          <w:bCs/>
          <w:color w:val="9CA3AF"/>
          <w:sz w:val="22"/>
          <w:szCs w:val="22"/>
        </w:rPr>
        <w:t xml:space="preserve">04.  </w:t>
      </w:r>
      <w:r>
        <w:rPr>
          <w:b/>
          <w:bCs/>
          <w:color w:val="1A4B9C"/>
          <w:sz w:val="22"/>
          <w:szCs w:val="22"/>
        </w:rPr>
        <w:t>04_gismap.spec.ts</w:t>
      </w:r>
      <w:r>
        <w:rPr>
          <w:color w:val="166534"/>
          <w:sz w:val="20"/>
          <w:szCs w:val="20"/>
        </w:rPr>
        <w:t xml:space="preserve">   (0 passed</w:t>
      </w:r>
      <w:r>
        <w:rPr>
          <w:color w:val="374151"/>
          <w:sz w:val="20"/>
          <w:szCs w:val="20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400"/>
        <w:gridCol w:w="1200"/>
        <w:gridCol w:w="3400"/>
      </w:tblGrid>
      <w:tr w:rsidR="00576346" w14:paraId="193213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1A4B9C"/>
            <w:vAlign w:val="center"/>
          </w:tcPr>
          <w:p w14:paraId="6471AC8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Case</w:t>
            </w:r>
          </w:p>
        </w:tc>
        <w:tc>
          <w:tcPr>
            <w:tcW w:w="1400" w:type="dxa"/>
            <w:shd w:val="clear" w:color="auto" w:fill="1A4B9C"/>
            <w:vAlign w:val="center"/>
          </w:tcPr>
          <w:p w14:paraId="77F572CA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200" w:type="dxa"/>
            <w:shd w:val="clear" w:color="auto" w:fill="1A4B9C"/>
            <w:vAlign w:val="center"/>
          </w:tcPr>
          <w:p w14:paraId="1E4199D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Duration</w:t>
            </w:r>
          </w:p>
        </w:tc>
        <w:tc>
          <w:tcPr>
            <w:tcW w:w="3400" w:type="dxa"/>
            <w:shd w:val="clear" w:color="auto" w:fill="1A4B9C"/>
            <w:vAlign w:val="center"/>
          </w:tcPr>
          <w:p w14:paraId="55B844BE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Error / Location</w:t>
            </w:r>
          </w:p>
        </w:tc>
      </w:tr>
      <w:tr w:rsidR="00576346" w14:paraId="5ED5BB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3118689F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04.01 should load GIS Map page with correct URL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072595B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0DDAB760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575ms</w:t>
            </w:r>
          </w:p>
        </w:tc>
        <w:tc>
          <w:tcPr>
            <w:tcW w:w="3400" w:type="dxa"/>
            <w:vAlign w:val="center"/>
          </w:tcPr>
          <w:p w14:paraId="1AB9A403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04_gismap.spec.ts:15</w:t>
            </w:r>
          </w:p>
        </w:tc>
      </w:tr>
      <w:tr w:rsidR="00576346" w14:paraId="00FC40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487A1D50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04.02 should display search input for project or address in GIS map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0FC364DA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5600AA0E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569ms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7288B107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04_gismap.spec.ts:19</w:t>
            </w:r>
          </w:p>
        </w:tc>
      </w:tr>
      <w:tr w:rsidR="00576346" w14:paraId="3E73F3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684311CA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 xml:space="preserve">04.03 should render Google Map </w:t>
            </w:r>
            <w:proofErr w:type="spellStart"/>
            <w:r>
              <w:rPr>
                <w:color w:val="111827"/>
                <w:sz w:val="16"/>
                <w:szCs w:val="16"/>
              </w:rPr>
              <w:t>iframe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embed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700E616D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72BC7F3E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540ms</w:t>
            </w:r>
          </w:p>
        </w:tc>
        <w:tc>
          <w:tcPr>
            <w:tcW w:w="3400" w:type="dxa"/>
            <w:vAlign w:val="center"/>
          </w:tcPr>
          <w:p w14:paraId="446A560C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04_gismap.spec.ts:24</w:t>
            </w:r>
          </w:p>
        </w:tc>
      </w:tr>
      <w:tr w:rsidR="00576346" w14:paraId="6981BD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01453057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04.04 should display project selection list in GIS sidebar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65C1A0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26603127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538ms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534A6E99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04_gismap.spec.ts:29</w:t>
            </w:r>
          </w:p>
        </w:tc>
      </w:tr>
      <w:tr w:rsidR="00576346" w14:paraId="1E94ADB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31582964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04.05 should filter project list when typing in GIS search input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E38AA3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7EE78F84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543ms</w:t>
            </w:r>
          </w:p>
        </w:tc>
        <w:tc>
          <w:tcPr>
            <w:tcW w:w="3400" w:type="dxa"/>
            <w:vAlign w:val="center"/>
          </w:tcPr>
          <w:p w14:paraId="1479C559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04_gismap.spec.ts:34</w:t>
            </w:r>
          </w:p>
        </w:tc>
      </w:tr>
      <w:tr w:rsidR="00576346" w14:paraId="5AFB27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48D82848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04.06 should switch active project when clicking Green Valley Residency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78E28DA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13C1ECBE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666ms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11A3FBAF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04_gismap.spec.ts:40</w:t>
            </w:r>
          </w:p>
        </w:tc>
      </w:tr>
      <w:tr w:rsidR="00576346" w14:paraId="70FCE4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70167D62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04.07 should display Hospitals &amp; Healthcare amenities for active project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9D4FA03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6A87FDA9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540ms</w:t>
            </w:r>
          </w:p>
        </w:tc>
        <w:tc>
          <w:tcPr>
            <w:tcW w:w="3400" w:type="dxa"/>
            <w:vAlign w:val="center"/>
          </w:tcPr>
          <w:p w14:paraId="7E1B1B8D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04_gismap.spec.ts:46</w:t>
            </w:r>
          </w:p>
        </w:tc>
      </w:tr>
      <w:tr w:rsidR="00576346" w14:paraId="086366A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30CEAC4C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04.08 should display Educational Institutes &amp; Schools for active project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03B4A91E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44C89EA4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570ms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5F7AE300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04_gismap.spec.ts:52</w:t>
            </w:r>
          </w:p>
        </w:tc>
      </w:tr>
      <w:tr w:rsidR="00576346" w14:paraId="660BBD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68659424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04.09 should display Markets &amp; Commercial Shopping for active project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BF11EDE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0C39F2CF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540ms</w:t>
            </w:r>
          </w:p>
        </w:tc>
        <w:tc>
          <w:tcPr>
            <w:tcW w:w="3400" w:type="dxa"/>
            <w:vAlign w:val="center"/>
          </w:tcPr>
          <w:p w14:paraId="26249F9B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04_gismap.spec.ts:58</w:t>
            </w:r>
          </w:p>
        </w:tc>
      </w:tr>
      <w:tr w:rsidR="00576346" w14:paraId="41681EB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6B7E0A30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lastRenderedPageBreak/>
              <w:t>04.10 should display active project coordinates &amp; directions link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D59B8AA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560E3AE2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575ms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7AF5C3DE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04_gismap.spec.ts:64</w:t>
            </w:r>
          </w:p>
        </w:tc>
      </w:tr>
      <w:tr w:rsidR="00576346" w14:paraId="6D2F7B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526E8707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04.11 should have link to full Project Details from GIS view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753EF4C0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0B406875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569ms</w:t>
            </w:r>
          </w:p>
        </w:tc>
        <w:tc>
          <w:tcPr>
            <w:tcW w:w="3400" w:type="dxa"/>
            <w:vAlign w:val="center"/>
          </w:tcPr>
          <w:p w14:paraId="40F409F9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04_gismap.spec.ts:71</w:t>
            </w:r>
          </w:p>
        </w:tc>
      </w:tr>
      <w:tr w:rsidR="00576346" w14:paraId="5612B8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51A21333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04.12 should show empty state when search query does not match any GIS projects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1C777C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6C4BB901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546ms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30054AC8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04_gismap.spec.ts:78</w:t>
            </w:r>
          </w:p>
        </w:tc>
      </w:tr>
    </w:tbl>
    <w:p w14:paraId="2738B716" w14:textId="77777777" w:rsidR="00576346" w:rsidRDefault="00576346">
      <w:pPr>
        <w:spacing w:after="240"/>
      </w:pPr>
    </w:p>
    <w:p w14:paraId="45D489E7" w14:textId="77777777" w:rsidR="00576346" w:rsidRDefault="00000000">
      <w:pPr>
        <w:pStyle w:val="Heading2"/>
        <w:spacing w:before="320" w:after="80"/>
      </w:pPr>
      <w:r>
        <w:rPr>
          <w:b/>
          <w:bCs/>
          <w:color w:val="9CA3AF"/>
          <w:sz w:val="22"/>
          <w:szCs w:val="22"/>
        </w:rPr>
        <w:t xml:space="preserve">05.  </w:t>
      </w:r>
      <w:r>
        <w:rPr>
          <w:b/>
          <w:bCs/>
          <w:color w:val="1A4B9C"/>
          <w:sz w:val="22"/>
          <w:szCs w:val="22"/>
        </w:rPr>
        <w:t>05_about_and_static.spec.ts</w:t>
      </w:r>
      <w:r>
        <w:rPr>
          <w:color w:val="166534"/>
          <w:sz w:val="20"/>
          <w:szCs w:val="20"/>
        </w:rPr>
        <w:t xml:space="preserve">   (0 passed</w:t>
      </w:r>
      <w:r>
        <w:rPr>
          <w:color w:val="374151"/>
          <w:sz w:val="20"/>
          <w:szCs w:val="20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400"/>
        <w:gridCol w:w="1200"/>
        <w:gridCol w:w="3400"/>
      </w:tblGrid>
      <w:tr w:rsidR="00576346" w14:paraId="04E10C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1A4B9C"/>
            <w:vAlign w:val="center"/>
          </w:tcPr>
          <w:p w14:paraId="05BB44A1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Case</w:t>
            </w:r>
          </w:p>
        </w:tc>
        <w:tc>
          <w:tcPr>
            <w:tcW w:w="1400" w:type="dxa"/>
            <w:shd w:val="clear" w:color="auto" w:fill="1A4B9C"/>
            <w:vAlign w:val="center"/>
          </w:tcPr>
          <w:p w14:paraId="7C448291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200" w:type="dxa"/>
            <w:shd w:val="clear" w:color="auto" w:fill="1A4B9C"/>
            <w:vAlign w:val="center"/>
          </w:tcPr>
          <w:p w14:paraId="6B51E9B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Duration</w:t>
            </w:r>
          </w:p>
        </w:tc>
        <w:tc>
          <w:tcPr>
            <w:tcW w:w="3400" w:type="dxa"/>
            <w:shd w:val="clear" w:color="auto" w:fill="1A4B9C"/>
            <w:vAlign w:val="center"/>
          </w:tcPr>
          <w:p w14:paraId="407FE0D4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Error / Location</w:t>
            </w:r>
          </w:p>
        </w:tc>
      </w:tr>
      <w:tr w:rsidR="00576346" w14:paraId="7A2AD0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48AED16F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05.01 should load About page with Decades of Trust header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75A571B4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6707F32F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564ms</w:t>
            </w:r>
          </w:p>
        </w:tc>
        <w:tc>
          <w:tcPr>
            <w:tcW w:w="3400" w:type="dxa"/>
            <w:vAlign w:val="center"/>
          </w:tcPr>
          <w:p w14:paraId="37094863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05_about_and_static.spec.ts:14</w:t>
            </w:r>
          </w:p>
        </w:tc>
      </w:tr>
      <w:tr w:rsidR="00576346" w14:paraId="7E11FD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578EF80D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05.02 should display About page stats counters (20+ Years, 48 Projects)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2CEF44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787EDED3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567ms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36372EFA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05_about_and_static.spec.ts:22</w:t>
            </w:r>
          </w:p>
        </w:tc>
      </w:tr>
      <w:tr w:rsidR="00576346" w14:paraId="144567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132663A0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05.03 should display Our Mission and Our Vision statements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42C89AB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24E40AB1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576ms</w:t>
            </w:r>
          </w:p>
        </w:tc>
        <w:tc>
          <w:tcPr>
            <w:tcW w:w="3400" w:type="dxa"/>
            <w:vAlign w:val="center"/>
          </w:tcPr>
          <w:p w14:paraId="5B7AE238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05_about_and_static.spec.ts:28</w:t>
            </w:r>
          </w:p>
        </w:tc>
      </w:tr>
      <w:tr w:rsidR="00576346" w14:paraId="08BFBB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45AD99B8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05.04 should display History timeline milestones on About page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FEEEFED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7C7726E5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595ms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021C0A31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05_about_and_static.spec.ts:34</w:t>
            </w:r>
          </w:p>
        </w:tc>
      </w:tr>
      <w:tr w:rsidR="00576346" w14:paraId="705CFA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3E9AB51F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05.05 should display head office location card on About page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0232E2F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70AF9A03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657ms</w:t>
            </w:r>
          </w:p>
        </w:tc>
        <w:tc>
          <w:tcPr>
            <w:tcW w:w="3400" w:type="dxa"/>
            <w:vAlign w:val="center"/>
          </w:tcPr>
          <w:p w14:paraId="1BB4563C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05_about_and_static.spec.ts:41</w:t>
            </w:r>
          </w:p>
        </w:tc>
      </w:tr>
      <w:tr w:rsidR="00576346" w14:paraId="4ACF23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39F20F7B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05.06 should have Get in Touch button linking to Contact page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648A93E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7C9174E7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613ms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733EC9C3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05_about_and_static.spec.ts:47</w:t>
            </w:r>
          </w:p>
        </w:tc>
      </w:tr>
      <w:tr w:rsidR="00576346" w14:paraId="5213D7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79DEB03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05.07 should load Terms of Service page (/terms)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04D7CA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47B3CCBD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570ms</w:t>
            </w:r>
          </w:p>
        </w:tc>
        <w:tc>
          <w:tcPr>
            <w:tcW w:w="3400" w:type="dxa"/>
            <w:vAlign w:val="center"/>
          </w:tcPr>
          <w:p w14:paraId="57C23FBB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05_about_and_static.spec.ts:55</w:t>
            </w:r>
          </w:p>
        </w:tc>
      </w:tr>
      <w:tr w:rsidR="00576346" w14:paraId="02B84A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5E37942A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05.08 should display terms conditions and sections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53BFE61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399A9107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517ms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79BA7F73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05_about_and_static.spec.ts:63</w:t>
            </w:r>
          </w:p>
        </w:tc>
      </w:tr>
      <w:tr w:rsidR="00576346" w14:paraId="19DCCA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731597E6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05.09 should load Privacy Policy page (/privacy)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E715695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7D135EA1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552ms</w:t>
            </w:r>
          </w:p>
        </w:tc>
        <w:tc>
          <w:tcPr>
            <w:tcW w:w="3400" w:type="dxa"/>
            <w:vAlign w:val="center"/>
          </w:tcPr>
          <w:p w14:paraId="6B2231C9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05_about_and_static.spec.ts:68</w:t>
            </w:r>
          </w:p>
        </w:tc>
      </w:tr>
      <w:tr w:rsidR="00576346" w14:paraId="24942BC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4640536D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05.10 should display privacy and data protection details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CCD5C5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5D5CEE24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587ms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5128C82C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05_about_and_static.spec.ts:76</w:t>
            </w:r>
          </w:p>
        </w:tc>
      </w:tr>
      <w:tr w:rsidR="00576346" w14:paraId="7DB78AE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63616649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05.11 should render custom 404 Error page on unknown URL route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A9DE04D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05B2C564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541ms</w:t>
            </w:r>
          </w:p>
        </w:tc>
        <w:tc>
          <w:tcPr>
            <w:tcW w:w="3400" w:type="dxa"/>
            <w:vAlign w:val="center"/>
          </w:tcPr>
          <w:p w14:paraId="364B3185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05_about_and_static.spec.ts:81</w:t>
            </w:r>
          </w:p>
        </w:tc>
      </w:tr>
      <w:tr w:rsidR="00576346" w14:paraId="5F9CED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055822ED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05.12 should have Back to Home button on 404 error page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140865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436E5979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580ms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7B6B54B0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05_about_and_static.spec.ts:88</w:t>
            </w:r>
          </w:p>
        </w:tc>
      </w:tr>
    </w:tbl>
    <w:p w14:paraId="223F1B83" w14:textId="77777777" w:rsidR="00576346" w:rsidRDefault="00576346">
      <w:pPr>
        <w:spacing w:after="240"/>
      </w:pPr>
    </w:p>
    <w:p w14:paraId="6A0F39DE" w14:textId="77777777" w:rsidR="00576346" w:rsidRDefault="00000000">
      <w:pPr>
        <w:pStyle w:val="Heading2"/>
        <w:spacing w:before="320" w:after="80"/>
      </w:pPr>
      <w:r>
        <w:rPr>
          <w:b/>
          <w:bCs/>
          <w:color w:val="9CA3AF"/>
          <w:sz w:val="22"/>
          <w:szCs w:val="22"/>
        </w:rPr>
        <w:t xml:space="preserve">06.  </w:t>
      </w:r>
      <w:r>
        <w:rPr>
          <w:b/>
          <w:bCs/>
          <w:color w:val="1A4B9C"/>
          <w:sz w:val="22"/>
          <w:szCs w:val="22"/>
        </w:rPr>
        <w:t>06_authentication.spec.ts</w:t>
      </w:r>
      <w:r>
        <w:rPr>
          <w:color w:val="166534"/>
          <w:sz w:val="20"/>
          <w:szCs w:val="20"/>
        </w:rPr>
        <w:t xml:space="preserve">   (0 passed</w:t>
      </w:r>
      <w:r>
        <w:rPr>
          <w:color w:val="374151"/>
          <w:sz w:val="20"/>
          <w:szCs w:val="20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400"/>
        <w:gridCol w:w="1200"/>
        <w:gridCol w:w="3400"/>
      </w:tblGrid>
      <w:tr w:rsidR="00576346" w14:paraId="4CA8E2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1A4B9C"/>
            <w:vAlign w:val="center"/>
          </w:tcPr>
          <w:p w14:paraId="652BEC3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Case</w:t>
            </w:r>
          </w:p>
        </w:tc>
        <w:tc>
          <w:tcPr>
            <w:tcW w:w="1400" w:type="dxa"/>
            <w:shd w:val="clear" w:color="auto" w:fill="1A4B9C"/>
            <w:vAlign w:val="center"/>
          </w:tcPr>
          <w:p w14:paraId="6111C967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200" w:type="dxa"/>
            <w:shd w:val="clear" w:color="auto" w:fill="1A4B9C"/>
            <w:vAlign w:val="center"/>
          </w:tcPr>
          <w:p w14:paraId="026862F1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Duration</w:t>
            </w:r>
          </w:p>
        </w:tc>
        <w:tc>
          <w:tcPr>
            <w:tcW w:w="3400" w:type="dxa"/>
            <w:shd w:val="clear" w:color="auto" w:fill="1A4B9C"/>
            <w:vAlign w:val="center"/>
          </w:tcPr>
          <w:p w14:paraId="79A867F4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Error / Location</w:t>
            </w:r>
          </w:p>
        </w:tc>
      </w:tr>
      <w:tr w:rsidR="00576346" w14:paraId="4F6DAB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606E1DC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06.01 should load Login page with correct URL and heading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1136AB8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70F1FEB7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675ms</w:t>
            </w:r>
          </w:p>
        </w:tc>
        <w:tc>
          <w:tcPr>
            <w:tcW w:w="3400" w:type="dxa"/>
            <w:vAlign w:val="center"/>
          </w:tcPr>
          <w:p w14:paraId="0EC5A593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06_authentication.spec.ts:14</w:t>
            </w:r>
          </w:p>
        </w:tc>
      </w:tr>
      <w:tr w:rsidR="00576346" w14:paraId="640B504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3D67A869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06.02 should have email and password inputs with required attributes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4CB49D89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480C5EFF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812ms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1DA52864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06_authentication.spec.ts:20</w:t>
            </w:r>
          </w:p>
        </w:tc>
      </w:tr>
      <w:tr w:rsidR="00576346" w14:paraId="6F5D5D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2114A138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06.03 should toggle password visibility between password and text type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F79B5DD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6B42B4ED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684ms</w:t>
            </w:r>
          </w:p>
        </w:tc>
        <w:tc>
          <w:tcPr>
            <w:tcW w:w="3400" w:type="dxa"/>
            <w:vAlign w:val="center"/>
          </w:tcPr>
          <w:p w14:paraId="7923D989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06_authentication.spec.ts:30</w:t>
            </w:r>
          </w:p>
        </w:tc>
      </w:tr>
      <w:tr w:rsidR="00576346" w14:paraId="0B1C80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6BD00DAF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06.04 should display Remember Me checkbox and link to Register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7A9E8E3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3C581F1C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1.01s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1BAE5C6D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06_authentication.spec.ts:45</w:t>
            </w:r>
          </w:p>
        </w:tc>
      </w:tr>
      <w:tr w:rsidR="00576346" w14:paraId="001C8B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5F7ED7A8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06.05 should show warning error banner for unregistered or pending client email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02432F5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27C39C33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1.08s</w:t>
            </w:r>
          </w:p>
        </w:tc>
        <w:tc>
          <w:tcPr>
            <w:tcW w:w="3400" w:type="dxa"/>
            <w:vAlign w:val="center"/>
          </w:tcPr>
          <w:p w14:paraId="164C170A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06_authentication.spec.ts:53</w:t>
            </w:r>
          </w:p>
        </w:tc>
      </w:tr>
      <w:tr w:rsidR="00576346" w14:paraId="506B4E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62147EE3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06.06 should open Forgot Password modal when clicking button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4754AB20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1635B8A1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847ms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25F8AF56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06_authentication.spec.ts:70</w:t>
            </w:r>
          </w:p>
        </w:tc>
      </w:tr>
      <w:tr w:rsidR="00576346" w14:paraId="3ACD4A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3FB289E3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06.07 should close Forgot Password modal via close button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3F60A88D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7A2EEFF4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755ms</w:t>
            </w:r>
          </w:p>
        </w:tc>
        <w:tc>
          <w:tcPr>
            <w:tcW w:w="3400" w:type="dxa"/>
            <w:vAlign w:val="center"/>
          </w:tcPr>
          <w:p w14:paraId="75B84F76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06_authentication.spec.ts:76</w:t>
            </w:r>
          </w:p>
        </w:tc>
      </w:tr>
      <w:tr w:rsidR="00576346" w14:paraId="60B40C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70ABC726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06.08 should submit email in Forgot Password modal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0904016E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79B79FEA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874ms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147ED4BD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06_authentication.spec.ts:84</w:t>
            </w:r>
          </w:p>
        </w:tc>
      </w:tr>
      <w:tr w:rsidR="00576346" w14:paraId="5D53D2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7651AE3F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06.09 should mock successful admin login redirecting to /admin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369695DB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49FFCCD9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2.21s</w:t>
            </w:r>
          </w:p>
        </w:tc>
        <w:tc>
          <w:tcPr>
            <w:tcW w:w="3400" w:type="dxa"/>
            <w:vAlign w:val="center"/>
          </w:tcPr>
          <w:p w14:paraId="756275F3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06_authentication.spec.ts:92</w:t>
            </w:r>
          </w:p>
        </w:tc>
      </w:tr>
      <w:tr w:rsidR="00576346" w14:paraId="0A8E04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73B7CAE2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06.10 should load Registration page with correct URL and heading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6CEF240E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2D4712EA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539ms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1AAD6F28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06_authentication.spec.ts:129</w:t>
            </w:r>
          </w:p>
        </w:tc>
      </w:tr>
      <w:tr w:rsidR="00576346" w14:paraId="4C47B5B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5491091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06.11 should display all registration inputs (Full Name, Email, Phone, Password)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F0D3C6D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19D412D1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562ms</w:t>
            </w:r>
          </w:p>
        </w:tc>
        <w:tc>
          <w:tcPr>
            <w:tcW w:w="3400" w:type="dxa"/>
            <w:vAlign w:val="center"/>
          </w:tcPr>
          <w:p w14:paraId="77E2A102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06_authentication.spec.ts:135</w:t>
            </w:r>
          </w:p>
        </w:tc>
      </w:tr>
      <w:tr w:rsidR="00576346" w14:paraId="0CA6F5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7612641F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06.12 should validate password minimum length on register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3A980022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7449F064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547ms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53981693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06_authentication.spec.ts:143</w:t>
            </w:r>
          </w:p>
        </w:tc>
      </w:tr>
      <w:tr w:rsidR="00576346" w14:paraId="1CD8E3F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7C16796E" w14:textId="77777777" w:rsidR="00576346" w:rsidRDefault="00000000">
            <w:pPr>
              <w:spacing w:before="40" w:after="40"/>
            </w:pPr>
            <w:proofErr w:type="gramStart"/>
            <w:r>
              <w:rPr>
                <w:color w:val="111827"/>
                <w:sz w:val="16"/>
                <w:szCs w:val="16"/>
              </w:rPr>
              <w:t>06.13 should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require agreeing to Terms of Service checkbox on register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053D62A2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1EFD8319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604ms</w:t>
            </w:r>
          </w:p>
        </w:tc>
        <w:tc>
          <w:tcPr>
            <w:tcW w:w="3400" w:type="dxa"/>
            <w:vAlign w:val="center"/>
          </w:tcPr>
          <w:p w14:paraId="7E9B09EE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06_authentication.spec.ts:149</w:t>
            </w:r>
          </w:p>
        </w:tc>
      </w:tr>
      <w:tr w:rsidR="00576346" w14:paraId="5A0EBF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47AEB2AE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06.14 should submit registration form and display success banner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4099448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4E8A442E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4.50s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29667121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06_authentication.spec.ts:156</w:t>
            </w:r>
          </w:p>
        </w:tc>
      </w:tr>
      <w:tr w:rsidR="00576346" w14:paraId="3412DD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2CFBAAA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06.15 should navigate to /login from register link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7638AC80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773E92CD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632ms</w:t>
            </w:r>
          </w:p>
        </w:tc>
        <w:tc>
          <w:tcPr>
            <w:tcW w:w="3400" w:type="dxa"/>
            <w:vAlign w:val="center"/>
          </w:tcPr>
          <w:p w14:paraId="3692AD65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06_authentication.spec.ts:195</w:t>
            </w:r>
          </w:p>
        </w:tc>
      </w:tr>
      <w:tr w:rsidR="00576346" w14:paraId="7B96B2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52C186A1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06.16 should load Reset Password page with active recovery session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6556A148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47763C58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720ms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1DF5D91B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06_authentication.spec.ts:203</w:t>
            </w:r>
          </w:p>
        </w:tc>
      </w:tr>
    </w:tbl>
    <w:p w14:paraId="5F3E7297" w14:textId="77777777" w:rsidR="00576346" w:rsidRDefault="00576346">
      <w:pPr>
        <w:spacing w:after="240"/>
      </w:pPr>
    </w:p>
    <w:p w14:paraId="79BEE9A3" w14:textId="77777777" w:rsidR="00576346" w:rsidRDefault="00000000">
      <w:pPr>
        <w:pStyle w:val="Heading2"/>
        <w:spacing w:before="320" w:after="80"/>
      </w:pPr>
      <w:r>
        <w:rPr>
          <w:b/>
          <w:bCs/>
          <w:color w:val="9CA3AF"/>
          <w:sz w:val="22"/>
          <w:szCs w:val="22"/>
        </w:rPr>
        <w:lastRenderedPageBreak/>
        <w:t xml:space="preserve">07.  </w:t>
      </w:r>
      <w:r>
        <w:rPr>
          <w:b/>
          <w:bCs/>
          <w:color w:val="1A4B9C"/>
          <w:sz w:val="22"/>
          <w:szCs w:val="22"/>
        </w:rPr>
        <w:t>07_client_dashboard.spec.ts</w:t>
      </w:r>
      <w:r>
        <w:rPr>
          <w:color w:val="166534"/>
          <w:sz w:val="20"/>
          <w:szCs w:val="20"/>
        </w:rPr>
        <w:t xml:space="preserve">   (0 passed</w:t>
      </w:r>
      <w:r>
        <w:rPr>
          <w:color w:val="374151"/>
          <w:sz w:val="20"/>
          <w:szCs w:val="20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400"/>
        <w:gridCol w:w="1200"/>
        <w:gridCol w:w="3400"/>
      </w:tblGrid>
      <w:tr w:rsidR="00576346" w14:paraId="1061A5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1A4B9C"/>
            <w:vAlign w:val="center"/>
          </w:tcPr>
          <w:p w14:paraId="2C1609CD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Case</w:t>
            </w:r>
          </w:p>
        </w:tc>
        <w:tc>
          <w:tcPr>
            <w:tcW w:w="1400" w:type="dxa"/>
            <w:shd w:val="clear" w:color="auto" w:fill="1A4B9C"/>
            <w:vAlign w:val="center"/>
          </w:tcPr>
          <w:p w14:paraId="6482D36A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200" w:type="dxa"/>
            <w:shd w:val="clear" w:color="auto" w:fill="1A4B9C"/>
            <w:vAlign w:val="center"/>
          </w:tcPr>
          <w:p w14:paraId="09F57077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Duration</w:t>
            </w:r>
          </w:p>
        </w:tc>
        <w:tc>
          <w:tcPr>
            <w:tcW w:w="3400" w:type="dxa"/>
            <w:shd w:val="clear" w:color="auto" w:fill="1A4B9C"/>
            <w:vAlign w:val="center"/>
          </w:tcPr>
          <w:p w14:paraId="27E82860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Error / Location</w:t>
            </w:r>
          </w:p>
        </w:tc>
      </w:tr>
      <w:tr w:rsidR="00576346" w14:paraId="21F3E01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D1B87D3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07.01 should redirect unauthenticated guests from /dashboard to /login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743672EE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67E40706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631ms</w:t>
            </w:r>
          </w:p>
        </w:tc>
        <w:tc>
          <w:tcPr>
            <w:tcW w:w="3400" w:type="dxa"/>
            <w:vAlign w:val="center"/>
          </w:tcPr>
          <w:p w14:paraId="31EE670B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07_client_dashboard.spec.ts:4</w:t>
            </w:r>
          </w:p>
        </w:tc>
      </w:tr>
      <w:tr w:rsidR="00576346" w14:paraId="6EF625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23E9D7E9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07.02 should load Client Dashboard Overview successfully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D0CC688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4E2934C9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552ms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1DDAD3A5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07_client_dashboard.spec.ts:111</w:t>
            </w:r>
          </w:p>
        </w:tc>
      </w:tr>
      <w:tr w:rsidR="00576346" w14:paraId="49D811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7409810E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07.03 should display navigation links (Dashboard, Financials, Projects, Support)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BA8E31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091D67BE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653ms</w:t>
            </w:r>
          </w:p>
        </w:tc>
        <w:tc>
          <w:tcPr>
            <w:tcW w:w="3400" w:type="dxa"/>
            <w:vAlign w:val="center"/>
          </w:tcPr>
          <w:p w14:paraId="48218AD6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07_client_dashboard.spec.ts:115</w:t>
            </w:r>
          </w:p>
        </w:tc>
      </w:tr>
      <w:tr w:rsidR="00576346" w14:paraId="78B935D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011218DB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07.04 should display Statement of Account header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E503ED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578750D6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572ms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7D3516D0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07_client_dashboard.spec.ts:122</w:t>
            </w:r>
          </w:p>
        </w:tc>
      </w:tr>
      <w:tr w:rsidR="00576346" w14:paraId="3C8E5D7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7452E10D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07.05 should display Client Financial Standing cards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A90A43D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09F97D06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681ms</w:t>
            </w:r>
          </w:p>
        </w:tc>
        <w:tc>
          <w:tcPr>
            <w:tcW w:w="3400" w:type="dxa"/>
            <w:vAlign w:val="center"/>
          </w:tcPr>
          <w:p w14:paraId="433DFFE2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07_client_dashboard.spec.ts:126</w:t>
            </w:r>
          </w:p>
        </w:tc>
      </w:tr>
      <w:tr w:rsidR="00576346" w14:paraId="1652050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3CA55CD3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07.06 should display Installment Breakdown schedule table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EE6F161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UNEXPECTED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6CC6F133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5.75s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27201F00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07_client_dashboard.spec.ts:130</w:t>
            </w:r>
          </w:p>
        </w:tc>
      </w:tr>
      <w:tr w:rsidR="00576346" w14:paraId="16A96F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63971EE7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07.07 should display construction progress milestones (Piling, Casting, Finishing, Handover)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37896374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2CB92352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577ms</w:t>
            </w:r>
          </w:p>
        </w:tc>
        <w:tc>
          <w:tcPr>
            <w:tcW w:w="3400" w:type="dxa"/>
            <w:vAlign w:val="center"/>
          </w:tcPr>
          <w:p w14:paraId="558CD3E2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07_client_dashboard.spec.ts:135</w:t>
            </w:r>
          </w:p>
        </w:tc>
      </w:tr>
      <w:tr w:rsidR="00576346" w14:paraId="711D77D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7D32D81F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07.08 should navigate to Financial Ledger view (/dashboard/financials)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29A167F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0C5DDC15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581ms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07D0D239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07_client_dashboard.spec.ts:140</w:t>
            </w:r>
          </w:p>
        </w:tc>
      </w:tr>
      <w:tr w:rsidR="00576346" w14:paraId="1D9292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128BA0F1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07.09 should navigate to Projects/Progress view (/dashboard/progress)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1AA009D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41E65051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484ms</w:t>
            </w:r>
          </w:p>
        </w:tc>
        <w:tc>
          <w:tcPr>
            <w:tcW w:w="3400" w:type="dxa"/>
            <w:vAlign w:val="center"/>
          </w:tcPr>
          <w:p w14:paraId="3BA3FFA1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07_client_dashboard.spec.ts:146</w:t>
            </w:r>
          </w:p>
        </w:tc>
      </w:tr>
      <w:tr w:rsidR="00576346" w14:paraId="5D35D7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1B1AE32B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07.10 should navigate to Support view (/dashboard/support)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7189990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46C0620E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476ms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5D7E9C0F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07_client_dashboard.spec.ts:151</w:t>
            </w:r>
          </w:p>
        </w:tc>
      </w:tr>
      <w:tr w:rsidR="00576346" w14:paraId="2DBCCE6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759EB9DE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 xml:space="preserve">07.11 should display Support tickets section </w:t>
            </w:r>
            <w:proofErr w:type="gramStart"/>
            <w:r>
              <w:rPr>
                <w:color w:val="111827"/>
                <w:sz w:val="16"/>
                <w:szCs w:val="16"/>
              </w:rPr>
              <w:t>in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support page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654D6D30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6662A7DF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621ms</w:t>
            </w:r>
          </w:p>
        </w:tc>
        <w:tc>
          <w:tcPr>
            <w:tcW w:w="3400" w:type="dxa"/>
            <w:vAlign w:val="center"/>
          </w:tcPr>
          <w:p w14:paraId="71CF0341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07_client_dashboard.spec.ts:156</w:t>
            </w:r>
          </w:p>
        </w:tc>
      </w:tr>
      <w:tr w:rsidR="00576346" w14:paraId="4CCDB3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3F45F2CC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07.12 should open profile modal when clicking user avatar/name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79803F3E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48072422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521ms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55021ADF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07_client_dashboard.spec.ts:161</w:t>
            </w:r>
          </w:p>
        </w:tc>
      </w:tr>
      <w:tr w:rsidR="00576346" w14:paraId="13E19D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A76C02C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07.13 should toggle notifications popover when clicking bell icon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08B71A8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7381458B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461ms</w:t>
            </w:r>
          </w:p>
        </w:tc>
        <w:tc>
          <w:tcPr>
            <w:tcW w:w="3400" w:type="dxa"/>
            <w:vAlign w:val="center"/>
          </w:tcPr>
          <w:p w14:paraId="4155CE8C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07_client_dashboard.spec.ts:168</w:t>
            </w:r>
          </w:p>
        </w:tc>
      </w:tr>
      <w:tr w:rsidR="00576346" w14:paraId="52977C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516FFCF1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07.14 should display assigned project reference in Overview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0479539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65348638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412ms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2B0DFC5E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07_client_dashboard.spec.ts:175</w:t>
            </w:r>
          </w:p>
        </w:tc>
      </w:tr>
      <w:tr w:rsidR="00576346" w14:paraId="32026A5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189C092A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07.15 should display 12th Installment in breakdown table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35183C51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UNEXPECTED</w:t>
            </w:r>
          </w:p>
        </w:tc>
        <w:tc>
          <w:tcPr>
            <w:tcW w:w="1200" w:type="dxa"/>
            <w:vAlign w:val="center"/>
          </w:tcPr>
          <w:p w14:paraId="7DCEC1C5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5.33s</w:t>
            </w:r>
          </w:p>
        </w:tc>
        <w:tc>
          <w:tcPr>
            <w:tcW w:w="3400" w:type="dxa"/>
            <w:vAlign w:val="center"/>
          </w:tcPr>
          <w:p w14:paraId="7FEC944E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07_client_dashboard.spec.ts:179</w:t>
            </w:r>
          </w:p>
        </w:tc>
      </w:tr>
      <w:tr w:rsidR="00576346" w14:paraId="47535C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21B6B578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07.16 should display unit specifications card in Overview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795C8DF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6EBF209B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627ms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3552DF75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07_client_dashboard.spec.ts:183</w:t>
            </w:r>
          </w:p>
        </w:tc>
      </w:tr>
      <w:tr w:rsidR="00576346" w14:paraId="20439C2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641C0162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07.17 should display recent transactions log section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216DEF6F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11873F35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568ms</w:t>
            </w:r>
          </w:p>
        </w:tc>
        <w:tc>
          <w:tcPr>
            <w:tcW w:w="3400" w:type="dxa"/>
            <w:vAlign w:val="center"/>
          </w:tcPr>
          <w:p w14:paraId="0C908B7B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07_client_dashboard.spec.ts:187</w:t>
            </w:r>
          </w:p>
        </w:tc>
      </w:tr>
      <w:tr w:rsidR="00576346" w14:paraId="666CC1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5CC9DC3B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07.18 should have Logout button that clears session and redirects to login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4712A464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31396BD1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747ms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02EA0274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07_client_dashboard.spec.ts:191</w:t>
            </w:r>
          </w:p>
        </w:tc>
      </w:tr>
    </w:tbl>
    <w:p w14:paraId="753DCAE6" w14:textId="77777777" w:rsidR="00576346" w:rsidRDefault="00576346">
      <w:pPr>
        <w:spacing w:after="240"/>
      </w:pPr>
    </w:p>
    <w:p w14:paraId="5E9DE1EC" w14:textId="77777777" w:rsidR="00576346" w:rsidRDefault="00000000">
      <w:pPr>
        <w:pStyle w:val="Heading2"/>
        <w:spacing w:before="320" w:after="80"/>
      </w:pPr>
      <w:r>
        <w:rPr>
          <w:b/>
          <w:bCs/>
          <w:color w:val="9CA3AF"/>
          <w:sz w:val="22"/>
          <w:szCs w:val="22"/>
        </w:rPr>
        <w:t xml:space="preserve">08.  </w:t>
      </w:r>
      <w:r>
        <w:rPr>
          <w:b/>
          <w:bCs/>
          <w:color w:val="1A4B9C"/>
          <w:sz w:val="22"/>
          <w:szCs w:val="22"/>
        </w:rPr>
        <w:t>08_admin_portal.spec.ts</w:t>
      </w:r>
      <w:r>
        <w:rPr>
          <w:color w:val="166534"/>
          <w:sz w:val="20"/>
          <w:szCs w:val="20"/>
        </w:rPr>
        <w:t xml:space="preserve">   (0 passed</w:t>
      </w:r>
      <w:r>
        <w:rPr>
          <w:color w:val="374151"/>
          <w:sz w:val="20"/>
          <w:szCs w:val="20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400"/>
        <w:gridCol w:w="1200"/>
        <w:gridCol w:w="3400"/>
      </w:tblGrid>
      <w:tr w:rsidR="00576346" w14:paraId="78CF826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1A4B9C"/>
            <w:vAlign w:val="center"/>
          </w:tcPr>
          <w:p w14:paraId="69F10B0D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Case</w:t>
            </w:r>
          </w:p>
        </w:tc>
        <w:tc>
          <w:tcPr>
            <w:tcW w:w="1400" w:type="dxa"/>
            <w:shd w:val="clear" w:color="auto" w:fill="1A4B9C"/>
            <w:vAlign w:val="center"/>
          </w:tcPr>
          <w:p w14:paraId="5F41D64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200" w:type="dxa"/>
            <w:shd w:val="clear" w:color="auto" w:fill="1A4B9C"/>
            <w:vAlign w:val="center"/>
          </w:tcPr>
          <w:p w14:paraId="7BC6327D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Duration</w:t>
            </w:r>
          </w:p>
        </w:tc>
        <w:tc>
          <w:tcPr>
            <w:tcW w:w="3400" w:type="dxa"/>
            <w:shd w:val="clear" w:color="auto" w:fill="1A4B9C"/>
            <w:vAlign w:val="center"/>
          </w:tcPr>
          <w:p w14:paraId="7D8BD74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Error / Location</w:t>
            </w:r>
          </w:p>
        </w:tc>
      </w:tr>
      <w:tr w:rsidR="00576346" w14:paraId="350ECEA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4BCABD1A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08.01 should redirect unauthenticated users from /admin to /login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3BC568E2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1F558929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386ms</w:t>
            </w:r>
          </w:p>
        </w:tc>
        <w:tc>
          <w:tcPr>
            <w:tcW w:w="3400" w:type="dxa"/>
            <w:vAlign w:val="center"/>
          </w:tcPr>
          <w:p w14:paraId="2F7BA251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08_admin_portal.spec.ts:4</w:t>
            </w:r>
          </w:p>
        </w:tc>
      </w:tr>
      <w:tr w:rsidR="00576346" w14:paraId="707720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141A8C40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08.02 should load Admin Dashboard Overview successfully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98333D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1968889D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404ms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5A4DA9C7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08_admin_portal.spec.ts:48</w:t>
            </w:r>
          </w:p>
        </w:tc>
      </w:tr>
      <w:tr w:rsidR="00576346" w14:paraId="0CF6C6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252EFC20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08.03 should display Admin sidebar with all module navigation links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68B23FB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72F00B2E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501ms</w:t>
            </w:r>
          </w:p>
        </w:tc>
        <w:tc>
          <w:tcPr>
            <w:tcW w:w="3400" w:type="dxa"/>
            <w:vAlign w:val="center"/>
          </w:tcPr>
          <w:p w14:paraId="7DE9C9FC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08_admin_portal.spec.ts:52</w:t>
            </w:r>
          </w:p>
        </w:tc>
      </w:tr>
      <w:tr w:rsidR="00576346" w14:paraId="5665CE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722A0360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08.04 should display admin top navigation search bar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0D062C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656A2B28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515ms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35068695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08_admin_portal.spec.ts:65</w:t>
            </w:r>
          </w:p>
        </w:tc>
      </w:tr>
      <w:tr w:rsidR="00576346" w14:paraId="6C413F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1AC06145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08.05 should navigate to Client Management (/admin/management)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6160619E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498DC42A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501ms</w:t>
            </w:r>
          </w:p>
        </w:tc>
        <w:tc>
          <w:tcPr>
            <w:tcW w:w="3400" w:type="dxa"/>
            <w:vAlign w:val="center"/>
          </w:tcPr>
          <w:p w14:paraId="5EAB49F6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08_admin_portal.spec.ts:70</w:t>
            </w:r>
          </w:p>
        </w:tc>
      </w:tr>
      <w:tr w:rsidR="00576346" w14:paraId="3DDCBCB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1E3C6897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08.06 should navigate to Leads Pipeline (/admin/leads)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0E853835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27CA0A71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508ms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0CFF6BF1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08_admin_portal.spec.ts:75</w:t>
            </w:r>
          </w:p>
        </w:tc>
      </w:tr>
      <w:tr w:rsidR="00576346" w14:paraId="6B343AA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583F985C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08.07 should navigate to Onboarding Applications (/admin/onboarding)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AC4D4E5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0C281602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503ms</w:t>
            </w:r>
          </w:p>
        </w:tc>
        <w:tc>
          <w:tcPr>
            <w:tcW w:w="3400" w:type="dxa"/>
            <w:vAlign w:val="center"/>
          </w:tcPr>
          <w:p w14:paraId="78E102C5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08_admin_portal.spec.ts:80</w:t>
            </w:r>
          </w:p>
        </w:tc>
      </w:tr>
      <w:tr w:rsidR="00576346" w14:paraId="27390C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4DBBC31B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08.08 should navigate to Financial Ledgers (/admin/financials)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3738CEEE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19675E6C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537ms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2D9E2688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08_admin_portal.spec.ts:85</w:t>
            </w:r>
          </w:p>
        </w:tc>
      </w:tr>
      <w:tr w:rsidR="00576346" w14:paraId="70267F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529A6241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08.09 should navigate to Installments Manager (/admin/installments)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07B847D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43A97A25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503ms</w:t>
            </w:r>
          </w:p>
        </w:tc>
        <w:tc>
          <w:tcPr>
            <w:tcW w:w="3400" w:type="dxa"/>
            <w:vAlign w:val="center"/>
          </w:tcPr>
          <w:p w14:paraId="57BFB242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08_admin_portal.spec.ts:90</w:t>
            </w:r>
          </w:p>
        </w:tc>
      </w:tr>
      <w:tr w:rsidR="00576346" w14:paraId="6B08C46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0FF5E5BC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08.10 should navigate to Site Progress Updates (/admin/progress)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677B1292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77844A7F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539ms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292AD3B6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08_admin_portal.spec.ts:95</w:t>
            </w:r>
          </w:p>
        </w:tc>
      </w:tr>
      <w:tr w:rsidR="00576346" w14:paraId="388EEE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4A63BB13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08.11 should navigate to Project Details Manager (/admin/project-details)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6F0C93F4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5094DF7E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513ms</w:t>
            </w:r>
          </w:p>
        </w:tc>
        <w:tc>
          <w:tcPr>
            <w:tcW w:w="3400" w:type="dxa"/>
            <w:vAlign w:val="center"/>
          </w:tcPr>
          <w:p w14:paraId="7A4EB551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08_admin_portal.spec.ts:100</w:t>
            </w:r>
          </w:p>
        </w:tc>
      </w:tr>
      <w:tr w:rsidR="00576346" w14:paraId="2B28D1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5E69D4D9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08.12 should navigate to Website Projects Catalog (/admin/website-projects)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D178344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2A1399E7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517ms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4D03F05C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08_admin_portal.spec.ts:105</w:t>
            </w:r>
          </w:p>
        </w:tc>
      </w:tr>
      <w:tr w:rsidR="00576346" w14:paraId="7CA76C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57ED06A2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08.13 should navigate to Support Tickets (/admin/tickets)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3B244E8B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7AE5EE3A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524ms</w:t>
            </w:r>
          </w:p>
        </w:tc>
        <w:tc>
          <w:tcPr>
            <w:tcW w:w="3400" w:type="dxa"/>
            <w:vAlign w:val="center"/>
          </w:tcPr>
          <w:p w14:paraId="61F12F10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08_admin_portal.spec.ts:110</w:t>
            </w:r>
          </w:p>
        </w:tc>
      </w:tr>
      <w:tr w:rsidR="00576346" w14:paraId="2B13B1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3E02F556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08.14 should navigate to Contact Settings (/admin/contact)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28AAF19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6D6C172A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556ms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66C1923A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08_admin_portal.spec.ts:115</w:t>
            </w:r>
          </w:p>
        </w:tc>
      </w:tr>
      <w:tr w:rsidR="00576346" w14:paraId="07CDC2F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2D8E8EEA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08.15 should display Dashboard metrics overview summary cards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10D7F0C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0DCFD99C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456ms</w:t>
            </w:r>
          </w:p>
        </w:tc>
        <w:tc>
          <w:tcPr>
            <w:tcW w:w="3400" w:type="dxa"/>
            <w:vAlign w:val="center"/>
          </w:tcPr>
          <w:p w14:paraId="79DBFEE0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08_admin_portal.spec.ts:120</w:t>
            </w:r>
          </w:p>
        </w:tc>
      </w:tr>
      <w:tr w:rsidR="00576346" w14:paraId="72882D8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7BBD9E00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08.16 should toggle Admin Notifications popover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34635425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619FE9E1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501ms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4EDC3FCB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08_admin_portal.spec.ts:124</w:t>
            </w:r>
          </w:p>
        </w:tc>
      </w:tr>
      <w:tr w:rsidR="00576346" w14:paraId="27D2397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6D478BA0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08.17 should display Project Switcher in top admin bar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6CC4756E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47D9E3FD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396ms</w:t>
            </w:r>
          </w:p>
        </w:tc>
        <w:tc>
          <w:tcPr>
            <w:tcW w:w="3400" w:type="dxa"/>
            <w:vAlign w:val="center"/>
          </w:tcPr>
          <w:p w14:paraId="0D0C3176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08_admin_portal.spec.ts:131</w:t>
            </w:r>
          </w:p>
        </w:tc>
      </w:tr>
      <w:tr w:rsidR="00576346" w14:paraId="497691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46F3232E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lastRenderedPageBreak/>
              <w:t>08.18 should search in global admin search input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78998834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350B33B1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514ms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09CAF06F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08_admin_portal.spec.ts:138</w:t>
            </w:r>
          </w:p>
        </w:tc>
      </w:tr>
      <w:tr w:rsidR="00576346" w14:paraId="6031ED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64C0E694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08.19 should verify Admin layout responsiveness and branding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75AB872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4E62D0D8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450ms</w:t>
            </w:r>
          </w:p>
        </w:tc>
        <w:tc>
          <w:tcPr>
            <w:tcW w:w="3400" w:type="dxa"/>
            <w:vAlign w:val="center"/>
          </w:tcPr>
          <w:p w14:paraId="3FF2C9BB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08_admin_portal.spec.ts:145</w:t>
            </w:r>
          </w:p>
        </w:tc>
      </w:tr>
      <w:tr w:rsidR="00576346" w14:paraId="432474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768101D2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08.20 should have working Logout button redirecting to login page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4E2FD0FF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1B719C48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745ms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7085413B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08_admin_portal.spec.ts:149</w:t>
            </w:r>
          </w:p>
        </w:tc>
      </w:tr>
    </w:tbl>
    <w:p w14:paraId="68A122B3" w14:textId="77777777" w:rsidR="00576346" w:rsidRDefault="00576346">
      <w:pPr>
        <w:spacing w:after="240"/>
      </w:pPr>
    </w:p>
    <w:p w14:paraId="08BD2B83" w14:textId="77777777" w:rsidR="00576346" w:rsidRDefault="00000000">
      <w:pPr>
        <w:pStyle w:val="Heading2"/>
        <w:spacing w:before="320" w:after="80"/>
      </w:pPr>
      <w:r>
        <w:rPr>
          <w:b/>
          <w:bCs/>
          <w:color w:val="9CA3AF"/>
          <w:sz w:val="22"/>
          <w:szCs w:val="22"/>
        </w:rPr>
        <w:t xml:space="preserve">09.  </w:t>
      </w:r>
      <w:r>
        <w:rPr>
          <w:b/>
          <w:bCs/>
          <w:color w:val="1A4B9C"/>
          <w:sz w:val="22"/>
          <w:szCs w:val="22"/>
        </w:rPr>
        <w:t>09_components_and_forms.spec.ts</w:t>
      </w:r>
      <w:r>
        <w:rPr>
          <w:color w:val="166534"/>
          <w:sz w:val="20"/>
          <w:szCs w:val="20"/>
        </w:rPr>
        <w:t xml:space="preserve">   (0 passed</w:t>
      </w:r>
      <w:r>
        <w:rPr>
          <w:color w:val="374151"/>
          <w:sz w:val="20"/>
          <w:szCs w:val="20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400"/>
        <w:gridCol w:w="1200"/>
        <w:gridCol w:w="3400"/>
      </w:tblGrid>
      <w:tr w:rsidR="00576346" w14:paraId="19A025C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1A4B9C"/>
            <w:vAlign w:val="center"/>
          </w:tcPr>
          <w:p w14:paraId="5C3AE514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Case</w:t>
            </w:r>
          </w:p>
        </w:tc>
        <w:tc>
          <w:tcPr>
            <w:tcW w:w="1400" w:type="dxa"/>
            <w:shd w:val="clear" w:color="auto" w:fill="1A4B9C"/>
            <w:vAlign w:val="center"/>
          </w:tcPr>
          <w:p w14:paraId="5A731BB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200" w:type="dxa"/>
            <w:shd w:val="clear" w:color="auto" w:fill="1A4B9C"/>
            <w:vAlign w:val="center"/>
          </w:tcPr>
          <w:p w14:paraId="0CFB0118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Duration</w:t>
            </w:r>
          </w:p>
        </w:tc>
        <w:tc>
          <w:tcPr>
            <w:tcW w:w="3400" w:type="dxa"/>
            <w:shd w:val="clear" w:color="auto" w:fill="1A4B9C"/>
            <w:vAlign w:val="center"/>
          </w:tcPr>
          <w:p w14:paraId="14659F62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Error / Location</w:t>
            </w:r>
          </w:p>
        </w:tc>
      </w:tr>
      <w:tr w:rsidR="00576346" w14:paraId="0694D9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2FD61F75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 xml:space="preserve">09.01 should display floating </w:t>
            </w:r>
            <w:proofErr w:type="spellStart"/>
            <w:r>
              <w:rPr>
                <w:color w:val="111827"/>
                <w:sz w:val="16"/>
                <w:szCs w:val="16"/>
              </w:rPr>
              <w:t>ChatWidget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trigger button on Home page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44818F04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3958592E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490ms</w:t>
            </w:r>
          </w:p>
        </w:tc>
        <w:tc>
          <w:tcPr>
            <w:tcW w:w="3400" w:type="dxa"/>
            <w:vAlign w:val="center"/>
          </w:tcPr>
          <w:p w14:paraId="0D62138E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09_components_and_forms.spec.ts:14</w:t>
            </w:r>
          </w:p>
        </w:tc>
      </w:tr>
      <w:tr w:rsidR="00576346" w14:paraId="2E8D60F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1777FF95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 xml:space="preserve">09.02 should open </w:t>
            </w:r>
            <w:proofErr w:type="spellStart"/>
            <w:r>
              <w:rPr>
                <w:color w:val="111827"/>
                <w:sz w:val="16"/>
                <w:szCs w:val="16"/>
              </w:rPr>
              <w:t>ChatWidget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window when clicked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7194C55A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7363FFCF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564ms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5E599A9D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09_components_and_forms.spec.ts:20</w:t>
            </w:r>
          </w:p>
        </w:tc>
      </w:tr>
      <w:tr w:rsidR="00576346" w14:paraId="201F1D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0CD94BD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 xml:space="preserve">09.03 should display automated greeting messages in </w:t>
            </w:r>
            <w:proofErr w:type="spellStart"/>
            <w:r>
              <w:rPr>
                <w:color w:val="111827"/>
                <w:sz w:val="16"/>
                <w:szCs w:val="16"/>
              </w:rPr>
              <w:t>ChatWidget</w:t>
            </w:r>
            <w:proofErr w:type="spellEnd"/>
          </w:p>
        </w:tc>
        <w:tc>
          <w:tcPr>
            <w:tcW w:w="1400" w:type="dxa"/>
            <w:shd w:val="clear" w:color="auto" w:fill="F3F4F6"/>
            <w:vAlign w:val="center"/>
          </w:tcPr>
          <w:p w14:paraId="69CFC231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6259C018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575ms</w:t>
            </w:r>
          </w:p>
        </w:tc>
        <w:tc>
          <w:tcPr>
            <w:tcW w:w="3400" w:type="dxa"/>
            <w:vAlign w:val="center"/>
          </w:tcPr>
          <w:p w14:paraId="282B4C69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09_components_and_forms.spec.ts:27</w:t>
            </w:r>
          </w:p>
        </w:tc>
      </w:tr>
      <w:tr w:rsidR="00576346" w14:paraId="48611D7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64A8866E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 xml:space="preserve">09.04 should display quick prompt pill buttons in </w:t>
            </w:r>
            <w:proofErr w:type="spellStart"/>
            <w:r>
              <w:rPr>
                <w:color w:val="111827"/>
                <w:sz w:val="16"/>
                <w:szCs w:val="16"/>
              </w:rPr>
              <w:t>ChatWidget</w:t>
            </w:r>
            <w:proofErr w:type="spellEnd"/>
          </w:p>
        </w:tc>
        <w:tc>
          <w:tcPr>
            <w:tcW w:w="1400" w:type="dxa"/>
            <w:shd w:val="clear" w:color="auto" w:fill="F3F4F6"/>
            <w:vAlign w:val="center"/>
          </w:tcPr>
          <w:p w14:paraId="303A0659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3D125CBF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540ms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047CF21E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09_components_and_forms.spec.ts:33</w:t>
            </w:r>
          </w:p>
        </w:tc>
      </w:tr>
      <w:tr w:rsidR="00576346" w14:paraId="1757A57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50B57E9B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 xml:space="preserve">09.05 should type and send message in </w:t>
            </w:r>
            <w:proofErr w:type="spellStart"/>
            <w:r>
              <w:rPr>
                <w:color w:val="111827"/>
                <w:sz w:val="16"/>
                <w:szCs w:val="16"/>
              </w:rPr>
              <w:t>ChatWidget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with mock API reply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DC6E89B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32D67C85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669ms</w:t>
            </w:r>
          </w:p>
        </w:tc>
        <w:tc>
          <w:tcPr>
            <w:tcW w:w="3400" w:type="dxa"/>
            <w:vAlign w:val="center"/>
          </w:tcPr>
          <w:p w14:paraId="6973B79B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09_components_and_forms.spec.ts:40</w:t>
            </w:r>
          </w:p>
        </w:tc>
      </w:tr>
      <w:tr w:rsidR="00576346" w14:paraId="7F6945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18740FF1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 xml:space="preserve">09.06 should close </w:t>
            </w:r>
            <w:proofErr w:type="spellStart"/>
            <w:r>
              <w:rPr>
                <w:color w:val="111827"/>
                <w:sz w:val="16"/>
                <w:szCs w:val="16"/>
              </w:rPr>
              <w:t>ChatWidget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window when clicking close button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37944321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4DE013C4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817ms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28632AAF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09_components_and_forms.spec.ts:60</w:t>
            </w:r>
          </w:p>
        </w:tc>
      </w:tr>
      <w:tr w:rsidR="00576346" w14:paraId="5A0FFF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049490FD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09.07 should load Contact page and display all 3 contact cards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528AF0AF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37403AF2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437ms</w:t>
            </w:r>
          </w:p>
        </w:tc>
        <w:tc>
          <w:tcPr>
            <w:tcW w:w="3400" w:type="dxa"/>
            <w:vAlign w:val="center"/>
          </w:tcPr>
          <w:p w14:paraId="362239CB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09_components_and_forms.spec.ts:70</w:t>
            </w:r>
          </w:p>
        </w:tc>
      </w:tr>
      <w:tr w:rsidR="00576346" w14:paraId="441816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32C7F5C2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09.08 should display office address and business operating hours on contact page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3C2BED8A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7C44ADB5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413ms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71C8EC24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09_components_and_forms.spec.ts:77</w:t>
            </w:r>
          </w:p>
        </w:tc>
      </w:tr>
      <w:tr w:rsidR="00576346" w14:paraId="5254B9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6B2F2B02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09.09 should validate required fields in contact form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0B91CD96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7388AFA8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476ms</w:t>
            </w:r>
          </w:p>
        </w:tc>
        <w:tc>
          <w:tcPr>
            <w:tcW w:w="3400" w:type="dxa"/>
            <w:vAlign w:val="center"/>
          </w:tcPr>
          <w:p w14:paraId="5DC7BAC3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09_components_and_forms.spec.ts:83</w:t>
            </w:r>
          </w:p>
        </w:tc>
      </w:tr>
      <w:tr w:rsidR="00576346" w14:paraId="479348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174C55B5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09.10 should submit Contact Form and show success confirmation message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6680D1C0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76FB9A26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554ms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2D55971F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09_components_and_forms.spec.ts:96</w:t>
            </w:r>
          </w:p>
        </w:tc>
      </w:tr>
      <w:tr w:rsidR="00576346" w14:paraId="00373E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7859871E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 xml:space="preserve">09.11 should display </w:t>
            </w:r>
            <w:proofErr w:type="spellStart"/>
            <w:r>
              <w:rPr>
                <w:color w:val="111827"/>
                <w:sz w:val="16"/>
                <w:szCs w:val="16"/>
              </w:rPr>
              <w:t>openstreetmap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external directions link on contact page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1DA186A8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58B79F24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440ms</w:t>
            </w:r>
          </w:p>
        </w:tc>
        <w:tc>
          <w:tcPr>
            <w:tcW w:w="3400" w:type="dxa"/>
            <w:vAlign w:val="center"/>
          </w:tcPr>
          <w:p w14:paraId="17610631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09_components_and_forms.spec.ts:115</w:t>
            </w:r>
          </w:p>
        </w:tc>
      </w:tr>
      <w:tr w:rsidR="00576346" w14:paraId="25605C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626C2127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09.12 should test responsive mobile viewport menu toggle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6940B8BF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72FC6EF8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561ms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593A1C66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09_components_and_forms.spec.ts:122</w:t>
            </w:r>
          </w:p>
        </w:tc>
      </w:tr>
      <w:tr w:rsidR="00576346" w14:paraId="2AB2744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Align w:val="center"/>
          </w:tcPr>
          <w:p w14:paraId="7CB96219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09.13 should test responsive mobile search bar toggle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6EF55C6E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vAlign w:val="center"/>
          </w:tcPr>
          <w:p w14:paraId="55E7D1D5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550ms</w:t>
            </w:r>
          </w:p>
        </w:tc>
        <w:tc>
          <w:tcPr>
            <w:tcW w:w="3400" w:type="dxa"/>
            <w:vAlign w:val="center"/>
          </w:tcPr>
          <w:p w14:paraId="3969CB8B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09_components_and_forms.spec.ts:132</w:t>
            </w:r>
          </w:p>
        </w:tc>
      </w:tr>
      <w:tr w:rsidR="00576346" w14:paraId="6070A3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FAFB"/>
            <w:vAlign w:val="center"/>
          </w:tcPr>
          <w:p w14:paraId="1B24A1E4" w14:textId="77777777" w:rsidR="00576346" w:rsidRDefault="00000000">
            <w:pPr>
              <w:spacing w:before="40" w:after="40"/>
            </w:pPr>
            <w:r>
              <w:rPr>
                <w:color w:val="111827"/>
                <w:sz w:val="16"/>
                <w:szCs w:val="16"/>
              </w:rPr>
              <w:t>09.14 should maintain persistent chat icon across different routes</w:t>
            </w:r>
          </w:p>
        </w:tc>
        <w:tc>
          <w:tcPr>
            <w:tcW w:w="1400" w:type="dxa"/>
            <w:shd w:val="clear" w:color="auto" w:fill="F3F4F6"/>
            <w:vAlign w:val="center"/>
          </w:tcPr>
          <w:p w14:paraId="67635B3A" w14:textId="77777777" w:rsidR="0057634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4151"/>
                <w:sz w:val="14"/>
                <w:szCs w:val="14"/>
              </w:rPr>
              <w:t>EXPECTED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69AFB123" w14:textId="77777777" w:rsidR="00576346" w:rsidRDefault="00000000">
            <w:pPr>
              <w:spacing w:before="40" w:after="40"/>
              <w:jc w:val="center"/>
            </w:pPr>
            <w:r>
              <w:rPr>
                <w:color w:val="374151"/>
                <w:sz w:val="16"/>
                <w:szCs w:val="16"/>
              </w:rPr>
              <w:t>774ms</w:t>
            </w:r>
          </w:p>
        </w:tc>
        <w:tc>
          <w:tcPr>
            <w:tcW w:w="3400" w:type="dxa"/>
            <w:shd w:val="clear" w:color="auto" w:fill="F9FAFB"/>
            <w:vAlign w:val="center"/>
          </w:tcPr>
          <w:p w14:paraId="142B693A" w14:textId="77777777" w:rsidR="00576346" w:rsidRDefault="00000000">
            <w:pPr>
              <w:spacing w:before="40" w:after="40"/>
            </w:pPr>
            <w:r>
              <w:rPr>
                <w:i/>
                <w:iCs/>
                <w:color w:val="6B7280"/>
                <w:sz w:val="14"/>
                <w:szCs w:val="14"/>
              </w:rPr>
              <w:t>09_components_and_forms.spec.ts:142</w:t>
            </w:r>
          </w:p>
        </w:tc>
      </w:tr>
    </w:tbl>
    <w:p w14:paraId="5C4D6402" w14:textId="77777777" w:rsidR="00576346" w:rsidRDefault="00576346">
      <w:pPr>
        <w:spacing w:after="240"/>
      </w:pPr>
    </w:p>
    <w:p w14:paraId="20028150" w14:textId="77777777" w:rsidR="00576346" w:rsidRDefault="00000000">
      <w:pPr>
        <w:spacing w:before="400"/>
        <w:jc w:val="center"/>
      </w:pPr>
      <w:r>
        <w:rPr>
          <w:i/>
          <w:iCs/>
          <w:color w:val="9CA3AF"/>
          <w:sz w:val="15"/>
          <w:szCs w:val="15"/>
        </w:rPr>
        <w:t xml:space="preserve">Report produced by </w:t>
      </w:r>
      <w:proofErr w:type="spellStart"/>
      <w:r>
        <w:rPr>
          <w:i/>
          <w:iCs/>
          <w:color w:val="9CA3AF"/>
          <w:sz w:val="15"/>
          <w:szCs w:val="15"/>
        </w:rPr>
        <w:t>NexusBuild</w:t>
      </w:r>
      <w:proofErr w:type="spellEnd"/>
      <w:r>
        <w:rPr>
          <w:i/>
          <w:iCs/>
          <w:color w:val="9CA3AF"/>
          <w:sz w:val="15"/>
          <w:szCs w:val="15"/>
        </w:rPr>
        <w:t xml:space="preserve"> automated QA pipeline  •  Playwright + @playwright/test  •  Node.js docx generator</w:t>
      </w:r>
    </w:p>
    <w:sectPr w:rsidR="00576346">
      <w:pgSz w:w="11906" w:h="16838"/>
      <w:pgMar w:top="720" w:right="800" w:bottom="7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E6138"/>
    <w:multiLevelType w:val="hybridMultilevel"/>
    <w:tmpl w:val="49326BD6"/>
    <w:lvl w:ilvl="0" w:tplc="6908D19A">
      <w:start w:val="1"/>
      <w:numFmt w:val="bullet"/>
      <w:lvlText w:val="●"/>
      <w:lvlJc w:val="left"/>
      <w:pPr>
        <w:ind w:left="720" w:hanging="360"/>
      </w:pPr>
    </w:lvl>
    <w:lvl w:ilvl="1" w:tplc="BA388A76">
      <w:start w:val="1"/>
      <w:numFmt w:val="bullet"/>
      <w:lvlText w:val="○"/>
      <w:lvlJc w:val="left"/>
      <w:pPr>
        <w:ind w:left="1440" w:hanging="360"/>
      </w:pPr>
    </w:lvl>
    <w:lvl w:ilvl="2" w:tplc="567C482A">
      <w:start w:val="1"/>
      <w:numFmt w:val="bullet"/>
      <w:lvlText w:val="■"/>
      <w:lvlJc w:val="left"/>
      <w:pPr>
        <w:ind w:left="2160" w:hanging="360"/>
      </w:pPr>
    </w:lvl>
    <w:lvl w:ilvl="3" w:tplc="E408C64E">
      <w:start w:val="1"/>
      <w:numFmt w:val="bullet"/>
      <w:lvlText w:val="●"/>
      <w:lvlJc w:val="left"/>
      <w:pPr>
        <w:ind w:left="2880" w:hanging="360"/>
      </w:pPr>
    </w:lvl>
    <w:lvl w:ilvl="4" w:tplc="11C4F950">
      <w:start w:val="1"/>
      <w:numFmt w:val="bullet"/>
      <w:lvlText w:val="○"/>
      <w:lvlJc w:val="left"/>
      <w:pPr>
        <w:ind w:left="3600" w:hanging="360"/>
      </w:pPr>
    </w:lvl>
    <w:lvl w:ilvl="5" w:tplc="0CD4698E">
      <w:start w:val="1"/>
      <w:numFmt w:val="bullet"/>
      <w:lvlText w:val="■"/>
      <w:lvlJc w:val="left"/>
      <w:pPr>
        <w:ind w:left="4320" w:hanging="360"/>
      </w:pPr>
    </w:lvl>
    <w:lvl w:ilvl="6" w:tplc="C8F05420">
      <w:start w:val="1"/>
      <w:numFmt w:val="bullet"/>
      <w:lvlText w:val="●"/>
      <w:lvlJc w:val="left"/>
      <w:pPr>
        <w:ind w:left="5040" w:hanging="360"/>
      </w:pPr>
    </w:lvl>
    <w:lvl w:ilvl="7" w:tplc="DED4F38A">
      <w:start w:val="1"/>
      <w:numFmt w:val="bullet"/>
      <w:lvlText w:val="●"/>
      <w:lvlJc w:val="left"/>
      <w:pPr>
        <w:ind w:left="5760" w:hanging="360"/>
      </w:pPr>
    </w:lvl>
    <w:lvl w:ilvl="8" w:tplc="972E2A4E">
      <w:start w:val="1"/>
      <w:numFmt w:val="bullet"/>
      <w:lvlText w:val="●"/>
      <w:lvlJc w:val="left"/>
      <w:pPr>
        <w:ind w:left="6480" w:hanging="360"/>
      </w:pPr>
    </w:lvl>
  </w:abstractNum>
  <w:num w:numId="1" w16cid:durableId="706686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346"/>
    <w:rsid w:val="00215D36"/>
    <w:rsid w:val="00576346"/>
    <w:rsid w:val="00A3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66D49"/>
  <w15:docId w15:val="{6BB350EE-1639-40A5-8361-8980E084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2435</Words>
  <Characters>13881</Characters>
  <Application>Microsoft Office Word</Application>
  <DocSecurity>0</DocSecurity>
  <Lines>115</Lines>
  <Paragraphs>32</Paragraphs>
  <ScaleCrop>false</ScaleCrop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Saiful Islam Emon</cp:lastModifiedBy>
  <cp:revision>2</cp:revision>
  <dcterms:created xsi:type="dcterms:W3CDTF">2026-08-16T11:49:00Z</dcterms:created>
  <dcterms:modified xsi:type="dcterms:W3CDTF">2026-08-16T11:51:00Z</dcterms:modified>
</cp:coreProperties>
</file>