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696DD" w14:textId="71BE7AED" w:rsidR="00B079C8" w:rsidRPr="00B0724B" w:rsidRDefault="00B079C8" w:rsidP="00B0724B">
      <w:pPr>
        <w:rPr>
          <w:rFonts w:ascii="Calibri" w:eastAsiaTheme="majorHAnsi" w:hAnsi="Calibri" w:cs="Calibri"/>
          <w:sz w:val="24"/>
          <w:szCs w:val="24"/>
        </w:rPr>
      </w:pPr>
    </w:p>
    <w:p w14:paraId="23ED39ED" w14:textId="726AE132" w:rsidR="00B079C8" w:rsidRDefault="00B079C8" w:rsidP="00B0724B">
      <w:pPr>
        <w:rPr>
          <w:rFonts w:ascii="Calibri" w:eastAsiaTheme="minorHAnsi" w:hAnsi="Calibri" w:cs="Calibri"/>
          <w:b/>
          <w:bCs/>
          <w:sz w:val="24"/>
          <w:szCs w:val="24"/>
        </w:rPr>
      </w:pPr>
      <w:r w:rsidRPr="00B0724B">
        <w:rPr>
          <w:rFonts w:ascii="Calibri" w:eastAsiaTheme="minorHAnsi" w:hAnsi="Calibri" w:cs="Calibri"/>
          <w:sz w:val="24"/>
          <w:szCs w:val="24"/>
        </w:rPr>
        <w:tab/>
      </w:r>
      <w:r w:rsidRPr="00B0724B">
        <w:rPr>
          <w:rFonts w:ascii="Calibri" w:eastAsiaTheme="minorHAnsi" w:hAnsi="Calibri" w:cs="Calibri"/>
          <w:sz w:val="24"/>
          <w:szCs w:val="24"/>
        </w:rPr>
        <w:tab/>
      </w:r>
      <w:r w:rsidRPr="00B0724B">
        <w:rPr>
          <w:rFonts w:ascii="Calibri" w:eastAsiaTheme="minorHAnsi" w:hAnsi="Calibri" w:cs="Calibri"/>
          <w:sz w:val="24"/>
          <w:szCs w:val="24"/>
        </w:rPr>
        <w:tab/>
      </w:r>
      <w:r w:rsidRPr="00B0724B">
        <w:rPr>
          <w:rFonts w:ascii="Calibri" w:eastAsiaTheme="minorHAnsi" w:hAnsi="Calibri" w:cs="Calibri"/>
          <w:sz w:val="24"/>
          <w:szCs w:val="24"/>
        </w:rPr>
        <w:tab/>
      </w:r>
      <w:r w:rsidRPr="00B0724B">
        <w:rPr>
          <w:rFonts w:ascii="Calibri" w:eastAsiaTheme="minorHAnsi" w:hAnsi="Calibri" w:cs="Calibri"/>
          <w:b/>
          <w:bCs/>
          <w:sz w:val="24"/>
          <w:szCs w:val="24"/>
        </w:rPr>
        <w:t>Stage 2: Baseline algorithms</w:t>
      </w:r>
      <w:r w:rsidR="00FE0AD4">
        <w:rPr>
          <w:rFonts w:ascii="Calibri" w:eastAsiaTheme="minorHAnsi" w:hAnsi="Calibri" w:cs="Calibri"/>
          <w:b/>
          <w:bCs/>
          <w:sz w:val="24"/>
          <w:szCs w:val="24"/>
        </w:rPr>
        <w:t xml:space="preserve"> – Design Document</w:t>
      </w:r>
    </w:p>
    <w:p w14:paraId="3AC9557C" w14:textId="77777777" w:rsidR="00B0724B" w:rsidRPr="00B0724B" w:rsidRDefault="00B0724B" w:rsidP="00B0724B">
      <w:pPr>
        <w:rPr>
          <w:rFonts w:ascii="Calibri" w:eastAsiaTheme="minorHAnsi" w:hAnsi="Calibri" w:cs="Calibri"/>
          <w:b/>
          <w:bCs/>
          <w:sz w:val="24"/>
          <w:szCs w:val="24"/>
        </w:rPr>
      </w:pPr>
    </w:p>
    <w:p w14:paraId="211582F9" w14:textId="4FA0D6DD" w:rsidR="00A61997" w:rsidRPr="00B0724B" w:rsidRDefault="00B079C8" w:rsidP="00B0724B">
      <w:pPr>
        <w:pStyle w:val="ListParagraph"/>
        <w:numPr>
          <w:ilvl w:val="0"/>
          <w:numId w:val="3"/>
        </w:numPr>
        <w:ind w:firstLineChars="0"/>
        <w:rPr>
          <w:rFonts w:ascii="Calibri" w:eastAsiaTheme="minorHAnsi" w:hAnsi="Calibri" w:cs="Calibri"/>
          <w:b/>
          <w:bCs/>
          <w:sz w:val="24"/>
          <w:szCs w:val="24"/>
        </w:rPr>
      </w:pPr>
      <w:r w:rsidRPr="00B0724B">
        <w:rPr>
          <w:rFonts w:ascii="Calibri" w:eastAsiaTheme="minorHAnsi" w:hAnsi="Calibri" w:cs="Calibri"/>
          <w:b/>
          <w:bCs/>
          <w:sz w:val="24"/>
          <w:szCs w:val="24"/>
        </w:rPr>
        <w:t xml:space="preserve">Project </w:t>
      </w:r>
      <w:r w:rsidR="00B0724B" w:rsidRPr="00B0724B">
        <w:rPr>
          <w:rFonts w:ascii="Calibri" w:eastAsiaTheme="minorHAnsi" w:hAnsi="Calibri" w:cs="Calibri"/>
          <w:b/>
          <w:bCs/>
          <w:sz w:val="24"/>
          <w:szCs w:val="24"/>
        </w:rPr>
        <w:t>Title</w:t>
      </w:r>
      <w:r w:rsidRPr="00B0724B">
        <w:rPr>
          <w:rFonts w:ascii="Calibri" w:eastAsiaTheme="minorHAnsi" w:hAnsi="Calibri" w:cs="Calibri"/>
          <w:b/>
          <w:bCs/>
          <w:sz w:val="24"/>
          <w:szCs w:val="24"/>
        </w:rPr>
        <w:t>: Autonomous job scheduler</w:t>
      </w:r>
    </w:p>
    <w:p w14:paraId="57CAFD3D" w14:textId="77777777" w:rsidR="00B0724B" w:rsidRPr="00B0724B" w:rsidRDefault="00B0724B" w:rsidP="00B0724B">
      <w:pPr>
        <w:rPr>
          <w:rFonts w:ascii="Calibri" w:eastAsiaTheme="minorHAnsi" w:hAnsi="Calibri" w:cs="Calibri"/>
          <w:b/>
          <w:bCs/>
          <w:sz w:val="24"/>
          <w:szCs w:val="24"/>
        </w:rPr>
      </w:pPr>
    </w:p>
    <w:p w14:paraId="2175DD18" w14:textId="59F83853" w:rsidR="00B079C8" w:rsidRPr="00B0724B" w:rsidRDefault="00B079C8" w:rsidP="00B0724B">
      <w:pPr>
        <w:pStyle w:val="ListParagraph"/>
        <w:numPr>
          <w:ilvl w:val="0"/>
          <w:numId w:val="3"/>
        </w:numPr>
        <w:ind w:firstLineChars="0"/>
        <w:rPr>
          <w:rFonts w:ascii="Calibri" w:eastAsiaTheme="minorHAnsi" w:hAnsi="Calibri" w:cs="Calibri"/>
          <w:b/>
          <w:bCs/>
          <w:sz w:val="24"/>
          <w:szCs w:val="24"/>
        </w:rPr>
      </w:pPr>
      <w:r w:rsidRPr="00B0724B">
        <w:rPr>
          <w:rFonts w:ascii="Calibri" w:eastAsiaTheme="minorHAnsi" w:hAnsi="Calibri" w:cs="Calibri"/>
          <w:b/>
          <w:bCs/>
          <w:sz w:val="24"/>
          <w:szCs w:val="24"/>
        </w:rPr>
        <w:t xml:space="preserve">Group </w:t>
      </w:r>
      <w:r w:rsidR="00B0724B" w:rsidRPr="00B0724B">
        <w:rPr>
          <w:rFonts w:ascii="Calibri" w:eastAsiaTheme="minorHAnsi" w:hAnsi="Calibri" w:cs="Calibri"/>
          <w:b/>
          <w:bCs/>
          <w:sz w:val="24"/>
          <w:szCs w:val="24"/>
        </w:rPr>
        <w:t>Members of Group 42</w:t>
      </w:r>
    </w:p>
    <w:tbl>
      <w:tblPr>
        <w:tblStyle w:val="TableGrid"/>
        <w:tblW w:w="0" w:type="auto"/>
        <w:tblLook w:val="04A0" w:firstRow="1" w:lastRow="0" w:firstColumn="1" w:lastColumn="0" w:noHBand="0" w:noVBand="1"/>
      </w:tblPr>
      <w:tblGrid>
        <w:gridCol w:w="2910"/>
        <w:gridCol w:w="2834"/>
        <w:gridCol w:w="2552"/>
      </w:tblGrid>
      <w:tr w:rsidR="00F22C63" w:rsidRPr="00B0724B" w14:paraId="54E90926" w14:textId="1DFD04FD" w:rsidTr="00F22C63">
        <w:trPr>
          <w:trHeight w:val="350"/>
        </w:trPr>
        <w:tc>
          <w:tcPr>
            <w:tcW w:w="2910" w:type="dxa"/>
          </w:tcPr>
          <w:p w14:paraId="273EBE05" w14:textId="213C9FFE" w:rsidR="00F22C63" w:rsidRPr="00B0724B" w:rsidRDefault="00F22C63" w:rsidP="00B0724B">
            <w:pPr>
              <w:rPr>
                <w:rFonts w:ascii="Calibri" w:eastAsiaTheme="minorHAnsi" w:hAnsi="Calibri" w:cs="Calibri"/>
                <w:sz w:val="24"/>
                <w:szCs w:val="24"/>
              </w:rPr>
            </w:pPr>
            <w:r w:rsidRPr="00B0724B">
              <w:rPr>
                <w:rFonts w:ascii="Calibri" w:eastAsiaTheme="minorHAnsi" w:hAnsi="Calibri" w:cs="Calibri"/>
                <w:sz w:val="24"/>
                <w:szCs w:val="24"/>
              </w:rPr>
              <w:t>Student ID</w:t>
            </w:r>
          </w:p>
        </w:tc>
        <w:tc>
          <w:tcPr>
            <w:tcW w:w="2834" w:type="dxa"/>
          </w:tcPr>
          <w:p w14:paraId="2D0C88CE" w14:textId="4EC98841" w:rsidR="00F22C63" w:rsidRPr="00B0724B" w:rsidRDefault="00F22C63" w:rsidP="00B0724B">
            <w:pPr>
              <w:rPr>
                <w:rFonts w:ascii="Calibri" w:eastAsiaTheme="minorHAnsi" w:hAnsi="Calibri" w:cs="Calibri"/>
                <w:sz w:val="24"/>
                <w:szCs w:val="24"/>
              </w:rPr>
            </w:pPr>
            <w:r w:rsidRPr="00B0724B">
              <w:rPr>
                <w:rFonts w:ascii="Calibri" w:eastAsiaTheme="minorHAnsi" w:hAnsi="Calibri" w:cs="Calibri"/>
                <w:sz w:val="24"/>
                <w:szCs w:val="24"/>
              </w:rPr>
              <w:t>Student Name</w:t>
            </w:r>
          </w:p>
        </w:tc>
        <w:tc>
          <w:tcPr>
            <w:tcW w:w="2552" w:type="dxa"/>
          </w:tcPr>
          <w:p w14:paraId="0EB5247F" w14:textId="5190BDCF" w:rsidR="00F22C63" w:rsidRPr="00B0724B" w:rsidRDefault="00F22C63" w:rsidP="00B0724B">
            <w:pPr>
              <w:rPr>
                <w:rFonts w:ascii="Calibri" w:eastAsiaTheme="minorHAnsi" w:hAnsi="Calibri" w:cs="Calibri"/>
                <w:sz w:val="24"/>
                <w:szCs w:val="24"/>
              </w:rPr>
            </w:pPr>
            <w:r>
              <w:rPr>
                <w:rFonts w:ascii="Calibri" w:eastAsiaTheme="minorHAnsi" w:hAnsi="Calibri" w:cs="Calibri" w:hint="eastAsia"/>
                <w:sz w:val="24"/>
                <w:szCs w:val="24"/>
              </w:rPr>
              <w:t>B</w:t>
            </w:r>
            <w:r>
              <w:rPr>
                <w:rFonts w:ascii="Calibri" w:eastAsiaTheme="minorHAnsi" w:hAnsi="Calibri" w:cs="Calibri"/>
                <w:sz w:val="24"/>
                <w:szCs w:val="24"/>
              </w:rPr>
              <w:t>aseline Algorithm</w:t>
            </w:r>
          </w:p>
        </w:tc>
      </w:tr>
      <w:tr w:rsidR="00F22C63" w:rsidRPr="00B0724B" w14:paraId="1F3EA750" w14:textId="5645D3A8" w:rsidTr="00F22C63">
        <w:trPr>
          <w:trHeight w:val="302"/>
        </w:trPr>
        <w:tc>
          <w:tcPr>
            <w:tcW w:w="2910" w:type="dxa"/>
          </w:tcPr>
          <w:p w14:paraId="0B10C722" w14:textId="359A209A" w:rsidR="00F22C63" w:rsidRPr="00B0724B" w:rsidRDefault="00F22C63" w:rsidP="00B0724B">
            <w:pPr>
              <w:rPr>
                <w:rFonts w:ascii="Calibri" w:eastAsiaTheme="minorHAnsi" w:hAnsi="Calibri" w:cs="Calibri"/>
                <w:sz w:val="24"/>
                <w:szCs w:val="24"/>
              </w:rPr>
            </w:pPr>
            <w:r w:rsidRPr="00B0724B">
              <w:rPr>
                <w:rFonts w:ascii="Calibri" w:eastAsiaTheme="minorHAnsi" w:hAnsi="Calibri" w:cs="Calibri"/>
                <w:sz w:val="24"/>
                <w:szCs w:val="24"/>
              </w:rPr>
              <w:t>45141916</w:t>
            </w:r>
          </w:p>
        </w:tc>
        <w:tc>
          <w:tcPr>
            <w:tcW w:w="2834" w:type="dxa"/>
          </w:tcPr>
          <w:p w14:paraId="1DB40C0A" w14:textId="0FAC2ADD" w:rsidR="00F22C63" w:rsidRPr="00B0724B" w:rsidRDefault="00F22C63" w:rsidP="00B0724B">
            <w:pPr>
              <w:rPr>
                <w:rFonts w:ascii="Calibri" w:eastAsiaTheme="minorHAnsi" w:hAnsi="Calibri" w:cs="Calibri"/>
                <w:sz w:val="24"/>
                <w:szCs w:val="24"/>
              </w:rPr>
            </w:pPr>
            <w:r w:rsidRPr="00B0724B">
              <w:rPr>
                <w:rFonts w:ascii="Calibri" w:eastAsiaTheme="minorHAnsi" w:hAnsi="Calibri" w:cs="Calibri"/>
                <w:sz w:val="24"/>
                <w:szCs w:val="24"/>
              </w:rPr>
              <w:t>Jiahui Lin</w:t>
            </w:r>
          </w:p>
        </w:tc>
        <w:tc>
          <w:tcPr>
            <w:tcW w:w="2552" w:type="dxa"/>
          </w:tcPr>
          <w:p w14:paraId="4FD5C4B9" w14:textId="2400258A" w:rsidR="00F22C63" w:rsidRPr="00B0724B" w:rsidRDefault="00F22C63" w:rsidP="00B0724B">
            <w:pPr>
              <w:rPr>
                <w:rFonts w:ascii="Calibri" w:eastAsiaTheme="minorHAnsi" w:hAnsi="Calibri" w:cs="Calibri"/>
                <w:sz w:val="24"/>
                <w:szCs w:val="24"/>
              </w:rPr>
            </w:pPr>
            <w:r>
              <w:rPr>
                <w:rFonts w:ascii="Calibri" w:eastAsiaTheme="minorHAnsi" w:hAnsi="Calibri" w:cs="Calibri" w:hint="eastAsia"/>
                <w:sz w:val="24"/>
                <w:szCs w:val="24"/>
              </w:rPr>
              <w:t>F</w:t>
            </w:r>
            <w:r>
              <w:rPr>
                <w:rFonts w:ascii="Calibri" w:eastAsiaTheme="minorHAnsi" w:hAnsi="Calibri" w:cs="Calibri"/>
                <w:sz w:val="24"/>
                <w:szCs w:val="24"/>
              </w:rPr>
              <w:t>irst Fit</w:t>
            </w:r>
          </w:p>
        </w:tc>
      </w:tr>
      <w:tr w:rsidR="00F22C63" w:rsidRPr="00B0724B" w14:paraId="5CAA8650" w14:textId="56E8CE3D" w:rsidTr="00F22C63">
        <w:trPr>
          <w:trHeight w:val="302"/>
        </w:trPr>
        <w:tc>
          <w:tcPr>
            <w:tcW w:w="2910" w:type="dxa"/>
          </w:tcPr>
          <w:p w14:paraId="07F5CCFA" w14:textId="00D40919" w:rsidR="00F22C63" w:rsidRPr="00B0724B" w:rsidRDefault="00E52D27" w:rsidP="00B0724B">
            <w:pPr>
              <w:rPr>
                <w:rFonts w:ascii="Calibri" w:eastAsiaTheme="minorHAnsi" w:hAnsi="Calibri" w:cs="Calibri"/>
                <w:sz w:val="24"/>
                <w:szCs w:val="24"/>
              </w:rPr>
            </w:pPr>
            <w:r>
              <w:rPr>
                <w:rFonts w:ascii="Calibri" w:eastAsiaTheme="minorHAnsi" w:hAnsi="Calibri" w:cs="Calibri"/>
                <w:sz w:val="24"/>
                <w:szCs w:val="24"/>
              </w:rPr>
              <w:t>44129866</w:t>
            </w:r>
          </w:p>
        </w:tc>
        <w:tc>
          <w:tcPr>
            <w:tcW w:w="2834" w:type="dxa"/>
          </w:tcPr>
          <w:p w14:paraId="7BC55714" w14:textId="7111D0D9" w:rsidR="00F22C63" w:rsidRPr="00B0724B" w:rsidRDefault="00F22C63" w:rsidP="00B0724B">
            <w:pPr>
              <w:rPr>
                <w:rFonts w:ascii="Calibri" w:eastAsiaTheme="minorHAnsi" w:hAnsi="Calibri" w:cs="Calibri"/>
                <w:sz w:val="24"/>
                <w:szCs w:val="24"/>
              </w:rPr>
            </w:pPr>
            <w:r w:rsidRPr="00B0724B">
              <w:rPr>
                <w:rFonts w:ascii="Calibri" w:eastAsiaTheme="minorHAnsi" w:hAnsi="Calibri" w:cs="Calibri"/>
                <w:sz w:val="24"/>
                <w:szCs w:val="24"/>
              </w:rPr>
              <w:t>Fei Huang</w:t>
            </w:r>
          </w:p>
        </w:tc>
        <w:tc>
          <w:tcPr>
            <w:tcW w:w="2552" w:type="dxa"/>
          </w:tcPr>
          <w:p w14:paraId="3C3CDC9E" w14:textId="4B20EDD6" w:rsidR="00F22C63" w:rsidRPr="00B0724B" w:rsidRDefault="00F22C63" w:rsidP="00B0724B">
            <w:pPr>
              <w:rPr>
                <w:rFonts w:ascii="Calibri" w:eastAsiaTheme="minorHAnsi" w:hAnsi="Calibri" w:cs="Calibri"/>
                <w:sz w:val="24"/>
                <w:szCs w:val="24"/>
              </w:rPr>
            </w:pPr>
            <w:r>
              <w:rPr>
                <w:rFonts w:ascii="Calibri" w:eastAsiaTheme="minorHAnsi" w:hAnsi="Calibri" w:cs="Calibri" w:hint="eastAsia"/>
                <w:sz w:val="24"/>
                <w:szCs w:val="24"/>
              </w:rPr>
              <w:t>B</w:t>
            </w:r>
            <w:r>
              <w:rPr>
                <w:rFonts w:ascii="Calibri" w:eastAsiaTheme="minorHAnsi" w:hAnsi="Calibri" w:cs="Calibri"/>
                <w:sz w:val="24"/>
                <w:szCs w:val="24"/>
              </w:rPr>
              <w:t>est Fit</w:t>
            </w:r>
          </w:p>
        </w:tc>
      </w:tr>
    </w:tbl>
    <w:p w14:paraId="6B35C7B6" w14:textId="77777777" w:rsidR="00B0724B" w:rsidRPr="00B0724B" w:rsidRDefault="00B0724B" w:rsidP="00B0724B">
      <w:pPr>
        <w:rPr>
          <w:rFonts w:ascii="Calibri" w:eastAsiaTheme="minorHAnsi" w:hAnsi="Calibri" w:cs="Calibri"/>
          <w:sz w:val="24"/>
          <w:szCs w:val="24"/>
        </w:rPr>
      </w:pPr>
    </w:p>
    <w:p w14:paraId="11D38E38" w14:textId="03E9AC64" w:rsidR="00B079C8" w:rsidRPr="00B0724B" w:rsidRDefault="00B0724B" w:rsidP="00B0724B">
      <w:pPr>
        <w:pStyle w:val="ListParagraph"/>
        <w:numPr>
          <w:ilvl w:val="0"/>
          <w:numId w:val="3"/>
        </w:numPr>
        <w:ind w:firstLineChars="0"/>
        <w:rPr>
          <w:rFonts w:ascii="Calibri" w:eastAsiaTheme="minorHAnsi" w:hAnsi="Calibri" w:cs="Calibri"/>
          <w:b/>
          <w:bCs/>
          <w:sz w:val="24"/>
          <w:szCs w:val="24"/>
        </w:rPr>
      </w:pPr>
      <w:r w:rsidRPr="00B0724B">
        <w:rPr>
          <w:rFonts w:ascii="Calibri" w:eastAsiaTheme="minorHAnsi" w:hAnsi="Calibri" w:cs="Calibri"/>
          <w:b/>
          <w:bCs/>
          <w:sz w:val="24"/>
          <w:szCs w:val="24"/>
        </w:rPr>
        <w:t>Introduction</w:t>
      </w:r>
    </w:p>
    <w:p w14:paraId="431C2CC5" w14:textId="2D9C81F7" w:rsidR="000D2AD8" w:rsidRDefault="000D2AD8" w:rsidP="000D2AD8">
      <w:pPr>
        <w:pStyle w:val="ListParagraph"/>
        <w:ind w:left="420" w:firstLineChars="0"/>
        <w:rPr>
          <w:rFonts w:ascii="Calibri" w:eastAsiaTheme="minorHAnsi" w:hAnsi="Calibri" w:cs="Calibri"/>
          <w:sz w:val="24"/>
          <w:szCs w:val="24"/>
        </w:rPr>
      </w:pPr>
      <w:r w:rsidRPr="000D2AD8">
        <w:rPr>
          <w:rFonts w:ascii="Calibri" w:eastAsiaTheme="minorHAnsi" w:hAnsi="Calibri" w:cs="Calibri"/>
          <w:sz w:val="24"/>
          <w:szCs w:val="24"/>
        </w:rPr>
        <w:t>This stage designed to perform the job scheduling procedures to allocate jobs to their target servers upon the server’s resource capacity and the chosen baseline algorithm. Each baseline algorithm has its own unique selection method to find an ideal server for each job. For this task, each member of the group needs to implement their assigned algorithm, and the output of their algorithm should be the same as the output generated by default client simulator (ds-client).</w:t>
      </w:r>
    </w:p>
    <w:p w14:paraId="68329E2B" w14:textId="77777777" w:rsidR="000D2AD8" w:rsidRPr="000D2AD8" w:rsidRDefault="000D2AD8" w:rsidP="000D2AD8">
      <w:pPr>
        <w:pStyle w:val="ListParagraph"/>
        <w:ind w:left="360" w:firstLineChars="0" w:firstLine="0"/>
        <w:rPr>
          <w:rFonts w:ascii="Calibri" w:eastAsiaTheme="minorHAnsi" w:hAnsi="Calibri" w:cs="Calibri"/>
          <w:b/>
          <w:bCs/>
          <w:sz w:val="24"/>
          <w:szCs w:val="24"/>
        </w:rPr>
      </w:pPr>
    </w:p>
    <w:p w14:paraId="65F21E20" w14:textId="0F51CC28" w:rsidR="00B0724B" w:rsidRDefault="00B0724B" w:rsidP="00B0724B">
      <w:pPr>
        <w:pStyle w:val="ListParagraph"/>
        <w:numPr>
          <w:ilvl w:val="0"/>
          <w:numId w:val="3"/>
        </w:numPr>
        <w:ind w:firstLineChars="0"/>
        <w:rPr>
          <w:rFonts w:ascii="Calibri" w:eastAsiaTheme="minorHAnsi" w:hAnsi="Calibri" w:cs="Calibri"/>
          <w:b/>
          <w:bCs/>
          <w:sz w:val="24"/>
          <w:szCs w:val="24"/>
        </w:rPr>
      </w:pPr>
      <w:r w:rsidRPr="00B0724B">
        <w:rPr>
          <w:rFonts w:ascii="Calibri" w:eastAsiaTheme="minorHAnsi" w:hAnsi="Calibri" w:cs="Calibri"/>
          <w:b/>
          <w:bCs/>
          <w:sz w:val="24"/>
          <w:szCs w:val="24"/>
        </w:rPr>
        <w:t>Design Consideration and Preliminaries:</w:t>
      </w:r>
    </w:p>
    <w:p w14:paraId="70FCA527" w14:textId="77777777" w:rsidR="008467EE" w:rsidRPr="008467EE" w:rsidRDefault="008467EE" w:rsidP="008467EE">
      <w:pPr>
        <w:pStyle w:val="ListParagraph"/>
        <w:ind w:firstLine="480"/>
        <w:rPr>
          <w:rFonts w:ascii="Calibri" w:eastAsiaTheme="minorHAnsi" w:hAnsi="Calibri" w:cs="Calibri"/>
          <w:b/>
          <w:bCs/>
          <w:sz w:val="24"/>
          <w:szCs w:val="24"/>
        </w:rPr>
      </w:pPr>
    </w:p>
    <w:p w14:paraId="26ED199F" w14:textId="0B6053AE" w:rsidR="008467EE" w:rsidRDefault="004958A5" w:rsidP="008467EE">
      <w:pPr>
        <w:pStyle w:val="ListParagraph"/>
        <w:ind w:left="360" w:firstLineChars="0" w:firstLine="0"/>
        <w:rPr>
          <w:rFonts w:ascii="Calibri" w:eastAsiaTheme="minorHAnsi" w:hAnsi="Calibri" w:cs="Calibri"/>
          <w:b/>
          <w:bCs/>
          <w:sz w:val="24"/>
          <w:szCs w:val="24"/>
        </w:rPr>
      </w:pPr>
      <w:r>
        <w:rPr>
          <w:rFonts w:ascii="Calibri" w:eastAsiaTheme="minorHAnsi" w:hAnsi="Calibri" w:cs="Calibri"/>
          <w:b/>
          <w:bCs/>
          <w:noProof/>
        </w:rPr>
        <w:drawing>
          <wp:inline distT="0" distB="0" distL="0" distR="0" wp14:anchorId="267B6079" wp14:editId="47B0F597">
            <wp:extent cx="5274310" cy="1657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657350"/>
                    </a:xfrm>
                    <a:prstGeom prst="rect">
                      <a:avLst/>
                    </a:prstGeom>
                    <a:noFill/>
                    <a:ln>
                      <a:noFill/>
                    </a:ln>
                  </pic:spPr>
                </pic:pic>
              </a:graphicData>
            </a:graphic>
          </wp:inline>
        </w:drawing>
      </w:r>
    </w:p>
    <w:p w14:paraId="125D010A" w14:textId="77777777" w:rsidR="0011713C" w:rsidRDefault="0011713C" w:rsidP="008467EE">
      <w:pPr>
        <w:pStyle w:val="ListParagraph"/>
        <w:ind w:left="360" w:firstLineChars="0" w:firstLine="0"/>
        <w:rPr>
          <w:rFonts w:ascii="Calibri" w:eastAsiaTheme="minorHAnsi" w:hAnsi="Calibri" w:cs="Calibri"/>
          <w:sz w:val="24"/>
          <w:szCs w:val="24"/>
        </w:rPr>
      </w:pPr>
    </w:p>
    <w:p w14:paraId="2E92BCCE" w14:textId="5A7D4215" w:rsidR="008467EE" w:rsidRDefault="008467EE" w:rsidP="008467EE">
      <w:pPr>
        <w:pStyle w:val="ListParagraph"/>
        <w:ind w:left="360" w:firstLineChars="0" w:firstLine="0"/>
        <w:rPr>
          <w:rFonts w:ascii="Calibri" w:eastAsiaTheme="minorHAnsi" w:hAnsi="Calibri" w:cs="Calibri"/>
          <w:sz w:val="24"/>
          <w:szCs w:val="24"/>
        </w:rPr>
      </w:pPr>
      <w:r w:rsidRPr="008467EE">
        <w:rPr>
          <w:rFonts w:ascii="Calibri" w:eastAsiaTheme="minorHAnsi" w:hAnsi="Calibri" w:cs="Calibri" w:hint="eastAsia"/>
          <w:sz w:val="24"/>
          <w:szCs w:val="24"/>
        </w:rPr>
        <w:t>T</w:t>
      </w:r>
      <w:r w:rsidRPr="008467EE">
        <w:rPr>
          <w:rFonts w:ascii="Calibri" w:eastAsiaTheme="minorHAnsi" w:hAnsi="Calibri" w:cs="Calibri"/>
          <w:sz w:val="24"/>
          <w:szCs w:val="24"/>
        </w:rPr>
        <w:t xml:space="preserve">his stage is based </w:t>
      </w:r>
      <w:r w:rsidR="00621A4C">
        <w:rPr>
          <w:rFonts w:ascii="Calibri" w:eastAsiaTheme="minorHAnsi" w:hAnsi="Calibri" w:cs="Calibri"/>
          <w:sz w:val="24"/>
          <w:szCs w:val="24"/>
        </w:rPr>
        <w:t xml:space="preserve">on the </w:t>
      </w:r>
      <w:r w:rsidRPr="008467EE">
        <w:rPr>
          <w:rFonts w:ascii="Calibri" w:eastAsiaTheme="minorHAnsi" w:hAnsi="Calibri" w:cs="Calibri"/>
          <w:sz w:val="24"/>
          <w:szCs w:val="24"/>
        </w:rPr>
        <w:t>previous stage with three newly introduced baseline algorithm</w:t>
      </w:r>
      <w:r w:rsidR="002A05FB">
        <w:rPr>
          <w:rFonts w:ascii="Calibri" w:eastAsiaTheme="minorHAnsi" w:hAnsi="Calibri" w:cs="Calibri"/>
          <w:sz w:val="24"/>
          <w:szCs w:val="24"/>
        </w:rPr>
        <w:t>s</w:t>
      </w:r>
      <w:r w:rsidRPr="008467EE">
        <w:rPr>
          <w:rFonts w:ascii="Calibri" w:eastAsiaTheme="minorHAnsi" w:hAnsi="Calibri" w:cs="Calibri"/>
          <w:sz w:val="24"/>
          <w:szCs w:val="24"/>
        </w:rPr>
        <w:t>, First Fit, Best Fit and Worst Fit.</w:t>
      </w:r>
    </w:p>
    <w:p w14:paraId="31D8BB9E" w14:textId="3301C4CC" w:rsidR="008467EE" w:rsidRDefault="008467EE" w:rsidP="008467EE">
      <w:pPr>
        <w:pStyle w:val="ListParagraph"/>
        <w:ind w:left="360" w:firstLineChars="0" w:firstLine="0"/>
        <w:rPr>
          <w:rFonts w:ascii="Calibri" w:eastAsiaTheme="minorHAnsi" w:hAnsi="Calibri" w:cs="Calibri"/>
          <w:sz w:val="24"/>
          <w:szCs w:val="24"/>
        </w:rPr>
      </w:pPr>
      <w:r w:rsidRPr="008467EE">
        <w:rPr>
          <w:rFonts w:ascii="Calibri" w:eastAsiaTheme="minorHAnsi" w:hAnsi="Calibri" w:cs="Calibri" w:hint="eastAsia"/>
          <w:b/>
          <w:bCs/>
          <w:sz w:val="24"/>
          <w:szCs w:val="24"/>
        </w:rPr>
        <w:t>A</w:t>
      </w:r>
      <w:r w:rsidRPr="008467EE">
        <w:rPr>
          <w:rFonts w:ascii="Calibri" w:eastAsiaTheme="minorHAnsi" w:hAnsi="Calibri" w:cs="Calibri"/>
          <w:b/>
          <w:bCs/>
          <w:sz w:val="24"/>
          <w:szCs w:val="24"/>
        </w:rPr>
        <w:t>ssumption:</w:t>
      </w:r>
      <w:r>
        <w:rPr>
          <w:rFonts w:ascii="Calibri" w:eastAsiaTheme="minorHAnsi" w:hAnsi="Calibri" w:cs="Calibri"/>
          <w:sz w:val="24"/>
          <w:szCs w:val="24"/>
        </w:rPr>
        <w:t xml:space="preserve"> </w:t>
      </w:r>
      <w:r w:rsidR="000D2AD8" w:rsidRPr="000D2AD8">
        <w:rPr>
          <w:rFonts w:ascii="Calibri" w:eastAsiaTheme="minorHAnsi" w:hAnsi="Calibri" w:cs="Calibri"/>
          <w:sz w:val="24"/>
          <w:szCs w:val="24"/>
        </w:rPr>
        <w:t xml:space="preserve">There must be a server with the initial resource </w:t>
      </w:r>
      <w:r w:rsidR="008B7DAE">
        <w:rPr>
          <w:rFonts w:ascii="Calibri" w:eastAsiaTheme="minorHAnsi" w:hAnsi="Calibri" w:cs="Calibri"/>
          <w:sz w:val="24"/>
          <w:szCs w:val="24"/>
        </w:rPr>
        <w:t xml:space="preserve">which </w:t>
      </w:r>
      <w:r w:rsidR="000D2AD8" w:rsidRPr="000D2AD8">
        <w:rPr>
          <w:rFonts w:ascii="Calibri" w:eastAsiaTheme="minorHAnsi" w:hAnsi="Calibri" w:cs="Calibri"/>
          <w:sz w:val="24"/>
          <w:szCs w:val="24"/>
        </w:rPr>
        <w:t>capable of running all different kinds of jobs.</w:t>
      </w:r>
    </w:p>
    <w:p w14:paraId="7EE93B13" w14:textId="5A36DFC0" w:rsidR="002A05FB" w:rsidRDefault="002A05FB" w:rsidP="008467EE">
      <w:pPr>
        <w:pStyle w:val="ListParagraph"/>
        <w:ind w:left="360" w:firstLineChars="0" w:firstLine="0"/>
        <w:rPr>
          <w:rFonts w:ascii="Calibri" w:eastAsiaTheme="minorHAnsi" w:hAnsi="Calibri" w:cs="Calibri"/>
          <w:sz w:val="24"/>
          <w:szCs w:val="24"/>
        </w:rPr>
      </w:pPr>
      <w:r w:rsidRPr="002A05FB">
        <w:rPr>
          <w:rFonts w:ascii="Calibri" w:eastAsiaTheme="minorHAnsi" w:hAnsi="Calibri" w:cs="Calibri" w:hint="eastAsia"/>
          <w:b/>
          <w:bCs/>
          <w:sz w:val="24"/>
          <w:szCs w:val="24"/>
        </w:rPr>
        <w:t>X</w:t>
      </w:r>
      <w:r w:rsidRPr="002A05FB">
        <w:rPr>
          <w:rFonts w:ascii="Calibri" w:eastAsiaTheme="minorHAnsi" w:hAnsi="Calibri" w:cs="Calibri"/>
          <w:b/>
          <w:bCs/>
          <w:sz w:val="24"/>
          <w:szCs w:val="24"/>
        </w:rPr>
        <w:t>ML Reader</w:t>
      </w:r>
      <w:r w:rsidR="005514B1">
        <w:rPr>
          <w:rFonts w:ascii="Calibri" w:eastAsiaTheme="minorHAnsi" w:hAnsi="Calibri" w:cs="Calibri"/>
          <w:b/>
          <w:bCs/>
          <w:sz w:val="24"/>
          <w:szCs w:val="24"/>
        </w:rPr>
        <w:t xml:space="preserve"> Class</w:t>
      </w:r>
      <w:r>
        <w:rPr>
          <w:rFonts w:ascii="Calibri" w:eastAsiaTheme="minorHAnsi" w:hAnsi="Calibri" w:cs="Calibri"/>
          <w:sz w:val="24"/>
          <w:szCs w:val="24"/>
        </w:rPr>
        <w:t xml:space="preserve">: </w:t>
      </w:r>
      <w:r w:rsidR="008B7DAE" w:rsidRPr="008B7DAE">
        <w:rPr>
          <w:rFonts w:ascii="Calibri" w:eastAsiaTheme="minorHAnsi" w:hAnsi="Calibri" w:cs="Calibri"/>
          <w:sz w:val="24"/>
          <w:szCs w:val="24"/>
        </w:rPr>
        <w:t>Extracts and read all the server types with their initial resource capacities from System.xml. This information is stored inside of XML reader class and is needed when all the servers with their current resource capacity are not capable of running a task. In this case, we can use this information to schedule this job to servers upon their initial resource capacity rather than their current capacity.</w:t>
      </w:r>
    </w:p>
    <w:p w14:paraId="61FB9E7D" w14:textId="77777777" w:rsidR="00CF2A43" w:rsidRDefault="00CF2A43" w:rsidP="00CF2A43">
      <w:pPr>
        <w:ind w:firstLine="360"/>
        <w:rPr>
          <w:rFonts w:ascii="Calibri" w:eastAsiaTheme="minorHAnsi" w:hAnsi="Calibri" w:cs="Calibri"/>
          <w:b/>
          <w:bCs/>
          <w:sz w:val="24"/>
          <w:szCs w:val="24"/>
        </w:rPr>
      </w:pPr>
    </w:p>
    <w:p w14:paraId="26A3C14A" w14:textId="34DCA982" w:rsidR="00CF2A43" w:rsidRPr="00CF2A43" w:rsidRDefault="00CF2A43" w:rsidP="00CF2A43">
      <w:pPr>
        <w:ind w:firstLine="360"/>
        <w:rPr>
          <w:rFonts w:ascii="Calibri" w:eastAsiaTheme="minorHAnsi" w:hAnsi="Calibri" w:cs="Calibri"/>
          <w:sz w:val="24"/>
          <w:szCs w:val="24"/>
        </w:rPr>
      </w:pPr>
      <w:r w:rsidRPr="00CF2A43">
        <w:rPr>
          <w:rFonts w:ascii="Calibri" w:eastAsiaTheme="minorHAnsi" w:hAnsi="Calibri" w:cs="Calibri"/>
          <w:b/>
          <w:bCs/>
          <w:sz w:val="24"/>
          <w:szCs w:val="24"/>
        </w:rPr>
        <w:t>Jobs</w:t>
      </w:r>
      <w:r>
        <w:rPr>
          <w:rFonts w:ascii="Calibri" w:eastAsiaTheme="minorHAnsi" w:hAnsi="Calibri" w:cs="Calibri"/>
          <w:b/>
          <w:bCs/>
          <w:sz w:val="24"/>
          <w:szCs w:val="24"/>
        </w:rPr>
        <w:t xml:space="preserve"> (Array</w:t>
      </w:r>
      <w:r w:rsidR="00C73216">
        <w:rPr>
          <w:rFonts w:ascii="Calibri" w:eastAsiaTheme="minorHAnsi" w:hAnsi="Calibri" w:cs="Calibri"/>
          <w:b/>
          <w:bCs/>
          <w:sz w:val="24"/>
          <w:szCs w:val="24"/>
        </w:rPr>
        <w:t>):</w:t>
      </w:r>
      <w:r w:rsidRPr="00CF2A43">
        <w:rPr>
          <w:rFonts w:ascii="Calibri" w:eastAsiaTheme="minorHAnsi" w:hAnsi="Calibri" w:cs="Calibri"/>
          <w:sz w:val="24"/>
          <w:szCs w:val="24"/>
        </w:rPr>
        <w:t xml:space="preserve"> </w:t>
      </w:r>
      <w:r w:rsidR="008B7DAE" w:rsidRPr="008B7DAE">
        <w:rPr>
          <w:rFonts w:ascii="Calibri" w:eastAsiaTheme="minorHAnsi" w:hAnsi="Calibri" w:cs="Calibri"/>
          <w:sz w:val="24"/>
          <w:szCs w:val="24"/>
        </w:rPr>
        <w:t>An Array is created to store each job information.</w:t>
      </w:r>
    </w:p>
    <w:p w14:paraId="196B48A2" w14:textId="77777777" w:rsidR="005514B1" w:rsidRDefault="005514B1" w:rsidP="008467EE">
      <w:pPr>
        <w:pStyle w:val="ListParagraph"/>
        <w:ind w:left="360" w:firstLineChars="0" w:firstLine="0"/>
        <w:rPr>
          <w:rFonts w:ascii="Calibri" w:eastAsiaTheme="minorHAnsi" w:hAnsi="Calibri" w:cs="Calibri"/>
          <w:sz w:val="24"/>
          <w:szCs w:val="24"/>
        </w:rPr>
      </w:pPr>
    </w:p>
    <w:p w14:paraId="2DC768C7" w14:textId="2D3B710B" w:rsidR="008B7DAE" w:rsidRDefault="002A05FB" w:rsidP="008467EE">
      <w:pPr>
        <w:pStyle w:val="ListParagraph"/>
        <w:ind w:left="360" w:firstLineChars="0" w:firstLine="0"/>
        <w:rPr>
          <w:rFonts w:ascii="Calibri" w:eastAsiaTheme="minorHAnsi" w:hAnsi="Calibri" w:cs="Calibri"/>
          <w:sz w:val="24"/>
          <w:szCs w:val="24"/>
        </w:rPr>
      </w:pPr>
      <w:r>
        <w:rPr>
          <w:rFonts w:ascii="Calibri" w:eastAsiaTheme="minorHAnsi" w:hAnsi="Calibri" w:cs="Calibri"/>
          <w:b/>
          <w:bCs/>
          <w:sz w:val="24"/>
          <w:szCs w:val="24"/>
        </w:rPr>
        <w:t>Current server</w:t>
      </w:r>
      <w:r w:rsidR="00CF2A43">
        <w:rPr>
          <w:rFonts w:ascii="Calibri" w:eastAsiaTheme="minorHAnsi" w:hAnsi="Calibri" w:cs="Calibri"/>
          <w:b/>
          <w:bCs/>
          <w:sz w:val="24"/>
          <w:szCs w:val="24"/>
        </w:rPr>
        <w:t xml:space="preserve"> (Array List)</w:t>
      </w:r>
      <w:r w:rsidRPr="002A05FB">
        <w:rPr>
          <w:rFonts w:ascii="Calibri" w:eastAsiaTheme="minorHAnsi" w:hAnsi="Calibri" w:cs="Calibri"/>
          <w:sz w:val="24"/>
          <w:szCs w:val="24"/>
        </w:rPr>
        <w:t>:</w:t>
      </w:r>
      <w:r w:rsidR="005514B1">
        <w:rPr>
          <w:rFonts w:ascii="Calibri" w:eastAsiaTheme="minorHAnsi" w:hAnsi="Calibri" w:cs="Calibri"/>
          <w:sz w:val="24"/>
          <w:szCs w:val="24"/>
        </w:rPr>
        <w:t xml:space="preserve"> </w:t>
      </w:r>
      <w:r w:rsidR="008B7DAE" w:rsidRPr="008B7DAE">
        <w:rPr>
          <w:rFonts w:ascii="Calibri" w:eastAsiaTheme="minorHAnsi" w:hAnsi="Calibri" w:cs="Calibri"/>
          <w:sz w:val="24"/>
          <w:szCs w:val="24"/>
        </w:rPr>
        <w:t xml:space="preserve">When the </w:t>
      </w:r>
      <w:r w:rsidR="008B7DAE" w:rsidRPr="008B7DAE">
        <w:rPr>
          <w:rFonts w:ascii="Calibri" w:eastAsiaTheme="minorHAnsi" w:hAnsi="Calibri" w:cs="Calibri"/>
          <w:b/>
          <w:bCs/>
          <w:sz w:val="24"/>
          <w:szCs w:val="24"/>
        </w:rPr>
        <w:t>client</w:t>
      </w:r>
      <w:r w:rsidR="008B7DAE" w:rsidRPr="008B7DAE">
        <w:rPr>
          <w:rFonts w:ascii="Calibri" w:eastAsiaTheme="minorHAnsi" w:hAnsi="Calibri" w:cs="Calibri"/>
          <w:sz w:val="24"/>
          <w:szCs w:val="24"/>
        </w:rPr>
        <w:t xml:space="preserve"> sends a </w:t>
      </w:r>
      <w:r w:rsidR="008B7DAE" w:rsidRPr="008B7DAE">
        <w:rPr>
          <w:rFonts w:ascii="Calibri" w:eastAsiaTheme="minorHAnsi" w:hAnsi="Calibri" w:cs="Calibri"/>
          <w:b/>
          <w:bCs/>
          <w:sz w:val="24"/>
          <w:szCs w:val="24"/>
        </w:rPr>
        <w:t>RESC</w:t>
      </w:r>
      <w:r w:rsidR="008B7DAE" w:rsidRPr="008B7DAE">
        <w:rPr>
          <w:rFonts w:ascii="Calibri" w:eastAsiaTheme="minorHAnsi" w:hAnsi="Calibri" w:cs="Calibri"/>
          <w:sz w:val="24"/>
          <w:szCs w:val="24"/>
        </w:rPr>
        <w:t xml:space="preserve"> message with job information, the </w:t>
      </w:r>
      <w:r w:rsidR="008B7DAE" w:rsidRPr="008B7DAE">
        <w:rPr>
          <w:rFonts w:ascii="Calibri" w:eastAsiaTheme="minorHAnsi" w:hAnsi="Calibri" w:cs="Calibri"/>
          <w:b/>
          <w:bCs/>
          <w:sz w:val="24"/>
          <w:szCs w:val="24"/>
        </w:rPr>
        <w:t>ds-server</w:t>
      </w:r>
      <w:r w:rsidR="008B7DAE" w:rsidRPr="008B7DAE">
        <w:rPr>
          <w:rFonts w:ascii="Calibri" w:eastAsiaTheme="minorHAnsi" w:hAnsi="Calibri" w:cs="Calibri"/>
          <w:sz w:val="24"/>
          <w:szCs w:val="24"/>
        </w:rPr>
        <w:t xml:space="preserve"> will return the servers with their current available </w:t>
      </w:r>
      <w:r w:rsidR="008B7DAE" w:rsidRPr="008B7DAE">
        <w:rPr>
          <w:rFonts w:ascii="Calibri" w:eastAsiaTheme="minorHAnsi" w:hAnsi="Calibri" w:cs="Calibri"/>
          <w:sz w:val="24"/>
          <w:szCs w:val="24"/>
        </w:rPr>
        <w:lastRenderedPageBreak/>
        <w:t>resource capacity, and then this information is fetched by the client and stored it in an Array List. When a baseline algorithm is performed, the client will loop over this list to find its target server.</w:t>
      </w:r>
    </w:p>
    <w:p w14:paraId="5C6C8DCF" w14:textId="77777777" w:rsidR="008B7DAE" w:rsidRDefault="008B7DAE" w:rsidP="008467EE">
      <w:pPr>
        <w:pStyle w:val="ListParagraph"/>
        <w:ind w:left="360" w:firstLineChars="0" w:firstLine="0"/>
      </w:pPr>
    </w:p>
    <w:p w14:paraId="647586FC" w14:textId="587A36B9" w:rsidR="00CE19C1" w:rsidRDefault="002A05FB" w:rsidP="008467EE">
      <w:pPr>
        <w:pStyle w:val="ListParagraph"/>
        <w:ind w:left="360" w:firstLineChars="0" w:firstLine="0"/>
        <w:rPr>
          <w:rFonts w:ascii="Calibri" w:eastAsiaTheme="minorHAnsi" w:hAnsi="Calibri" w:cs="Calibri"/>
          <w:sz w:val="24"/>
          <w:szCs w:val="24"/>
        </w:rPr>
      </w:pPr>
      <w:r>
        <w:rPr>
          <w:rFonts w:ascii="Calibri" w:eastAsiaTheme="minorHAnsi" w:hAnsi="Calibri" w:cs="Calibri"/>
          <w:b/>
          <w:bCs/>
          <w:sz w:val="24"/>
          <w:szCs w:val="24"/>
        </w:rPr>
        <w:t>Algorithm</w:t>
      </w:r>
      <w:r w:rsidR="00C73216">
        <w:rPr>
          <w:rFonts w:ascii="Calibri" w:eastAsiaTheme="minorHAnsi" w:hAnsi="Calibri" w:cs="Calibri"/>
          <w:b/>
          <w:bCs/>
          <w:sz w:val="24"/>
          <w:szCs w:val="24"/>
        </w:rPr>
        <w:t xml:space="preserve"> interface</w:t>
      </w:r>
      <w:r w:rsidRPr="002A05FB">
        <w:rPr>
          <w:rFonts w:ascii="Calibri" w:eastAsiaTheme="minorHAnsi" w:hAnsi="Calibri" w:cs="Calibri"/>
          <w:sz w:val="24"/>
          <w:szCs w:val="24"/>
        </w:rPr>
        <w:t>:</w:t>
      </w:r>
      <w:r w:rsidR="00621A4C">
        <w:rPr>
          <w:rFonts w:ascii="Calibri" w:eastAsiaTheme="minorHAnsi" w:hAnsi="Calibri" w:cs="Calibri"/>
          <w:sz w:val="24"/>
          <w:szCs w:val="24"/>
        </w:rPr>
        <w:t xml:space="preserve"> </w:t>
      </w:r>
      <w:r w:rsidR="00CE19C1">
        <w:rPr>
          <w:rFonts w:ascii="Calibri" w:eastAsiaTheme="minorHAnsi" w:hAnsi="Calibri" w:cs="Calibri"/>
          <w:sz w:val="24"/>
          <w:szCs w:val="24"/>
        </w:rPr>
        <w:t>The client simulator is capable of performing a specific algorithm one at a time, depends on the which argument (“ -a bf” / “-a ff”) is inserted</w:t>
      </w:r>
      <w:r w:rsidR="00F22C63">
        <w:rPr>
          <w:rFonts w:ascii="Calibri" w:eastAsiaTheme="minorHAnsi" w:hAnsi="Calibri" w:cs="Calibri"/>
          <w:sz w:val="24"/>
          <w:szCs w:val="24"/>
        </w:rPr>
        <w:t xml:space="preserve"> along with command to run client simulator at the terminal. If not argument </w:t>
      </w:r>
      <w:r w:rsidR="004958A5">
        <w:rPr>
          <w:rFonts w:ascii="Calibri" w:eastAsiaTheme="minorHAnsi" w:hAnsi="Calibri" w:cs="Calibri"/>
          <w:sz w:val="24"/>
          <w:szCs w:val="24"/>
        </w:rPr>
        <w:t xml:space="preserve">or unrecognized argument </w:t>
      </w:r>
      <w:r w:rsidR="00F22C63">
        <w:rPr>
          <w:rFonts w:ascii="Calibri" w:eastAsiaTheme="minorHAnsi" w:hAnsi="Calibri" w:cs="Calibri"/>
          <w:sz w:val="24"/>
          <w:szCs w:val="24"/>
        </w:rPr>
        <w:t xml:space="preserve">is </w:t>
      </w:r>
      <w:r w:rsidR="004958A5">
        <w:rPr>
          <w:rFonts w:ascii="Calibri" w:eastAsiaTheme="minorHAnsi" w:hAnsi="Calibri" w:cs="Calibri"/>
          <w:sz w:val="24"/>
          <w:szCs w:val="24"/>
        </w:rPr>
        <w:t>inserted,</w:t>
      </w:r>
      <w:r w:rsidR="00F22C63">
        <w:rPr>
          <w:rFonts w:ascii="Calibri" w:eastAsiaTheme="minorHAnsi" w:hAnsi="Calibri" w:cs="Calibri"/>
          <w:sz w:val="24"/>
          <w:szCs w:val="24"/>
        </w:rPr>
        <w:t xml:space="preserve"> the simulator would run the AllToLargest algorithm as</w:t>
      </w:r>
      <w:r w:rsidR="004958A5">
        <w:rPr>
          <w:rFonts w:ascii="Calibri" w:eastAsiaTheme="minorHAnsi" w:hAnsi="Calibri" w:cs="Calibri"/>
          <w:sz w:val="24"/>
          <w:szCs w:val="24"/>
        </w:rPr>
        <w:t xml:space="preserve"> the</w:t>
      </w:r>
      <w:r w:rsidR="00F22C63">
        <w:rPr>
          <w:rFonts w:ascii="Calibri" w:eastAsiaTheme="minorHAnsi" w:hAnsi="Calibri" w:cs="Calibri"/>
          <w:sz w:val="24"/>
          <w:szCs w:val="24"/>
        </w:rPr>
        <w:t xml:space="preserve"> default.</w:t>
      </w:r>
    </w:p>
    <w:p w14:paraId="13BED217" w14:textId="77777777" w:rsidR="0011713C" w:rsidRDefault="0011713C" w:rsidP="008467EE">
      <w:pPr>
        <w:pStyle w:val="ListParagraph"/>
        <w:ind w:left="360" w:firstLineChars="0" w:firstLine="0"/>
        <w:rPr>
          <w:rFonts w:ascii="Calibri" w:eastAsiaTheme="minorHAnsi" w:hAnsi="Calibri" w:cs="Calibri"/>
          <w:sz w:val="24"/>
          <w:szCs w:val="24"/>
        </w:rPr>
      </w:pPr>
    </w:p>
    <w:p w14:paraId="3107DE33" w14:textId="51F66875" w:rsidR="00F22C63" w:rsidRDefault="00F22C63" w:rsidP="008467EE">
      <w:pPr>
        <w:pStyle w:val="ListParagraph"/>
        <w:ind w:left="360" w:firstLineChars="0" w:firstLine="0"/>
        <w:rPr>
          <w:rFonts w:ascii="Calibri" w:eastAsiaTheme="minorHAnsi" w:hAnsi="Calibri" w:cs="Calibri"/>
          <w:sz w:val="24"/>
          <w:szCs w:val="24"/>
        </w:rPr>
      </w:pPr>
      <w:r>
        <w:rPr>
          <w:rFonts w:ascii="Calibri" w:eastAsiaTheme="minorHAnsi" w:hAnsi="Calibri" w:cs="Calibri"/>
          <w:b/>
          <w:bCs/>
          <w:sz w:val="24"/>
          <w:szCs w:val="24"/>
        </w:rPr>
        <w:t>Note</w:t>
      </w:r>
      <w:r w:rsidRPr="00F22C63">
        <w:rPr>
          <w:rFonts w:ascii="Calibri" w:eastAsiaTheme="minorHAnsi" w:hAnsi="Calibri" w:cs="Calibri"/>
          <w:sz w:val="24"/>
          <w:szCs w:val="24"/>
        </w:rPr>
        <w:t>:</w:t>
      </w:r>
      <w:r>
        <w:rPr>
          <w:rFonts w:ascii="Calibri" w:eastAsiaTheme="minorHAnsi" w:hAnsi="Calibri" w:cs="Calibri"/>
          <w:sz w:val="24"/>
          <w:szCs w:val="24"/>
        </w:rPr>
        <w:t xml:space="preserve"> Our group decided to have two different implementations, and each implementation </w:t>
      </w:r>
      <w:r w:rsidR="004958A5">
        <w:rPr>
          <w:rFonts w:ascii="Calibri" w:eastAsiaTheme="minorHAnsi" w:hAnsi="Calibri" w:cs="Calibri"/>
          <w:sz w:val="24"/>
          <w:szCs w:val="24"/>
        </w:rPr>
        <w:t>is only capable of running their designated baseline algorithm, either best fit or first fit.</w:t>
      </w:r>
    </w:p>
    <w:p w14:paraId="5705272C" w14:textId="77777777" w:rsidR="008467EE" w:rsidRPr="008B7DAE" w:rsidRDefault="008467EE" w:rsidP="008B7DAE">
      <w:pPr>
        <w:rPr>
          <w:rFonts w:ascii="Calibri" w:eastAsiaTheme="minorHAnsi" w:hAnsi="Calibri" w:cs="Calibri"/>
          <w:sz w:val="24"/>
          <w:szCs w:val="24"/>
        </w:rPr>
      </w:pPr>
    </w:p>
    <w:p w14:paraId="1C3CA055" w14:textId="5E9FC3F5" w:rsidR="00B0724B" w:rsidRPr="00B0724B" w:rsidRDefault="00B0724B" w:rsidP="00B0724B">
      <w:pPr>
        <w:rPr>
          <w:rFonts w:ascii="Calibri" w:eastAsiaTheme="minorHAnsi" w:hAnsi="Calibri" w:cs="Calibri"/>
          <w:b/>
          <w:bCs/>
          <w:sz w:val="24"/>
          <w:szCs w:val="24"/>
        </w:rPr>
      </w:pPr>
    </w:p>
    <w:p w14:paraId="0904F579" w14:textId="32AE9E88" w:rsidR="00B0724B" w:rsidRPr="004958A5" w:rsidRDefault="00B0724B" w:rsidP="004958A5">
      <w:pPr>
        <w:pStyle w:val="ListParagraph"/>
        <w:numPr>
          <w:ilvl w:val="0"/>
          <w:numId w:val="3"/>
        </w:numPr>
        <w:ind w:firstLineChars="0"/>
        <w:rPr>
          <w:rFonts w:ascii="Calibri" w:eastAsiaTheme="minorHAnsi" w:hAnsi="Calibri" w:cs="Calibri"/>
          <w:b/>
          <w:bCs/>
          <w:sz w:val="24"/>
          <w:szCs w:val="24"/>
        </w:rPr>
      </w:pPr>
      <w:r w:rsidRPr="004958A5">
        <w:rPr>
          <w:rFonts w:ascii="Calibri" w:eastAsiaTheme="minorHAnsi" w:hAnsi="Calibri" w:cs="Calibri"/>
          <w:b/>
          <w:bCs/>
          <w:sz w:val="24"/>
          <w:szCs w:val="24"/>
        </w:rPr>
        <w:t>Algorithm Description:</w:t>
      </w:r>
    </w:p>
    <w:p w14:paraId="5260FA05" w14:textId="1C3AB4E4" w:rsidR="00B0724B" w:rsidRDefault="00B0724B" w:rsidP="00B0724B">
      <w:pPr>
        <w:ind w:firstLine="420"/>
        <w:rPr>
          <w:rFonts w:ascii="Calibri" w:eastAsiaTheme="minorHAnsi" w:hAnsi="Calibri" w:cs="Calibri"/>
          <w:sz w:val="24"/>
          <w:szCs w:val="24"/>
        </w:rPr>
      </w:pPr>
      <w:r w:rsidRPr="00B0724B">
        <w:rPr>
          <w:rFonts w:ascii="Calibri" w:eastAsiaTheme="minorHAnsi" w:hAnsi="Calibri" w:cs="Calibri"/>
          <w:sz w:val="24"/>
          <w:szCs w:val="24"/>
        </w:rPr>
        <w:t>Our group only have two members, so only two algorithms are implemented for this project</w:t>
      </w:r>
      <w:r>
        <w:rPr>
          <w:rFonts w:ascii="Calibri" w:eastAsiaTheme="minorHAnsi" w:hAnsi="Calibri" w:cs="Calibri"/>
          <w:sz w:val="24"/>
          <w:szCs w:val="24"/>
        </w:rPr>
        <w:t>.</w:t>
      </w:r>
      <w:r>
        <w:rPr>
          <w:rFonts w:ascii="Calibri" w:eastAsiaTheme="minorHAnsi" w:hAnsi="Calibri" w:cs="Calibri" w:hint="eastAsia"/>
          <w:sz w:val="24"/>
          <w:szCs w:val="24"/>
        </w:rPr>
        <w:t xml:space="preserve"> </w:t>
      </w:r>
      <w:r>
        <w:rPr>
          <w:rFonts w:ascii="Calibri" w:eastAsiaTheme="minorHAnsi" w:hAnsi="Calibri" w:cs="Calibri"/>
          <w:sz w:val="24"/>
          <w:szCs w:val="24"/>
        </w:rPr>
        <w:t>‘First Fit Algorithm’ is designed and implemented by Jiahui Lin and ‘Best Fit Algorithm’ is designed and implemented by Fei Huang.</w:t>
      </w:r>
    </w:p>
    <w:p w14:paraId="03967C43" w14:textId="77777777" w:rsidR="004958A5" w:rsidRPr="004958A5" w:rsidRDefault="004958A5" w:rsidP="004958A5">
      <w:pPr>
        <w:rPr>
          <w:rFonts w:ascii="Calibri" w:eastAsiaTheme="minorHAnsi" w:hAnsi="Calibri" w:cs="Calibri"/>
          <w:b/>
          <w:bCs/>
          <w:sz w:val="24"/>
          <w:szCs w:val="24"/>
        </w:rPr>
      </w:pPr>
    </w:p>
    <w:p w14:paraId="211813E5" w14:textId="2D2D3CCF" w:rsidR="00B0724B" w:rsidRDefault="004958A5" w:rsidP="004958A5">
      <w:pPr>
        <w:rPr>
          <w:rFonts w:ascii="Calibri" w:eastAsiaTheme="minorHAnsi" w:hAnsi="Calibri" w:cs="Calibri"/>
          <w:b/>
          <w:bCs/>
          <w:sz w:val="24"/>
          <w:szCs w:val="24"/>
        </w:rPr>
      </w:pPr>
      <w:r w:rsidRPr="004958A5">
        <w:rPr>
          <w:rFonts w:ascii="Calibri" w:eastAsiaTheme="minorHAnsi" w:hAnsi="Calibri" w:cs="Calibri" w:hint="eastAsia"/>
          <w:b/>
          <w:bCs/>
          <w:sz w:val="24"/>
          <w:szCs w:val="24"/>
        </w:rPr>
        <w:t>F</w:t>
      </w:r>
      <w:r w:rsidRPr="004958A5">
        <w:rPr>
          <w:rFonts w:ascii="Calibri" w:eastAsiaTheme="minorHAnsi" w:hAnsi="Calibri" w:cs="Calibri"/>
          <w:b/>
          <w:bCs/>
          <w:sz w:val="24"/>
          <w:szCs w:val="24"/>
        </w:rPr>
        <w:t>irst Fit: Jiahui Lin</w:t>
      </w:r>
    </w:p>
    <w:p w14:paraId="3B828979" w14:textId="19E0AA3F" w:rsidR="0011713C" w:rsidRDefault="0011713C" w:rsidP="004958A5">
      <w:pPr>
        <w:rPr>
          <w:rFonts w:ascii="Calibri" w:eastAsiaTheme="minorHAnsi" w:hAnsi="Calibri" w:cs="Calibri"/>
          <w:b/>
          <w:bCs/>
          <w:sz w:val="24"/>
          <w:szCs w:val="24"/>
        </w:rPr>
      </w:pPr>
    </w:p>
    <w:p w14:paraId="5AEFEAB5" w14:textId="410C07F5" w:rsidR="0011713C" w:rsidRDefault="0011713C" w:rsidP="004958A5">
      <w:pPr>
        <w:rPr>
          <w:rFonts w:ascii="Calibri" w:eastAsiaTheme="minorHAnsi" w:hAnsi="Calibri" w:cs="Calibri"/>
          <w:b/>
          <w:bCs/>
          <w:sz w:val="24"/>
          <w:szCs w:val="24"/>
        </w:rPr>
      </w:pPr>
    </w:p>
    <w:p w14:paraId="02C68F2E" w14:textId="5176ED5F" w:rsidR="0011713C" w:rsidRPr="004958A5" w:rsidRDefault="0011713C" w:rsidP="0011713C">
      <w:pPr>
        <w:rPr>
          <w:rFonts w:ascii="Calibri" w:eastAsiaTheme="minorHAnsi" w:hAnsi="Calibri" w:cs="Calibri"/>
          <w:b/>
          <w:bCs/>
          <w:sz w:val="24"/>
          <w:szCs w:val="24"/>
        </w:rPr>
      </w:pPr>
      <w:r>
        <w:rPr>
          <w:rFonts w:ascii="Calibri" w:eastAsiaTheme="minorHAnsi" w:hAnsi="Calibri" w:cs="Calibri"/>
          <w:b/>
          <w:bCs/>
          <w:sz w:val="24"/>
          <w:szCs w:val="24"/>
        </w:rPr>
        <w:t xml:space="preserve">Best </w:t>
      </w:r>
      <w:r w:rsidRPr="004958A5">
        <w:rPr>
          <w:rFonts w:ascii="Calibri" w:eastAsiaTheme="minorHAnsi" w:hAnsi="Calibri" w:cs="Calibri"/>
          <w:b/>
          <w:bCs/>
          <w:sz w:val="24"/>
          <w:szCs w:val="24"/>
        </w:rPr>
        <w:t xml:space="preserve">Fit: </w:t>
      </w:r>
      <w:r>
        <w:rPr>
          <w:rFonts w:ascii="Calibri" w:eastAsiaTheme="minorHAnsi" w:hAnsi="Calibri" w:cs="Calibri"/>
          <w:b/>
          <w:bCs/>
          <w:sz w:val="24"/>
          <w:szCs w:val="24"/>
        </w:rPr>
        <w:t>Fei Huang</w:t>
      </w:r>
    </w:p>
    <w:p w14:paraId="059A128E" w14:textId="2275F121" w:rsidR="0011713C" w:rsidRPr="004958A5" w:rsidRDefault="00121314" w:rsidP="004958A5">
      <w:pPr>
        <w:rPr>
          <w:rFonts w:ascii="Calibri" w:eastAsiaTheme="minorHAnsi" w:hAnsi="Calibri" w:cs="Calibri"/>
          <w:b/>
          <w:bCs/>
          <w:sz w:val="24"/>
          <w:szCs w:val="24"/>
        </w:rPr>
      </w:pPr>
      <w:r>
        <w:rPr>
          <w:rFonts w:ascii="Calibri" w:eastAsiaTheme="minorHAnsi" w:hAnsi="Calibri" w:cs="Calibri"/>
          <w:b/>
          <w:bCs/>
          <w:noProof/>
          <w:sz w:val="24"/>
          <w:szCs w:val="24"/>
        </w:rPr>
        <w:lastRenderedPageBreak/>
        <w:drawing>
          <wp:inline distT="0" distB="0" distL="0" distR="0" wp14:anchorId="26031E53" wp14:editId="5EC40EBA">
            <wp:extent cx="5273675" cy="72834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7283450"/>
                    </a:xfrm>
                    <a:prstGeom prst="rect">
                      <a:avLst/>
                    </a:prstGeom>
                    <a:noFill/>
                    <a:ln>
                      <a:noFill/>
                    </a:ln>
                  </pic:spPr>
                </pic:pic>
              </a:graphicData>
            </a:graphic>
          </wp:inline>
        </w:drawing>
      </w:r>
    </w:p>
    <w:p w14:paraId="0FDAB825" w14:textId="54D71A96" w:rsidR="00B0724B" w:rsidRPr="00B0724B" w:rsidRDefault="00B0724B" w:rsidP="00B0724B">
      <w:pPr>
        <w:rPr>
          <w:rFonts w:ascii="Calibri" w:eastAsiaTheme="minorHAnsi" w:hAnsi="Calibri" w:cs="Calibri"/>
          <w:b/>
          <w:bCs/>
          <w:sz w:val="24"/>
          <w:szCs w:val="24"/>
        </w:rPr>
      </w:pPr>
    </w:p>
    <w:p w14:paraId="02B09539" w14:textId="77777777" w:rsidR="00B0724B" w:rsidRPr="00B0724B" w:rsidRDefault="00B0724B" w:rsidP="00B0724B">
      <w:pPr>
        <w:rPr>
          <w:rFonts w:ascii="Calibri" w:eastAsiaTheme="majorHAnsi" w:hAnsi="Calibri" w:cs="Calibri"/>
          <w:sz w:val="24"/>
          <w:szCs w:val="24"/>
        </w:rPr>
      </w:pPr>
    </w:p>
    <w:sectPr w:rsidR="00B0724B" w:rsidRPr="00B072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E32A5" w14:textId="77777777" w:rsidR="006B3C3D" w:rsidRDefault="006B3C3D" w:rsidP="008B7DAE">
      <w:r>
        <w:separator/>
      </w:r>
    </w:p>
  </w:endnote>
  <w:endnote w:type="continuationSeparator" w:id="0">
    <w:p w14:paraId="044780C8" w14:textId="77777777" w:rsidR="006B3C3D" w:rsidRDefault="006B3C3D" w:rsidP="008B7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2B802" w14:textId="77777777" w:rsidR="006B3C3D" w:rsidRDefault="006B3C3D" w:rsidP="008B7DAE">
      <w:r>
        <w:separator/>
      </w:r>
    </w:p>
  </w:footnote>
  <w:footnote w:type="continuationSeparator" w:id="0">
    <w:p w14:paraId="50449734" w14:textId="77777777" w:rsidR="006B3C3D" w:rsidRDefault="006B3C3D" w:rsidP="008B7D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44352"/>
    <w:multiLevelType w:val="hybridMultilevel"/>
    <w:tmpl w:val="5BFAF196"/>
    <w:lvl w:ilvl="0" w:tplc="0C4404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98321E"/>
    <w:multiLevelType w:val="hybridMultilevel"/>
    <w:tmpl w:val="68FE382A"/>
    <w:lvl w:ilvl="0" w:tplc="2FA681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85E3CC1"/>
    <w:multiLevelType w:val="multilevel"/>
    <w:tmpl w:val="88A803BE"/>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C8"/>
    <w:rsid w:val="000C3BF4"/>
    <w:rsid w:val="000D2AD8"/>
    <w:rsid w:val="0011713C"/>
    <w:rsid w:val="00121314"/>
    <w:rsid w:val="002A05FB"/>
    <w:rsid w:val="004958A5"/>
    <w:rsid w:val="005447D1"/>
    <w:rsid w:val="005514B1"/>
    <w:rsid w:val="00621A4C"/>
    <w:rsid w:val="00696237"/>
    <w:rsid w:val="006B3C3D"/>
    <w:rsid w:val="007E7DC9"/>
    <w:rsid w:val="008467EE"/>
    <w:rsid w:val="00882985"/>
    <w:rsid w:val="008B7DAE"/>
    <w:rsid w:val="008C2F98"/>
    <w:rsid w:val="008C4370"/>
    <w:rsid w:val="00B0724B"/>
    <w:rsid w:val="00B079C8"/>
    <w:rsid w:val="00B67948"/>
    <w:rsid w:val="00BB787A"/>
    <w:rsid w:val="00C73216"/>
    <w:rsid w:val="00CE19C1"/>
    <w:rsid w:val="00CF2A43"/>
    <w:rsid w:val="00D012BD"/>
    <w:rsid w:val="00E52D27"/>
    <w:rsid w:val="00F22C63"/>
    <w:rsid w:val="00F4719B"/>
    <w:rsid w:val="00FE0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E368"/>
  <w15:chartTrackingRefBased/>
  <w15:docId w15:val="{1BE7F78A-709A-4F77-9C53-35F9155D4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79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724B"/>
    <w:pPr>
      <w:ind w:firstLineChars="200" w:firstLine="420"/>
    </w:pPr>
  </w:style>
  <w:style w:type="paragraph" w:styleId="Header">
    <w:name w:val="header"/>
    <w:basedOn w:val="Normal"/>
    <w:link w:val="HeaderChar"/>
    <w:uiPriority w:val="99"/>
    <w:unhideWhenUsed/>
    <w:rsid w:val="008B7D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B7DAE"/>
    <w:rPr>
      <w:sz w:val="18"/>
      <w:szCs w:val="18"/>
    </w:rPr>
  </w:style>
  <w:style w:type="paragraph" w:styleId="Footer">
    <w:name w:val="footer"/>
    <w:basedOn w:val="Normal"/>
    <w:link w:val="FooterChar"/>
    <w:uiPriority w:val="99"/>
    <w:unhideWhenUsed/>
    <w:rsid w:val="008B7DA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B7DAE"/>
    <w:rPr>
      <w:sz w:val="18"/>
      <w:szCs w:val="18"/>
    </w:rPr>
  </w:style>
  <w:style w:type="character" w:styleId="Strong">
    <w:name w:val="Strong"/>
    <w:basedOn w:val="DefaultParagraphFont"/>
    <w:uiPriority w:val="22"/>
    <w:qFormat/>
    <w:rsid w:val="008B7D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80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 Lin</dc:creator>
  <cp:keywords/>
  <dc:description/>
  <cp:lastModifiedBy>Fei Huang</cp:lastModifiedBy>
  <cp:revision>4</cp:revision>
  <dcterms:created xsi:type="dcterms:W3CDTF">2020-05-14T03:51:00Z</dcterms:created>
  <dcterms:modified xsi:type="dcterms:W3CDTF">2020-05-14T10:08:00Z</dcterms:modified>
</cp:coreProperties>
</file>