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582139" w:rsidR="0003618B" w:rsidP="0CEB764A" w:rsidRDefault="0003618B" w14:paraId="196E3749" wp14:textId="11E1E737">
      <w:pPr>
        <w:jc w:val="center"/>
        <w:rPr>
          <w:b w:val="1"/>
          <w:bCs w:val="1"/>
          <w:sz w:val="40"/>
          <w:szCs w:val="40"/>
        </w:rPr>
      </w:pPr>
      <w:r w:rsidRPr="0CEB764A" w:rsidR="5109860A">
        <w:rPr>
          <w:b w:val="1"/>
          <w:bCs w:val="1"/>
          <w:sz w:val="40"/>
          <w:szCs w:val="40"/>
        </w:rPr>
        <w:t xml:space="preserve">Cahier des </w:t>
      </w:r>
      <w:r w:rsidRPr="0CEB764A" w:rsidR="5109860A">
        <w:rPr>
          <w:b w:val="1"/>
          <w:bCs w:val="1"/>
          <w:sz w:val="40"/>
          <w:szCs w:val="40"/>
        </w:rPr>
        <w:t>charges</w:t>
      </w:r>
      <w:r w:rsidRPr="0CEB764A" w:rsidR="3F1BEB9D">
        <w:rPr>
          <w:b w:val="1"/>
          <w:bCs w:val="1"/>
          <w:sz w:val="40"/>
          <w:szCs w:val="40"/>
        </w:rPr>
        <w:t xml:space="preserve"> -</w:t>
      </w:r>
      <w:r w:rsidRPr="0CEB764A" w:rsidR="3F1BEB9D">
        <w:rPr>
          <w:b w:val="1"/>
          <w:bCs w:val="1"/>
          <w:sz w:val="40"/>
          <w:szCs w:val="40"/>
        </w:rPr>
        <w:t xml:space="preserve"> Projet Fil Rouge</w:t>
      </w:r>
    </w:p>
    <w:p w:rsidR="4E8B671E" w:rsidP="4E8B671E" w:rsidRDefault="4E8B671E" w14:paraId="16A7E184" w14:textId="43476FAF">
      <w:pPr>
        <w:pStyle w:val="Normal"/>
        <w:rPr>
          <w:b w:val="1"/>
          <w:bCs w:val="1"/>
          <w:sz w:val="28"/>
          <w:szCs w:val="28"/>
        </w:rPr>
      </w:pPr>
    </w:p>
    <w:p w:rsidR="57240548" w:rsidP="0CEB764A" w:rsidRDefault="57240548" w14:paraId="4B841300" w14:textId="3CABDDCF">
      <w:pPr>
        <w:pStyle w:val="Normal"/>
        <w:rPr>
          <w:b w:val="1"/>
          <w:bCs w:val="1"/>
          <w:sz w:val="28"/>
          <w:szCs w:val="28"/>
        </w:rPr>
      </w:pPr>
      <w:r w:rsidRPr="0CEB764A" w:rsidR="57240548">
        <w:rPr>
          <w:b w:val="1"/>
          <w:bCs w:val="1"/>
          <w:sz w:val="36"/>
          <w:szCs w:val="36"/>
        </w:rPr>
        <w:t>Section 1 : Vue d’ensemble du projet</w:t>
      </w:r>
    </w:p>
    <w:p w:rsidR="05A62582" w:rsidP="0CEB764A" w:rsidRDefault="05A62582" w14:paraId="060BE56F" w14:textId="7C96C5ED">
      <w:pPr>
        <w:pStyle w:val="Normal"/>
        <w:bidi w:val="0"/>
        <w:spacing w:before="0" w:beforeAutospacing="off" w:after="160" w:afterAutospacing="off" w:line="259" w:lineRule="auto"/>
        <w:ind w:left="0" w:right="0"/>
        <w:jc w:val="left"/>
        <w:rPr>
          <w:b w:val="1"/>
          <w:bCs w:val="1"/>
          <w:sz w:val="32"/>
          <w:szCs w:val="32"/>
        </w:rPr>
      </w:pPr>
      <w:r w:rsidRPr="0CEB764A" w:rsidR="1600CE64">
        <w:rPr>
          <w:b w:val="1"/>
          <w:bCs w:val="1"/>
          <w:sz w:val="32"/>
          <w:szCs w:val="32"/>
        </w:rPr>
        <w:t xml:space="preserve">I - </w:t>
      </w:r>
      <w:r w:rsidRPr="0CEB764A" w:rsidR="3F1BEB9D">
        <w:rPr>
          <w:b w:val="1"/>
          <w:bCs w:val="1"/>
          <w:sz w:val="32"/>
          <w:szCs w:val="32"/>
        </w:rPr>
        <w:t xml:space="preserve">Description du Projet : </w:t>
      </w:r>
    </w:p>
    <w:p w:rsidR="4E8B671E" w:rsidP="0CEB764A" w:rsidRDefault="4E8B671E" w14:paraId="288C7242" w14:textId="5BA0BDA0">
      <w:pPr>
        <w:rPr>
          <w:sz w:val="24"/>
          <w:szCs w:val="24"/>
        </w:rPr>
      </w:pPr>
      <w:r w:rsidRPr="0CEB764A" w:rsidR="68CABB28">
        <w:rPr>
          <w:sz w:val="24"/>
          <w:szCs w:val="24"/>
        </w:rPr>
        <w:t>R</w:t>
      </w:r>
      <w:r w:rsidRPr="0CEB764A" w:rsidR="5109860A">
        <w:rPr>
          <w:sz w:val="24"/>
          <w:szCs w:val="24"/>
        </w:rPr>
        <w:t>éseau social</w:t>
      </w:r>
      <w:r w:rsidRPr="0CEB764A" w:rsidR="7FCBE982">
        <w:rPr>
          <w:sz w:val="24"/>
          <w:szCs w:val="24"/>
        </w:rPr>
        <w:t xml:space="preserve"> professionnel</w:t>
      </w:r>
      <w:r w:rsidRPr="0CEB764A" w:rsidR="5109860A">
        <w:rPr>
          <w:sz w:val="24"/>
          <w:szCs w:val="24"/>
        </w:rPr>
        <w:t xml:space="preserve"> ayant pour but de mettre en relation les acteurs d’un </w:t>
      </w:r>
      <w:r w:rsidRPr="0CEB764A" w:rsidR="5109860A">
        <w:rPr>
          <w:sz w:val="24"/>
          <w:szCs w:val="24"/>
        </w:rPr>
        <w:t>secteur</w:t>
      </w:r>
      <w:r w:rsidRPr="0CEB764A" w:rsidR="309CDEC9">
        <w:rPr>
          <w:sz w:val="24"/>
          <w:szCs w:val="24"/>
        </w:rPr>
        <w:t xml:space="preserve"> </w:t>
      </w:r>
      <w:r w:rsidRPr="0CEB764A" w:rsidR="5F1E5C1B">
        <w:rPr>
          <w:sz w:val="24"/>
          <w:szCs w:val="24"/>
        </w:rPr>
        <w:t xml:space="preserve">d'activité </w:t>
      </w:r>
      <w:r w:rsidRPr="0CEB764A" w:rsidR="5109860A">
        <w:rPr>
          <w:sz w:val="24"/>
          <w:szCs w:val="24"/>
        </w:rPr>
        <w:t>pour vendre ou acheter des produits</w:t>
      </w:r>
      <w:r w:rsidRPr="0CEB764A" w:rsidR="0294B068">
        <w:rPr>
          <w:sz w:val="24"/>
          <w:szCs w:val="24"/>
        </w:rPr>
        <w:t xml:space="preserve"> sur le marché France métropolitaine</w:t>
      </w:r>
      <w:r w:rsidRPr="0CEB764A" w:rsidR="5109860A">
        <w:rPr>
          <w:sz w:val="24"/>
          <w:szCs w:val="24"/>
        </w:rPr>
        <w:t>.</w:t>
      </w:r>
    </w:p>
    <w:p xmlns:wp14="http://schemas.microsoft.com/office/word/2010/wordml" w:rsidRPr="00582139" w:rsidR="0003618B" w:rsidP="0CEB764A" w:rsidRDefault="0003618B" w14:paraId="5D08ABA1" wp14:textId="4A01510C">
      <w:pPr>
        <w:rPr>
          <w:b w:val="1"/>
          <w:bCs w:val="1"/>
          <w:sz w:val="32"/>
          <w:szCs w:val="32"/>
        </w:rPr>
      </w:pPr>
      <w:r w:rsidRPr="0CEB764A" w:rsidR="439300C9">
        <w:rPr>
          <w:b w:val="1"/>
          <w:bCs w:val="1"/>
          <w:sz w:val="32"/>
          <w:szCs w:val="32"/>
        </w:rPr>
        <w:t xml:space="preserve">II - </w:t>
      </w:r>
      <w:r w:rsidRPr="0CEB764A" w:rsidR="5109860A">
        <w:rPr>
          <w:b w:val="1"/>
          <w:bCs w:val="1"/>
          <w:sz w:val="32"/>
          <w:szCs w:val="32"/>
        </w:rPr>
        <w:t>Objectif :</w:t>
      </w:r>
    </w:p>
    <w:p w:rsidR="4E8B671E" w:rsidP="0CEB764A" w:rsidRDefault="4E8B671E" w14:paraId="4DDB42BD" w14:textId="1D112C3C">
      <w:pPr>
        <w:pStyle w:val="Normal"/>
        <w:rPr>
          <w:sz w:val="24"/>
          <w:szCs w:val="24"/>
        </w:rPr>
      </w:pPr>
      <w:r w:rsidRPr="0CEB764A" w:rsidR="22C22322">
        <w:rPr>
          <w:sz w:val="24"/>
          <w:szCs w:val="24"/>
        </w:rPr>
        <w:t>-</w:t>
      </w:r>
      <w:r w:rsidRPr="0CEB764A" w:rsidR="40AA028D">
        <w:rPr>
          <w:sz w:val="24"/>
          <w:szCs w:val="24"/>
        </w:rPr>
        <w:t xml:space="preserve">Créer / </w:t>
      </w:r>
      <w:r w:rsidRPr="0CEB764A" w:rsidR="22C22322">
        <w:rPr>
          <w:sz w:val="24"/>
          <w:szCs w:val="24"/>
        </w:rPr>
        <w:t>Etendre le réseau professionnel des acteurs d’un secteur d’activité.</w:t>
      </w:r>
      <w:r>
        <w:br/>
      </w:r>
      <w:r w:rsidRPr="0CEB764A" w:rsidR="5109860A">
        <w:rPr>
          <w:sz w:val="24"/>
          <w:szCs w:val="24"/>
        </w:rPr>
        <w:t>-Simplifier les échanges entre les professionnels d’un secteur.</w:t>
      </w:r>
      <w:r>
        <w:br/>
      </w:r>
      <w:r w:rsidRPr="0CEB764A" w:rsidR="5109860A">
        <w:rPr>
          <w:sz w:val="24"/>
          <w:szCs w:val="24"/>
        </w:rPr>
        <w:t>-Mettre en évidence l</w:t>
      </w:r>
      <w:r w:rsidRPr="0CEB764A" w:rsidR="2E48B4BA">
        <w:rPr>
          <w:sz w:val="24"/>
          <w:szCs w:val="24"/>
        </w:rPr>
        <w:t>es</w:t>
      </w:r>
      <w:r w:rsidRPr="0CEB764A" w:rsidR="3FCD79D3">
        <w:rPr>
          <w:sz w:val="24"/>
          <w:szCs w:val="24"/>
        </w:rPr>
        <w:t xml:space="preserve"> </w:t>
      </w:r>
      <w:r w:rsidRPr="0CEB764A" w:rsidR="7951D222">
        <w:rPr>
          <w:sz w:val="24"/>
          <w:szCs w:val="24"/>
        </w:rPr>
        <w:t>offres existantes</w:t>
      </w:r>
      <w:r w:rsidRPr="0CEB764A" w:rsidR="6E97933B">
        <w:rPr>
          <w:sz w:val="24"/>
          <w:szCs w:val="24"/>
        </w:rPr>
        <w:t xml:space="preserve"> sur le marché</w:t>
      </w:r>
      <w:r w:rsidRPr="0CEB764A" w:rsidR="7951D222">
        <w:rPr>
          <w:sz w:val="24"/>
          <w:szCs w:val="24"/>
        </w:rPr>
        <w:t>.</w:t>
      </w:r>
    </w:p>
    <w:p xmlns:wp14="http://schemas.microsoft.com/office/word/2010/wordml" w:rsidR="000203C9" w:rsidP="0CEB764A" w:rsidRDefault="000203C9" w14:paraId="66DE9258" wp14:textId="49B1514B">
      <w:pPr>
        <w:rPr>
          <w:b w:val="1"/>
          <w:bCs w:val="1"/>
          <w:sz w:val="32"/>
          <w:szCs w:val="32"/>
        </w:rPr>
      </w:pPr>
      <w:r w:rsidRPr="0CEB764A" w:rsidR="287E2503">
        <w:rPr>
          <w:b w:val="1"/>
          <w:bCs w:val="1"/>
          <w:sz w:val="32"/>
          <w:szCs w:val="32"/>
        </w:rPr>
        <w:t>I</w:t>
      </w:r>
      <w:r w:rsidRPr="0CEB764A" w:rsidR="11FE78C9">
        <w:rPr>
          <w:b w:val="1"/>
          <w:bCs w:val="1"/>
          <w:sz w:val="32"/>
          <w:szCs w:val="32"/>
        </w:rPr>
        <w:t>II</w:t>
      </w:r>
      <w:r w:rsidRPr="0CEB764A" w:rsidR="287E2503">
        <w:rPr>
          <w:b w:val="1"/>
          <w:bCs w:val="1"/>
          <w:sz w:val="32"/>
          <w:szCs w:val="32"/>
        </w:rPr>
        <w:t xml:space="preserve"> - </w:t>
      </w:r>
      <w:r w:rsidRPr="0CEB764A" w:rsidR="7BCEB70F">
        <w:rPr>
          <w:b w:val="1"/>
          <w:bCs w:val="1"/>
          <w:sz w:val="32"/>
          <w:szCs w:val="32"/>
        </w:rPr>
        <w:t>Cible :</w:t>
      </w:r>
    </w:p>
    <w:p w:rsidR="5F258C79" w:rsidP="0CEB764A" w:rsidRDefault="5F258C79" w14:paraId="2B6AA432" w14:textId="31868003">
      <w:pPr>
        <w:pStyle w:val="Normal"/>
        <w:rPr>
          <w:b w:val="0"/>
          <w:bCs w:val="0"/>
          <w:i w:val="0"/>
          <w:iCs w:val="0"/>
          <w:sz w:val="24"/>
          <w:szCs w:val="24"/>
        </w:rPr>
      </w:pPr>
      <w:r w:rsidRPr="0CEB764A" w:rsidR="5F258C79">
        <w:rPr>
          <w:b w:val="0"/>
          <w:bCs w:val="0"/>
          <w:i w:val="0"/>
          <w:iCs w:val="0"/>
          <w:sz w:val="24"/>
          <w:szCs w:val="24"/>
        </w:rPr>
        <w:t>Entreprises</w:t>
      </w:r>
      <w:r w:rsidRPr="0CEB764A" w:rsidR="41A42DB7">
        <w:rPr>
          <w:b w:val="0"/>
          <w:bCs w:val="0"/>
          <w:i w:val="0"/>
          <w:iCs w:val="0"/>
          <w:sz w:val="24"/>
          <w:szCs w:val="24"/>
        </w:rPr>
        <w:t xml:space="preserve"> (</w:t>
      </w:r>
      <w:r w:rsidRPr="0CEB764A" w:rsidR="41A42DB7">
        <w:rPr>
          <w:b w:val="0"/>
          <w:bCs w:val="0"/>
          <w:i w:val="0"/>
          <w:iCs w:val="0"/>
          <w:sz w:val="24"/>
          <w:szCs w:val="24"/>
        </w:rPr>
        <w:t>TPE</w:t>
      </w:r>
      <w:r w:rsidRPr="0CEB764A" w:rsidR="55367779">
        <w:rPr>
          <w:b w:val="0"/>
          <w:bCs w:val="0"/>
          <w:i w:val="0"/>
          <w:iCs w:val="0"/>
          <w:sz w:val="24"/>
          <w:szCs w:val="24"/>
        </w:rPr>
        <w:t>, ETI</w:t>
      </w:r>
      <w:r w:rsidRPr="0CEB764A" w:rsidR="41A42DB7">
        <w:rPr>
          <w:b w:val="0"/>
          <w:bCs w:val="0"/>
          <w:i w:val="0"/>
          <w:iCs w:val="0"/>
          <w:sz w:val="24"/>
          <w:szCs w:val="24"/>
        </w:rPr>
        <w:t xml:space="preserve"> </w:t>
      </w:r>
      <w:r w:rsidRPr="0CEB764A" w:rsidR="1EEF9883">
        <w:rPr>
          <w:b w:val="0"/>
          <w:bCs w:val="0"/>
          <w:i w:val="0"/>
          <w:iCs w:val="0"/>
          <w:sz w:val="24"/>
          <w:szCs w:val="24"/>
        </w:rPr>
        <w:t xml:space="preserve">et </w:t>
      </w:r>
      <w:r w:rsidRPr="0CEB764A" w:rsidR="3B9ADE22">
        <w:rPr>
          <w:b w:val="0"/>
          <w:bCs w:val="0"/>
          <w:i w:val="0"/>
          <w:iCs w:val="0"/>
          <w:sz w:val="24"/>
          <w:szCs w:val="24"/>
        </w:rPr>
        <w:t>au-delà</w:t>
      </w:r>
      <w:r w:rsidRPr="0CEB764A" w:rsidR="6CF58406">
        <w:rPr>
          <w:b w:val="0"/>
          <w:bCs w:val="0"/>
          <w:i w:val="0"/>
          <w:iCs w:val="0"/>
          <w:sz w:val="24"/>
          <w:szCs w:val="24"/>
        </w:rPr>
        <w:t>)</w:t>
      </w:r>
      <w:r w:rsidRPr="0CEB764A" w:rsidR="5F258C79">
        <w:rPr>
          <w:b w:val="0"/>
          <w:bCs w:val="0"/>
          <w:i w:val="0"/>
          <w:iCs w:val="0"/>
          <w:sz w:val="24"/>
          <w:szCs w:val="24"/>
        </w:rPr>
        <w:t xml:space="preserve"> </w:t>
      </w:r>
      <w:r w:rsidRPr="0CEB764A" w:rsidR="5BEB24BA">
        <w:rPr>
          <w:b w:val="0"/>
          <w:bCs w:val="0"/>
          <w:i w:val="0"/>
          <w:iCs w:val="0"/>
          <w:sz w:val="24"/>
          <w:szCs w:val="24"/>
        </w:rPr>
        <w:t xml:space="preserve">ayant </w:t>
      </w:r>
      <w:r w:rsidRPr="0CEB764A" w:rsidR="5F258C79">
        <w:rPr>
          <w:b w:val="0"/>
          <w:bCs w:val="0"/>
          <w:i w:val="0"/>
          <w:iCs w:val="0"/>
          <w:sz w:val="24"/>
          <w:szCs w:val="24"/>
        </w:rPr>
        <w:t>un</w:t>
      </w:r>
      <w:r w:rsidRPr="0CEB764A" w:rsidR="5BEB24BA">
        <w:rPr>
          <w:b w:val="0"/>
          <w:bCs w:val="0"/>
          <w:i w:val="0"/>
          <w:iCs w:val="0"/>
          <w:sz w:val="24"/>
          <w:szCs w:val="24"/>
        </w:rPr>
        <w:t>e activité dans le domaine professionnel ciblé par l</w:t>
      </w:r>
      <w:r w:rsidRPr="0CEB764A" w:rsidR="0C101DB3">
        <w:rPr>
          <w:b w:val="0"/>
          <w:bCs w:val="0"/>
          <w:i w:val="0"/>
          <w:iCs w:val="0"/>
          <w:sz w:val="24"/>
          <w:szCs w:val="24"/>
        </w:rPr>
        <w:t>e réseau social</w:t>
      </w:r>
      <w:r w:rsidRPr="0CEB764A" w:rsidR="5BEB24BA">
        <w:rPr>
          <w:b w:val="0"/>
          <w:bCs w:val="0"/>
          <w:i w:val="0"/>
          <w:iCs w:val="0"/>
          <w:sz w:val="24"/>
          <w:szCs w:val="24"/>
        </w:rPr>
        <w:t>.</w:t>
      </w:r>
      <w:r w:rsidRPr="0CEB764A" w:rsidR="24B75EB5">
        <w:rPr>
          <w:b w:val="0"/>
          <w:bCs w:val="0"/>
          <w:i w:val="0"/>
          <w:iCs w:val="0"/>
          <w:sz w:val="24"/>
          <w:szCs w:val="24"/>
        </w:rPr>
        <w:t xml:space="preserve"> </w:t>
      </w:r>
    </w:p>
    <w:p w:rsidR="4A7EAB9E" w:rsidP="0CEB764A" w:rsidRDefault="4A7EAB9E" w14:paraId="6DB81FBE" w14:textId="7A1B6749">
      <w:pPr>
        <w:pStyle w:val="Normal"/>
        <w:rPr>
          <w:b w:val="0"/>
          <w:bCs w:val="0"/>
          <w:i w:val="0"/>
          <w:iCs w:val="0"/>
          <w:sz w:val="24"/>
          <w:szCs w:val="24"/>
        </w:rPr>
      </w:pPr>
      <w:r w:rsidRPr="0CEB764A" w:rsidR="4A7EAB9E">
        <w:rPr>
          <w:b w:val="0"/>
          <w:bCs w:val="0"/>
          <w:i w:val="0"/>
          <w:iCs w:val="0"/>
          <w:sz w:val="24"/>
          <w:szCs w:val="24"/>
        </w:rPr>
        <w:t>Cible au sein des entreprises :</w:t>
      </w:r>
      <w:r>
        <w:br/>
      </w:r>
      <w:r w:rsidRPr="0CEB764A" w:rsidR="54ABFD86">
        <w:rPr>
          <w:b w:val="0"/>
          <w:bCs w:val="0"/>
          <w:i w:val="0"/>
          <w:iCs w:val="0"/>
          <w:sz w:val="24"/>
          <w:szCs w:val="24"/>
        </w:rPr>
        <w:t xml:space="preserve">-Personnes </w:t>
      </w:r>
      <w:r w:rsidRPr="0CEB764A" w:rsidR="7E89DA2E">
        <w:rPr>
          <w:b w:val="0"/>
          <w:bCs w:val="0"/>
          <w:i w:val="0"/>
          <w:iCs w:val="0"/>
          <w:sz w:val="24"/>
          <w:szCs w:val="24"/>
        </w:rPr>
        <w:t xml:space="preserve">ayant un pouvoir </w:t>
      </w:r>
      <w:r w:rsidRPr="0CEB764A" w:rsidR="3EF92A8F">
        <w:rPr>
          <w:b w:val="0"/>
          <w:bCs w:val="0"/>
          <w:i w:val="0"/>
          <w:iCs w:val="0"/>
          <w:sz w:val="24"/>
          <w:szCs w:val="24"/>
        </w:rPr>
        <w:t>décisionnaire</w:t>
      </w:r>
      <w:r w:rsidRPr="0CEB764A" w:rsidR="7E89DA2E">
        <w:rPr>
          <w:b w:val="0"/>
          <w:bCs w:val="0"/>
          <w:i w:val="0"/>
          <w:iCs w:val="0"/>
          <w:sz w:val="24"/>
          <w:szCs w:val="24"/>
        </w:rPr>
        <w:t xml:space="preserve"> sur l’achat et</w:t>
      </w:r>
      <w:r w:rsidRPr="0CEB764A" w:rsidR="04766837">
        <w:rPr>
          <w:b w:val="0"/>
          <w:bCs w:val="0"/>
          <w:i w:val="0"/>
          <w:iCs w:val="0"/>
          <w:sz w:val="24"/>
          <w:szCs w:val="24"/>
        </w:rPr>
        <w:t>/ou</w:t>
      </w:r>
      <w:r w:rsidRPr="0CEB764A" w:rsidR="7E89DA2E">
        <w:rPr>
          <w:b w:val="0"/>
          <w:bCs w:val="0"/>
          <w:i w:val="0"/>
          <w:iCs w:val="0"/>
          <w:sz w:val="24"/>
          <w:szCs w:val="24"/>
        </w:rPr>
        <w:t xml:space="preserve"> la vente</w:t>
      </w:r>
      <w:r w:rsidRPr="0CEB764A" w:rsidR="4D8FB319">
        <w:rPr>
          <w:b w:val="0"/>
          <w:bCs w:val="0"/>
          <w:i w:val="0"/>
          <w:iCs w:val="0"/>
          <w:sz w:val="24"/>
          <w:szCs w:val="24"/>
        </w:rPr>
        <w:t xml:space="preserve"> (exemple : responsable achat, patron TPE, directeur de site</w:t>
      </w:r>
      <w:r w:rsidRPr="0CEB764A" w:rsidR="18D80190">
        <w:rPr>
          <w:b w:val="0"/>
          <w:bCs w:val="0"/>
          <w:i w:val="0"/>
          <w:iCs w:val="0"/>
          <w:sz w:val="24"/>
          <w:szCs w:val="24"/>
        </w:rPr>
        <w:t xml:space="preserve"> …).</w:t>
      </w:r>
    </w:p>
    <w:p w:rsidR="0CEB764A" w:rsidP="0CEB764A" w:rsidRDefault="0CEB764A" w14:paraId="595AF4D1" w14:textId="6042B22E">
      <w:pPr>
        <w:pStyle w:val="Normal"/>
        <w:rPr>
          <w:b w:val="1"/>
          <w:bCs w:val="1"/>
          <w:sz w:val="32"/>
          <w:szCs w:val="32"/>
        </w:rPr>
      </w:pPr>
    </w:p>
    <w:p w:rsidR="5141A106" w:rsidP="0CEB764A" w:rsidRDefault="5141A106" w14:paraId="07123788" w14:textId="68E2A663">
      <w:pPr>
        <w:pStyle w:val="Normal"/>
        <w:rPr>
          <w:b w:val="1"/>
          <w:bCs w:val="1"/>
          <w:sz w:val="28"/>
          <w:szCs w:val="28"/>
        </w:rPr>
      </w:pPr>
      <w:r w:rsidRPr="0CEB764A" w:rsidR="5141A106">
        <w:rPr>
          <w:b w:val="1"/>
          <w:bCs w:val="1"/>
          <w:sz w:val="36"/>
          <w:szCs w:val="36"/>
        </w:rPr>
        <w:t xml:space="preserve">Section 2 : </w:t>
      </w:r>
      <w:r w:rsidRPr="0CEB764A" w:rsidR="5330F22C">
        <w:rPr>
          <w:b w:val="1"/>
          <w:bCs w:val="1"/>
          <w:sz w:val="36"/>
          <w:szCs w:val="36"/>
        </w:rPr>
        <w:t>Expérience utilisateur</w:t>
      </w:r>
    </w:p>
    <w:p w:rsidR="5D3A551A" w:rsidP="0CEB764A" w:rsidRDefault="5D3A551A" w14:paraId="1F319E77" w14:textId="1A50CF42">
      <w:pPr>
        <w:rPr>
          <w:b w:val="1"/>
          <w:bCs w:val="1"/>
          <w:sz w:val="32"/>
          <w:szCs w:val="32"/>
        </w:rPr>
      </w:pPr>
      <w:r w:rsidRPr="0CEB764A" w:rsidR="5D3A551A">
        <w:rPr>
          <w:b w:val="1"/>
          <w:bCs w:val="1"/>
          <w:sz w:val="32"/>
          <w:szCs w:val="32"/>
        </w:rPr>
        <w:t>I - Utilisateur non connecté :</w:t>
      </w:r>
    </w:p>
    <w:p w:rsidR="45476303" w:rsidP="0CEB764A" w:rsidRDefault="45476303" w14:paraId="20E76506" w14:textId="05021E8B">
      <w:pPr>
        <w:pStyle w:val="Normal"/>
        <w:jc w:val="both"/>
        <w:rPr>
          <w:b w:val="0"/>
          <w:bCs w:val="0"/>
          <w:sz w:val="24"/>
          <w:szCs w:val="24"/>
        </w:rPr>
      </w:pPr>
      <w:r w:rsidRPr="0CEB764A" w:rsidR="45476303">
        <w:rPr>
          <w:b w:val="0"/>
          <w:bCs w:val="0"/>
          <w:sz w:val="24"/>
          <w:szCs w:val="24"/>
        </w:rPr>
        <w:t xml:space="preserve">L’utilisateur non connecté aura ici </w:t>
      </w:r>
      <w:r w:rsidRPr="0CEB764A" w:rsidR="4144D368">
        <w:rPr>
          <w:b w:val="0"/>
          <w:bCs w:val="0"/>
          <w:sz w:val="24"/>
          <w:szCs w:val="24"/>
        </w:rPr>
        <w:t>accès</w:t>
      </w:r>
      <w:r w:rsidRPr="0CEB764A" w:rsidR="45476303">
        <w:rPr>
          <w:b w:val="0"/>
          <w:bCs w:val="0"/>
          <w:sz w:val="24"/>
          <w:szCs w:val="24"/>
        </w:rPr>
        <w:t xml:space="preserve"> au plan général du site, à la présentation du site</w:t>
      </w:r>
      <w:r w:rsidRPr="0CEB764A" w:rsidR="35EED38E">
        <w:rPr>
          <w:b w:val="0"/>
          <w:bCs w:val="0"/>
          <w:sz w:val="24"/>
          <w:szCs w:val="24"/>
        </w:rPr>
        <w:t xml:space="preserve"> </w:t>
      </w:r>
      <w:r w:rsidRPr="0CEB764A" w:rsidR="35EED38E">
        <w:rPr>
          <w:b w:val="0"/>
          <w:bCs w:val="0"/>
          <w:sz w:val="24"/>
          <w:szCs w:val="24"/>
        </w:rPr>
        <w:t>pour lui</w:t>
      </w:r>
      <w:r w:rsidRPr="0CEB764A" w:rsidR="35EED38E">
        <w:rPr>
          <w:b w:val="0"/>
          <w:bCs w:val="0"/>
          <w:sz w:val="24"/>
          <w:szCs w:val="24"/>
        </w:rPr>
        <w:t xml:space="preserve"> permettre de comprendre en quoi ce site pourrait l’intéresser</w:t>
      </w:r>
      <w:r w:rsidRPr="0CEB764A" w:rsidR="45476303">
        <w:rPr>
          <w:b w:val="0"/>
          <w:bCs w:val="0"/>
          <w:sz w:val="24"/>
          <w:szCs w:val="24"/>
        </w:rPr>
        <w:t>,</w:t>
      </w:r>
      <w:r w:rsidRPr="0CEB764A" w:rsidR="1A8C3405">
        <w:rPr>
          <w:b w:val="0"/>
          <w:bCs w:val="0"/>
          <w:sz w:val="24"/>
          <w:szCs w:val="24"/>
        </w:rPr>
        <w:t xml:space="preserve"> au pied de page de la page d’accueil, mais pas </w:t>
      </w:r>
      <w:r w:rsidRPr="0CEB764A" w:rsidR="3BD137D0">
        <w:rPr>
          <w:b w:val="0"/>
          <w:bCs w:val="0"/>
          <w:sz w:val="24"/>
          <w:szCs w:val="24"/>
        </w:rPr>
        <w:t>aux fonctionnalités</w:t>
      </w:r>
      <w:r w:rsidRPr="0CEB764A" w:rsidR="1A8C3405">
        <w:rPr>
          <w:b w:val="0"/>
          <w:bCs w:val="0"/>
          <w:sz w:val="24"/>
          <w:szCs w:val="24"/>
        </w:rPr>
        <w:t xml:space="preserve"> </w:t>
      </w:r>
      <w:r w:rsidRPr="0CEB764A" w:rsidR="3C7D60C0">
        <w:rPr>
          <w:b w:val="0"/>
          <w:bCs w:val="0"/>
          <w:sz w:val="24"/>
          <w:szCs w:val="24"/>
        </w:rPr>
        <w:t>du site tant qu’il n’a pas créer un compte.</w:t>
      </w:r>
    </w:p>
    <w:p w:rsidR="6E9E3181" w:rsidP="0CEB764A" w:rsidRDefault="6E9E3181" w14:paraId="0C09027D" w14:textId="6FC3CE61">
      <w:pPr>
        <w:pStyle w:val="Normal"/>
        <w:bidi w:val="0"/>
        <w:spacing w:before="0" w:beforeAutospacing="off" w:after="160" w:afterAutospacing="off" w:line="259" w:lineRule="auto"/>
        <w:ind w:right="0"/>
        <w:jc w:val="left"/>
        <w:rPr>
          <w:b w:val="1"/>
          <w:bCs w:val="1"/>
          <w:sz w:val="24"/>
          <w:szCs w:val="24"/>
        </w:rPr>
      </w:pPr>
      <w:r w:rsidRPr="0CEB764A" w:rsidR="6E9E3181">
        <w:rPr>
          <w:b w:val="1"/>
          <w:bCs w:val="1"/>
          <w:sz w:val="24"/>
          <w:szCs w:val="24"/>
        </w:rPr>
        <w:t>Arborescence utilisateur non connecté :</w:t>
      </w:r>
    </w:p>
    <w:p w:rsidR="6E9E3181" w:rsidP="0CEB764A" w:rsidRDefault="6E9E3181" w14:paraId="5F5226FF" w14:textId="4D63EE8E">
      <w:pPr>
        <w:pStyle w:val="ListParagraph"/>
        <w:numPr>
          <w:ilvl w:val="0"/>
          <w:numId w:val="8"/>
        </w:numPr>
        <w:rPr>
          <w:b w:val="1"/>
          <w:bCs w:val="1"/>
          <w:sz w:val="22"/>
          <w:szCs w:val="22"/>
        </w:rPr>
      </w:pPr>
      <w:r w:rsidRPr="0CEB764A" w:rsidR="6E9E3181">
        <w:rPr>
          <w:b w:val="0"/>
          <w:bCs w:val="0"/>
          <w:sz w:val="22"/>
          <w:szCs w:val="22"/>
        </w:rPr>
        <w:t xml:space="preserve">Accueil </w:t>
      </w:r>
    </w:p>
    <w:p w:rsidR="6E9E3181" w:rsidP="0CEB764A" w:rsidRDefault="6E9E3181" w14:paraId="2987C69B" w14:textId="71C7EE9E">
      <w:pPr>
        <w:pStyle w:val="ListParagraph"/>
        <w:numPr>
          <w:ilvl w:val="0"/>
          <w:numId w:val="8"/>
        </w:numPr>
        <w:rPr>
          <w:b w:val="1"/>
          <w:bCs w:val="1"/>
          <w:sz w:val="22"/>
          <w:szCs w:val="22"/>
        </w:rPr>
      </w:pPr>
      <w:r w:rsidRPr="0CEB764A" w:rsidR="6E9E3181">
        <w:rPr>
          <w:b w:val="0"/>
          <w:bCs w:val="0"/>
          <w:sz w:val="22"/>
          <w:szCs w:val="22"/>
        </w:rPr>
        <w:t>Notre application</w:t>
      </w:r>
    </w:p>
    <w:p w:rsidR="6E9E3181" w:rsidP="0CEB764A" w:rsidRDefault="6E9E3181" w14:paraId="2EA95B65" w14:textId="01415F30">
      <w:pPr>
        <w:pStyle w:val="ListParagraph"/>
        <w:numPr>
          <w:ilvl w:val="0"/>
          <w:numId w:val="8"/>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Pr="0CEB764A" w:rsidR="6E9E3181">
        <w:rPr>
          <w:b w:val="0"/>
          <w:bCs w:val="0"/>
          <w:sz w:val="22"/>
          <w:szCs w:val="22"/>
        </w:rPr>
        <w:t>Qui sommes-nous</w:t>
      </w:r>
    </w:p>
    <w:p w:rsidR="6E9E3181" w:rsidP="0CEB764A" w:rsidRDefault="6E9E3181" w14:paraId="30A3AA9C" w14:textId="56AFEF6C">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Pr="0CEB764A" w:rsidR="6E9E3181">
        <w:rPr>
          <w:b w:val="0"/>
          <w:bCs w:val="0"/>
          <w:sz w:val="22"/>
          <w:szCs w:val="22"/>
        </w:rPr>
        <w:t>Se connecter</w:t>
      </w:r>
    </w:p>
    <w:p w:rsidR="61CDA77F" w:rsidP="0CEB764A" w:rsidRDefault="61CDA77F" w14:paraId="5009DEE3" w14:textId="2D40F744">
      <w:pPr>
        <w:pStyle w:val="Normal"/>
        <w:bidi w:val="0"/>
        <w:spacing w:before="0" w:beforeAutospacing="off" w:after="160" w:afterAutospacing="off" w:line="259" w:lineRule="auto"/>
        <w:ind w:left="0" w:right="0"/>
        <w:jc w:val="left"/>
        <w:rPr>
          <w:b w:val="1"/>
          <w:bCs w:val="1"/>
          <w:sz w:val="24"/>
          <w:szCs w:val="24"/>
        </w:rPr>
      </w:pPr>
      <w:r w:rsidRPr="0CEB764A" w:rsidR="61CDA77F">
        <w:rPr>
          <w:b w:val="1"/>
          <w:bCs w:val="1"/>
          <w:sz w:val="24"/>
          <w:szCs w:val="24"/>
        </w:rPr>
        <w:t>Navigation secondaire (pied de page) :</w:t>
      </w:r>
    </w:p>
    <w:p w:rsidR="61CDA77F" w:rsidP="0CEB764A" w:rsidRDefault="61CDA77F" w14:paraId="20F13D12" w14:textId="595DB952">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0CEB764A" w:rsidR="61CDA77F">
        <w:rPr>
          <w:b w:val="0"/>
          <w:bCs w:val="0"/>
          <w:sz w:val="22"/>
          <w:szCs w:val="22"/>
        </w:rPr>
        <w:t>Support</w:t>
      </w:r>
    </w:p>
    <w:p w:rsidR="61CDA77F" w:rsidP="0CEB764A" w:rsidRDefault="61CDA77F" w14:paraId="3EFC1729" w14:textId="691AC42C">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0CEB764A" w:rsidR="61CDA77F">
        <w:rPr>
          <w:b w:val="0"/>
          <w:bCs w:val="0"/>
          <w:sz w:val="22"/>
          <w:szCs w:val="22"/>
        </w:rPr>
        <w:t>Mentions légales</w:t>
      </w:r>
    </w:p>
    <w:p w:rsidR="61CDA77F" w:rsidP="0CEB764A" w:rsidRDefault="61CDA77F" w14:paraId="5E076CEE" w14:textId="7572CC34">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lang w:val="fr-FR"/>
        </w:rPr>
      </w:pPr>
      <w:r w:rsidRPr="0CEB764A" w:rsidR="61CDA77F">
        <w:rPr>
          <w:b w:val="0"/>
          <w:bCs w:val="0"/>
          <w:i w:val="0"/>
          <w:iCs w:val="0"/>
          <w:caps w:val="0"/>
          <w:smallCaps w:val="0"/>
          <w:strike w:val="0"/>
          <w:dstrike w:val="0"/>
          <w:noProof w:val="0"/>
          <w:color w:val="auto"/>
          <w:sz w:val="22"/>
          <w:szCs w:val="22"/>
          <w:lang w:val="fr-FR"/>
        </w:rPr>
        <w:t>Conditions d'utilisation</w:t>
      </w:r>
    </w:p>
    <w:p w:rsidR="61CDA77F" w:rsidP="0CEB764A" w:rsidRDefault="61CDA77F" w14:paraId="348AE8E4" w14:textId="3C69B384">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lang w:val="fr-FR"/>
        </w:rPr>
      </w:pPr>
      <w:r w:rsidRPr="0CEB764A" w:rsidR="61CDA77F">
        <w:rPr>
          <w:b w:val="0"/>
          <w:bCs w:val="0"/>
          <w:i w:val="0"/>
          <w:iCs w:val="0"/>
          <w:caps w:val="0"/>
          <w:smallCaps w:val="0"/>
          <w:strike w:val="0"/>
          <w:dstrike w:val="0"/>
          <w:noProof w:val="0"/>
          <w:color w:val="auto"/>
          <w:sz w:val="22"/>
          <w:szCs w:val="22"/>
          <w:lang w:val="fr-FR"/>
        </w:rPr>
        <w:t>Règlement</w:t>
      </w:r>
    </w:p>
    <w:p w:rsidR="61CDA77F" w:rsidP="0CEB764A" w:rsidRDefault="61CDA77F" w14:paraId="67260508" w14:textId="3B6FC97D">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lang w:val="fr-FR"/>
        </w:rPr>
      </w:pPr>
      <w:r w:rsidRPr="0CEB764A" w:rsidR="61CDA77F">
        <w:rPr>
          <w:b w:val="0"/>
          <w:bCs w:val="0"/>
          <w:i w:val="0"/>
          <w:iCs w:val="0"/>
          <w:caps w:val="0"/>
          <w:smallCaps w:val="0"/>
          <w:strike w:val="0"/>
          <w:dstrike w:val="0"/>
          <w:noProof w:val="0"/>
          <w:color w:val="auto"/>
          <w:sz w:val="22"/>
          <w:szCs w:val="22"/>
          <w:lang w:val="fr-FR"/>
        </w:rPr>
        <w:t>Politique relative aux cookies</w:t>
      </w:r>
    </w:p>
    <w:p w:rsidR="0CEB764A" w:rsidP="0CEB764A" w:rsidRDefault="0CEB764A" w14:paraId="35B58139" w14:textId="61B1D79A">
      <w:pPr>
        <w:pStyle w:val="Normal"/>
        <w:jc w:val="both"/>
        <w:rPr>
          <w:b w:val="0"/>
          <w:bCs w:val="0"/>
          <w:sz w:val="24"/>
          <w:szCs w:val="24"/>
        </w:rPr>
      </w:pPr>
    </w:p>
    <w:p w:rsidR="5D3A551A" w:rsidP="0CEB764A" w:rsidRDefault="5D3A551A" w14:paraId="3BFAFBDE" w14:textId="7F2D85D2">
      <w:pPr>
        <w:rPr>
          <w:b w:val="1"/>
          <w:bCs w:val="1"/>
          <w:sz w:val="32"/>
          <w:szCs w:val="32"/>
        </w:rPr>
      </w:pPr>
      <w:r w:rsidRPr="0CEB764A" w:rsidR="5D3A551A">
        <w:rPr>
          <w:b w:val="1"/>
          <w:bCs w:val="1"/>
          <w:sz w:val="32"/>
          <w:szCs w:val="32"/>
        </w:rPr>
        <w:t>I</w:t>
      </w:r>
      <w:r w:rsidRPr="0CEB764A" w:rsidR="59445C17">
        <w:rPr>
          <w:b w:val="1"/>
          <w:bCs w:val="1"/>
          <w:sz w:val="32"/>
          <w:szCs w:val="32"/>
        </w:rPr>
        <w:t xml:space="preserve">I </w:t>
      </w:r>
      <w:r w:rsidRPr="0CEB764A" w:rsidR="5D80A046">
        <w:rPr>
          <w:b w:val="1"/>
          <w:bCs w:val="1"/>
          <w:sz w:val="32"/>
          <w:szCs w:val="32"/>
        </w:rPr>
        <w:t>- Compte</w:t>
      </w:r>
      <w:r w:rsidRPr="0CEB764A" w:rsidR="5D80A046">
        <w:rPr>
          <w:b w:val="1"/>
          <w:bCs w:val="1"/>
          <w:sz w:val="32"/>
          <w:szCs w:val="32"/>
        </w:rPr>
        <w:t xml:space="preserve"> utilisateur</w:t>
      </w:r>
      <w:r w:rsidRPr="0CEB764A" w:rsidR="5D80A046">
        <w:rPr>
          <w:b w:val="1"/>
          <w:bCs w:val="1"/>
          <w:sz w:val="32"/>
          <w:szCs w:val="32"/>
        </w:rPr>
        <w:t> :</w:t>
      </w:r>
    </w:p>
    <w:p w:rsidR="27905D16" w:rsidP="0CEB764A" w:rsidRDefault="27905D16" w14:paraId="15A3A571" w14:textId="45E9294E">
      <w:pPr>
        <w:rPr>
          <w:sz w:val="24"/>
          <w:szCs w:val="24"/>
        </w:rPr>
      </w:pPr>
      <w:r w:rsidRPr="0CEB764A" w:rsidR="27905D16">
        <w:rPr>
          <w:sz w:val="24"/>
          <w:szCs w:val="24"/>
        </w:rPr>
        <w:t>Une inscription est nécessaire</w:t>
      </w:r>
      <w:r w:rsidRPr="0CEB764A" w:rsidR="27905D16">
        <w:rPr>
          <w:sz w:val="24"/>
          <w:szCs w:val="24"/>
        </w:rPr>
        <w:t xml:space="preserve"> avant de pouvoir utiliser les fonctionnalités du site. </w:t>
      </w:r>
    </w:p>
    <w:p w:rsidR="0FD63499" w:rsidP="0CEB764A" w:rsidRDefault="0FD63499" w14:paraId="3B424992" w14:textId="3C53CCFB">
      <w:pPr>
        <w:pStyle w:val="Normal"/>
        <w:rPr>
          <w:b w:val="1"/>
          <w:bCs w:val="1"/>
          <w:i w:val="1"/>
          <w:iCs w:val="1"/>
          <w:sz w:val="24"/>
          <w:szCs w:val="24"/>
        </w:rPr>
      </w:pPr>
      <w:r w:rsidRPr="0CEB764A" w:rsidR="0FD63499">
        <w:rPr>
          <w:sz w:val="24"/>
          <w:szCs w:val="24"/>
        </w:rPr>
        <w:t>Plusieurs i</w:t>
      </w:r>
      <w:r w:rsidRPr="0CEB764A" w:rsidR="26053289">
        <w:rPr>
          <w:sz w:val="24"/>
          <w:szCs w:val="24"/>
        </w:rPr>
        <w:t>nformations</w:t>
      </w:r>
      <w:r w:rsidRPr="0CEB764A" w:rsidR="145E05C3">
        <w:rPr>
          <w:sz w:val="24"/>
          <w:szCs w:val="24"/>
        </w:rPr>
        <w:t xml:space="preserve"> essentielles</w:t>
      </w:r>
      <w:r w:rsidRPr="0CEB764A" w:rsidR="26053289">
        <w:rPr>
          <w:sz w:val="24"/>
          <w:szCs w:val="24"/>
        </w:rPr>
        <w:t xml:space="preserve"> </w:t>
      </w:r>
      <w:r w:rsidRPr="0CEB764A" w:rsidR="18F76C56">
        <w:rPr>
          <w:sz w:val="24"/>
          <w:szCs w:val="24"/>
        </w:rPr>
        <w:t xml:space="preserve">sont </w:t>
      </w:r>
      <w:r w:rsidRPr="0CEB764A" w:rsidR="26053289">
        <w:rPr>
          <w:sz w:val="24"/>
          <w:szCs w:val="24"/>
        </w:rPr>
        <w:t>demandées à l’inscription :</w:t>
      </w:r>
      <w:r>
        <w:br/>
      </w:r>
      <w:r w:rsidRPr="0CEB764A" w:rsidR="4A14BE6A">
        <w:rPr>
          <w:b w:val="1"/>
          <w:bCs w:val="1"/>
          <w:sz w:val="24"/>
          <w:szCs w:val="24"/>
        </w:rPr>
        <w:t>N</w:t>
      </w:r>
      <w:r w:rsidRPr="0CEB764A" w:rsidR="26053289">
        <w:rPr>
          <w:b w:val="1"/>
          <w:bCs w:val="1"/>
          <w:sz w:val="24"/>
          <w:szCs w:val="24"/>
        </w:rPr>
        <w:t>om</w:t>
      </w:r>
      <w:r w:rsidRPr="0CEB764A" w:rsidR="26053289">
        <w:rPr>
          <w:b w:val="0"/>
          <w:bCs w:val="0"/>
          <w:sz w:val="24"/>
          <w:szCs w:val="24"/>
        </w:rPr>
        <w:t xml:space="preserve">* / </w:t>
      </w:r>
      <w:r w:rsidRPr="0CEB764A" w:rsidR="26053289">
        <w:rPr>
          <w:b w:val="1"/>
          <w:bCs w:val="1"/>
          <w:sz w:val="24"/>
          <w:szCs w:val="24"/>
        </w:rPr>
        <w:t xml:space="preserve">prénom </w:t>
      </w:r>
      <w:r w:rsidRPr="0CEB764A" w:rsidR="26053289">
        <w:rPr>
          <w:b w:val="0"/>
          <w:bCs w:val="0"/>
          <w:sz w:val="24"/>
          <w:szCs w:val="24"/>
        </w:rPr>
        <w:t xml:space="preserve">*/ </w:t>
      </w:r>
      <w:r w:rsidRPr="0CEB764A" w:rsidR="26053289">
        <w:rPr>
          <w:b w:val="1"/>
          <w:bCs w:val="1"/>
          <w:sz w:val="24"/>
          <w:szCs w:val="24"/>
        </w:rPr>
        <w:t xml:space="preserve">raison sociale </w:t>
      </w:r>
      <w:r w:rsidRPr="0CEB764A" w:rsidR="26053289">
        <w:rPr>
          <w:b w:val="0"/>
          <w:bCs w:val="0"/>
          <w:sz w:val="24"/>
          <w:szCs w:val="24"/>
        </w:rPr>
        <w:t xml:space="preserve">* / poste / </w:t>
      </w:r>
      <w:r w:rsidRPr="0CEB764A" w:rsidR="26053289">
        <w:rPr>
          <w:b w:val="1"/>
          <w:bCs w:val="1"/>
          <w:sz w:val="24"/>
          <w:szCs w:val="24"/>
        </w:rPr>
        <w:t>e-mail</w:t>
      </w:r>
      <w:r w:rsidRPr="0CEB764A" w:rsidR="26053289">
        <w:rPr>
          <w:b w:val="0"/>
          <w:bCs w:val="0"/>
          <w:sz w:val="24"/>
          <w:szCs w:val="24"/>
        </w:rPr>
        <w:t xml:space="preserve">* / </w:t>
      </w:r>
      <w:r w:rsidRPr="0CEB764A" w:rsidR="26053289">
        <w:rPr>
          <w:b w:val="1"/>
          <w:bCs w:val="1"/>
          <w:sz w:val="24"/>
          <w:szCs w:val="24"/>
        </w:rPr>
        <w:t>mot de passe*</w:t>
      </w:r>
      <w:r w:rsidRPr="0CEB764A" w:rsidR="26053289">
        <w:rPr>
          <w:b w:val="0"/>
          <w:bCs w:val="0"/>
          <w:sz w:val="24"/>
          <w:szCs w:val="24"/>
        </w:rPr>
        <w:t xml:space="preserve"> / </w:t>
      </w:r>
      <w:r w:rsidRPr="0CEB764A" w:rsidR="26053289">
        <w:rPr>
          <w:b w:val="1"/>
          <w:bCs w:val="1"/>
          <w:sz w:val="24"/>
          <w:szCs w:val="24"/>
        </w:rPr>
        <w:t>tel</w:t>
      </w:r>
      <w:r w:rsidRPr="0CEB764A" w:rsidR="26053289">
        <w:rPr>
          <w:b w:val="0"/>
          <w:bCs w:val="0"/>
          <w:sz w:val="24"/>
          <w:szCs w:val="24"/>
        </w:rPr>
        <w:t xml:space="preserve">* / </w:t>
      </w:r>
      <w:r w:rsidRPr="0CEB764A" w:rsidR="26053289">
        <w:rPr>
          <w:b w:val="1"/>
          <w:bCs w:val="1"/>
          <w:sz w:val="24"/>
          <w:szCs w:val="24"/>
        </w:rPr>
        <w:t xml:space="preserve">code postal </w:t>
      </w:r>
      <w:r w:rsidRPr="0CEB764A" w:rsidR="26053289">
        <w:rPr>
          <w:b w:val="0"/>
          <w:bCs w:val="0"/>
          <w:sz w:val="24"/>
          <w:szCs w:val="24"/>
        </w:rPr>
        <w:t xml:space="preserve">/ site web / </w:t>
      </w:r>
      <w:r w:rsidRPr="0CEB764A" w:rsidR="26053289">
        <w:rPr>
          <w:b w:val="1"/>
          <w:bCs w:val="1"/>
          <w:sz w:val="24"/>
          <w:szCs w:val="24"/>
        </w:rPr>
        <w:t>N°SIREN</w:t>
      </w:r>
      <w:r w:rsidRPr="0CEB764A" w:rsidR="26053289">
        <w:rPr>
          <w:b w:val="0"/>
          <w:bCs w:val="0"/>
          <w:sz w:val="24"/>
          <w:szCs w:val="24"/>
        </w:rPr>
        <w:t>*</w:t>
      </w:r>
      <w:r w:rsidRPr="0CEB764A" w:rsidR="7CA7E0D0">
        <w:rPr>
          <w:b w:val="0"/>
          <w:bCs w:val="0"/>
          <w:sz w:val="24"/>
          <w:szCs w:val="24"/>
        </w:rPr>
        <w:t xml:space="preserve"> (</w:t>
      </w:r>
      <w:r w:rsidRPr="0CEB764A" w:rsidR="26053289">
        <w:rPr>
          <w:b w:val="1"/>
          <w:bCs w:val="1"/>
          <w:i w:val="1"/>
          <w:iCs w:val="1"/>
          <w:sz w:val="24"/>
          <w:szCs w:val="24"/>
        </w:rPr>
        <w:t>*champs obligatoire</w:t>
      </w:r>
      <w:r w:rsidRPr="0CEB764A" w:rsidR="7BCDDD3D">
        <w:rPr>
          <w:b w:val="1"/>
          <w:bCs w:val="1"/>
          <w:i w:val="1"/>
          <w:iCs w:val="1"/>
          <w:sz w:val="24"/>
          <w:szCs w:val="24"/>
        </w:rPr>
        <w:t>).</w:t>
      </w:r>
    </w:p>
    <w:p w:rsidR="5EE2E175" w:rsidP="0CEB764A" w:rsidRDefault="5EE2E175" w14:paraId="26ECA178" w14:textId="6E001351">
      <w:pPr>
        <w:pStyle w:val="Normal"/>
        <w:rPr>
          <w:sz w:val="24"/>
          <w:szCs w:val="24"/>
        </w:rPr>
      </w:pPr>
      <w:r w:rsidRPr="0CEB764A" w:rsidR="5EE2E175">
        <w:rPr>
          <w:sz w:val="24"/>
          <w:szCs w:val="24"/>
        </w:rPr>
        <w:t>Une v</w:t>
      </w:r>
      <w:r w:rsidRPr="0CEB764A" w:rsidR="27905D16">
        <w:rPr>
          <w:sz w:val="24"/>
          <w:szCs w:val="24"/>
        </w:rPr>
        <w:t xml:space="preserve">alidation de l’email </w:t>
      </w:r>
      <w:r w:rsidRPr="0CEB764A" w:rsidR="107594B8">
        <w:rPr>
          <w:sz w:val="24"/>
          <w:szCs w:val="24"/>
        </w:rPr>
        <w:t xml:space="preserve">est </w:t>
      </w:r>
      <w:r w:rsidRPr="0CEB764A" w:rsidR="78F9A442">
        <w:rPr>
          <w:sz w:val="24"/>
          <w:szCs w:val="24"/>
        </w:rPr>
        <w:t xml:space="preserve">effectuée </w:t>
      </w:r>
      <w:r w:rsidRPr="0CEB764A" w:rsidR="1C3F10E4">
        <w:rPr>
          <w:sz w:val="24"/>
          <w:szCs w:val="24"/>
        </w:rPr>
        <w:t>par la suite</w:t>
      </w:r>
      <w:r w:rsidRPr="0CEB764A" w:rsidR="18C8F93E">
        <w:rPr>
          <w:sz w:val="24"/>
          <w:szCs w:val="24"/>
        </w:rPr>
        <w:t xml:space="preserve"> (ou éventuellement une validation par mobile via SMS)</w:t>
      </w:r>
      <w:r w:rsidRPr="0CEB764A" w:rsidR="27905D16">
        <w:rPr>
          <w:sz w:val="24"/>
          <w:szCs w:val="24"/>
        </w:rPr>
        <w:t>. Si l’email correspond à un profil utilisateur identique déjà existant le compte n’est pas créé</w:t>
      </w:r>
      <w:r w:rsidRPr="0CEB764A" w:rsidR="27905D16">
        <w:rPr>
          <w:sz w:val="24"/>
          <w:szCs w:val="24"/>
        </w:rPr>
        <w:t>.</w:t>
      </w:r>
    </w:p>
    <w:p xmlns:wp14="http://schemas.microsoft.com/office/word/2010/wordml" w:rsidRPr="000203C9" w:rsidR="000203C9" w:rsidP="0CEB764A" w:rsidRDefault="000203C9" w14:paraId="0CC17285" wp14:textId="213D1E64">
      <w:pPr>
        <w:rPr>
          <w:b w:val="1"/>
          <w:bCs w:val="1"/>
          <w:sz w:val="24"/>
          <w:szCs w:val="24"/>
        </w:rPr>
      </w:pPr>
      <w:r w:rsidRPr="0CEB764A" w:rsidR="7E4A35CF">
        <w:rPr>
          <w:b w:val="0"/>
          <w:bCs w:val="0"/>
          <w:sz w:val="24"/>
          <w:szCs w:val="24"/>
        </w:rPr>
        <w:t>Il existe t</w:t>
      </w:r>
      <w:r w:rsidRPr="0CEB764A" w:rsidR="7BCEB70F">
        <w:rPr>
          <w:b w:val="0"/>
          <w:bCs w:val="0"/>
          <w:sz w:val="24"/>
          <w:szCs w:val="24"/>
        </w:rPr>
        <w:t xml:space="preserve">rois </w:t>
      </w:r>
      <w:r w:rsidRPr="0CEB764A" w:rsidR="45C2F36B">
        <w:rPr>
          <w:b w:val="0"/>
          <w:bCs w:val="0"/>
          <w:sz w:val="24"/>
          <w:szCs w:val="24"/>
        </w:rPr>
        <w:t xml:space="preserve">profils </w:t>
      </w:r>
      <w:r w:rsidRPr="0CEB764A" w:rsidR="7BCEB70F">
        <w:rPr>
          <w:b w:val="0"/>
          <w:bCs w:val="0"/>
          <w:sz w:val="24"/>
          <w:szCs w:val="24"/>
        </w:rPr>
        <w:t>d’utilisateur</w:t>
      </w:r>
      <w:r w:rsidRPr="0CEB764A" w:rsidR="5D90452B">
        <w:rPr>
          <w:b w:val="0"/>
          <w:bCs w:val="0"/>
          <w:sz w:val="24"/>
          <w:szCs w:val="24"/>
        </w:rPr>
        <w:t>s</w:t>
      </w:r>
      <w:r w:rsidRPr="0CEB764A" w:rsidR="7BCEB70F">
        <w:rPr>
          <w:b w:val="0"/>
          <w:bCs w:val="0"/>
          <w:sz w:val="24"/>
          <w:szCs w:val="24"/>
        </w:rPr>
        <w:t xml:space="preserve"> </w:t>
      </w:r>
      <w:r w:rsidRPr="0CEB764A" w:rsidR="7BCEB70F">
        <w:rPr>
          <w:sz w:val="24"/>
          <w:szCs w:val="24"/>
        </w:rPr>
        <w:t>possible :</w:t>
      </w:r>
      <w:r>
        <w:br/>
      </w:r>
      <w:r w:rsidRPr="0CEB764A" w:rsidR="7BCEB70F">
        <w:rPr>
          <w:sz w:val="24"/>
          <w:szCs w:val="24"/>
        </w:rPr>
        <w:t>-</w:t>
      </w:r>
      <w:r w:rsidRPr="0CEB764A" w:rsidR="3D5CDCED">
        <w:rPr>
          <w:sz w:val="24"/>
          <w:szCs w:val="24"/>
        </w:rPr>
        <w:t xml:space="preserve"> </w:t>
      </w:r>
      <w:r w:rsidRPr="0CEB764A" w:rsidR="3D5CDCED">
        <w:rPr>
          <w:b w:val="1"/>
          <w:bCs w:val="1"/>
          <w:sz w:val="24"/>
          <w:szCs w:val="24"/>
        </w:rPr>
        <w:t>Grossiste</w:t>
      </w:r>
      <w:r w:rsidRPr="0CEB764A" w:rsidR="52B74715">
        <w:rPr>
          <w:b w:val="1"/>
          <w:bCs w:val="1"/>
          <w:sz w:val="24"/>
          <w:szCs w:val="24"/>
        </w:rPr>
        <w:t xml:space="preserve"> </w:t>
      </w:r>
      <w:r w:rsidRPr="0CEB764A" w:rsidR="7BCEB70F">
        <w:rPr>
          <w:sz w:val="24"/>
          <w:szCs w:val="24"/>
        </w:rPr>
        <w:t>(producteur qui cherche à vendre ses produits).</w:t>
      </w:r>
      <w:r>
        <w:br/>
      </w:r>
      <w:r w:rsidRPr="0CEB764A" w:rsidR="7BCEB70F">
        <w:rPr>
          <w:sz w:val="24"/>
          <w:szCs w:val="24"/>
        </w:rPr>
        <w:t>-</w:t>
      </w:r>
      <w:r w:rsidRPr="0CEB764A" w:rsidR="284A6C2A">
        <w:rPr>
          <w:sz w:val="24"/>
          <w:szCs w:val="24"/>
        </w:rPr>
        <w:t xml:space="preserve"> </w:t>
      </w:r>
      <w:r w:rsidRPr="0CEB764A" w:rsidR="7BCEB70F">
        <w:rPr>
          <w:b w:val="1"/>
          <w:bCs w:val="1"/>
          <w:sz w:val="24"/>
          <w:szCs w:val="24"/>
        </w:rPr>
        <w:t xml:space="preserve">Distributeur </w:t>
      </w:r>
      <w:r w:rsidRPr="0CEB764A" w:rsidR="7BCEB70F">
        <w:rPr>
          <w:sz w:val="24"/>
          <w:szCs w:val="24"/>
        </w:rPr>
        <w:t>(achète les produits dans le but de les vendre au détaillants).</w:t>
      </w:r>
      <w:r>
        <w:br/>
      </w:r>
      <w:r w:rsidRPr="0CEB764A" w:rsidR="7BCEB70F">
        <w:rPr>
          <w:sz w:val="24"/>
          <w:szCs w:val="24"/>
        </w:rPr>
        <w:t>-</w:t>
      </w:r>
      <w:r w:rsidRPr="0CEB764A" w:rsidR="284A6C2A">
        <w:rPr>
          <w:sz w:val="24"/>
          <w:szCs w:val="24"/>
        </w:rPr>
        <w:t xml:space="preserve"> </w:t>
      </w:r>
      <w:r w:rsidRPr="0CEB764A" w:rsidR="7BCEB70F">
        <w:rPr>
          <w:b w:val="1"/>
          <w:bCs w:val="1"/>
          <w:sz w:val="24"/>
          <w:szCs w:val="24"/>
        </w:rPr>
        <w:t xml:space="preserve">Détaillant </w:t>
      </w:r>
      <w:r w:rsidRPr="0CEB764A" w:rsidR="7BCEB70F">
        <w:rPr>
          <w:sz w:val="24"/>
          <w:szCs w:val="24"/>
        </w:rPr>
        <w:t>(client final).</w:t>
      </w:r>
    </w:p>
    <w:p w:rsidR="7E014238" w:rsidP="0CEB764A" w:rsidRDefault="7E014238" w14:paraId="22227B6B" w14:textId="73E99787">
      <w:pPr>
        <w:pStyle w:val="Normal"/>
        <w:bidi w:val="0"/>
        <w:spacing w:before="0" w:beforeAutospacing="off" w:after="160" w:afterAutospacing="off" w:line="259" w:lineRule="auto"/>
        <w:ind w:left="0" w:right="0"/>
        <w:jc w:val="left"/>
        <w:rPr>
          <w:sz w:val="24"/>
          <w:szCs w:val="24"/>
        </w:rPr>
      </w:pPr>
      <w:r w:rsidRPr="0CEB764A" w:rsidR="7E014238">
        <w:rPr>
          <w:sz w:val="24"/>
          <w:szCs w:val="24"/>
        </w:rPr>
        <w:t>Le choix du profil doit permettre aux autres utilisateurs d’identifier l’activité principale d’un autre utilisateur et de générer les échanges entre eux suivant les modèles de relations (</w:t>
      </w:r>
      <w:proofErr w:type="spellStart"/>
      <w:r w:rsidRPr="0CEB764A" w:rsidR="7E014238">
        <w:rPr>
          <w:sz w:val="24"/>
          <w:szCs w:val="24"/>
        </w:rPr>
        <w:t>BtoB</w:t>
      </w:r>
      <w:proofErr w:type="spellEnd"/>
      <w:r w:rsidRPr="0CEB764A" w:rsidR="7E014238">
        <w:rPr>
          <w:sz w:val="24"/>
          <w:szCs w:val="24"/>
        </w:rPr>
        <w:t>) cohérents.</w:t>
      </w:r>
    </w:p>
    <w:p w:rsidR="0C566B47" w:rsidP="0CEB764A" w:rsidRDefault="0C566B47" w14:paraId="12469A06" w14:textId="0DD49588">
      <w:pPr>
        <w:pStyle w:val="Normal"/>
        <w:bidi w:val="0"/>
        <w:spacing w:before="0" w:beforeAutospacing="off" w:after="160" w:afterAutospacing="off" w:line="259" w:lineRule="auto"/>
        <w:ind w:left="0" w:right="0"/>
        <w:jc w:val="left"/>
        <w:rPr>
          <w:sz w:val="24"/>
          <w:szCs w:val="24"/>
        </w:rPr>
      </w:pPr>
      <w:r w:rsidRPr="0CEB764A" w:rsidR="0C566B47">
        <w:rPr>
          <w:sz w:val="24"/>
          <w:szCs w:val="24"/>
        </w:rPr>
        <w:t>Un utilisateur n’a besoin que d’</w:t>
      </w:r>
      <w:r w:rsidRPr="0CEB764A" w:rsidR="0C566B47">
        <w:rPr>
          <w:b w:val="1"/>
          <w:bCs w:val="1"/>
          <w:sz w:val="24"/>
          <w:szCs w:val="24"/>
        </w:rPr>
        <w:t>un seul compte</w:t>
      </w:r>
      <w:r w:rsidRPr="0CEB764A" w:rsidR="0C566B47">
        <w:rPr>
          <w:sz w:val="24"/>
          <w:szCs w:val="24"/>
        </w:rPr>
        <w:t xml:space="preserve"> pour avoir accès à l’</w:t>
      </w:r>
      <w:r w:rsidRPr="0CEB764A" w:rsidR="0C566B47">
        <w:rPr>
          <w:b w:val="1"/>
          <w:bCs w:val="1"/>
          <w:sz w:val="24"/>
          <w:szCs w:val="24"/>
        </w:rPr>
        <w:t xml:space="preserve">ensemble des fonctionnalités de base </w:t>
      </w:r>
      <w:r w:rsidRPr="0CEB764A" w:rsidR="0C566B47">
        <w:rPr>
          <w:sz w:val="24"/>
          <w:szCs w:val="24"/>
        </w:rPr>
        <w:t xml:space="preserve">du site (faire des </w:t>
      </w:r>
      <w:r w:rsidRPr="0CEB764A" w:rsidR="0C566B47">
        <w:rPr>
          <w:b w:val="1"/>
          <w:bCs w:val="1"/>
          <w:sz w:val="24"/>
          <w:szCs w:val="24"/>
        </w:rPr>
        <w:t>offres ou des demandes</w:t>
      </w:r>
      <w:r w:rsidRPr="0CEB764A" w:rsidR="0C566B47">
        <w:rPr>
          <w:sz w:val="24"/>
          <w:szCs w:val="24"/>
        </w:rPr>
        <w:t>), ainsi, le fait de choisir plusieurs profil n’est pas nécessaire, mais permet de se faire connaître auprès des autres utilisateurs pour d’autres activités du secteur professionnel.</w:t>
      </w:r>
    </w:p>
    <w:p w:rsidR="0C566B47" w:rsidP="0CEB764A" w:rsidRDefault="0C566B47" w14:paraId="5A7A0BF0" w14:textId="25A982BD">
      <w:pPr>
        <w:pStyle w:val="Normal"/>
        <w:bidi w:val="0"/>
        <w:spacing w:before="0" w:beforeAutospacing="off" w:after="160" w:afterAutospacing="off" w:line="259" w:lineRule="auto"/>
        <w:ind w:left="0" w:right="0"/>
        <w:jc w:val="left"/>
        <w:rPr>
          <w:sz w:val="24"/>
          <w:szCs w:val="24"/>
        </w:rPr>
      </w:pPr>
      <w:r w:rsidRPr="0CEB764A" w:rsidR="0C566B47">
        <w:rPr>
          <w:sz w:val="24"/>
          <w:szCs w:val="24"/>
        </w:rPr>
        <w:t xml:space="preserve">L’ordre dans lequel les </w:t>
      </w:r>
      <w:r w:rsidRPr="0CEB764A" w:rsidR="0C566B47">
        <w:rPr>
          <w:b w:val="1"/>
          <w:bCs w:val="1"/>
          <w:sz w:val="24"/>
          <w:szCs w:val="24"/>
        </w:rPr>
        <w:t>profils liés à une adresse mail</w:t>
      </w:r>
      <w:r w:rsidRPr="0CEB764A" w:rsidR="0C566B47">
        <w:rPr>
          <w:sz w:val="24"/>
          <w:szCs w:val="24"/>
        </w:rPr>
        <w:t xml:space="preserve"> seront créés, sera l’ordre dans lequel apparaîtront les profils connus pour cet utilisateur (ex : Société PINPON (Grossiste, Producteur) ou Entreprise PAIMPOL (Producteur, Commerçant)).</w:t>
      </w:r>
    </w:p>
    <w:p w:rsidR="35D93BA1" w:rsidP="0CEB764A" w:rsidRDefault="35D93BA1" w14:paraId="54DE27EF" w14:textId="458D8C66">
      <w:pPr>
        <w:pStyle w:val="Normal"/>
        <w:rPr>
          <w:b w:val="1"/>
          <w:bCs w:val="1"/>
          <w:sz w:val="24"/>
          <w:szCs w:val="24"/>
        </w:rPr>
      </w:pPr>
      <w:r w:rsidRPr="0CEB764A" w:rsidR="35D93BA1">
        <w:rPr>
          <w:b w:val="1"/>
          <w:bCs w:val="1"/>
          <w:sz w:val="24"/>
          <w:szCs w:val="24"/>
        </w:rPr>
        <w:t>Arborescence utilisateur connecté :</w:t>
      </w:r>
    </w:p>
    <w:p w:rsidR="35D93BA1" w:rsidP="0CEB764A" w:rsidRDefault="35D93BA1" w14:paraId="6B87EE58" w14:textId="08148F45">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0CEB764A" w:rsidR="35D93BA1">
        <w:rPr>
          <w:b w:val="0"/>
          <w:bCs w:val="0"/>
          <w:sz w:val="22"/>
          <w:szCs w:val="22"/>
        </w:rPr>
        <w:t>Offres</w:t>
      </w:r>
      <w:r w:rsidRPr="0CEB764A" w:rsidR="1D5C7A85">
        <w:rPr>
          <w:b w:val="0"/>
          <w:bCs w:val="0"/>
          <w:sz w:val="22"/>
          <w:szCs w:val="22"/>
        </w:rPr>
        <w:t>/Demandes</w:t>
      </w:r>
    </w:p>
    <w:p w:rsidR="35D93BA1" w:rsidP="0CEB764A" w:rsidRDefault="35D93BA1" w14:paraId="4615985A" w14:textId="2F53A3A0">
      <w:pPr>
        <w:pStyle w:val="ListParagraph"/>
        <w:numPr>
          <w:ilvl w:val="0"/>
          <w:numId w:val="8"/>
        </w:numPr>
        <w:bidi w:val="0"/>
        <w:spacing w:before="0" w:beforeAutospacing="off" w:after="0" w:afterAutospacing="off" w:line="259" w:lineRule="auto"/>
        <w:ind w:left="720" w:right="0" w:hanging="360"/>
        <w:jc w:val="left"/>
        <w:rPr>
          <w:b w:val="0"/>
          <w:bCs w:val="0"/>
          <w:sz w:val="22"/>
          <w:szCs w:val="22"/>
        </w:rPr>
      </w:pPr>
      <w:r w:rsidRPr="0CEB764A" w:rsidR="35D93BA1">
        <w:rPr>
          <w:b w:val="0"/>
          <w:bCs w:val="0"/>
          <w:sz w:val="22"/>
          <w:szCs w:val="22"/>
        </w:rPr>
        <w:t xml:space="preserve">Tableau de bord (Stats </w:t>
      </w:r>
      <w:proofErr w:type="spellStart"/>
      <w:r w:rsidRPr="0CEB764A" w:rsidR="35D93BA1">
        <w:rPr>
          <w:b w:val="0"/>
          <w:bCs w:val="0"/>
          <w:sz w:val="22"/>
          <w:szCs w:val="22"/>
        </w:rPr>
        <w:t>etc</w:t>
      </w:r>
      <w:proofErr w:type="spellEnd"/>
      <w:r w:rsidRPr="0CEB764A" w:rsidR="35D93BA1">
        <w:rPr>
          <w:b w:val="0"/>
          <w:bCs w:val="0"/>
          <w:sz w:val="22"/>
          <w:szCs w:val="22"/>
        </w:rPr>
        <w:t xml:space="preserve"> ...)</w:t>
      </w:r>
    </w:p>
    <w:p w:rsidR="35D93BA1" w:rsidP="0CEB764A" w:rsidRDefault="35D93BA1" w14:paraId="16B246E0" w14:textId="31BF930B">
      <w:pPr>
        <w:pStyle w:val="ListParagraph"/>
        <w:numPr>
          <w:ilvl w:val="0"/>
          <w:numId w:val="8"/>
        </w:numPr>
        <w:bidi w:val="0"/>
        <w:spacing w:before="0" w:beforeAutospacing="off" w:after="0" w:afterAutospacing="off" w:line="259" w:lineRule="auto"/>
        <w:ind w:left="720" w:right="0" w:hanging="360"/>
        <w:jc w:val="left"/>
        <w:rPr>
          <w:b w:val="0"/>
          <w:bCs w:val="0"/>
          <w:sz w:val="22"/>
          <w:szCs w:val="22"/>
        </w:rPr>
      </w:pPr>
      <w:r w:rsidRPr="0CEB764A" w:rsidR="35D93BA1">
        <w:rPr>
          <w:b w:val="0"/>
          <w:bCs w:val="0"/>
          <w:sz w:val="22"/>
          <w:szCs w:val="22"/>
        </w:rPr>
        <w:t>Profil</w:t>
      </w:r>
    </w:p>
    <w:p w:rsidR="35D93BA1" w:rsidP="0CEB764A" w:rsidRDefault="35D93BA1" w14:paraId="00835A7F" w14:textId="73894402">
      <w:pPr>
        <w:pStyle w:val="ListParagraph"/>
        <w:numPr>
          <w:ilvl w:val="0"/>
          <w:numId w:val="8"/>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Pr="0CEB764A" w:rsidR="35D93BA1">
        <w:rPr>
          <w:b w:val="0"/>
          <w:bCs w:val="0"/>
          <w:sz w:val="22"/>
          <w:szCs w:val="22"/>
        </w:rPr>
        <w:t>Demandes Conversations</w:t>
      </w:r>
    </w:p>
    <w:p w:rsidR="35D93BA1" w:rsidP="0CEB764A" w:rsidRDefault="35D93BA1" w14:paraId="6BEAAEB8" w14:textId="42DE915A">
      <w:pPr>
        <w:pStyle w:val="ListParagraph"/>
        <w:numPr>
          <w:ilvl w:val="0"/>
          <w:numId w:val="8"/>
        </w:numPr>
        <w:bidi w:val="0"/>
        <w:spacing w:before="0" w:beforeAutospacing="off" w:after="160" w:afterAutospacing="off" w:line="259" w:lineRule="auto"/>
        <w:ind w:left="720" w:right="0" w:hanging="360"/>
        <w:jc w:val="left"/>
        <w:rPr>
          <w:b w:val="0"/>
          <w:bCs w:val="0"/>
          <w:sz w:val="22"/>
          <w:szCs w:val="22"/>
        </w:rPr>
      </w:pPr>
      <w:r w:rsidRPr="0CEB764A" w:rsidR="35D93BA1">
        <w:rPr>
          <w:b w:val="0"/>
          <w:bCs w:val="0"/>
          <w:sz w:val="22"/>
          <w:szCs w:val="22"/>
        </w:rPr>
        <w:t>Réseau</w:t>
      </w:r>
    </w:p>
    <w:p w:rsidR="35D93BA1" w:rsidP="0CEB764A" w:rsidRDefault="35D93BA1" w14:paraId="6338CE75" w14:textId="1AA7261B">
      <w:pPr>
        <w:pStyle w:val="ListParagraph"/>
        <w:numPr>
          <w:ilvl w:val="0"/>
          <w:numId w:val="8"/>
        </w:numPr>
        <w:bidi w:val="0"/>
        <w:spacing w:before="0" w:beforeAutospacing="off" w:after="160" w:afterAutospacing="off" w:line="259" w:lineRule="auto"/>
        <w:ind w:left="720" w:right="0" w:hanging="360"/>
        <w:jc w:val="left"/>
        <w:rPr>
          <w:b w:val="0"/>
          <w:bCs w:val="0"/>
          <w:sz w:val="22"/>
          <w:szCs w:val="22"/>
        </w:rPr>
      </w:pPr>
      <w:r w:rsidRPr="0CEB764A" w:rsidR="35D93BA1">
        <w:rPr>
          <w:b w:val="0"/>
          <w:bCs w:val="0"/>
          <w:sz w:val="22"/>
          <w:szCs w:val="22"/>
        </w:rPr>
        <w:t>Se déconnecter</w:t>
      </w:r>
    </w:p>
    <w:p w:rsidR="0CEB764A" w:rsidP="0CEB764A" w:rsidRDefault="0CEB764A" w14:paraId="3E3A36BF" w14:textId="58E36370">
      <w:pPr>
        <w:pStyle w:val="Normal"/>
        <w:bidi w:val="0"/>
        <w:spacing w:before="0" w:beforeAutospacing="off" w:after="160" w:afterAutospacing="off" w:line="259" w:lineRule="auto"/>
        <w:ind w:left="0" w:right="0"/>
        <w:jc w:val="left"/>
        <w:rPr>
          <w:sz w:val="24"/>
          <w:szCs w:val="24"/>
        </w:rPr>
      </w:pPr>
    </w:p>
    <w:p w:rsidR="2236CB17" w:rsidP="0CEB764A" w:rsidRDefault="2236CB17" w14:paraId="7B7FE7BC" w14:textId="799DA371">
      <w:pPr>
        <w:rPr>
          <w:b w:val="1"/>
          <w:bCs w:val="1"/>
          <w:sz w:val="32"/>
          <w:szCs w:val="32"/>
        </w:rPr>
      </w:pPr>
      <w:r w:rsidRPr="0CEB764A" w:rsidR="2236CB17">
        <w:rPr>
          <w:b w:val="1"/>
          <w:bCs w:val="1"/>
          <w:sz w:val="32"/>
          <w:szCs w:val="32"/>
        </w:rPr>
        <w:t>I</w:t>
      </w:r>
      <w:r w:rsidRPr="0CEB764A" w:rsidR="745C4DD6">
        <w:rPr>
          <w:b w:val="1"/>
          <w:bCs w:val="1"/>
          <w:sz w:val="32"/>
          <w:szCs w:val="32"/>
        </w:rPr>
        <w:t>I</w:t>
      </w:r>
      <w:r w:rsidRPr="0CEB764A" w:rsidR="2236CB17">
        <w:rPr>
          <w:b w:val="1"/>
          <w:bCs w:val="1"/>
          <w:sz w:val="32"/>
          <w:szCs w:val="32"/>
        </w:rPr>
        <w:t xml:space="preserve">I </w:t>
      </w:r>
      <w:r w:rsidRPr="0CEB764A" w:rsidR="1661BF18">
        <w:rPr>
          <w:b w:val="1"/>
          <w:bCs w:val="1"/>
          <w:sz w:val="32"/>
          <w:szCs w:val="32"/>
        </w:rPr>
        <w:t xml:space="preserve">- </w:t>
      </w:r>
      <w:r w:rsidRPr="0CEB764A" w:rsidR="5F166B16">
        <w:rPr>
          <w:b w:val="1"/>
          <w:bCs w:val="1"/>
          <w:sz w:val="32"/>
          <w:szCs w:val="32"/>
        </w:rPr>
        <w:t>O</w:t>
      </w:r>
      <w:r w:rsidRPr="0CEB764A" w:rsidR="1661BF18">
        <w:rPr>
          <w:b w:val="1"/>
          <w:bCs w:val="1"/>
          <w:sz w:val="32"/>
          <w:szCs w:val="32"/>
        </w:rPr>
        <w:t>ffre</w:t>
      </w:r>
      <w:r w:rsidRPr="0CEB764A" w:rsidR="07122E38">
        <w:rPr>
          <w:b w:val="1"/>
          <w:bCs w:val="1"/>
          <w:sz w:val="32"/>
          <w:szCs w:val="32"/>
        </w:rPr>
        <w:t>s</w:t>
      </w:r>
      <w:r w:rsidRPr="0CEB764A" w:rsidR="1661BF18">
        <w:rPr>
          <w:b w:val="1"/>
          <w:bCs w:val="1"/>
          <w:sz w:val="32"/>
          <w:szCs w:val="32"/>
        </w:rPr>
        <w:t xml:space="preserve"> </w:t>
      </w:r>
      <w:r w:rsidRPr="0CEB764A" w:rsidR="1D36CAC8">
        <w:rPr>
          <w:b w:val="1"/>
          <w:bCs w:val="1"/>
          <w:sz w:val="32"/>
          <w:szCs w:val="32"/>
        </w:rPr>
        <w:t>et</w:t>
      </w:r>
      <w:r w:rsidRPr="0CEB764A" w:rsidR="1661BF18">
        <w:rPr>
          <w:b w:val="1"/>
          <w:bCs w:val="1"/>
          <w:sz w:val="32"/>
          <w:szCs w:val="32"/>
        </w:rPr>
        <w:t xml:space="preserve"> demande</w:t>
      </w:r>
      <w:r w:rsidRPr="0CEB764A" w:rsidR="4AEDC7E1">
        <w:rPr>
          <w:b w:val="1"/>
          <w:bCs w:val="1"/>
          <w:sz w:val="32"/>
          <w:szCs w:val="32"/>
        </w:rPr>
        <w:t>s</w:t>
      </w:r>
      <w:r w:rsidRPr="0CEB764A" w:rsidR="1661BF18">
        <w:rPr>
          <w:b w:val="1"/>
          <w:bCs w:val="1"/>
          <w:sz w:val="32"/>
          <w:szCs w:val="32"/>
        </w:rPr>
        <w:t xml:space="preserve"> : </w:t>
      </w:r>
    </w:p>
    <w:p w:rsidR="1661BF18" w:rsidP="0CEB764A" w:rsidRDefault="1661BF18" w14:paraId="5BD21B9D" w14:textId="0C41BE43">
      <w:pPr>
        <w:rPr>
          <w:sz w:val="24"/>
          <w:szCs w:val="24"/>
        </w:rPr>
      </w:pPr>
      <w:r w:rsidRPr="0CEB764A" w:rsidR="1661BF18">
        <w:rPr>
          <w:sz w:val="24"/>
          <w:szCs w:val="24"/>
        </w:rPr>
        <w:t>L’utilisateur peut poster des offres ou des demandes en fonction de ses besoins</w:t>
      </w:r>
      <w:r w:rsidRPr="0CEB764A" w:rsidR="61E3C3F8">
        <w:rPr>
          <w:sz w:val="24"/>
          <w:szCs w:val="24"/>
        </w:rPr>
        <w:t>.</w:t>
      </w:r>
    </w:p>
    <w:p w:rsidR="51FE44DD" w:rsidP="0CEB764A" w:rsidRDefault="51FE44DD" w14:paraId="3B4017DC" w14:textId="4F697032">
      <w:pPr>
        <w:rPr>
          <w:sz w:val="24"/>
          <w:szCs w:val="24"/>
        </w:rPr>
      </w:pPr>
      <w:r w:rsidRPr="0CEB764A" w:rsidR="51FE44DD">
        <w:rPr>
          <w:sz w:val="24"/>
          <w:szCs w:val="24"/>
        </w:rPr>
        <w:t xml:space="preserve">Une offre est une proposition commerciale postée par un utilisateur </w:t>
      </w:r>
      <w:r w:rsidRPr="0CEB764A" w:rsidR="16F456FB">
        <w:rPr>
          <w:sz w:val="24"/>
          <w:szCs w:val="24"/>
        </w:rPr>
        <w:t>en vue proposer un produit à la vente</w:t>
      </w:r>
      <w:r w:rsidRPr="0CEB764A" w:rsidR="13D0E5DA">
        <w:rPr>
          <w:sz w:val="24"/>
          <w:szCs w:val="24"/>
        </w:rPr>
        <w:t xml:space="preserve"> (= je vends</w:t>
      </w:r>
      <w:r w:rsidRPr="0CEB764A" w:rsidR="15EA08A7">
        <w:rPr>
          <w:sz w:val="24"/>
          <w:szCs w:val="24"/>
        </w:rPr>
        <w:t xml:space="preserve"> …</w:t>
      </w:r>
      <w:r w:rsidRPr="0CEB764A" w:rsidR="13D0E5DA">
        <w:rPr>
          <w:sz w:val="24"/>
          <w:szCs w:val="24"/>
        </w:rPr>
        <w:t>)</w:t>
      </w:r>
      <w:r w:rsidRPr="0CEB764A" w:rsidR="16F456FB">
        <w:rPr>
          <w:sz w:val="24"/>
          <w:szCs w:val="24"/>
        </w:rPr>
        <w:t>.</w:t>
      </w:r>
    </w:p>
    <w:p w:rsidR="3C03D9A6" w:rsidP="0CEB764A" w:rsidRDefault="3C03D9A6" w14:paraId="5A78A939" w14:textId="3C2D35C6">
      <w:pPr>
        <w:pStyle w:val="Normal"/>
        <w:rPr>
          <w:sz w:val="24"/>
          <w:szCs w:val="24"/>
        </w:rPr>
      </w:pPr>
      <w:r w:rsidRPr="0CEB764A" w:rsidR="3C03D9A6">
        <w:rPr>
          <w:sz w:val="24"/>
          <w:szCs w:val="24"/>
        </w:rPr>
        <w:t xml:space="preserve">Une </w:t>
      </w:r>
      <w:r w:rsidRPr="0CEB764A" w:rsidR="15E2B0A7">
        <w:rPr>
          <w:sz w:val="24"/>
          <w:szCs w:val="24"/>
        </w:rPr>
        <w:t>demande est</w:t>
      </w:r>
      <w:r w:rsidRPr="0CEB764A" w:rsidR="3C03D9A6">
        <w:rPr>
          <w:sz w:val="24"/>
          <w:szCs w:val="24"/>
        </w:rPr>
        <w:t xml:space="preserve"> une recherche commerciale consistant à définir ce que </w:t>
      </w:r>
      <w:r w:rsidRPr="0CEB764A" w:rsidR="7CE1F2B0">
        <w:rPr>
          <w:sz w:val="24"/>
          <w:szCs w:val="24"/>
        </w:rPr>
        <w:t>recherche comme produit l’</w:t>
      </w:r>
      <w:r w:rsidRPr="0CEB764A" w:rsidR="7CE1F2B0">
        <w:rPr>
          <w:sz w:val="24"/>
          <w:szCs w:val="24"/>
        </w:rPr>
        <w:t>utilisateur</w:t>
      </w:r>
      <w:r w:rsidRPr="0CEB764A" w:rsidR="7CE1F2B0">
        <w:rPr>
          <w:sz w:val="24"/>
          <w:szCs w:val="24"/>
        </w:rPr>
        <w:t xml:space="preserve"> qui la poste en vue de l’acheter</w:t>
      </w:r>
      <w:r w:rsidRPr="0CEB764A" w:rsidR="6E2815C1">
        <w:rPr>
          <w:sz w:val="24"/>
          <w:szCs w:val="24"/>
        </w:rPr>
        <w:t xml:space="preserve"> (= j’</w:t>
      </w:r>
      <w:r w:rsidRPr="0CEB764A" w:rsidR="19EF491D">
        <w:rPr>
          <w:sz w:val="24"/>
          <w:szCs w:val="24"/>
        </w:rPr>
        <w:t>achète</w:t>
      </w:r>
      <w:r w:rsidRPr="0CEB764A" w:rsidR="19EF491D">
        <w:rPr>
          <w:sz w:val="24"/>
          <w:szCs w:val="24"/>
        </w:rPr>
        <w:t xml:space="preserve"> </w:t>
      </w:r>
      <w:r w:rsidRPr="0CEB764A" w:rsidR="6E2815C1">
        <w:rPr>
          <w:sz w:val="24"/>
          <w:szCs w:val="24"/>
        </w:rPr>
        <w:t>...)</w:t>
      </w:r>
      <w:r w:rsidRPr="0CEB764A" w:rsidR="7CE1F2B0">
        <w:rPr>
          <w:sz w:val="24"/>
          <w:szCs w:val="24"/>
        </w:rPr>
        <w:t>.</w:t>
      </w:r>
    </w:p>
    <w:p w:rsidR="0CEB764A" w:rsidP="0CEB764A" w:rsidRDefault="0CEB764A" w14:paraId="45AA7C49" w14:textId="3F18BD16">
      <w:pPr>
        <w:pStyle w:val="Normal"/>
        <w:rPr>
          <w:sz w:val="24"/>
          <w:szCs w:val="24"/>
        </w:rPr>
      </w:pPr>
    </w:p>
    <w:p w:rsidR="367CCBCE" w:rsidP="0CEB764A" w:rsidRDefault="367CCBCE" w14:paraId="220763A7" w14:textId="7CB71165">
      <w:pPr>
        <w:pStyle w:val="ListParagraph"/>
        <w:numPr>
          <w:ilvl w:val="0"/>
          <w:numId w:val="15"/>
        </w:numPr>
        <w:rPr>
          <w:rFonts w:ascii="Calibri" w:hAnsi="Calibri" w:eastAsia="Calibri" w:cs="Calibri" w:asciiTheme="minorAscii" w:hAnsiTheme="minorAscii" w:eastAsiaTheme="minorAscii" w:cstheme="minorAscii"/>
          <w:b w:val="1"/>
          <w:bCs w:val="1"/>
          <w:sz w:val="24"/>
          <w:szCs w:val="24"/>
          <w:u w:val="single"/>
        </w:rPr>
      </w:pPr>
      <w:r w:rsidRPr="0CEB764A" w:rsidR="367CCBCE">
        <w:rPr>
          <w:b w:val="1"/>
          <w:bCs w:val="1"/>
          <w:sz w:val="24"/>
          <w:szCs w:val="24"/>
          <w:u w:val="single"/>
        </w:rPr>
        <w:t>Création</w:t>
      </w:r>
      <w:r w:rsidRPr="0CEB764A" w:rsidR="367CCBCE">
        <w:rPr>
          <w:b w:val="1"/>
          <w:bCs w:val="1"/>
          <w:sz w:val="24"/>
          <w:szCs w:val="24"/>
          <w:u w:val="single"/>
        </w:rPr>
        <w:t xml:space="preserve"> des offres :</w:t>
      </w:r>
    </w:p>
    <w:p w:rsidR="1661BF18" w:rsidP="0CEB764A" w:rsidRDefault="1661BF18" w14:paraId="5C502FCA" w14:textId="35715DED">
      <w:pPr>
        <w:rPr>
          <w:sz w:val="24"/>
          <w:szCs w:val="24"/>
        </w:rPr>
      </w:pPr>
      <w:r w:rsidRPr="0CEB764A" w:rsidR="1661BF18">
        <w:rPr>
          <w:sz w:val="24"/>
          <w:szCs w:val="24"/>
        </w:rPr>
        <w:t>Une offre ou une demande peut être public ou privé (accessible uniquement à une s</w:t>
      </w:r>
      <w:r w:rsidRPr="0CEB764A" w:rsidR="1661BF18">
        <w:rPr>
          <w:sz w:val="24"/>
          <w:szCs w:val="24"/>
        </w:rPr>
        <w:t>élection d’utilisateur déterminé par le créateur de l’offre).</w:t>
      </w:r>
    </w:p>
    <w:p w:rsidR="7630016A" w:rsidP="0CEB764A" w:rsidRDefault="7630016A" w14:paraId="2A4361A4" w14:textId="392C2F4A">
      <w:pPr>
        <w:rPr>
          <w:sz w:val="24"/>
          <w:szCs w:val="24"/>
        </w:rPr>
      </w:pPr>
      <w:r w:rsidRPr="0CEB764A" w:rsidR="7630016A">
        <w:rPr>
          <w:sz w:val="24"/>
          <w:szCs w:val="24"/>
        </w:rPr>
        <w:t>Une offre</w:t>
      </w:r>
      <w:r w:rsidRPr="0CEB764A" w:rsidR="38BD9C31">
        <w:rPr>
          <w:sz w:val="24"/>
          <w:szCs w:val="24"/>
        </w:rPr>
        <w:t xml:space="preserve"> ou une </w:t>
      </w:r>
      <w:r w:rsidRPr="0CEB764A" w:rsidR="71AA9E5E">
        <w:rPr>
          <w:sz w:val="24"/>
          <w:szCs w:val="24"/>
        </w:rPr>
        <w:t>demande mise</w:t>
      </w:r>
      <w:r w:rsidRPr="0CEB764A" w:rsidR="7630016A">
        <w:rPr>
          <w:sz w:val="24"/>
          <w:szCs w:val="24"/>
        </w:rPr>
        <w:t xml:space="preserve"> en ligne re</w:t>
      </w:r>
      <w:r w:rsidRPr="0CEB764A" w:rsidR="34D4E69C">
        <w:rPr>
          <w:sz w:val="24"/>
          <w:szCs w:val="24"/>
        </w:rPr>
        <w:t>ç</w:t>
      </w:r>
      <w:r w:rsidRPr="0CEB764A" w:rsidR="7630016A">
        <w:rPr>
          <w:sz w:val="24"/>
          <w:szCs w:val="24"/>
        </w:rPr>
        <w:t xml:space="preserve">oit à sa création une durée de vie qui est automatiquement paramétrée </w:t>
      </w:r>
      <w:r w:rsidRPr="0CEB764A" w:rsidR="5C146C34">
        <w:rPr>
          <w:sz w:val="24"/>
          <w:szCs w:val="24"/>
        </w:rPr>
        <w:t>sur le modèle Délai max.</w:t>
      </w:r>
    </w:p>
    <w:p w:rsidR="03844C2C" w:rsidP="0CEB764A" w:rsidRDefault="03844C2C" w14:paraId="6B827E2D" w14:textId="3C1643C9">
      <w:pPr>
        <w:pStyle w:val="Normal"/>
        <w:spacing w:line="259" w:lineRule="auto"/>
        <w:jc w:val="left"/>
        <w:rPr>
          <w:b w:val="0"/>
          <w:bCs w:val="0"/>
          <w:sz w:val="24"/>
          <w:szCs w:val="24"/>
        </w:rPr>
      </w:pPr>
      <w:r w:rsidRPr="0CEB764A" w:rsidR="03844C2C">
        <w:rPr>
          <w:b w:val="0"/>
          <w:bCs w:val="0"/>
          <w:sz w:val="24"/>
          <w:szCs w:val="24"/>
        </w:rPr>
        <w:t>Les informations obligatoires pour créer une offre sont :  Quantité (nbr Pièce) /</w:t>
      </w:r>
      <w:r w:rsidRPr="0CEB764A" w:rsidR="03844C2C">
        <w:rPr>
          <w:rFonts w:ascii="Calibri" w:hAnsi="Calibri" w:eastAsia="Calibri" w:cs="Calibri"/>
          <w:b w:val="0"/>
          <w:bCs w:val="0"/>
          <w:noProof w:val="0"/>
          <w:sz w:val="24"/>
          <w:szCs w:val="24"/>
          <w:lang w:val="fr-FR"/>
        </w:rPr>
        <w:t xml:space="preserve"> type de volaille (prévoir 15-20 choix et présence d’un champs personnalisé) </w:t>
      </w:r>
      <w:r w:rsidRPr="0CEB764A" w:rsidR="03844C2C">
        <w:rPr>
          <w:b w:val="0"/>
          <w:bCs w:val="0"/>
          <w:sz w:val="24"/>
          <w:szCs w:val="24"/>
        </w:rPr>
        <w:t>/ Prix / Lieu (position réelle des marchandises qui peut être différente de celle du vendeur).</w:t>
      </w:r>
    </w:p>
    <w:p w:rsidR="00B3457C" w:rsidP="0CEB764A" w:rsidRDefault="00B3457C" w14:paraId="731DF80A" w14:textId="493E5F13">
      <w:pPr>
        <w:pStyle w:val="Normal"/>
        <w:spacing w:line="259" w:lineRule="auto"/>
        <w:jc w:val="left"/>
        <w:rPr>
          <w:b w:val="0"/>
          <w:bCs w:val="0"/>
          <w:sz w:val="24"/>
          <w:szCs w:val="24"/>
        </w:rPr>
      </w:pPr>
      <w:r w:rsidRPr="0CEB764A" w:rsidR="00B3457C">
        <w:rPr>
          <w:b w:val="0"/>
          <w:bCs w:val="0"/>
          <w:sz w:val="24"/>
          <w:szCs w:val="24"/>
        </w:rPr>
        <w:t>Les informations obligatoires pour créer une demande sont : type de volaille/ quantité</w:t>
      </w:r>
      <w:r w:rsidRPr="0CEB764A" w:rsidR="3975C66B">
        <w:rPr>
          <w:b w:val="0"/>
          <w:bCs w:val="0"/>
          <w:sz w:val="24"/>
          <w:szCs w:val="24"/>
        </w:rPr>
        <w:t>.</w:t>
      </w:r>
    </w:p>
    <w:p w:rsidR="1661BF18" w:rsidP="0CEB764A" w:rsidRDefault="1661BF18" w14:paraId="011B9CA6" w14:textId="01944E09">
      <w:pPr>
        <w:pStyle w:val="ListParagraph"/>
        <w:numPr>
          <w:ilvl w:val="0"/>
          <w:numId w:val="15"/>
        </w:numPr>
        <w:rPr>
          <w:rFonts w:ascii="Calibri" w:hAnsi="Calibri" w:eastAsia="Calibri" w:cs="Calibri" w:asciiTheme="minorAscii" w:hAnsiTheme="minorAscii" w:eastAsiaTheme="minorAscii" w:cstheme="minorAscii"/>
          <w:b w:val="1"/>
          <w:bCs w:val="1"/>
          <w:sz w:val="24"/>
          <w:szCs w:val="24"/>
        </w:rPr>
      </w:pPr>
      <w:r w:rsidRPr="0CEB764A" w:rsidR="1661BF18">
        <w:rPr>
          <w:b w:val="1"/>
          <w:bCs w:val="1"/>
          <w:sz w:val="24"/>
          <w:szCs w:val="24"/>
          <w:u w:val="single"/>
        </w:rPr>
        <w:t xml:space="preserve">Mises à jour des </w:t>
      </w:r>
      <w:r w:rsidRPr="0CEB764A" w:rsidR="1E827AE4">
        <w:rPr>
          <w:b w:val="1"/>
          <w:bCs w:val="1"/>
          <w:sz w:val="24"/>
          <w:szCs w:val="24"/>
          <w:u w:val="single"/>
        </w:rPr>
        <w:t>o</w:t>
      </w:r>
      <w:r w:rsidRPr="0CEB764A" w:rsidR="1661BF18">
        <w:rPr>
          <w:b w:val="1"/>
          <w:bCs w:val="1"/>
          <w:sz w:val="24"/>
          <w:szCs w:val="24"/>
          <w:u w:val="single"/>
        </w:rPr>
        <w:t>ffres</w:t>
      </w:r>
      <w:r w:rsidRPr="0CEB764A" w:rsidR="1D127E54">
        <w:rPr>
          <w:b w:val="1"/>
          <w:bCs w:val="1"/>
          <w:sz w:val="24"/>
          <w:szCs w:val="24"/>
          <w:u w:val="single"/>
        </w:rPr>
        <w:t xml:space="preserve"> </w:t>
      </w:r>
      <w:r w:rsidRPr="0CEB764A" w:rsidR="17E329C3">
        <w:rPr>
          <w:b w:val="1"/>
          <w:bCs w:val="1"/>
          <w:sz w:val="24"/>
          <w:szCs w:val="24"/>
          <w:u w:val="single"/>
        </w:rPr>
        <w:t xml:space="preserve">/ des </w:t>
      </w:r>
      <w:r w:rsidRPr="0CEB764A" w:rsidR="223B2DF1">
        <w:rPr>
          <w:b w:val="1"/>
          <w:bCs w:val="1"/>
          <w:sz w:val="24"/>
          <w:szCs w:val="24"/>
          <w:u w:val="single"/>
        </w:rPr>
        <w:t>d</w:t>
      </w:r>
      <w:r w:rsidRPr="0CEB764A" w:rsidR="17E329C3">
        <w:rPr>
          <w:b w:val="1"/>
          <w:bCs w:val="1"/>
          <w:sz w:val="24"/>
          <w:szCs w:val="24"/>
          <w:u w:val="single"/>
        </w:rPr>
        <w:t>emandes</w:t>
      </w:r>
      <w:r w:rsidRPr="0CEB764A" w:rsidR="1661BF18">
        <w:rPr>
          <w:sz w:val="24"/>
          <w:szCs w:val="24"/>
        </w:rPr>
        <w:t xml:space="preserve"> : </w:t>
      </w:r>
    </w:p>
    <w:p w:rsidR="16015C2F" w:rsidP="0CEB764A" w:rsidRDefault="16015C2F" w14:paraId="722B2F5B" w14:textId="69940701">
      <w:pPr>
        <w:rPr>
          <w:sz w:val="24"/>
          <w:szCs w:val="24"/>
        </w:rPr>
      </w:pPr>
      <w:r w:rsidRPr="0CEB764A" w:rsidR="16015C2F">
        <w:rPr>
          <w:sz w:val="24"/>
          <w:szCs w:val="24"/>
        </w:rPr>
        <w:t>U</w:t>
      </w:r>
      <w:r w:rsidRPr="0CEB764A" w:rsidR="1661BF18">
        <w:rPr>
          <w:sz w:val="24"/>
          <w:szCs w:val="24"/>
        </w:rPr>
        <w:t xml:space="preserve">ne offre publiée </w:t>
      </w:r>
      <w:r w:rsidRPr="0CEB764A" w:rsidR="0B95C812">
        <w:rPr>
          <w:sz w:val="24"/>
          <w:szCs w:val="24"/>
        </w:rPr>
        <w:t>n</w:t>
      </w:r>
      <w:r w:rsidRPr="0CEB764A" w:rsidR="1661BF18">
        <w:rPr>
          <w:sz w:val="24"/>
          <w:szCs w:val="24"/>
        </w:rPr>
        <w:t>e</w:t>
      </w:r>
      <w:r w:rsidRPr="0CEB764A" w:rsidR="0B95C812">
        <w:rPr>
          <w:sz w:val="24"/>
          <w:szCs w:val="24"/>
        </w:rPr>
        <w:t xml:space="preserve"> peut être </w:t>
      </w:r>
      <w:r w:rsidRPr="0CEB764A" w:rsidR="1661BF18">
        <w:rPr>
          <w:sz w:val="24"/>
          <w:szCs w:val="24"/>
        </w:rPr>
        <w:t>modifiée</w:t>
      </w:r>
      <w:r w:rsidRPr="0CEB764A" w:rsidR="7D0DC2E0">
        <w:rPr>
          <w:sz w:val="24"/>
          <w:szCs w:val="24"/>
        </w:rPr>
        <w:t xml:space="preserve"> </w:t>
      </w:r>
      <w:r w:rsidRPr="0CEB764A" w:rsidR="4D949B1A">
        <w:rPr>
          <w:sz w:val="24"/>
          <w:szCs w:val="24"/>
        </w:rPr>
        <w:t xml:space="preserve">que </w:t>
      </w:r>
      <w:r w:rsidRPr="0CEB764A" w:rsidR="1661BF18">
        <w:rPr>
          <w:sz w:val="24"/>
          <w:szCs w:val="24"/>
        </w:rPr>
        <w:t xml:space="preserve">par l’utilisateur qui l’a mise en ligne. </w:t>
      </w:r>
    </w:p>
    <w:p w:rsidR="3979381E" w:rsidP="0CEB764A" w:rsidRDefault="3979381E" w14:paraId="62F7ADEA" w14:textId="17F2950B">
      <w:pPr>
        <w:pStyle w:val="ListParagraph"/>
        <w:numPr>
          <w:ilvl w:val="0"/>
          <w:numId w:val="15"/>
        </w:numPr>
        <w:rPr>
          <w:rFonts w:ascii="Calibri" w:hAnsi="Calibri" w:eastAsia="Calibri" w:cs="Calibri" w:asciiTheme="minorAscii" w:hAnsiTheme="minorAscii" w:eastAsiaTheme="minorAscii" w:cstheme="minorAscii"/>
          <w:b w:val="1"/>
          <w:bCs w:val="1"/>
          <w:sz w:val="24"/>
          <w:szCs w:val="24"/>
        </w:rPr>
      </w:pPr>
      <w:r w:rsidRPr="0CEB764A" w:rsidR="3979381E">
        <w:rPr>
          <w:b w:val="1"/>
          <w:bCs w:val="1"/>
          <w:sz w:val="24"/>
          <w:szCs w:val="24"/>
          <w:u w:val="none"/>
        </w:rPr>
        <w:t xml:space="preserve"> </w:t>
      </w:r>
      <w:r w:rsidRPr="0CEB764A" w:rsidR="4F2AB5D9">
        <w:rPr>
          <w:b w:val="1"/>
          <w:bCs w:val="1"/>
          <w:sz w:val="24"/>
          <w:szCs w:val="24"/>
          <w:u w:val="single"/>
        </w:rPr>
        <w:t>Suppression des offres</w:t>
      </w:r>
      <w:r w:rsidRPr="0CEB764A" w:rsidR="3CB9D8CA">
        <w:rPr>
          <w:b w:val="1"/>
          <w:bCs w:val="1"/>
          <w:sz w:val="24"/>
          <w:szCs w:val="24"/>
          <w:u w:val="single"/>
        </w:rPr>
        <w:t xml:space="preserve"> </w:t>
      </w:r>
      <w:r w:rsidRPr="0CEB764A" w:rsidR="052F17E6">
        <w:rPr>
          <w:b w:val="1"/>
          <w:bCs w:val="1"/>
          <w:sz w:val="24"/>
          <w:szCs w:val="24"/>
          <w:u w:val="single"/>
        </w:rPr>
        <w:t>/des demandes</w:t>
      </w:r>
      <w:r w:rsidRPr="0CEB764A" w:rsidR="4F2AB5D9">
        <w:rPr>
          <w:sz w:val="24"/>
          <w:szCs w:val="24"/>
        </w:rPr>
        <w:t xml:space="preserve"> : </w:t>
      </w:r>
    </w:p>
    <w:p w:rsidR="13D9C2E1" w:rsidP="0CEB764A" w:rsidRDefault="13D9C2E1" w14:paraId="6EF32AC5" w14:textId="3485CA46">
      <w:pPr>
        <w:pStyle w:val="Normal"/>
        <w:ind w:left="0"/>
        <w:rPr>
          <w:b w:val="0"/>
          <w:bCs w:val="0"/>
          <w:sz w:val="24"/>
          <w:szCs w:val="24"/>
        </w:rPr>
      </w:pPr>
      <w:r w:rsidRPr="0CEB764A" w:rsidR="13D9C2E1">
        <w:rPr>
          <w:sz w:val="24"/>
          <w:szCs w:val="24"/>
        </w:rPr>
        <w:t>U</w:t>
      </w:r>
      <w:r w:rsidRPr="0CEB764A" w:rsidR="4F2AB5D9">
        <w:rPr>
          <w:sz w:val="24"/>
          <w:szCs w:val="24"/>
        </w:rPr>
        <w:t>ne</w:t>
      </w:r>
      <w:r w:rsidRPr="0CEB764A" w:rsidR="5118C5D6">
        <w:rPr>
          <w:sz w:val="24"/>
          <w:szCs w:val="24"/>
        </w:rPr>
        <w:t xml:space="preserve"> offre</w:t>
      </w:r>
      <w:r w:rsidRPr="0CEB764A" w:rsidR="4F2AB5D9">
        <w:rPr>
          <w:sz w:val="24"/>
          <w:szCs w:val="24"/>
        </w:rPr>
        <w:t xml:space="preserve"> peut être faite que par l’utilisat</w:t>
      </w:r>
      <w:r w:rsidRPr="0CEB764A" w:rsidR="085B6053">
        <w:rPr>
          <w:sz w:val="24"/>
          <w:szCs w:val="24"/>
        </w:rPr>
        <w:t>eur qui l’a mise en ligne ou lorsque le paramétrage délai max est atteint.</w:t>
      </w:r>
      <w:r w:rsidRPr="0CEB764A" w:rsidR="575C76FD">
        <w:rPr>
          <w:b w:val="0"/>
          <w:bCs w:val="0"/>
          <w:sz w:val="24"/>
          <w:szCs w:val="24"/>
        </w:rPr>
        <w:t xml:space="preserve"> Ou par L’administrateur si cela est nécessaire.</w:t>
      </w:r>
    </w:p>
    <w:p w:rsidR="0A793E8D" w:rsidP="0CEB764A" w:rsidRDefault="0A793E8D" w14:paraId="48CD2686" w14:textId="3187B275">
      <w:pPr>
        <w:pStyle w:val="ListParagraph"/>
        <w:numPr>
          <w:ilvl w:val="0"/>
          <w:numId w:val="15"/>
        </w:numPr>
        <w:rPr>
          <w:rFonts w:ascii="Calibri" w:hAnsi="Calibri" w:eastAsia="Calibri" w:cs="Calibri" w:asciiTheme="minorAscii" w:hAnsiTheme="minorAscii" w:eastAsiaTheme="minorAscii" w:cstheme="minorAscii"/>
          <w:b w:val="1"/>
          <w:bCs w:val="1"/>
          <w:sz w:val="24"/>
          <w:szCs w:val="24"/>
        </w:rPr>
      </w:pPr>
      <w:r w:rsidRPr="0CEB764A" w:rsidR="0A793E8D">
        <w:rPr>
          <w:b w:val="1"/>
          <w:bCs w:val="1"/>
          <w:sz w:val="24"/>
          <w:szCs w:val="24"/>
          <w:u w:val="single"/>
        </w:rPr>
        <w:t>A</w:t>
      </w:r>
      <w:r w:rsidRPr="0CEB764A" w:rsidR="2745B2E9">
        <w:rPr>
          <w:b w:val="1"/>
          <w:bCs w:val="1"/>
          <w:sz w:val="24"/>
          <w:szCs w:val="24"/>
          <w:u w:val="single"/>
        </w:rPr>
        <w:t>rchivage des offres</w:t>
      </w:r>
      <w:r w:rsidRPr="0CEB764A" w:rsidR="0345408E">
        <w:rPr>
          <w:b w:val="1"/>
          <w:bCs w:val="1"/>
          <w:sz w:val="24"/>
          <w:szCs w:val="24"/>
          <w:u w:val="single"/>
        </w:rPr>
        <w:t xml:space="preserve"> / des demandes</w:t>
      </w:r>
      <w:r w:rsidRPr="0CEB764A" w:rsidR="2745B2E9">
        <w:rPr>
          <w:b w:val="1"/>
          <w:bCs w:val="1"/>
          <w:sz w:val="24"/>
          <w:szCs w:val="24"/>
        </w:rPr>
        <w:t xml:space="preserve"> </w:t>
      </w:r>
      <w:r w:rsidRPr="0CEB764A" w:rsidR="2745B2E9">
        <w:rPr>
          <w:sz w:val="24"/>
          <w:szCs w:val="24"/>
        </w:rPr>
        <w:t xml:space="preserve">: </w:t>
      </w:r>
    </w:p>
    <w:p w:rsidR="64DAD47A" w:rsidP="0CEB764A" w:rsidRDefault="64DAD47A" w14:paraId="472E3E41" w14:textId="3160B9FC">
      <w:pPr>
        <w:pStyle w:val="Normal"/>
        <w:ind w:left="0"/>
        <w:rPr>
          <w:rFonts w:ascii="Calibri" w:hAnsi="Calibri" w:eastAsia="Calibri" w:cs="Calibri" w:asciiTheme="minorAscii" w:hAnsiTheme="minorAscii" w:eastAsiaTheme="minorAscii" w:cstheme="minorAscii"/>
          <w:b w:val="1"/>
          <w:bCs w:val="1"/>
          <w:sz w:val="24"/>
          <w:szCs w:val="24"/>
        </w:rPr>
      </w:pPr>
      <w:r w:rsidRPr="0CEB764A" w:rsidR="64DAD47A">
        <w:rPr>
          <w:sz w:val="24"/>
          <w:szCs w:val="24"/>
        </w:rPr>
        <w:t>L</w:t>
      </w:r>
      <w:r w:rsidRPr="0CEB764A" w:rsidR="2745B2E9">
        <w:rPr>
          <w:sz w:val="24"/>
          <w:szCs w:val="24"/>
        </w:rPr>
        <w:t>orsqu’un accord est validé par</w:t>
      </w:r>
      <w:r w:rsidRPr="0CEB764A" w:rsidR="6823CBF3">
        <w:rPr>
          <w:sz w:val="24"/>
          <w:szCs w:val="24"/>
        </w:rPr>
        <w:t xml:space="preserve"> </w:t>
      </w:r>
      <w:r w:rsidRPr="0CEB764A" w:rsidR="2745B2E9">
        <w:rPr>
          <w:sz w:val="24"/>
          <w:szCs w:val="24"/>
        </w:rPr>
        <w:t xml:space="preserve">deux </w:t>
      </w:r>
      <w:r w:rsidRPr="0CEB764A" w:rsidR="2745B2E9">
        <w:rPr>
          <w:sz w:val="24"/>
          <w:szCs w:val="24"/>
        </w:rPr>
        <w:t>util</w:t>
      </w:r>
      <w:r w:rsidRPr="0CEB764A" w:rsidR="6B8456E3">
        <w:rPr>
          <w:sz w:val="24"/>
          <w:szCs w:val="24"/>
        </w:rPr>
        <w:t>isateurs</w:t>
      </w:r>
      <w:r w:rsidRPr="0CEB764A" w:rsidR="2745B2E9">
        <w:rPr>
          <w:sz w:val="24"/>
          <w:szCs w:val="24"/>
        </w:rPr>
        <w:t xml:space="preserve"> sur une offre, cette offre est automatiq</w:t>
      </w:r>
      <w:r w:rsidRPr="0CEB764A" w:rsidR="2745B2E9">
        <w:rPr>
          <w:sz w:val="24"/>
          <w:szCs w:val="24"/>
        </w:rPr>
        <w:t>u</w:t>
      </w:r>
      <w:r w:rsidRPr="0CEB764A" w:rsidR="2745B2E9">
        <w:rPr>
          <w:sz w:val="24"/>
          <w:szCs w:val="24"/>
        </w:rPr>
        <w:t>e</w:t>
      </w:r>
      <w:r w:rsidRPr="0CEB764A" w:rsidR="2745B2E9">
        <w:rPr>
          <w:sz w:val="24"/>
          <w:szCs w:val="24"/>
        </w:rPr>
        <w:t>m</w:t>
      </w:r>
      <w:r w:rsidRPr="0CEB764A" w:rsidR="2745B2E9">
        <w:rPr>
          <w:sz w:val="24"/>
          <w:szCs w:val="24"/>
        </w:rPr>
        <w:t>e</w:t>
      </w:r>
      <w:r w:rsidRPr="0CEB764A" w:rsidR="2745B2E9">
        <w:rPr>
          <w:sz w:val="24"/>
          <w:szCs w:val="24"/>
        </w:rPr>
        <w:t>n</w:t>
      </w:r>
      <w:r w:rsidRPr="0CEB764A" w:rsidR="2745B2E9">
        <w:rPr>
          <w:sz w:val="24"/>
          <w:szCs w:val="24"/>
        </w:rPr>
        <w:t>t</w:t>
      </w:r>
      <w:r w:rsidRPr="0CEB764A" w:rsidR="2745B2E9">
        <w:rPr>
          <w:sz w:val="24"/>
          <w:szCs w:val="24"/>
        </w:rPr>
        <w:t xml:space="preserve"> </w:t>
      </w:r>
      <w:r w:rsidRPr="0CEB764A" w:rsidR="2745B2E9">
        <w:rPr>
          <w:sz w:val="24"/>
          <w:szCs w:val="24"/>
        </w:rPr>
        <w:t>a</w:t>
      </w:r>
      <w:r w:rsidRPr="0CEB764A" w:rsidR="2745B2E9">
        <w:rPr>
          <w:sz w:val="24"/>
          <w:szCs w:val="24"/>
        </w:rPr>
        <w:t>r</w:t>
      </w:r>
      <w:r w:rsidRPr="0CEB764A" w:rsidR="2745B2E9">
        <w:rPr>
          <w:sz w:val="24"/>
          <w:szCs w:val="24"/>
        </w:rPr>
        <w:t>c</w:t>
      </w:r>
      <w:r w:rsidRPr="0CEB764A" w:rsidR="2745B2E9">
        <w:rPr>
          <w:sz w:val="24"/>
          <w:szCs w:val="24"/>
        </w:rPr>
        <w:t>h</w:t>
      </w:r>
      <w:r w:rsidRPr="0CEB764A" w:rsidR="2745B2E9">
        <w:rPr>
          <w:sz w:val="24"/>
          <w:szCs w:val="24"/>
        </w:rPr>
        <w:t>i</w:t>
      </w:r>
      <w:r w:rsidRPr="0CEB764A" w:rsidR="2745B2E9">
        <w:rPr>
          <w:sz w:val="24"/>
          <w:szCs w:val="24"/>
        </w:rPr>
        <w:t>vée d</w:t>
      </w:r>
      <w:r w:rsidRPr="0CEB764A" w:rsidR="2745B2E9">
        <w:rPr>
          <w:sz w:val="24"/>
          <w:szCs w:val="24"/>
        </w:rPr>
        <w:t>a</w:t>
      </w:r>
      <w:r w:rsidRPr="0CEB764A" w:rsidR="2745B2E9">
        <w:rPr>
          <w:sz w:val="24"/>
          <w:szCs w:val="24"/>
        </w:rPr>
        <w:t>n</w:t>
      </w:r>
      <w:r w:rsidRPr="0CEB764A" w:rsidR="2745B2E9">
        <w:rPr>
          <w:sz w:val="24"/>
          <w:szCs w:val="24"/>
        </w:rPr>
        <w:t>s</w:t>
      </w:r>
      <w:r w:rsidRPr="0CEB764A" w:rsidR="2745B2E9">
        <w:rPr>
          <w:sz w:val="24"/>
          <w:szCs w:val="24"/>
        </w:rPr>
        <w:t xml:space="preserve"> </w:t>
      </w:r>
      <w:r w:rsidRPr="0CEB764A" w:rsidR="2745B2E9">
        <w:rPr>
          <w:sz w:val="24"/>
          <w:szCs w:val="24"/>
        </w:rPr>
        <w:t>l</w:t>
      </w:r>
      <w:r w:rsidRPr="0CEB764A" w:rsidR="2745B2E9">
        <w:rPr>
          <w:sz w:val="24"/>
          <w:szCs w:val="24"/>
        </w:rPr>
        <w:t>e</w:t>
      </w:r>
      <w:r w:rsidRPr="0CEB764A" w:rsidR="2745B2E9">
        <w:rPr>
          <w:sz w:val="24"/>
          <w:szCs w:val="24"/>
        </w:rPr>
        <w:t>s</w:t>
      </w:r>
      <w:r w:rsidRPr="0CEB764A" w:rsidR="2745B2E9">
        <w:rPr>
          <w:sz w:val="24"/>
          <w:szCs w:val="24"/>
        </w:rPr>
        <w:t xml:space="preserve"> </w:t>
      </w:r>
      <w:r w:rsidRPr="0CEB764A" w:rsidR="2745B2E9">
        <w:rPr>
          <w:sz w:val="24"/>
          <w:szCs w:val="24"/>
        </w:rPr>
        <w:t>t</w:t>
      </w:r>
      <w:r w:rsidRPr="0CEB764A" w:rsidR="2745B2E9">
        <w:rPr>
          <w:sz w:val="24"/>
          <w:szCs w:val="24"/>
        </w:rPr>
        <w:t>a</w:t>
      </w:r>
      <w:r w:rsidRPr="0CEB764A" w:rsidR="2745B2E9">
        <w:rPr>
          <w:sz w:val="24"/>
          <w:szCs w:val="24"/>
        </w:rPr>
        <w:t>b</w:t>
      </w:r>
      <w:r w:rsidRPr="0CEB764A" w:rsidR="2745B2E9">
        <w:rPr>
          <w:sz w:val="24"/>
          <w:szCs w:val="24"/>
        </w:rPr>
        <w:t>l</w:t>
      </w:r>
      <w:r w:rsidRPr="0CEB764A" w:rsidR="2745B2E9">
        <w:rPr>
          <w:sz w:val="24"/>
          <w:szCs w:val="24"/>
        </w:rPr>
        <w:t>e</w:t>
      </w:r>
      <w:r w:rsidRPr="0CEB764A" w:rsidR="2745B2E9">
        <w:rPr>
          <w:sz w:val="24"/>
          <w:szCs w:val="24"/>
        </w:rPr>
        <w:t>a</w:t>
      </w:r>
      <w:r w:rsidRPr="0CEB764A" w:rsidR="2745B2E9">
        <w:rPr>
          <w:sz w:val="24"/>
          <w:szCs w:val="24"/>
        </w:rPr>
        <w:t>ux de bord des utilisa</w:t>
      </w:r>
      <w:r w:rsidRPr="0CEB764A" w:rsidR="5871A024">
        <w:rPr>
          <w:sz w:val="24"/>
          <w:szCs w:val="24"/>
        </w:rPr>
        <w:t xml:space="preserve">teurs qui </w:t>
      </w:r>
      <w:r w:rsidRPr="0CEB764A" w:rsidR="70C39630">
        <w:rPr>
          <w:sz w:val="24"/>
          <w:szCs w:val="24"/>
        </w:rPr>
        <w:t>l’ont validée</w:t>
      </w:r>
      <w:r w:rsidRPr="0CEB764A" w:rsidR="5871A024">
        <w:rPr>
          <w:sz w:val="24"/>
          <w:szCs w:val="24"/>
        </w:rPr>
        <w:t xml:space="preserve">, et l’offre est </w:t>
      </w:r>
      <w:r w:rsidRPr="0CEB764A" w:rsidR="5871A024">
        <w:rPr>
          <w:sz w:val="24"/>
          <w:szCs w:val="24"/>
        </w:rPr>
        <w:t>supprim</w:t>
      </w:r>
      <w:r w:rsidRPr="0CEB764A" w:rsidR="4193DA4A">
        <w:rPr>
          <w:sz w:val="24"/>
          <w:szCs w:val="24"/>
        </w:rPr>
        <w:t>ée des offres disponibles dans le menu général des offres.</w:t>
      </w:r>
    </w:p>
    <w:p w:rsidR="1661BF18" w:rsidP="0CEB764A" w:rsidRDefault="1661BF18" w14:paraId="0C4F0CD6" w14:textId="4A3D4B2C">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4"/>
          <w:szCs w:val="24"/>
          <w:u w:val="single"/>
        </w:rPr>
      </w:pPr>
      <w:r w:rsidRPr="0CEB764A" w:rsidR="1661BF18">
        <w:rPr>
          <w:b w:val="1"/>
          <w:bCs w:val="1"/>
          <w:sz w:val="24"/>
          <w:szCs w:val="24"/>
          <w:u w:val="single"/>
        </w:rPr>
        <w:t xml:space="preserve">Filtrage des offres / </w:t>
      </w:r>
      <w:r w:rsidRPr="0CEB764A" w:rsidR="360D3327">
        <w:rPr>
          <w:b w:val="1"/>
          <w:bCs w:val="1"/>
          <w:sz w:val="24"/>
          <w:szCs w:val="24"/>
          <w:u w:val="single"/>
        </w:rPr>
        <w:t xml:space="preserve">des </w:t>
      </w:r>
      <w:r w:rsidRPr="0CEB764A" w:rsidR="1661BF18">
        <w:rPr>
          <w:b w:val="1"/>
          <w:bCs w:val="1"/>
          <w:sz w:val="24"/>
          <w:szCs w:val="24"/>
          <w:u w:val="single"/>
        </w:rPr>
        <w:t>demandes</w:t>
      </w:r>
      <w:r w:rsidRPr="0CEB764A" w:rsidR="12837C6F">
        <w:rPr>
          <w:b w:val="1"/>
          <w:bCs w:val="1"/>
          <w:sz w:val="24"/>
          <w:szCs w:val="24"/>
          <w:u w:val="none"/>
        </w:rPr>
        <w:t xml:space="preserve"> :</w:t>
      </w:r>
    </w:p>
    <w:p w:rsidR="1661BF18" w:rsidP="0CEB764A" w:rsidRDefault="1661BF18" w14:paraId="6669F0AF" w14:textId="19814398">
      <w:pPr>
        <w:pStyle w:val="Normal"/>
        <w:bidi w:val="0"/>
        <w:spacing w:before="0" w:beforeAutospacing="off" w:after="160" w:afterAutospacing="off" w:line="259" w:lineRule="auto"/>
        <w:ind w:left="0" w:right="0"/>
        <w:jc w:val="left"/>
        <w:rPr>
          <w:b w:val="0"/>
          <w:bCs w:val="0"/>
          <w:sz w:val="24"/>
          <w:szCs w:val="24"/>
        </w:rPr>
      </w:pPr>
      <w:r w:rsidRPr="0CEB764A" w:rsidR="1661BF18">
        <w:rPr>
          <w:b w:val="0"/>
          <w:bCs w:val="0"/>
          <w:sz w:val="24"/>
          <w:szCs w:val="24"/>
        </w:rPr>
        <w:t>Les</w:t>
      </w:r>
      <w:r w:rsidRPr="0CEB764A" w:rsidR="6AE263F8">
        <w:rPr>
          <w:b w:val="0"/>
          <w:bCs w:val="0"/>
          <w:sz w:val="24"/>
          <w:szCs w:val="24"/>
        </w:rPr>
        <w:t xml:space="preserve"> offres et demandes peuvent être</w:t>
      </w:r>
      <w:r w:rsidRPr="0CEB764A" w:rsidR="1661BF18">
        <w:rPr>
          <w:b w:val="0"/>
          <w:bCs w:val="0"/>
          <w:sz w:val="24"/>
          <w:szCs w:val="24"/>
        </w:rPr>
        <w:t xml:space="preserve"> filtr</w:t>
      </w:r>
      <w:r w:rsidRPr="0CEB764A" w:rsidR="4E6B7EAD">
        <w:rPr>
          <w:b w:val="0"/>
          <w:bCs w:val="0"/>
          <w:sz w:val="24"/>
          <w:szCs w:val="24"/>
        </w:rPr>
        <w:t>é</w:t>
      </w:r>
      <w:r w:rsidRPr="0CEB764A" w:rsidR="67DCA066">
        <w:rPr>
          <w:b w:val="0"/>
          <w:bCs w:val="0"/>
          <w:sz w:val="24"/>
          <w:szCs w:val="24"/>
        </w:rPr>
        <w:t>e</w:t>
      </w:r>
      <w:r w:rsidRPr="0CEB764A" w:rsidR="1661BF18">
        <w:rPr>
          <w:b w:val="0"/>
          <w:bCs w:val="0"/>
          <w:sz w:val="24"/>
          <w:szCs w:val="24"/>
        </w:rPr>
        <w:t>s</w:t>
      </w:r>
      <w:r w:rsidRPr="0CEB764A" w:rsidR="5D061CD3">
        <w:rPr>
          <w:b w:val="0"/>
          <w:bCs w:val="0"/>
          <w:sz w:val="24"/>
          <w:szCs w:val="24"/>
        </w:rPr>
        <w:t xml:space="preserve"> afin de faciliter la navigation</w:t>
      </w:r>
      <w:r w:rsidRPr="0CEB764A" w:rsidR="584432BA">
        <w:rPr>
          <w:b w:val="0"/>
          <w:bCs w:val="0"/>
          <w:sz w:val="24"/>
          <w:szCs w:val="24"/>
        </w:rPr>
        <w:t>.</w:t>
      </w:r>
      <w:r w:rsidRPr="0CEB764A" w:rsidR="396B0F54">
        <w:rPr>
          <w:b w:val="0"/>
          <w:bCs w:val="0"/>
          <w:sz w:val="24"/>
          <w:szCs w:val="24"/>
        </w:rPr>
        <w:t xml:space="preserve"> </w:t>
      </w:r>
      <w:r w:rsidRPr="0CEB764A" w:rsidR="3F1C960B">
        <w:rPr>
          <w:b w:val="0"/>
          <w:bCs w:val="0"/>
          <w:sz w:val="24"/>
          <w:szCs w:val="24"/>
        </w:rPr>
        <w:t xml:space="preserve">Ces filtres permettent à l’utilisateur d’affiner ses recherches afin de n’avoir en visuel que les offres ou demandes qui </w:t>
      </w:r>
      <w:r w:rsidRPr="0CEB764A" w:rsidR="3ADDD947">
        <w:rPr>
          <w:b w:val="0"/>
          <w:bCs w:val="0"/>
          <w:sz w:val="24"/>
          <w:szCs w:val="24"/>
        </w:rPr>
        <w:t>contiennent les</w:t>
      </w:r>
      <w:r w:rsidRPr="0CEB764A" w:rsidR="3F1C960B">
        <w:rPr>
          <w:b w:val="0"/>
          <w:bCs w:val="0"/>
          <w:sz w:val="24"/>
          <w:szCs w:val="24"/>
        </w:rPr>
        <w:t xml:space="preserve"> caractéristiques désirées.</w:t>
      </w:r>
    </w:p>
    <w:p w:rsidR="69AE51A3" w:rsidP="0CEB764A" w:rsidRDefault="69AE51A3" w14:paraId="43CD154C" w14:textId="5CD68D26">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CEB764A" w:rsidR="69AE51A3">
        <w:rPr>
          <w:rFonts w:ascii="Calibri" w:hAnsi="Calibri" w:eastAsia="Calibri" w:cs="Calibri" w:asciiTheme="minorAscii" w:hAnsiTheme="minorAscii" w:eastAsiaTheme="minorAscii" w:cstheme="minorAscii"/>
          <w:b w:val="0"/>
          <w:bCs w:val="0"/>
          <w:sz w:val="24"/>
          <w:szCs w:val="24"/>
        </w:rPr>
        <w:t>L’utilisateur doit renseigner le secteur et le zonage sur lesquels doit s’effectuer sa recherche.</w:t>
      </w:r>
    </w:p>
    <w:p w:rsidR="69AE51A3" w:rsidP="0CEB764A" w:rsidRDefault="69AE51A3" w14:paraId="36392EED" w14:textId="19010222">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CEB764A" w:rsidR="69AE51A3">
        <w:rPr>
          <w:b w:val="0"/>
          <w:bCs w:val="0"/>
          <w:sz w:val="24"/>
          <w:szCs w:val="24"/>
        </w:rPr>
        <w:t xml:space="preserve"> </w:t>
      </w:r>
      <w:r w:rsidRPr="0CEB764A" w:rsidR="502C8FD2">
        <w:rPr>
          <w:b w:val="0"/>
          <w:bCs w:val="0"/>
          <w:sz w:val="24"/>
          <w:szCs w:val="24"/>
        </w:rPr>
        <w:t xml:space="preserve">Le zonage géographique au niveau </w:t>
      </w:r>
      <w:r w:rsidRPr="0CEB764A" w:rsidR="502C8FD2">
        <w:rPr>
          <w:b w:val="1"/>
          <w:bCs w:val="1"/>
          <w:sz w:val="24"/>
          <w:szCs w:val="24"/>
        </w:rPr>
        <w:t xml:space="preserve">macro, </w:t>
      </w:r>
      <w:r w:rsidRPr="0CEB764A" w:rsidR="389FD083">
        <w:rPr>
          <w:b w:val="1"/>
          <w:bCs w:val="1"/>
          <w:sz w:val="24"/>
          <w:szCs w:val="24"/>
        </w:rPr>
        <w:t xml:space="preserve">est </w:t>
      </w:r>
      <w:r w:rsidRPr="0CEB764A" w:rsidR="502C8FD2">
        <w:rPr>
          <w:b w:val="1"/>
          <w:bCs w:val="1"/>
          <w:sz w:val="24"/>
          <w:szCs w:val="24"/>
        </w:rPr>
        <w:t>national (métropolitain)</w:t>
      </w:r>
      <w:r w:rsidRPr="0CEB764A" w:rsidR="502C8FD2">
        <w:rPr>
          <w:b w:val="0"/>
          <w:bCs w:val="0"/>
          <w:sz w:val="24"/>
          <w:szCs w:val="24"/>
        </w:rPr>
        <w:t>.</w:t>
      </w:r>
    </w:p>
    <w:p w:rsidR="1661BF18" w:rsidP="0CEB764A" w:rsidRDefault="1661BF18" w14:paraId="4CC6D93F" w14:textId="003802C9">
      <w:pPr>
        <w:pStyle w:val="Normal"/>
        <w:rPr>
          <w:b w:val="1"/>
          <w:bCs w:val="1"/>
          <w:sz w:val="24"/>
          <w:szCs w:val="24"/>
        </w:rPr>
      </w:pPr>
      <w:r w:rsidRPr="0CEB764A" w:rsidR="1661BF18">
        <w:rPr>
          <w:b w:val="1"/>
          <w:bCs w:val="1"/>
          <w:sz w:val="24"/>
          <w:szCs w:val="24"/>
        </w:rPr>
        <w:t xml:space="preserve">Filtres généraux : </w:t>
      </w:r>
    </w:p>
    <w:p w:rsidR="1661BF18" w:rsidP="0CEB764A" w:rsidRDefault="1661BF18" w14:paraId="2EEB8710" w14:textId="587264D3">
      <w:pPr>
        <w:pStyle w:val="ListParagraph"/>
        <w:numPr>
          <w:ilvl w:val="0"/>
          <w:numId w:val="14"/>
        </w:numPr>
        <w:rPr>
          <w:b w:val="1"/>
          <w:bCs w:val="1"/>
          <w:sz w:val="24"/>
          <w:szCs w:val="24"/>
        </w:rPr>
      </w:pPr>
      <w:r w:rsidRPr="0CEB764A" w:rsidR="1661BF18">
        <w:rPr>
          <w:b w:val="0"/>
          <w:bCs w:val="0"/>
          <w:sz w:val="24"/>
          <w:szCs w:val="24"/>
        </w:rPr>
        <w:t>Offres</w:t>
      </w:r>
      <w:r w:rsidRPr="0CEB764A" w:rsidR="1661BF18">
        <w:rPr>
          <w:b w:val="1"/>
          <w:bCs w:val="1"/>
          <w:sz w:val="24"/>
          <w:szCs w:val="24"/>
        </w:rPr>
        <w:t xml:space="preserve"> en cours</w:t>
      </w:r>
    </w:p>
    <w:p w:rsidR="1661BF18" w:rsidP="0CEB764A" w:rsidRDefault="1661BF18" w14:paraId="334EFF31" w14:textId="5DF9AC60">
      <w:pPr>
        <w:pStyle w:val="ListParagraph"/>
        <w:numPr>
          <w:ilvl w:val="0"/>
          <w:numId w:val="14"/>
        </w:numPr>
        <w:rPr>
          <w:b w:val="1"/>
          <w:bCs w:val="1"/>
          <w:sz w:val="24"/>
          <w:szCs w:val="24"/>
        </w:rPr>
      </w:pPr>
      <w:r w:rsidRPr="0CEB764A" w:rsidR="1661BF18">
        <w:rPr>
          <w:b w:val="0"/>
          <w:bCs w:val="0"/>
          <w:sz w:val="24"/>
          <w:szCs w:val="24"/>
        </w:rPr>
        <w:t>Demandes en cours</w:t>
      </w:r>
    </w:p>
    <w:p w:rsidR="1661BF18" w:rsidP="0CEB764A" w:rsidRDefault="1661BF18" w14:paraId="31585C07" w14:textId="4BB25B48">
      <w:pPr>
        <w:pStyle w:val="ListParagraph"/>
        <w:numPr>
          <w:ilvl w:val="0"/>
          <w:numId w:val="14"/>
        </w:numPr>
        <w:rPr>
          <w:b w:val="1"/>
          <w:bCs w:val="1"/>
          <w:sz w:val="24"/>
          <w:szCs w:val="24"/>
        </w:rPr>
      </w:pPr>
      <w:r w:rsidRPr="0CEB764A" w:rsidR="1661BF18">
        <w:rPr>
          <w:b w:val="0"/>
          <w:bCs w:val="0"/>
          <w:sz w:val="24"/>
          <w:szCs w:val="24"/>
        </w:rPr>
        <w:t>Offres</w:t>
      </w:r>
      <w:r w:rsidRPr="0CEB764A" w:rsidR="1661BF18">
        <w:rPr>
          <w:b w:val="1"/>
          <w:bCs w:val="1"/>
          <w:sz w:val="24"/>
          <w:szCs w:val="24"/>
        </w:rPr>
        <w:t xml:space="preserve"> terminées</w:t>
      </w:r>
    </w:p>
    <w:p w:rsidR="1661BF18" w:rsidP="0CEB764A" w:rsidRDefault="1661BF18" w14:paraId="4A854518" w14:textId="7E8047D5">
      <w:pPr>
        <w:pStyle w:val="ListParagraph"/>
        <w:numPr>
          <w:ilvl w:val="0"/>
          <w:numId w:val="14"/>
        </w:numPr>
        <w:rPr>
          <w:b w:val="1"/>
          <w:bCs w:val="1"/>
          <w:sz w:val="24"/>
          <w:szCs w:val="24"/>
        </w:rPr>
      </w:pPr>
      <w:r w:rsidRPr="0CEB764A" w:rsidR="1661BF18">
        <w:rPr>
          <w:b w:val="0"/>
          <w:bCs w:val="0"/>
          <w:sz w:val="24"/>
          <w:szCs w:val="24"/>
        </w:rPr>
        <w:t>Demandes terminées</w:t>
      </w:r>
    </w:p>
    <w:p w:rsidR="1661BF18" w:rsidP="0CEB764A" w:rsidRDefault="1661BF18" w14:paraId="414E48E2" w14:textId="41BD71FB">
      <w:pPr>
        <w:pStyle w:val="Normal"/>
        <w:rPr>
          <w:b w:val="1"/>
          <w:bCs w:val="1"/>
          <w:sz w:val="24"/>
          <w:szCs w:val="24"/>
        </w:rPr>
      </w:pPr>
      <w:r w:rsidRPr="0CEB764A" w:rsidR="1661BF18">
        <w:rPr>
          <w:b w:val="1"/>
          <w:bCs w:val="1"/>
          <w:sz w:val="24"/>
          <w:szCs w:val="24"/>
        </w:rPr>
        <w:t>Filtres spécifiques (Tags) :</w:t>
      </w:r>
    </w:p>
    <w:p w:rsidR="1661BF18" w:rsidP="0CEB764A" w:rsidRDefault="1661BF18" w14:paraId="14B13373" w14:textId="41C63F78">
      <w:pPr>
        <w:pStyle w:val="Normal"/>
        <w:rPr>
          <w:b w:val="0"/>
          <w:bCs w:val="0"/>
          <w:sz w:val="24"/>
          <w:szCs w:val="24"/>
        </w:rPr>
      </w:pPr>
      <w:r w:rsidRPr="0CEB764A" w:rsidR="1661BF18">
        <w:rPr>
          <w:b w:val="0"/>
          <w:bCs w:val="0"/>
          <w:sz w:val="24"/>
          <w:szCs w:val="24"/>
        </w:rPr>
        <w:t xml:space="preserve">A – </w:t>
      </w:r>
      <w:r w:rsidRPr="0CEB764A" w:rsidR="1661BF18">
        <w:rPr>
          <w:b w:val="1"/>
          <w:bCs w:val="1"/>
          <w:sz w:val="24"/>
          <w:szCs w:val="24"/>
        </w:rPr>
        <w:t>Par zone géographique :</w:t>
      </w:r>
      <w:r w:rsidRPr="0CEB764A" w:rsidR="1661BF18">
        <w:rPr>
          <w:b w:val="0"/>
          <w:bCs w:val="0"/>
          <w:sz w:val="24"/>
          <w:szCs w:val="24"/>
        </w:rPr>
        <w:t xml:space="preserve"> région/département/ville/distance (rayon en km).</w:t>
      </w:r>
    </w:p>
    <w:p w:rsidR="1661BF18" w:rsidP="0CEB764A" w:rsidRDefault="1661BF18" w14:paraId="07F86032" w14:textId="7A0EA488">
      <w:pPr>
        <w:pStyle w:val="Normal"/>
        <w:rPr>
          <w:b w:val="0"/>
          <w:bCs w:val="0"/>
          <w:sz w:val="24"/>
          <w:szCs w:val="24"/>
        </w:rPr>
      </w:pPr>
      <w:r w:rsidRPr="0CEB764A" w:rsidR="1661BF18">
        <w:rPr>
          <w:b w:val="0"/>
          <w:bCs w:val="0"/>
          <w:sz w:val="24"/>
          <w:szCs w:val="24"/>
        </w:rPr>
        <w:t xml:space="preserve">B – </w:t>
      </w:r>
      <w:r w:rsidRPr="0CEB764A" w:rsidR="1661BF18">
        <w:rPr>
          <w:b w:val="1"/>
          <w:bCs w:val="1"/>
          <w:sz w:val="24"/>
          <w:szCs w:val="24"/>
        </w:rPr>
        <w:t>Par entreprise :</w:t>
      </w:r>
      <w:r w:rsidRPr="0CEB764A" w:rsidR="1661BF18">
        <w:rPr>
          <w:b w:val="0"/>
          <w:bCs w:val="0"/>
          <w:sz w:val="24"/>
          <w:szCs w:val="24"/>
        </w:rPr>
        <w:t xml:space="preserve"> nom/numéro SIRET.</w:t>
      </w:r>
    </w:p>
    <w:p w:rsidR="1661BF18" w:rsidP="0CEB764A" w:rsidRDefault="1661BF18" w14:paraId="15F99223" w14:textId="455DD29E">
      <w:pPr>
        <w:pStyle w:val="Normal"/>
        <w:rPr>
          <w:b w:val="0"/>
          <w:bCs w:val="0"/>
          <w:sz w:val="24"/>
          <w:szCs w:val="24"/>
        </w:rPr>
      </w:pPr>
      <w:r w:rsidRPr="0CEB764A" w:rsidR="1661BF18">
        <w:rPr>
          <w:b w:val="0"/>
          <w:bCs w:val="0"/>
          <w:sz w:val="24"/>
          <w:szCs w:val="24"/>
        </w:rPr>
        <w:t xml:space="preserve">C – </w:t>
      </w:r>
      <w:r w:rsidRPr="0CEB764A" w:rsidR="1661BF18">
        <w:rPr>
          <w:b w:val="1"/>
          <w:bCs w:val="1"/>
          <w:sz w:val="24"/>
          <w:szCs w:val="24"/>
        </w:rPr>
        <w:t xml:space="preserve">Par prix : </w:t>
      </w:r>
      <w:r w:rsidRPr="0CEB764A" w:rsidR="1661BF18">
        <w:rPr>
          <w:b w:val="0"/>
          <w:bCs w:val="0"/>
          <w:sz w:val="24"/>
          <w:szCs w:val="24"/>
        </w:rPr>
        <w:t>croissant/décroissant/prix exact.</w:t>
      </w:r>
    </w:p>
    <w:p w:rsidR="1661BF18" w:rsidP="0CEB764A" w:rsidRDefault="1661BF18" w14:paraId="6A9A8E58" w14:textId="7242E5C3">
      <w:pPr>
        <w:pStyle w:val="Normal"/>
        <w:rPr>
          <w:b w:val="0"/>
          <w:bCs w:val="0"/>
          <w:sz w:val="24"/>
          <w:szCs w:val="24"/>
        </w:rPr>
      </w:pPr>
      <w:r w:rsidRPr="0CEB764A" w:rsidR="1661BF18">
        <w:rPr>
          <w:b w:val="0"/>
          <w:bCs w:val="0"/>
          <w:sz w:val="24"/>
          <w:szCs w:val="24"/>
        </w:rPr>
        <w:t>D –</w:t>
      </w:r>
      <w:r w:rsidRPr="0CEB764A" w:rsidR="1661BF18">
        <w:rPr>
          <w:b w:val="1"/>
          <w:bCs w:val="1"/>
          <w:sz w:val="24"/>
          <w:szCs w:val="24"/>
        </w:rPr>
        <w:t xml:space="preserve"> Par type de volaille :</w:t>
      </w:r>
      <w:r w:rsidRPr="0CEB764A" w:rsidR="1661BF18">
        <w:rPr>
          <w:b w:val="0"/>
          <w:bCs w:val="0"/>
          <w:sz w:val="24"/>
          <w:szCs w:val="24"/>
        </w:rPr>
        <w:t xml:space="preserve"> âge/espèce.</w:t>
      </w:r>
    </w:p>
    <w:p w:rsidR="1661BF18" w:rsidP="0CEB764A" w:rsidRDefault="1661BF18" w14:paraId="31179C8C" w14:textId="62E876A1">
      <w:pPr>
        <w:pStyle w:val="Normal"/>
        <w:rPr>
          <w:b w:val="0"/>
          <w:bCs w:val="0"/>
          <w:sz w:val="24"/>
          <w:szCs w:val="24"/>
        </w:rPr>
      </w:pPr>
      <w:r w:rsidRPr="0CEB764A" w:rsidR="1661BF18">
        <w:rPr>
          <w:b w:val="0"/>
          <w:bCs w:val="0"/>
          <w:sz w:val="24"/>
          <w:szCs w:val="24"/>
        </w:rPr>
        <w:t xml:space="preserve">E – </w:t>
      </w:r>
      <w:r w:rsidRPr="0CEB764A" w:rsidR="1661BF18">
        <w:rPr>
          <w:b w:val="1"/>
          <w:bCs w:val="1"/>
          <w:sz w:val="24"/>
          <w:szCs w:val="24"/>
        </w:rPr>
        <w:t>Barre de recherche</w:t>
      </w:r>
      <w:r w:rsidRPr="0CEB764A" w:rsidR="1661BF18">
        <w:rPr>
          <w:b w:val="0"/>
          <w:bCs w:val="0"/>
          <w:sz w:val="24"/>
          <w:szCs w:val="24"/>
        </w:rPr>
        <w:t xml:space="preserve"> (recherche grâce aux noms des annonces).</w:t>
      </w:r>
    </w:p>
    <w:p w:rsidR="182EF5F3" w:rsidP="0CEB764A" w:rsidRDefault="182EF5F3" w14:paraId="675AB2E4" w14:textId="74D90955">
      <w:pPr>
        <w:pStyle w:val="ListParagraph"/>
        <w:numPr>
          <w:ilvl w:val="0"/>
          <w:numId w:val="15"/>
        </w:numPr>
        <w:rPr>
          <w:rFonts w:ascii="Calibri" w:hAnsi="Calibri" w:eastAsia="Calibri" w:cs="Calibri" w:asciiTheme="minorAscii" w:hAnsiTheme="minorAscii" w:eastAsiaTheme="minorAscii" w:cstheme="minorAscii"/>
          <w:b w:val="1"/>
          <w:bCs w:val="1"/>
          <w:sz w:val="24"/>
          <w:szCs w:val="24"/>
        </w:rPr>
      </w:pPr>
      <w:r w:rsidRPr="0CEB764A" w:rsidR="182EF5F3">
        <w:rPr>
          <w:b w:val="1"/>
          <w:bCs w:val="1"/>
          <w:sz w:val="24"/>
          <w:szCs w:val="24"/>
          <w:u w:val="single"/>
        </w:rPr>
        <w:t>Répondre à une offre ou une demande</w:t>
      </w:r>
      <w:r w:rsidRPr="0CEB764A" w:rsidR="00258820">
        <w:rPr>
          <w:b w:val="1"/>
          <w:bCs w:val="1"/>
          <w:sz w:val="24"/>
          <w:szCs w:val="24"/>
          <w:u w:val="single"/>
        </w:rPr>
        <w:t xml:space="preserve"> :</w:t>
      </w:r>
      <w:r w:rsidRPr="0CEB764A" w:rsidR="28C021F8">
        <w:rPr>
          <w:b w:val="1"/>
          <w:bCs w:val="1"/>
          <w:sz w:val="24"/>
          <w:szCs w:val="24"/>
          <w:u w:val="none"/>
        </w:rPr>
        <w:t xml:space="preserve"> </w:t>
      </w:r>
    </w:p>
    <w:p w:rsidR="00258820" w:rsidP="0CEB764A" w:rsidRDefault="00258820" w14:paraId="5714B739" w14:textId="394A920C">
      <w:pPr>
        <w:pStyle w:val="Normal"/>
        <w:ind w:left="0"/>
        <w:rPr>
          <w:rFonts w:ascii="Calibri" w:hAnsi="Calibri" w:eastAsia="Calibri" w:cs="Calibri" w:asciiTheme="minorAscii" w:hAnsiTheme="minorAscii" w:eastAsiaTheme="minorAscii" w:cstheme="minorAscii"/>
          <w:b w:val="1"/>
          <w:bCs w:val="1"/>
          <w:sz w:val="24"/>
          <w:szCs w:val="24"/>
        </w:rPr>
      </w:pPr>
      <w:r w:rsidRPr="0CEB764A" w:rsidR="00258820">
        <w:rPr>
          <w:sz w:val="24"/>
          <w:szCs w:val="24"/>
        </w:rPr>
        <w:t>Les utilisateurs répondent aux offres et aux demandes qui entraînent la création d’une discussion privée via messagerie (pour négocier le prix et se mettre d’accord sur toutes les modalités de la transaction).</w:t>
      </w:r>
    </w:p>
    <w:p w:rsidR="6D20E324" w:rsidP="0CEB764A" w:rsidRDefault="6D20E324" w14:paraId="11B9F59E" w14:textId="5D9F183C">
      <w:pPr>
        <w:pStyle w:val="Normal"/>
        <w:ind w:left="0"/>
        <w:rPr>
          <w:sz w:val="24"/>
          <w:szCs w:val="24"/>
        </w:rPr>
      </w:pPr>
      <w:r w:rsidRPr="0CEB764A" w:rsidR="6D20E324">
        <w:rPr>
          <w:sz w:val="24"/>
          <w:szCs w:val="24"/>
        </w:rPr>
        <w:t>Les utilisateurs ont acc</w:t>
      </w:r>
      <w:r w:rsidRPr="0CEB764A" w:rsidR="531714BC">
        <w:rPr>
          <w:sz w:val="24"/>
          <w:szCs w:val="24"/>
        </w:rPr>
        <w:t>è</w:t>
      </w:r>
      <w:r w:rsidRPr="0CEB764A" w:rsidR="6D20E324">
        <w:rPr>
          <w:sz w:val="24"/>
          <w:szCs w:val="24"/>
        </w:rPr>
        <w:t>s au fil de la négociation.</w:t>
      </w:r>
    </w:p>
    <w:p w:rsidR="6D20E324" w:rsidP="0CEB764A" w:rsidRDefault="6D20E324" w14:paraId="701013A9" w14:textId="5E6ECCBF">
      <w:pPr>
        <w:pStyle w:val="Normal"/>
        <w:ind w:left="0"/>
        <w:rPr>
          <w:sz w:val="24"/>
          <w:szCs w:val="24"/>
        </w:rPr>
      </w:pPr>
      <w:r w:rsidRPr="0CEB764A" w:rsidR="6D20E324">
        <w:rPr>
          <w:sz w:val="24"/>
          <w:szCs w:val="24"/>
        </w:rPr>
        <w:t>Ils peuvent répondre à la négociation</w:t>
      </w:r>
      <w:r w:rsidRPr="0CEB764A" w:rsidR="07CB41E8">
        <w:rPr>
          <w:sz w:val="24"/>
          <w:szCs w:val="24"/>
        </w:rPr>
        <w:t xml:space="preserve"> (2 choix possibles </w:t>
      </w:r>
      <w:r w:rsidRPr="0CEB764A" w:rsidR="190AD662">
        <w:rPr>
          <w:sz w:val="24"/>
          <w:szCs w:val="24"/>
        </w:rPr>
        <w:t>v</w:t>
      </w:r>
      <w:r w:rsidRPr="0CEB764A" w:rsidR="07CB41E8">
        <w:rPr>
          <w:sz w:val="24"/>
          <w:szCs w:val="24"/>
        </w:rPr>
        <w:t>ia</w:t>
      </w:r>
      <w:r w:rsidRPr="0CEB764A" w:rsidR="07CB41E8">
        <w:rPr>
          <w:sz w:val="24"/>
          <w:szCs w:val="24"/>
        </w:rPr>
        <w:t xml:space="preserve"> messagerie ou par message flash qui consi</w:t>
      </w:r>
      <w:r w:rsidRPr="0CEB764A" w:rsidR="50FF443C">
        <w:rPr>
          <w:sz w:val="24"/>
          <w:szCs w:val="24"/>
        </w:rPr>
        <w:t>st</w:t>
      </w:r>
      <w:r w:rsidRPr="0CEB764A" w:rsidR="07CB41E8">
        <w:rPr>
          <w:sz w:val="24"/>
          <w:szCs w:val="24"/>
        </w:rPr>
        <w:t xml:space="preserve">e à faire </w:t>
      </w:r>
      <w:r w:rsidRPr="0CEB764A" w:rsidR="19799F0C">
        <w:rPr>
          <w:sz w:val="24"/>
          <w:szCs w:val="24"/>
        </w:rPr>
        <w:t>contreproposition</w:t>
      </w:r>
      <w:r w:rsidRPr="0CEB764A" w:rsidR="07CB41E8">
        <w:rPr>
          <w:sz w:val="24"/>
          <w:szCs w:val="24"/>
        </w:rPr>
        <w:t xml:space="preserve"> </w:t>
      </w:r>
      <w:r w:rsidRPr="0CEB764A" w:rsidR="0D8B3D3B">
        <w:rPr>
          <w:sz w:val="24"/>
          <w:szCs w:val="24"/>
        </w:rPr>
        <w:t>rapide</w:t>
      </w:r>
      <w:r w:rsidRPr="0CEB764A" w:rsidR="07CB41E8">
        <w:rPr>
          <w:sz w:val="24"/>
          <w:szCs w:val="24"/>
        </w:rPr>
        <w:t>)</w:t>
      </w:r>
      <w:r w:rsidRPr="0CEB764A" w:rsidR="6D20E324">
        <w:rPr>
          <w:sz w:val="24"/>
          <w:szCs w:val="24"/>
        </w:rPr>
        <w:t>,</w:t>
      </w:r>
      <w:r w:rsidRPr="0CEB764A" w:rsidR="6D20E324">
        <w:rPr>
          <w:sz w:val="24"/>
          <w:szCs w:val="24"/>
        </w:rPr>
        <w:t xml:space="preserve"> </w:t>
      </w:r>
      <w:r w:rsidRPr="0CEB764A" w:rsidR="14E0F835">
        <w:rPr>
          <w:sz w:val="24"/>
          <w:szCs w:val="24"/>
        </w:rPr>
        <w:t>finaliser la négociation,</w:t>
      </w:r>
      <w:r w:rsidRPr="0CEB764A" w:rsidR="2B972082">
        <w:rPr>
          <w:sz w:val="24"/>
          <w:szCs w:val="24"/>
        </w:rPr>
        <w:t xml:space="preserve"> </w:t>
      </w:r>
      <w:r w:rsidRPr="0CEB764A" w:rsidR="14E0F835">
        <w:rPr>
          <w:sz w:val="24"/>
          <w:szCs w:val="24"/>
        </w:rPr>
        <w:t>valider définitivement un accord ou rejeter un accord.</w:t>
      </w:r>
    </w:p>
    <w:p w:rsidR="00258820" w:rsidP="0CEB764A" w:rsidRDefault="00258820" w14:paraId="7BBFDBD8" w14:textId="7B913289">
      <w:pPr>
        <w:pStyle w:val="Normal"/>
        <w:rPr>
          <w:sz w:val="24"/>
          <w:szCs w:val="24"/>
        </w:rPr>
      </w:pPr>
      <w:r w:rsidRPr="0CEB764A" w:rsidR="00258820">
        <w:rPr>
          <w:sz w:val="24"/>
          <w:szCs w:val="24"/>
        </w:rPr>
        <w:t>La transaction n’est valid</w:t>
      </w:r>
      <w:r w:rsidRPr="0CEB764A" w:rsidR="08D12610">
        <w:rPr>
          <w:sz w:val="24"/>
          <w:szCs w:val="24"/>
        </w:rPr>
        <w:t>ée</w:t>
      </w:r>
      <w:r w:rsidRPr="0CEB764A" w:rsidR="00258820">
        <w:rPr>
          <w:sz w:val="24"/>
          <w:szCs w:val="24"/>
        </w:rPr>
        <w:t xml:space="preserve"> que si les deux partis sont totalement d’accord </w:t>
      </w:r>
      <w:r w:rsidRPr="0CEB764A" w:rsidR="66BA4CC0">
        <w:rPr>
          <w:sz w:val="24"/>
          <w:szCs w:val="24"/>
        </w:rPr>
        <w:t xml:space="preserve">et utilise le bouton validation prévu à cet effet </w:t>
      </w:r>
      <w:r w:rsidRPr="0CEB764A" w:rsidR="00258820">
        <w:rPr>
          <w:sz w:val="24"/>
          <w:szCs w:val="24"/>
        </w:rPr>
        <w:t>(transaction annulée dans le cas contraire).</w:t>
      </w:r>
    </w:p>
    <w:p w:rsidR="0CEB764A" w:rsidP="0CEB764A" w:rsidRDefault="0CEB764A" w14:paraId="53708D9D" w14:textId="1B9B732B">
      <w:pPr>
        <w:pStyle w:val="Normal"/>
        <w:rPr>
          <w:sz w:val="24"/>
          <w:szCs w:val="24"/>
        </w:rPr>
      </w:pPr>
    </w:p>
    <w:p w:rsidR="3D9AEE7D" w:rsidP="0CEB764A" w:rsidRDefault="3D9AEE7D" w14:paraId="2015622A" w14:textId="41E19E89">
      <w:pPr>
        <w:pStyle w:val="Normal"/>
        <w:rPr>
          <w:b w:val="1"/>
          <w:bCs w:val="1"/>
          <w:sz w:val="32"/>
          <w:szCs w:val="32"/>
        </w:rPr>
      </w:pPr>
      <w:r w:rsidRPr="0CEB764A" w:rsidR="09270710">
        <w:rPr>
          <w:b w:val="1"/>
          <w:bCs w:val="1"/>
          <w:sz w:val="32"/>
          <w:szCs w:val="32"/>
        </w:rPr>
        <w:t>I</w:t>
      </w:r>
      <w:r w:rsidRPr="0CEB764A" w:rsidR="41A18F56">
        <w:rPr>
          <w:b w:val="1"/>
          <w:bCs w:val="1"/>
          <w:sz w:val="32"/>
          <w:szCs w:val="32"/>
        </w:rPr>
        <w:t>II</w:t>
      </w:r>
      <w:r w:rsidRPr="0CEB764A" w:rsidR="09270710">
        <w:rPr>
          <w:b w:val="1"/>
          <w:bCs w:val="1"/>
          <w:sz w:val="32"/>
          <w:szCs w:val="32"/>
        </w:rPr>
        <w:t xml:space="preserve"> </w:t>
      </w:r>
      <w:r w:rsidRPr="0CEB764A" w:rsidR="029FBBED">
        <w:rPr>
          <w:b w:val="1"/>
          <w:bCs w:val="1"/>
          <w:sz w:val="32"/>
          <w:szCs w:val="32"/>
        </w:rPr>
        <w:t>- Tableau</w:t>
      </w:r>
      <w:r w:rsidRPr="0CEB764A" w:rsidR="029FBBED">
        <w:rPr>
          <w:b w:val="1"/>
          <w:bCs w:val="1"/>
          <w:sz w:val="32"/>
          <w:szCs w:val="32"/>
        </w:rPr>
        <w:t xml:space="preserve"> de bord</w:t>
      </w:r>
    </w:p>
    <w:p w:rsidR="42A823DC" w:rsidP="0CEB764A" w:rsidRDefault="42A823DC" w14:paraId="23A8BC9E" w14:textId="74348822">
      <w:pPr>
        <w:pStyle w:val="Normal"/>
        <w:rPr>
          <w:b w:val="0"/>
          <w:bCs w:val="0"/>
          <w:sz w:val="24"/>
          <w:szCs w:val="24"/>
        </w:rPr>
      </w:pPr>
      <w:r w:rsidRPr="0CEB764A" w:rsidR="232522F7">
        <w:rPr>
          <w:b w:val="0"/>
          <w:bCs w:val="0"/>
          <w:sz w:val="24"/>
          <w:szCs w:val="24"/>
        </w:rPr>
        <w:t>Le tableau de bord</w:t>
      </w:r>
      <w:r w:rsidRPr="0CEB764A" w:rsidR="45337CC6">
        <w:rPr>
          <w:b w:val="0"/>
          <w:bCs w:val="0"/>
          <w:sz w:val="24"/>
          <w:szCs w:val="24"/>
        </w:rPr>
        <w:t xml:space="preserve"> utilisateur lui permettra d’avoir acc</w:t>
      </w:r>
      <w:r w:rsidRPr="0CEB764A" w:rsidR="56041345">
        <w:rPr>
          <w:b w:val="0"/>
          <w:bCs w:val="0"/>
          <w:sz w:val="24"/>
          <w:szCs w:val="24"/>
        </w:rPr>
        <w:t>è</w:t>
      </w:r>
      <w:r w:rsidRPr="0CEB764A" w:rsidR="45337CC6">
        <w:rPr>
          <w:b w:val="0"/>
          <w:bCs w:val="0"/>
          <w:sz w:val="24"/>
          <w:szCs w:val="24"/>
        </w:rPr>
        <w:t>s :</w:t>
      </w:r>
    </w:p>
    <w:p w:rsidR="73483269" w:rsidP="0CEB764A" w:rsidRDefault="73483269" w14:paraId="57381BEE" w14:textId="01B1A8B0">
      <w:pPr>
        <w:pStyle w:val="ListParagraph"/>
        <w:numPr>
          <w:ilvl w:val="0"/>
          <w:numId w:val="9"/>
        </w:numPr>
        <w:rPr>
          <w:b w:val="0"/>
          <w:bCs w:val="0"/>
          <w:sz w:val="24"/>
          <w:szCs w:val="24"/>
        </w:rPr>
      </w:pPr>
      <w:r w:rsidRPr="0CEB764A" w:rsidR="45337CC6">
        <w:rPr>
          <w:b w:val="0"/>
          <w:bCs w:val="0"/>
          <w:sz w:val="24"/>
          <w:szCs w:val="24"/>
        </w:rPr>
        <w:t>A son listing “interlocuteur”</w:t>
      </w:r>
      <w:r w:rsidRPr="0CEB764A" w:rsidR="43B5861F">
        <w:rPr>
          <w:b w:val="0"/>
          <w:bCs w:val="0"/>
          <w:sz w:val="24"/>
          <w:szCs w:val="24"/>
        </w:rPr>
        <w:t>, “réseau”</w:t>
      </w:r>
      <w:r w:rsidRPr="0CEB764A" w:rsidR="544653B2">
        <w:rPr>
          <w:b w:val="0"/>
          <w:bCs w:val="0"/>
          <w:sz w:val="24"/>
          <w:szCs w:val="24"/>
        </w:rPr>
        <w:t>.</w:t>
      </w:r>
    </w:p>
    <w:p w:rsidR="6C9B1944" w:rsidP="0CEB764A" w:rsidRDefault="6C9B1944" w14:paraId="0BFDB67A" w14:textId="793835E2">
      <w:pPr>
        <w:pStyle w:val="ListParagraph"/>
        <w:numPr>
          <w:ilvl w:val="0"/>
          <w:numId w:val="9"/>
        </w:numPr>
        <w:rPr>
          <w:b w:val="0"/>
          <w:bCs w:val="0"/>
          <w:sz w:val="24"/>
          <w:szCs w:val="24"/>
        </w:rPr>
      </w:pPr>
      <w:r w:rsidRPr="0CEB764A" w:rsidR="43B5861F">
        <w:rPr>
          <w:b w:val="0"/>
          <w:bCs w:val="0"/>
          <w:sz w:val="24"/>
          <w:szCs w:val="24"/>
        </w:rPr>
        <w:t>A l’historique de ses conversations</w:t>
      </w:r>
      <w:r w:rsidRPr="0CEB764A" w:rsidR="544653B2">
        <w:rPr>
          <w:b w:val="0"/>
          <w:bCs w:val="0"/>
          <w:sz w:val="24"/>
          <w:szCs w:val="24"/>
        </w:rPr>
        <w:t>.</w:t>
      </w:r>
    </w:p>
    <w:p w:rsidR="6C9B1944" w:rsidP="0CEB764A" w:rsidRDefault="6C9B1944" w14:paraId="1D120575" w14:textId="487514BE">
      <w:pPr>
        <w:pStyle w:val="ListParagraph"/>
        <w:numPr>
          <w:ilvl w:val="0"/>
          <w:numId w:val="9"/>
        </w:numPr>
        <w:rPr>
          <w:b w:val="0"/>
          <w:bCs w:val="0"/>
          <w:sz w:val="24"/>
          <w:szCs w:val="24"/>
        </w:rPr>
      </w:pPr>
      <w:r w:rsidRPr="0CEB764A" w:rsidR="43B5861F">
        <w:rPr>
          <w:b w:val="0"/>
          <w:bCs w:val="0"/>
          <w:sz w:val="24"/>
          <w:szCs w:val="24"/>
        </w:rPr>
        <w:t>De ses offres</w:t>
      </w:r>
      <w:r w:rsidRPr="0CEB764A" w:rsidR="07FE8A57">
        <w:rPr>
          <w:b w:val="0"/>
          <w:bCs w:val="0"/>
          <w:sz w:val="24"/>
          <w:szCs w:val="24"/>
        </w:rPr>
        <w:t>.</w:t>
      </w:r>
    </w:p>
    <w:p w:rsidR="28014977" w:rsidP="0CEB764A" w:rsidRDefault="28014977" w14:paraId="45997692" w14:textId="5E448036">
      <w:pPr>
        <w:pStyle w:val="ListParagraph"/>
        <w:numPr>
          <w:ilvl w:val="0"/>
          <w:numId w:val="9"/>
        </w:numPr>
        <w:rPr>
          <w:b w:val="0"/>
          <w:bCs w:val="0"/>
          <w:sz w:val="24"/>
          <w:szCs w:val="24"/>
        </w:rPr>
      </w:pPr>
      <w:r w:rsidRPr="0CEB764A" w:rsidR="2EB36AE9">
        <w:rPr>
          <w:b w:val="0"/>
          <w:bCs w:val="0"/>
          <w:sz w:val="24"/>
          <w:szCs w:val="24"/>
        </w:rPr>
        <w:t>Des accords conclus</w:t>
      </w:r>
      <w:r w:rsidRPr="0CEB764A" w:rsidR="07FE8A57">
        <w:rPr>
          <w:b w:val="0"/>
          <w:bCs w:val="0"/>
          <w:sz w:val="24"/>
          <w:szCs w:val="24"/>
        </w:rPr>
        <w:t>.</w:t>
      </w:r>
    </w:p>
    <w:p w:rsidR="28014977" w:rsidP="0CEB764A" w:rsidRDefault="28014977" w14:paraId="7225A5DF" w14:textId="5DD99332">
      <w:pPr>
        <w:pStyle w:val="ListParagraph"/>
        <w:numPr>
          <w:ilvl w:val="0"/>
          <w:numId w:val="9"/>
        </w:numPr>
        <w:rPr>
          <w:b w:val="0"/>
          <w:bCs w:val="0"/>
          <w:sz w:val="24"/>
          <w:szCs w:val="24"/>
        </w:rPr>
      </w:pPr>
      <w:r w:rsidRPr="0CEB764A" w:rsidR="2EB36AE9">
        <w:rPr>
          <w:b w:val="0"/>
          <w:bCs w:val="0"/>
          <w:sz w:val="24"/>
          <w:szCs w:val="24"/>
        </w:rPr>
        <w:t>A son profil</w:t>
      </w:r>
      <w:r w:rsidRPr="0CEB764A" w:rsidR="67043988">
        <w:rPr>
          <w:b w:val="0"/>
          <w:bCs w:val="0"/>
          <w:sz w:val="24"/>
          <w:szCs w:val="24"/>
        </w:rPr>
        <w:t>.</w:t>
      </w:r>
    </w:p>
    <w:p w:rsidR="2EB36AE9" w:rsidP="0CEB764A" w:rsidRDefault="2EB36AE9" w14:paraId="1F69F9F6" w14:textId="22A6DD76">
      <w:pPr>
        <w:pStyle w:val="ListParagraph"/>
        <w:numPr>
          <w:ilvl w:val="0"/>
          <w:numId w:val="9"/>
        </w:numPr>
        <w:rPr>
          <w:b w:val="0"/>
          <w:bCs w:val="0"/>
          <w:sz w:val="24"/>
          <w:szCs w:val="24"/>
        </w:rPr>
      </w:pPr>
      <w:r w:rsidRPr="0CEB764A" w:rsidR="2EB36AE9">
        <w:rPr>
          <w:b w:val="0"/>
          <w:bCs w:val="0"/>
          <w:sz w:val="24"/>
          <w:szCs w:val="24"/>
        </w:rPr>
        <w:t>Au menu général du site</w:t>
      </w:r>
      <w:r w:rsidRPr="0CEB764A" w:rsidR="053B8698">
        <w:rPr>
          <w:b w:val="0"/>
          <w:bCs w:val="0"/>
          <w:sz w:val="24"/>
          <w:szCs w:val="24"/>
        </w:rPr>
        <w:t>.</w:t>
      </w:r>
    </w:p>
    <w:p w:rsidR="0CEB764A" w:rsidP="0CEB764A" w:rsidRDefault="0CEB764A" w14:paraId="57BF9E47" w14:textId="054A6761">
      <w:pPr>
        <w:pStyle w:val="Normal"/>
        <w:ind w:left="0"/>
        <w:rPr>
          <w:b w:val="0"/>
          <w:bCs w:val="0"/>
          <w:sz w:val="24"/>
          <w:szCs w:val="24"/>
        </w:rPr>
      </w:pPr>
    </w:p>
    <w:p w:rsidR="2A7EC6AE" w:rsidP="0CEB764A" w:rsidRDefault="2A7EC6AE" w14:paraId="0AB0D490" w14:textId="2DF503BC">
      <w:pPr>
        <w:pStyle w:val="Normal"/>
        <w:rPr>
          <w:b w:val="1"/>
          <w:bCs w:val="1"/>
          <w:sz w:val="32"/>
          <w:szCs w:val="32"/>
        </w:rPr>
      </w:pPr>
      <w:r w:rsidRPr="0CEB764A" w:rsidR="7F886FB3">
        <w:rPr>
          <w:b w:val="1"/>
          <w:bCs w:val="1"/>
          <w:sz w:val="32"/>
          <w:szCs w:val="32"/>
        </w:rPr>
        <w:t>I</w:t>
      </w:r>
      <w:r w:rsidRPr="0CEB764A" w:rsidR="26C716AC">
        <w:rPr>
          <w:b w:val="1"/>
          <w:bCs w:val="1"/>
          <w:sz w:val="32"/>
          <w:szCs w:val="32"/>
        </w:rPr>
        <w:t>V - Fonctionnalités Administrateurs :</w:t>
      </w:r>
    </w:p>
    <w:p w:rsidR="6A62EC39" w:rsidP="0CEB764A" w:rsidRDefault="6A62EC39" w14:paraId="57FB0313" w14:textId="29E97C8A">
      <w:pPr>
        <w:pStyle w:val="Normal"/>
        <w:rPr>
          <w:b w:val="0"/>
          <w:bCs w:val="0"/>
          <w:sz w:val="24"/>
          <w:szCs w:val="24"/>
        </w:rPr>
      </w:pPr>
      <w:r w:rsidRPr="0CEB764A" w:rsidR="30DCE035">
        <w:rPr>
          <w:b w:val="0"/>
          <w:bCs w:val="0"/>
          <w:sz w:val="24"/>
          <w:szCs w:val="24"/>
        </w:rPr>
        <w:t>Le tableau de bord administrateur doit permettre de gérer le site et d’avoir aux indicateurs de performance du site défini.</w:t>
      </w:r>
    </w:p>
    <w:p w:rsidR="4E8B671E" w:rsidP="4E8B671E" w:rsidRDefault="4E8B671E" w14:paraId="6597CD4A" w14:textId="087F207A">
      <w:pPr>
        <w:pStyle w:val="Normal"/>
        <w:ind w:left="0"/>
        <w:rPr>
          <w:b w:val="1"/>
          <w:bCs w:val="1"/>
          <w:sz w:val="28"/>
          <w:szCs w:val="28"/>
        </w:rPr>
      </w:pPr>
    </w:p>
    <w:p w:rsidR="7FBF2288" w:rsidP="0CEB764A" w:rsidRDefault="7FBF2288" w14:paraId="5BD2654D" w14:textId="0BD44531">
      <w:pPr>
        <w:pStyle w:val="Normal"/>
        <w:ind w:left="0"/>
        <w:rPr>
          <w:b w:val="1"/>
          <w:bCs w:val="1"/>
          <w:sz w:val="32"/>
          <w:szCs w:val="32"/>
        </w:rPr>
      </w:pPr>
      <w:r w:rsidRPr="0CEB764A" w:rsidR="7FBF2288">
        <w:rPr>
          <w:b w:val="1"/>
          <w:bCs w:val="1"/>
          <w:sz w:val="32"/>
          <w:szCs w:val="32"/>
        </w:rPr>
        <w:t xml:space="preserve">V </w:t>
      </w:r>
      <w:r w:rsidRPr="0CEB764A" w:rsidR="7FBF2288">
        <w:rPr>
          <w:b w:val="1"/>
          <w:bCs w:val="1"/>
          <w:sz w:val="32"/>
          <w:szCs w:val="32"/>
        </w:rPr>
        <w:t>–</w:t>
      </w:r>
      <w:r w:rsidRPr="0CEB764A" w:rsidR="6CC05C27">
        <w:rPr>
          <w:b w:val="1"/>
          <w:bCs w:val="1"/>
          <w:sz w:val="32"/>
          <w:szCs w:val="32"/>
        </w:rPr>
        <w:t xml:space="preserve"> </w:t>
      </w:r>
      <w:r w:rsidRPr="0CEB764A" w:rsidR="7745CBF4">
        <w:rPr>
          <w:b w:val="1"/>
          <w:bCs w:val="1"/>
          <w:sz w:val="32"/>
          <w:szCs w:val="32"/>
        </w:rPr>
        <w:t xml:space="preserve">Projets futurs </w:t>
      </w:r>
      <w:r w:rsidRPr="0CEB764A" w:rsidR="7FBF2288">
        <w:rPr>
          <w:b w:val="1"/>
          <w:bCs w:val="1"/>
          <w:sz w:val="32"/>
          <w:szCs w:val="32"/>
        </w:rPr>
        <w:t>:</w:t>
      </w:r>
      <w:r w:rsidRPr="0CEB764A" w:rsidR="7FBF2288">
        <w:rPr>
          <w:b w:val="1"/>
          <w:bCs w:val="1"/>
          <w:sz w:val="32"/>
          <w:szCs w:val="32"/>
        </w:rPr>
        <w:t xml:space="preserve"> </w:t>
      </w:r>
    </w:p>
    <w:p w:rsidR="7FBF2288" w:rsidP="0CEB764A" w:rsidRDefault="7FBF2288" w14:paraId="59E56FF8" w14:textId="33BB2632">
      <w:pPr>
        <w:pStyle w:val="Normal"/>
        <w:rPr>
          <w:b w:val="0"/>
          <w:bCs w:val="0"/>
          <w:sz w:val="24"/>
          <w:szCs w:val="24"/>
        </w:rPr>
      </w:pPr>
      <w:r w:rsidRPr="0CEB764A" w:rsidR="7FBF2288">
        <w:rPr>
          <w:b w:val="0"/>
          <w:bCs w:val="0"/>
          <w:sz w:val="24"/>
          <w:szCs w:val="24"/>
        </w:rPr>
        <w:t xml:space="preserve">Système de </w:t>
      </w:r>
      <w:r w:rsidRPr="0CEB764A" w:rsidR="7FBF2288">
        <w:rPr>
          <w:b w:val="0"/>
          <w:bCs w:val="0"/>
          <w:sz w:val="24"/>
          <w:szCs w:val="24"/>
        </w:rPr>
        <w:t xml:space="preserve">notifications </w:t>
      </w:r>
      <w:r w:rsidRPr="0CEB764A" w:rsidR="6B99E222">
        <w:rPr>
          <w:b w:val="0"/>
          <w:bCs w:val="0"/>
          <w:sz w:val="24"/>
          <w:szCs w:val="24"/>
        </w:rPr>
        <w:t xml:space="preserve">en fonction des contacts favoris. </w:t>
      </w:r>
    </w:p>
    <w:p w:rsidR="44700BFF" w:rsidP="0CEB764A" w:rsidRDefault="44700BFF" w14:paraId="0D5A1FF9" w14:textId="1EB07DA8">
      <w:pPr>
        <w:pStyle w:val="Normal"/>
        <w:rPr>
          <w:b w:val="0"/>
          <w:bCs w:val="0"/>
          <w:sz w:val="22"/>
          <w:szCs w:val="22"/>
        </w:rPr>
      </w:pPr>
      <w:r w:rsidR="44700BFF">
        <w:rPr/>
        <w:t>Pub ou abonnement.</w:t>
      </w:r>
    </w:p>
    <w:p w:rsidR="7DAB4C18" w:rsidP="0CEB764A" w:rsidRDefault="7DAB4C18" w14:paraId="088FB273" w14:textId="3B399CF8">
      <w:pPr>
        <w:pStyle w:val="Normal"/>
        <w:rPr>
          <w:b w:val="0"/>
          <w:bCs w:val="0"/>
          <w:sz w:val="22"/>
          <w:szCs w:val="22"/>
        </w:rPr>
      </w:pPr>
      <w:r w:rsidRPr="0CEB764A" w:rsidR="7DAB4C18">
        <w:rPr>
          <w:b w:val="0"/>
          <w:bCs w:val="0"/>
          <w:sz w:val="24"/>
          <w:szCs w:val="24"/>
        </w:rPr>
        <w:t xml:space="preserve">Système de favoris pour les offres publiées </w:t>
      </w:r>
      <w:r w:rsidRPr="0CEB764A" w:rsidR="7DAB4C18">
        <w:rPr>
          <w:b w:val="0"/>
          <w:bCs w:val="0"/>
          <w:sz w:val="24"/>
          <w:szCs w:val="24"/>
        </w:rPr>
        <w:t>d</w:t>
      </w:r>
      <w:r w:rsidRPr="0CEB764A" w:rsidR="7DAB4C18">
        <w:rPr>
          <w:b w:val="0"/>
          <w:bCs w:val="0"/>
          <w:sz w:val="24"/>
          <w:szCs w:val="24"/>
        </w:rPr>
        <w:t>a</w:t>
      </w:r>
      <w:r w:rsidRPr="0CEB764A" w:rsidR="7DAB4C18">
        <w:rPr>
          <w:b w:val="0"/>
          <w:bCs w:val="0"/>
          <w:sz w:val="24"/>
          <w:szCs w:val="24"/>
        </w:rPr>
        <w:t>n</w:t>
      </w:r>
      <w:r w:rsidRPr="0CEB764A" w:rsidR="7DAB4C18">
        <w:rPr>
          <w:b w:val="0"/>
          <w:bCs w:val="0"/>
          <w:sz w:val="24"/>
          <w:szCs w:val="24"/>
        </w:rPr>
        <w:t>s le tableau d</w:t>
      </w:r>
      <w:r w:rsidRPr="0CEB764A" w:rsidR="7DAB4C18">
        <w:rPr>
          <w:b w:val="0"/>
          <w:bCs w:val="0"/>
          <w:sz w:val="24"/>
          <w:szCs w:val="24"/>
        </w:rPr>
        <w:t>e</w:t>
      </w:r>
      <w:r w:rsidRPr="0CEB764A" w:rsidR="7DAB4C18">
        <w:rPr>
          <w:b w:val="0"/>
          <w:bCs w:val="0"/>
          <w:sz w:val="24"/>
          <w:szCs w:val="24"/>
        </w:rPr>
        <w:t xml:space="preserve"> </w:t>
      </w:r>
      <w:r w:rsidRPr="0CEB764A" w:rsidR="7DAB4C18">
        <w:rPr>
          <w:b w:val="0"/>
          <w:bCs w:val="0"/>
          <w:sz w:val="24"/>
          <w:szCs w:val="24"/>
        </w:rPr>
        <w:t>bord</w:t>
      </w:r>
      <w:r w:rsidRPr="0CEB764A" w:rsidR="7DAB4C18">
        <w:rPr>
          <w:b w:val="0"/>
          <w:bCs w:val="0"/>
          <w:sz w:val="24"/>
          <w:szCs w:val="24"/>
        </w:rPr>
        <w:t xml:space="preserve"> </w:t>
      </w:r>
      <w:r w:rsidRPr="0CEB764A" w:rsidR="7DAB4C18">
        <w:rPr>
          <w:b w:val="0"/>
          <w:bCs w:val="0"/>
          <w:sz w:val="24"/>
          <w:szCs w:val="24"/>
        </w:rPr>
        <w:t>utilisateur.</w:t>
      </w:r>
    </w:p>
    <w:p w:rsidR="23BE3BFE" w:rsidP="0CEB764A" w:rsidRDefault="23BE3BFE" w14:paraId="44A2BCCD" w14:textId="79963420">
      <w:pPr>
        <w:pStyle w:val="Normal"/>
        <w:rPr>
          <w:b w:val="0"/>
          <w:bCs w:val="0"/>
          <w:sz w:val="22"/>
          <w:szCs w:val="22"/>
        </w:rPr>
      </w:pPr>
      <w:r w:rsidRPr="0CEB764A" w:rsidR="23BE3BFE">
        <w:rPr>
          <w:b w:val="0"/>
          <w:bCs w:val="0"/>
          <w:sz w:val="24"/>
          <w:szCs w:val="24"/>
        </w:rPr>
        <w:t>Afficher des onglets présentant à l’utilisateur l’activité sur le réseau depuis sa dernière visite (nombre d’offre et de demandes publiés, nombre d’affaires conclues par les membres du réseau).</w:t>
      </w:r>
    </w:p>
    <w:p w:rsidR="7B411D0D" w:rsidP="0CEB764A" w:rsidRDefault="7B411D0D" w14:paraId="2AF7B515" w14:textId="44DB16EE">
      <w:pPr>
        <w:pStyle w:val="Normal"/>
        <w:rPr>
          <w:sz w:val="24"/>
          <w:szCs w:val="24"/>
        </w:rPr>
      </w:pPr>
      <w:r w:rsidRPr="0CEB764A" w:rsidR="7B411D0D">
        <w:rPr>
          <w:b w:val="0"/>
          <w:bCs w:val="0"/>
          <w:sz w:val="24"/>
          <w:szCs w:val="24"/>
        </w:rPr>
        <w:t xml:space="preserve">Création d’un autre profil “visiteur” </w:t>
      </w:r>
      <w:r w:rsidRPr="0CEB764A" w:rsidR="6580E7C7">
        <w:rPr>
          <w:b w:val="0"/>
          <w:bCs w:val="0"/>
          <w:sz w:val="24"/>
          <w:szCs w:val="24"/>
        </w:rPr>
        <w:t xml:space="preserve">à destination d’acteur du secteur qui souhaiterait accéder au site mais qui ne serait pas Grossiste, </w:t>
      </w:r>
      <w:r w:rsidRPr="0CEB764A" w:rsidR="57DD5A09">
        <w:rPr>
          <w:b w:val="0"/>
          <w:bCs w:val="0"/>
          <w:sz w:val="24"/>
          <w:szCs w:val="24"/>
        </w:rPr>
        <w:t>Producteur ou Détaillant.</w:t>
      </w:r>
    </w:p>
    <w:p w:rsidR="5C5EDBCD" w:rsidP="0CEB764A" w:rsidRDefault="5C5EDBCD" w14:paraId="04511872" w14:textId="66763C5C">
      <w:pPr>
        <w:pStyle w:val="Normal"/>
        <w:rPr>
          <w:sz w:val="24"/>
          <w:szCs w:val="24"/>
        </w:rPr>
      </w:pPr>
      <w:r w:rsidRPr="0CEB764A" w:rsidR="5C5EDBCD">
        <w:rPr>
          <w:sz w:val="24"/>
          <w:szCs w:val="24"/>
        </w:rPr>
        <w:t>Les offres peuvent être limitées dans le temps par leur créateur.</w:t>
      </w:r>
    </w:p>
    <w:p w:rsidR="0CEB764A" w:rsidP="0CEB764A" w:rsidRDefault="0CEB764A" w14:paraId="21F732A0" w14:textId="1DCB06DE">
      <w:pPr>
        <w:pStyle w:val="Normal"/>
        <w:rPr>
          <w:b w:val="0"/>
          <w:bCs w:val="0"/>
          <w:sz w:val="24"/>
          <w:szCs w:val="24"/>
        </w:rPr>
      </w:pPr>
    </w:p>
    <w:p w:rsidR="30DCC33E" w:rsidP="0CEB764A" w:rsidRDefault="30DCC33E" w14:paraId="46564F2A" w14:textId="4CB1B3A4">
      <w:pPr>
        <w:pStyle w:val="Normal"/>
        <w:bidi w:val="0"/>
        <w:spacing w:before="0" w:beforeAutospacing="off" w:after="160" w:afterAutospacing="off" w:line="259" w:lineRule="auto"/>
        <w:ind w:left="0" w:right="0"/>
        <w:jc w:val="left"/>
        <w:rPr>
          <w:b w:val="1"/>
          <w:bCs w:val="1"/>
          <w:sz w:val="32"/>
          <w:szCs w:val="32"/>
        </w:rPr>
      </w:pPr>
      <w:r w:rsidRPr="0CEB764A" w:rsidR="349781E6">
        <w:rPr>
          <w:b w:val="1"/>
          <w:bCs w:val="1"/>
          <w:sz w:val="32"/>
          <w:szCs w:val="32"/>
        </w:rPr>
        <w:t>VI – D</w:t>
      </w:r>
      <w:r w:rsidRPr="0CEB764A" w:rsidR="6DB7F675">
        <w:rPr>
          <w:b w:val="1"/>
          <w:bCs w:val="1"/>
          <w:sz w:val="32"/>
          <w:szCs w:val="32"/>
        </w:rPr>
        <w:t>esign</w:t>
      </w:r>
      <w:r w:rsidRPr="0CEB764A" w:rsidR="6DB7F675">
        <w:rPr>
          <w:b w:val="1"/>
          <w:bCs w:val="1"/>
          <w:sz w:val="32"/>
          <w:szCs w:val="32"/>
        </w:rPr>
        <w:t xml:space="preserve"> :</w:t>
      </w:r>
    </w:p>
    <w:p w:rsidR="3608E02F" w:rsidP="4E8B671E" w:rsidRDefault="3608E02F" w14:paraId="2ED406FE" w14:textId="611273E9">
      <w:pPr>
        <w:pStyle w:val="Normal"/>
        <w:rPr>
          <w:b w:val="0"/>
          <w:bCs w:val="0"/>
        </w:rPr>
      </w:pPr>
      <w:r w:rsidR="6E1A3DE5">
        <w:rPr>
          <w:b w:val="0"/>
          <w:bCs w:val="0"/>
        </w:rPr>
        <w:t xml:space="preserve">Application ergonomique, </w:t>
      </w:r>
      <w:r w:rsidRPr="0CEB764A" w:rsidR="6E1A3DE5">
        <w:rPr>
          <w:b w:val="1"/>
          <w:bCs w:val="1"/>
        </w:rPr>
        <w:t>user-</w:t>
      </w:r>
      <w:r w:rsidRPr="0CEB764A" w:rsidR="6E1A3DE5">
        <w:rPr>
          <w:b w:val="1"/>
          <w:bCs w:val="1"/>
        </w:rPr>
        <w:t>friendly</w:t>
      </w:r>
      <w:r w:rsidR="1166CB35">
        <w:rPr>
          <w:b w:val="0"/>
          <w:bCs w:val="0"/>
        </w:rPr>
        <w:t xml:space="preserve">, dynamique. </w:t>
      </w:r>
    </w:p>
    <w:p w:rsidR="1A2D5E88" w:rsidP="4E8B671E" w:rsidRDefault="1A2D5E88" w14:paraId="0B0408A3" w14:textId="7F1BE2CA">
      <w:pPr>
        <w:pStyle w:val="Normal"/>
      </w:pPr>
      <w:r w:rsidR="2EF54753">
        <w:rPr/>
        <w:t xml:space="preserve">Application </w:t>
      </w:r>
      <w:r w:rsidRPr="0CEB764A" w:rsidR="2EF54753">
        <w:rPr>
          <w:b w:val="1"/>
          <w:bCs w:val="1"/>
        </w:rPr>
        <w:t>responsive</w:t>
      </w:r>
      <w:r w:rsidR="2EF54753">
        <w:rPr/>
        <w:t>, à tous type</w:t>
      </w:r>
      <w:r w:rsidR="26EE704E">
        <w:rPr/>
        <w:t>s</w:t>
      </w:r>
      <w:r w:rsidR="2EF54753">
        <w:rPr/>
        <w:t xml:space="preserve"> de supports numériques.</w:t>
      </w:r>
    </w:p>
    <w:p w:rsidR="49D0A55D" w:rsidP="0CEB764A" w:rsidRDefault="49D0A55D" w14:paraId="43B79553" w14:textId="1A7BA12B">
      <w:pPr>
        <w:pStyle w:val="Normal"/>
        <w:bidi w:val="0"/>
        <w:spacing w:before="0" w:beforeAutospacing="off" w:after="160" w:afterAutospacing="off" w:line="259" w:lineRule="auto"/>
        <w:ind w:left="0" w:right="0"/>
        <w:jc w:val="left"/>
      </w:pPr>
      <w:r w:rsidR="49D0A55D">
        <w:rPr/>
        <w:t>D</w:t>
      </w:r>
      <w:r w:rsidR="49D0A55D">
        <w:rPr/>
        <w:t>e</w:t>
      </w:r>
      <w:r w:rsidR="49D0A55D">
        <w:rPr/>
        <w:t>si</w:t>
      </w:r>
      <w:r w:rsidR="49D0A55D">
        <w:rPr/>
        <w:t>g</w:t>
      </w:r>
      <w:r w:rsidR="49D0A55D">
        <w:rPr/>
        <w:t>n</w:t>
      </w:r>
      <w:r w:rsidR="49D0A55D">
        <w:rPr/>
        <w:t xml:space="preserve"> </w:t>
      </w:r>
      <w:r w:rsidRPr="0CEB764A" w:rsidR="49D0A55D">
        <w:rPr>
          <w:b w:val="1"/>
          <w:bCs w:val="1"/>
        </w:rPr>
        <w:t>é</w:t>
      </w:r>
      <w:r w:rsidRPr="0CEB764A" w:rsidR="2EF99DA2">
        <w:rPr>
          <w:b w:val="1"/>
          <w:bCs w:val="1"/>
        </w:rPr>
        <w:t>puré</w:t>
      </w:r>
      <w:r w:rsidR="49D0A55D">
        <w:rPr/>
        <w:t xml:space="preserve">, </w:t>
      </w:r>
      <w:r w:rsidR="4BDB06FB">
        <w:rPr/>
        <w:t>f</w:t>
      </w:r>
      <w:r w:rsidR="49D0A55D">
        <w:rPr/>
        <w:t xml:space="preserve">acile d’utilisation, </w:t>
      </w:r>
      <w:r w:rsidRPr="0CEB764A" w:rsidR="49D0A55D">
        <w:rPr>
          <w:b w:val="1"/>
          <w:bCs w:val="1"/>
        </w:rPr>
        <w:t>lisible</w:t>
      </w:r>
      <w:r w:rsidRPr="0CEB764A" w:rsidR="50860112">
        <w:rPr>
          <w:b w:val="1"/>
          <w:bCs w:val="1"/>
        </w:rPr>
        <w:t>,</w:t>
      </w:r>
      <w:r w:rsidRPr="0CEB764A" w:rsidR="50860112">
        <w:rPr>
          <w:b w:val="1"/>
          <w:bCs w:val="1"/>
        </w:rPr>
        <w:t xml:space="preserve"> </w:t>
      </w:r>
      <w:r w:rsidRPr="0CEB764A" w:rsidR="50860112">
        <w:rPr>
          <w:b w:val="1"/>
          <w:bCs w:val="1"/>
        </w:rPr>
        <w:t>c</w:t>
      </w:r>
      <w:r w:rsidRPr="0CEB764A" w:rsidR="50860112">
        <w:rPr>
          <w:b w:val="1"/>
          <w:bCs w:val="1"/>
        </w:rPr>
        <w:t>on</w:t>
      </w:r>
      <w:r w:rsidRPr="0CEB764A" w:rsidR="50860112">
        <w:rPr>
          <w:b w:val="1"/>
          <w:bCs w:val="1"/>
        </w:rPr>
        <w:t>t</w:t>
      </w:r>
      <w:r w:rsidRPr="0CEB764A" w:rsidR="50860112">
        <w:rPr>
          <w:b w:val="1"/>
          <w:bCs w:val="1"/>
        </w:rPr>
        <w:t>r</w:t>
      </w:r>
      <w:r w:rsidRPr="0CEB764A" w:rsidR="50860112">
        <w:rPr>
          <w:b w:val="1"/>
          <w:bCs w:val="1"/>
        </w:rPr>
        <w:t>a</w:t>
      </w:r>
      <w:r w:rsidRPr="0CEB764A" w:rsidR="50860112">
        <w:rPr>
          <w:b w:val="1"/>
          <w:bCs w:val="1"/>
        </w:rPr>
        <w:t>sté.</w:t>
      </w:r>
    </w:p>
    <w:p w:rsidR="0CEB764A" w:rsidP="0CEB764A" w:rsidRDefault="0CEB764A" w14:paraId="0F1564C4" w14:textId="577B42AA">
      <w:pPr>
        <w:pStyle w:val="Normal"/>
        <w:bidi w:val="0"/>
        <w:spacing w:before="0" w:beforeAutospacing="off" w:after="160" w:afterAutospacing="off" w:line="259" w:lineRule="auto"/>
        <w:ind w:left="0" w:right="0"/>
        <w:jc w:val="left"/>
      </w:pPr>
    </w:p>
    <w:p w:rsidR="4941D95A" w:rsidP="0CEB764A" w:rsidRDefault="4941D95A" w14:paraId="0ECDCCD8" w14:textId="0BFA436D">
      <w:pPr>
        <w:pStyle w:val="Normal"/>
        <w:bidi w:val="0"/>
        <w:spacing w:before="0" w:beforeAutospacing="off" w:after="160" w:afterAutospacing="off" w:line="259" w:lineRule="auto"/>
        <w:ind w:left="0" w:right="0"/>
        <w:jc w:val="left"/>
      </w:pPr>
      <w:r w:rsidR="4941D95A">
        <w:rPr/>
        <w:t>A</w:t>
      </w:r>
      <w:r w:rsidR="01873C41">
        <w:rPr/>
        <w:t xml:space="preserve"> – Veille </w:t>
      </w:r>
      <w:r w:rsidR="25B99921">
        <w:rPr/>
        <w:t xml:space="preserve">: </w:t>
      </w:r>
    </w:p>
    <w:p w:rsidR="0DE1507B" w:rsidP="0CEB764A" w:rsidRDefault="0DE1507B" w14:paraId="6F41C38A" w14:textId="16A3E4FE">
      <w:pPr>
        <w:pStyle w:val="Normal"/>
        <w:bidi w:val="0"/>
        <w:spacing w:before="0" w:beforeAutospacing="off" w:after="160" w:afterAutospacing="off" w:line="259" w:lineRule="auto"/>
        <w:ind w:left="0" w:right="0"/>
        <w:jc w:val="left"/>
      </w:pPr>
      <w:hyperlink r:id="Rd3bb7409c7bc41e0">
        <w:r w:rsidRPr="0CEB764A" w:rsidR="0DE1507B">
          <w:rPr>
            <w:rStyle w:val="Hyperlink"/>
          </w:rPr>
          <w:t>https://chambres-agriculture.fr/chambres-dagriculture/nous-connaitre/le-reseau-des-chambres-dagriculture/</w:t>
        </w:r>
      </w:hyperlink>
    </w:p>
    <w:p w:rsidR="25B99921" w:rsidP="0CEB764A" w:rsidRDefault="25B99921" w14:paraId="17CF5312" w14:textId="7B4237F0">
      <w:pPr>
        <w:pStyle w:val="Normal"/>
        <w:bidi w:val="0"/>
        <w:spacing w:before="0" w:beforeAutospacing="off" w:after="160" w:afterAutospacing="off" w:line="259" w:lineRule="auto"/>
        <w:ind w:left="0" w:right="0"/>
        <w:jc w:val="left"/>
      </w:pPr>
      <w:hyperlink r:id="Rf1ff497cbbcc4c4b">
        <w:r w:rsidRPr="0CEB764A" w:rsidR="25B99921">
          <w:rPr>
            <w:rStyle w:val="Hyperlink"/>
          </w:rPr>
          <w:t>https://saveursenor.fr/</w:t>
        </w:r>
      </w:hyperlink>
    </w:p>
    <w:p w:rsidR="3FC741FE" w:rsidP="0CEB764A" w:rsidRDefault="3FC741FE" w14:paraId="3B043D3D" w14:textId="7AAAB8BF">
      <w:pPr>
        <w:pStyle w:val="Normal"/>
        <w:bidi w:val="0"/>
        <w:spacing w:before="0" w:beforeAutospacing="off" w:after="160" w:afterAutospacing="off" w:line="259" w:lineRule="auto"/>
        <w:ind w:left="0" w:right="0"/>
        <w:jc w:val="left"/>
      </w:pPr>
      <w:hyperlink r:id="Re26b34ad8bf84bea">
        <w:r w:rsidRPr="0CEB764A" w:rsidR="3FC741FE">
          <w:rPr>
            <w:rStyle w:val="Hyperlink"/>
          </w:rPr>
          <w:t>https://www.lemarchedeleopold.com/magasin-bio-la-roche-sur-yon/</w:t>
        </w:r>
      </w:hyperlink>
      <w:r w:rsidR="3FC741FE">
        <w:rPr/>
        <w:t xml:space="preserve">    ♥</w:t>
      </w:r>
    </w:p>
    <w:p w:rsidR="3FC741FE" w:rsidP="0CEB764A" w:rsidRDefault="3FC741FE" w14:paraId="0A47E891" w14:textId="44213272">
      <w:pPr>
        <w:pStyle w:val="Normal"/>
        <w:bidi w:val="0"/>
        <w:spacing w:before="0" w:beforeAutospacing="off" w:after="160" w:afterAutospacing="off" w:line="259" w:lineRule="auto"/>
        <w:ind w:left="0" w:right="0"/>
        <w:jc w:val="left"/>
      </w:pPr>
      <w:hyperlink r:id="Rec6690f92fa447e8">
        <w:r w:rsidRPr="0CEB764A" w:rsidR="3FC741FE">
          <w:rPr>
            <w:rStyle w:val="Hyperlink"/>
          </w:rPr>
          <w:t>https://www.lavieclaire.com/</w:t>
        </w:r>
      </w:hyperlink>
      <w:r w:rsidR="3FC741FE">
        <w:rPr/>
        <w:t xml:space="preserve"> ♥</w:t>
      </w:r>
    </w:p>
    <w:p w:rsidR="1F887D41" w:rsidP="0CEB764A" w:rsidRDefault="1F887D41" w14:paraId="0B008953" w14:textId="19B3C250">
      <w:pPr>
        <w:pStyle w:val="Normal"/>
        <w:bidi w:val="0"/>
        <w:spacing w:before="0" w:beforeAutospacing="off" w:after="160" w:afterAutospacing="off" w:line="259" w:lineRule="auto"/>
        <w:ind w:left="0" w:right="0"/>
        <w:jc w:val="left"/>
      </w:pPr>
      <w:hyperlink r:id="Rd902e6e081c84a83">
        <w:r w:rsidRPr="0CEB764A" w:rsidR="1F887D41">
          <w:rPr>
            <w:rStyle w:val="Hyperlink"/>
          </w:rPr>
          <w:t>https://www.biocoop.fr/</w:t>
        </w:r>
      </w:hyperlink>
    </w:p>
    <w:p w:rsidR="0CEB764A" w:rsidP="0CEB764A" w:rsidRDefault="0CEB764A" w14:paraId="346A2046" w14:textId="5C029B6F">
      <w:pPr>
        <w:pStyle w:val="Normal"/>
        <w:bidi w:val="0"/>
        <w:spacing w:before="0" w:beforeAutospacing="off" w:after="160" w:afterAutospacing="off" w:line="259" w:lineRule="auto"/>
        <w:ind w:left="0" w:right="0"/>
        <w:jc w:val="left"/>
      </w:pPr>
    </w:p>
    <w:p w:rsidR="0CEB764A" w:rsidP="0CEB764A" w:rsidRDefault="0CEB764A" w14:paraId="17A8B286" w14:textId="7A45802A">
      <w:pPr>
        <w:pStyle w:val="Normal"/>
        <w:bidi w:val="0"/>
        <w:spacing w:before="0" w:beforeAutospacing="off" w:after="160" w:afterAutospacing="off" w:line="259" w:lineRule="auto"/>
        <w:ind w:left="0" w:right="0"/>
        <w:jc w:val="left"/>
      </w:pPr>
    </w:p>
    <w:p w:rsidR="0CEB764A" w:rsidP="0CEB764A" w:rsidRDefault="0CEB764A" w14:paraId="2E9EBCA3" w14:textId="6D56B474">
      <w:pPr>
        <w:pStyle w:val="Normal"/>
        <w:bidi w:val="0"/>
        <w:spacing w:before="0" w:beforeAutospacing="off" w:after="160" w:afterAutospacing="off" w:line="259" w:lineRule="auto"/>
        <w:ind w:left="0" w:right="0"/>
        <w:jc w:val="left"/>
      </w:pPr>
    </w:p>
    <w:p w:rsidR="02F726A3" w:rsidP="0CEB764A" w:rsidRDefault="02F726A3" w14:paraId="5F5B37C8" w14:textId="062E0728">
      <w:pPr>
        <w:pStyle w:val="Normal"/>
        <w:bidi w:val="0"/>
        <w:spacing w:before="0" w:beforeAutospacing="off" w:after="160" w:afterAutospacing="off" w:line="259" w:lineRule="auto"/>
        <w:ind w:left="0" w:right="0"/>
        <w:jc w:val="left"/>
      </w:pPr>
      <w:r w:rsidR="02F726A3">
        <w:rPr/>
        <w:t>B - Patterns de</w:t>
      </w:r>
      <w:r w:rsidR="74B7B63C">
        <w:rPr/>
        <w:t xml:space="preserve"> couleurs :</w:t>
      </w:r>
    </w:p>
    <w:p w:rsidR="0CEB764A" w:rsidP="0CEB764A" w:rsidRDefault="0CEB764A" w14:paraId="6D34951F" w14:textId="6AC25AD2">
      <w:pPr>
        <w:pStyle w:val="Normal"/>
        <w:bidi w:val="0"/>
        <w:spacing w:before="0" w:beforeAutospacing="off" w:after="160" w:afterAutospacing="off" w:line="259" w:lineRule="auto"/>
        <w:ind w:left="0" w:right="0"/>
        <w:jc w:val="left"/>
      </w:pPr>
    </w:p>
    <w:p w:rsidR="03E34726" w:rsidP="0CEB764A" w:rsidRDefault="03E34726" w14:paraId="0598576A" w14:textId="5173B85C">
      <w:pPr>
        <w:pStyle w:val="Normal"/>
      </w:pPr>
      <w:r w:rsidR="03E34726">
        <w:drawing>
          <wp:inline wp14:editId="489E793B" wp14:anchorId="0BEBE94F">
            <wp:extent cx="1721802" cy="353746"/>
            <wp:effectExtent l="0" t="0" r="0" b="0"/>
            <wp:docPr id="1233598574" name="" title=""/>
            <wp:cNvGraphicFramePr>
              <a:graphicFrameLocks noChangeAspect="1"/>
            </wp:cNvGraphicFramePr>
            <a:graphic>
              <a:graphicData uri="http://schemas.openxmlformats.org/drawingml/2006/picture">
                <pic:pic>
                  <pic:nvPicPr>
                    <pic:cNvPr id="0" name=""/>
                    <pic:cNvPicPr/>
                  </pic:nvPicPr>
                  <pic:blipFill>
                    <a:blip r:embed="R58e648474ddd47c0">
                      <a:extLst>
                        <a:ext xmlns:a="http://schemas.openxmlformats.org/drawingml/2006/main" uri="{28A0092B-C50C-407E-A947-70E740481C1C}">
                          <a14:useLocalDpi val="0"/>
                        </a:ext>
                      </a:extLst>
                    </a:blip>
                    <a:srcRect l="0" t="80213" r="0" b="0"/>
                    <a:stretch>
                      <a:fillRect/>
                    </a:stretch>
                  </pic:blipFill>
                  <pic:spPr>
                    <a:xfrm>
                      <a:off x="0" y="0"/>
                      <a:ext cx="1721802" cy="353746"/>
                    </a:xfrm>
                    <a:prstGeom prst="rect">
                      <a:avLst/>
                    </a:prstGeom>
                  </pic:spPr>
                </pic:pic>
              </a:graphicData>
            </a:graphic>
          </wp:inline>
        </w:drawing>
      </w:r>
      <w:r w:rsidR="00AFE823">
        <w:drawing>
          <wp:inline wp14:editId="16548B16" wp14:anchorId="44850DA1">
            <wp:extent cx="1817689" cy="392391"/>
            <wp:effectExtent l="0" t="0" r="0" b="0"/>
            <wp:docPr id="122486929" name="" title=""/>
            <wp:cNvGraphicFramePr>
              <a:graphicFrameLocks noChangeAspect="1"/>
            </wp:cNvGraphicFramePr>
            <a:graphic>
              <a:graphicData uri="http://schemas.openxmlformats.org/drawingml/2006/picture">
                <pic:pic>
                  <pic:nvPicPr>
                    <pic:cNvPr id="0" name=""/>
                    <pic:cNvPicPr/>
                  </pic:nvPicPr>
                  <pic:blipFill>
                    <a:blip r:embed="R96f3cd1584d84893">
                      <a:extLst>
                        <a:ext xmlns:a="http://schemas.openxmlformats.org/drawingml/2006/main" uri="{28A0092B-C50C-407E-A947-70E740481C1C}">
                          <a14:useLocalDpi val="0"/>
                        </a:ext>
                      </a:extLst>
                    </a:blip>
                    <a:srcRect l="0" t="77837" r="0" b="0"/>
                    <a:stretch>
                      <a:fillRect/>
                    </a:stretch>
                  </pic:blipFill>
                  <pic:spPr>
                    <a:xfrm>
                      <a:off x="0" y="0"/>
                      <a:ext cx="1817689" cy="392391"/>
                    </a:xfrm>
                    <a:prstGeom prst="rect">
                      <a:avLst/>
                    </a:prstGeom>
                  </pic:spPr>
                </pic:pic>
              </a:graphicData>
            </a:graphic>
          </wp:inline>
        </w:drawing>
      </w:r>
      <w:r w:rsidR="30FAE3D3">
        <w:drawing>
          <wp:inline wp14:editId="38D95407" wp14:anchorId="0248AB32">
            <wp:extent cx="1989455" cy="390532"/>
            <wp:effectExtent l="0" t="0" r="0" b="0"/>
            <wp:docPr id="986131584" name="" title=""/>
            <wp:cNvGraphicFramePr>
              <a:graphicFrameLocks noChangeAspect="1"/>
            </wp:cNvGraphicFramePr>
            <a:graphic>
              <a:graphicData uri="http://schemas.openxmlformats.org/drawingml/2006/picture">
                <pic:pic>
                  <pic:nvPicPr>
                    <pic:cNvPr id="0" name=""/>
                    <pic:cNvPicPr/>
                  </pic:nvPicPr>
                  <pic:blipFill>
                    <a:blip r:embed="R411c00f4f2b14e3e">
                      <a:extLst>
                        <a:ext xmlns:a="http://schemas.openxmlformats.org/drawingml/2006/main" uri="{28A0092B-C50C-407E-A947-70E740481C1C}">
                          <a14:useLocalDpi val="0"/>
                        </a:ext>
                      </a:extLst>
                    </a:blip>
                    <a:srcRect l="0" t="78974" r="0" b="0"/>
                    <a:stretch>
                      <a:fillRect/>
                    </a:stretch>
                  </pic:blipFill>
                  <pic:spPr>
                    <a:xfrm>
                      <a:off x="0" y="0"/>
                      <a:ext cx="1989455" cy="390532"/>
                    </a:xfrm>
                    <a:prstGeom prst="rect">
                      <a:avLst/>
                    </a:prstGeom>
                  </pic:spPr>
                </pic:pic>
              </a:graphicData>
            </a:graphic>
          </wp:inline>
        </w:drawing>
      </w:r>
      <w:r w:rsidR="1F737AA4">
        <w:drawing>
          <wp:inline wp14:editId="5F151FF3" wp14:anchorId="0341061B">
            <wp:extent cx="1899434" cy="430492"/>
            <wp:effectExtent l="0" t="0" r="0" b="0"/>
            <wp:docPr id="133419249" name="" title=""/>
            <wp:cNvGraphicFramePr>
              <a:graphicFrameLocks noChangeAspect="1"/>
            </wp:cNvGraphicFramePr>
            <a:graphic>
              <a:graphicData uri="http://schemas.openxmlformats.org/drawingml/2006/picture">
                <pic:pic>
                  <pic:nvPicPr>
                    <pic:cNvPr id="0" name=""/>
                    <pic:cNvPicPr/>
                  </pic:nvPicPr>
                  <pic:blipFill>
                    <a:blip r:embed="R5662ac257c934f9e">
                      <a:extLst>
                        <a:ext xmlns:a="http://schemas.openxmlformats.org/drawingml/2006/main" uri="{28A0092B-C50C-407E-A947-70E740481C1C}">
                          <a14:useLocalDpi val="0"/>
                        </a:ext>
                      </a:extLst>
                    </a:blip>
                    <a:srcRect l="0" t="75675" r="0" b="0"/>
                    <a:stretch>
                      <a:fillRect/>
                    </a:stretch>
                  </pic:blipFill>
                  <pic:spPr>
                    <a:xfrm>
                      <a:off x="0" y="0"/>
                      <a:ext cx="1899434" cy="430492"/>
                    </a:xfrm>
                    <a:prstGeom prst="rect">
                      <a:avLst/>
                    </a:prstGeom>
                  </pic:spPr>
                </pic:pic>
              </a:graphicData>
            </a:graphic>
          </wp:inline>
        </w:drawing>
      </w:r>
      <w:r w:rsidR="271EB266">
        <w:drawing>
          <wp:inline wp14:editId="73937B19" wp14:anchorId="43D029DD">
            <wp:extent cx="1929086" cy="371476"/>
            <wp:effectExtent l="0" t="0" r="0" b="0"/>
            <wp:docPr id="1309466673" name="" title=""/>
            <wp:cNvGraphicFramePr>
              <a:graphicFrameLocks noChangeAspect="1"/>
            </wp:cNvGraphicFramePr>
            <a:graphic>
              <a:graphicData uri="http://schemas.openxmlformats.org/drawingml/2006/picture">
                <pic:pic>
                  <pic:nvPicPr>
                    <pic:cNvPr id="0" name=""/>
                    <pic:cNvPicPr/>
                  </pic:nvPicPr>
                  <pic:blipFill>
                    <a:blip r:embed="R0adf89220aa34d61">
                      <a:extLst>
                        <a:ext xmlns:a="http://schemas.openxmlformats.org/drawingml/2006/main" uri="{28A0092B-C50C-407E-A947-70E740481C1C}">
                          <a14:useLocalDpi val="0"/>
                        </a:ext>
                      </a:extLst>
                    </a:blip>
                    <a:srcRect l="0" t="78453" r="0" b="0"/>
                    <a:stretch>
                      <a:fillRect/>
                    </a:stretch>
                  </pic:blipFill>
                  <pic:spPr>
                    <a:xfrm>
                      <a:off x="0" y="0"/>
                      <a:ext cx="1929086" cy="371476"/>
                    </a:xfrm>
                    <a:prstGeom prst="rect">
                      <a:avLst/>
                    </a:prstGeom>
                  </pic:spPr>
                </pic:pic>
              </a:graphicData>
            </a:graphic>
          </wp:inline>
        </w:drawing>
      </w:r>
      <w:r w:rsidR="74599C2D">
        <w:drawing>
          <wp:inline wp14:editId="73A4CE50" wp14:anchorId="746384D9">
            <wp:extent cx="1883961" cy="468382"/>
            <wp:effectExtent l="0" t="0" r="0" b="0"/>
            <wp:docPr id="1554871169" name="" title=""/>
            <wp:cNvGraphicFramePr>
              <a:graphicFrameLocks noChangeAspect="1"/>
            </wp:cNvGraphicFramePr>
            <a:graphic>
              <a:graphicData uri="http://schemas.openxmlformats.org/drawingml/2006/picture">
                <pic:pic>
                  <pic:nvPicPr>
                    <pic:cNvPr id="0" name=""/>
                    <pic:cNvPicPr/>
                  </pic:nvPicPr>
                  <pic:blipFill>
                    <a:blip r:embed="R7f8d288c4bb5408a">
                      <a:extLst>
                        <a:ext xmlns:a="http://schemas.openxmlformats.org/drawingml/2006/main" uri="{28A0092B-C50C-407E-A947-70E740481C1C}">
                          <a14:useLocalDpi val="0"/>
                        </a:ext>
                      </a:extLst>
                    </a:blip>
                    <a:srcRect l="0" t="74210" r="0" b="0"/>
                    <a:stretch>
                      <a:fillRect/>
                    </a:stretch>
                  </pic:blipFill>
                  <pic:spPr>
                    <a:xfrm>
                      <a:off x="0" y="0"/>
                      <a:ext cx="1883961" cy="468382"/>
                    </a:xfrm>
                    <a:prstGeom prst="rect">
                      <a:avLst/>
                    </a:prstGeom>
                  </pic:spPr>
                </pic:pic>
              </a:graphicData>
            </a:graphic>
          </wp:inline>
        </w:drawing>
      </w:r>
      <w:r w:rsidR="53AB26FB">
        <w:rPr/>
        <w:t xml:space="preserve"> </w:t>
      </w:r>
    </w:p>
    <w:p w:rsidR="0CEB764A" w:rsidP="0CEB764A" w:rsidRDefault="0CEB764A" w14:paraId="42D0F2AC" w14:textId="497A249B">
      <w:pPr>
        <w:pStyle w:val="Normal"/>
      </w:pPr>
    </w:p>
    <w:p w:rsidR="0CEB764A" w:rsidP="0CEB764A" w:rsidRDefault="0CEB764A" w14:paraId="26B6248A" w14:textId="2F91E627">
      <w:pPr>
        <w:pStyle w:val="Normal"/>
      </w:pPr>
    </w:p>
    <w:p w:rsidR="0CEB764A" w:rsidP="0CEB764A" w:rsidRDefault="0CEB764A" w14:paraId="4FF8A8A8" w14:textId="6A914509">
      <w:pPr>
        <w:pStyle w:val="Normal"/>
      </w:pPr>
    </w:p>
    <w:p w:rsidR="0CEB764A" w:rsidP="0CEB764A" w:rsidRDefault="0CEB764A" w14:paraId="397DB4BE" w14:textId="6987257B">
      <w:pPr>
        <w:pStyle w:val="Normal"/>
      </w:pPr>
    </w:p>
    <w:p w:rsidR="0CEB764A" w:rsidP="0CEB764A" w:rsidRDefault="0CEB764A" w14:paraId="3CB39366" w14:textId="2378599A">
      <w:pPr>
        <w:pStyle w:val="Normal"/>
      </w:pPr>
    </w:p>
    <w:p w:rsidR="0CEB764A" w:rsidP="0CEB764A" w:rsidRDefault="0CEB764A" w14:paraId="2F596055" w14:textId="68E5D818">
      <w:pPr>
        <w:pStyle w:val="Normal"/>
      </w:pPr>
    </w:p>
    <w:p w:rsidR="0CEB764A" w:rsidP="0CEB764A" w:rsidRDefault="0CEB764A" w14:paraId="646D0B4F" w14:textId="63C5F83D">
      <w:pPr>
        <w:pStyle w:val="Normal"/>
      </w:pPr>
    </w:p>
    <w:p w:rsidR="0CEB764A" w:rsidP="0CEB764A" w:rsidRDefault="0CEB764A" w14:paraId="1D6A7275" w14:textId="13D2E2D5">
      <w:pPr>
        <w:pStyle w:val="Normal"/>
      </w:pPr>
    </w:p>
    <w:p w:rsidR="0CEB764A" w:rsidP="0CEB764A" w:rsidRDefault="0CEB764A" w14:paraId="19E07919" w14:textId="6E5F104E">
      <w:pPr>
        <w:pStyle w:val="Normal"/>
      </w:pPr>
    </w:p>
    <w:p w:rsidR="0CEB764A" w:rsidP="0CEB764A" w:rsidRDefault="0CEB764A" w14:paraId="0A027966" w14:textId="2144522E">
      <w:pPr>
        <w:pStyle w:val="Normal"/>
      </w:pPr>
    </w:p>
    <w:p w:rsidR="0CEB764A" w:rsidP="0CEB764A" w:rsidRDefault="0CEB764A" w14:paraId="2664AF6F" w14:textId="5BB21BC8">
      <w:pPr>
        <w:pStyle w:val="Normal"/>
      </w:pPr>
    </w:p>
    <w:p w:rsidR="6E217E64" w:rsidP="0CEB764A" w:rsidRDefault="6E217E64" w14:paraId="0375162F" w14:textId="3EAA3516">
      <w:pPr>
        <w:pStyle w:val="Normal"/>
      </w:pPr>
      <w:r w:rsidRPr="0CEB764A" w:rsidR="6E217E64">
        <w:rPr>
          <w:b w:val="1"/>
          <w:bCs w:val="1"/>
          <w:sz w:val="32"/>
          <w:szCs w:val="32"/>
        </w:rPr>
        <w:t xml:space="preserve">X - </w:t>
      </w:r>
      <w:r w:rsidRPr="0CEB764A" w:rsidR="1F2981AA">
        <w:rPr>
          <w:b w:val="1"/>
          <w:bCs w:val="1"/>
          <w:sz w:val="32"/>
          <w:szCs w:val="32"/>
        </w:rPr>
        <w:t>Deadline</w:t>
      </w:r>
      <w:r w:rsidRPr="0CEB764A" w:rsidR="57F70D6C">
        <w:rPr>
          <w:b w:val="1"/>
          <w:bCs w:val="1"/>
          <w:sz w:val="32"/>
          <w:szCs w:val="32"/>
        </w:rPr>
        <w:t xml:space="preserve"> </w:t>
      </w:r>
      <w:r w:rsidR="1F2981AA">
        <w:rPr/>
        <w:t>:</w:t>
      </w:r>
    </w:p>
    <w:p w:rsidR="1DDC6E56" w:rsidP="0CEB764A" w:rsidRDefault="1DDC6E56" w14:paraId="5D0F4F0F" w14:textId="2963ABEA">
      <w:pPr>
        <w:pStyle w:val="Normal"/>
        <w:bidi w:val="0"/>
        <w:spacing w:before="0" w:beforeAutospacing="off" w:after="160" w:afterAutospacing="off" w:line="259" w:lineRule="auto"/>
        <w:ind w:left="0" w:right="0"/>
        <w:jc w:val="left"/>
        <w:rPr>
          <w:sz w:val="24"/>
          <w:szCs w:val="24"/>
        </w:rPr>
      </w:pPr>
      <w:r w:rsidRPr="0CEB764A" w:rsidR="1DDC6E56">
        <w:rPr>
          <w:b w:val="1"/>
          <w:bCs w:val="1"/>
          <w:sz w:val="24"/>
          <w:szCs w:val="24"/>
        </w:rPr>
        <w:t xml:space="preserve">Début du projet </w:t>
      </w:r>
      <w:r w:rsidRPr="0CEB764A" w:rsidR="660E4DB6">
        <w:rPr>
          <w:b w:val="1"/>
          <w:bCs w:val="1"/>
          <w:sz w:val="24"/>
          <w:szCs w:val="24"/>
        </w:rPr>
        <w:t>:</w:t>
      </w:r>
      <w:r w:rsidRPr="0CEB764A" w:rsidR="660E4DB6">
        <w:rPr>
          <w:sz w:val="24"/>
          <w:szCs w:val="24"/>
        </w:rPr>
        <w:t xml:space="preserve"> </w:t>
      </w:r>
    </w:p>
    <w:p w:rsidR="1DDC6E56" w:rsidP="0CEB764A" w:rsidRDefault="1DDC6E56" w14:paraId="009242C6" w14:textId="0F4F3224">
      <w:pPr>
        <w:pStyle w:val="Normal"/>
        <w:bidi w:val="0"/>
        <w:spacing w:before="0" w:beforeAutospacing="off" w:after="160" w:afterAutospacing="off" w:line="259" w:lineRule="auto"/>
        <w:ind w:left="0" w:right="0"/>
        <w:jc w:val="left"/>
        <w:rPr>
          <w:sz w:val="24"/>
          <w:szCs w:val="24"/>
        </w:rPr>
      </w:pPr>
      <w:r w:rsidRPr="0CEB764A" w:rsidR="1DDC6E56">
        <w:rPr>
          <w:sz w:val="24"/>
          <w:szCs w:val="24"/>
        </w:rPr>
        <w:t>17</w:t>
      </w:r>
      <w:r w:rsidRPr="0CEB764A" w:rsidR="78854D1E">
        <w:rPr>
          <w:sz w:val="24"/>
          <w:szCs w:val="24"/>
        </w:rPr>
        <w:t xml:space="preserve"> </w:t>
      </w:r>
      <w:r w:rsidRPr="0CEB764A" w:rsidR="67253403">
        <w:rPr>
          <w:sz w:val="24"/>
          <w:szCs w:val="24"/>
        </w:rPr>
        <w:t>mai</w:t>
      </w:r>
      <w:r w:rsidRPr="0CEB764A" w:rsidR="676585A6">
        <w:rPr>
          <w:sz w:val="24"/>
          <w:szCs w:val="24"/>
        </w:rPr>
        <w:t xml:space="preserve"> </w:t>
      </w:r>
      <w:r w:rsidRPr="0CEB764A" w:rsidR="1DDC6E56">
        <w:rPr>
          <w:sz w:val="24"/>
          <w:szCs w:val="24"/>
        </w:rPr>
        <w:t>2021</w:t>
      </w:r>
    </w:p>
    <w:p w:rsidR="0CEB764A" w:rsidP="0CEB764A" w:rsidRDefault="0CEB764A" w14:paraId="4114E31E" w14:textId="730B7E47">
      <w:pPr>
        <w:pStyle w:val="Normal"/>
        <w:bidi w:val="0"/>
        <w:spacing w:before="0" w:beforeAutospacing="off" w:after="160" w:afterAutospacing="off" w:line="259" w:lineRule="auto"/>
        <w:ind w:left="0" w:right="0"/>
        <w:jc w:val="left"/>
        <w:rPr>
          <w:sz w:val="24"/>
          <w:szCs w:val="24"/>
        </w:rPr>
      </w:pPr>
    </w:p>
    <w:p w:rsidR="1DDC6E56" w:rsidP="0CEB764A" w:rsidRDefault="1DDC6E56" w14:paraId="6D745FCA" w14:textId="69D3A27B">
      <w:pPr>
        <w:pStyle w:val="Normal"/>
        <w:bidi w:val="0"/>
        <w:spacing w:before="0" w:beforeAutospacing="off" w:after="160" w:afterAutospacing="off" w:line="259" w:lineRule="auto"/>
        <w:ind w:left="0" w:right="0"/>
        <w:jc w:val="left"/>
        <w:rPr>
          <w:sz w:val="24"/>
          <w:szCs w:val="24"/>
        </w:rPr>
      </w:pPr>
      <w:r w:rsidRPr="0CEB764A" w:rsidR="1DDC6E56">
        <w:rPr>
          <w:b w:val="1"/>
          <w:bCs w:val="1"/>
          <w:sz w:val="24"/>
          <w:szCs w:val="24"/>
        </w:rPr>
        <w:t>Deadline :</w:t>
      </w:r>
      <w:r w:rsidRPr="0CEB764A" w:rsidR="1DDC6E56">
        <w:rPr>
          <w:sz w:val="24"/>
          <w:szCs w:val="24"/>
        </w:rPr>
        <w:t xml:space="preserve"> </w:t>
      </w:r>
    </w:p>
    <w:p w:rsidR="7855FAAD" w:rsidP="0CEB764A" w:rsidRDefault="7855FAAD" w14:paraId="168B3C2C" w14:textId="5048B5A7">
      <w:pPr>
        <w:pStyle w:val="Normal"/>
        <w:bidi w:val="0"/>
        <w:spacing w:before="0" w:beforeAutospacing="off" w:after="160" w:afterAutospacing="off" w:line="259" w:lineRule="auto"/>
        <w:ind w:left="0" w:right="0"/>
        <w:jc w:val="left"/>
        <w:rPr>
          <w:sz w:val="24"/>
          <w:szCs w:val="24"/>
        </w:rPr>
      </w:pPr>
      <w:r w:rsidRPr="0CEB764A" w:rsidR="7855FAAD">
        <w:rPr>
          <w:sz w:val="24"/>
          <w:szCs w:val="24"/>
        </w:rPr>
        <w:t xml:space="preserve">15 </w:t>
      </w:r>
      <w:r w:rsidRPr="0CEB764A" w:rsidR="2CED3C0B">
        <w:rPr>
          <w:sz w:val="24"/>
          <w:szCs w:val="24"/>
        </w:rPr>
        <w:t xml:space="preserve">juin </w:t>
      </w:r>
      <w:r w:rsidRPr="0CEB764A" w:rsidR="7855FAAD">
        <w:rPr>
          <w:sz w:val="24"/>
          <w:szCs w:val="24"/>
        </w:rPr>
        <w:t>2021</w:t>
      </w:r>
      <w:r w:rsidRPr="0CEB764A" w:rsidR="650A2B0A">
        <w:rPr>
          <w:sz w:val="24"/>
          <w:szCs w:val="24"/>
        </w:rPr>
        <w:t xml:space="preserve"> </w:t>
      </w:r>
      <w:r w:rsidRPr="0CEB764A" w:rsidR="10598AD6">
        <w:rPr>
          <w:sz w:val="24"/>
          <w:szCs w:val="24"/>
        </w:rPr>
        <w:t>- 30</w:t>
      </w:r>
      <w:r w:rsidRPr="0CEB764A" w:rsidR="10598AD6">
        <w:rPr>
          <w:sz w:val="24"/>
          <w:szCs w:val="24"/>
        </w:rPr>
        <w:t xml:space="preserve"> juin 2021</w:t>
      </w:r>
    </w:p>
    <w:p w:rsidR="0CEB764A" w:rsidP="0CEB764A" w:rsidRDefault="0CEB764A" w14:paraId="3E145312" w14:textId="312E9C40">
      <w:pPr>
        <w:pStyle w:val="Normal"/>
        <w:rPr>
          <w:sz w:val="24"/>
          <w:szCs w:val="24"/>
        </w:rPr>
      </w:pPr>
    </w:p>
    <w:p w:rsidR="764C3091" w:rsidP="0CEB764A" w:rsidRDefault="764C3091" w14:paraId="73D70123" w14:textId="21D3C82B">
      <w:pPr>
        <w:pStyle w:val="Normal"/>
        <w:rPr>
          <w:b w:val="1"/>
          <w:bCs w:val="1"/>
          <w:sz w:val="24"/>
          <w:szCs w:val="24"/>
        </w:rPr>
      </w:pPr>
      <w:r w:rsidRPr="0CEB764A" w:rsidR="764C3091">
        <w:rPr>
          <w:b w:val="1"/>
          <w:bCs w:val="1"/>
          <w:sz w:val="24"/>
          <w:szCs w:val="24"/>
        </w:rPr>
        <w:t>Réunions</w:t>
      </w:r>
      <w:r w:rsidRPr="0CEB764A" w:rsidR="3ADFDE10">
        <w:rPr>
          <w:b w:val="1"/>
          <w:bCs w:val="1"/>
          <w:sz w:val="24"/>
          <w:szCs w:val="24"/>
        </w:rPr>
        <w:t xml:space="preserve"> de </w:t>
      </w:r>
      <w:r w:rsidRPr="0CEB764A" w:rsidR="3ADFDE10">
        <w:rPr>
          <w:b w:val="1"/>
          <w:bCs w:val="1"/>
          <w:sz w:val="24"/>
          <w:szCs w:val="24"/>
        </w:rPr>
        <w:t xml:space="preserve">groupe </w:t>
      </w:r>
      <w:r w:rsidRPr="0CEB764A" w:rsidR="764C3091">
        <w:rPr>
          <w:b w:val="1"/>
          <w:bCs w:val="1"/>
          <w:sz w:val="24"/>
          <w:szCs w:val="24"/>
        </w:rPr>
        <w:t>:</w:t>
      </w:r>
      <w:r w:rsidRPr="0CEB764A" w:rsidR="42862CC8">
        <w:rPr>
          <w:b w:val="1"/>
          <w:bCs w:val="1"/>
          <w:sz w:val="24"/>
          <w:szCs w:val="24"/>
        </w:rPr>
        <w:t xml:space="preserve"> </w:t>
      </w:r>
    </w:p>
    <w:p w:rsidR="2DED9B04" w:rsidP="0CEB764A" w:rsidRDefault="2DED9B04" w14:paraId="340B3F33" w14:textId="14DF37EB">
      <w:pPr>
        <w:pStyle w:val="Normal"/>
        <w:rPr>
          <w:sz w:val="24"/>
          <w:szCs w:val="24"/>
        </w:rPr>
      </w:pPr>
      <w:r w:rsidRPr="0CEB764A" w:rsidR="2DED9B04">
        <w:rPr>
          <w:sz w:val="24"/>
          <w:szCs w:val="24"/>
        </w:rPr>
        <w:t xml:space="preserve">27 Mai / </w:t>
      </w:r>
      <w:r w:rsidRPr="0CEB764A" w:rsidR="42862CC8">
        <w:rPr>
          <w:sz w:val="24"/>
          <w:szCs w:val="24"/>
        </w:rPr>
        <w:t>10 juin / 30 juin 2021</w:t>
      </w:r>
    </w:p>
    <w:p w:rsidR="0CEB764A" w:rsidP="0CEB764A" w:rsidRDefault="0CEB764A" w14:paraId="4F8AD7C6" w14:textId="744E86C9">
      <w:pPr>
        <w:pStyle w:val="Normal"/>
        <w:rPr>
          <w:sz w:val="24"/>
          <w:szCs w:val="24"/>
        </w:rPr>
      </w:pPr>
    </w:p>
    <w:p w:rsidR="551A7108" w:rsidP="0CEB764A" w:rsidRDefault="551A7108" w14:paraId="4B5563B2" w14:textId="30685A32">
      <w:pPr>
        <w:pStyle w:val="Normal"/>
        <w:rPr>
          <w:b w:val="1"/>
          <w:bCs w:val="1"/>
          <w:sz w:val="24"/>
          <w:szCs w:val="24"/>
        </w:rPr>
      </w:pPr>
      <w:r w:rsidRPr="0CEB764A" w:rsidR="551A7108">
        <w:rPr>
          <w:b w:val="1"/>
          <w:bCs w:val="1"/>
          <w:sz w:val="24"/>
          <w:szCs w:val="24"/>
        </w:rPr>
        <w:t xml:space="preserve">Equipe : </w:t>
      </w:r>
    </w:p>
    <w:p w:rsidR="551A7108" w:rsidP="0CEB764A" w:rsidRDefault="551A7108" w14:paraId="3BC980E7" w14:textId="76110E74">
      <w:pPr>
        <w:pStyle w:val="Normal"/>
        <w:rPr>
          <w:sz w:val="24"/>
          <w:szCs w:val="24"/>
        </w:rPr>
      </w:pPr>
      <w:r w:rsidRPr="0CEB764A" w:rsidR="551A7108">
        <w:rPr>
          <w:sz w:val="24"/>
          <w:szCs w:val="24"/>
        </w:rPr>
        <w:t>Théo MAES,</w:t>
      </w:r>
    </w:p>
    <w:p w:rsidR="551A7108" w:rsidP="0CEB764A" w:rsidRDefault="551A7108" w14:paraId="6B0A95A3" w14:textId="60ADBED8">
      <w:pPr>
        <w:pStyle w:val="Normal"/>
        <w:rPr>
          <w:sz w:val="24"/>
          <w:szCs w:val="24"/>
        </w:rPr>
      </w:pPr>
      <w:r w:rsidRPr="0CEB764A" w:rsidR="551A7108">
        <w:rPr>
          <w:sz w:val="24"/>
          <w:szCs w:val="24"/>
        </w:rPr>
        <w:t xml:space="preserve">Philippe VENET, </w:t>
      </w:r>
    </w:p>
    <w:p w:rsidR="551A7108" w:rsidP="0CEB764A" w:rsidRDefault="551A7108" w14:paraId="1734D5C2" w14:textId="36A927FF">
      <w:pPr>
        <w:pStyle w:val="Normal"/>
        <w:rPr>
          <w:sz w:val="24"/>
          <w:szCs w:val="24"/>
        </w:rPr>
      </w:pPr>
      <w:r w:rsidRPr="0CEB764A" w:rsidR="551A7108">
        <w:rPr>
          <w:sz w:val="24"/>
          <w:szCs w:val="24"/>
        </w:rPr>
        <w:t>Loïc MATHIEU,</w:t>
      </w:r>
    </w:p>
    <w:p w:rsidR="551A7108" w:rsidP="0CEB764A" w:rsidRDefault="551A7108" w14:paraId="724F941A" w14:textId="32517E2C">
      <w:pPr>
        <w:pStyle w:val="Normal"/>
        <w:rPr>
          <w:sz w:val="24"/>
          <w:szCs w:val="24"/>
        </w:rPr>
      </w:pPr>
      <w:r w:rsidRPr="0CEB764A" w:rsidR="551A7108">
        <w:rPr>
          <w:sz w:val="24"/>
          <w:szCs w:val="24"/>
        </w:rPr>
        <w:t>Camille BINET</w:t>
      </w:r>
      <w:r w:rsidRPr="0CEB764A" w:rsidR="1877BED9">
        <w:rPr>
          <w:sz w:val="24"/>
          <w:szCs w:val="24"/>
        </w:rPr>
        <w:t xml:space="preserve">, </w:t>
      </w:r>
      <w:hyperlink r:id="Rb39ffdbe4ca9471e">
        <w:r w:rsidRPr="0CEB764A" w:rsidR="1877BED9">
          <w:rPr>
            <w:rStyle w:val="Hyperlink"/>
            <w:sz w:val="24"/>
            <w:szCs w:val="24"/>
          </w:rPr>
          <w:t>cam.binet@gmail.com</w:t>
        </w:r>
      </w:hyperlink>
      <w:r w:rsidRPr="0CEB764A" w:rsidR="1877BED9">
        <w:rPr>
          <w:sz w:val="24"/>
          <w:szCs w:val="24"/>
        </w:rPr>
        <w:t xml:space="preserve"> / 07.82.89.54.84</w:t>
      </w:r>
    </w:p>
    <w:p w:rsidR="0CEB764A" w:rsidP="0CEB764A" w:rsidRDefault="0CEB764A" w14:paraId="790A5CD0" w14:textId="3FC8C551">
      <w:pPr>
        <w:pStyle w:val="Normal"/>
        <w:rPr>
          <w:sz w:val="24"/>
          <w:szCs w:val="24"/>
        </w:rPr>
      </w:pPr>
    </w:p>
    <w:p w:rsidR="33493EAC" w:rsidP="0CEB764A" w:rsidRDefault="33493EAC" w14:paraId="2DE0772A" w14:textId="63587502">
      <w:pPr>
        <w:pStyle w:val="Normal"/>
        <w:rPr>
          <w:b w:val="1"/>
          <w:bCs w:val="1"/>
          <w:sz w:val="24"/>
          <w:szCs w:val="24"/>
        </w:rPr>
      </w:pPr>
      <w:r w:rsidRPr="0CEB764A" w:rsidR="4C97750F">
        <w:rPr>
          <w:b w:val="1"/>
          <w:bCs w:val="1"/>
          <w:sz w:val="24"/>
          <w:szCs w:val="24"/>
        </w:rPr>
        <w:t>Rubrique</w:t>
      </w:r>
      <w:r w:rsidRPr="0CEB764A" w:rsidR="63888624">
        <w:rPr>
          <w:b w:val="1"/>
          <w:bCs w:val="1"/>
          <w:sz w:val="24"/>
          <w:szCs w:val="24"/>
        </w:rPr>
        <w:t xml:space="preserve"> </w:t>
      </w:r>
      <w:r w:rsidRPr="0CEB764A" w:rsidR="29266650">
        <w:rPr>
          <w:b w:val="1"/>
          <w:bCs w:val="1"/>
          <w:sz w:val="24"/>
          <w:szCs w:val="24"/>
        </w:rPr>
        <w:t>“</w:t>
      </w:r>
      <w:r w:rsidRPr="0CEB764A" w:rsidR="63888624">
        <w:rPr>
          <w:b w:val="1"/>
          <w:bCs w:val="1"/>
          <w:sz w:val="24"/>
          <w:szCs w:val="24"/>
        </w:rPr>
        <w:t>Mehdi</w:t>
      </w:r>
      <w:r w:rsidRPr="0CEB764A" w:rsidR="13D9ABDC">
        <w:rPr>
          <w:b w:val="1"/>
          <w:bCs w:val="1"/>
          <w:sz w:val="24"/>
          <w:szCs w:val="24"/>
        </w:rPr>
        <w:t xml:space="preserve"> m’a dit</w:t>
      </w:r>
      <w:r w:rsidRPr="0CEB764A" w:rsidR="28D7E6DE">
        <w:rPr>
          <w:b w:val="1"/>
          <w:bCs w:val="1"/>
          <w:sz w:val="24"/>
          <w:szCs w:val="24"/>
        </w:rPr>
        <w:t xml:space="preserve"> ”</w:t>
      </w:r>
      <w:r w:rsidRPr="0CEB764A" w:rsidR="673DD949">
        <w:rPr>
          <w:b w:val="1"/>
          <w:bCs w:val="1"/>
          <w:sz w:val="24"/>
          <w:szCs w:val="24"/>
        </w:rPr>
        <w:t xml:space="preserve"> (33)</w:t>
      </w:r>
      <w:r w:rsidRPr="0CEB764A" w:rsidR="63888624">
        <w:rPr>
          <w:b w:val="1"/>
          <w:bCs w:val="1"/>
          <w:sz w:val="24"/>
          <w:szCs w:val="24"/>
        </w:rPr>
        <w:t xml:space="preserve"> </w:t>
      </w:r>
      <w:r w:rsidRPr="0CEB764A" w:rsidR="63888624">
        <w:rPr>
          <w:b w:val="1"/>
          <w:bCs w:val="1"/>
          <w:sz w:val="24"/>
          <w:szCs w:val="24"/>
        </w:rPr>
        <w:t>:</w:t>
      </w:r>
    </w:p>
    <w:p w:rsidR="18809F19" w:rsidP="0CEB764A" w:rsidRDefault="18809F19" w14:paraId="0BBBB6F3" w14:textId="70173882">
      <w:pPr>
        <w:pStyle w:val="Normal"/>
        <w:rPr>
          <w:sz w:val="24"/>
          <w:szCs w:val="24"/>
        </w:rPr>
      </w:pPr>
      <w:r w:rsidRPr="0CEB764A" w:rsidR="18809F19">
        <w:rPr>
          <w:sz w:val="24"/>
          <w:szCs w:val="24"/>
        </w:rPr>
        <w:t>Faire quelque chose de simple et fonctionnel.</w:t>
      </w:r>
    </w:p>
    <w:p w:rsidR="4857F416" w:rsidP="0CEB764A" w:rsidRDefault="4857F416" w14:paraId="6108C571" w14:textId="6EECCAEA">
      <w:pPr>
        <w:pStyle w:val="Normal"/>
        <w:rPr>
          <w:sz w:val="24"/>
          <w:szCs w:val="24"/>
        </w:rPr>
      </w:pPr>
      <w:r w:rsidRPr="0CEB764A" w:rsidR="4857F416">
        <w:rPr>
          <w:sz w:val="24"/>
          <w:szCs w:val="24"/>
        </w:rPr>
        <w:t>Boites de chocolats !</w:t>
      </w:r>
    </w:p>
    <w:p w:rsidR="0CEB764A" w:rsidP="0CEB764A" w:rsidRDefault="0CEB764A" w14:paraId="3EFE71A4" w14:textId="3A913373">
      <w:pPr>
        <w:pStyle w:val="Normal"/>
        <w:rPr>
          <w:sz w:val="24"/>
          <w:szCs w:val="24"/>
        </w:rPr>
      </w:pPr>
    </w:p>
    <w:p w:rsidR="5E3291AD" w:rsidP="0CEB764A" w:rsidRDefault="5E3291AD" w14:paraId="211238AF" w14:textId="30056F1F">
      <w:pPr>
        <w:rPr>
          <w:b w:val="1"/>
          <w:bCs w:val="1"/>
          <w:sz w:val="32"/>
          <w:szCs w:val="32"/>
          <w:highlight w:val="yellow"/>
        </w:rPr>
      </w:pPr>
      <w:r w:rsidRPr="0CEB764A" w:rsidR="5E3291AD">
        <w:rPr>
          <w:b w:val="1"/>
          <w:bCs w:val="1"/>
          <w:sz w:val="32"/>
          <w:szCs w:val="32"/>
          <w:highlight w:val="yellow"/>
        </w:rPr>
        <w:t>III - Besoins techniques :</w:t>
      </w:r>
    </w:p>
    <w:p w:rsidR="5E3291AD" w:rsidP="0CEB764A" w:rsidRDefault="5E3291AD" w14:paraId="36CF1E87" w14:textId="057F10AC">
      <w:pPr>
        <w:pStyle w:val="Normal"/>
        <w:bidi w:val="0"/>
        <w:spacing w:before="0" w:beforeAutospacing="off" w:after="160" w:afterAutospacing="off" w:line="259" w:lineRule="auto"/>
        <w:ind w:left="0" w:right="0"/>
        <w:jc w:val="left"/>
        <w:rPr>
          <w:sz w:val="24"/>
          <w:szCs w:val="24"/>
          <w:highlight w:val="yellow"/>
        </w:rPr>
      </w:pPr>
      <w:r w:rsidRPr="0CEB764A" w:rsidR="5E3291AD">
        <w:rPr>
          <w:sz w:val="24"/>
          <w:szCs w:val="24"/>
          <w:highlight w:val="yellow"/>
        </w:rPr>
        <w:t>- Base de données (SQL). PostgreSQL.</w:t>
      </w:r>
      <w:r>
        <w:br/>
      </w:r>
      <w:r w:rsidRPr="0CEB764A" w:rsidR="5E3291AD">
        <w:rPr>
          <w:sz w:val="24"/>
          <w:szCs w:val="24"/>
          <w:highlight w:val="yellow"/>
        </w:rPr>
        <w:t>- HTML/CSS. Javascript. JQuery.</w:t>
      </w:r>
      <w:r>
        <w:br/>
      </w:r>
      <w:r w:rsidRPr="0CEB764A" w:rsidR="5E3291AD">
        <w:rPr>
          <w:sz w:val="24"/>
          <w:szCs w:val="24"/>
          <w:highlight w:val="yellow"/>
        </w:rPr>
        <w:t>- JEE.</w:t>
      </w:r>
      <w:r>
        <w:br/>
      </w:r>
      <w:r w:rsidRPr="0CEB764A" w:rsidR="5E3291AD">
        <w:rPr>
          <w:sz w:val="24"/>
          <w:szCs w:val="24"/>
          <w:highlight w:val="yellow"/>
        </w:rPr>
        <w:t>- Bootstrap.</w:t>
      </w:r>
      <w:r>
        <w:br/>
      </w:r>
      <w:r w:rsidRPr="0CEB764A" w:rsidR="5E3291AD">
        <w:rPr>
          <w:sz w:val="24"/>
          <w:szCs w:val="24"/>
          <w:highlight w:val="yellow"/>
        </w:rPr>
        <w:t>- Hibernate.</w:t>
      </w:r>
      <w:r>
        <w:br/>
      </w:r>
      <w:r w:rsidRPr="0CEB764A" w:rsidR="5E3291AD">
        <w:rPr>
          <w:sz w:val="24"/>
          <w:szCs w:val="24"/>
          <w:highlight w:val="yellow"/>
        </w:rPr>
        <w:t>- Maven.</w:t>
      </w:r>
    </w:p>
    <w:p w:rsidR="0CEB764A" w:rsidP="0CEB764A" w:rsidRDefault="0CEB764A" w14:paraId="450D29B5" w14:textId="6BF01D7E">
      <w:pPr>
        <w:pStyle w:val="Normal"/>
        <w:bidi w:val="0"/>
        <w:spacing w:before="0" w:beforeAutospacing="off" w:after="160" w:afterAutospacing="off" w:line="259" w:lineRule="auto"/>
        <w:ind w:left="0" w:right="0"/>
        <w:jc w:val="left"/>
        <w:rPr>
          <w:sz w:val="24"/>
          <w:szCs w:val="24"/>
        </w:rPr>
      </w:pPr>
    </w:p>
    <w:p w:rsidR="0CEB764A" w:rsidP="0CEB764A" w:rsidRDefault="0CEB764A" w14:paraId="3444A86D" w14:textId="08AB535A">
      <w:pPr>
        <w:pStyle w:val="Normal"/>
        <w:rPr>
          <w:sz w:val="24"/>
          <w:szCs w:val="24"/>
        </w:rPr>
      </w:pPr>
    </w:p>
    <w:p w:rsidR="4E8B671E" w:rsidP="4E8B671E" w:rsidRDefault="4E8B671E" w14:paraId="1068411C" w14:textId="2346B8C1">
      <w:pPr>
        <w:pStyle w:val="Normal"/>
        <w:rPr>
          <w:b w:val="0"/>
          <w:bCs w:val="0"/>
        </w:rPr>
      </w:pPr>
    </w:p>
    <w:sectPr w:rsidR="0003618B">
      <w:pgSz w:w="11906" w:h="16838" w:orient="portrait"/>
      <w:pgMar w:top="1417" w:right="1417" w:bottom="1417" w:left="1417" w:header="708" w:footer="708" w:gutter="0"/>
      <w:cols w:space="708"/>
      <w:docGrid w:linePitch="360"/>
      <w:headerReference w:type="default" r:id="Rb9e0f432619b42c0"/>
      <w:footerReference w:type="default" r:id="R201cdd3ba287480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0CEB764A" w:rsidTr="0CEB764A" w14:paraId="6E627CB2">
      <w:tc>
        <w:tcPr>
          <w:tcW w:w="3020" w:type="dxa"/>
          <w:tcMar/>
        </w:tcPr>
        <w:p w:rsidR="0CEB764A" w:rsidP="0CEB764A" w:rsidRDefault="0CEB764A" w14:paraId="6E5722F4" w14:textId="45BF9CF0">
          <w:pPr>
            <w:pStyle w:val="Header"/>
            <w:bidi w:val="0"/>
            <w:ind w:left="-115"/>
            <w:jc w:val="left"/>
          </w:pPr>
          <w:r w:rsidR="0CEB764A">
            <w:rPr/>
            <w:t>CDC - Projet Fil Rouge</w:t>
          </w:r>
        </w:p>
      </w:tc>
      <w:tc>
        <w:tcPr>
          <w:tcW w:w="3020" w:type="dxa"/>
          <w:tcMar/>
        </w:tcPr>
        <w:p w:rsidR="0CEB764A" w:rsidP="0CEB764A" w:rsidRDefault="0CEB764A" w14:paraId="6CBC702F" w14:textId="341DAE7D">
          <w:pPr>
            <w:pStyle w:val="Header"/>
            <w:bidi w:val="0"/>
            <w:jc w:val="center"/>
          </w:pPr>
        </w:p>
      </w:tc>
      <w:tc>
        <w:tcPr>
          <w:tcW w:w="3020" w:type="dxa"/>
          <w:tcMar/>
        </w:tcPr>
        <w:p w:rsidR="0CEB764A" w:rsidP="0CEB764A" w:rsidRDefault="0CEB764A" w14:paraId="7279E897" w14:textId="06E22520">
          <w:pPr>
            <w:pStyle w:val="Header"/>
            <w:bidi w:val="0"/>
            <w:ind w:right="-115"/>
            <w:jc w:val="right"/>
          </w:pPr>
          <w:r>
            <w:fldChar w:fldCharType="begin"/>
          </w:r>
          <w:r>
            <w:instrText xml:space="preserve">PAGE</w:instrText>
          </w:r>
          <w:r>
            <w:fldChar w:fldCharType="separate"/>
          </w:r>
          <w:r>
            <w:fldChar w:fldCharType="end"/>
          </w:r>
        </w:p>
      </w:tc>
    </w:tr>
  </w:tbl>
  <w:p w:rsidR="0CEB764A" w:rsidP="0CEB764A" w:rsidRDefault="0CEB764A" w14:paraId="583A52B6" w14:textId="474F9B75">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0CEB764A" w:rsidTr="0CEB764A" w14:paraId="1E348339">
      <w:tc>
        <w:tcPr>
          <w:tcW w:w="3020" w:type="dxa"/>
          <w:tcMar/>
        </w:tcPr>
        <w:p w:rsidR="0CEB764A" w:rsidP="0CEB764A" w:rsidRDefault="0CEB764A" w14:paraId="051A535C" w14:textId="012F6D35">
          <w:pPr>
            <w:pStyle w:val="Header"/>
            <w:bidi w:val="0"/>
            <w:ind w:left="-115"/>
            <w:jc w:val="left"/>
          </w:pPr>
        </w:p>
      </w:tc>
      <w:tc>
        <w:tcPr>
          <w:tcW w:w="3020" w:type="dxa"/>
          <w:tcMar/>
        </w:tcPr>
        <w:p w:rsidR="0CEB764A" w:rsidP="0CEB764A" w:rsidRDefault="0CEB764A" w14:paraId="7F58D64A" w14:textId="5E2D00F4">
          <w:pPr>
            <w:pStyle w:val="Header"/>
            <w:bidi w:val="0"/>
            <w:jc w:val="center"/>
          </w:pPr>
        </w:p>
      </w:tc>
      <w:tc>
        <w:tcPr>
          <w:tcW w:w="3020" w:type="dxa"/>
          <w:tcMar/>
        </w:tcPr>
        <w:p w:rsidR="0CEB764A" w:rsidP="0CEB764A" w:rsidRDefault="0CEB764A" w14:paraId="7352203C" w14:textId="3CEB0AF9">
          <w:pPr>
            <w:pStyle w:val="Header"/>
            <w:bidi w:val="0"/>
            <w:ind w:right="-115"/>
            <w:jc w:val="right"/>
          </w:pPr>
        </w:p>
      </w:tc>
    </w:tr>
  </w:tbl>
  <w:p w:rsidR="0CEB764A" w:rsidP="0CEB764A" w:rsidRDefault="0CEB764A" w14:paraId="72031965" w14:textId="4D431687">
    <w:pPr>
      <w:pStyle w:val="Header"/>
      <w:bidi w:val="0"/>
    </w:pPr>
  </w:p>
</w:hdr>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fr-FR" w:vendorID="64" w:dllVersion="131078"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8B"/>
    <w:rsid w:val="000203C9"/>
    <w:rsid w:val="0003618B"/>
    <w:rsid w:val="000E295E"/>
    <w:rsid w:val="001D03F3"/>
    <w:rsid w:val="00258820"/>
    <w:rsid w:val="00347B66"/>
    <w:rsid w:val="003E38E7"/>
    <w:rsid w:val="004354AB"/>
    <w:rsid w:val="00582139"/>
    <w:rsid w:val="006E0F5E"/>
    <w:rsid w:val="0081C7A6"/>
    <w:rsid w:val="0086312D"/>
    <w:rsid w:val="00884E12"/>
    <w:rsid w:val="00AFE823"/>
    <w:rsid w:val="00B3457C"/>
    <w:rsid w:val="00B63E63"/>
    <w:rsid w:val="00CF5CA9"/>
    <w:rsid w:val="00E56761"/>
    <w:rsid w:val="00F91E72"/>
    <w:rsid w:val="01168EFB"/>
    <w:rsid w:val="011A48A2"/>
    <w:rsid w:val="01568EF8"/>
    <w:rsid w:val="01873C41"/>
    <w:rsid w:val="01EDA854"/>
    <w:rsid w:val="01F61501"/>
    <w:rsid w:val="01FB38AC"/>
    <w:rsid w:val="0212397A"/>
    <w:rsid w:val="021A03F6"/>
    <w:rsid w:val="0243512D"/>
    <w:rsid w:val="026913EB"/>
    <w:rsid w:val="02692C9F"/>
    <w:rsid w:val="027A58B9"/>
    <w:rsid w:val="028FC175"/>
    <w:rsid w:val="02911FFF"/>
    <w:rsid w:val="0293758C"/>
    <w:rsid w:val="0294B068"/>
    <w:rsid w:val="0294EB79"/>
    <w:rsid w:val="029FBBED"/>
    <w:rsid w:val="02B39552"/>
    <w:rsid w:val="02B72E98"/>
    <w:rsid w:val="02F726A3"/>
    <w:rsid w:val="0313A50B"/>
    <w:rsid w:val="034185C9"/>
    <w:rsid w:val="0345408E"/>
    <w:rsid w:val="0360741B"/>
    <w:rsid w:val="0369E05D"/>
    <w:rsid w:val="03790B1F"/>
    <w:rsid w:val="03844C2C"/>
    <w:rsid w:val="03955AAA"/>
    <w:rsid w:val="03BEC219"/>
    <w:rsid w:val="03D86FE4"/>
    <w:rsid w:val="03E1813B"/>
    <w:rsid w:val="03E34726"/>
    <w:rsid w:val="03EC1250"/>
    <w:rsid w:val="03EC716C"/>
    <w:rsid w:val="03F60DB6"/>
    <w:rsid w:val="03FBC765"/>
    <w:rsid w:val="041982C6"/>
    <w:rsid w:val="041A3CD0"/>
    <w:rsid w:val="04653F63"/>
    <w:rsid w:val="046C1DA7"/>
    <w:rsid w:val="046CB865"/>
    <w:rsid w:val="04766837"/>
    <w:rsid w:val="049661D9"/>
    <w:rsid w:val="04CBCA60"/>
    <w:rsid w:val="0509CF01"/>
    <w:rsid w:val="050C0BBA"/>
    <w:rsid w:val="050EC8D7"/>
    <w:rsid w:val="052F17E6"/>
    <w:rsid w:val="053B8698"/>
    <w:rsid w:val="05A62582"/>
    <w:rsid w:val="05A8B729"/>
    <w:rsid w:val="05C1319F"/>
    <w:rsid w:val="060D1B95"/>
    <w:rsid w:val="0634444B"/>
    <w:rsid w:val="06A0F277"/>
    <w:rsid w:val="06A4E7BD"/>
    <w:rsid w:val="06B0AD36"/>
    <w:rsid w:val="06B96BD1"/>
    <w:rsid w:val="06D30192"/>
    <w:rsid w:val="06D5F2E1"/>
    <w:rsid w:val="06DF33B7"/>
    <w:rsid w:val="07122E38"/>
    <w:rsid w:val="0749A987"/>
    <w:rsid w:val="07633298"/>
    <w:rsid w:val="076966C5"/>
    <w:rsid w:val="0787FFDB"/>
    <w:rsid w:val="0796B53A"/>
    <w:rsid w:val="079C5E19"/>
    <w:rsid w:val="07BCF087"/>
    <w:rsid w:val="07CB41E8"/>
    <w:rsid w:val="07FE8A57"/>
    <w:rsid w:val="080F60BD"/>
    <w:rsid w:val="0814CF02"/>
    <w:rsid w:val="08222854"/>
    <w:rsid w:val="085B6053"/>
    <w:rsid w:val="087BC2CE"/>
    <w:rsid w:val="08CE8565"/>
    <w:rsid w:val="08D0A18A"/>
    <w:rsid w:val="08D12610"/>
    <w:rsid w:val="08DBEE8A"/>
    <w:rsid w:val="091E4E0E"/>
    <w:rsid w:val="09270710"/>
    <w:rsid w:val="092A8819"/>
    <w:rsid w:val="092D91E6"/>
    <w:rsid w:val="09521954"/>
    <w:rsid w:val="09B041F0"/>
    <w:rsid w:val="09B2F19A"/>
    <w:rsid w:val="09BC76F7"/>
    <w:rsid w:val="09C71EC8"/>
    <w:rsid w:val="09EE22CE"/>
    <w:rsid w:val="09F50570"/>
    <w:rsid w:val="0A5DF181"/>
    <w:rsid w:val="0A793E8D"/>
    <w:rsid w:val="0A7D8EB0"/>
    <w:rsid w:val="0AA10787"/>
    <w:rsid w:val="0AA659B9"/>
    <w:rsid w:val="0B3EDFC2"/>
    <w:rsid w:val="0B6D990C"/>
    <w:rsid w:val="0B84C995"/>
    <w:rsid w:val="0B8E964D"/>
    <w:rsid w:val="0B95C812"/>
    <w:rsid w:val="0BBBBC38"/>
    <w:rsid w:val="0BBCD674"/>
    <w:rsid w:val="0BCEC908"/>
    <w:rsid w:val="0BD606D7"/>
    <w:rsid w:val="0C101DB3"/>
    <w:rsid w:val="0C180989"/>
    <w:rsid w:val="0C1B4444"/>
    <w:rsid w:val="0C30B4B6"/>
    <w:rsid w:val="0C3CD7E8"/>
    <w:rsid w:val="0C566B47"/>
    <w:rsid w:val="0C7BE105"/>
    <w:rsid w:val="0C851958"/>
    <w:rsid w:val="0C86EC4D"/>
    <w:rsid w:val="0C8CF2E9"/>
    <w:rsid w:val="0C8D2F90"/>
    <w:rsid w:val="0C8F5FE7"/>
    <w:rsid w:val="0CD41FE8"/>
    <w:rsid w:val="0CEB764A"/>
    <w:rsid w:val="0D028A83"/>
    <w:rsid w:val="0D14A6DB"/>
    <w:rsid w:val="0D264754"/>
    <w:rsid w:val="0D45C18B"/>
    <w:rsid w:val="0D524818"/>
    <w:rsid w:val="0D6DE98F"/>
    <w:rsid w:val="0D6F9B66"/>
    <w:rsid w:val="0D88D9A0"/>
    <w:rsid w:val="0D8B3D3B"/>
    <w:rsid w:val="0D927157"/>
    <w:rsid w:val="0DD95A20"/>
    <w:rsid w:val="0DE1507B"/>
    <w:rsid w:val="0E7658ED"/>
    <w:rsid w:val="0E7CDD95"/>
    <w:rsid w:val="0E92458C"/>
    <w:rsid w:val="0EB6BC55"/>
    <w:rsid w:val="0EC6370F"/>
    <w:rsid w:val="0EE5E70C"/>
    <w:rsid w:val="0EF682FD"/>
    <w:rsid w:val="0F0C9248"/>
    <w:rsid w:val="0F11FB1F"/>
    <w:rsid w:val="0F6745AD"/>
    <w:rsid w:val="0F7D71F9"/>
    <w:rsid w:val="0FAEE941"/>
    <w:rsid w:val="0FBB8DC9"/>
    <w:rsid w:val="0FD63499"/>
    <w:rsid w:val="0FFCD0AA"/>
    <w:rsid w:val="102C13CC"/>
    <w:rsid w:val="102D3A39"/>
    <w:rsid w:val="103AE40C"/>
    <w:rsid w:val="10598AD6"/>
    <w:rsid w:val="107594B8"/>
    <w:rsid w:val="10B424E3"/>
    <w:rsid w:val="10D432FF"/>
    <w:rsid w:val="10DFE8CA"/>
    <w:rsid w:val="10F55173"/>
    <w:rsid w:val="10F7911C"/>
    <w:rsid w:val="110AADBA"/>
    <w:rsid w:val="1119FD7A"/>
    <w:rsid w:val="111E126C"/>
    <w:rsid w:val="1131BBDD"/>
    <w:rsid w:val="11478DE4"/>
    <w:rsid w:val="11536C83"/>
    <w:rsid w:val="115F18C1"/>
    <w:rsid w:val="1166CB35"/>
    <w:rsid w:val="117C6BCA"/>
    <w:rsid w:val="11CA5256"/>
    <w:rsid w:val="11CBFBA0"/>
    <w:rsid w:val="11CC7999"/>
    <w:rsid w:val="11D79404"/>
    <w:rsid w:val="11E50AAE"/>
    <w:rsid w:val="11FE78C9"/>
    <w:rsid w:val="121F974C"/>
    <w:rsid w:val="12460FD2"/>
    <w:rsid w:val="12837C6F"/>
    <w:rsid w:val="1288F45A"/>
    <w:rsid w:val="12B4BA49"/>
    <w:rsid w:val="130C1974"/>
    <w:rsid w:val="1326A262"/>
    <w:rsid w:val="134CF28A"/>
    <w:rsid w:val="13A8A2FA"/>
    <w:rsid w:val="13A9FE91"/>
    <w:rsid w:val="13D0E5DA"/>
    <w:rsid w:val="13D9ABDC"/>
    <w:rsid w:val="13D9C2E1"/>
    <w:rsid w:val="13FA7861"/>
    <w:rsid w:val="141D8BC8"/>
    <w:rsid w:val="141DFC02"/>
    <w:rsid w:val="145E05C3"/>
    <w:rsid w:val="146F93C6"/>
    <w:rsid w:val="14D2C6EB"/>
    <w:rsid w:val="14E0F835"/>
    <w:rsid w:val="15158803"/>
    <w:rsid w:val="151A5401"/>
    <w:rsid w:val="152E71D2"/>
    <w:rsid w:val="15888EEE"/>
    <w:rsid w:val="15C977C0"/>
    <w:rsid w:val="15E2B0A7"/>
    <w:rsid w:val="15EA08A7"/>
    <w:rsid w:val="1600CE64"/>
    <w:rsid w:val="16015C2F"/>
    <w:rsid w:val="162AE537"/>
    <w:rsid w:val="1659DC84"/>
    <w:rsid w:val="165BD179"/>
    <w:rsid w:val="1661BF18"/>
    <w:rsid w:val="16E3B2BB"/>
    <w:rsid w:val="16F456FB"/>
    <w:rsid w:val="16FBD9FA"/>
    <w:rsid w:val="17060246"/>
    <w:rsid w:val="170FE1F0"/>
    <w:rsid w:val="176D14CE"/>
    <w:rsid w:val="1776976D"/>
    <w:rsid w:val="17AF199F"/>
    <w:rsid w:val="17C2AE07"/>
    <w:rsid w:val="17C4798D"/>
    <w:rsid w:val="17CE870A"/>
    <w:rsid w:val="17E329C3"/>
    <w:rsid w:val="182EF5F3"/>
    <w:rsid w:val="18322D66"/>
    <w:rsid w:val="18495FB7"/>
    <w:rsid w:val="184E9B25"/>
    <w:rsid w:val="1859EDEB"/>
    <w:rsid w:val="186EF3C8"/>
    <w:rsid w:val="18764229"/>
    <w:rsid w:val="1877BED9"/>
    <w:rsid w:val="18809F19"/>
    <w:rsid w:val="18B080A0"/>
    <w:rsid w:val="18B221DD"/>
    <w:rsid w:val="18C8F93E"/>
    <w:rsid w:val="18D56803"/>
    <w:rsid w:val="18D80190"/>
    <w:rsid w:val="18F273AC"/>
    <w:rsid w:val="18F76C56"/>
    <w:rsid w:val="190AD662"/>
    <w:rsid w:val="1917A05A"/>
    <w:rsid w:val="196C392D"/>
    <w:rsid w:val="19799F0C"/>
    <w:rsid w:val="198F8A37"/>
    <w:rsid w:val="19CAAAF3"/>
    <w:rsid w:val="19E416D9"/>
    <w:rsid w:val="19E75821"/>
    <w:rsid w:val="19E84566"/>
    <w:rsid w:val="19EF491D"/>
    <w:rsid w:val="1A194015"/>
    <w:rsid w:val="1A27F1CF"/>
    <w:rsid w:val="1A2D5E88"/>
    <w:rsid w:val="1A3C8188"/>
    <w:rsid w:val="1A64EC7E"/>
    <w:rsid w:val="1A7F39DE"/>
    <w:rsid w:val="1A81B4A3"/>
    <w:rsid w:val="1A8C3405"/>
    <w:rsid w:val="1A9FFBD0"/>
    <w:rsid w:val="1AA3ADF4"/>
    <w:rsid w:val="1AB1060B"/>
    <w:rsid w:val="1B2E40AA"/>
    <w:rsid w:val="1B514ECB"/>
    <w:rsid w:val="1B6F87D8"/>
    <w:rsid w:val="1B8B3106"/>
    <w:rsid w:val="1BA56535"/>
    <w:rsid w:val="1BBE04B3"/>
    <w:rsid w:val="1BEBAE8C"/>
    <w:rsid w:val="1C21436B"/>
    <w:rsid w:val="1C3F10E4"/>
    <w:rsid w:val="1C655656"/>
    <w:rsid w:val="1CA06D88"/>
    <w:rsid w:val="1CA5D4DA"/>
    <w:rsid w:val="1D127E54"/>
    <w:rsid w:val="1D2676E9"/>
    <w:rsid w:val="1D36CAC8"/>
    <w:rsid w:val="1D521F8E"/>
    <w:rsid w:val="1D5C7A85"/>
    <w:rsid w:val="1D77D295"/>
    <w:rsid w:val="1DA9998F"/>
    <w:rsid w:val="1DDC6E56"/>
    <w:rsid w:val="1DEB631A"/>
    <w:rsid w:val="1E1E8B32"/>
    <w:rsid w:val="1E4C3048"/>
    <w:rsid w:val="1E5F4847"/>
    <w:rsid w:val="1E827AE4"/>
    <w:rsid w:val="1EA9751F"/>
    <w:rsid w:val="1EBA4387"/>
    <w:rsid w:val="1EC64DA9"/>
    <w:rsid w:val="1EEF9883"/>
    <w:rsid w:val="1EF6B51E"/>
    <w:rsid w:val="1F010402"/>
    <w:rsid w:val="1F2981AA"/>
    <w:rsid w:val="1F2F1DA0"/>
    <w:rsid w:val="1F3856C9"/>
    <w:rsid w:val="1F421389"/>
    <w:rsid w:val="1F49B5D5"/>
    <w:rsid w:val="1F737AA4"/>
    <w:rsid w:val="1F75D381"/>
    <w:rsid w:val="1F887D41"/>
    <w:rsid w:val="1FAB5533"/>
    <w:rsid w:val="1FAED420"/>
    <w:rsid w:val="1FB81D73"/>
    <w:rsid w:val="1FBBEA76"/>
    <w:rsid w:val="1FE129C5"/>
    <w:rsid w:val="200CB4BF"/>
    <w:rsid w:val="202920FE"/>
    <w:rsid w:val="2033B4B0"/>
    <w:rsid w:val="2047D3B9"/>
    <w:rsid w:val="205B66BC"/>
    <w:rsid w:val="207520E2"/>
    <w:rsid w:val="207CB664"/>
    <w:rsid w:val="207DBAE0"/>
    <w:rsid w:val="208D91CA"/>
    <w:rsid w:val="2091568F"/>
    <w:rsid w:val="20CFF0C7"/>
    <w:rsid w:val="20DF3360"/>
    <w:rsid w:val="21335D64"/>
    <w:rsid w:val="2137C86F"/>
    <w:rsid w:val="21473003"/>
    <w:rsid w:val="214F0B1D"/>
    <w:rsid w:val="2170D903"/>
    <w:rsid w:val="2176B4E6"/>
    <w:rsid w:val="2178D2E6"/>
    <w:rsid w:val="217CFA26"/>
    <w:rsid w:val="219052A9"/>
    <w:rsid w:val="219544B0"/>
    <w:rsid w:val="21AA1C69"/>
    <w:rsid w:val="21EB5884"/>
    <w:rsid w:val="22041C5F"/>
    <w:rsid w:val="2236CB17"/>
    <w:rsid w:val="223B2DF1"/>
    <w:rsid w:val="22914521"/>
    <w:rsid w:val="229BC0C1"/>
    <w:rsid w:val="22B9C8FA"/>
    <w:rsid w:val="22C22322"/>
    <w:rsid w:val="22D0A473"/>
    <w:rsid w:val="22EF5DD1"/>
    <w:rsid w:val="22F59CA1"/>
    <w:rsid w:val="23191BA4"/>
    <w:rsid w:val="232522F7"/>
    <w:rsid w:val="23582F08"/>
    <w:rsid w:val="23BE3BFE"/>
    <w:rsid w:val="23D26A13"/>
    <w:rsid w:val="23D4F9C9"/>
    <w:rsid w:val="23D8EE69"/>
    <w:rsid w:val="23E58F39"/>
    <w:rsid w:val="23FCAC4F"/>
    <w:rsid w:val="249956C2"/>
    <w:rsid w:val="24B75EB5"/>
    <w:rsid w:val="24D35405"/>
    <w:rsid w:val="24F2713B"/>
    <w:rsid w:val="2511EBF2"/>
    <w:rsid w:val="252F50C5"/>
    <w:rsid w:val="2562101F"/>
    <w:rsid w:val="2587B3B8"/>
    <w:rsid w:val="258D2B53"/>
    <w:rsid w:val="25B99921"/>
    <w:rsid w:val="25DCADA8"/>
    <w:rsid w:val="25F05514"/>
    <w:rsid w:val="26053289"/>
    <w:rsid w:val="261606C6"/>
    <w:rsid w:val="261BA961"/>
    <w:rsid w:val="26353455"/>
    <w:rsid w:val="2646D2FD"/>
    <w:rsid w:val="264B0436"/>
    <w:rsid w:val="2669F84D"/>
    <w:rsid w:val="26AFAA2F"/>
    <w:rsid w:val="26C642D6"/>
    <w:rsid w:val="26C716AC"/>
    <w:rsid w:val="26E0AE28"/>
    <w:rsid w:val="26E18ECC"/>
    <w:rsid w:val="26EE704E"/>
    <w:rsid w:val="26F2E11A"/>
    <w:rsid w:val="26F84D86"/>
    <w:rsid w:val="270A0AD5"/>
    <w:rsid w:val="27116F98"/>
    <w:rsid w:val="271EB266"/>
    <w:rsid w:val="27394EFA"/>
    <w:rsid w:val="2745B2E9"/>
    <w:rsid w:val="27898CA8"/>
    <w:rsid w:val="278C2575"/>
    <w:rsid w:val="27905D16"/>
    <w:rsid w:val="2793A5E5"/>
    <w:rsid w:val="27A77483"/>
    <w:rsid w:val="27A9D179"/>
    <w:rsid w:val="27AC32F6"/>
    <w:rsid w:val="27D56F93"/>
    <w:rsid w:val="28014977"/>
    <w:rsid w:val="283EBA5D"/>
    <w:rsid w:val="2845EAEA"/>
    <w:rsid w:val="284A6C2A"/>
    <w:rsid w:val="28633930"/>
    <w:rsid w:val="286F682A"/>
    <w:rsid w:val="287E2503"/>
    <w:rsid w:val="28C021F8"/>
    <w:rsid w:val="28D7E6DE"/>
    <w:rsid w:val="28D97B6D"/>
    <w:rsid w:val="28EA4545"/>
    <w:rsid w:val="2902E092"/>
    <w:rsid w:val="2916882E"/>
    <w:rsid w:val="29266650"/>
    <w:rsid w:val="292A016E"/>
    <w:rsid w:val="293793CA"/>
    <w:rsid w:val="2960AFE8"/>
    <w:rsid w:val="29793292"/>
    <w:rsid w:val="298F1BBE"/>
    <w:rsid w:val="29998265"/>
    <w:rsid w:val="29C443B6"/>
    <w:rsid w:val="29DA7075"/>
    <w:rsid w:val="29DFAB7F"/>
    <w:rsid w:val="2A113740"/>
    <w:rsid w:val="2A577F5E"/>
    <w:rsid w:val="2A70ABBF"/>
    <w:rsid w:val="2A7EC6AE"/>
    <w:rsid w:val="2AA6655D"/>
    <w:rsid w:val="2AC3C637"/>
    <w:rsid w:val="2AF3DF3E"/>
    <w:rsid w:val="2AFB45DB"/>
    <w:rsid w:val="2B0B7EE8"/>
    <w:rsid w:val="2B0D8608"/>
    <w:rsid w:val="2B180080"/>
    <w:rsid w:val="2B207958"/>
    <w:rsid w:val="2B2326D2"/>
    <w:rsid w:val="2B58CAF2"/>
    <w:rsid w:val="2B61B2E7"/>
    <w:rsid w:val="2B7DFBE6"/>
    <w:rsid w:val="2B972082"/>
    <w:rsid w:val="2BAE9811"/>
    <w:rsid w:val="2BF8DF65"/>
    <w:rsid w:val="2C1164B7"/>
    <w:rsid w:val="2C29DC1D"/>
    <w:rsid w:val="2C477143"/>
    <w:rsid w:val="2C6E72D4"/>
    <w:rsid w:val="2C957877"/>
    <w:rsid w:val="2CB16FB1"/>
    <w:rsid w:val="2CBE28E3"/>
    <w:rsid w:val="2CC60C52"/>
    <w:rsid w:val="2CDC03AC"/>
    <w:rsid w:val="2CDF27C3"/>
    <w:rsid w:val="2CE5AFA5"/>
    <w:rsid w:val="2CE8422F"/>
    <w:rsid w:val="2CED3C0B"/>
    <w:rsid w:val="2D069F1A"/>
    <w:rsid w:val="2D2D07E0"/>
    <w:rsid w:val="2D45736B"/>
    <w:rsid w:val="2D7F863E"/>
    <w:rsid w:val="2DA4996E"/>
    <w:rsid w:val="2DBB8B59"/>
    <w:rsid w:val="2DD106CD"/>
    <w:rsid w:val="2DEA7681"/>
    <w:rsid w:val="2DED9B04"/>
    <w:rsid w:val="2E14EF85"/>
    <w:rsid w:val="2E17B9A8"/>
    <w:rsid w:val="2E28FA9E"/>
    <w:rsid w:val="2E48B4BA"/>
    <w:rsid w:val="2E5BD9DE"/>
    <w:rsid w:val="2E63BBD1"/>
    <w:rsid w:val="2E706850"/>
    <w:rsid w:val="2EA5ACAE"/>
    <w:rsid w:val="2EB36AE9"/>
    <w:rsid w:val="2EF54753"/>
    <w:rsid w:val="2EF99DA2"/>
    <w:rsid w:val="2F020584"/>
    <w:rsid w:val="2F10FFC3"/>
    <w:rsid w:val="2F3D9248"/>
    <w:rsid w:val="2F5FE380"/>
    <w:rsid w:val="2F6F4F93"/>
    <w:rsid w:val="2F8F8567"/>
    <w:rsid w:val="2FBCD4B7"/>
    <w:rsid w:val="303115C5"/>
    <w:rsid w:val="3047324E"/>
    <w:rsid w:val="3047BB1F"/>
    <w:rsid w:val="309CDEC9"/>
    <w:rsid w:val="30B71F3E"/>
    <w:rsid w:val="30B79827"/>
    <w:rsid w:val="30BCBCD2"/>
    <w:rsid w:val="30DCC33E"/>
    <w:rsid w:val="30DCE035"/>
    <w:rsid w:val="30FAE3D3"/>
    <w:rsid w:val="30FDCB66"/>
    <w:rsid w:val="3113F287"/>
    <w:rsid w:val="311F7A0D"/>
    <w:rsid w:val="313A26AB"/>
    <w:rsid w:val="315EA322"/>
    <w:rsid w:val="31866DAE"/>
    <w:rsid w:val="31908178"/>
    <w:rsid w:val="31BBAC61"/>
    <w:rsid w:val="322E4B1E"/>
    <w:rsid w:val="32317590"/>
    <w:rsid w:val="3238A73B"/>
    <w:rsid w:val="323DB1D1"/>
    <w:rsid w:val="32836046"/>
    <w:rsid w:val="33223E0F"/>
    <w:rsid w:val="3324CE01"/>
    <w:rsid w:val="332C0934"/>
    <w:rsid w:val="3334047A"/>
    <w:rsid w:val="3337DDA0"/>
    <w:rsid w:val="33493EAC"/>
    <w:rsid w:val="335A6AA4"/>
    <w:rsid w:val="3361FF22"/>
    <w:rsid w:val="33670F91"/>
    <w:rsid w:val="33AD62D4"/>
    <w:rsid w:val="33D7F042"/>
    <w:rsid w:val="3413DAF2"/>
    <w:rsid w:val="34330264"/>
    <w:rsid w:val="344AB57B"/>
    <w:rsid w:val="3454CB6A"/>
    <w:rsid w:val="349781E6"/>
    <w:rsid w:val="34AA0BA9"/>
    <w:rsid w:val="34AFCCF5"/>
    <w:rsid w:val="34BBECB7"/>
    <w:rsid w:val="34C51177"/>
    <w:rsid w:val="34D4E69C"/>
    <w:rsid w:val="350E5681"/>
    <w:rsid w:val="351489CE"/>
    <w:rsid w:val="35902DF5"/>
    <w:rsid w:val="35A70938"/>
    <w:rsid w:val="35CED2C5"/>
    <w:rsid w:val="35D93BA1"/>
    <w:rsid w:val="35EED38E"/>
    <w:rsid w:val="35F4D0F1"/>
    <w:rsid w:val="35F659A6"/>
    <w:rsid w:val="36080F99"/>
    <w:rsid w:val="3608E02F"/>
    <w:rsid w:val="360D3327"/>
    <w:rsid w:val="360DCA59"/>
    <w:rsid w:val="361B06F5"/>
    <w:rsid w:val="36211026"/>
    <w:rsid w:val="3623C132"/>
    <w:rsid w:val="363543A5"/>
    <w:rsid w:val="3655EE55"/>
    <w:rsid w:val="367A83D1"/>
    <w:rsid w:val="367CCBCE"/>
    <w:rsid w:val="36DC2584"/>
    <w:rsid w:val="37071067"/>
    <w:rsid w:val="371535BD"/>
    <w:rsid w:val="372EB6C0"/>
    <w:rsid w:val="3734A8DE"/>
    <w:rsid w:val="37356916"/>
    <w:rsid w:val="37573C81"/>
    <w:rsid w:val="37622E7D"/>
    <w:rsid w:val="379F9DE6"/>
    <w:rsid w:val="37ACE83A"/>
    <w:rsid w:val="37B09233"/>
    <w:rsid w:val="380EC693"/>
    <w:rsid w:val="3811E0CB"/>
    <w:rsid w:val="38153312"/>
    <w:rsid w:val="3822876B"/>
    <w:rsid w:val="382D6C8C"/>
    <w:rsid w:val="384153BB"/>
    <w:rsid w:val="3886422F"/>
    <w:rsid w:val="389FD083"/>
    <w:rsid w:val="38BD9C31"/>
    <w:rsid w:val="38DFBCA4"/>
    <w:rsid w:val="38E1BD45"/>
    <w:rsid w:val="38F48DDE"/>
    <w:rsid w:val="39010B1F"/>
    <w:rsid w:val="390E1D7A"/>
    <w:rsid w:val="3912D6F3"/>
    <w:rsid w:val="392215AC"/>
    <w:rsid w:val="393A31C9"/>
    <w:rsid w:val="396A0915"/>
    <w:rsid w:val="396B0F54"/>
    <w:rsid w:val="3975C66B"/>
    <w:rsid w:val="3979381E"/>
    <w:rsid w:val="397CA384"/>
    <w:rsid w:val="397F3495"/>
    <w:rsid w:val="39885834"/>
    <w:rsid w:val="39B6891F"/>
    <w:rsid w:val="3A173912"/>
    <w:rsid w:val="3A36603A"/>
    <w:rsid w:val="3A578A19"/>
    <w:rsid w:val="3A7DC161"/>
    <w:rsid w:val="3A94EFC3"/>
    <w:rsid w:val="3ADB457E"/>
    <w:rsid w:val="3ADDD947"/>
    <w:rsid w:val="3ADFDE10"/>
    <w:rsid w:val="3AED8FBC"/>
    <w:rsid w:val="3B385915"/>
    <w:rsid w:val="3B732CD7"/>
    <w:rsid w:val="3B89E4F5"/>
    <w:rsid w:val="3B9ADE22"/>
    <w:rsid w:val="3BD137D0"/>
    <w:rsid w:val="3C03D9A6"/>
    <w:rsid w:val="3C05315C"/>
    <w:rsid w:val="3C0DAFF6"/>
    <w:rsid w:val="3C7D60C0"/>
    <w:rsid w:val="3C90105A"/>
    <w:rsid w:val="3C9C61BE"/>
    <w:rsid w:val="3C9DC9F4"/>
    <w:rsid w:val="3CA0F9AE"/>
    <w:rsid w:val="3CB9D8CA"/>
    <w:rsid w:val="3D0CADDE"/>
    <w:rsid w:val="3D2CB3F5"/>
    <w:rsid w:val="3D5CDCED"/>
    <w:rsid w:val="3D73BDB6"/>
    <w:rsid w:val="3D82177D"/>
    <w:rsid w:val="3D9AEE7D"/>
    <w:rsid w:val="3DCF2330"/>
    <w:rsid w:val="3DD67008"/>
    <w:rsid w:val="3DE55CDA"/>
    <w:rsid w:val="3E15A2F2"/>
    <w:rsid w:val="3E363D8E"/>
    <w:rsid w:val="3E968102"/>
    <w:rsid w:val="3EA4C839"/>
    <w:rsid w:val="3EC71015"/>
    <w:rsid w:val="3EE7A52C"/>
    <w:rsid w:val="3EEBFE6E"/>
    <w:rsid w:val="3EF92A8F"/>
    <w:rsid w:val="3F0C997D"/>
    <w:rsid w:val="3F1879E9"/>
    <w:rsid w:val="3F1BEB9D"/>
    <w:rsid w:val="3F1C960B"/>
    <w:rsid w:val="3F756D0A"/>
    <w:rsid w:val="3FA3DB02"/>
    <w:rsid w:val="3FC741FE"/>
    <w:rsid w:val="3FCD79D3"/>
    <w:rsid w:val="40258DE5"/>
    <w:rsid w:val="404AC8B4"/>
    <w:rsid w:val="405655FC"/>
    <w:rsid w:val="4070683B"/>
    <w:rsid w:val="40744E4E"/>
    <w:rsid w:val="4080DC96"/>
    <w:rsid w:val="40AA028D"/>
    <w:rsid w:val="40CEB1BC"/>
    <w:rsid w:val="410E6175"/>
    <w:rsid w:val="411CFD9C"/>
    <w:rsid w:val="411ECC40"/>
    <w:rsid w:val="412C9545"/>
    <w:rsid w:val="4144D368"/>
    <w:rsid w:val="416FC059"/>
    <w:rsid w:val="417AB98E"/>
    <w:rsid w:val="417AEA17"/>
    <w:rsid w:val="4193DA4A"/>
    <w:rsid w:val="41A18F56"/>
    <w:rsid w:val="41A42DB7"/>
    <w:rsid w:val="41B7591D"/>
    <w:rsid w:val="41F33B6F"/>
    <w:rsid w:val="42035467"/>
    <w:rsid w:val="420B02F1"/>
    <w:rsid w:val="420D3823"/>
    <w:rsid w:val="42156843"/>
    <w:rsid w:val="42279DBA"/>
    <w:rsid w:val="423F5EB7"/>
    <w:rsid w:val="42789BFC"/>
    <w:rsid w:val="4284656D"/>
    <w:rsid w:val="42862CC8"/>
    <w:rsid w:val="4290546B"/>
    <w:rsid w:val="42A823DC"/>
    <w:rsid w:val="42AB5EDB"/>
    <w:rsid w:val="42C7EAD4"/>
    <w:rsid w:val="4305E83B"/>
    <w:rsid w:val="43243159"/>
    <w:rsid w:val="4324FDCB"/>
    <w:rsid w:val="432E7031"/>
    <w:rsid w:val="4338D909"/>
    <w:rsid w:val="433F1E05"/>
    <w:rsid w:val="43451CB3"/>
    <w:rsid w:val="435150D1"/>
    <w:rsid w:val="43545F4C"/>
    <w:rsid w:val="43594D78"/>
    <w:rsid w:val="4365B90F"/>
    <w:rsid w:val="437BCE7D"/>
    <w:rsid w:val="439300C9"/>
    <w:rsid w:val="4396F782"/>
    <w:rsid w:val="439891CA"/>
    <w:rsid w:val="43B5861F"/>
    <w:rsid w:val="43E39A09"/>
    <w:rsid w:val="43ECF9A0"/>
    <w:rsid w:val="44340156"/>
    <w:rsid w:val="443C2B4A"/>
    <w:rsid w:val="44488EB6"/>
    <w:rsid w:val="44700BFF"/>
    <w:rsid w:val="44844937"/>
    <w:rsid w:val="44A18B7A"/>
    <w:rsid w:val="44A9E2EC"/>
    <w:rsid w:val="44B45534"/>
    <w:rsid w:val="44CE3DED"/>
    <w:rsid w:val="44CFB9E7"/>
    <w:rsid w:val="4519DCB7"/>
    <w:rsid w:val="4532AF99"/>
    <w:rsid w:val="45337CC6"/>
    <w:rsid w:val="4539287B"/>
    <w:rsid w:val="454159F9"/>
    <w:rsid w:val="45476303"/>
    <w:rsid w:val="455C5458"/>
    <w:rsid w:val="45894731"/>
    <w:rsid w:val="45B5F1E5"/>
    <w:rsid w:val="45BC7CED"/>
    <w:rsid w:val="45C2F36B"/>
    <w:rsid w:val="45CE2A48"/>
    <w:rsid w:val="45F41535"/>
    <w:rsid w:val="4617F6A2"/>
    <w:rsid w:val="462F318F"/>
    <w:rsid w:val="46503E78"/>
    <w:rsid w:val="465ADA2F"/>
    <w:rsid w:val="467CBD75"/>
    <w:rsid w:val="46ED83F1"/>
    <w:rsid w:val="46F5304B"/>
    <w:rsid w:val="47105F9B"/>
    <w:rsid w:val="47160BE7"/>
    <w:rsid w:val="4745E0C6"/>
    <w:rsid w:val="47708068"/>
    <w:rsid w:val="4780D3BB"/>
    <w:rsid w:val="4785AFBC"/>
    <w:rsid w:val="47891BE5"/>
    <w:rsid w:val="47C40985"/>
    <w:rsid w:val="47CA954A"/>
    <w:rsid w:val="47D0FDEE"/>
    <w:rsid w:val="47FCBDE0"/>
    <w:rsid w:val="4803AC64"/>
    <w:rsid w:val="48062E26"/>
    <w:rsid w:val="48483F84"/>
    <w:rsid w:val="484F47BC"/>
    <w:rsid w:val="4857F416"/>
    <w:rsid w:val="489F8440"/>
    <w:rsid w:val="48A869E2"/>
    <w:rsid w:val="48C888CA"/>
    <w:rsid w:val="48F740B7"/>
    <w:rsid w:val="4901E89D"/>
    <w:rsid w:val="4904AFF2"/>
    <w:rsid w:val="4941D95A"/>
    <w:rsid w:val="494B4961"/>
    <w:rsid w:val="496969B8"/>
    <w:rsid w:val="49B95046"/>
    <w:rsid w:val="49C1A8EE"/>
    <w:rsid w:val="49C30874"/>
    <w:rsid w:val="49D0A55D"/>
    <w:rsid w:val="4A0257AE"/>
    <w:rsid w:val="4A14BE6A"/>
    <w:rsid w:val="4A1A0E24"/>
    <w:rsid w:val="4A5DB82D"/>
    <w:rsid w:val="4A6196A4"/>
    <w:rsid w:val="4A7EAB9E"/>
    <w:rsid w:val="4A8F9FAF"/>
    <w:rsid w:val="4AC31806"/>
    <w:rsid w:val="4AE690BA"/>
    <w:rsid w:val="4AECBA6E"/>
    <w:rsid w:val="4AEDC7E1"/>
    <w:rsid w:val="4B0E160E"/>
    <w:rsid w:val="4B313F6E"/>
    <w:rsid w:val="4B340353"/>
    <w:rsid w:val="4B3828D0"/>
    <w:rsid w:val="4B3BC350"/>
    <w:rsid w:val="4B4E9B0D"/>
    <w:rsid w:val="4B5520A7"/>
    <w:rsid w:val="4B65A9D0"/>
    <w:rsid w:val="4B6E7342"/>
    <w:rsid w:val="4B9109B0"/>
    <w:rsid w:val="4BBD5DAC"/>
    <w:rsid w:val="4BDB06FB"/>
    <w:rsid w:val="4BE97D0A"/>
    <w:rsid w:val="4C0619E6"/>
    <w:rsid w:val="4C14E6F5"/>
    <w:rsid w:val="4C1630AB"/>
    <w:rsid w:val="4C2C8653"/>
    <w:rsid w:val="4C32FD39"/>
    <w:rsid w:val="4C5D19E8"/>
    <w:rsid w:val="4C97750F"/>
    <w:rsid w:val="4CAE2BA1"/>
    <w:rsid w:val="4CB6B961"/>
    <w:rsid w:val="4CC86213"/>
    <w:rsid w:val="4D0AD3FC"/>
    <w:rsid w:val="4D8FB319"/>
    <w:rsid w:val="4D949B1A"/>
    <w:rsid w:val="4DA5B4B7"/>
    <w:rsid w:val="4E48796C"/>
    <w:rsid w:val="4E69F64F"/>
    <w:rsid w:val="4E6B7EAD"/>
    <w:rsid w:val="4E7DA436"/>
    <w:rsid w:val="4E86ABFD"/>
    <w:rsid w:val="4E8B671E"/>
    <w:rsid w:val="4EB53A4E"/>
    <w:rsid w:val="4EB89258"/>
    <w:rsid w:val="4ECE3A42"/>
    <w:rsid w:val="4EE61E84"/>
    <w:rsid w:val="4EFE606E"/>
    <w:rsid w:val="4F024923"/>
    <w:rsid w:val="4F2AB5D9"/>
    <w:rsid w:val="4F450D8F"/>
    <w:rsid w:val="4FAF92EB"/>
    <w:rsid w:val="4FB6C7BE"/>
    <w:rsid w:val="4FF3F960"/>
    <w:rsid w:val="4FF50BAA"/>
    <w:rsid w:val="502C8FD2"/>
    <w:rsid w:val="502D7B21"/>
    <w:rsid w:val="506A7BFA"/>
    <w:rsid w:val="506C79C6"/>
    <w:rsid w:val="508073AA"/>
    <w:rsid w:val="50822D3A"/>
    <w:rsid w:val="5082EA34"/>
    <w:rsid w:val="50860112"/>
    <w:rsid w:val="5087F0BD"/>
    <w:rsid w:val="5093A50A"/>
    <w:rsid w:val="5095C30A"/>
    <w:rsid w:val="50B46DF4"/>
    <w:rsid w:val="50BE4EF3"/>
    <w:rsid w:val="50FF443C"/>
    <w:rsid w:val="51034C5D"/>
    <w:rsid w:val="5104B387"/>
    <w:rsid w:val="5109860A"/>
    <w:rsid w:val="5118C5D6"/>
    <w:rsid w:val="511AEFD8"/>
    <w:rsid w:val="511C1AAB"/>
    <w:rsid w:val="5134FC55"/>
    <w:rsid w:val="5141A106"/>
    <w:rsid w:val="515978F4"/>
    <w:rsid w:val="51719083"/>
    <w:rsid w:val="5174A2CC"/>
    <w:rsid w:val="51A25AD0"/>
    <w:rsid w:val="51EEDDE6"/>
    <w:rsid w:val="51FE44DD"/>
    <w:rsid w:val="5273FE97"/>
    <w:rsid w:val="52946F9C"/>
    <w:rsid w:val="5299CE9E"/>
    <w:rsid w:val="529AA502"/>
    <w:rsid w:val="52B74715"/>
    <w:rsid w:val="52D3BC12"/>
    <w:rsid w:val="531714BC"/>
    <w:rsid w:val="53284FAA"/>
    <w:rsid w:val="5330F22C"/>
    <w:rsid w:val="539A1B8F"/>
    <w:rsid w:val="539A340D"/>
    <w:rsid w:val="539C4FCE"/>
    <w:rsid w:val="539E3B3B"/>
    <w:rsid w:val="53AB26FB"/>
    <w:rsid w:val="53BF3DF7"/>
    <w:rsid w:val="53C033FE"/>
    <w:rsid w:val="53E2EECE"/>
    <w:rsid w:val="54278CA2"/>
    <w:rsid w:val="543C5449"/>
    <w:rsid w:val="544653B2"/>
    <w:rsid w:val="54764359"/>
    <w:rsid w:val="54823F74"/>
    <w:rsid w:val="5491EE00"/>
    <w:rsid w:val="549A4B5C"/>
    <w:rsid w:val="54ABFD86"/>
    <w:rsid w:val="54EE0A12"/>
    <w:rsid w:val="54FEFE64"/>
    <w:rsid w:val="551A7108"/>
    <w:rsid w:val="551D6A7C"/>
    <w:rsid w:val="55367779"/>
    <w:rsid w:val="553BC79C"/>
    <w:rsid w:val="55B92091"/>
    <w:rsid w:val="55C391AC"/>
    <w:rsid w:val="56003D88"/>
    <w:rsid w:val="56041345"/>
    <w:rsid w:val="560B5CD4"/>
    <w:rsid w:val="563C9656"/>
    <w:rsid w:val="564089FD"/>
    <w:rsid w:val="565CF720"/>
    <w:rsid w:val="5681709F"/>
    <w:rsid w:val="568235FD"/>
    <w:rsid w:val="5689DA73"/>
    <w:rsid w:val="56978FEE"/>
    <w:rsid w:val="569F059D"/>
    <w:rsid w:val="56D847C9"/>
    <w:rsid w:val="56E996F3"/>
    <w:rsid w:val="57240548"/>
    <w:rsid w:val="575C0490"/>
    <w:rsid w:val="575C76FD"/>
    <w:rsid w:val="57756F68"/>
    <w:rsid w:val="57B71E1A"/>
    <w:rsid w:val="57BEECB7"/>
    <w:rsid w:val="57CB3837"/>
    <w:rsid w:val="57DD5A09"/>
    <w:rsid w:val="57F70D6C"/>
    <w:rsid w:val="5804CCF1"/>
    <w:rsid w:val="580B58B6"/>
    <w:rsid w:val="584432BA"/>
    <w:rsid w:val="586EB1B6"/>
    <w:rsid w:val="5871A024"/>
    <w:rsid w:val="58881913"/>
    <w:rsid w:val="588B91A2"/>
    <w:rsid w:val="58CC1522"/>
    <w:rsid w:val="58D47C07"/>
    <w:rsid w:val="58DDEDDE"/>
    <w:rsid w:val="58E90AB3"/>
    <w:rsid w:val="590E2F14"/>
    <w:rsid w:val="59445C17"/>
    <w:rsid w:val="5944A543"/>
    <w:rsid w:val="59648353"/>
    <w:rsid w:val="596DEF50"/>
    <w:rsid w:val="59B66BB0"/>
    <w:rsid w:val="59D26F87"/>
    <w:rsid w:val="59E700E1"/>
    <w:rsid w:val="59EC47A1"/>
    <w:rsid w:val="59F41C41"/>
    <w:rsid w:val="59FD6938"/>
    <w:rsid w:val="5A158B9C"/>
    <w:rsid w:val="5A78B53B"/>
    <w:rsid w:val="5A7C8963"/>
    <w:rsid w:val="5AAA8850"/>
    <w:rsid w:val="5AAB4BF5"/>
    <w:rsid w:val="5AB45089"/>
    <w:rsid w:val="5ABE0398"/>
    <w:rsid w:val="5AC5D183"/>
    <w:rsid w:val="5AC6327A"/>
    <w:rsid w:val="5B083EA9"/>
    <w:rsid w:val="5B0EB53E"/>
    <w:rsid w:val="5B887956"/>
    <w:rsid w:val="5B8E327A"/>
    <w:rsid w:val="5BB073E8"/>
    <w:rsid w:val="5BD62BFA"/>
    <w:rsid w:val="5BE0C7DE"/>
    <w:rsid w:val="5BEB24BA"/>
    <w:rsid w:val="5BFD2D02"/>
    <w:rsid w:val="5BFE8DA0"/>
    <w:rsid w:val="5C146C34"/>
    <w:rsid w:val="5C20AD4D"/>
    <w:rsid w:val="5C2D9658"/>
    <w:rsid w:val="5C4DB448"/>
    <w:rsid w:val="5C5EDBCD"/>
    <w:rsid w:val="5C5FFE3B"/>
    <w:rsid w:val="5C71C800"/>
    <w:rsid w:val="5C8085A6"/>
    <w:rsid w:val="5C9D4A5F"/>
    <w:rsid w:val="5CCA3A1B"/>
    <w:rsid w:val="5CCFCB0D"/>
    <w:rsid w:val="5D061CD3"/>
    <w:rsid w:val="5D1DCC4B"/>
    <w:rsid w:val="5D3A551A"/>
    <w:rsid w:val="5D80A046"/>
    <w:rsid w:val="5D880C9B"/>
    <w:rsid w:val="5D90452B"/>
    <w:rsid w:val="5DD971AE"/>
    <w:rsid w:val="5DDF3934"/>
    <w:rsid w:val="5DE150E0"/>
    <w:rsid w:val="5DE15F2B"/>
    <w:rsid w:val="5DE8741D"/>
    <w:rsid w:val="5DF6B7CF"/>
    <w:rsid w:val="5E25CAB3"/>
    <w:rsid w:val="5E2CF696"/>
    <w:rsid w:val="5E3291AD"/>
    <w:rsid w:val="5E4BEC24"/>
    <w:rsid w:val="5E56338F"/>
    <w:rsid w:val="5E757453"/>
    <w:rsid w:val="5EE2E175"/>
    <w:rsid w:val="5EFEC1A0"/>
    <w:rsid w:val="5F0126D5"/>
    <w:rsid w:val="5F039CF5"/>
    <w:rsid w:val="5F166B16"/>
    <w:rsid w:val="5F1AE878"/>
    <w:rsid w:val="5F1E5C1B"/>
    <w:rsid w:val="5F258C79"/>
    <w:rsid w:val="5F2D993B"/>
    <w:rsid w:val="5F2FC22C"/>
    <w:rsid w:val="5F724829"/>
    <w:rsid w:val="5FC167C5"/>
    <w:rsid w:val="5FCA503F"/>
    <w:rsid w:val="600BC04B"/>
    <w:rsid w:val="603F422A"/>
    <w:rsid w:val="603FC6B9"/>
    <w:rsid w:val="60767CE5"/>
    <w:rsid w:val="607FE95A"/>
    <w:rsid w:val="6096D7A9"/>
    <w:rsid w:val="60FDB199"/>
    <w:rsid w:val="615AB820"/>
    <w:rsid w:val="61613176"/>
    <w:rsid w:val="616BDF5F"/>
    <w:rsid w:val="6174F42A"/>
    <w:rsid w:val="61AA0B23"/>
    <w:rsid w:val="61AEBDFF"/>
    <w:rsid w:val="61B79251"/>
    <w:rsid w:val="61CDA77F"/>
    <w:rsid w:val="61E3C3F8"/>
    <w:rsid w:val="620D331A"/>
    <w:rsid w:val="629981FA"/>
    <w:rsid w:val="629E7F58"/>
    <w:rsid w:val="62B38A42"/>
    <w:rsid w:val="62F534A9"/>
    <w:rsid w:val="633E84E8"/>
    <w:rsid w:val="6384CBB9"/>
    <w:rsid w:val="63888624"/>
    <w:rsid w:val="6392FEEA"/>
    <w:rsid w:val="63AFA052"/>
    <w:rsid w:val="641425AC"/>
    <w:rsid w:val="6416B945"/>
    <w:rsid w:val="64275D49"/>
    <w:rsid w:val="642BDFF5"/>
    <w:rsid w:val="6465273A"/>
    <w:rsid w:val="64DAD47A"/>
    <w:rsid w:val="64F1C431"/>
    <w:rsid w:val="64F55936"/>
    <w:rsid w:val="650A2B0A"/>
    <w:rsid w:val="65115F95"/>
    <w:rsid w:val="652659C7"/>
    <w:rsid w:val="6544D3DC"/>
    <w:rsid w:val="6580E7C7"/>
    <w:rsid w:val="65D122BC"/>
    <w:rsid w:val="65E08336"/>
    <w:rsid w:val="66090DB4"/>
    <w:rsid w:val="660C8347"/>
    <w:rsid w:val="660E4DB6"/>
    <w:rsid w:val="6679C0F4"/>
    <w:rsid w:val="66A9109C"/>
    <w:rsid w:val="66BA4CC0"/>
    <w:rsid w:val="66F26681"/>
    <w:rsid w:val="67043988"/>
    <w:rsid w:val="67253403"/>
    <w:rsid w:val="6733FFC7"/>
    <w:rsid w:val="673DD949"/>
    <w:rsid w:val="676585A6"/>
    <w:rsid w:val="6771A496"/>
    <w:rsid w:val="67CC59AD"/>
    <w:rsid w:val="67DCA066"/>
    <w:rsid w:val="6823CBF3"/>
    <w:rsid w:val="689BFA0C"/>
    <w:rsid w:val="689D23E4"/>
    <w:rsid w:val="68BC1BE6"/>
    <w:rsid w:val="68C42FBD"/>
    <w:rsid w:val="68CABB28"/>
    <w:rsid w:val="68EE473A"/>
    <w:rsid w:val="68F95CCB"/>
    <w:rsid w:val="691778DD"/>
    <w:rsid w:val="69272172"/>
    <w:rsid w:val="698DA611"/>
    <w:rsid w:val="6993EF65"/>
    <w:rsid w:val="699AF026"/>
    <w:rsid w:val="69AE51A3"/>
    <w:rsid w:val="69B68F16"/>
    <w:rsid w:val="6A42BE5A"/>
    <w:rsid w:val="6A4F30A6"/>
    <w:rsid w:val="6A62EC39"/>
    <w:rsid w:val="6A77C511"/>
    <w:rsid w:val="6A800661"/>
    <w:rsid w:val="6A9B234F"/>
    <w:rsid w:val="6AE263F8"/>
    <w:rsid w:val="6B0748DB"/>
    <w:rsid w:val="6B36C087"/>
    <w:rsid w:val="6B47ECD3"/>
    <w:rsid w:val="6B8456E3"/>
    <w:rsid w:val="6B8E17FA"/>
    <w:rsid w:val="6B8EE793"/>
    <w:rsid w:val="6B99E222"/>
    <w:rsid w:val="6BA7627D"/>
    <w:rsid w:val="6BCA7A0B"/>
    <w:rsid w:val="6BD95EE5"/>
    <w:rsid w:val="6BE26295"/>
    <w:rsid w:val="6C352A95"/>
    <w:rsid w:val="6C444CA5"/>
    <w:rsid w:val="6C4EB2BA"/>
    <w:rsid w:val="6C78DD1D"/>
    <w:rsid w:val="6C7983A8"/>
    <w:rsid w:val="6C9B1944"/>
    <w:rsid w:val="6C9FB12A"/>
    <w:rsid w:val="6CAC4182"/>
    <w:rsid w:val="6CACCCBC"/>
    <w:rsid w:val="6CC05C27"/>
    <w:rsid w:val="6CC07E74"/>
    <w:rsid w:val="6CE64282"/>
    <w:rsid w:val="6CF58406"/>
    <w:rsid w:val="6D070BB6"/>
    <w:rsid w:val="6D1DD50F"/>
    <w:rsid w:val="6D20E324"/>
    <w:rsid w:val="6D31A439"/>
    <w:rsid w:val="6D3E07DF"/>
    <w:rsid w:val="6D454564"/>
    <w:rsid w:val="6D5468D1"/>
    <w:rsid w:val="6D62704B"/>
    <w:rsid w:val="6D677357"/>
    <w:rsid w:val="6D792F05"/>
    <w:rsid w:val="6DB7F675"/>
    <w:rsid w:val="6DCAC6D1"/>
    <w:rsid w:val="6DE0679C"/>
    <w:rsid w:val="6E005718"/>
    <w:rsid w:val="6E0F2C31"/>
    <w:rsid w:val="6E1A3DE5"/>
    <w:rsid w:val="6E217E64"/>
    <w:rsid w:val="6E2337AD"/>
    <w:rsid w:val="6E2815C1"/>
    <w:rsid w:val="6E54D8F4"/>
    <w:rsid w:val="6E90078A"/>
    <w:rsid w:val="6E97933B"/>
    <w:rsid w:val="6E9E3181"/>
    <w:rsid w:val="6EC2CEE8"/>
    <w:rsid w:val="6EEBB622"/>
    <w:rsid w:val="6EFE40AC"/>
    <w:rsid w:val="6F1334FA"/>
    <w:rsid w:val="6F33F48F"/>
    <w:rsid w:val="6FC1BD31"/>
    <w:rsid w:val="6FDA8F9C"/>
    <w:rsid w:val="7006C170"/>
    <w:rsid w:val="700966E0"/>
    <w:rsid w:val="7019F1A2"/>
    <w:rsid w:val="702BD7EB"/>
    <w:rsid w:val="704162C4"/>
    <w:rsid w:val="70718D7D"/>
    <w:rsid w:val="70A620B5"/>
    <w:rsid w:val="70C39630"/>
    <w:rsid w:val="70C59A66"/>
    <w:rsid w:val="70DA1D39"/>
    <w:rsid w:val="71046EB0"/>
    <w:rsid w:val="7113A4D9"/>
    <w:rsid w:val="712897F2"/>
    <w:rsid w:val="714192C0"/>
    <w:rsid w:val="718293F1"/>
    <w:rsid w:val="718BEBDB"/>
    <w:rsid w:val="718ED2E7"/>
    <w:rsid w:val="71AA9E5E"/>
    <w:rsid w:val="71AE7E17"/>
    <w:rsid w:val="71D35059"/>
    <w:rsid w:val="71E60D2C"/>
    <w:rsid w:val="7242ED35"/>
    <w:rsid w:val="724A8228"/>
    <w:rsid w:val="724B8B7B"/>
    <w:rsid w:val="727EF420"/>
    <w:rsid w:val="72B01076"/>
    <w:rsid w:val="72DBDDE9"/>
    <w:rsid w:val="72E76829"/>
    <w:rsid w:val="7304F196"/>
    <w:rsid w:val="7308DDF5"/>
    <w:rsid w:val="730A1F48"/>
    <w:rsid w:val="73289460"/>
    <w:rsid w:val="732E6819"/>
    <w:rsid w:val="733E8AEB"/>
    <w:rsid w:val="73483269"/>
    <w:rsid w:val="736BCBCA"/>
    <w:rsid w:val="736C4184"/>
    <w:rsid w:val="737AB869"/>
    <w:rsid w:val="738C905E"/>
    <w:rsid w:val="73933257"/>
    <w:rsid w:val="73C02DCC"/>
    <w:rsid w:val="73D1B1CF"/>
    <w:rsid w:val="73F5DF5F"/>
    <w:rsid w:val="73F7C85D"/>
    <w:rsid w:val="740DE67A"/>
    <w:rsid w:val="74152380"/>
    <w:rsid w:val="74599C2D"/>
    <w:rsid w:val="745BBD16"/>
    <w:rsid w:val="745C4DD6"/>
    <w:rsid w:val="746285A8"/>
    <w:rsid w:val="7465BDDD"/>
    <w:rsid w:val="746DC838"/>
    <w:rsid w:val="749FE4F2"/>
    <w:rsid w:val="74AE2ACF"/>
    <w:rsid w:val="74B7B63C"/>
    <w:rsid w:val="74BE0EED"/>
    <w:rsid w:val="74D2E209"/>
    <w:rsid w:val="74DC337C"/>
    <w:rsid w:val="74DE2B39"/>
    <w:rsid w:val="75035075"/>
    <w:rsid w:val="7578D352"/>
    <w:rsid w:val="7587D6C2"/>
    <w:rsid w:val="75AF4C36"/>
    <w:rsid w:val="75CE344E"/>
    <w:rsid w:val="75EF5E1D"/>
    <w:rsid w:val="7630016A"/>
    <w:rsid w:val="76495CE6"/>
    <w:rsid w:val="764C3091"/>
    <w:rsid w:val="764DDB0C"/>
    <w:rsid w:val="7698F0F7"/>
    <w:rsid w:val="769E7558"/>
    <w:rsid w:val="76BE0CA1"/>
    <w:rsid w:val="76BFD3AE"/>
    <w:rsid w:val="76C9F665"/>
    <w:rsid w:val="76D2D642"/>
    <w:rsid w:val="76E535E9"/>
    <w:rsid w:val="76E7856E"/>
    <w:rsid w:val="770ED773"/>
    <w:rsid w:val="7726BBE3"/>
    <w:rsid w:val="772DCAC6"/>
    <w:rsid w:val="7745CBF4"/>
    <w:rsid w:val="77760BDA"/>
    <w:rsid w:val="779B1AC2"/>
    <w:rsid w:val="779F5F64"/>
    <w:rsid w:val="77A2FCDF"/>
    <w:rsid w:val="77DAA027"/>
    <w:rsid w:val="77F271AE"/>
    <w:rsid w:val="780A82CB"/>
    <w:rsid w:val="781E9AF7"/>
    <w:rsid w:val="7820AE5F"/>
    <w:rsid w:val="78384DBD"/>
    <w:rsid w:val="7847E66D"/>
    <w:rsid w:val="784EDB41"/>
    <w:rsid w:val="785041B3"/>
    <w:rsid w:val="7855FAAD"/>
    <w:rsid w:val="78854D1E"/>
    <w:rsid w:val="789DE7EC"/>
    <w:rsid w:val="78F54E5D"/>
    <w:rsid w:val="78F9A442"/>
    <w:rsid w:val="78FB7EFF"/>
    <w:rsid w:val="792CB2F0"/>
    <w:rsid w:val="7951D222"/>
    <w:rsid w:val="795DB719"/>
    <w:rsid w:val="7966E865"/>
    <w:rsid w:val="79704DE0"/>
    <w:rsid w:val="7975C9D5"/>
    <w:rsid w:val="799DD250"/>
    <w:rsid w:val="79D35B21"/>
    <w:rsid w:val="79F085AF"/>
    <w:rsid w:val="79FF720E"/>
    <w:rsid w:val="7A2CFFF5"/>
    <w:rsid w:val="7A31082F"/>
    <w:rsid w:val="7A4F1DF9"/>
    <w:rsid w:val="7A5025A7"/>
    <w:rsid w:val="7A70F691"/>
    <w:rsid w:val="7A9EBFB5"/>
    <w:rsid w:val="7ACFD71E"/>
    <w:rsid w:val="7B119A36"/>
    <w:rsid w:val="7B411D0D"/>
    <w:rsid w:val="7B42DB02"/>
    <w:rsid w:val="7B490D44"/>
    <w:rsid w:val="7B96704D"/>
    <w:rsid w:val="7B9E8679"/>
    <w:rsid w:val="7BCDDD3D"/>
    <w:rsid w:val="7BCEB70F"/>
    <w:rsid w:val="7BDA0710"/>
    <w:rsid w:val="7BE84499"/>
    <w:rsid w:val="7BF86C38"/>
    <w:rsid w:val="7C030F7F"/>
    <w:rsid w:val="7C247197"/>
    <w:rsid w:val="7C291934"/>
    <w:rsid w:val="7C2CEF1F"/>
    <w:rsid w:val="7C56C550"/>
    <w:rsid w:val="7C62FED0"/>
    <w:rsid w:val="7C784149"/>
    <w:rsid w:val="7CA3935C"/>
    <w:rsid w:val="7CA7E0D0"/>
    <w:rsid w:val="7CE1F2B0"/>
    <w:rsid w:val="7CEB18C5"/>
    <w:rsid w:val="7CF42013"/>
    <w:rsid w:val="7D0DC2E0"/>
    <w:rsid w:val="7D8E2927"/>
    <w:rsid w:val="7D9F0F1C"/>
    <w:rsid w:val="7DAB4C18"/>
    <w:rsid w:val="7E014238"/>
    <w:rsid w:val="7E05FD06"/>
    <w:rsid w:val="7E061050"/>
    <w:rsid w:val="7E13A973"/>
    <w:rsid w:val="7E4A35CF"/>
    <w:rsid w:val="7E517F30"/>
    <w:rsid w:val="7E5AD305"/>
    <w:rsid w:val="7E89DA2E"/>
    <w:rsid w:val="7EB583F4"/>
    <w:rsid w:val="7ED32016"/>
    <w:rsid w:val="7EDE76D4"/>
    <w:rsid w:val="7EFF73E1"/>
    <w:rsid w:val="7F36C5E9"/>
    <w:rsid w:val="7F819F6E"/>
    <w:rsid w:val="7F886FB3"/>
    <w:rsid w:val="7FBF2288"/>
    <w:rsid w:val="7FC5FEE5"/>
    <w:rsid w:val="7FCBE982"/>
    <w:rsid w:val="7FED1222"/>
    <w:rsid w:val="7FF8F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E622"/>
  <w15:chartTrackingRefBased/>
  <w15:docId w15:val="{4210FE42-793D-494D-8783-57AEC12128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74d0bb678314a55" /><Relationship Type="http://schemas.openxmlformats.org/officeDocument/2006/relationships/hyperlink" Target="https://chambres-agriculture.fr/chambres-dagriculture/nous-connaitre/le-reseau-des-chambres-dagriculture/" TargetMode="External" Id="Rd3bb7409c7bc41e0" /><Relationship Type="http://schemas.openxmlformats.org/officeDocument/2006/relationships/hyperlink" Target="https://saveursenor.fr/" TargetMode="External" Id="Rf1ff497cbbcc4c4b" /><Relationship Type="http://schemas.openxmlformats.org/officeDocument/2006/relationships/hyperlink" Target="https://www.lemarchedeleopold.com/magasin-bio-la-roche-sur-yon/" TargetMode="External" Id="Re26b34ad8bf84bea" /><Relationship Type="http://schemas.openxmlformats.org/officeDocument/2006/relationships/hyperlink" Target="https://www.lavieclaire.com/" TargetMode="External" Id="Rec6690f92fa447e8" /><Relationship Type="http://schemas.openxmlformats.org/officeDocument/2006/relationships/hyperlink" Target="https://www.biocoop.fr/" TargetMode="External" Id="Rd902e6e081c84a83" /><Relationship Type="http://schemas.openxmlformats.org/officeDocument/2006/relationships/image" Target="/media/image.png" Id="R58e648474ddd47c0" /><Relationship Type="http://schemas.openxmlformats.org/officeDocument/2006/relationships/image" Target="/media/image2.png" Id="R96f3cd1584d84893" /><Relationship Type="http://schemas.openxmlformats.org/officeDocument/2006/relationships/image" Target="/media/image3.png" Id="R411c00f4f2b14e3e" /><Relationship Type="http://schemas.openxmlformats.org/officeDocument/2006/relationships/image" Target="/media/image4.png" Id="R5662ac257c934f9e" /><Relationship Type="http://schemas.openxmlformats.org/officeDocument/2006/relationships/image" Target="/media/image5.png" Id="R0adf89220aa34d61" /><Relationship Type="http://schemas.openxmlformats.org/officeDocument/2006/relationships/image" Target="/media/image6.png" Id="R7f8d288c4bb5408a" /><Relationship Type="http://schemas.openxmlformats.org/officeDocument/2006/relationships/hyperlink" Target="mailto:cam.binet@gmail.com" TargetMode="External" Id="Rb39ffdbe4ca9471e" /><Relationship Type="http://schemas.openxmlformats.org/officeDocument/2006/relationships/header" Target="/word/header.xml" Id="Rb9e0f432619b42c0" /><Relationship Type="http://schemas.openxmlformats.org/officeDocument/2006/relationships/footer" Target="/word/footer.xml" Id="R201cdd3ba287480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59013-28-02</dc:creator>
  <keywords/>
  <dc:description/>
  <lastModifiedBy>Théo Maes</lastModifiedBy>
  <revision>8</revision>
  <dcterms:created xsi:type="dcterms:W3CDTF">2021-05-17T11:19:00.0000000Z</dcterms:created>
  <dcterms:modified xsi:type="dcterms:W3CDTF">2021-05-19T12:57:42.7295461Z</dcterms:modified>
</coreProperties>
</file>