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BC25" w14:textId="5AF223B2" w:rsidR="00E4528F" w:rsidRDefault="00E4528F" w:rsidP="00E4528F">
      <w:pPr>
        <w:spacing w:after="160" w:line="259" w:lineRule="auto"/>
        <w:jc w:val="center"/>
        <w:rPr>
          <w:rFonts w:ascii="Calibri" w:eastAsia="Calibri" w:hAnsi="Calibri"/>
          <w:b/>
          <w:bCs/>
          <w:sz w:val="36"/>
          <w:szCs w:val="36"/>
          <w:lang w:eastAsia="en-US"/>
        </w:rPr>
      </w:pPr>
      <w:r>
        <w:rPr>
          <w:rFonts w:ascii="Calibri" w:eastAsia="Calibri" w:hAnsi="Calibri"/>
          <w:b/>
          <w:bCs/>
          <w:sz w:val="36"/>
          <w:szCs w:val="36"/>
          <w:lang w:eastAsia="en-US"/>
        </w:rPr>
        <w:t>FICHE 12 DOCUMENTS COMPTABLES</w:t>
      </w:r>
    </w:p>
    <w:p w14:paraId="2C5A6630" w14:textId="77777777" w:rsidR="00E4528F" w:rsidRDefault="00E4528F" w:rsidP="00E4528F">
      <w:pPr>
        <w:spacing w:after="160" w:line="259" w:lineRule="auto"/>
        <w:rPr>
          <w:rFonts w:ascii="Calibri" w:eastAsia="Calibri" w:hAnsi="Calibri"/>
          <w:b/>
          <w:bCs/>
          <w:sz w:val="36"/>
          <w:szCs w:val="36"/>
          <w:lang w:eastAsia="en-US"/>
        </w:rPr>
      </w:pPr>
    </w:p>
    <w:p w14:paraId="46B231F3" w14:textId="17DDA046" w:rsidR="00E4528F" w:rsidRPr="004B1FE7" w:rsidRDefault="00E4528F" w:rsidP="00E4528F">
      <w:pPr>
        <w:spacing w:after="160" w:line="259" w:lineRule="auto"/>
        <w:rPr>
          <w:rFonts w:ascii="Calibri" w:eastAsia="Calibri" w:hAnsi="Calibri"/>
          <w:b/>
          <w:bCs/>
          <w:sz w:val="36"/>
          <w:szCs w:val="36"/>
          <w:lang w:eastAsia="en-US"/>
        </w:rPr>
      </w:pPr>
      <w:r w:rsidRPr="004B1FE7">
        <w:rPr>
          <w:rFonts w:ascii="Calibri" w:eastAsia="Calibri" w:hAnsi="Calibri"/>
          <w:b/>
          <w:bCs/>
          <w:sz w:val="36"/>
          <w:szCs w:val="36"/>
          <w:lang w:eastAsia="en-US"/>
        </w:rPr>
        <w:t>Compte de résultat</w:t>
      </w:r>
    </w:p>
    <w:tbl>
      <w:tblPr>
        <w:tblW w:w="1034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1558"/>
        <w:gridCol w:w="3545"/>
        <w:gridCol w:w="1627"/>
      </w:tblGrid>
      <w:tr w:rsidR="00E4528F" w:rsidRPr="004B1FE7" w14:paraId="073B4775" w14:textId="77777777" w:rsidTr="00A33589">
        <w:trPr>
          <w:cantSplit/>
        </w:trPr>
        <w:tc>
          <w:tcPr>
            <w:tcW w:w="5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FFFF00" w:fill="auto"/>
          </w:tcPr>
          <w:p w14:paraId="3D33202D" w14:textId="77777777" w:rsidR="00E4528F" w:rsidRPr="004B1FE7" w:rsidRDefault="00E4528F" w:rsidP="00A3358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4B1FE7">
              <w:rPr>
                <w:rFonts w:ascii="Comic Sans MS" w:hAnsi="Comic Sans MS"/>
                <w:b/>
                <w:sz w:val="20"/>
                <w:szCs w:val="20"/>
              </w:rPr>
              <w:t>Charges</w:t>
            </w:r>
          </w:p>
        </w:tc>
        <w:tc>
          <w:tcPr>
            <w:tcW w:w="5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FFFF00" w:fill="auto"/>
          </w:tcPr>
          <w:p w14:paraId="6D664393" w14:textId="77777777" w:rsidR="00E4528F" w:rsidRPr="004B1FE7" w:rsidRDefault="00E4528F" w:rsidP="00A3358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4B1FE7">
              <w:rPr>
                <w:rFonts w:ascii="Comic Sans MS" w:hAnsi="Comic Sans MS"/>
                <w:b/>
                <w:sz w:val="20"/>
                <w:szCs w:val="20"/>
              </w:rPr>
              <w:t>Produits</w:t>
            </w:r>
          </w:p>
        </w:tc>
      </w:tr>
      <w:tr w:rsidR="00E4528F" w:rsidRPr="004B1FE7" w14:paraId="3C1F701E" w14:textId="77777777" w:rsidTr="00A33589">
        <w:tc>
          <w:tcPr>
            <w:tcW w:w="3614" w:type="dxa"/>
            <w:tcBorders>
              <w:top w:val="single" w:sz="4" w:space="0" w:color="auto"/>
              <w:left w:val="single" w:sz="4" w:space="0" w:color="auto"/>
            </w:tcBorders>
          </w:tcPr>
          <w:p w14:paraId="0830FA19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</w:pPr>
            <w:r w:rsidRPr="004B1FE7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CHARGES D’exploitation</w:t>
            </w:r>
          </w:p>
          <w:p w14:paraId="59F73319" w14:textId="77777777" w:rsidR="00E4528F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7B7031C0" w14:textId="77777777" w:rsidR="00E4528F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1A3193A1" w14:textId="77777777" w:rsidR="00E4528F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7AF94B25" w14:textId="77777777" w:rsidR="00E4528F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48C4CB78" w14:textId="77777777" w:rsidR="00E4528F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40BE8C57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691AC5F6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</w:pPr>
            <w:r w:rsidRPr="004B1FE7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I-Total charges d’exploitation</w:t>
            </w:r>
          </w:p>
          <w:p w14:paraId="43295ED6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252803DF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</w:pPr>
            <w:r w:rsidRPr="004B1FE7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CHARGES Financières</w:t>
            </w:r>
          </w:p>
          <w:p w14:paraId="0B294A79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4A1AA9DF" w14:textId="77777777" w:rsidR="00E4528F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7BF3A667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4D43A7D1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</w:pPr>
            <w:r w:rsidRPr="004B1FE7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II-Total charges financières</w:t>
            </w:r>
          </w:p>
          <w:p w14:paraId="3789D411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3D997388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42F1FCB3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58784621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1927376F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10864FD4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</w:pPr>
            <w:r w:rsidRPr="004B1FE7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Charges exceptionnelles</w:t>
            </w:r>
          </w:p>
          <w:p w14:paraId="0BB13BD4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2950F641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2203E4F8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0A73D145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182FE902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010ABA43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</w:pPr>
            <w:r w:rsidRPr="004B1FE7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III-Total Charges exceptionnelles</w:t>
            </w:r>
          </w:p>
          <w:p w14:paraId="1398493A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543DE1FB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65132A18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2B42BD07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</w:tcBorders>
          </w:tcPr>
          <w:p w14:paraId="3A5A7502" w14:textId="77777777" w:rsidR="00E4528F" w:rsidRPr="004B1FE7" w:rsidRDefault="00E4528F" w:rsidP="00A33589">
            <w:pPr>
              <w:suppressLineNumbers/>
              <w:jc w:val="right"/>
              <w:rPr>
                <w:rFonts w:ascii="Comic Sans MS" w:hAnsi="Comic Sans MS"/>
                <w:sz w:val="20"/>
                <w:szCs w:val="20"/>
              </w:rPr>
            </w:pPr>
          </w:p>
          <w:p w14:paraId="3B47A1CC" w14:textId="77777777" w:rsidR="00E4528F" w:rsidRPr="004B1FE7" w:rsidRDefault="00E4528F" w:rsidP="00A33589">
            <w:pPr>
              <w:suppressLineNumbers/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16E14E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</w:pPr>
            <w:r w:rsidRPr="004B1FE7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PRODUITS D’exploitation</w:t>
            </w:r>
          </w:p>
          <w:p w14:paraId="76CE5123" w14:textId="77777777" w:rsidR="00E4528F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640BA9D1" w14:textId="77777777" w:rsidR="00E4528F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2E7EABBE" w14:textId="77777777" w:rsidR="00E4528F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4C8F5251" w14:textId="77777777" w:rsidR="00E4528F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3155D368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449BF86D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2E96378E" w14:textId="77777777" w:rsidR="00E4528F" w:rsidRPr="004B1FE7" w:rsidRDefault="00E4528F" w:rsidP="00E4528F">
            <w:pPr>
              <w:numPr>
                <w:ilvl w:val="0"/>
                <w:numId w:val="1"/>
              </w:numPr>
              <w:suppressLineNumbers/>
              <w:ind w:right="-578"/>
              <w:jc w:val="both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4B1FE7">
              <w:rPr>
                <w:rFonts w:ascii="Comic Sans MS" w:hAnsi="Comic Sans MS"/>
                <w:b/>
                <w:bCs/>
                <w:sz w:val="20"/>
                <w:szCs w:val="20"/>
              </w:rPr>
              <w:t>Total produit d’exploitation</w:t>
            </w:r>
          </w:p>
          <w:p w14:paraId="53DE00C7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06D0A2FF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</w:pPr>
            <w:r w:rsidRPr="004B1FE7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4B1FE7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Produits Financiers</w:t>
            </w:r>
          </w:p>
          <w:p w14:paraId="0D09B5CE" w14:textId="77777777" w:rsidR="00E4528F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489056E8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6462EF86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428BE170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</w:pPr>
            <w:r w:rsidRPr="004B1FE7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II-Total produits financiers</w:t>
            </w:r>
          </w:p>
          <w:p w14:paraId="0B5465E6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3FD5E4B9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0BB46194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22103279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626D1F47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0F55C009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</w:pPr>
            <w:r w:rsidRPr="004B1FE7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Produits exceptionnels</w:t>
            </w:r>
          </w:p>
          <w:p w14:paraId="67B4D98E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200B16F2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647C0D24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06110602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56202BBB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2B3A76D5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</w:pPr>
            <w:r w:rsidRPr="004B1FE7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III-Total produits exceptionnels</w:t>
            </w:r>
          </w:p>
          <w:p w14:paraId="7CED914F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  <w:p w14:paraId="40EC6BED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8F5300C" w14:textId="77777777" w:rsidR="00E4528F" w:rsidRPr="004B1FE7" w:rsidRDefault="00E4528F" w:rsidP="00A33589">
            <w:pPr>
              <w:suppressLineNumbers/>
              <w:jc w:val="right"/>
              <w:rPr>
                <w:rFonts w:ascii="Comic Sans MS" w:hAnsi="Comic Sans MS"/>
                <w:sz w:val="20"/>
                <w:szCs w:val="20"/>
              </w:rPr>
            </w:pPr>
          </w:p>
          <w:p w14:paraId="01412B1C" w14:textId="77777777" w:rsidR="00E4528F" w:rsidRPr="004B1FE7" w:rsidRDefault="00E4528F" w:rsidP="00A33589">
            <w:pPr>
              <w:suppressLineNumbers/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4528F" w:rsidRPr="004B1FE7" w14:paraId="75F2DD36" w14:textId="77777777" w:rsidTr="00A33589">
        <w:tc>
          <w:tcPr>
            <w:tcW w:w="3614" w:type="dxa"/>
            <w:tcBorders>
              <w:left w:val="single" w:sz="4" w:space="0" w:color="auto"/>
            </w:tcBorders>
          </w:tcPr>
          <w:p w14:paraId="1D1D096A" w14:textId="77777777" w:rsidR="00E4528F" w:rsidRPr="004B1FE7" w:rsidRDefault="00E4528F" w:rsidP="00A33589">
            <w:pPr>
              <w:suppressLineNumbers/>
              <w:jc w:val="right"/>
              <w:rPr>
                <w:rFonts w:ascii="Comic Sans MS" w:hAnsi="Comic Sans MS"/>
                <w:b/>
                <w:sz w:val="20"/>
                <w:szCs w:val="20"/>
              </w:rPr>
            </w:pPr>
            <w:r w:rsidRPr="004B1FE7">
              <w:rPr>
                <w:rFonts w:ascii="Comic Sans MS" w:hAnsi="Comic Sans MS"/>
                <w:b/>
                <w:sz w:val="20"/>
                <w:szCs w:val="20"/>
              </w:rPr>
              <w:t xml:space="preserve">Total des </w:t>
            </w:r>
            <w:proofErr w:type="gramStart"/>
            <w:r w:rsidRPr="004B1FE7">
              <w:rPr>
                <w:rFonts w:ascii="Comic Sans MS" w:hAnsi="Comic Sans MS"/>
                <w:b/>
                <w:sz w:val="20"/>
                <w:szCs w:val="20"/>
              </w:rPr>
              <w:t>charges  I</w:t>
            </w:r>
            <w:proofErr w:type="gramEnd"/>
            <w:r w:rsidRPr="004B1FE7">
              <w:rPr>
                <w:rFonts w:ascii="Comic Sans MS" w:hAnsi="Comic Sans MS"/>
                <w:b/>
                <w:sz w:val="20"/>
                <w:szCs w:val="20"/>
              </w:rPr>
              <w:t>,II,III</w:t>
            </w:r>
          </w:p>
        </w:tc>
        <w:tc>
          <w:tcPr>
            <w:tcW w:w="1558" w:type="dxa"/>
            <w:tcBorders>
              <w:left w:val="single" w:sz="4" w:space="0" w:color="auto"/>
            </w:tcBorders>
          </w:tcPr>
          <w:p w14:paraId="7DFEF6A1" w14:textId="77777777" w:rsidR="00E4528F" w:rsidRPr="004B1FE7" w:rsidRDefault="00E4528F" w:rsidP="00A33589">
            <w:pPr>
              <w:suppressLineNumbers/>
              <w:jc w:val="right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3545" w:type="dxa"/>
            <w:tcBorders>
              <w:left w:val="single" w:sz="4" w:space="0" w:color="auto"/>
              <w:right w:val="single" w:sz="4" w:space="0" w:color="auto"/>
            </w:tcBorders>
          </w:tcPr>
          <w:p w14:paraId="39487780" w14:textId="77777777" w:rsidR="00E4528F" w:rsidRPr="004B1FE7" w:rsidRDefault="00E4528F" w:rsidP="00A33589">
            <w:pPr>
              <w:suppressLineNumbers/>
              <w:ind w:right="72"/>
              <w:jc w:val="right"/>
              <w:rPr>
                <w:rFonts w:ascii="Comic Sans MS" w:hAnsi="Comic Sans MS"/>
                <w:b/>
                <w:sz w:val="20"/>
                <w:szCs w:val="20"/>
              </w:rPr>
            </w:pPr>
            <w:r w:rsidRPr="004B1FE7">
              <w:rPr>
                <w:rFonts w:ascii="Comic Sans MS" w:hAnsi="Comic Sans MS"/>
                <w:b/>
                <w:sz w:val="20"/>
                <w:szCs w:val="20"/>
              </w:rPr>
              <w:t xml:space="preserve">Total des produits </w:t>
            </w:r>
            <w:proofErr w:type="gramStart"/>
            <w:r w:rsidRPr="004B1FE7">
              <w:rPr>
                <w:rFonts w:ascii="Comic Sans MS" w:hAnsi="Comic Sans MS"/>
                <w:b/>
                <w:sz w:val="20"/>
                <w:szCs w:val="20"/>
              </w:rPr>
              <w:t>I,II</w:t>
            </w:r>
            <w:proofErr w:type="gramEnd"/>
            <w:r w:rsidRPr="004B1FE7">
              <w:rPr>
                <w:rFonts w:ascii="Comic Sans MS" w:hAnsi="Comic Sans MS"/>
                <w:b/>
                <w:sz w:val="20"/>
                <w:szCs w:val="20"/>
              </w:rPr>
              <w:t>,III</w:t>
            </w:r>
          </w:p>
        </w:tc>
        <w:tc>
          <w:tcPr>
            <w:tcW w:w="1627" w:type="dxa"/>
            <w:tcBorders>
              <w:left w:val="nil"/>
              <w:right w:val="single" w:sz="4" w:space="0" w:color="auto"/>
            </w:tcBorders>
          </w:tcPr>
          <w:p w14:paraId="2C1D2A77" w14:textId="77777777" w:rsidR="00E4528F" w:rsidRPr="004B1FE7" w:rsidRDefault="00E4528F" w:rsidP="00A33589">
            <w:pPr>
              <w:jc w:val="right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E4528F" w:rsidRPr="004B1FE7" w14:paraId="77B334E0" w14:textId="77777777" w:rsidTr="00A33589">
        <w:tc>
          <w:tcPr>
            <w:tcW w:w="3614" w:type="dxa"/>
            <w:tcBorders>
              <w:left w:val="single" w:sz="4" w:space="0" w:color="auto"/>
            </w:tcBorders>
          </w:tcPr>
          <w:p w14:paraId="011D537D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 w:rsidRPr="004B1FE7">
              <w:rPr>
                <w:rFonts w:ascii="Comic Sans MS" w:hAnsi="Comic Sans MS"/>
                <w:b/>
                <w:sz w:val="20"/>
                <w:szCs w:val="20"/>
              </w:rPr>
              <w:t xml:space="preserve">            Résultat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18810E" w14:textId="77777777" w:rsidR="00E4528F" w:rsidRPr="004B1FE7" w:rsidRDefault="00E4528F" w:rsidP="00A33589">
            <w:pPr>
              <w:suppressLineNumbers/>
              <w:jc w:val="right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3545" w:type="dxa"/>
            <w:tcBorders>
              <w:left w:val="single" w:sz="4" w:space="0" w:color="auto"/>
              <w:right w:val="single" w:sz="4" w:space="0" w:color="auto"/>
            </w:tcBorders>
          </w:tcPr>
          <w:p w14:paraId="101BDB18" w14:textId="77777777" w:rsidR="00E4528F" w:rsidRPr="000C6B19" w:rsidRDefault="00E4528F" w:rsidP="00A33589">
            <w:pPr>
              <w:suppressLineNumbers/>
              <w:ind w:right="72"/>
              <w:rPr>
                <w:rFonts w:ascii="Comic Sans MS" w:hAnsi="Comic Sans MS"/>
                <w:b/>
                <w:color w:val="000000"/>
                <w:sz w:val="20"/>
                <w:szCs w:val="20"/>
              </w:rPr>
            </w:pPr>
            <w:r w:rsidRPr="000C6B19">
              <w:rPr>
                <w:rFonts w:ascii="Comic Sans MS" w:hAnsi="Comic Sans MS"/>
                <w:b/>
                <w:color w:val="000000"/>
                <w:sz w:val="20"/>
                <w:szCs w:val="20"/>
              </w:rPr>
              <w:t xml:space="preserve">        Résultat 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B0E0F7" w14:textId="77777777" w:rsidR="00E4528F" w:rsidRPr="004B1FE7" w:rsidRDefault="00E4528F" w:rsidP="00A33589">
            <w:pPr>
              <w:jc w:val="right"/>
              <w:rPr>
                <w:rFonts w:ascii="Comic Sans MS" w:hAnsi="Comic Sans MS"/>
                <w:b/>
                <w:color w:val="FF0000"/>
                <w:sz w:val="20"/>
                <w:szCs w:val="20"/>
              </w:rPr>
            </w:pPr>
          </w:p>
        </w:tc>
      </w:tr>
      <w:tr w:rsidR="00E4528F" w:rsidRPr="004B1FE7" w14:paraId="73073C2A" w14:textId="77777777" w:rsidTr="00A33589">
        <w:tc>
          <w:tcPr>
            <w:tcW w:w="3614" w:type="dxa"/>
            <w:tcBorders>
              <w:left w:val="single" w:sz="4" w:space="0" w:color="auto"/>
              <w:bottom w:val="single" w:sz="4" w:space="0" w:color="auto"/>
            </w:tcBorders>
          </w:tcPr>
          <w:p w14:paraId="31006AB7" w14:textId="77777777" w:rsidR="00E4528F" w:rsidRPr="004B1FE7" w:rsidRDefault="00E4528F" w:rsidP="00A33589">
            <w:pPr>
              <w:suppressLineNumbers/>
              <w:ind w:right="72"/>
              <w:jc w:val="right"/>
              <w:rPr>
                <w:rFonts w:ascii="Comic Sans MS" w:hAnsi="Comic Sans MS"/>
                <w:b/>
                <w:sz w:val="20"/>
                <w:szCs w:val="20"/>
              </w:rPr>
            </w:pPr>
            <w:r w:rsidRPr="004B1FE7">
              <w:rPr>
                <w:rFonts w:ascii="Comic Sans MS" w:hAnsi="Comic Sans MS"/>
                <w:b/>
                <w:sz w:val="20"/>
                <w:szCs w:val="20"/>
              </w:rPr>
              <w:t>TOTAUX</w:t>
            </w:r>
          </w:p>
        </w:tc>
        <w:tc>
          <w:tcPr>
            <w:tcW w:w="1558" w:type="dxa"/>
            <w:tcBorders>
              <w:left w:val="single" w:sz="4" w:space="0" w:color="auto"/>
              <w:bottom w:val="single" w:sz="4" w:space="0" w:color="auto"/>
            </w:tcBorders>
          </w:tcPr>
          <w:p w14:paraId="780AB356" w14:textId="77777777" w:rsidR="00E4528F" w:rsidRPr="004B1FE7" w:rsidRDefault="00E4528F" w:rsidP="00A33589">
            <w:pPr>
              <w:suppressLineNumbers/>
              <w:jc w:val="right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35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E7AC" w14:textId="77777777" w:rsidR="00E4528F" w:rsidRPr="004B1FE7" w:rsidRDefault="00E4528F" w:rsidP="00A33589">
            <w:pPr>
              <w:suppressLineNumbers/>
              <w:ind w:right="72"/>
              <w:jc w:val="right"/>
              <w:rPr>
                <w:rFonts w:ascii="Comic Sans MS" w:hAnsi="Comic Sans MS"/>
                <w:b/>
                <w:sz w:val="20"/>
                <w:szCs w:val="20"/>
              </w:rPr>
            </w:pPr>
            <w:r w:rsidRPr="004B1FE7">
              <w:rPr>
                <w:rFonts w:ascii="Comic Sans MS" w:hAnsi="Comic Sans MS"/>
                <w:b/>
                <w:sz w:val="20"/>
                <w:szCs w:val="20"/>
              </w:rPr>
              <w:t>TOTAUX</w:t>
            </w:r>
          </w:p>
        </w:tc>
        <w:tc>
          <w:tcPr>
            <w:tcW w:w="162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E5A8E04" w14:textId="77777777" w:rsidR="00E4528F" w:rsidRPr="004B1FE7" w:rsidRDefault="00E4528F" w:rsidP="00A33589">
            <w:pPr>
              <w:jc w:val="right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</w:tbl>
    <w:p w14:paraId="779C1C41" w14:textId="77777777" w:rsidR="00E4528F" w:rsidRPr="004B1FE7" w:rsidRDefault="00E4528F" w:rsidP="00E4528F">
      <w:pPr>
        <w:spacing w:after="160" w:line="259" w:lineRule="auto"/>
        <w:rPr>
          <w:rFonts w:ascii="Calibri" w:eastAsia="Calibri" w:hAnsi="Calibri"/>
          <w:b/>
          <w:bCs/>
          <w:sz w:val="36"/>
          <w:szCs w:val="36"/>
          <w:lang w:eastAsia="en-US"/>
        </w:rPr>
      </w:pPr>
    </w:p>
    <w:p w14:paraId="3AF4D356" w14:textId="77777777" w:rsidR="00E4528F" w:rsidRPr="004B1FE7" w:rsidRDefault="00E4528F" w:rsidP="00E4528F">
      <w:pPr>
        <w:spacing w:after="160" w:line="259" w:lineRule="auto"/>
        <w:rPr>
          <w:rFonts w:ascii="Calibri" w:eastAsia="Calibri" w:hAnsi="Calibri"/>
          <w:b/>
          <w:bCs/>
          <w:sz w:val="36"/>
          <w:szCs w:val="36"/>
          <w:lang w:eastAsia="en-US"/>
        </w:rPr>
      </w:pPr>
    </w:p>
    <w:p w14:paraId="5D5C6F78" w14:textId="77777777" w:rsidR="00E4528F" w:rsidRPr="004B1FE7" w:rsidRDefault="00E4528F" w:rsidP="00E4528F">
      <w:pPr>
        <w:spacing w:after="160" w:line="259" w:lineRule="auto"/>
        <w:rPr>
          <w:rFonts w:ascii="Calibri" w:eastAsia="Calibri" w:hAnsi="Calibri"/>
          <w:b/>
          <w:bCs/>
          <w:sz w:val="36"/>
          <w:szCs w:val="36"/>
          <w:lang w:eastAsia="en-US"/>
        </w:rPr>
      </w:pPr>
    </w:p>
    <w:p w14:paraId="3E2D37A5" w14:textId="77777777" w:rsidR="00E4528F" w:rsidRPr="004B1FE7" w:rsidRDefault="00E4528F" w:rsidP="00E4528F">
      <w:pPr>
        <w:spacing w:after="160" w:line="259" w:lineRule="auto"/>
        <w:rPr>
          <w:rFonts w:ascii="Calibri" w:eastAsia="Calibri" w:hAnsi="Calibri"/>
          <w:b/>
          <w:bCs/>
          <w:sz w:val="36"/>
          <w:szCs w:val="36"/>
          <w:lang w:eastAsia="en-US"/>
        </w:rPr>
      </w:pPr>
    </w:p>
    <w:p w14:paraId="67BC81BE" w14:textId="77777777" w:rsidR="00E4528F" w:rsidRPr="004B1FE7" w:rsidRDefault="00E4528F" w:rsidP="00E4528F">
      <w:pPr>
        <w:spacing w:after="160" w:line="259" w:lineRule="auto"/>
        <w:rPr>
          <w:rFonts w:ascii="Calibri" w:eastAsia="Calibri" w:hAnsi="Calibri"/>
          <w:b/>
          <w:bCs/>
          <w:sz w:val="36"/>
          <w:szCs w:val="36"/>
          <w:lang w:eastAsia="en-US"/>
        </w:rPr>
      </w:pPr>
    </w:p>
    <w:p w14:paraId="660C4DD2" w14:textId="77777777" w:rsidR="00E4528F" w:rsidRDefault="00E4528F" w:rsidP="00E4528F">
      <w:pPr>
        <w:jc w:val="center"/>
        <w:outlineLvl w:val="0"/>
        <w:rPr>
          <w:rFonts w:ascii="Comic Sans MS" w:hAnsi="Comic Sans MS"/>
          <w:b/>
          <w:sz w:val="20"/>
          <w:szCs w:val="20"/>
        </w:rPr>
      </w:pPr>
    </w:p>
    <w:p w14:paraId="360CC055" w14:textId="77777777" w:rsidR="00E4528F" w:rsidRDefault="00E4528F" w:rsidP="00E4528F">
      <w:pPr>
        <w:jc w:val="center"/>
        <w:outlineLvl w:val="0"/>
        <w:rPr>
          <w:rFonts w:ascii="Comic Sans MS" w:hAnsi="Comic Sans MS"/>
          <w:b/>
          <w:sz w:val="20"/>
          <w:szCs w:val="20"/>
        </w:rPr>
      </w:pPr>
    </w:p>
    <w:p w14:paraId="59CB2A5B" w14:textId="77777777" w:rsidR="00E4528F" w:rsidRDefault="00E4528F" w:rsidP="00E4528F">
      <w:pPr>
        <w:jc w:val="center"/>
        <w:outlineLvl w:val="0"/>
        <w:rPr>
          <w:rFonts w:ascii="Comic Sans MS" w:hAnsi="Comic Sans MS"/>
          <w:b/>
          <w:sz w:val="20"/>
          <w:szCs w:val="20"/>
        </w:rPr>
      </w:pPr>
    </w:p>
    <w:p w14:paraId="45CA36D5" w14:textId="223B58D2" w:rsidR="00E4528F" w:rsidRPr="004B1FE7" w:rsidRDefault="00E4528F" w:rsidP="00E4528F">
      <w:pPr>
        <w:jc w:val="center"/>
        <w:outlineLvl w:val="0"/>
        <w:rPr>
          <w:rFonts w:ascii="Comic Sans MS" w:hAnsi="Comic Sans MS"/>
          <w:b/>
          <w:sz w:val="20"/>
          <w:szCs w:val="20"/>
        </w:rPr>
      </w:pPr>
      <w:r w:rsidRPr="004B1FE7">
        <w:rPr>
          <w:rFonts w:ascii="Comic Sans MS" w:hAnsi="Comic Sans MS"/>
          <w:b/>
          <w:sz w:val="20"/>
          <w:szCs w:val="20"/>
        </w:rPr>
        <w:t xml:space="preserve">BILAN </w:t>
      </w:r>
    </w:p>
    <w:p w14:paraId="79A656ED" w14:textId="77777777" w:rsidR="00E4528F" w:rsidRPr="004B1FE7" w:rsidRDefault="00E4528F" w:rsidP="00E4528F">
      <w:pPr>
        <w:jc w:val="center"/>
        <w:outlineLvl w:val="0"/>
        <w:rPr>
          <w:rFonts w:ascii="Comic Sans MS" w:hAnsi="Comic Sans MS"/>
          <w:b/>
          <w:sz w:val="20"/>
          <w:szCs w:val="20"/>
        </w:rPr>
      </w:pPr>
    </w:p>
    <w:tbl>
      <w:tblPr>
        <w:tblW w:w="1034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1558"/>
        <w:gridCol w:w="3545"/>
        <w:gridCol w:w="1627"/>
      </w:tblGrid>
      <w:tr w:rsidR="00E4528F" w:rsidRPr="004B1FE7" w14:paraId="7E3B4A41" w14:textId="77777777" w:rsidTr="00A33589">
        <w:trPr>
          <w:cantSplit/>
        </w:trPr>
        <w:tc>
          <w:tcPr>
            <w:tcW w:w="5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FFFF00" w:fill="auto"/>
          </w:tcPr>
          <w:p w14:paraId="7D61C239" w14:textId="77777777" w:rsidR="00E4528F" w:rsidRPr="004B1FE7" w:rsidRDefault="00E4528F" w:rsidP="00A3358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4B1FE7">
              <w:rPr>
                <w:rFonts w:ascii="Comic Sans MS" w:hAnsi="Comic Sans MS"/>
                <w:b/>
                <w:sz w:val="20"/>
                <w:szCs w:val="20"/>
              </w:rPr>
              <w:t>ACTIF</w:t>
            </w:r>
          </w:p>
        </w:tc>
        <w:tc>
          <w:tcPr>
            <w:tcW w:w="5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FFFF00" w:fill="auto"/>
          </w:tcPr>
          <w:p w14:paraId="2A64F5ED" w14:textId="77777777" w:rsidR="00E4528F" w:rsidRPr="004B1FE7" w:rsidRDefault="00E4528F" w:rsidP="00A3358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4B1FE7">
              <w:rPr>
                <w:rFonts w:ascii="Comic Sans MS" w:hAnsi="Comic Sans MS"/>
                <w:b/>
                <w:sz w:val="20"/>
                <w:szCs w:val="20"/>
              </w:rPr>
              <w:t>PASSIF</w:t>
            </w:r>
          </w:p>
        </w:tc>
      </w:tr>
      <w:tr w:rsidR="00E4528F" w:rsidRPr="004B1FE7" w14:paraId="1984986B" w14:textId="77777777" w:rsidTr="00A33589">
        <w:tc>
          <w:tcPr>
            <w:tcW w:w="3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9C928E" w14:textId="77777777" w:rsidR="00E4528F" w:rsidRPr="004B1FE7" w:rsidRDefault="00E4528F" w:rsidP="00A33589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4B1FE7">
              <w:rPr>
                <w:rFonts w:ascii="Comic Sans MS" w:hAnsi="Comic Sans MS"/>
                <w:b/>
                <w:sz w:val="20"/>
                <w:szCs w:val="20"/>
              </w:rPr>
              <w:t>ACTIF IMMOBILISE</w:t>
            </w:r>
          </w:p>
          <w:p w14:paraId="68AF1DA3" w14:textId="77777777" w:rsidR="00E4528F" w:rsidRDefault="00E4528F" w:rsidP="00A33589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  <w:p w14:paraId="2110DE11" w14:textId="77777777" w:rsidR="00E4528F" w:rsidRDefault="00E4528F" w:rsidP="00A33589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  <w:p w14:paraId="1F240293" w14:textId="77777777" w:rsidR="00E4528F" w:rsidRDefault="00E4528F" w:rsidP="00A33589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  <w:p w14:paraId="4383976C" w14:textId="77777777" w:rsidR="00E4528F" w:rsidRPr="004B1FE7" w:rsidRDefault="00E4528F" w:rsidP="00A33589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A54D1CB" w14:textId="77777777" w:rsidR="00E4528F" w:rsidRPr="004B1FE7" w:rsidRDefault="00E4528F" w:rsidP="00A33589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  <w:p w14:paraId="13011E22" w14:textId="77777777" w:rsidR="00E4528F" w:rsidRPr="004B1FE7" w:rsidRDefault="00E4528F" w:rsidP="00A33589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45" w:type="dxa"/>
            <w:tcBorders>
              <w:left w:val="nil"/>
            </w:tcBorders>
          </w:tcPr>
          <w:p w14:paraId="2CEDB979" w14:textId="77777777" w:rsidR="00E4528F" w:rsidRPr="004B1FE7" w:rsidRDefault="00E4528F" w:rsidP="00A33589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4B1FE7">
              <w:rPr>
                <w:rFonts w:ascii="Comic Sans MS" w:hAnsi="Comic Sans MS"/>
                <w:b/>
                <w:sz w:val="20"/>
                <w:szCs w:val="20"/>
              </w:rPr>
              <w:t>CAPITAUX PROPRES</w:t>
            </w:r>
          </w:p>
          <w:p w14:paraId="36F1167F" w14:textId="77777777" w:rsidR="00E4528F" w:rsidRPr="004B1FE7" w:rsidRDefault="00E4528F" w:rsidP="00A33589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F8E12C" w14:textId="77777777" w:rsidR="00E4528F" w:rsidRPr="004B1FE7" w:rsidRDefault="00E4528F" w:rsidP="00A33589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  <w:p w14:paraId="3BE3496C" w14:textId="77777777" w:rsidR="00E4528F" w:rsidRPr="004B1FE7" w:rsidRDefault="00E4528F" w:rsidP="00A33589">
            <w:pPr>
              <w:spacing w:after="160" w:line="259" w:lineRule="auto"/>
              <w:ind w:left="720"/>
              <w:contextualSpacing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4528F" w:rsidRPr="004B1FE7" w14:paraId="2A42ED6B" w14:textId="77777777" w:rsidTr="00A33589"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0ED7EEBB" w14:textId="77777777" w:rsidR="00E4528F" w:rsidRPr="004B1FE7" w:rsidRDefault="00E4528F" w:rsidP="00A33589">
            <w:pPr>
              <w:suppressLineNumbers/>
              <w:ind w:right="72"/>
              <w:jc w:val="right"/>
              <w:rPr>
                <w:rFonts w:ascii="Comic Sans MS" w:hAnsi="Comic Sans MS"/>
                <w:b/>
                <w:sz w:val="20"/>
                <w:szCs w:val="20"/>
              </w:rPr>
            </w:pPr>
            <w:r w:rsidRPr="004B1FE7">
              <w:rPr>
                <w:rFonts w:ascii="Comic Sans MS" w:hAnsi="Comic Sans MS"/>
                <w:b/>
                <w:sz w:val="20"/>
                <w:szCs w:val="20"/>
              </w:rPr>
              <w:t>TOTAUX I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E35B5" w14:textId="77777777" w:rsidR="00E4528F" w:rsidRDefault="00E4528F" w:rsidP="00A33589">
            <w:pPr>
              <w:suppressLineNumbers/>
              <w:jc w:val="right"/>
              <w:rPr>
                <w:rFonts w:ascii="Comic Sans MS" w:hAnsi="Comic Sans MS"/>
                <w:b/>
                <w:sz w:val="20"/>
                <w:szCs w:val="20"/>
              </w:rPr>
            </w:pPr>
          </w:p>
          <w:p w14:paraId="298F15F4" w14:textId="77777777" w:rsidR="00E4528F" w:rsidRPr="004B1FE7" w:rsidRDefault="00E4528F" w:rsidP="00A33589">
            <w:pPr>
              <w:suppressLineNumbers/>
              <w:jc w:val="right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3545" w:type="dxa"/>
            <w:tcBorders>
              <w:left w:val="nil"/>
            </w:tcBorders>
          </w:tcPr>
          <w:p w14:paraId="714A0A21" w14:textId="77777777" w:rsidR="00E4528F" w:rsidRPr="004B1FE7" w:rsidRDefault="00E4528F" w:rsidP="00A33589">
            <w:pPr>
              <w:rPr>
                <w:rFonts w:ascii="Comic Sans MS" w:hAnsi="Comic Sans MS"/>
                <w:sz w:val="20"/>
                <w:szCs w:val="20"/>
              </w:rPr>
            </w:pPr>
            <w:r w:rsidRPr="004B1FE7">
              <w:rPr>
                <w:rFonts w:ascii="Comic Sans MS" w:hAnsi="Comic Sans MS"/>
                <w:sz w:val="20"/>
                <w:szCs w:val="20"/>
              </w:rPr>
              <w:t xml:space="preserve">                                    TOTAUX I</w:t>
            </w:r>
          </w:p>
        </w:tc>
        <w:tc>
          <w:tcPr>
            <w:tcW w:w="1627" w:type="dxa"/>
            <w:tcBorders>
              <w:left w:val="single" w:sz="4" w:space="0" w:color="auto"/>
              <w:right w:val="single" w:sz="4" w:space="0" w:color="auto"/>
            </w:tcBorders>
          </w:tcPr>
          <w:p w14:paraId="407381AF" w14:textId="6CDED81B" w:rsidR="00E4528F" w:rsidRPr="004B1FE7" w:rsidRDefault="00E4528F" w:rsidP="00A3358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255177" wp14:editId="54196259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1905</wp:posOffset>
                      </wp:positionV>
                      <wp:extent cx="1017270" cy="5080"/>
                      <wp:effectExtent l="0" t="0" r="30480" b="33020"/>
                      <wp:wrapNone/>
                      <wp:docPr id="1" name="Connecteur droi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17270" cy="508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A95018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.15pt" to="77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" strokecolor="#4472c4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E4528F" w:rsidRPr="004B1FE7" w14:paraId="595F80D7" w14:textId="77777777" w:rsidTr="00A33589"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649AE95A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 w:rsidRPr="004B1FE7">
              <w:rPr>
                <w:rFonts w:ascii="Comic Sans MS" w:hAnsi="Comic Sans MS"/>
                <w:b/>
                <w:sz w:val="20"/>
                <w:szCs w:val="20"/>
              </w:rPr>
              <w:t>ACTIF CIRCULANT</w:t>
            </w:r>
          </w:p>
          <w:p w14:paraId="25F7067A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1558" w:type="dxa"/>
            <w:tcBorders>
              <w:left w:val="nil"/>
              <w:right w:val="single" w:sz="4" w:space="0" w:color="auto"/>
            </w:tcBorders>
          </w:tcPr>
          <w:p w14:paraId="10C03590" w14:textId="77777777" w:rsidR="00E4528F" w:rsidRPr="004B1FE7" w:rsidRDefault="00E4528F" w:rsidP="00A33589">
            <w:pPr>
              <w:suppressLineNumbers/>
              <w:jc w:val="right"/>
              <w:rPr>
                <w:rFonts w:ascii="Comic Sans MS" w:hAnsi="Comic Sans MS"/>
                <w:sz w:val="20"/>
                <w:szCs w:val="20"/>
              </w:rPr>
            </w:pPr>
          </w:p>
          <w:p w14:paraId="38D3947A" w14:textId="77777777" w:rsidR="00E4528F" w:rsidRDefault="00E4528F" w:rsidP="00A33589">
            <w:pPr>
              <w:suppressLineNumbers/>
              <w:jc w:val="right"/>
              <w:rPr>
                <w:rFonts w:ascii="Comic Sans MS" w:hAnsi="Comic Sans MS"/>
                <w:sz w:val="20"/>
                <w:szCs w:val="20"/>
              </w:rPr>
            </w:pPr>
          </w:p>
          <w:p w14:paraId="27F3EAE2" w14:textId="77777777" w:rsidR="00E4528F" w:rsidRDefault="00E4528F" w:rsidP="00A33589">
            <w:pPr>
              <w:suppressLineNumbers/>
              <w:jc w:val="right"/>
              <w:rPr>
                <w:rFonts w:ascii="Comic Sans MS" w:hAnsi="Comic Sans MS"/>
                <w:sz w:val="20"/>
                <w:szCs w:val="20"/>
              </w:rPr>
            </w:pPr>
          </w:p>
          <w:p w14:paraId="53869C6B" w14:textId="77777777" w:rsidR="00E4528F" w:rsidRDefault="00E4528F" w:rsidP="00A33589">
            <w:pPr>
              <w:suppressLineNumbers/>
              <w:jc w:val="right"/>
              <w:rPr>
                <w:rFonts w:ascii="Comic Sans MS" w:hAnsi="Comic Sans MS"/>
                <w:sz w:val="20"/>
                <w:szCs w:val="20"/>
              </w:rPr>
            </w:pPr>
          </w:p>
          <w:p w14:paraId="6E2B972D" w14:textId="77777777" w:rsidR="00E4528F" w:rsidRDefault="00E4528F" w:rsidP="00A33589">
            <w:pPr>
              <w:suppressLineNumbers/>
              <w:jc w:val="right"/>
              <w:rPr>
                <w:rFonts w:ascii="Comic Sans MS" w:hAnsi="Comic Sans MS"/>
                <w:sz w:val="20"/>
                <w:szCs w:val="20"/>
              </w:rPr>
            </w:pPr>
          </w:p>
          <w:p w14:paraId="19537F2E" w14:textId="77777777" w:rsidR="00E4528F" w:rsidRPr="004B1FE7" w:rsidRDefault="00E4528F" w:rsidP="00A33589">
            <w:pPr>
              <w:suppressLineNumbers/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45" w:type="dxa"/>
            <w:tcBorders>
              <w:left w:val="nil"/>
            </w:tcBorders>
          </w:tcPr>
          <w:p w14:paraId="3342B57E" w14:textId="77777777" w:rsidR="00E4528F" w:rsidRPr="004B1FE7" w:rsidRDefault="00E4528F" w:rsidP="00A33589">
            <w:pPr>
              <w:rPr>
                <w:rFonts w:ascii="Comic Sans MS" w:hAnsi="Comic Sans MS"/>
                <w:sz w:val="20"/>
                <w:szCs w:val="20"/>
              </w:rPr>
            </w:pPr>
            <w:r w:rsidRPr="004B1FE7">
              <w:rPr>
                <w:rFonts w:ascii="Comic Sans MS" w:hAnsi="Comic Sans MS"/>
                <w:sz w:val="20"/>
                <w:szCs w:val="20"/>
              </w:rPr>
              <w:t>DETTES</w:t>
            </w:r>
          </w:p>
          <w:p w14:paraId="21397BF1" w14:textId="77777777" w:rsidR="00E4528F" w:rsidRPr="004B1FE7" w:rsidRDefault="00E4528F" w:rsidP="00A33589">
            <w:pPr>
              <w:rPr>
                <w:rFonts w:ascii="Comic Sans MS" w:hAnsi="Comic Sans MS"/>
                <w:sz w:val="20"/>
                <w:szCs w:val="20"/>
              </w:rPr>
            </w:pPr>
            <w:r w:rsidRPr="004B1FE7">
              <w:rPr>
                <w:rFonts w:ascii="Comic Sans MS" w:hAnsi="Comic Sans MS"/>
                <w:sz w:val="20"/>
                <w:szCs w:val="20"/>
              </w:rPr>
              <w:t>Fournisseurs</w:t>
            </w:r>
          </w:p>
        </w:tc>
        <w:tc>
          <w:tcPr>
            <w:tcW w:w="1627" w:type="dxa"/>
            <w:tcBorders>
              <w:left w:val="single" w:sz="4" w:space="0" w:color="auto"/>
              <w:right w:val="single" w:sz="4" w:space="0" w:color="auto"/>
            </w:tcBorders>
          </w:tcPr>
          <w:p w14:paraId="355485DF" w14:textId="631E301A" w:rsidR="00E4528F" w:rsidRPr="004B1FE7" w:rsidRDefault="00E4528F" w:rsidP="00A33589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B34030" wp14:editId="375215E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13970</wp:posOffset>
                      </wp:positionV>
                      <wp:extent cx="1017270" cy="9525"/>
                      <wp:effectExtent l="0" t="0" r="30480" b="28575"/>
                      <wp:wrapNone/>
                      <wp:docPr id="2" name="Connecteur droi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17270" cy="95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7CDF1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1.1pt" to="77.9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" strokecolor="#4472c4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06A09422" w14:textId="77777777" w:rsidR="00E4528F" w:rsidRPr="004B1FE7" w:rsidRDefault="00E4528F" w:rsidP="00A33589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E4528F" w:rsidRPr="004B1FE7" w14:paraId="4EA786FB" w14:textId="77777777" w:rsidTr="00A33589">
        <w:tc>
          <w:tcPr>
            <w:tcW w:w="3614" w:type="dxa"/>
            <w:tcBorders>
              <w:left w:val="single" w:sz="4" w:space="0" w:color="auto"/>
              <w:right w:val="single" w:sz="4" w:space="0" w:color="auto"/>
            </w:tcBorders>
          </w:tcPr>
          <w:p w14:paraId="3FDEA38E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 w:rsidRPr="004B1FE7">
              <w:rPr>
                <w:rFonts w:ascii="Comic Sans MS" w:hAnsi="Comic Sans MS"/>
                <w:b/>
                <w:sz w:val="20"/>
                <w:szCs w:val="20"/>
              </w:rPr>
              <w:t>TOTAUX II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54431" w14:textId="77777777" w:rsidR="00E4528F" w:rsidRPr="004B1FE7" w:rsidRDefault="00E4528F" w:rsidP="00A33589">
            <w:pPr>
              <w:suppressLineNumbers/>
              <w:jc w:val="right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3545" w:type="dxa"/>
            <w:tcBorders>
              <w:left w:val="nil"/>
            </w:tcBorders>
          </w:tcPr>
          <w:p w14:paraId="25860230" w14:textId="77777777" w:rsidR="00E4528F" w:rsidRPr="004B1FE7" w:rsidRDefault="00E4528F" w:rsidP="00A33589">
            <w:pPr>
              <w:suppressLineNumbers/>
              <w:ind w:right="72"/>
              <w:jc w:val="right"/>
              <w:rPr>
                <w:rFonts w:ascii="Comic Sans MS" w:hAnsi="Comic Sans MS"/>
                <w:b/>
                <w:sz w:val="20"/>
                <w:szCs w:val="20"/>
              </w:rPr>
            </w:pPr>
            <w:r w:rsidRPr="004B1FE7">
              <w:rPr>
                <w:rFonts w:ascii="Comic Sans MS" w:hAnsi="Comic Sans MS"/>
                <w:b/>
                <w:sz w:val="20"/>
                <w:szCs w:val="20"/>
              </w:rPr>
              <w:t>TOTAUX II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4FB" w14:textId="77777777" w:rsidR="00E4528F" w:rsidRPr="004B1FE7" w:rsidRDefault="00E4528F" w:rsidP="00A33589">
            <w:pPr>
              <w:jc w:val="right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E4528F" w:rsidRPr="004B1FE7" w14:paraId="0C1DFB91" w14:textId="77777777" w:rsidTr="00A33589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3510" w14:textId="77777777" w:rsidR="00E4528F" w:rsidRPr="004B1FE7" w:rsidRDefault="00E4528F" w:rsidP="00A33589">
            <w:pPr>
              <w:suppressLineNumbers/>
              <w:ind w:right="-578"/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 w:rsidRPr="004B1FE7">
              <w:rPr>
                <w:rFonts w:ascii="Comic Sans MS" w:hAnsi="Comic Sans MS"/>
                <w:b/>
                <w:sz w:val="20"/>
                <w:szCs w:val="20"/>
              </w:rPr>
              <w:t>TOTAUX I + II</w:t>
            </w:r>
          </w:p>
        </w:tc>
        <w:tc>
          <w:tcPr>
            <w:tcW w:w="155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5EA4D2C" w14:textId="77777777" w:rsidR="00E4528F" w:rsidRPr="004B1FE7" w:rsidRDefault="00E4528F" w:rsidP="00A33589">
            <w:pPr>
              <w:suppressLineNumbers/>
              <w:jc w:val="right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9F912F" w14:textId="77777777" w:rsidR="00E4528F" w:rsidRPr="004B1FE7" w:rsidRDefault="00E4528F" w:rsidP="00A33589">
            <w:pPr>
              <w:suppressLineNumbers/>
              <w:ind w:right="72"/>
              <w:jc w:val="right"/>
              <w:rPr>
                <w:rFonts w:ascii="Comic Sans MS" w:hAnsi="Comic Sans MS"/>
                <w:b/>
                <w:sz w:val="20"/>
                <w:szCs w:val="20"/>
              </w:rPr>
            </w:pPr>
            <w:r w:rsidRPr="004B1FE7">
              <w:rPr>
                <w:rFonts w:ascii="Comic Sans MS" w:hAnsi="Comic Sans MS"/>
                <w:b/>
                <w:sz w:val="20"/>
                <w:szCs w:val="20"/>
              </w:rPr>
              <w:t>TOTAUX I + II</w:t>
            </w:r>
          </w:p>
        </w:tc>
        <w:tc>
          <w:tcPr>
            <w:tcW w:w="162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C91B01C" w14:textId="77777777" w:rsidR="00E4528F" w:rsidRPr="004B1FE7" w:rsidRDefault="00E4528F" w:rsidP="00A33589">
            <w:pPr>
              <w:jc w:val="right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</w:tbl>
    <w:p w14:paraId="1BD823BB" w14:textId="77777777" w:rsidR="002F5EAF" w:rsidRDefault="002F5EAF"/>
    <w:sectPr w:rsidR="002F5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87F"/>
    <w:multiLevelType w:val="hybridMultilevel"/>
    <w:tmpl w:val="361298B6"/>
    <w:lvl w:ilvl="0" w:tplc="4C3AA31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8F"/>
    <w:rsid w:val="002F5EAF"/>
    <w:rsid w:val="005B2D40"/>
    <w:rsid w:val="00E4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9DE77"/>
  <w15:chartTrackingRefBased/>
  <w15:docId w15:val="{2210A3BD-C32F-47CC-8D16-FC20562B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Fatiha Ramdani</dc:creator>
  <cp:keywords/>
  <dc:description/>
  <cp:lastModifiedBy>Fatiha Ramdani</cp:lastModifiedBy>
  <cp:revision>2</cp:revision>
  <dcterms:created xsi:type="dcterms:W3CDTF">2022-03-29T09:15:00Z</dcterms:created>
  <dcterms:modified xsi:type="dcterms:W3CDTF">2022-03-29T09:15:00Z</dcterms:modified>
</cp:coreProperties>
</file>