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16C5" w14:textId="77777777" w:rsidR="006B04A7" w:rsidRDefault="006B04A7">
      <w:pPr>
        <w:jc w:val="center"/>
        <w:rPr>
          <w:rFonts w:ascii="Times New Roman" w:eastAsia="黑体" w:hAnsi="Times New Roman"/>
          <w:sz w:val="36"/>
          <w:szCs w:val="44"/>
        </w:rPr>
      </w:pPr>
    </w:p>
    <w:p w14:paraId="0C065D1C" w14:textId="77777777" w:rsidR="006B04A7" w:rsidRDefault="003038F8">
      <w:pPr>
        <w:jc w:val="center"/>
        <w:rPr>
          <w:rFonts w:ascii="Times New Roman" w:eastAsia="黑体" w:hAnsi="Times New Roman"/>
          <w:sz w:val="36"/>
          <w:szCs w:val="44"/>
        </w:rPr>
      </w:pPr>
      <w:r w:rsidRPr="00A30F56">
        <w:rPr>
          <w:rFonts w:ascii="Times New Roman" w:eastAsia="黑体" w:hAnsi="Times New Roman"/>
          <w:noProof/>
          <w:sz w:val="36"/>
          <w:szCs w:val="44"/>
        </w:rPr>
        <w:drawing>
          <wp:inline distT="0" distB="0" distL="0" distR="0" wp14:anchorId="38FAC6B4" wp14:editId="07A5C1AF">
            <wp:extent cx="3166110" cy="2522220"/>
            <wp:effectExtent l="0" t="0" r="0" b="0"/>
            <wp:docPr id="1" name="图片 1" descr="b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110" cy="2522220"/>
                    </a:xfrm>
                    <a:prstGeom prst="rect">
                      <a:avLst/>
                    </a:prstGeom>
                    <a:noFill/>
                    <a:ln>
                      <a:noFill/>
                    </a:ln>
                  </pic:spPr>
                </pic:pic>
              </a:graphicData>
            </a:graphic>
          </wp:inline>
        </w:drawing>
      </w:r>
    </w:p>
    <w:p w14:paraId="6B2EB0F8" w14:textId="77777777" w:rsidR="006B04A7" w:rsidRDefault="006B04A7">
      <w:pPr>
        <w:jc w:val="center"/>
        <w:rPr>
          <w:rFonts w:ascii="Times New Roman" w:eastAsia="黑体" w:hAnsi="Times New Roman"/>
          <w:sz w:val="36"/>
          <w:szCs w:val="44"/>
        </w:rPr>
      </w:pPr>
    </w:p>
    <w:p w14:paraId="794803F7" w14:textId="77777777" w:rsidR="006B04A7" w:rsidRDefault="006B04A7">
      <w:pPr>
        <w:jc w:val="center"/>
        <w:rPr>
          <w:rFonts w:ascii="Times New Roman" w:eastAsia="黑体" w:hAnsi="Times New Roman"/>
          <w:sz w:val="36"/>
          <w:szCs w:val="44"/>
        </w:rPr>
      </w:pPr>
    </w:p>
    <w:p w14:paraId="7115E4B8" w14:textId="77777777" w:rsidR="003F14CC" w:rsidRDefault="00C4685F">
      <w:pPr>
        <w:spacing w:afterLines="50" w:after="156" w:line="360" w:lineRule="auto"/>
        <w:jc w:val="center"/>
        <w:rPr>
          <w:rFonts w:ascii="黑体" w:eastAsia="黑体" w:hAnsi="黑体" w:cs="黑体"/>
          <w:spacing w:val="20"/>
          <w:sz w:val="44"/>
          <w:szCs w:val="52"/>
        </w:rPr>
      </w:pPr>
      <w:r>
        <w:rPr>
          <w:rFonts w:ascii="黑体" w:eastAsia="黑体" w:hAnsi="黑体" w:cs="黑体" w:hint="eastAsia"/>
          <w:spacing w:val="20"/>
          <w:sz w:val="44"/>
          <w:szCs w:val="52"/>
        </w:rPr>
        <w:t>《线性系统理论》课程</w:t>
      </w:r>
    </w:p>
    <w:p w14:paraId="079AEB14" w14:textId="6FF45F40" w:rsidR="006B04A7" w:rsidRDefault="00AD6EA1" w:rsidP="003F14CC">
      <w:pPr>
        <w:spacing w:afterLines="50" w:after="156" w:line="360" w:lineRule="auto"/>
        <w:jc w:val="center"/>
        <w:rPr>
          <w:rFonts w:ascii="黑体" w:eastAsia="黑体" w:hAnsi="黑体" w:cs="黑体"/>
          <w:sz w:val="44"/>
          <w:szCs w:val="52"/>
        </w:rPr>
      </w:pPr>
      <w:r>
        <w:rPr>
          <w:rFonts w:ascii="黑体" w:eastAsia="黑体" w:hAnsi="黑体" w:cs="黑体" w:hint="eastAsia"/>
          <w:spacing w:val="20"/>
          <w:sz w:val="44"/>
          <w:szCs w:val="52"/>
        </w:rPr>
        <w:t>仿真实验</w:t>
      </w:r>
      <w:r w:rsidR="00C4685F">
        <w:rPr>
          <w:rFonts w:ascii="黑体" w:eastAsia="黑体" w:hAnsi="黑体" w:cs="黑体" w:hint="eastAsia"/>
          <w:sz w:val="44"/>
          <w:szCs w:val="52"/>
        </w:rPr>
        <w:t>报告</w:t>
      </w:r>
    </w:p>
    <w:p w14:paraId="5D390C6C" w14:textId="77777777" w:rsidR="006B04A7" w:rsidRDefault="006B04A7">
      <w:pPr>
        <w:spacing w:line="360" w:lineRule="auto"/>
        <w:jc w:val="center"/>
        <w:rPr>
          <w:rFonts w:ascii="黑体" w:eastAsia="黑体" w:hAnsi="黑体" w:cs="黑体"/>
          <w:sz w:val="44"/>
          <w:szCs w:val="52"/>
        </w:rPr>
      </w:pPr>
    </w:p>
    <w:p w14:paraId="709E60E0" w14:textId="77777777" w:rsidR="006B04A7" w:rsidRDefault="006B04A7">
      <w:pPr>
        <w:spacing w:line="360" w:lineRule="auto"/>
        <w:jc w:val="center"/>
        <w:rPr>
          <w:rFonts w:ascii="黑体" w:eastAsia="黑体" w:hAnsi="黑体" w:cs="黑体"/>
          <w:sz w:val="44"/>
          <w:szCs w:val="52"/>
        </w:rPr>
      </w:pPr>
    </w:p>
    <w:p w14:paraId="06F762D2" w14:textId="77777777" w:rsidR="006B04A7" w:rsidRDefault="006B04A7">
      <w:pPr>
        <w:spacing w:line="360" w:lineRule="auto"/>
        <w:jc w:val="center"/>
        <w:rPr>
          <w:rFonts w:ascii="黑体" w:eastAsia="黑体" w:hAnsi="黑体" w:cs="黑体"/>
          <w:sz w:val="44"/>
          <w:szCs w:val="52"/>
        </w:rPr>
      </w:pPr>
    </w:p>
    <w:p w14:paraId="5B96C610" w14:textId="77777777" w:rsidR="006B04A7" w:rsidRDefault="006B04A7">
      <w:pPr>
        <w:spacing w:line="360" w:lineRule="auto"/>
        <w:jc w:val="center"/>
        <w:rPr>
          <w:rFonts w:ascii="黑体" w:eastAsia="黑体" w:hAnsi="黑体" w:cs="黑体"/>
          <w:sz w:val="44"/>
          <w:szCs w:val="52"/>
        </w:rPr>
      </w:pPr>
    </w:p>
    <w:p w14:paraId="4239415C" w14:textId="34DBE429" w:rsidR="006B04A7" w:rsidRPr="00A30F56" w:rsidRDefault="00C4685F">
      <w:pPr>
        <w:spacing w:line="360" w:lineRule="auto"/>
        <w:ind w:firstLineChars="600" w:firstLine="1920"/>
        <w:jc w:val="left"/>
        <w:rPr>
          <w:rFonts w:ascii="宋体" w:hAnsi="宋体" w:cs="宋体"/>
          <w:sz w:val="32"/>
          <w:szCs w:val="32"/>
        </w:rPr>
      </w:pPr>
      <w:r w:rsidRPr="00A30F56">
        <w:rPr>
          <w:rFonts w:ascii="宋体" w:hAnsi="宋体" w:cs="宋体" w:hint="eastAsia"/>
          <w:sz w:val="32"/>
          <w:szCs w:val="32"/>
        </w:rPr>
        <w:t>姓名：</w:t>
      </w:r>
      <w:r w:rsidRPr="00A30F56">
        <w:rPr>
          <w:rFonts w:ascii="宋体" w:hAnsi="宋体" w:cs="宋体" w:hint="eastAsia"/>
          <w:sz w:val="32"/>
          <w:szCs w:val="32"/>
          <w:u w:val="single"/>
        </w:rPr>
        <w:t xml:space="preserve">       </w:t>
      </w:r>
      <w:r w:rsidR="003C4E1A">
        <w:rPr>
          <w:rFonts w:ascii="宋体" w:hAnsi="宋体" w:cs="宋体"/>
          <w:sz w:val="32"/>
          <w:szCs w:val="32"/>
          <w:u w:val="single"/>
        </w:rPr>
        <w:t xml:space="preserve"> </w:t>
      </w:r>
      <w:r w:rsidR="003C4E1A">
        <w:rPr>
          <w:rFonts w:ascii="宋体" w:hAnsi="宋体" w:cs="宋体" w:hint="eastAsia"/>
          <w:sz w:val="32"/>
          <w:szCs w:val="32"/>
          <w:u w:val="single"/>
        </w:rPr>
        <w:t>尚子轩</w:t>
      </w:r>
      <w:r w:rsidRPr="00A30F56">
        <w:rPr>
          <w:rFonts w:ascii="宋体" w:hAnsi="宋体" w:cs="宋体" w:hint="eastAsia"/>
          <w:sz w:val="32"/>
          <w:szCs w:val="32"/>
          <w:u w:val="single"/>
        </w:rPr>
        <w:t xml:space="preserve">      </w:t>
      </w:r>
      <w:r w:rsidR="003F14CC">
        <w:rPr>
          <w:rFonts w:ascii="宋体" w:hAnsi="宋体" w:cs="宋体"/>
          <w:sz w:val="32"/>
          <w:szCs w:val="32"/>
          <w:u w:val="single"/>
        </w:rPr>
        <w:t xml:space="preserve"> </w:t>
      </w:r>
      <w:r w:rsidRPr="00A30F56">
        <w:rPr>
          <w:rFonts w:ascii="宋体" w:hAnsi="宋体" w:cs="宋体" w:hint="eastAsia"/>
          <w:sz w:val="32"/>
          <w:szCs w:val="32"/>
          <w:u w:val="single"/>
        </w:rPr>
        <w:t xml:space="preserve"> </w:t>
      </w:r>
    </w:p>
    <w:p w14:paraId="298D2F54" w14:textId="240D7F5D" w:rsidR="006B04A7" w:rsidRPr="00A30F56" w:rsidRDefault="00C4685F">
      <w:pPr>
        <w:spacing w:line="360" w:lineRule="auto"/>
        <w:ind w:firstLineChars="600" w:firstLine="1920"/>
        <w:jc w:val="left"/>
        <w:rPr>
          <w:rFonts w:ascii="宋体" w:hAnsi="宋体" w:cs="宋体"/>
          <w:sz w:val="32"/>
          <w:szCs w:val="32"/>
        </w:rPr>
      </w:pPr>
      <w:r w:rsidRPr="00A30F56">
        <w:rPr>
          <w:rFonts w:ascii="宋体" w:hAnsi="宋体" w:cs="宋体" w:hint="eastAsia"/>
          <w:sz w:val="32"/>
          <w:szCs w:val="32"/>
        </w:rPr>
        <w:t>学号：</w:t>
      </w:r>
      <w:r w:rsidRPr="00A30F56">
        <w:rPr>
          <w:rFonts w:ascii="宋体" w:hAnsi="宋体" w:cs="宋体" w:hint="eastAsia"/>
          <w:sz w:val="32"/>
          <w:szCs w:val="32"/>
          <w:u w:val="single"/>
        </w:rPr>
        <w:t xml:space="preserve">      </w:t>
      </w:r>
      <w:r w:rsidR="003C4E1A">
        <w:rPr>
          <w:rFonts w:ascii="宋体" w:hAnsi="宋体" w:cs="宋体"/>
          <w:sz w:val="32"/>
          <w:szCs w:val="32"/>
          <w:u w:val="single"/>
        </w:rPr>
        <w:t xml:space="preserve"> 22121497</w:t>
      </w:r>
      <w:r w:rsidRPr="00A30F56">
        <w:rPr>
          <w:rFonts w:ascii="宋体" w:hAnsi="宋体" w:cs="宋体" w:hint="eastAsia"/>
          <w:sz w:val="32"/>
          <w:szCs w:val="32"/>
          <w:u w:val="single"/>
        </w:rPr>
        <w:t xml:space="preserve">     </w:t>
      </w:r>
      <w:r w:rsidR="003F14CC">
        <w:rPr>
          <w:rFonts w:ascii="宋体" w:hAnsi="宋体" w:cs="宋体"/>
          <w:sz w:val="32"/>
          <w:szCs w:val="32"/>
          <w:u w:val="single"/>
        </w:rPr>
        <w:t xml:space="preserve"> </w:t>
      </w:r>
      <w:r w:rsidRPr="00A30F56">
        <w:rPr>
          <w:rFonts w:ascii="宋体" w:hAnsi="宋体" w:cs="宋体" w:hint="eastAsia"/>
          <w:sz w:val="32"/>
          <w:szCs w:val="32"/>
          <w:u w:val="single"/>
        </w:rPr>
        <w:t xml:space="preserve"> </w:t>
      </w:r>
    </w:p>
    <w:p w14:paraId="285D793E" w14:textId="0CA15383" w:rsidR="006B04A7" w:rsidRPr="00A30F56" w:rsidRDefault="00C4685F">
      <w:pPr>
        <w:spacing w:line="360" w:lineRule="auto"/>
        <w:ind w:firstLineChars="600" w:firstLine="1920"/>
        <w:jc w:val="left"/>
        <w:rPr>
          <w:rFonts w:ascii="宋体" w:hAnsi="宋体" w:cs="宋体"/>
          <w:sz w:val="32"/>
          <w:szCs w:val="32"/>
        </w:rPr>
      </w:pPr>
      <w:r w:rsidRPr="00A30F56">
        <w:rPr>
          <w:rFonts w:ascii="宋体" w:hAnsi="宋体" w:cs="宋体" w:hint="eastAsia"/>
          <w:sz w:val="32"/>
          <w:szCs w:val="32"/>
        </w:rPr>
        <w:t>学院：</w:t>
      </w:r>
      <w:r w:rsidRPr="00A30F56">
        <w:rPr>
          <w:rFonts w:ascii="宋体" w:hAnsi="宋体" w:cs="宋体" w:hint="eastAsia"/>
          <w:sz w:val="32"/>
          <w:szCs w:val="32"/>
          <w:u w:val="single"/>
        </w:rPr>
        <w:t xml:space="preserve">    </w:t>
      </w:r>
      <w:r w:rsidR="003F14CC">
        <w:rPr>
          <w:rFonts w:ascii="宋体" w:hAnsi="宋体" w:cs="宋体"/>
          <w:sz w:val="32"/>
          <w:szCs w:val="32"/>
          <w:u w:val="single"/>
        </w:rPr>
        <w:t xml:space="preserve"> </w:t>
      </w:r>
      <w:r w:rsidRPr="00A30F56">
        <w:rPr>
          <w:rFonts w:ascii="宋体" w:hAnsi="宋体" w:cs="宋体" w:hint="eastAsia"/>
          <w:sz w:val="32"/>
          <w:szCs w:val="32"/>
          <w:u w:val="single"/>
        </w:rPr>
        <w:t xml:space="preserve">电气工程学院   </w:t>
      </w:r>
      <w:r w:rsidR="003F14CC">
        <w:rPr>
          <w:rFonts w:ascii="宋体" w:hAnsi="宋体" w:cs="宋体"/>
          <w:sz w:val="32"/>
          <w:szCs w:val="32"/>
          <w:u w:val="single"/>
        </w:rPr>
        <w:t xml:space="preserve"> </w:t>
      </w:r>
      <w:r w:rsidRPr="00A30F56">
        <w:rPr>
          <w:rFonts w:ascii="宋体" w:hAnsi="宋体" w:cs="宋体" w:hint="eastAsia"/>
          <w:sz w:val="32"/>
          <w:szCs w:val="32"/>
          <w:u w:val="single"/>
        </w:rPr>
        <w:t xml:space="preserve"> </w:t>
      </w:r>
    </w:p>
    <w:p w14:paraId="2500FD31" w14:textId="72CCB668" w:rsidR="006B04A7" w:rsidRPr="00A30F56" w:rsidRDefault="00C4685F">
      <w:pPr>
        <w:spacing w:line="360" w:lineRule="auto"/>
        <w:ind w:firstLineChars="600" w:firstLine="1920"/>
        <w:jc w:val="left"/>
        <w:rPr>
          <w:rFonts w:ascii="宋体" w:hAnsi="宋体" w:cs="宋体"/>
          <w:sz w:val="32"/>
          <w:szCs w:val="32"/>
          <w:u w:val="single"/>
        </w:rPr>
      </w:pPr>
      <w:r w:rsidRPr="00A30F56">
        <w:rPr>
          <w:rFonts w:ascii="宋体" w:hAnsi="宋体" w:cs="宋体" w:hint="eastAsia"/>
          <w:sz w:val="32"/>
          <w:szCs w:val="32"/>
        </w:rPr>
        <w:t>班级：</w:t>
      </w:r>
      <w:r w:rsidRPr="00A30F56">
        <w:rPr>
          <w:rFonts w:ascii="宋体" w:hAnsi="宋体" w:cs="宋体" w:hint="eastAsia"/>
          <w:sz w:val="32"/>
          <w:szCs w:val="32"/>
          <w:u w:val="single"/>
        </w:rPr>
        <w:t xml:space="preserve">      </w:t>
      </w:r>
      <w:r w:rsidR="003C4E1A">
        <w:rPr>
          <w:rFonts w:ascii="宋体" w:hAnsi="宋体" w:cs="宋体"/>
          <w:sz w:val="32"/>
          <w:szCs w:val="32"/>
          <w:u w:val="single"/>
        </w:rPr>
        <w:t xml:space="preserve"> </w:t>
      </w:r>
      <w:proofErr w:type="gramStart"/>
      <w:r w:rsidR="003C4E1A">
        <w:rPr>
          <w:rFonts w:ascii="宋体" w:hAnsi="宋体" w:cs="宋体" w:hint="eastAsia"/>
          <w:sz w:val="32"/>
          <w:szCs w:val="32"/>
          <w:u w:val="single"/>
        </w:rPr>
        <w:t>硕</w:t>
      </w:r>
      <w:proofErr w:type="gramEnd"/>
      <w:r w:rsidR="003C4E1A">
        <w:rPr>
          <w:rFonts w:ascii="宋体" w:hAnsi="宋体" w:cs="宋体" w:hint="eastAsia"/>
          <w:sz w:val="32"/>
          <w:szCs w:val="32"/>
          <w:u w:val="single"/>
        </w:rPr>
        <w:t>2</w:t>
      </w:r>
      <w:r w:rsidR="003C4E1A">
        <w:rPr>
          <w:rFonts w:ascii="宋体" w:hAnsi="宋体" w:cs="宋体"/>
          <w:sz w:val="32"/>
          <w:szCs w:val="32"/>
          <w:u w:val="single"/>
        </w:rPr>
        <w:t>201</w:t>
      </w:r>
      <w:r w:rsidR="003C4E1A">
        <w:rPr>
          <w:rFonts w:ascii="宋体" w:hAnsi="宋体" w:cs="宋体" w:hint="eastAsia"/>
          <w:sz w:val="32"/>
          <w:szCs w:val="32"/>
          <w:u w:val="single"/>
        </w:rPr>
        <w:t xml:space="preserve">班 </w:t>
      </w:r>
      <w:r w:rsidR="003C4E1A">
        <w:rPr>
          <w:rFonts w:ascii="宋体" w:hAnsi="宋体" w:cs="宋体"/>
          <w:sz w:val="32"/>
          <w:szCs w:val="32"/>
          <w:u w:val="single"/>
        </w:rPr>
        <w:t xml:space="preserve"> </w:t>
      </w:r>
      <w:r w:rsidR="003F14CC">
        <w:rPr>
          <w:rFonts w:ascii="宋体" w:hAnsi="宋体" w:cs="宋体"/>
          <w:sz w:val="32"/>
          <w:szCs w:val="32"/>
          <w:u w:val="single"/>
        </w:rPr>
        <w:t xml:space="preserve"> </w:t>
      </w:r>
      <w:r w:rsidR="003C4E1A">
        <w:rPr>
          <w:rFonts w:ascii="宋体" w:hAnsi="宋体" w:cs="宋体"/>
          <w:sz w:val="32"/>
          <w:szCs w:val="32"/>
          <w:u w:val="single"/>
        </w:rPr>
        <w:t xml:space="preserve"> </w:t>
      </w:r>
      <w:r w:rsidRPr="00A30F56">
        <w:rPr>
          <w:rFonts w:ascii="宋体" w:hAnsi="宋体" w:cs="宋体" w:hint="eastAsia"/>
          <w:sz w:val="32"/>
          <w:szCs w:val="32"/>
          <w:u w:val="single"/>
        </w:rPr>
        <w:t xml:space="preserve">  </w:t>
      </w:r>
    </w:p>
    <w:p w14:paraId="31FE0716" w14:textId="77777777" w:rsidR="006B04A7" w:rsidRDefault="006B04A7">
      <w:pPr>
        <w:spacing w:line="360" w:lineRule="auto"/>
        <w:jc w:val="center"/>
        <w:rPr>
          <w:rFonts w:ascii="黑体" w:eastAsia="黑体" w:hAnsi="黑体" w:cs="黑体"/>
          <w:sz w:val="44"/>
          <w:szCs w:val="52"/>
        </w:rPr>
      </w:pPr>
    </w:p>
    <w:p w14:paraId="79629900" w14:textId="77777777" w:rsidR="006B04A7" w:rsidRDefault="006B04A7">
      <w:pPr>
        <w:spacing w:line="360" w:lineRule="auto"/>
        <w:jc w:val="center"/>
        <w:rPr>
          <w:rFonts w:ascii="黑体" w:eastAsia="黑体" w:hAnsi="黑体" w:cs="黑体"/>
          <w:sz w:val="44"/>
          <w:szCs w:val="52"/>
        </w:rPr>
      </w:pPr>
    </w:p>
    <w:p w14:paraId="1D521BE2" w14:textId="77777777" w:rsidR="006B04A7" w:rsidRDefault="00C4685F">
      <w:pPr>
        <w:spacing w:line="360" w:lineRule="auto"/>
        <w:jc w:val="center"/>
        <w:outlineLvl w:val="0"/>
        <w:rPr>
          <w:rFonts w:ascii="黑体" w:eastAsia="黑体" w:hAnsi="黑体" w:cs="黑体"/>
          <w:b/>
          <w:bCs/>
          <w:sz w:val="28"/>
          <w:szCs w:val="28"/>
        </w:rPr>
      </w:pPr>
      <w:bookmarkStart w:id="0" w:name="_Toc29546416"/>
      <w:r>
        <w:rPr>
          <w:rFonts w:ascii="黑体" w:eastAsia="黑体" w:hAnsi="黑体" w:cs="黑体" w:hint="eastAsia"/>
          <w:b/>
          <w:bCs/>
          <w:sz w:val="28"/>
          <w:szCs w:val="28"/>
        </w:rPr>
        <w:lastRenderedPageBreak/>
        <w:t>1  题目</w:t>
      </w:r>
      <w:bookmarkEnd w:id="0"/>
    </w:p>
    <w:p w14:paraId="72047747" w14:textId="77777777" w:rsidR="006B04A7" w:rsidRPr="00A30F56" w:rsidRDefault="00C4685F">
      <w:pPr>
        <w:spacing w:line="360" w:lineRule="auto"/>
        <w:jc w:val="left"/>
        <w:rPr>
          <w:rFonts w:ascii="宋体" w:hAnsi="宋体" w:cs="宋体"/>
          <w:sz w:val="24"/>
        </w:rPr>
      </w:pPr>
      <w:r w:rsidRPr="00A30F56">
        <w:rPr>
          <w:rFonts w:ascii="宋体" w:hAnsi="宋体" w:cs="宋体" w:hint="eastAsia"/>
          <w:sz w:val="24"/>
        </w:rPr>
        <w:t>一个倒立摆的状态方程为：</w:t>
      </w:r>
    </w:p>
    <w:p w14:paraId="3060D841" w14:textId="77777777" w:rsidR="006B04A7" w:rsidRPr="00A30F56" w:rsidRDefault="00C4685F">
      <w:pPr>
        <w:spacing w:line="360" w:lineRule="auto"/>
        <w:jc w:val="left"/>
        <w:rPr>
          <w:rFonts w:ascii="宋体" w:hAnsi="宋体" w:cs="宋体"/>
          <w:sz w:val="24"/>
        </w:rPr>
      </w:pPr>
      <w:r w:rsidRPr="00A30F56">
        <w:rPr>
          <w:rFonts w:ascii="宋体" w:hAnsi="宋体" w:cs="宋体" w:hint="eastAsia"/>
          <w:position w:val="-66"/>
          <w:sz w:val="24"/>
        </w:rPr>
        <w:object w:dxaOrig="3740" w:dyaOrig="1440" w14:anchorId="7D040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9pt;height:1in" o:ole="">
            <v:imagedata r:id="rId10" o:title=""/>
          </v:shape>
          <o:OLEObject Type="Embed" ProgID="Equation.3" ShapeID="_x0000_i1025" DrawAspect="Content" ObjectID="_1731952301" r:id="rId11"/>
        </w:object>
      </w:r>
      <w:r w:rsidRPr="00A30F56">
        <w:rPr>
          <w:rFonts w:ascii="宋体" w:hAnsi="宋体" w:cs="宋体" w:hint="eastAsia"/>
          <w:sz w:val="24"/>
        </w:rPr>
        <w:t>，其中x为位置，</w:t>
      </w:r>
      <w:r w:rsidRPr="00A30F56">
        <w:rPr>
          <w:rFonts w:ascii="宋体" w:hAnsi="宋体" w:cs="宋体" w:hint="eastAsia"/>
          <w:i/>
          <w:iCs/>
          <w:sz w:val="24"/>
        </w:rPr>
        <w:t>φ</w:t>
      </w:r>
      <w:r w:rsidRPr="00A30F56">
        <w:rPr>
          <w:rFonts w:ascii="宋体" w:hAnsi="宋体" w:cs="宋体" w:hint="eastAsia"/>
          <w:sz w:val="24"/>
        </w:rPr>
        <w:t>为角度；</w:t>
      </w:r>
    </w:p>
    <w:p w14:paraId="0E54FA07" w14:textId="77777777" w:rsidR="006B04A7" w:rsidRPr="00A30F56" w:rsidRDefault="00C4685F">
      <w:pPr>
        <w:spacing w:line="360" w:lineRule="auto"/>
        <w:jc w:val="left"/>
        <w:rPr>
          <w:rFonts w:ascii="宋体" w:hAnsi="宋体" w:cs="宋体"/>
          <w:sz w:val="24"/>
        </w:rPr>
      </w:pPr>
      <w:r w:rsidRPr="00A30F56">
        <w:rPr>
          <w:rFonts w:ascii="宋体" w:hAnsi="宋体" w:cs="宋体" w:hint="eastAsia"/>
          <w:position w:val="-66"/>
          <w:sz w:val="24"/>
        </w:rPr>
        <w:object w:dxaOrig="2880" w:dyaOrig="1440" w14:anchorId="1E4D4E8B">
          <v:shape id="_x0000_i1026" type="#_x0000_t75" style="width:2in;height:1in" o:ole="">
            <v:imagedata r:id="rId12" o:title=""/>
          </v:shape>
          <o:OLEObject Type="Embed" ProgID="Equation.3" ShapeID="_x0000_i1026" DrawAspect="Content" ObjectID="_1731952302" r:id="rId13"/>
        </w:object>
      </w:r>
      <w:r w:rsidRPr="00A30F56">
        <w:rPr>
          <w:rFonts w:ascii="宋体" w:hAnsi="宋体" w:cs="宋体" w:hint="eastAsia"/>
          <w:sz w:val="24"/>
        </w:rPr>
        <w:t>，</w:t>
      </w:r>
    </w:p>
    <w:p w14:paraId="6D088BCC" w14:textId="77777777" w:rsidR="006B04A7" w:rsidRPr="00A30F56" w:rsidRDefault="00C4685F">
      <w:pPr>
        <w:spacing w:line="360" w:lineRule="auto"/>
        <w:jc w:val="left"/>
        <w:rPr>
          <w:rFonts w:ascii="宋体" w:hAnsi="宋体" w:cs="宋体"/>
          <w:sz w:val="24"/>
        </w:rPr>
      </w:pPr>
      <w:r w:rsidRPr="00A30F56">
        <w:rPr>
          <w:rFonts w:ascii="宋体" w:hAnsi="宋体" w:cs="宋体" w:hint="eastAsia"/>
          <w:sz w:val="24"/>
        </w:rPr>
        <w:t>其中</w:t>
      </w:r>
    </w:p>
    <w:p w14:paraId="7BE80638" w14:textId="77777777" w:rsidR="006B04A7" w:rsidRPr="00A30F56" w:rsidRDefault="00C4685F">
      <w:pPr>
        <w:spacing w:line="360" w:lineRule="auto"/>
        <w:jc w:val="left"/>
        <w:rPr>
          <w:rFonts w:ascii="宋体" w:hAnsi="宋体" w:cs="宋体"/>
          <w:sz w:val="24"/>
        </w:rPr>
      </w:pPr>
      <w:r w:rsidRPr="00A30F56">
        <w:rPr>
          <w:rFonts w:ascii="宋体" w:hAnsi="宋体" w:cs="宋体" w:hint="eastAsia"/>
          <w:position w:val="-10"/>
          <w:sz w:val="24"/>
        </w:rPr>
        <w:object w:dxaOrig="1880" w:dyaOrig="360" w14:anchorId="16CAFB0C">
          <v:shape id="_x0000_i1027" type="#_x0000_t75" style="width:94.15pt;height:18pt" o:ole="">
            <v:imagedata r:id="rId14" o:title=""/>
          </v:shape>
          <o:OLEObject Type="Embed" ProgID="Equation.3" ShapeID="_x0000_i1027" DrawAspect="Content" ObjectID="_1731952303" r:id="rId15"/>
        </w:object>
      </w:r>
    </w:p>
    <w:p w14:paraId="0F438EF4" w14:textId="77777777" w:rsidR="006B04A7" w:rsidRPr="00A30F56" w:rsidRDefault="00C4685F">
      <w:pPr>
        <w:spacing w:line="360" w:lineRule="auto"/>
        <w:jc w:val="left"/>
        <w:rPr>
          <w:rFonts w:ascii="宋体" w:hAnsi="宋体" w:cs="宋体"/>
          <w:sz w:val="24"/>
        </w:rPr>
      </w:pPr>
      <w:r w:rsidRPr="00A30F56">
        <w:rPr>
          <w:rFonts w:ascii="宋体" w:hAnsi="宋体" w:cs="宋体" w:hint="eastAsia"/>
          <w:position w:val="-10"/>
          <w:sz w:val="24"/>
        </w:rPr>
        <w:object w:dxaOrig="2120" w:dyaOrig="360" w14:anchorId="040DB8F4">
          <v:shape id="_x0000_i1028" type="#_x0000_t75" style="width:106.15pt;height:18pt" o:ole="">
            <v:imagedata r:id="rId16" o:title=""/>
          </v:shape>
          <o:OLEObject Type="Embed" ProgID="Equation.3" ShapeID="_x0000_i1028" DrawAspect="Content" ObjectID="_1731952304" r:id="rId17"/>
        </w:object>
      </w:r>
    </w:p>
    <w:p w14:paraId="2DCFDCD1" w14:textId="77777777" w:rsidR="006B04A7" w:rsidRDefault="00C4685F">
      <w:pPr>
        <w:spacing w:line="360" w:lineRule="auto"/>
        <w:jc w:val="left"/>
        <w:rPr>
          <w:rFonts w:ascii="Times New Roman" w:hAnsi="Times New Roman"/>
          <w:sz w:val="24"/>
        </w:rPr>
      </w:pPr>
      <w:r>
        <w:rPr>
          <w:rFonts w:ascii="Times New Roman" w:hAnsi="Times New Roman"/>
          <w:sz w:val="24"/>
        </w:rPr>
        <w:t>要求配置极点，设计控制器要求系统具有较短的调整时间（</w:t>
      </w:r>
      <w:r>
        <w:rPr>
          <w:rFonts w:ascii="Times New Roman" w:hAnsi="Times New Roman"/>
          <w:sz w:val="24"/>
        </w:rPr>
        <w:t>3s</w:t>
      </w:r>
      <w:r>
        <w:rPr>
          <w:rFonts w:ascii="Times New Roman" w:hAnsi="Times New Roman"/>
          <w:sz w:val="24"/>
        </w:rPr>
        <w:t>）和合适的阻尼（</w:t>
      </w:r>
      <w:r>
        <w:rPr>
          <w:rFonts w:ascii="Times New Roman" w:hAnsi="Times New Roman"/>
          <w:spacing w:val="-15"/>
          <w:sz w:val="24"/>
        </w:rPr>
        <w:t>阻</w:t>
      </w:r>
      <w:r>
        <w:rPr>
          <w:rFonts w:ascii="Times New Roman" w:hAnsi="Times New Roman"/>
          <w:sz w:val="24"/>
        </w:rPr>
        <w:t>尼比</w:t>
      </w:r>
      <w:r>
        <w:rPr>
          <w:rFonts w:ascii="Times New Roman" w:hAnsi="Times New Roman"/>
          <w:spacing w:val="-61"/>
          <w:sz w:val="24"/>
        </w:rPr>
        <w:t xml:space="preserve"> </w:t>
      </w:r>
      <w:r>
        <w:rPr>
          <w:rFonts w:ascii="Times New Roman" w:hAnsi="Times New Roman"/>
          <w:i/>
          <w:sz w:val="24"/>
        </w:rPr>
        <w:t>ξ</w:t>
      </w:r>
      <w:r>
        <w:rPr>
          <w:rFonts w:ascii="Times New Roman" w:hAnsi="Times New Roman"/>
          <w:sz w:val="24"/>
        </w:rPr>
        <w:t>=0.5</w:t>
      </w:r>
      <w:r>
        <w:rPr>
          <w:rFonts w:ascii="Times New Roman" w:hAnsi="Times New Roman"/>
          <w:sz w:val="24"/>
        </w:rPr>
        <w:t>）。</w:t>
      </w:r>
    </w:p>
    <w:p w14:paraId="1A56FDEB" w14:textId="77777777" w:rsidR="006B04A7" w:rsidRPr="00A30F56" w:rsidRDefault="00C4685F">
      <w:pPr>
        <w:pStyle w:val="a3"/>
        <w:spacing w:before="66" w:line="360" w:lineRule="auto"/>
        <w:jc w:val="left"/>
        <w:rPr>
          <w:rFonts w:ascii="Times New Roman" w:hAnsi="Times New Roman" w:cs="Times New Roman"/>
        </w:rPr>
      </w:pPr>
      <w:r w:rsidRPr="00A30F56">
        <w:rPr>
          <w:rFonts w:ascii="Times New Roman" w:hAnsi="Times New Roman" w:cs="Times New Roman"/>
        </w:rPr>
        <w:t>以下配置极点的输出：</w:t>
      </w:r>
    </w:p>
    <w:p w14:paraId="1657D87F" w14:textId="77777777" w:rsidR="006B04A7" w:rsidRPr="00A30F56" w:rsidRDefault="00C4685F">
      <w:pPr>
        <w:pStyle w:val="a3"/>
        <w:spacing w:before="66" w:line="360" w:lineRule="auto"/>
        <w:jc w:val="left"/>
      </w:pPr>
      <w:r w:rsidRPr="00A30F56">
        <w:rPr>
          <w:rFonts w:hint="eastAsia"/>
          <w:position w:val="-10"/>
        </w:rPr>
        <w:object w:dxaOrig="5040" w:dyaOrig="380" w14:anchorId="1D7D27F5">
          <v:shape id="_x0000_i1029" type="#_x0000_t75" style="width:252pt;height:18.9pt" o:ole="">
            <v:imagedata r:id="rId18" o:title=""/>
          </v:shape>
          <o:OLEObject Type="Embed" ProgID="Equation.3" ShapeID="_x0000_i1029" DrawAspect="Content" ObjectID="_1731952305" r:id="rId19"/>
        </w:object>
      </w:r>
    </w:p>
    <w:p w14:paraId="4319357C" w14:textId="77777777" w:rsidR="006B04A7" w:rsidRPr="00A30F56" w:rsidRDefault="00C4685F">
      <w:pPr>
        <w:pStyle w:val="a3"/>
        <w:spacing w:before="66" w:line="360" w:lineRule="auto"/>
        <w:jc w:val="left"/>
      </w:pPr>
      <w:r w:rsidRPr="00A30F56">
        <w:rPr>
          <w:rFonts w:hint="eastAsia"/>
        </w:rPr>
        <w:t xml:space="preserve">请分析系统是否能控、是否稳定。画出配置前后系统的时间响应。 </w:t>
      </w:r>
    </w:p>
    <w:p w14:paraId="3925BC79" w14:textId="247E2359" w:rsidR="009831FE" w:rsidRDefault="009831FE">
      <w:pPr>
        <w:widowControl/>
        <w:jc w:val="left"/>
        <w:rPr>
          <w:rFonts w:ascii="Times New Roman" w:hAnsi="Times New Roman"/>
          <w:position w:val="-10"/>
          <w:sz w:val="24"/>
        </w:rPr>
      </w:pPr>
      <w:r>
        <w:rPr>
          <w:rFonts w:ascii="Times New Roman" w:hAnsi="Times New Roman"/>
          <w:position w:val="-10"/>
          <w:sz w:val="24"/>
        </w:rPr>
        <w:br w:type="page"/>
      </w:r>
    </w:p>
    <w:p w14:paraId="77BC5368" w14:textId="77777777" w:rsidR="006B04A7" w:rsidRDefault="00C4685F">
      <w:pPr>
        <w:spacing w:line="360" w:lineRule="auto"/>
        <w:jc w:val="center"/>
        <w:outlineLvl w:val="0"/>
        <w:rPr>
          <w:rFonts w:ascii="黑体" w:eastAsia="黑体" w:hAnsi="黑体" w:cs="黑体"/>
          <w:b/>
          <w:bCs/>
          <w:sz w:val="28"/>
          <w:szCs w:val="28"/>
        </w:rPr>
      </w:pPr>
      <w:bookmarkStart w:id="1" w:name="_Toc29546417"/>
      <w:r>
        <w:rPr>
          <w:rFonts w:ascii="黑体" w:eastAsia="黑体" w:hAnsi="黑体" w:cs="黑体" w:hint="eastAsia"/>
          <w:b/>
          <w:bCs/>
          <w:sz w:val="28"/>
          <w:szCs w:val="28"/>
        </w:rPr>
        <w:lastRenderedPageBreak/>
        <w:t>2  理论分析</w:t>
      </w:r>
      <w:bookmarkEnd w:id="1"/>
    </w:p>
    <w:p w14:paraId="7A827A52" w14:textId="77777777" w:rsidR="009831FE" w:rsidRPr="00CB0017" w:rsidRDefault="009831FE" w:rsidP="009831FE">
      <w:pPr>
        <w:pStyle w:val="a7"/>
        <w:shd w:val="clear" w:color="auto" w:fill="FFFFFF"/>
        <w:spacing w:before="0" w:beforeAutospacing="0" w:after="0" w:afterAutospacing="0" w:line="360" w:lineRule="auto"/>
        <w:rPr>
          <w:rFonts w:ascii="Times New Roman" w:hAnsi="Times New Roman"/>
          <w:b/>
          <w:bCs/>
          <w:color w:val="121212"/>
          <w:szCs w:val="27"/>
          <w:shd w:val="clear" w:color="auto" w:fill="FFFFFF"/>
        </w:rPr>
      </w:pPr>
      <w:bookmarkStart w:id="2" w:name="_Toc29546423"/>
      <w:r w:rsidRPr="00CB0017">
        <w:rPr>
          <w:rFonts w:ascii="Times New Roman" w:hAnsi="Times New Roman"/>
          <w:b/>
          <w:bCs/>
          <w:color w:val="121212"/>
          <w:szCs w:val="27"/>
          <w:shd w:val="clear" w:color="auto" w:fill="FFFFFF"/>
        </w:rPr>
        <w:t>2.1</w:t>
      </w:r>
      <w:r w:rsidRPr="00CB0017">
        <w:rPr>
          <w:rFonts w:ascii="Times New Roman" w:hAnsi="Times New Roman" w:hint="eastAsia"/>
          <w:b/>
          <w:bCs/>
          <w:color w:val="121212"/>
          <w:szCs w:val="27"/>
          <w:shd w:val="clear" w:color="auto" w:fill="FFFFFF"/>
        </w:rPr>
        <w:t>系统稳定性</w:t>
      </w:r>
    </w:p>
    <w:p w14:paraId="7A9B8B6E" w14:textId="77777777" w:rsidR="009831FE" w:rsidRPr="00CB0017" w:rsidRDefault="009831FE" w:rsidP="009831FE">
      <w:pPr>
        <w:pStyle w:val="a7"/>
        <w:shd w:val="clear" w:color="auto" w:fill="FFFFFF"/>
        <w:spacing w:before="0" w:beforeAutospacing="0" w:after="0" w:afterAutospacing="0" w:line="360" w:lineRule="auto"/>
        <w:ind w:firstLineChars="200" w:firstLine="480"/>
        <w:jc w:val="both"/>
        <w:rPr>
          <w:rFonts w:ascii="Times New Roman" w:hAnsi="Times New Roman"/>
          <w:color w:val="121212"/>
          <w:szCs w:val="28"/>
        </w:rPr>
      </w:pPr>
      <w:r w:rsidRPr="00CB0017">
        <w:rPr>
          <w:rFonts w:ascii="Times New Roman" w:hAnsi="Times New Roman" w:hint="eastAsia"/>
          <w:color w:val="121212"/>
          <w:szCs w:val="27"/>
          <w:shd w:val="clear" w:color="auto" w:fill="FFFFFF"/>
        </w:rPr>
        <w:t>稳定性，是描述初始条件（不一定为</w:t>
      </w:r>
      <w:r w:rsidRPr="00CB0017">
        <w:rPr>
          <w:rFonts w:ascii="Times New Roman" w:hAnsi="Times New Roman" w:hint="eastAsia"/>
          <w:color w:val="121212"/>
          <w:szCs w:val="27"/>
          <w:shd w:val="clear" w:color="auto" w:fill="FFFFFF"/>
        </w:rPr>
        <w:t>0</w:t>
      </w:r>
      <w:r w:rsidRPr="00CB0017">
        <w:rPr>
          <w:rFonts w:ascii="Times New Roman" w:hAnsi="Times New Roman" w:hint="eastAsia"/>
          <w:color w:val="121212"/>
          <w:szCs w:val="27"/>
          <w:shd w:val="clear" w:color="auto" w:fill="FFFFFF"/>
        </w:rPr>
        <w:t>）下，系统是否具有收敛性，与输入作用无关在经典控制理论中，有代数判据（劳斯、霍尔维茨）、奈奎斯特判据、对数判据、根轨迹判据等。</w:t>
      </w:r>
      <w:r w:rsidRPr="00CB0017">
        <w:rPr>
          <w:rFonts w:ascii="Times New Roman" w:hAnsi="Times New Roman" w:hint="eastAsia"/>
          <w:color w:val="121212"/>
          <w:szCs w:val="27"/>
        </w:rPr>
        <w:t>而经典控制理论有其缺陷，它针对外部描述模型；用于判断线性定常系统，不适用于时变和非线性系统；相平面法只适用于一阶、二阶非线性系统。而</w:t>
      </w:r>
      <w:r w:rsidRPr="00CB0017">
        <w:rPr>
          <w:rFonts w:ascii="Times New Roman" w:hAnsi="Times New Roman" w:hint="eastAsia"/>
          <w:color w:val="121212"/>
          <w:szCs w:val="27"/>
        </w:rPr>
        <w:t>1892</w:t>
      </w:r>
      <w:r w:rsidRPr="00CB0017">
        <w:rPr>
          <w:rFonts w:ascii="Times New Roman" w:hAnsi="Times New Roman" w:hint="eastAsia"/>
          <w:color w:val="121212"/>
          <w:szCs w:val="27"/>
        </w:rPr>
        <w:t>年李雅普诺夫提出的稳定性理论有很强优越性，它针对内部描述模型；适用于单变量、线性、定常；也适用于多变量、非线性、时变系</w:t>
      </w:r>
      <w:r w:rsidRPr="00CB0017">
        <w:rPr>
          <w:rFonts w:ascii="Times New Roman" w:hAnsi="Times New Roman" w:hint="eastAsia"/>
          <w:color w:val="121212"/>
          <w:szCs w:val="28"/>
        </w:rPr>
        <w:t>统。</w:t>
      </w:r>
    </w:p>
    <w:p w14:paraId="3C40EDAD" w14:textId="1F978F9E" w:rsidR="009831FE" w:rsidRDefault="009831FE" w:rsidP="009831FE">
      <w:pPr>
        <w:pStyle w:val="a7"/>
        <w:shd w:val="clear" w:color="auto" w:fill="FFFFFF"/>
        <w:spacing w:before="0" w:beforeAutospacing="0" w:after="0" w:afterAutospacing="0" w:line="360" w:lineRule="auto"/>
        <w:ind w:firstLineChars="200" w:firstLine="480"/>
        <w:jc w:val="both"/>
        <w:rPr>
          <w:rFonts w:ascii="Times New Roman" w:hAnsi="Times New Roman"/>
          <w:color w:val="121212"/>
          <w:szCs w:val="28"/>
        </w:rPr>
      </w:pPr>
      <w:r w:rsidRPr="00CB0017">
        <w:rPr>
          <w:rFonts w:ascii="Times New Roman" w:hAnsi="Times New Roman"/>
          <w:color w:val="121212"/>
          <w:szCs w:val="28"/>
        </w:rPr>
        <w:t>系统运动稳定性包括内部稳定性和外部稳定性，其中内部稳定性即基于状态空间描述的稳定性，即渐进稳定。对于线性定常系统，渐近稳定的判据有以下两个</w:t>
      </w:r>
      <w:r w:rsidRPr="00CB0017">
        <w:rPr>
          <w:rFonts w:ascii="Times New Roman" w:hAnsi="Times New Roman" w:hint="eastAsia"/>
          <w:color w:val="121212"/>
          <w:szCs w:val="28"/>
        </w:rPr>
        <w:t>。一个是</w:t>
      </w:r>
      <w:r w:rsidRPr="00CB0017">
        <w:rPr>
          <w:rFonts w:ascii="Times New Roman" w:hAnsi="Times New Roman"/>
          <w:color w:val="121212"/>
          <w:szCs w:val="28"/>
        </w:rPr>
        <w:t>特征值判据：若系统矩阵</w:t>
      </w:r>
      <w:r w:rsidRPr="00CB0017">
        <w:rPr>
          <w:rFonts w:ascii="Times New Roman" w:hAnsi="Times New Roman"/>
          <w:color w:val="121212"/>
          <w:position w:val="-4"/>
          <w:szCs w:val="28"/>
        </w:rPr>
        <w:object w:dxaOrig="240" w:dyaOrig="260" w14:anchorId="5E590371">
          <v:shape id="_x0000_i1030" type="#_x0000_t75" style="width:12pt;height:12.9pt" o:ole="">
            <v:imagedata r:id="rId20" o:title=""/>
          </v:shape>
          <o:OLEObject Type="Embed" ProgID="Equation.DSMT4" ShapeID="_x0000_i1030" DrawAspect="Content" ObjectID="_1731952306" r:id="rId21"/>
        </w:object>
      </w:r>
      <w:r w:rsidRPr="00CB0017">
        <w:rPr>
          <w:rFonts w:ascii="Times New Roman" w:hAnsi="Times New Roman"/>
          <w:color w:val="121212"/>
          <w:szCs w:val="28"/>
        </w:rPr>
        <w:t>的所有特征值均有负实部，则系统渐进稳定。</w:t>
      </w:r>
      <w:r w:rsidRPr="00CB0017">
        <w:rPr>
          <w:rFonts w:ascii="Times New Roman" w:hAnsi="Times New Roman" w:hint="eastAsia"/>
          <w:color w:val="121212"/>
          <w:szCs w:val="28"/>
        </w:rPr>
        <w:t>一个是</w:t>
      </w:r>
      <w:r w:rsidRPr="00CB0017">
        <w:rPr>
          <w:rFonts w:ascii="Times New Roman" w:hAnsi="Times New Roman"/>
          <w:color w:val="121212"/>
          <w:szCs w:val="28"/>
        </w:rPr>
        <w:t>李雅普诺夫判据：任意给定一个对称矩阵</w:t>
      </w:r>
      <w:r w:rsidRPr="00CB0017">
        <w:rPr>
          <w:rFonts w:ascii="Times New Roman" w:hAnsi="Times New Roman"/>
          <w:color w:val="121212"/>
          <w:position w:val="-10"/>
          <w:szCs w:val="28"/>
        </w:rPr>
        <w:object w:dxaOrig="240" w:dyaOrig="320" w14:anchorId="17E5EBBB">
          <v:shape id="_x0000_i1031" type="#_x0000_t75" style="width:12pt;height:16.15pt" o:ole="">
            <v:imagedata r:id="rId22" o:title=""/>
          </v:shape>
          <o:OLEObject Type="Embed" ProgID="Equation.DSMT4" ShapeID="_x0000_i1031" DrawAspect="Content" ObjectID="_1731952307" r:id="rId23"/>
        </w:object>
      </w:r>
      <w:r w:rsidRPr="00CB0017">
        <w:rPr>
          <w:rFonts w:ascii="Times New Roman" w:hAnsi="Times New Roman"/>
          <w:color w:val="121212"/>
          <w:szCs w:val="28"/>
        </w:rPr>
        <w:t>，矩阵方程</w:t>
      </w:r>
      <w:r w:rsidRPr="00CB0017">
        <w:rPr>
          <w:rFonts w:ascii="Times New Roman" w:hAnsi="Times New Roman"/>
          <w:color w:val="121212"/>
          <w:position w:val="-10"/>
          <w:szCs w:val="28"/>
        </w:rPr>
        <w:object w:dxaOrig="1560" w:dyaOrig="360" w14:anchorId="6A912B10">
          <v:shape id="_x0000_i1032" type="#_x0000_t75" style="width:78pt;height:18pt" o:ole="">
            <v:imagedata r:id="rId24" o:title=""/>
          </v:shape>
          <o:OLEObject Type="Embed" ProgID="Equation.DSMT4" ShapeID="_x0000_i1032" DrawAspect="Content" ObjectID="_1731952308" r:id="rId25"/>
        </w:object>
      </w:r>
      <w:r w:rsidRPr="00CB0017">
        <w:rPr>
          <w:rFonts w:ascii="Times New Roman" w:hAnsi="Times New Roman"/>
          <w:color w:val="121212"/>
          <w:szCs w:val="28"/>
        </w:rPr>
        <w:t>，有唯一正定对称</w:t>
      </w:r>
      <w:r>
        <w:rPr>
          <w:rFonts w:ascii="Times New Roman" w:hAnsi="Times New Roman" w:hint="eastAsia"/>
          <w:color w:val="121212"/>
          <w:szCs w:val="28"/>
        </w:rPr>
        <w:t>矩阵</w:t>
      </w:r>
      <w:r w:rsidRPr="00CB0017">
        <w:rPr>
          <w:rFonts w:ascii="Times New Roman" w:hAnsi="Times New Roman"/>
          <w:color w:val="121212"/>
          <w:position w:val="-4"/>
          <w:szCs w:val="28"/>
        </w:rPr>
        <w:object w:dxaOrig="240" w:dyaOrig="260" w14:anchorId="5E2E059D">
          <v:shape id="_x0000_i1033" type="#_x0000_t75" style="width:12pt;height:12.9pt" o:ole="">
            <v:imagedata r:id="rId26" o:title=""/>
          </v:shape>
          <o:OLEObject Type="Embed" ProgID="Equation.DSMT4" ShapeID="_x0000_i1033" DrawAspect="Content" ObjectID="_1731952309" r:id="rId27"/>
        </w:object>
      </w:r>
      <w:r w:rsidRPr="00CB0017">
        <w:rPr>
          <w:rFonts w:ascii="Times New Roman" w:hAnsi="Times New Roman"/>
          <w:color w:val="121212"/>
          <w:szCs w:val="28"/>
        </w:rPr>
        <w:t>，则系统渐进稳定。</w:t>
      </w:r>
    </w:p>
    <w:p w14:paraId="21EAE349" w14:textId="77777777" w:rsidR="009831FE" w:rsidRPr="00CB0017" w:rsidRDefault="009831FE" w:rsidP="009831FE">
      <w:pPr>
        <w:pStyle w:val="a7"/>
        <w:shd w:val="clear" w:color="auto" w:fill="FFFFFF"/>
        <w:spacing w:before="0" w:beforeAutospacing="0" w:after="0" w:afterAutospacing="0" w:line="360" w:lineRule="auto"/>
        <w:ind w:firstLineChars="200" w:firstLine="480"/>
        <w:jc w:val="both"/>
        <w:rPr>
          <w:rFonts w:ascii="Times New Roman" w:hAnsi="Times New Roman"/>
          <w:color w:val="121212"/>
          <w:szCs w:val="28"/>
        </w:rPr>
      </w:pPr>
    </w:p>
    <w:p w14:paraId="4B1E2E67" w14:textId="77777777" w:rsidR="009831FE" w:rsidRPr="00CB0017" w:rsidRDefault="009831FE" w:rsidP="009831FE">
      <w:pPr>
        <w:pStyle w:val="a7"/>
        <w:shd w:val="clear" w:color="auto" w:fill="FFFFFF"/>
        <w:spacing w:before="0" w:beforeAutospacing="0" w:after="0" w:afterAutospacing="0" w:line="360" w:lineRule="auto"/>
        <w:rPr>
          <w:rFonts w:ascii="Times New Roman" w:hAnsi="Times New Roman"/>
          <w:b/>
          <w:bCs/>
          <w:color w:val="121212"/>
          <w:szCs w:val="28"/>
        </w:rPr>
      </w:pPr>
      <w:r w:rsidRPr="00CB0017">
        <w:rPr>
          <w:rFonts w:ascii="Times New Roman" w:hAnsi="Times New Roman" w:hint="eastAsia"/>
          <w:b/>
          <w:bCs/>
          <w:color w:val="121212"/>
          <w:szCs w:val="28"/>
        </w:rPr>
        <w:t>2</w:t>
      </w:r>
      <w:r w:rsidRPr="00CB0017">
        <w:rPr>
          <w:rFonts w:ascii="Times New Roman" w:hAnsi="Times New Roman"/>
          <w:b/>
          <w:bCs/>
          <w:color w:val="121212"/>
          <w:szCs w:val="28"/>
        </w:rPr>
        <w:t>.2</w:t>
      </w:r>
      <w:r w:rsidRPr="00CB0017">
        <w:rPr>
          <w:rFonts w:ascii="Times New Roman" w:hAnsi="Times New Roman" w:hint="eastAsia"/>
          <w:b/>
          <w:bCs/>
          <w:color w:val="121212"/>
          <w:szCs w:val="28"/>
        </w:rPr>
        <w:t>系统</w:t>
      </w:r>
      <w:proofErr w:type="gramStart"/>
      <w:r w:rsidRPr="00CB0017">
        <w:rPr>
          <w:rFonts w:ascii="Times New Roman" w:hAnsi="Times New Roman" w:hint="eastAsia"/>
          <w:b/>
          <w:bCs/>
          <w:color w:val="121212"/>
          <w:szCs w:val="28"/>
        </w:rPr>
        <w:t>能控性与能观性判据</w:t>
      </w:r>
      <w:proofErr w:type="gramEnd"/>
    </w:p>
    <w:p w14:paraId="5FE6F8D0" w14:textId="77777777" w:rsidR="009831FE" w:rsidRDefault="009831FE" w:rsidP="009831FE">
      <w:pPr>
        <w:pStyle w:val="a7"/>
        <w:shd w:val="clear" w:color="auto" w:fill="FFFFFF"/>
        <w:spacing w:before="0" w:beforeAutospacing="0" w:after="0" w:afterAutospacing="0" w:line="360" w:lineRule="auto"/>
        <w:ind w:firstLineChars="200" w:firstLine="480"/>
        <w:jc w:val="both"/>
        <w:rPr>
          <w:rFonts w:ascii="Times New Roman" w:hAnsi="Times New Roman"/>
          <w:color w:val="121212"/>
          <w:szCs w:val="28"/>
        </w:rPr>
      </w:pPr>
      <w:r w:rsidRPr="00CB0017">
        <w:rPr>
          <w:rFonts w:ascii="Times New Roman" w:hAnsi="Times New Roman"/>
          <w:color w:val="121212"/>
          <w:szCs w:val="28"/>
        </w:rPr>
        <w:t>系统能</w:t>
      </w:r>
      <w:proofErr w:type="gramStart"/>
      <w:r w:rsidRPr="00CB0017">
        <w:rPr>
          <w:rFonts w:ascii="Times New Roman" w:hAnsi="Times New Roman"/>
          <w:color w:val="121212"/>
          <w:szCs w:val="28"/>
        </w:rPr>
        <w:t>控能观性</w:t>
      </w:r>
      <w:proofErr w:type="gramEnd"/>
      <w:r w:rsidRPr="00CB0017">
        <w:rPr>
          <w:rFonts w:ascii="Times New Roman" w:hAnsi="Times New Roman"/>
          <w:color w:val="121212"/>
          <w:szCs w:val="28"/>
        </w:rPr>
        <w:t>是研究状态空间描述的</w:t>
      </w:r>
      <w:r w:rsidRPr="00CB0017">
        <w:rPr>
          <w:rFonts w:ascii="Times New Roman" w:hAnsi="Times New Roman"/>
          <w:color w:val="121212"/>
          <w:szCs w:val="28"/>
        </w:rPr>
        <w:t>“</w:t>
      </w:r>
      <w:r w:rsidRPr="00CB0017">
        <w:rPr>
          <w:rFonts w:ascii="Times New Roman" w:hAnsi="Times New Roman"/>
          <w:color w:val="121212"/>
          <w:szCs w:val="28"/>
        </w:rPr>
        <w:t>黑箱</w:t>
      </w:r>
      <w:r w:rsidRPr="00CB0017">
        <w:rPr>
          <w:rFonts w:ascii="Times New Roman" w:hAnsi="Times New Roman"/>
          <w:color w:val="121212"/>
          <w:szCs w:val="28"/>
        </w:rPr>
        <w:t>”</w:t>
      </w:r>
      <w:r w:rsidRPr="00CB0017">
        <w:rPr>
          <w:rFonts w:ascii="Times New Roman" w:hAnsi="Times New Roman"/>
          <w:color w:val="121212"/>
          <w:szCs w:val="28"/>
        </w:rPr>
        <w:t>内部的状态能否由输入影响和输出反馈。系统</w:t>
      </w:r>
      <w:proofErr w:type="gramStart"/>
      <w:r w:rsidRPr="00CB0017">
        <w:rPr>
          <w:rFonts w:ascii="Times New Roman" w:hAnsi="Times New Roman"/>
          <w:color w:val="121212"/>
          <w:szCs w:val="28"/>
        </w:rPr>
        <w:t>能控是指</w:t>
      </w:r>
      <w:proofErr w:type="gramEnd"/>
      <w:r w:rsidRPr="00CB0017">
        <w:rPr>
          <w:rFonts w:ascii="Times New Roman" w:hAnsi="Times New Roman"/>
          <w:color w:val="121212"/>
          <w:szCs w:val="28"/>
        </w:rPr>
        <w:t>系统内每个状态变量的运动</w:t>
      </w:r>
      <w:r w:rsidRPr="00CB0017">
        <w:rPr>
          <w:rFonts w:ascii="Times New Roman" w:hAnsi="Times New Roman" w:hint="eastAsia"/>
          <w:color w:val="121212"/>
          <w:szCs w:val="28"/>
        </w:rPr>
        <w:t>，</w:t>
      </w:r>
      <w:r w:rsidRPr="00CB0017">
        <w:rPr>
          <w:rFonts w:ascii="Times New Roman" w:hAnsi="Times New Roman"/>
          <w:color w:val="121212"/>
          <w:szCs w:val="28"/>
        </w:rPr>
        <w:t>可由输入影响和控制，能由任意始点到达原点，</w:t>
      </w:r>
      <w:proofErr w:type="gramStart"/>
      <w:r w:rsidRPr="00CB0017">
        <w:rPr>
          <w:rFonts w:ascii="Times New Roman" w:hAnsi="Times New Roman"/>
          <w:color w:val="121212"/>
          <w:szCs w:val="28"/>
        </w:rPr>
        <w:t>能控性取决于</w:t>
      </w:r>
      <w:proofErr w:type="gramEnd"/>
      <w:r w:rsidRPr="00CB0017">
        <w:rPr>
          <w:rFonts w:ascii="Times New Roman" w:hAnsi="Times New Roman"/>
          <w:color w:val="121212"/>
          <w:szCs w:val="28"/>
        </w:rPr>
        <w:t>矩阵</w:t>
      </w:r>
      <w:r w:rsidRPr="00CB0017">
        <w:rPr>
          <w:rFonts w:ascii="Times New Roman" w:hAnsi="Times New Roman"/>
          <w:color w:val="121212"/>
          <w:position w:val="-6"/>
          <w:szCs w:val="28"/>
        </w:rPr>
        <w:object w:dxaOrig="600" w:dyaOrig="279" w14:anchorId="269A3B18">
          <v:shape id="_x0000_i1034" type="#_x0000_t75" style="width:30pt;height:13.85pt" o:ole="">
            <v:imagedata r:id="rId28" o:title=""/>
          </v:shape>
          <o:OLEObject Type="Embed" ProgID="Equation.DSMT4" ShapeID="_x0000_i1034" DrawAspect="Content" ObjectID="_1731952310" r:id="rId29"/>
        </w:object>
      </w:r>
      <w:r w:rsidRPr="00CB0017">
        <w:rPr>
          <w:rFonts w:ascii="Times New Roman" w:hAnsi="Times New Roman"/>
          <w:color w:val="121212"/>
          <w:szCs w:val="28"/>
        </w:rPr>
        <w:t>。系统能观是指系统内所有状态变量任意形式的运动均可由输出完全反映，能观测性取决于</w:t>
      </w:r>
      <w:r w:rsidRPr="00CB0017">
        <w:rPr>
          <w:rFonts w:ascii="Times New Roman" w:hAnsi="Times New Roman"/>
          <w:color w:val="121212"/>
          <w:position w:val="-6"/>
          <w:szCs w:val="28"/>
        </w:rPr>
        <w:object w:dxaOrig="620" w:dyaOrig="279" w14:anchorId="05D9C025">
          <v:shape id="_x0000_i1035" type="#_x0000_t75" style="width:30.9pt;height:13.85pt" o:ole="">
            <v:imagedata r:id="rId30" o:title=""/>
          </v:shape>
          <o:OLEObject Type="Embed" ProgID="Equation.DSMT4" ShapeID="_x0000_i1035" DrawAspect="Content" ObjectID="_1731952311" r:id="rId31"/>
        </w:object>
      </w:r>
      <w:r w:rsidRPr="00CB0017">
        <w:rPr>
          <w:rFonts w:ascii="Times New Roman" w:hAnsi="Times New Roman"/>
          <w:color w:val="121212"/>
          <w:szCs w:val="28"/>
        </w:rPr>
        <w:t>。</w:t>
      </w:r>
    </w:p>
    <w:p w14:paraId="3AE423C5" w14:textId="77777777" w:rsidR="009831FE" w:rsidRDefault="009831FE" w:rsidP="009831FE">
      <w:pPr>
        <w:pStyle w:val="a7"/>
        <w:shd w:val="clear" w:color="auto" w:fill="FFFFFF"/>
        <w:spacing w:before="0" w:beforeAutospacing="0" w:after="0" w:afterAutospacing="0" w:line="360" w:lineRule="auto"/>
        <w:ind w:firstLineChars="200" w:firstLine="480"/>
        <w:jc w:val="both"/>
        <w:rPr>
          <w:rFonts w:ascii="Times New Roman" w:hAnsi="Times New Roman"/>
          <w:color w:val="121212"/>
          <w:szCs w:val="28"/>
        </w:rPr>
      </w:pPr>
      <w:proofErr w:type="gramStart"/>
      <w:r w:rsidRPr="00CB0017">
        <w:rPr>
          <w:rFonts w:ascii="Times New Roman" w:hAnsi="Times New Roman"/>
          <w:color w:val="121212"/>
          <w:szCs w:val="28"/>
        </w:rPr>
        <w:t>能控性和能观性主要</w:t>
      </w:r>
      <w:proofErr w:type="gramEnd"/>
      <w:r w:rsidRPr="00CB0017">
        <w:rPr>
          <w:rFonts w:ascii="Times New Roman" w:hAnsi="Times New Roman"/>
          <w:color w:val="121212"/>
          <w:szCs w:val="28"/>
        </w:rPr>
        <w:t>判据有</w:t>
      </w:r>
      <w:proofErr w:type="gramStart"/>
      <w:r w:rsidRPr="00CB0017">
        <w:rPr>
          <w:rFonts w:ascii="Times New Roman" w:hAnsi="Times New Roman"/>
          <w:color w:val="121212"/>
          <w:szCs w:val="28"/>
        </w:rPr>
        <w:t>秩</w:t>
      </w:r>
      <w:proofErr w:type="gramEnd"/>
      <w:r w:rsidRPr="00CB0017">
        <w:rPr>
          <w:rFonts w:ascii="Times New Roman" w:hAnsi="Times New Roman"/>
          <w:color w:val="121212"/>
          <w:szCs w:val="28"/>
        </w:rPr>
        <w:t>判据、</w:t>
      </w:r>
      <w:r w:rsidRPr="00CB0017">
        <w:rPr>
          <w:rFonts w:ascii="Times New Roman" w:hAnsi="Times New Roman"/>
          <w:color w:val="121212"/>
          <w:szCs w:val="28"/>
        </w:rPr>
        <w:t xml:space="preserve">PBH </w:t>
      </w:r>
      <w:proofErr w:type="gramStart"/>
      <w:r w:rsidRPr="00CB0017">
        <w:rPr>
          <w:rFonts w:ascii="Times New Roman" w:hAnsi="Times New Roman"/>
          <w:color w:val="121212"/>
          <w:szCs w:val="28"/>
        </w:rPr>
        <w:t>秩</w:t>
      </w:r>
      <w:proofErr w:type="gramEnd"/>
      <w:r w:rsidRPr="00CB0017">
        <w:rPr>
          <w:rFonts w:ascii="Times New Roman" w:hAnsi="Times New Roman"/>
          <w:color w:val="121212"/>
          <w:szCs w:val="28"/>
        </w:rPr>
        <w:t>判据、约当规范性判据等，本次实验中主要用到</w:t>
      </w:r>
      <w:proofErr w:type="gramStart"/>
      <w:r w:rsidRPr="00CB0017">
        <w:rPr>
          <w:rFonts w:ascii="Times New Roman" w:hAnsi="Times New Roman"/>
          <w:color w:val="121212"/>
          <w:szCs w:val="28"/>
        </w:rPr>
        <w:t>秩</w:t>
      </w:r>
      <w:proofErr w:type="gramEnd"/>
      <w:r w:rsidRPr="00CB0017">
        <w:rPr>
          <w:rFonts w:ascii="Times New Roman" w:hAnsi="Times New Roman"/>
          <w:color w:val="121212"/>
          <w:szCs w:val="28"/>
        </w:rPr>
        <w:t>判据。对于</w:t>
      </w:r>
      <w:r w:rsidRPr="00CB0017">
        <w:rPr>
          <w:rFonts w:ascii="Times New Roman" w:hAnsi="Times New Roman"/>
          <w:color w:val="121212"/>
          <w:szCs w:val="28"/>
        </w:rPr>
        <w:t xml:space="preserve"> n </w:t>
      </w:r>
      <w:proofErr w:type="gramStart"/>
      <w:r w:rsidRPr="00CB0017">
        <w:rPr>
          <w:rFonts w:ascii="Times New Roman" w:hAnsi="Times New Roman"/>
          <w:color w:val="121212"/>
          <w:szCs w:val="28"/>
        </w:rPr>
        <w:t>维连续</w:t>
      </w:r>
      <w:proofErr w:type="gramEnd"/>
      <w:r w:rsidRPr="00CB0017">
        <w:rPr>
          <w:rFonts w:ascii="Times New Roman" w:hAnsi="Times New Roman"/>
          <w:color w:val="121212"/>
          <w:szCs w:val="28"/>
        </w:rPr>
        <w:t>时间线性定常系统，构造</w:t>
      </w:r>
      <w:proofErr w:type="gramStart"/>
      <w:r w:rsidRPr="00CB0017">
        <w:rPr>
          <w:rFonts w:ascii="Times New Roman" w:hAnsi="Times New Roman"/>
          <w:color w:val="121212"/>
          <w:szCs w:val="28"/>
        </w:rPr>
        <w:t>能控性判别</w:t>
      </w:r>
      <w:proofErr w:type="gramEnd"/>
      <w:r w:rsidRPr="00CB0017">
        <w:rPr>
          <w:rFonts w:ascii="Times New Roman" w:hAnsi="Times New Roman"/>
          <w:color w:val="121212"/>
          <w:szCs w:val="28"/>
        </w:rPr>
        <w:t>矩阵</w:t>
      </w:r>
      <w:r w:rsidRPr="00CB0017">
        <w:rPr>
          <w:rFonts w:ascii="Times New Roman" w:hAnsi="Times New Roman"/>
          <w:color w:val="121212"/>
          <w:position w:val="-16"/>
          <w:szCs w:val="28"/>
        </w:rPr>
        <w:object w:dxaOrig="2760" w:dyaOrig="440" w14:anchorId="0DACF64E">
          <v:shape id="_x0000_i1036" type="#_x0000_t75" style="width:138pt;height:22.15pt" o:ole="">
            <v:imagedata r:id="rId32" o:title=""/>
          </v:shape>
          <o:OLEObject Type="Embed" ProgID="Equation.DSMT4" ShapeID="_x0000_i1036" DrawAspect="Content" ObjectID="_1731952312" r:id="rId33"/>
        </w:object>
      </w:r>
      <w:r w:rsidRPr="00CB0017">
        <w:rPr>
          <w:rFonts w:ascii="Times New Roman" w:hAnsi="Times New Roman"/>
          <w:color w:val="121212"/>
          <w:szCs w:val="28"/>
        </w:rPr>
        <w:t>则系统完全能控的充分必要条件为</w:t>
      </w:r>
      <w:r w:rsidRPr="00CB0017">
        <w:rPr>
          <w:rFonts w:ascii="Times New Roman" w:hAnsi="Times New Roman"/>
          <w:color w:val="121212"/>
          <w:position w:val="-10"/>
          <w:szCs w:val="28"/>
        </w:rPr>
        <w:object w:dxaOrig="1240" w:dyaOrig="320" w14:anchorId="3F71BDEA">
          <v:shape id="_x0000_i1037" type="#_x0000_t75" style="width:61.85pt;height:16.15pt" o:ole="">
            <v:imagedata r:id="rId34" o:title=""/>
          </v:shape>
          <o:OLEObject Type="Embed" ProgID="Equation.DSMT4" ShapeID="_x0000_i1037" DrawAspect="Content" ObjectID="_1731952313" r:id="rId35"/>
        </w:object>
      </w:r>
      <w:r w:rsidRPr="00CB0017">
        <w:rPr>
          <w:rFonts w:ascii="Times New Roman" w:hAnsi="Times New Roman" w:hint="eastAsia"/>
          <w:color w:val="121212"/>
          <w:szCs w:val="28"/>
        </w:rPr>
        <w:t>。</w:t>
      </w:r>
    </w:p>
    <w:p w14:paraId="5D3D1F18" w14:textId="77777777" w:rsidR="009831FE" w:rsidRPr="00CB0017" w:rsidRDefault="009831FE" w:rsidP="009831FE">
      <w:pPr>
        <w:pStyle w:val="a7"/>
        <w:shd w:val="clear" w:color="auto" w:fill="FFFFFF"/>
        <w:spacing w:before="0" w:beforeAutospacing="0" w:after="0" w:afterAutospacing="0" w:line="360" w:lineRule="auto"/>
        <w:ind w:firstLineChars="200" w:firstLine="480"/>
        <w:jc w:val="both"/>
        <w:rPr>
          <w:rFonts w:ascii="Times New Roman" w:hAnsi="Times New Roman"/>
          <w:color w:val="121212"/>
          <w:szCs w:val="28"/>
        </w:rPr>
      </w:pPr>
    </w:p>
    <w:p w14:paraId="0CDED674" w14:textId="77777777" w:rsidR="009831FE" w:rsidRPr="00587D33" w:rsidRDefault="009831FE" w:rsidP="009831FE">
      <w:pPr>
        <w:pStyle w:val="a7"/>
        <w:shd w:val="clear" w:color="auto" w:fill="FFFFFF"/>
        <w:spacing w:before="0" w:beforeAutospacing="0" w:after="0" w:afterAutospacing="0" w:line="360" w:lineRule="auto"/>
        <w:rPr>
          <w:rFonts w:ascii="Times New Roman" w:hAnsi="Times New Roman"/>
          <w:b/>
          <w:bCs/>
          <w:color w:val="121212"/>
          <w:szCs w:val="28"/>
        </w:rPr>
      </w:pPr>
      <w:r w:rsidRPr="00587D33">
        <w:rPr>
          <w:rFonts w:ascii="Times New Roman" w:hAnsi="Times New Roman" w:hint="eastAsia"/>
          <w:b/>
          <w:bCs/>
          <w:color w:val="121212"/>
          <w:szCs w:val="28"/>
        </w:rPr>
        <w:t>2</w:t>
      </w:r>
      <w:r w:rsidRPr="00587D33">
        <w:rPr>
          <w:rFonts w:ascii="Times New Roman" w:hAnsi="Times New Roman"/>
          <w:b/>
          <w:bCs/>
          <w:color w:val="121212"/>
          <w:szCs w:val="28"/>
        </w:rPr>
        <w:t>.3</w:t>
      </w:r>
      <w:r w:rsidRPr="00587D33">
        <w:rPr>
          <w:rFonts w:ascii="Times New Roman" w:hAnsi="Times New Roman" w:hint="eastAsia"/>
          <w:b/>
          <w:bCs/>
          <w:color w:val="121212"/>
          <w:szCs w:val="28"/>
        </w:rPr>
        <w:t>极点配置原理</w:t>
      </w:r>
    </w:p>
    <w:p w14:paraId="5BD5E7D8" w14:textId="743812BA" w:rsidR="009831FE" w:rsidRDefault="009831FE" w:rsidP="009831FE">
      <w:pPr>
        <w:pStyle w:val="a7"/>
        <w:shd w:val="clear" w:color="auto" w:fill="FFFFFF"/>
        <w:spacing w:before="0" w:beforeAutospacing="0" w:after="0" w:afterAutospacing="0" w:line="360" w:lineRule="auto"/>
        <w:ind w:firstLineChars="200" w:firstLine="480"/>
        <w:rPr>
          <w:rFonts w:ascii="Times New Roman" w:hAnsi="Times New Roman"/>
          <w:color w:val="121212"/>
          <w:szCs w:val="28"/>
        </w:rPr>
      </w:pPr>
      <w:r w:rsidRPr="00CB0017">
        <w:rPr>
          <w:rFonts w:ascii="Times New Roman" w:hAnsi="Times New Roman" w:hint="eastAsia"/>
          <w:color w:val="121212"/>
          <w:szCs w:val="28"/>
        </w:rPr>
        <w:t>极点配置就是通过比例环节的反馈</w:t>
      </w:r>
      <w:proofErr w:type="gramStart"/>
      <w:r w:rsidRPr="00CB0017">
        <w:rPr>
          <w:rFonts w:ascii="Times New Roman" w:hAnsi="Times New Roman" w:hint="eastAsia"/>
          <w:color w:val="121212"/>
          <w:szCs w:val="28"/>
        </w:rPr>
        <w:t>把定常线性系统</w:t>
      </w:r>
      <w:proofErr w:type="gramEnd"/>
      <w:r w:rsidRPr="00CB0017">
        <w:rPr>
          <w:rFonts w:ascii="Times New Roman" w:hAnsi="Times New Roman" w:hint="eastAsia"/>
          <w:color w:val="121212"/>
          <w:szCs w:val="28"/>
        </w:rPr>
        <w:t>的极点移置到预定位置的一种综合原理。极点配置的实质是用比例反馈去改变原系统的自由运动模式，以满足设计规定的性能要求。传统的输出反馈方法虽然也能改变系统极点</w:t>
      </w:r>
      <w:r w:rsidRPr="00CB0017">
        <w:rPr>
          <w:rFonts w:ascii="Times New Roman" w:hAnsi="Times New Roman" w:hint="eastAsia"/>
          <w:color w:val="121212"/>
          <w:szCs w:val="28"/>
        </w:rPr>
        <w:lastRenderedPageBreak/>
        <w:t>的位置，但有很大的局限性。对于单输入单输出情况，输出反馈只能使极点在根轨迹曲线上变动，而不能把它们移到其他位置上去。采用状态反馈方法可以实现极点的任意配置。用极点配置法把系统的闭环极点配置到希望的极点位置上，可以获得良好的系统性能指标，以满足设计规定的性能要求。</w:t>
      </w:r>
    </w:p>
    <w:p w14:paraId="6CB79DF3" w14:textId="4C8B7B32" w:rsidR="00492ADF" w:rsidRPr="00492ADF" w:rsidRDefault="00492ADF" w:rsidP="00492ADF">
      <w:pPr>
        <w:pStyle w:val="a7"/>
        <w:shd w:val="clear" w:color="auto" w:fill="FFFFFF"/>
        <w:snapToGrid w:val="0"/>
        <w:spacing w:line="360" w:lineRule="auto"/>
        <w:ind w:firstLineChars="200" w:firstLine="480"/>
        <w:rPr>
          <w:rFonts w:ascii="Times New Roman" w:hAnsi="Times New Roman"/>
          <w:color w:val="121212"/>
          <w:szCs w:val="28"/>
        </w:rPr>
      </w:pPr>
      <w:r w:rsidRPr="00492ADF">
        <w:rPr>
          <w:rFonts w:ascii="Times New Roman" w:hAnsi="Times New Roman" w:hint="eastAsia"/>
          <w:color w:val="121212"/>
          <w:szCs w:val="28"/>
        </w:rPr>
        <w:t>对</w:t>
      </w:r>
      <w:r w:rsidRPr="00492ADF">
        <w:rPr>
          <w:rFonts w:ascii="Times New Roman" w:hAnsi="Times New Roman" w:hint="eastAsia"/>
          <w:color w:val="121212"/>
          <w:szCs w:val="28"/>
        </w:rPr>
        <w:t>n</w:t>
      </w:r>
      <w:proofErr w:type="gramStart"/>
      <w:r w:rsidRPr="00492ADF">
        <w:rPr>
          <w:rFonts w:ascii="Times New Roman" w:hAnsi="Times New Roman" w:hint="eastAsia"/>
          <w:color w:val="121212"/>
          <w:szCs w:val="28"/>
        </w:rPr>
        <w:t>维连续</w:t>
      </w:r>
      <w:proofErr w:type="gramEnd"/>
      <w:r w:rsidRPr="00492ADF">
        <w:rPr>
          <w:rFonts w:ascii="Times New Roman" w:hAnsi="Times New Roman" w:hint="eastAsia"/>
          <w:color w:val="121212"/>
          <w:szCs w:val="28"/>
        </w:rPr>
        <w:t>时间线性时不变受控系统，作为综合指标的</w:t>
      </w:r>
      <w:r w:rsidRPr="00492ADF">
        <w:rPr>
          <w:rFonts w:ascii="Times New Roman" w:hAnsi="Times New Roman" w:hint="eastAsia"/>
          <w:color w:val="121212"/>
          <w:szCs w:val="28"/>
        </w:rPr>
        <w:t xml:space="preserve"> n</w:t>
      </w:r>
      <w:proofErr w:type="gramStart"/>
      <w:r w:rsidRPr="00492ADF">
        <w:rPr>
          <w:rFonts w:ascii="Times New Roman" w:hAnsi="Times New Roman" w:hint="eastAsia"/>
          <w:color w:val="121212"/>
          <w:szCs w:val="28"/>
        </w:rPr>
        <w:t>个</w:t>
      </w:r>
      <w:proofErr w:type="gramEnd"/>
      <w:r w:rsidRPr="00492ADF">
        <w:rPr>
          <w:rFonts w:ascii="Times New Roman" w:hAnsi="Times New Roman" w:hint="eastAsia"/>
          <w:color w:val="121212"/>
          <w:szCs w:val="28"/>
        </w:rPr>
        <w:t>期望闭环极点可按如下步骤来构成。首先，指定工程型性能指标，如时间域性能指标或频域性能指标，再通</w:t>
      </w:r>
      <w:proofErr w:type="gramStart"/>
      <w:r w:rsidRPr="00492ADF">
        <w:rPr>
          <w:rFonts w:ascii="Times New Roman" w:hAnsi="Times New Roman" w:hint="eastAsia"/>
          <w:color w:val="121212"/>
          <w:szCs w:val="28"/>
        </w:rPr>
        <w:t>过查典型</w:t>
      </w:r>
      <w:proofErr w:type="gramEnd"/>
      <w:r w:rsidRPr="00492ADF">
        <w:rPr>
          <w:rFonts w:ascii="Times New Roman" w:hAnsi="Times New Roman" w:hint="eastAsia"/>
          <w:color w:val="121212"/>
          <w:szCs w:val="28"/>
        </w:rPr>
        <w:t>二阶系统曲线表定出对应参数</w:t>
      </w:r>
      <w:r w:rsidRPr="00492ADF">
        <w:rPr>
          <w:rFonts w:ascii="Times New Roman" w:hAnsi="Times New Roman"/>
          <w:color w:val="121212"/>
          <w:position w:val="-4"/>
          <w:szCs w:val="28"/>
        </w:rPr>
        <w:object w:dxaOrig="220" w:dyaOrig="260" w14:anchorId="072A934A">
          <v:shape id="_x0000_i1038" type="#_x0000_t75" style="width:11.1pt;height:12.9pt" o:ole="">
            <v:imagedata r:id="rId36" o:title=""/>
          </v:shape>
          <o:OLEObject Type="Embed" ProgID="Equation.DSMT4" ShapeID="_x0000_i1038" DrawAspect="Content" ObjectID="_1731952314" r:id="rId37"/>
        </w:object>
      </w:r>
      <w:r w:rsidRPr="00492ADF">
        <w:rPr>
          <w:rFonts w:ascii="Times New Roman" w:hAnsi="Times New Roman" w:hint="eastAsia"/>
          <w:color w:val="121212"/>
          <w:szCs w:val="28"/>
        </w:rPr>
        <w:t>和</w:t>
      </w:r>
      <w:r w:rsidRPr="00492ADF">
        <w:rPr>
          <w:rFonts w:ascii="Times New Roman" w:hAnsi="Times New Roman"/>
          <w:color w:val="121212"/>
          <w:position w:val="-10"/>
          <w:szCs w:val="28"/>
        </w:rPr>
        <w:object w:dxaOrig="200" w:dyaOrig="320" w14:anchorId="2CD294B0">
          <v:shape id="_x0000_i1039" type="#_x0000_t75" style="width:10.15pt;height:16.15pt" o:ole="">
            <v:imagedata r:id="rId38" o:title=""/>
          </v:shape>
          <o:OLEObject Type="Embed" ProgID="Equation.DSMT4" ShapeID="_x0000_i1039" DrawAspect="Content" ObjectID="_1731952315" r:id="rId39"/>
        </w:object>
      </w:r>
      <w:r w:rsidRPr="00492ADF">
        <w:rPr>
          <w:rFonts w:ascii="Times New Roman" w:hAnsi="Times New Roman" w:hint="eastAsia"/>
          <w:color w:val="121212"/>
          <w:szCs w:val="28"/>
        </w:rPr>
        <w:t>，并基于</w:t>
      </w:r>
      <w:proofErr w:type="gramStart"/>
      <w:r w:rsidRPr="00492ADF">
        <w:rPr>
          <w:rFonts w:ascii="Times New Roman" w:hAnsi="Times New Roman" w:hint="eastAsia"/>
          <w:color w:val="121212"/>
          <w:szCs w:val="28"/>
        </w:rPr>
        <w:t>此构成</w:t>
      </w:r>
      <w:proofErr w:type="gramEnd"/>
      <w:r w:rsidRPr="00492ADF">
        <w:rPr>
          <w:rFonts w:ascii="Times New Roman" w:hAnsi="Times New Roman" w:hint="eastAsia"/>
          <w:color w:val="121212"/>
          <w:szCs w:val="28"/>
        </w:rPr>
        <w:t>一对共轭复数根</w:t>
      </w:r>
      <w:r w:rsidRPr="00492ADF">
        <w:rPr>
          <w:rFonts w:ascii="Times New Roman" w:hAnsi="Times New Roman"/>
          <w:color w:val="121212"/>
          <w:position w:val="-12"/>
          <w:szCs w:val="28"/>
        </w:rPr>
        <w:object w:dxaOrig="499" w:dyaOrig="360" w14:anchorId="1EB46F31">
          <v:shape id="_x0000_i1040" type="#_x0000_t75" style="width:24.9pt;height:18pt" o:ole="">
            <v:imagedata r:id="rId40" o:title=""/>
          </v:shape>
          <o:OLEObject Type="Embed" ProgID="Equation.DSMT4" ShapeID="_x0000_i1040" DrawAspect="Content" ObjectID="_1731952316" r:id="rId41"/>
        </w:object>
      </w:r>
      <w:r w:rsidRPr="00492ADF">
        <w:rPr>
          <w:rFonts w:ascii="Times New Roman" w:hAnsi="Times New Roman" w:hint="eastAsia"/>
          <w:color w:val="121212"/>
          <w:szCs w:val="28"/>
        </w:rPr>
        <w:t>，作为期望闭环极点组的主导极点对。然后，选取其余（</w:t>
      </w:r>
      <w:r w:rsidRPr="00492ADF">
        <w:rPr>
          <w:rFonts w:ascii="Times New Roman" w:hAnsi="Times New Roman" w:hint="eastAsia"/>
          <w:color w:val="121212"/>
          <w:szCs w:val="28"/>
        </w:rPr>
        <w:t>n-2</w:t>
      </w:r>
      <w:r w:rsidRPr="00492ADF">
        <w:rPr>
          <w:rFonts w:ascii="Times New Roman" w:hAnsi="Times New Roman" w:hint="eastAsia"/>
          <w:color w:val="121212"/>
          <w:szCs w:val="28"/>
        </w:rPr>
        <w:t>）</w:t>
      </w:r>
      <w:proofErr w:type="gramStart"/>
      <w:r w:rsidRPr="00492ADF">
        <w:rPr>
          <w:rFonts w:ascii="Times New Roman" w:hAnsi="Times New Roman" w:hint="eastAsia"/>
          <w:color w:val="121212"/>
          <w:szCs w:val="28"/>
        </w:rPr>
        <w:t>个</w:t>
      </w:r>
      <w:proofErr w:type="gramEnd"/>
      <w:r w:rsidRPr="00492ADF">
        <w:rPr>
          <w:rFonts w:ascii="Times New Roman" w:hAnsi="Times New Roman" w:hint="eastAsia"/>
          <w:color w:val="121212"/>
          <w:szCs w:val="28"/>
        </w:rPr>
        <w:t>期望闭环极点，可在左半开平面远离主导极点对的区域内任取。区域右端点离虚轴的距离至少等于主导极点对虚轴距离的</w:t>
      </w:r>
      <w:r w:rsidRPr="00492ADF">
        <w:rPr>
          <w:rFonts w:ascii="Times New Roman" w:hAnsi="Times New Roman" w:hint="eastAsia"/>
          <w:color w:val="121212"/>
          <w:szCs w:val="28"/>
        </w:rPr>
        <w:t xml:space="preserve"> 4-6 </w:t>
      </w:r>
      <w:proofErr w:type="gramStart"/>
      <w:r w:rsidRPr="00492ADF">
        <w:rPr>
          <w:rFonts w:ascii="Times New Roman" w:hAnsi="Times New Roman" w:hint="eastAsia"/>
          <w:color w:val="121212"/>
          <w:szCs w:val="28"/>
        </w:rPr>
        <w:t>倍</w:t>
      </w:r>
      <w:proofErr w:type="gramEnd"/>
      <w:r w:rsidRPr="00492ADF">
        <w:rPr>
          <w:rFonts w:ascii="Times New Roman" w:hAnsi="Times New Roman" w:hint="eastAsia"/>
          <w:color w:val="121212"/>
          <w:szCs w:val="28"/>
        </w:rPr>
        <w:t>。</w:t>
      </w:r>
    </w:p>
    <w:p w14:paraId="26335BC3" w14:textId="27AFA6A8" w:rsidR="00E33172" w:rsidRDefault="00E33172">
      <w:pPr>
        <w:widowControl/>
        <w:jc w:val="left"/>
        <w:rPr>
          <w:rFonts w:ascii="Times New Roman" w:hAnsi="Times New Roman" w:cs="宋体"/>
          <w:color w:val="121212"/>
          <w:kern w:val="0"/>
          <w:sz w:val="24"/>
          <w:szCs w:val="28"/>
        </w:rPr>
      </w:pPr>
      <w:r>
        <w:rPr>
          <w:rFonts w:ascii="Times New Roman" w:hAnsi="Times New Roman"/>
          <w:color w:val="121212"/>
          <w:szCs w:val="28"/>
        </w:rPr>
        <w:br w:type="page"/>
      </w:r>
    </w:p>
    <w:p w14:paraId="2B80A52D" w14:textId="7603FD8B" w:rsidR="006B04A7" w:rsidRDefault="00C4685F" w:rsidP="009831FE">
      <w:pPr>
        <w:spacing w:line="360" w:lineRule="auto"/>
        <w:jc w:val="center"/>
        <w:outlineLvl w:val="0"/>
        <w:rPr>
          <w:rFonts w:ascii="黑体" w:eastAsia="黑体" w:hAnsi="黑体" w:cs="黑体"/>
          <w:b/>
          <w:bCs/>
          <w:sz w:val="28"/>
          <w:szCs w:val="28"/>
        </w:rPr>
      </w:pPr>
      <w:r>
        <w:rPr>
          <w:rFonts w:ascii="黑体" w:eastAsia="黑体" w:hAnsi="黑体" w:cs="黑体" w:hint="eastAsia"/>
          <w:b/>
          <w:bCs/>
          <w:sz w:val="28"/>
          <w:szCs w:val="28"/>
        </w:rPr>
        <w:lastRenderedPageBreak/>
        <w:t xml:space="preserve">3  </w:t>
      </w:r>
      <w:bookmarkEnd w:id="2"/>
      <w:r>
        <w:rPr>
          <w:rFonts w:ascii="黑体" w:eastAsia="黑体" w:hAnsi="黑体" w:cs="黑体" w:hint="eastAsia"/>
          <w:b/>
          <w:bCs/>
          <w:sz w:val="28"/>
          <w:szCs w:val="28"/>
        </w:rPr>
        <w:t>编程实现</w:t>
      </w:r>
    </w:p>
    <w:p w14:paraId="740C7392" w14:textId="77777777" w:rsidR="00E33172" w:rsidRPr="00CB0017" w:rsidRDefault="00E33172" w:rsidP="00E33172">
      <w:pPr>
        <w:spacing w:line="360" w:lineRule="auto"/>
        <w:ind w:firstLineChars="200" w:firstLine="480"/>
        <w:jc w:val="left"/>
        <w:rPr>
          <w:rFonts w:ascii="Times New Roman" w:hAnsi="Times New Roman"/>
          <w:position w:val="-10"/>
          <w:sz w:val="24"/>
        </w:rPr>
      </w:pPr>
      <w:r w:rsidRPr="00CB0017">
        <w:rPr>
          <w:rFonts w:ascii="Times New Roman" w:hAnsi="Times New Roman" w:hint="eastAsia"/>
          <w:position w:val="-10"/>
          <w:sz w:val="24"/>
        </w:rPr>
        <w:t>本次实验编程的基本思想是根据题目中给出的原始状态空间描述矩阵来判断系统是否稳定是否能控。如果系统稳定或者系统不稳定或者系统</w:t>
      </w:r>
      <w:proofErr w:type="gramStart"/>
      <w:r w:rsidRPr="00CB0017">
        <w:rPr>
          <w:rFonts w:ascii="Times New Roman" w:hAnsi="Times New Roman" w:hint="eastAsia"/>
          <w:position w:val="-10"/>
          <w:sz w:val="24"/>
        </w:rPr>
        <w:t>不能控都将</w:t>
      </w:r>
      <w:proofErr w:type="gramEnd"/>
      <w:r w:rsidRPr="00CB0017">
        <w:rPr>
          <w:rFonts w:ascii="Times New Roman" w:hAnsi="Times New Roman" w:hint="eastAsia"/>
          <w:position w:val="-10"/>
          <w:sz w:val="24"/>
        </w:rPr>
        <w:t>结束程序，如果系统能控，则进一步来进行系统极点配置。</w:t>
      </w:r>
    </w:p>
    <w:p w14:paraId="1CBA8BFF" w14:textId="77777777" w:rsidR="00E33172" w:rsidRPr="00CB0017" w:rsidRDefault="00E33172" w:rsidP="00E33172">
      <w:pPr>
        <w:spacing w:line="360" w:lineRule="auto"/>
        <w:ind w:firstLineChars="200" w:firstLine="480"/>
        <w:jc w:val="left"/>
        <w:rPr>
          <w:rFonts w:ascii="Times New Roman" w:hAnsi="Times New Roman"/>
          <w:position w:val="-10"/>
          <w:sz w:val="24"/>
        </w:rPr>
      </w:pPr>
      <w:r w:rsidRPr="00CB0017">
        <w:rPr>
          <w:rFonts w:ascii="Times New Roman" w:hAnsi="Times New Roman" w:hint="eastAsia"/>
          <w:position w:val="-10"/>
          <w:sz w:val="24"/>
        </w:rPr>
        <w:t>极点配置时，首先根据阻尼比和调节时间来计算期望的极点，然后再求状态反馈的参数，然后再计算状态反馈之后系统的新的状态空间描述矩阵，最后再计算输出配置前后系统的时间响应。具体程序流程图见图</w:t>
      </w:r>
      <w:r w:rsidRPr="00CB0017">
        <w:rPr>
          <w:rFonts w:ascii="Times New Roman" w:hAnsi="Times New Roman"/>
          <w:position w:val="-10"/>
          <w:sz w:val="24"/>
        </w:rPr>
        <w:t>1</w:t>
      </w:r>
      <w:r w:rsidRPr="00CB0017">
        <w:rPr>
          <w:rFonts w:ascii="Times New Roman" w:hAnsi="Times New Roman" w:hint="eastAsia"/>
          <w:position w:val="-10"/>
          <w:sz w:val="24"/>
        </w:rPr>
        <w:t>。</w:t>
      </w:r>
    </w:p>
    <w:p w14:paraId="3B99751A" w14:textId="4949EA9F" w:rsidR="00E33172" w:rsidRPr="00CB0017" w:rsidRDefault="00E33172" w:rsidP="00E33172">
      <w:pPr>
        <w:keepNext/>
        <w:spacing w:line="360" w:lineRule="auto"/>
        <w:jc w:val="center"/>
        <w:rPr>
          <w:rFonts w:ascii="Times New Roman" w:hAnsi="Times New Roman"/>
        </w:rPr>
      </w:pPr>
      <w:r>
        <w:object w:dxaOrig="7525" w:dyaOrig="9408" w14:anchorId="28A7D2AC">
          <v:shape id="_x0000_i1041" type="#_x0000_t75" style="width:376.15pt;height:470.3pt" o:ole="">
            <v:imagedata r:id="rId42" o:title=""/>
          </v:shape>
          <o:OLEObject Type="Embed" ProgID="Visio.Drawing.15" ShapeID="_x0000_i1041" DrawAspect="Content" ObjectID="_1731952317" r:id="rId43"/>
        </w:object>
      </w:r>
    </w:p>
    <w:p w14:paraId="092E3A85" w14:textId="77777777" w:rsidR="00E33172" w:rsidRPr="00BA0C18" w:rsidRDefault="00E33172" w:rsidP="00E33172">
      <w:pPr>
        <w:pStyle w:val="a9"/>
        <w:jc w:val="center"/>
        <w:rPr>
          <w:rFonts w:ascii="黑体" w:hAnsi="黑体"/>
          <w:position w:val="-10"/>
          <w:sz w:val="24"/>
        </w:rPr>
      </w:pPr>
      <w:r w:rsidRPr="00BA0C18">
        <w:rPr>
          <w:rFonts w:ascii="黑体" w:hAnsi="黑体" w:hint="eastAsia"/>
        </w:rPr>
        <w:t>图1</w:t>
      </w:r>
      <w:r w:rsidRPr="00BA0C18">
        <w:rPr>
          <w:rFonts w:ascii="黑体" w:hAnsi="黑体"/>
        </w:rPr>
        <w:t xml:space="preserve"> </w:t>
      </w:r>
      <w:r w:rsidRPr="00BA0C18">
        <w:rPr>
          <w:rFonts w:ascii="黑体" w:hAnsi="黑体" w:hint="eastAsia"/>
        </w:rPr>
        <w:t>程序流程图</w:t>
      </w:r>
    </w:p>
    <w:p w14:paraId="014D71E3" w14:textId="1084656B" w:rsidR="00E33172" w:rsidRDefault="00E33172">
      <w:pPr>
        <w:widowControl/>
        <w:jc w:val="left"/>
        <w:rPr>
          <w:rFonts w:ascii="黑体" w:eastAsia="黑体" w:hAnsi="黑体" w:cs="黑体"/>
          <w:b/>
          <w:bCs/>
          <w:sz w:val="28"/>
          <w:szCs w:val="28"/>
        </w:rPr>
      </w:pPr>
      <w:r>
        <w:rPr>
          <w:rFonts w:ascii="黑体" w:eastAsia="黑体" w:hAnsi="黑体" w:cs="黑体"/>
          <w:b/>
          <w:bCs/>
          <w:sz w:val="28"/>
          <w:szCs w:val="28"/>
        </w:rPr>
        <w:br w:type="page"/>
      </w:r>
    </w:p>
    <w:p w14:paraId="1316D055" w14:textId="77777777" w:rsidR="006B04A7" w:rsidRDefault="00C4685F">
      <w:pPr>
        <w:spacing w:line="360" w:lineRule="auto"/>
        <w:jc w:val="center"/>
        <w:outlineLvl w:val="0"/>
        <w:rPr>
          <w:rFonts w:ascii="黑体" w:eastAsia="黑体" w:hAnsi="黑体" w:cs="黑体"/>
          <w:b/>
          <w:bCs/>
          <w:sz w:val="28"/>
          <w:szCs w:val="28"/>
        </w:rPr>
      </w:pPr>
      <w:r>
        <w:rPr>
          <w:rFonts w:ascii="黑体" w:eastAsia="黑体" w:hAnsi="黑体" w:cs="黑体" w:hint="eastAsia"/>
          <w:b/>
          <w:bCs/>
          <w:sz w:val="28"/>
          <w:szCs w:val="28"/>
        </w:rPr>
        <w:lastRenderedPageBreak/>
        <w:t>4  结果分析</w:t>
      </w:r>
    </w:p>
    <w:p w14:paraId="6487AA59" w14:textId="77777777" w:rsidR="00E33172" w:rsidRPr="00587D33" w:rsidRDefault="00E33172" w:rsidP="00E33172">
      <w:pPr>
        <w:spacing w:line="360" w:lineRule="auto"/>
        <w:jc w:val="left"/>
        <w:rPr>
          <w:rFonts w:ascii="Times New Roman" w:hAnsi="Times New Roman"/>
          <w:b/>
          <w:bCs/>
          <w:position w:val="-10"/>
          <w:sz w:val="24"/>
        </w:rPr>
      </w:pPr>
      <w:r w:rsidRPr="00587D33">
        <w:rPr>
          <w:rFonts w:ascii="Times New Roman" w:hAnsi="Times New Roman"/>
          <w:b/>
          <w:bCs/>
          <w:position w:val="-10"/>
          <w:sz w:val="24"/>
        </w:rPr>
        <w:t>4.1</w:t>
      </w:r>
      <w:r w:rsidRPr="00587D33">
        <w:rPr>
          <w:rFonts w:ascii="Times New Roman" w:hAnsi="Times New Roman" w:hint="eastAsia"/>
          <w:b/>
          <w:bCs/>
          <w:position w:val="-10"/>
          <w:sz w:val="24"/>
        </w:rPr>
        <w:t>系统稳定性</w:t>
      </w:r>
    </w:p>
    <w:p w14:paraId="439EF95D" w14:textId="77777777" w:rsidR="00E33172" w:rsidRPr="00587D33" w:rsidRDefault="00E33172" w:rsidP="00E33172">
      <w:pPr>
        <w:spacing w:line="360" w:lineRule="auto"/>
        <w:ind w:firstLineChars="200" w:firstLine="480"/>
        <w:jc w:val="left"/>
        <w:rPr>
          <w:rFonts w:ascii="Times New Roman" w:hAnsi="Times New Roman"/>
          <w:position w:val="-10"/>
          <w:sz w:val="24"/>
        </w:rPr>
      </w:pPr>
      <w:r w:rsidRPr="00587D33">
        <w:rPr>
          <w:rFonts w:ascii="Times New Roman" w:hAnsi="Times New Roman" w:hint="eastAsia"/>
          <w:position w:val="-10"/>
          <w:sz w:val="24"/>
        </w:rPr>
        <w:t>矩阵特征值如下图</w:t>
      </w:r>
      <w:r w:rsidRPr="00587D33">
        <w:rPr>
          <w:rFonts w:ascii="Times New Roman" w:hAnsi="Times New Roman" w:hint="eastAsia"/>
          <w:position w:val="-10"/>
          <w:sz w:val="24"/>
        </w:rPr>
        <w:t>2</w:t>
      </w:r>
      <w:r w:rsidRPr="00587D33">
        <w:rPr>
          <w:rFonts w:ascii="Times New Roman" w:hAnsi="Times New Roman" w:hint="eastAsia"/>
          <w:position w:val="-10"/>
          <w:sz w:val="24"/>
        </w:rPr>
        <w:t>所示。由渐近稳定的特征值判据，可知存在实部为正的特征值，因此系统不是渐进稳定，需要进行极点配置。</w:t>
      </w:r>
    </w:p>
    <w:p w14:paraId="44D1473E" w14:textId="5417680F" w:rsidR="00E33172" w:rsidRDefault="00F72DF2" w:rsidP="00E33172">
      <w:pPr>
        <w:keepNext/>
        <w:spacing w:line="360" w:lineRule="auto"/>
        <w:jc w:val="center"/>
      </w:pPr>
      <w:r>
        <w:rPr>
          <w:noProof/>
        </w:rPr>
        <w:drawing>
          <wp:inline distT="0" distB="0" distL="0" distR="0" wp14:anchorId="3709C490" wp14:editId="4F2772E3">
            <wp:extent cx="3542400" cy="1040400"/>
            <wp:effectExtent l="0" t="0" r="127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2400" cy="1040400"/>
                    </a:xfrm>
                    <a:prstGeom prst="rect">
                      <a:avLst/>
                    </a:prstGeom>
                  </pic:spPr>
                </pic:pic>
              </a:graphicData>
            </a:graphic>
          </wp:inline>
        </w:drawing>
      </w:r>
    </w:p>
    <w:p w14:paraId="2BA6E2ED" w14:textId="77777777" w:rsidR="00E33172" w:rsidRPr="00587D33" w:rsidRDefault="00E33172" w:rsidP="00E33172">
      <w:pPr>
        <w:pStyle w:val="a9"/>
        <w:spacing w:line="360" w:lineRule="auto"/>
        <w:jc w:val="center"/>
        <w:rPr>
          <w:rFonts w:ascii="Times New Roman" w:eastAsia="宋体" w:hAnsi="Times New Roman"/>
          <w:position w:val="-10"/>
          <w:sz w:val="24"/>
        </w:rPr>
      </w:pPr>
      <w:r>
        <w:rPr>
          <w:rFonts w:hint="eastAsia"/>
        </w:rPr>
        <w:t>图</w:t>
      </w:r>
      <w:r>
        <w:rPr>
          <w:rFonts w:hint="eastAsia"/>
        </w:rPr>
        <w:t>2</w:t>
      </w:r>
      <w:r>
        <w:t xml:space="preserve"> </w:t>
      </w:r>
      <w:r>
        <w:rPr>
          <w:rFonts w:hint="eastAsia"/>
        </w:rPr>
        <w:t>特征值矩阵</w:t>
      </w:r>
    </w:p>
    <w:p w14:paraId="3C5C69ED" w14:textId="77777777" w:rsidR="00E33172" w:rsidRDefault="00E33172" w:rsidP="00E33172">
      <w:pPr>
        <w:spacing w:line="360" w:lineRule="auto"/>
        <w:jc w:val="left"/>
        <w:rPr>
          <w:rFonts w:ascii="Times New Roman" w:hAnsi="Times New Roman"/>
          <w:b/>
          <w:bCs/>
          <w:position w:val="-10"/>
          <w:sz w:val="24"/>
        </w:rPr>
      </w:pPr>
    </w:p>
    <w:p w14:paraId="40587C0B" w14:textId="77777777" w:rsidR="00E33172" w:rsidRPr="00587D33" w:rsidRDefault="00E33172" w:rsidP="00E33172">
      <w:pPr>
        <w:spacing w:line="360" w:lineRule="auto"/>
        <w:jc w:val="left"/>
        <w:rPr>
          <w:rFonts w:ascii="Times New Roman" w:hAnsi="Times New Roman"/>
          <w:b/>
          <w:bCs/>
          <w:position w:val="-10"/>
          <w:sz w:val="24"/>
        </w:rPr>
      </w:pPr>
      <w:r w:rsidRPr="00587D33">
        <w:rPr>
          <w:rFonts w:ascii="Times New Roman" w:hAnsi="Times New Roman" w:hint="eastAsia"/>
          <w:b/>
          <w:bCs/>
          <w:position w:val="-10"/>
          <w:sz w:val="24"/>
        </w:rPr>
        <w:t>4</w:t>
      </w:r>
      <w:r w:rsidRPr="00587D33">
        <w:rPr>
          <w:rFonts w:ascii="Times New Roman" w:hAnsi="Times New Roman"/>
          <w:b/>
          <w:bCs/>
          <w:position w:val="-10"/>
          <w:sz w:val="24"/>
        </w:rPr>
        <w:t>.2</w:t>
      </w:r>
      <w:r w:rsidRPr="00587D33">
        <w:rPr>
          <w:rFonts w:ascii="Times New Roman" w:hAnsi="Times New Roman" w:hint="eastAsia"/>
          <w:b/>
          <w:bCs/>
          <w:position w:val="-10"/>
          <w:sz w:val="24"/>
        </w:rPr>
        <w:t>系统能控性</w:t>
      </w:r>
    </w:p>
    <w:p w14:paraId="1D9B8EC2" w14:textId="77777777" w:rsidR="00E33172" w:rsidRPr="00587D33" w:rsidRDefault="00E33172" w:rsidP="00E33172">
      <w:pPr>
        <w:spacing w:line="360" w:lineRule="auto"/>
        <w:jc w:val="left"/>
        <w:rPr>
          <w:rFonts w:ascii="Times New Roman" w:hAnsi="Times New Roman"/>
          <w:position w:val="-10"/>
          <w:sz w:val="24"/>
        </w:rPr>
      </w:pPr>
      <w:r w:rsidRPr="00587D33">
        <w:rPr>
          <w:rFonts w:ascii="Times New Roman" w:hAnsi="Times New Roman" w:hint="eastAsia"/>
          <w:position w:val="-10"/>
          <w:sz w:val="24"/>
        </w:rPr>
        <w:t>通过</w:t>
      </w:r>
      <w:proofErr w:type="gramStart"/>
      <w:r w:rsidRPr="00587D33">
        <w:rPr>
          <w:rFonts w:ascii="Times New Roman" w:hAnsi="Times New Roman" w:hint="eastAsia"/>
          <w:position w:val="-10"/>
          <w:sz w:val="24"/>
        </w:rPr>
        <w:t>秩</w:t>
      </w:r>
      <w:proofErr w:type="gramEnd"/>
      <w:r w:rsidRPr="00587D33">
        <w:rPr>
          <w:rFonts w:ascii="Times New Roman" w:hAnsi="Times New Roman" w:hint="eastAsia"/>
          <w:position w:val="-10"/>
          <w:sz w:val="24"/>
        </w:rPr>
        <w:t>判据求出能控判别矩阵及其</w:t>
      </w:r>
      <w:proofErr w:type="gramStart"/>
      <w:r w:rsidRPr="00587D33">
        <w:rPr>
          <w:rFonts w:ascii="Times New Roman" w:hAnsi="Times New Roman" w:hint="eastAsia"/>
          <w:position w:val="-10"/>
          <w:sz w:val="24"/>
        </w:rPr>
        <w:t>秩</w:t>
      </w:r>
      <w:proofErr w:type="gramEnd"/>
      <w:r w:rsidRPr="00587D33">
        <w:rPr>
          <w:rFonts w:ascii="Times New Roman" w:hAnsi="Times New Roman" w:hint="eastAsia"/>
          <w:position w:val="-10"/>
          <w:sz w:val="24"/>
        </w:rPr>
        <w:t>如图</w:t>
      </w:r>
      <w:r w:rsidRPr="00587D33">
        <w:rPr>
          <w:rFonts w:ascii="Times New Roman" w:hAnsi="Times New Roman" w:hint="eastAsia"/>
          <w:position w:val="-10"/>
          <w:sz w:val="24"/>
        </w:rPr>
        <w:t>3</w:t>
      </w:r>
      <w:r w:rsidRPr="00587D33">
        <w:rPr>
          <w:rFonts w:ascii="Times New Roman" w:hAnsi="Times New Roman" w:hint="eastAsia"/>
          <w:position w:val="-10"/>
          <w:sz w:val="24"/>
        </w:rPr>
        <w:t>所示。因为其</w:t>
      </w:r>
      <w:proofErr w:type="gramStart"/>
      <w:r w:rsidRPr="00587D33">
        <w:rPr>
          <w:rFonts w:ascii="Times New Roman" w:hAnsi="Times New Roman" w:hint="eastAsia"/>
          <w:position w:val="-10"/>
          <w:sz w:val="24"/>
        </w:rPr>
        <w:t>秩</w:t>
      </w:r>
      <w:proofErr w:type="gramEnd"/>
      <w:r w:rsidRPr="00587D33">
        <w:rPr>
          <w:rFonts w:ascii="Times New Roman" w:hAnsi="Times New Roman" w:hint="eastAsia"/>
          <w:position w:val="-10"/>
          <w:sz w:val="24"/>
        </w:rPr>
        <w:t>等于</w:t>
      </w:r>
      <w:r w:rsidRPr="00587D33">
        <w:rPr>
          <w:rFonts w:ascii="Times New Roman" w:hAnsi="Times New Roman" w:hint="eastAsia"/>
          <w:position w:val="-10"/>
          <w:sz w:val="24"/>
        </w:rPr>
        <w:t>4</w:t>
      </w:r>
      <w:r w:rsidRPr="00587D33">
        <w:rPr>
          <w:rFonts w:ascii="Times New Roman" w:hAnsi="Times New Roman" w:hint="eastAsia"/>
          <w:position w:val="-10"/>
          <w:sz w:val="24"/>
        </w:rPr>
        <w:t>所以系统完全能控，可以进行极点配置。</w:t>
      </w:r>
    </w:p>
    <w:p w14:paraId="73C07D5E" w14:textId="1F2892FA" w:rsidR="00E33172" w:rsidRDefault="00F72DF2" w:rsidP="00E33172">
      <w:pPr>
        <w:keepNext/>
        <w:spacing w:line="360" w:lineRule="auto"/>
        <w:jc w:val="center"/>
      </w:pPr>
      <w:r>
        <w:rPr>
          <w:noProof/>
        </w:rPr>
        <w:drawing>
          <wp:inline distT="0" distB="0" distL="0" distR="0" wp14:anchorId="237BC497" wp14:editId="376F60F5">
            <wp:extent cx="3402000" cy="1558800"/>
            <wp:effectExtent l="0" t="0" r="825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02000" cy="1558800"/>
                    </a:xfrm>
                    <a:prstGeom prst="rect">
                      <a:avLst/>
                    </a:prstGeom>
                  </pic:spPr>
                </pic:pic>
              </a:graphicData>
            </a:graphic>
          </wp:inline>
        </w:drawing>
      </w:r>
    </w:p>
    <w:p w14:paraId="3A9677A2" w14:textId="77777777" w:rsidR="00E33172" w:rsidRPr="00587D33" w:rsidRDefault="00E33172" w:rsidP="00E33172">
      <w:pPr>
        <w:pStyle w:val="a9"/>
        <w:spacing w:line="360" w:lineRule="auto"/>
        <w:jc w:val="center"/>
        <w:rPr>
          <w:rFonts w:ascii="Times New Roman" w:eastAsia="宋体" w:hAnsi="Times New Roman"/>
          <w:position w:val="-10"/>
          <w:sz w:val="24"/>
        </w:rPr>
      </w:pPr>
      <w:r>
        <w:rPr>
          <w:rFonts w:hint="eastAsia"/>
        </w:rPr>
        <w:t>图</w:t>
      </w:r>
      <w:r>
        <w:rPr>
          <w:rFonts w:hint="eastAsia"/>
        </w:rPr>
        <w:t>3</w:t>
      </w:r>
      <w:r>
        <w:t xml:space="preserve"> </w:t>
      </w:r>
      <w:r>
        <w:rPr>
          <w:rFonts w:hint="eastAsia"/>
        </w:rPr>
        <w:t>能控判别</w:t>
      </w:r>
    </w:p>
    <w:p w14:paraId="39785EB0" w14:textId="77777777" w:rsidR="00E33172" w:rsidRDefault="00E33172" w:rsidP="00E33172">
      <w:pPr>
        <w:spacing w:line="360" w:lineRule="auto"/>
        <w:jc w:val="left"/>
        <w:rPr>
          <w:rFonts w:ascii="Times New Roman" w:hAnsi="Times New Roman"/>
          <w:b/>
          <w:bCs/>
          <w:position w:val="-10"/>
          <w:sz w:val="24"/>
        </w:rPr>
      </w:pPr>
    </w:p>
    <w:p w14:paraId="59D561CC" w14:textId="77777777" w:rsidR="00E33172" w:rsidRPr="00587D33" w:rsidRDefault="00E33172" w:rsidP="00E33172">
      <w:pPr>
        <w:spacing w:line="360" w:lineRule="auto"/>
        <w:jc w:val="left"/>
        <w:rPr>
          <w:rFonts w:ascii="Times New Roman" w:hAnsi="Times New Roman"/>
          <w:b/>
          <w:bCs/>
          <w:position w:val="-10"/>
          <w:sz w:val="24"/>
        </w:rPr>
      </w:pPr>
      <w:r w:rsidRPr="00587D33">
        <w:rPr>
          <w:rFonts w:ascii="Times New Roman" w:hAnsi="Times New Roman" w:hint="eastAsia"/>
          <w:b/>
          <w:bCs/>
          <w:position w:val="-10"/>
          <w:sz w:val="24"/>
        </w:rPr>
        <w:t>4</w:t>
      </w:r>
      <w:r w:rsidRPr="00587D33">
        <w:rPr>
          <w:rFonts w:ascii="Times New Roman" w:hAnsi="Times New Roman"/>
          <w:b/>
          <w:bCs/>
          <w:position w:val="-10"/>
          <w:sz w:val="24"/>
        </w:rPr>
        <w:t>.3</w:t>
      </w:r>
      <w:r w:rsidRPr="00587D33">
        <w:rPr>
          <w:rFonts w:ascii="Times New Roman" w:hAnsi="Times New Roman" w:hint="eastAsia"/>
          <w:b/>
          <w:bCs/>
          <w:position w:val="-10"/>
          <w:sz w:val="24"/>
        </w:rPr>
        <w:t>系统极点配置</w:t>
      </w:r>
    </w:p>
    <w:p w14:paraId="6A15C379" w14:textId="77777777" w:rsidR="00E33172" w:rsidRDefault="00E33172" w:rsidP="00E33172">
      <w:pPr>
        <w:spacing w:line="360" w:lineRule="auto"/>
        <w:ind w:firstLineChars="200" w:firstLine="480"/>
        <w:jc w:val="left"/>
        <w:rPr>
          <w:rFonts w:ascii="Times New Roman" w:hAnsi="Times New Roman"/>
          <w:sz w:val="24"/>
        </w:rPr>
      </w:pPr>
      <w:r w:rsidRPr="00587D33">
        <w:rPr>
          <w:rFonts w:ascii="Times New Roman" w:hAnsi="Times New Roman"/>
          <w:sz w:val="24"/>
        </w:rPr>
        <w:t>本实验中，通过已给的阻尼系数</w:t>
      </w:r>
      <w:r w:rsidRPr="00587D33">
        <w:rPr>
          <w:rFonts w:ascii="Times New Roman" w:hAnsi="Times New Roman"/>
          <w:position w:val="-10"/>
          <w:sz w:val="24"/>
        </w:rPr>
        <w:object w:dxaOrig="740" w:dyaOrig="320" w14:anchorId="6B11AADA">
          <v:shape id="_x0000_i1042" type="#_x0000_t75" style="width:36.9pt;height:16.15pt" o:ole="">
            <v:imagedata r:id="rId46" o:title=""/>
          </v:shape>
          <o:OLEObject Type="Embed" ProgID="Equation.DSMT4" ShapeID="_x0000_i1042" DrawAspect="Content" ObjectID="_1731952318" r:id="rId47"/>
        </w:object>
      </w:r>
      <w:r w:rsidRPr="00587D33">
        <w:rPr>
          <w:rFonts w:ascii="Times New Roman" w:hAnsi="Times New Roman"/>
          <w:sz w:val="24"/>
        </w:rPr>
        <w:t>和</w:t>
      </w:r>
      <w:r w:rsidRPr="00587D33">
        <w:rPr>
          <w:rFonts w:ascii="Times New Roman" w:hAnsi="Times New Roman" w:hint="eastAsia"/>
          <w:sz w:val="24"/>
        </w:rPr>
        <w:t>计算得到的</w:t>
      </w:r>
      <w:r w:rsidRPr="00587D33">
        <w:rPr>
          <w:rFonts w:ascii="Times New Roman" w:hAnsi="Times New Roman"/>
          <w:position w:val="-12"/>
          <w:sz w:val="24"/>
        </w:rPr>
        <w:object w:dxaOrig="680" w:dyaOrig="360" w14:anchorId="1FD462D6">
          <v:shape id="_x0000_i1043" type="#_x0000_t75" style="width:34.15pt;height:18pt" o:ole="">
            <v:imagedata r:id="rId48" o:title=""/>
          </v:shape>
          <o:OLEObject Type="Embed" ProgID="Equation.DSMT4" ShapeID="_x0000_i1043" DrawAspect="Content" ObjectID="_1731952319" r:id="rId49"/>
        </w:object>
      </w:r>
      <w:r w:rsidRPr="00587D33">
        <w:rPr>
          <w:rFonts w:ascii="Times New Roman" w:hAnsi="Times New Roman"/>
          <w:sz w:val="24"/>
        </w:rPr>
        <w:t>，</w:t>
      </w:r>
      <w:r w:rsidRPr="00587D33">
        <w:rPr>
          <w:rFonts w:ascii="Times New Roman" w:hAnsi="Times New Roman" w:hint="eastAsia"/>
          <w:sz w:val="24"/>
        </w:rPr>
        <w:t>系统</w:t>
      </w:r>
      <w:r w:rsidRPr="00587D33">
        <w:rPr>
          <w:rFonts w:ascii="Times New Roman" w:hAnsi="Times New Roman"/>
          <w:sz w:val="24"/>
        </w:rPr>
        <w:t>主导极点为</w:t>
      </w:r>
      <w:r w:rsidRPr="00587D33">
        <w:rPr>
          <w:rFonts w:ascii="Times New Roman" w:hAnsi="Times New Roman"/>
          <w:position w:val="-12"/>
          <w:sz w:val="24"/>
        </w:rPr>
        <w:object w:dxaOrig="1760" w:dyaOrig="400" w14:anchorId="31E0661D">
          <v:shape id="_x0000_i1044" type="#_x0000_t75" style="width:88.15pt;height:19.85pt" o:ole="">
            <v:imagedata r:id="rId50" o:title=""/>
          </v:shape>
          <o:OLEObject Type="Embed" ProgID="Equation.DSMT4" ShapeID="_x0000_i1044" DrawAspect="Content" ObjectID="_1731952320" r:id="rId51"/>
        </w:object>
      </w:r>
      <w:r w:rsidRPr="00587D33">
        <w:rPr>
          <w:rFonts w:ascii="Times New Roman" w:hAnsi="Times New Roman" w:hint="eastAsia"/>
          <w:sz w:val="24"/>
        </w:rPr>
        <w:t>，</w:t>
      </w:r>
      <w:r w:rsidRPr="00587D33">
        <w:rPr>
          <w:rFonts w:ascii="Times New Roman" w:hAnsi="Times New Roman"/>
          <w:sz w:val="24"/>
        </w:rPr>
        <w:t>另一对重极点</w:t>
      </w:r>
      <w:r w:rsidRPr="00587D33">
        <w:rPr>
          <w:rFonts w:ascii="Times New Roman" w:hAnsi="Times New Roman" w:hint="eastAsia"/>
          <w:sz w:val="24"/>
        </w:rPr>
        <w:t>为</w:t>
      </w:r>
      <w:r w:rsidRPr="00587D33">
        <w:rPr>
          <w:rFonts w:ascii="Times New Roman" w:hAnsi="Times New Roman"/>
          <w:sz w:val="24"/>
        </w:rPr>
        <w:t>-10</w:t>
      </w:r>
      <w:r w:rsidRPr="00587D33">
        <w:rPr>
          <w:rFonts w:ascii="Times New Roman" w:hAnsi="Times New Roman" w:hint="eastAsia"/>
          <w:sz w:val="24"/>
        </w:rPr>
        <w:t>，将</w:t>
      </w:r>
      <w:r w:rsidRPr="00587D33">
        <w:rPr>
          <w:rFonts w:ascii="Times New Roman" w:hAnsi="Times New Roman"/>
          <w:sz w:val="24"/>
        </w:rPr>
        <w:t>-10</w:t>
      </w:r>
      <w:r w:rsidRPr="00587D33">
        <w:rPr>
          <w:rFonts w:ascii="Times New Roman" w:hAnsi="Times New Roman"/>
          <w:sz w:val="24"/>
        </w:rPr>
        <w:t>作为其余期望闭环极点。代入性能指标调整时间中计算得</w:t>
      </w:r>
      <w:r w:rsidRPr="00587D33">
        <w:rPr>
          <w:rFonts w:ascii="Times New Roman" w:hAnsi="Times New Roman"/>
          <w:position w:val="-12"/>
          <w:sz w:val="24"/>
        </w:rPr>
        <w:object w:dxaOrig="1540" w:dyaOrig="360" w14:anchorId="08BA2D1F">
          <v:shape id="_x0000_i1045" type="#_x0000_t75" style="width:77.1pt;height:18pt" o:ole="">
            <v:imagedata r:id="rId52" o:title=""/>
          </v:shape>
          <o:OLEObject Type="Embed" ProgID="Equation.DSMT4" ShapeID="_x0000_i1045" DrawAspect="Content" ObjectID="_1731952321" r:id="rId53"/>
        </w:object>
      </w:r>
      <w:r w:rsidRPr="00587D33">
        <w:rPr>
          <w:rFonts w:ascii="Times New Roman" w:hAnsi="Times New Roman"/>
          <w:sz w:val="24"/>
        </w:rPr>
        <w:t>，</w:t>
      </w:r>
      <w:r w:rsidRPr="00587D33">
        <w:rPr>
          <w:rFonts w:ascii="Times New Roman" w:hAnsi="Times New Roman" w:hint="eastAsia"/>
          <w:sz w:val="24"/>
        </w:rPr>
        <w:t>可知极点配置后</w:t>
      </w:r>
      <w:r w:rsidRPr="00587D33">
        <w:rPr>
          <w:rFonts w:ascii="Times New Roman" w:hAnsi="Times New Roman"/>
          <w:sz w:val="24"/>
        </w:rPr>
        <w:t>满足条件。因此期望极点可以定为：</w:t>
      </w:r>
      <w:r w:rsidRPr="00587D33">
        <w:rPr>
          <w:rFonts w:ascii="Times New Roman" w:hAnsi="Times New Roman"/>
          <w:position w:val="-10"/>
          <w:sz w:val="24"/>
        </w:rPr>
        <w:object w:dxaOrig="2540" w:dyaOrig="320" w14:anchorId="6961B5C8">
          <v:shape id="_x0000_i1046" type="#_x0000_t75" style="width:126.9pt;height:16.15pt" o:ole="">
            <v:imagedata r:id="rId54" o:title=""/>
          </v:shape>
          <o:OLEObject Type="Embed" ProgID="Equation.DSMT4" ShapeID="_x0000_i1046" DrawAspect="Content" ObjectID="_1731952322" r:id="rId55"/>
        </w:object>
      </w:r>
      <w:r w:rsidRPr="00587D33">
        <w:rPr>
          <w:rFonts w:ascii="Times New Roman" w:hAnsi="Times New Roman" w:hint="eastAsia"/>
          <w:sz w:val="24"/>
        </w:rPr>
        <w:t>。</w:t>
      </w:r>
    </w:p>
    <w:p w14:paraId="5FF8D62B" w14:textId="77777777" w:rsidR="00E33172" w:rsidRDefault="00E33172" w:rsidP="00E33172">
      <w:pPr>
        <w:spacing w:line="360" w:lineRule="auto"/>
        <w:ind w:firstLineChars="200" w:firstLine="480"/>
        <w:jc w:val="left"/>
        <w:rPr>
          <w:rFonts w:ascii="Times New Roman" w:hAnsi="Times New Roman"/>
          <w:sz w:val="24"/>
        </w:rPr>
      </w:pPr>
    </w:p>
    <w:p w14:paraId="683D07F6" w14:textId="77777777" w:rsidR="00E33172" w:rsidRPr="00BA0C18" w:rsidRDefault="00E33172" w:rsidP="00E33172">
      <w:pPr>
        <w:spacing w:line="360" w:lineRule="auto"/>
        <w:ind w:firstLineChars="200" w:firstLine="480"/>
        <w:jc w:val="left"/>
        <w:rPr>
          <w:rFonts w:ascii="Times New Roman" w:hAnsi="Times New Roman"/>
          <w:sz w:val="24"/>
        </w:rPr>
      </w:pPr>
    </w:p>
    <w:p w14:paraId="08674821" w14:textId="77777777" w:rsidR="00E33172" w:rsidRPr="00587D33" w:rsidRDefault="00E33172" w:rsidP="00E33172">
      <w:pPr>
        <w:spacing w:line="360" w:lineRule="auto"/>
        <w:jc w:val="left"/>
        <w:rPr>
          <w:rFonts w:ascii="Times New Roman" w:hAnsi="Times New Roman"/>
          <w:b/>
          <w:bCs/>
          <w:position w:val="-10"/>
          <w:sz w:val="24"/>
        </w:rPr>
      </w:pPr>
      <w:r w:rsidRPr="00587D33">
        <w:rPr>
          <w:rFonts w:ascii="Times New Roman" w:hAnsi="Times New Roman" w:hint="eastAsia"/>
          <w:b/>
          <w:bCs/>
          <w:position w:val="-10"/>
          <w:sz w:val="24"/>
        </w:rPr>
        <w:lastRenderedPageBreak/>
        <w:t>4</w:t>
      </w:r>
      <w:r w:rsidRPr="00587D33">
        <w:rPr>
          <w:rFonts w:ascii="Times New Roman" w:hAnsi="Times New Roman"/>
          <w:b/>
          <w:bCs/>
          <w:position w:val="-10"/>
          <w:sz w:val="24"/>
        </w:rPr>
        <w:t>.4</w:t>
      </w:r>
      <w:r w:rsidRPr="00587D33">
        <w:rPr>
          <w:rFonts w:ascii="Times New Roman" w:hAnsi="Times New Roman" w:hint="eastAsia"/>
          <w:b/>
          <w:bCs/>
          <w:position w:val="-10"/>
          <w:sz w:val="24"/>
        </w:rPr>
        <w:t>配置前后系统时间响应</w:t>
      </w:r>
    </w:p>
    <w:p w14:paraId="7D46D2B5" w14:textId="77777777" w:rsidR="00E33172" w:rsidRPr="00587D33" w:rsidRDefault="00E33172" w:rsidP="00E33172">
      <w:pPr>
        <w:spacing w:line="360" w:lineRule="auto"/>
        <w:ind w:firstLineChars="200" w:firstLine="480"/>
        <w:jc w:val="left"/>
        <w:rPr>
          <w:rFonts w:ascii="Times New Roman" w:hAnsi="Times New Roman"/>
          <w:position w:val="-10"/>
          <w:sz w:val="24"/>
        </w:rPr>
      </w:pPr>
      <w:r w:rsidRPr="00587D33">
        <w:rPr>
          <w:rFonts w:ascii="Times New Roman" w:hAnsi="Times New Roman" w:hint="eastAsia"/>
          <w:position w:val="-10"/>
          <w:sz w:val="24"/>
        </w:rPr>
        <w:t>如图</w:t>
      </w:r>
      <w:r w:rsidRPr="00587D33">
        <w:rPr>
          <w:rFonts w:ascii="Times New Roman" w:hAnsi="Times New Roman" w:hint="eastAsia"/>
          <w:position w:val="-10"/>
          <w:sz w:val="24"/>
        </w:rPr>
        <w:t>4</w:t>
      </w:r>
      <w:r w:rsidRPr="00587D33">
        <w:rPr>
          <w:rFonts w:ascii="Times New Roman" w:hAnsi="Times New Roman" w:hint="eastAsia"/>
          <w:position w:val="-10"/>
          <w:sz w:val="24"/>
        </w:rPr>
        <w:t>、图</w:t>
      </w:r>
      <w:r w:rsidRPr="00587D33">
        <w:rPr>
          <w:rFonts w:ascii="Times New Roman" w:hAnsi="Times New Roman" w:hint="eastAsia"/>
          <w:position w:val="-10"/>
          <w:sz w:val="24"/>
        </w:rPr>
        <w:t>5</w:t>
      </w:r>
      <w:r w:rsidRPr="00587D33">
        <w:rPr>
          <w:rFonts w:ascii="Times New Roman" w:hAnsi="Times New Roman" w:hint="eastAsia"/>
          <w:position w:val="-10"/>
          <w:sz w:val="24"/>
        </w:rPr>
        <w:t>所示即为绘制极点配置前后系统的时间响应。两条曲线分别对应位置和角度。</w:t>
      </w:r>
    </w:p>
    <w:p w14:paraId="210E56DA" w14:textId="74439FA1" w:rsidR="00E33172" w:rsidRDefault="00101033" w:rsidP="00E33172">
      <w:pPr>
        <w:keepNext/>
        <w:spacing w:line="360" w:lineRule="auto"/>
        <w:jc w:val="center"/>
      </w:pPr>
      <w:r w:rsidRPr="00101033">
        <w:rPr>
          <w:noProof/>
        </w:rPr>
        <w:drawing>
          <wp:inline distT="0" distB="0" distL="0" distR="0" wp14:anchorId="528748DE" wp14:editId="39E4D96E">
            <wp:extent cx="5274310" cy="26314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631440"/>
                    </a:xfrm>
                    <a:prstGeom prst="rect">
                      <a:avLst/>
                    </a:prstGeom>
                    <a:noFill/>
                    <a:ln>
                      <a:noFill/>
                    </a:ln>
                  </pic:spPr>
                </pic:pic>
              </a:graphicData>
            </a:graphic>
          </wp:inline>
        </w:drawing>
      </w:r>
    </w:p>
    <w:p w14:paraId="3E26AEA7" w14:textId="47D9CA77" w:rsidR="00E33172" w:rsidRDefault="00E33172" w:rsidP="00E33172">
      <w:pPr>
        <w:pStyle w:val="a9"/>
        <w:spacing w:line="360" w:lineRule="auto"/>
        <w:jc w:val="center"/>
      </w:pPr>
      <w:r>
        <w:rPr>
          <w:rFonts w:hint="eastAsia"/>
        </w:rPr>
        <w:t>图</w:t>
      </w:r>
      <w:r>
        <w:rPr>
          <w:rFonts w:hint="eastAsia"/>
        </w:rPr>
        <w:t>4</w:t>
      </w:r>
      <w:r>
        <w:t xml:space="preserve"> </w:t>
      </w:r>
      <w:r>
        <w:rPr>
          <w:rFonts w:hint="eastAsia"/>
        </w:rPr>
        <w:t>配置</w:t>
      </w:r>
      <w:r w:rsidR="000F7FC3">
        <w:rPr>
          <w:rFonts w:hint="eastAsia"/>
        </w:rPr>
        <w:t>极点</w:t>
      </w:r>
      <w:r>
        <w:rPr>
          <w:rFonts w:hint="eastAsia"/>
        </w:rPr>
        <w:t>前</w:t>
      </w:r>
      <w:r w:rsidR="000F7FC3">
        <w:rPr>
          <w:rFonts w:hint="eastAsia"/>
        </w:rPr>
        <w:t>时域</w:t>
      </w:r>
      <w:r>
        <w:rPr>
          <w:rFonts w:hint="eastAsia"/>
        </w:rPr>
        <w:t>响应</w:t>
      </w:r>
    </w:p>
    <w:p w14:paraId="6D07251E" w14:textId="33C56E69" w:rsidR="00E33172" w:rsidRDefault="00101033" w:rsidP="00E33172">
      <w:pPr>
        <w:keepNext/>
        <w:spacing w:line="360" w:lineRule="auto"/>
        <w:jc w:val="center"/>
      </w:pPr>
      <w:r w:rsidRPr="00101033">
        <w:rPr>
          <w:noProof/>
        </w:rPr>
        <w:drawing>
          <wp:inline distT="0" distB="0" distL="0" distR="0" wp14:anchorId="38298A69" wp14:editId="35C18432">
            <wp:extent cx="5274310" cy="26314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631440"/>
                    </a:xfrm>
                    <a:prstGeom prst="rect">
                      <a:avLst/>
                    </a:prstGeom>
                    <a:noFill/>
                    <a:ln>
                      <a:noFill/>
                    </a:ln>
                  </pic:spPr>
                </pic:pic>
              </a:graphicData>
            </a:graphic>
          </wp:inline>
        </w:drawing>
      </w:r>
    </w:p>
    <w:p w14:paraId="4627D1AE" w14:textId="5866CDAA" w:rsidR="00E33172" w:rsidRPr="002F3448" w:rsidRDefault="00E33172" w:rsidP="00E33172">
      <w:pPr>
        <w:pStyle w:val="a9"/>
        <w:spacing w:line="360" w:lineRule="auto"/>
        <w:jc w:val="center"/>
      </w:pPr>
      <w:r>
        <w:rPr>
          <w:rFonts w:hint="eastAsia"/>
        </w:rPr>
        <w:t>图</w:t>
      </w:r>
      <w:r>
        <w:rPr>
          <w:rFonts w:hint="eastAsia"/>
        </w:rPr>
        <w:t>5</w:t>
      </w:r>
      <w:r>
        <w:t xml:space="preserve"> </w:t>
      </w:r>
      <w:r>
        <w:rPr>
          <w:rFonts w:hint="eastAsia"/>
        </w:rPr>
        <w:t>配置</w:t>
      </w:r>
      <w:r w:rsidR="000F7FC3">
        <w:rPr>
          <w:rFonts w:hint="eastAsia"/>
        </w:rPr>
        <w:t>极点</w:t>
      </w:r>
      <w:r>
        <w:rPr>
          <w:rFonts w:hint="eastAsia"/>
        </w:rPr>
        <w:t>后</w:t>
      </w:r>
      <w:r w:rsidR="000F7FC3">
        <w:rPr>
          <w:rFonts w:hint="eastAsia"/>
        </w:rPr>
        <w:t>时域</w:t>
      </w:r>
      <w:r>
        <w:rPr>
          <w:rFonts w:hint="eastAsia"/>
        </w:rPr>
        <w:t>响应</w:t>
      </w:r>
    </w:p>
    <w:p w14:paraId="00A3DBB4" w14:textId="77777777" w:rsidR="00E33172" w:rsidRPr="00CB0017" w:rsidRDefault="00E33172" w:rsidP="00E33172">
      <w:pPr>
        <w:spacing w:line="360" w:lineRule="auto"/>
        <w:jc w:val="left"/>
        <w:rPr>
          <w:rFonts w:ascii="Times New Roman" w:hAnsi="Times New Roman"/>
          <w:position w:val="-10"/>
          <w:sz w:val="24"/>
        </w:rPr>
      </w:pPr>
    </w:p>
    <w:p w14:paraId="2930338D" w14:textId="77777777" w:rsidR="00E33172" w:rsidRPr="00CB0017" w:rsidRDefault="00E33172" w:rsidP="00E33172">
      <w:pPr>
        <w:spacing w:line="360" w:lineRule="auto"/>
        <w:jc w:val="left"/>
        <w:rPr>
          <w:rFonts w:ascii="Times New Roman" w:hAnsi="Times New Roman"/>
          <w:position w:val="-10"/>
          <w:sz w:val="24"/>
        </w:rPr>
      </w:pPr>
    </w:p>
    <w:p w14:paraId="393673AD" w14:textId="77777777" w:rsidR="00E33172" w:rsidRPr="00CB0017" w:rsidRDefault="00E33172" w:rsidP="00E33172">
      <w:pPr>
        <w:spacing w:line="360" w:lineRule="auto"/>
        <w:jc w:val="left"/>
        <w:rPr>
          <w:rFonts w:ascii="Times New Roman" w:hAnsi="Times New Roman"/>
          <w:position w:val="-10"/>
          <w:sz w:val="24"/>
        </w:rPr>
      </w:pPr>
    </w:p>
    <w:p w14:paraId="790095D0" w14:textId="77777777" w:rsidR="00E33172" w:rsidRPr="00CB0017" w:rsidRDefault="00E33172" w:rsidP="00E33172">
      <w:pPr>
        <w:widowControl/>
        <w:jc w:val="left"/>
        <w:rPr>
          <w:rFonts w:ascii="Times New Roman" w:hAnsi="Times New Roman" w:cs="黑体"/>
          <w:b/>
          <w:bCs/>
          <w:sz w:val="28"/>
          <w:szCs w:val="28"/>
        </w:rPr>
      </w:pPr>
      <w:r w:rsidRPr="00CB0017">
        <w:rPr>
          <w:rFonts w:ascii="Times New Roman" w:hAnsi="Times New Roman" w:cs="黑体"/>
          <w:b/>
          <w:bCs/>
          <w:sz w:val="28"/>
          <w:szCs w:val="28"/>
        </w:rPr>
        <w:br w:type="page"/>
      </w:r>
    </w:p>
    <w:p w14:paraId="40B905FB" w14:textId="77777777" w:rsidR="00DF414D" w:rsidRDefault="00DF414D" w:rsidP="00DF414D">
      <w:pPr>
        <w:spacing w:line="360" w:lineRule="auto"/>
        <w:jc w:val="center"/>
        <w:outlineLvl w:val="0"/>
        <w:rPr>
          <w:rFonts w:ascii="黑体" w:eastAsia="黑体" w:hAnsi="黑体" w:cs="黑体"/>
          <w:b/>
          <w:bCs/>
          <w:sz w:val="28"/>
          <w:szCs w:val="28"/>
        </w:rPr>
      </w:pPr>
      <w:r>
        <w:rPr>
          <w:rFonts w:ascii="黑体" w:eastAsia="黑体" w:hAnsi="黑体" w:cs="黑体"/>
          <w:b/>
          <w:bCs/>
          <w:sz w:val="28"/>
          <w:szCs w:val="28"/>
        </w:rPr>
        <w:lastRenderedPageBreak/>
        <w:t>5</w:t>
      </w:r>
      <w:r>
        <w:rPr>
          <w:rFonts w:ascii="黑体" w:eastAsia="黑体" w:hAnsi="黑体" w:cs="黑体" w:hint="eastAsia"/>
          <w:b/>
          <w:bCs/>
          <w:sz w:val="28"/>
          <w:szCs w:val="28"/>
        </w:rPr>
        <w:t xml:space="preserve">  总结</w:t>
      </w:r>
    </w:p>
    <w:p w14:paraId="6E6AC295" w14:textId="37BE2B40" w:rsidR="00426B33" w:rsidRDefault="00426B33" w:rsidP="00426B33">
      <w:pPr>
        <w:widowControl/>
        <w:spacing w:line="360" w:lineRule="auto"/>
        <w:ind w:firstLineChars="200" w:firstLine="480"/>
        <w:jc w:val="left"/>
        <w:rPr>
          <w:rFonts w:ascii="Times New Roman" w:hAnsi="Times New Roman" w:cs="黑体"/>
          <w:sz w:val="24"/>
        </w:rPr>
      </w:pPr>
      <w:r>
        <w:rPr>
          <w:rFonts w:ascii="Times New Roman" w:hAnsi="Times New Roman" w:cs="黑体" w:hint="eastAsia"/>
          <w:sz w:val="24"/>
        </w:rPr>
        <w:t>本次实验以倒立摆为控制对象，在</w:t>
      </w:r>
      <w:r w:rsidRPr="00587D33">
        <w:rPr>
          <w:rFonts w:ascii="Times New Roman" w:hAnsi="Times New Roman" w:cs="黑体" w:hint="eastAsia"/>
          <w:sz w:val="24"/>
        </w:rPr>
        <w:t>此次编程过程，通过一起梳理系统稳定性和极点配置的原理、流程以及如何变成算法，进一步加深了对控制器极点配置的理解，也更加明确了系统稳定性、特征值、期望极点、调整时间、阻尼等相互之间的联系</w:t>
      </w:r>
      <w:r>
        <w:rPr>
          <w:rFonts w:ascii="Times New Roman" w:hAnsi="Times New Roman" w:cs="黑体" w:hint="eastAsia"/>
          <w:sz w:val="24"/>
        </w:rPr>
        <w:t>。</w:t>
      </w:r>
      <w:r w:rsidRPr="0023711C">
        <w:rPr>
          <w:rFonts w:ascii="Times New Roman" w:hAnsi="Times New Roman" w:cs="黑体" w:hint="eastAsia"/>
          <w:sz w:val="24"/>
        </w:rPr>
        <w:t>通过此次课程作业，我对线性系统基础的理论掌握得更加</w:t>
      </w:r>
      <w:r>
        <w:rPr>
          <w:rFonts w:ascii="Times New Roman" w:hAnsi="Times New Roman" w:cs="黑体" w:hint="eastAsia"/>
          <w:sz w:val="24"/>
        </w:rPr>
        <w:t>扎</w:t>
      </w:r>
      <w:r w:rsidRPr="0023711C">
        <w:rPr>
          <w:rFonts w:ascii="Times New Roman" w:hAnsi="Times New Roman" w:cs="黑体" w:hint="eastAsia"/>
          <w:sz w:val="24"/>
        </w:rPr>
        <w:t>实，</w:t>
      </w:r>
      <w:r>
        <w:rPr>
          <w:rFonts w:ascii="Times New Roman" w:hAnsi="Times New Roman" w:cs="黑体" w:hint="eastAsia"/>
          <w:sz w:val="24"/>
        </w:rPr>
        <w:t>对</w:t>
      </w:r>
      <w:r>
        <w:rPr>
          <w:rFonts w:ascii="Times New Roman" w:hAnsi="Times New Roman" w:cs="黑体" w:hint="eastAsia"/>
          <w:sz w:val="24"/>
        </w:rPr>
        <w:t>M</w:t>
      </w:r>
      <w:r>
        <w:rPr>
          <w:rFonts w:ascii="Times New Roman" w:hAnsi="Times New Roman" w:cs="黑体"/>
          <w:sz w:val="24"/>
        </w:rPr>
        <w:t>ATLAB</w:t>
      </w:r>
      <w:r>
        <w:rPr>
          <w:rFonts w:ascii="Times New Roman" w:hAnsi="Times New Roman" w:cs="黑体" w:hint="eastAsia"/>
          <w:sz w:val="24"/>
        </w:rPr>
        <w:t>的使用也更加得心应手。</w:t>
      </w:r>
    </w:p>
    <w:p w14:paraId="15273764" w14:textId="35B3CE3A" w:rsidR="003C4E1A" w:rsidRDefault="003C4E1A">
      <w:pPr>
        <w:widowControl/>
        <w:jc w:val="left"/>
      </w:pPr>
      <w:r>
        <w:br w:type="page"/>
      </w:r>
    </w:p>
    <w:p w14:paraId="2B42B3DC" w14:textId="4E6E8A2E" w:rsidR="006B04A7" w:rsidRDefault="00C4685F">
      <w:pPr>
        <w:spacing w:line="360" w:lineRule="auto"/>
        <w:jc w:val="center"/>
        <w:outlineLvl w:val="0"/>
        <w:rPr>
          <w:rFonts w:ascii="黑体" w:eastAsia="黑体" w:hAnsi="黑体" w:cs="黑体"/>
          <w:b/>
          <w:bCs/>
          <w:sz w:val="28"/>
          <w:szCs w:val="28"/>
        </w:rPr>
      </w:pPr>
      <w:bookmarkStart w:id="3" w:name="_Toc29546424"/>
      <w:r>
        <w:rPr>
          <w:rFonts w:ascii="黑体" w:eastAsia="黑体" w:hAnsi="黑体" w:cs="黑体" w:hint="eastAsia"/>
          <w:b/>
          <w:bCs/>
          <w:sz w:val="28"/>
          <w:szCs w:val="28"/>
        </w:rPr>
        <w:lastRenderedPageBreak/>
        <w:t>附录 （MATLAB程序代码）</w:t>
      </w:r>
      <w:bookmarkEnd w:id="3"/>
    </w:p>
    <w:p w14:paraId="6D49348B" w14:textId="298EFAB3" w:rsidR="00097491" w:rsidRDefault="00097491"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Pr>
          <w:rFonts w:ascii="Consolas" w:hAnsi="Consolas" w:cs="宋体"/>
          <w:kern w:val="0"/>
          <w:szCs w:val="21"/>
        </w:rPr>
        <w:t>clear</w:t>
      </w:r>
    </w:p>
    <w:p w14:paraId="0F40D12D" w14:textId="39BCC697" w:rsidR="00097491" w:rsidRDefault="00097491"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proofErr w:type="spellStart"/>
      <w:r>
        <w:rPr>
          <w:rFonts w:ascii="Consolas" w:hAnsi="Consolas" w:cs="宋体" w:hint="eastAsia"/>
          <w:kern w:val="0"/>
          <w:szCs w:val="21"/>
        </w:rPr>
        <w:t>c</w:t>
      </w:r>
      <w:r>
        <w:rPr>
          <w:rFonts w:ascii="Consolas" w:hAnsi="Consolas" w:cs="宋体"/>
          <w:kern w:val="0"/>
          <w:szCs w:val="21"/>
        </w:rPr>
        <w:t>lc</w:t>
      </w:r>
      <w:proofErr w:type="spellEnd"/>
    </w:p>
    <w:p w14:paraId="724289B6" w14:textId="37C720FC"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r w:rsidRPr="003C4E1A">
        <w:rPr>
          <w:rFonts w:ascii="Consolas" w:hAnsi="Consolas" w:cs="宋体"/>
          <w:kern w:val="0"/>
          <w:szCs w:val="21"/>
        </w:rPr>
        <w:t>状态空间矩阵</w:t>
      </w:r>
    </w:p>
    <w:p w14:paraId="7DAA009A"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A</w:t>
      </w:r>
      <w:proofErr w:type="gramStart"/>
      <w:r w:rsidRPr="003C4E1A">
        <w:rPr>
          <w:rFonts w:ascii="Consolas" w:hAnsi="Consolas" w:cs="宋体"/>
          <w:kern w:val="0"/>
          <w:szCs w:val="21"/>
        </w:rPr>
        <w:t>=[</w:t>
      </w:r>
      <w:proofErr w:type="gramEnd"/>
      <w:r w:rsidRPr="003C4E1A">
        <w:rPr>
          <w:rFonts w:ascii="Consolas" w:hAnsi="Consolas" w:cs="宋体"/>
          <w:kern w:val="0"/>
          <w:szCs w:val="21"/>
        </w:rPr>
        <w:t> 0 1  0   0</w:t>
      </w:r>
    </w:p>
    <w:p w14:paraId="7DE60CF3"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0 </w:t>
      </w:r>
      <w:proofErr w:type="gramStart"/>
      <w:r w:rsidRPr="003C4E1A">
        <w:rPr>
          <w:rFonts w:ascii="Consolas" w:hAnsi="Consolas" w:cs="宋体"/>
          <w:kern w:val="0"/>
          <w:szCs w:val="21"/>
        </w:rPr>
        <w:t>0  0</w:t>
      </w:r>
      <w:proofErr w:type="gramEnd"/>
      <w:r w:rsidRPr="003C4E1A">
        <w:rPr>
          <w:rFonts w:ascii="Consolas" w:hAnsi="Consolas" w:cs="宋体"/>
          <w:kern w:val="0"/>
          <w:szCs w:val="21"/>
        </w:rPr>
        <w:t>   0</w:t>
      </w:r>
    </w:p>
    <w:p w14:paraId="7D8BD3F7"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0 </w:t>
      </w:r>
      <w:proofErr w:type="gramStart"/>
      <w:r w:rsidRPr="003C4E1A">
        <w:rPr>
          <w:rFonts w:ascii="Consolas" w:hAnsi="Consolas" w:cs="宋体"/>
          <w:kern w:val="0"/>
          <w:szCs w:val="21"/>
        </w:rPr>
        <w:t>0  0</w:t>
      </w:r>
      <w:proofErr w:type="gramEnd"/>
      <w:r w:rsidRPr="003C4E1A">
        <w:rPr>
          <w:rFonts w:ascii="Consolas" w:hAnsi="Consolas" w:cs="宋体"/>
          <w:kern w:val="0"/>
          <w:szCs w:val="21"/>
        </w:rPr>
        <w:t>   1</w:t>
      </w:r>
    </w:p>
    <w:p w14:paraId="784F9726"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0 0 29.4 0];</w:t>
      </w:r>
    </w:p>
    <w:p w14:paraId="206686B7"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B</w:t>
      </w:r>
      <w:proofErr w:type="gramStart"/>
      <w:r w:rsidRPr="003C4E1A">
        <w:rPr>
          <w:rFonts w:ascii="Consolas" w:hAnsi="Consolas" w:cs="宋体"/>
          <w:kern w:val="0"/>
          <w:szCs w:val="21"/>
        </w:rPr>
        <w:t>=[</w:t>
      </w:r>
      <w:proofErr w:type="gramEnd"/>
      <w:r w:rsidRPr="003C4E1A">
        <w:rPr>
          <w:rFonts w:ascii="Consolas" w:hAnsi="Consolas" w:cs="宋体"/>
          <w:kern w:val="0"/>
          <w:szCs w:val="21"/>
        </w:rPr>
        <w:t>0 1 0 3]';</w:t>
      </w:r>
    </w:p>
    <w:p w14:paraId="184AE257"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C</w:t>
      </w:r>
      <w:proofErr w:type="gramStart"/>
      <w:r w:rsidRPr="003C4E1A">
        <w:rPr>
          <w:rFonts w:ascii="Consolas" w:hAnsi="Consolas" w:cs="宋体"/>
          <w:kern w:val="0"/>
          <w:szCs w:val="21"/>
        </w:rPr>
        <w:t>=[</w:t>
      </w:r>
      <w:proofErr w:type="gramEnd"/>
      <w:r w:rsidRPr="003C4E1A">
        <w:rPr>
          <w:rFonts w:ascii="Consolas" w:hAnsi="Consolas" w:cs="宋体"/>
          <w:kern w:val="0"/>
          <w:szCs w:val="21"/>
        </w:rPr>
        <w:t> 1 0 0 0</w:t>
      </w:r>
    </w:p>
    <w:p w14:paraId="0BD9DE81"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0 0 1 0];</w:t>
      </w:r>
    </w:p>
    <w:p w14:paraId="4039A57F"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D</w:t>
      </w:r>
      <w:proofErr w:type="gramStart"/>
      <w:r w:rsidRPr="003C4E1A">
        <w:rPr>
          <w:rFonts w:ascii="Consolas" w:hAnsi="Consolas" w:cs="宋体"/>
          <w:kern w:val="0"/>
          <w:szCs w:val="21"/>
        </w:rPr>
        <w:t>=[</w:t>
      </w:r>
      <w:proofErr w:type="gramEnd"/>
      <w:r w:rsidRPr="003C4E1A">
        <w:rPr>
          <w:rFonts w:ascii="Consolas" w:hAnsi="Consolas" w:cs="宋体"/>
          <w:kern w:val="0"/>
          <w:szCs w:val="21"/>
        </w:rPr>
        <w:t>0 0]';</w:t>
      </w:r>
    </w:p>
    <w:p w14:paraId="7E8EE089"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p>
    <w:p w14:paraId="4A48DB15"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r w:rsidRPr="003C4E1A">
        <w:rPr>
          <w:rFonts w:ascii="Consolas" w:hAnsi="Consolas" w:cs="宋体"/>
          <w:kern w:val="0"/>
          <w:szCs w:val="21"/>
        </w:rPr>
        <w:t>目标极点</w:t>
      </w:r>
    </w:p>
    <w:p w14:paraId="6809A372"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lamda1=-10;</w:t>
      </w:r>
    </w:p>
    <w:p w14:paraId="54D03F0E"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lamda2=-10;</w:t>
      </w:r>
    </w:p>
    <w:p w14:paraId="540FD27A"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lamda3=-2+2*</w:t>
      </w:r>
      <w:proofErr w:type="gramStart"/>
      <w:r w:rsidRPr="003C4E1A">
        <w:rPr>
          <w:rFonts w:ascii="Consolas" w:hAnsi="Consolas" w:cs="宋体"/>
          <w:kern w:val="0"/>
          <w:szCs w:val="21"/>
        </w:rPr>
        <w:t>sqrt(</w:t>
      </w:r>
      <w:proofErr w:type="gramEnd"/>
      <w:r w:rsidRPr="003C4E1A">
        <w:rPr>
          <w:rFonts w:ascii="Consolas" w:hAnsi="Consolas" w:cs="宋体"/>
          <w:kern w:val="0"/>
          <w:szCs w:val="21"/>
        </w:rPr>
        <w:t>3)*1i;</w:t>
      </w:r>
    </w:p>
    <w:p w14:paraId="7E0A7CB7"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lamda4=-2-2*</w:t>
      </w:r>
      <w:proofErr w:type="gramStart"/>
      <w:r w:rsidRPr="003C4E1A">
        <w:rPr>
          <w:rFonts w:ascii="Consolas" w:hAnsi="Consolas" w:cs="宋体"/>
          <w:kern w:val="0"/>
          <w:szCs w:val="21"/>
        </w:rPr>
        <w:t>sqrt(</w:t>
      </w:r>
      <w:proofErr w:type="gramEnd"/>
      <w:r w:rsidRPr="003C4E1A">
        <w:rPr>
          <w:rFonts w:ascii="Consolas" w:hAnsi="Consolas" w:cs="宋体"/>
          <w:kern w:val="0"/>
          <w:szCs w:val="21"/>
        </w:rPr>
        <w:t>3)*1i;</w:t>
      </w:r>
    </w:p>
    <w:p w14:paraId="735F75FC"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w:t>
      </w:r>
      <w:proofErr w:type="gramStart"/>
      <w:r w:rsidRPr="003C4E1A">
        <w:rPr>
          <w:rFonts w:ascii="Consolas" w:hAnsi="Consolas" w:cs="宋体"/>
          <w:kern w:val="0"/>
          <w:szCs w:val="21"/>
        </w:rPr>
        <w:t>~,Lambda</w:t>
      </w:r>
      <w:proofErr w:type="gramEnd"/>
      <w:r w:rsidRPr="003C4E1A">
        <w:rPr>
          <w:rFonts w:ascii="Consolas" w:hAnsi="Consolas" w:cs="宋体"/>
          <w:kern w:val="0"/>
          <w:szCs w:val="21"/>
        </w:rPr>
        <w:t>]=</w:t>
      </w:r>
      <w:proofErr w:type="spellStart"/>
      <w:r w:rsidRPr="003C4E1A">
        <w:rPr>
          <w:rFonts w:ascii="Consolas" w:hAnsi="Consolas" w:cs="宋体"/>
          <w:kern w:val="0"/>
          <w:szCs w:val="21"/>
        </w:rPr>
        <w:t>eig</w:t>
      </w:r>
      <w:proofErr w:type="spellEnd"/>
      <w:r w:rsidRPr="003C4E1A">
        <w:rPr>
          <w:rFonts w:ascii="Consolas" w:hAnsi="Consolas" w:cs="宋体"/>
          <w:kern w:val="0"/>
          <w:szCs w:val="21"/>
        </w:rPr>
        <w:t>(A);</w:t>
      </w:r>
    </w:p>
    <w:p w14:paraId="303E27FA"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proofErr w:type="spellStart"/>
      <w:r w:rsidRPr="003C4E1A">
        <w:rPr>
          <w:rFonts w:ascii="Consolas" w:hAnsi="Consolas" w:cs="宋体"/>
          <w:kern w:val="0"/>
          <w:szCs w:val="21"/>
        </w:rPr>
        <w:t>disp</w:t>
      </w:r>
      <w:proofErr w:type="spellEnd"/>
      <w:r w:rsidRPr="003C4E1A">
        <w:rPr>
          <w:rFonts w:ascii="Consolas" w:hAnsi="Consolas" w:cs="宋体"/>
          <w:kern w:val="0"/>
          <w:szCs w:val="21"/>
        </w:rPr>
        <w:t>('</w:t>
      </w:r>
      <w:r w:rsidRPr="003C4E1A">
        <w:rPr>
          <w:rFonts w:ascii="Consolas" w:hAnsi="Consolas" w:cs="宋体"/>
          <w:kern w:val="0"/>
          <w:szCs w:val="21"/>
        </w:rPr>
        <w:t>计算特征值为</w:t>
      </w:r>
      <w:r w:rsidRPr="003C4E1A">
        <w:rPr>
          <w:rFonts w:ascii="Consolas" w:hAnsi="Consolas" w:cs="宋体"/>
          <w:kern w:val="0"/>
          <w:szCs w:val="21"/>
        </w:rPr>
        <w:t>');</w:t>
      </w:r>
    </w:p>
    <w:p w14:paraId="5B907D28"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proofErr w:type="spellStart"/>
      <w:proofErr w:type="gramStart"/>
      <w:r w:rsidRPr="003C4E1A">
        <w:rPr>
          <w:rFonts w:ascii="Consolas" w:hAnsi="Consolas" w:cs="宋体"/>
          <w:kern w:val="0"/>
          <w:szCs w:val="21"/>
        </w:rPr>
        <w:t>disp</w:t>
      </w:r>
      <w:proofErr w:type="spellEnd"/>
      <w:r w:rsidRPr="003C4E1A">
        <w:rPr>
          <w:rFonts w:ascii="Consolas" w:hAnsi="Consolas" w:cs="宋体"/>
          <w:kern w:val="0"/>
          <w:szCs w:val="21"/>
        </w:rPr>
        <w:t>(</w:t>
      </w:r>
      <w:proofErr w:type="gramEnd"/>
      <w:r w:rsidRPr="003C4E1A">
        <w:rPr>
          <w:rFonts w:ascii="Consolas" w:hAnsi="Consolas" w:cs="宋体"/>
          <w:kern w:val="0"/>
          <w:szCs w:val="21"/>
        </w:rPr>
        <w:t>Lambda);</w:t>
      </w:r>
    </w:p>
    <w:p w14:paraId="511E517B"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p>
    <w:p w14:paraId="1328AF62"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r w:rsidRPr="003C4E1A">
        <w:rPr>
          <w:rFonts w:ascii="Consolas" w:hAnsi="Consolas" w:cs="宋体"/>
          <w:kern w:val="0"/>
          <w:szCs w:val="21"/>
        </w:rPr>
        <w:t>根据特征值判断稳定性</w:t>
      </w:r>
    </w:p>
    <w:p w14:paraId="1ADCF1F5"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for </w:t>
      </w:r>
      <w:proofErr w:type="spellStart"/>
      <w:r w:rsidRPr="003C4E1A">
        <w:rPr>
          <w:rFonts w:ascii="Consolas" w:hAnsi="Consolas" w:cs="宋体"/>
          <w:kern w:val="0"/>
          <w:szCs w:val="21"/>
        </w:rPr>
        <w:t>i</w:t>
      </w:r>
      <w:proofErr w:type="spellEnd"/>
      <w:r w:rsidRPr="003C4E1A">
        <w:rPr>
          <w:rFonts w:ascii="Consolas" w:hAnsi="Consolas" w:cs="宋体"/>
          <w:kern w:val="0"/>
          <w:szCs w:val="21"/>
        </w:rPr>
        <w:t>=1:4</w:t>
      </w:r>
    </w:p>
    <w:p w14:paraId="293B160D"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if </w:t>
      </w:r>
      <w:proofErr w:type="gramStart"/>
      <w:r w:rsidRPr="003C4E1A">
        <w:rPr>
          <w:rFonts w:ascii="Consolas" w:hAnsi="Consolas" w:cs="宋体"/>
          <w:kern w:val="0"/>
          <w:szCs w:val="21"/>
        </w:rPr>
        <w:t>real(</w:t>
      </w:r>
      <w:proofErr w:type="gramEnd"/>
      <w:r w:rsidRPr="003C4E1A">
        <w:rPr>
          <w:rFonts w:ascii="Consolas" w:hAnsi="Consolas" w:cs="宋体"/>
          <w:kern w:val="0"/>
          <w:szCs w:val="21"/>
        </w:rPr>
        <w:t>Lambda(</w:t>
      </w:r>
      <w:proofErr w:type="spellStart"/>
      <w:r w:rsidRPr="003C4E1A">
        <w:rPr>
          <w:rFonts w:ascii="Consolas" w:hAnsi="Consolas" w:cs="宋体"/>
          <w:kern w:val="0"/>
          <w:szCs w:val="21"/>
        </w:rPr>
        <w:t>i,i</w:t>
      </w:r>
      <w:proofErr w:type="spellEnd"/>
      <w:r w:rsidRPr="003C4E1A">
        <w:rPr>
          <w:rFonts w:ascii="Consolas" w:hAnsi="Consolas" w:cs="宋体"/>
          <w:kern w:val="0"/>
          <w:szCs w:val="21"/>
        </w:rPr>
        <w:t>))&lt;0</w:t>
      </w:r>
    </w:p>
    <w:p w14:paraId="5AC9C697"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i</w:t>
      </w:r>
      <w:proofErr w:type="spellEnd"/>
      <w:r w:rsidRPr="003C4E1A">
        <w:rPr>
          <w:rFonts w:ascii="Consolas" w:hAnsi="Consolas" w:cs="宋体"/>
          <w:kern w:val="0"/>
          <w:szCs w:val="21"/>
        </w:rPr>
        <w:t>=i+1;</w:t>
      </w:r>
    </w:p>
    <w:p w14:paraId="09D46ED8"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else</w:t>
      </w:r>
    </w:p>
    <w:p w14:paraId="35ACFBBB"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stable=0;</w:t>
      </w:r>
    </w:p>
    <w:p w14:paraId="484215AA"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w:t>
      </w:r>
      <w:r w:rsidRPr="003C4E1A">
        <w:rPr>
          <w:rFonts w:ascii="Consolas" w:hAnsi="Consolas" w:cs="宋体"/>
          <w:kern w:val="0"/>
          <w:szCs w:val="21"/>
        </w:rPr>
        <w:t>稳定系数</w:t>
      </w:r>
      <w:r w:rsidRPr="003C4E1A">
        <w:rPr>
          <w:rFonts w:ascii="Consolas" w:hAnsi="Consolas" w:cs="宋体"/>
          <w:kern w:val="0"/>
          <w:szCs w:val="21"/>
        </w:rPr>
        <w:t>stable</w:t>
      </w:r>
      <w:r w:rsidRPr="003C4E1A">
        <w:rPr>
          <w:rFonts w:ascii="Consolas" w:hAnsi="Consolas" w:cs="宋体"/>
          <w:kern w:val="0"/>
          <w:szCs w:val="21"/>
        </w:rPr>
        <w:t>（</w:t>
      </w:r>
      <w:r w:rsidRPr="003C4E1A">
        <w:rPr>
          <w:rFonts w:ascii="Consolas" w:hAnsi="Consolas" w:cs="宋体"/>
          <w:kern w:val="0"/>
          <w:szCs w:val="21"/>
        </w:rPr>
        <w:t>1</w:t>
      </w:r>
      <w:r w:rsidRPr="003C4E1A">
        <w:rPr>
          <w:rFonts w:ascii="Consolas" w:hAnsi="Consolas" w:cs="宋体"/>
          <w:kern w:val="0"/>
          <w:szCs w:val="21"/>
        </w:rPr>
        <w:t>为稳定，</w:t>
      </w:r>
      <w:r w:rsidRPr="003C4E1A">
        <w:rPr>
          <w:rFonts w:ascii="Consolas" w:hAnsi="Consolas" w:cs="宋体"/>
          <w:kern w:val="0"/>
          <w:szCs w:val="21"/>
        </w:rPr>
        <w:t>0</w:t>
      </w:r>
      <w:r w:rsidRPr="003C4E1A">
        <w:rPr>
          <w:rFonts w:ascii="Consolas" w:hAnsi="Consolas" w:cs="宋体"/>
          <w:kern w:val="0"/>
          <w:szCs w:val="21"/>
        </w:rPr>
        <w:t>为不稳定）</w:t>
      </w:r>
      <w:r w:rsidRPr="003C4E1A">
        <w:rPr>
          <w:rFonts w:ascii="Consolas" w:hAnsi="Consolas" w:cs="宋体"/>
          <w:kern w:val="0"/>
          <w:szCs w:val="21"/>
        </w:rPr>
        <w:t>=') </w:t>
      </w:r>
    </w:p>
    <w:p w14:paraId="2A4607B5"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(stable) % stable=0 means unstable</w:t>
      </w:r>
    </w:p>
    <w:p w14:paraId="5BA26246"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break</w:t>
      </w:r>
    </w:p>
    <w:p w14:paraId="7FA1081E"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end</w:t>
      </w:r>
    </w:p>
    <w:p w14:paraId="5FC16E4B"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end</w:t>
      </w:r>
    </w:p>
    <w:p w14:paraId="1AB115C8"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p>
    <w:p w14:paraId="169D47AA"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r w:rsidRPr="003C4E1A">
        <w:rPr>
          <w:rFonts w:ascii="Consolas" w:hAnsi="Consolas" w:cs="宋体"/>
          <w:kern w:val="0"/>
          <w:szCs w:val="21"/>
        </w:rPr>
        <w:t>极点配置</w:t>
      </w:r>
    </w:p>
    <w:p w14:paraId="2AD30C77"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if stable==0 % unstable</w:t>
      </w:r>
    </w:p>
    <w:p w14:paraId="7D92048C"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 System controllability is determined prior to pole configuration</w:t>
      </w:r>
    </w:p>
    <w:p w14:paraId="65C56E76"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Qc=[</w:t>
      </w:r>
      <w:proofErr w:type="gramStart"/>
      <w:r w:rsidRPr="003C4E1A">
        <w:rPr>
          <w:rFonts w:ascii="Consolas" w:hAnsi="Consolas" w:cs="宋体"/>
          <w:kern w:val="0"/>
          <w:szCs w:val="21"/>
        </w:rPr>
        <w:t>B,A</w:t>
      </w:r>
      <w:proofErr w:type="gramEnd"/>
      <w:r w:rsidRPr="003C4E1A">
        <w:rPr>
          <w:rFonts w:ascii="Consolas" w:hAnsi="Consolas" w:cs="宋体"/>
          <w:kern w:val="0"/>
          <w:szCs w:val="21"/>
        </w:rPr>
        <w:t>*B,A*A*B,A*A*A*B];</w:t>
      </w:r>
    </w:p>
    <w:p w14:paraId="622B8B98"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w:t>
      </w:r>
      <w:proofErr w:type="gramStart"/>
      <w:r w:rsidRPr="003C4E1A">
        <w:rPr>
          <w:rFonts w:ascii="Consolas" w:hAnsi="Consolas" w:cs="宋体"/>
          <w:kern w:val="0"/>
          <w:szCs w:val="21"/>
        </w:rPr>
        <w:t>能控性判别</w:t>
      </w:r>
      <w:proofErr w:type="gramEnd"/>
      <w:r w:rsidRPr="003C4E1A">
        <w:rPr>
          <w:rFonts w:ascii="Consolas" w:hAnsi="Consolas" w:cs="宋体"/>
          <w:kern w:val="0"/>
          <w:szCs w:val="21"/>
        </w:rPr>
        <w:t>矩阵</w:t>
      </w:r>
      <w:r w:rsidRPr="003C4E1A">
        <w:rPr>
          <w:rFonts w:ascii="Consolas" w:hAnsi="Consolas" w:cs="宋体"/>
          <w:kern w:val="0"/>
          <w:szCs w:val="21"/>
        </w:rPr>
        <w:t>Qc=');</w:t>
      </w:r>
    </w:p>
    <w:p w14:paraId="3B97212F"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proofErr w:type="gramStart"/>
      <w:r w:rsidRPr="003C4E1A">
        <w:rPr>
          <w:rFonts w:ascii="Consolas" w:hAnsi="Consolas" w:cs="宋体"/>
          <w:kern w:val="0"/>
          <w:szCs w:val="21"/>
        </w:rPr>
        <w:t>disp</w:t>
      </w:r>
      <w:proofErr w:type="spellEnd"/>
      <w:r w:rsidRPr="003C4E1A">
        <w:rPr>
          <w:rFonts w:ascii="Consolas" w:hAnsi="Consolas" w:cs="宋体"/>
          <w:kern w:val="0"/>
          <w:szCs w:val="21"/>
        </w:rPr>
        <w:t>(</w:t>
      </w:r>
      <w:proofErr w:type="gramEnd"/>
      <w:r w:rsidRPr="003C4E1A">
        <w:rPr>
          <w:rFonts w:ascii="Consolas" w:hAnsi="Consolas" w:cs="宋体"/>
          <w:kern w:val="0"/>
          <w:szCs w:val="21"/>
        </w:rPr>
        <w:t>Qc);</w:t>
      </w:r>
    </w:p>
    <w:p w14:paraId="2FE0CF2F"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w:t>
      </w:r>
      <w:proofErr w:type="gramStart"/>
      <w:r w:rsidRPr="003C4E1A">
        <w:rPr>
          <w:rFonts w:ascii="Consolas" w:hAnsi="Consolas" w:cs="宋体"/>
          <w:kern w:val="0"/>
          <w:szCs w:val="21"/>
        </w:rPr>
        <w:t>rank(</w:t>
      </w:r>
      <w:proofErr w:type="gramEnd"/>
      <w:r w:rsidRPr="003C4E1A">
        <w:rPr>
          <w:rFonts w:ascii="Consolas" w:hAnsi="Consolas" w:cs="宋体"/>
          <w:kern w:val="0"/>
          <w:szCs w:val="21"/>
        </w:rPr>
        <w:t>Qc)=');</w:t>
      </w:r>
    </w:p>
    <w:p w14:paraId="5E790002"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w:t>
      </w:r>
      <w:proofErr w:type="gramStart"/>
      <w:r w:rsidRPr="003C4E1A">
        <w:rPr>
          <w:rFonts w:ascii="Consolas" w:hAnsi="Consolas" w:cs="宋体"/>
          <w:kern w:val="0"/>
          <w:szCs w:val="21"/>
        </w:rPr>
        <w:t>rank(</w:t>
      </w:r>
      <w:proofErr w:type="gramEnd"/>
      <w:r w:rsidRPr="003C4E1A">
        <w:rPr>
          <w:rFonts w:ascii="Consolas" w:hAnsi="Consolas" w:cs="宋体"/>
          <w:kern w:val="0"/>
          <w:szCs w:val="21"/>
        </w:rPr>
        <w:t>Qc));</w:t>
      </w:r>
    </w:p>
    <w:p w14:paraId="630246EF"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lastRenderedPageBreak/>
        <w:t>    if </w:t>
      </w:r>
      <w:proofErr w:type="gramStart"/>
      <w:r w:rsidRPr="003C4E1A">
        <w:rPr>
          <w:rFonts w:ascii="Consolas" w:hAnsi="Consolas" w:cs="宋体"/>
          <w:kern w:val="0"/>
          <w:szCs w:val="21"/>
        </w:rPr>
        <w:t>rank(</w:t>
      </w:r>
      <w:proofErr w:type="gramEnd"/>
      <w:r w:rsidRPr="003C4E1A">
        <w:rPr>
          <w:rFonts w:ascii="Consolas" w:hAnsi="Consolas" w:cs="宋体"/>
          <w:kern w:val="0"/>
          <w:szCs w:val="21"/>
        </w:rPr>
        <w:t>Qc)==4</w:t>
      </w:r>
    </w:p>
    <w:p w14:paraId="6968227A"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control=1;</w:t>
      </w:r>
    </w:p>
    <w:p w14:paraId="5AFF927D"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else</w:t>
      </w:r>
    </w:p>
    <w:p w14:paraId="19A39C08"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control=0;</w:t>
      </w:r>
    </w:p>
    <w:p w14:paraId="34A5917C"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end</w:t>
      </w:r>
    </w:p>
    <w:p w14:paraId="4ECB0CD3"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w:t>
      </w:r>
      <w:r w:rsidRPr="003C4E1A">
        <w:rPr>
          <w:rFonts w:ascii="Consolas" w:hAnsi="Consolas" w:cs="宋体"/>
          <w:kern w:val="0"/>
          <w:szCs w:val="21"/>
        </w:rPr>
        <w:t>能控系数</w:t>
      </w:r>
      <w:r w:rsidRPr="003C4E1A">
        <w:rPr>
          <w:rFonts w:ascii="Consolas" w:hAnsi="Consolas" w:cs="宋体"/>
          <w:kern w:val="0"/>
          <w:szCs w:val="21"/>
        </w:rPr>
        <w:t>control</w:t>
      </w:r>
      <w:r w:rsidRPr="003C4E1A">
        <w:rPr>
          <w:rFonts w:ascii="Consolas" w:hAnsi="Consolas" w:cs="宋体"/>
          <w:kern w:val="0"/>
          <w:szCs w:val="21"/>
        </w:rPr>
        <w:t>（</w:t>
      </w:r>
      <w:r w:rsidRPr="003C4E1A">
        <w:rPr>
          <w:rFonts w:ascii="Consolas" w:hAnsi="Consolas" w:cs="宋体"/>
          <w:kern w:val="0"/>
          <w:szCs w:val="21"/>
        </w:rPr>
        <w:t>1</w:t>
      </w:r>
      <w:r w:rsidRPr="003C4E1A">
        <w:rPr>
          <w:rFonts w:ascii="Consolas" w:hAnsi="Consolas" w:cs="宋体"/>
          <w:kern w:val="0"/>
          <w:szCs w:val="21"/>
        </w:rPr>
        <w:t>为能控，</w:t>
      </w:r>
      <w:r w:rsidRPr="003C4E1A">
        <w:rPr>
          <w:rFonts w:ascii="Consolas" w:hAnsi="Consolas" w:cs="宋体"/>
          <w:kern w:val="0"/>
          <w:szCs w:val="21"/>
        </w:rPr>
        <w:t>0</w:t>
      </w:r>
      <w:r w:rsidRPr="003C4E1A">
        <w:rPr>
          <w:rFonts w:ascii="Consolas" w:hAnsi="Consolas" w:cs="宋体"/>
          <w:kern w:val="0"/>
          <w:szCs w:val="21"/>
        </w:rPr>
        <w:t>为不能控）</w:t>
      </w:r>
      <w:r w:rsidRPr="003C4E1A">
        <w:rPr>
          <w:rFonts w:ascii="Consolas" w:hAnsi="Consolas" w:cs="宋体"/>
          <w:kern w:val="0"/>
          <w:szCs w:val="21"/>
        </w:rPr>
        <w:t>=')</w:t>
      </w:r>
    </w:p>
    <w:p w14:paraId="5EB7DF21"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(control)  </w:t>
      </w:r>
    </w:p>
    <w:p w14:paraId="4EF7E515"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p>
    <w:p w14:paraId="171C2648"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lamda</w:t>
      </w:r>
      <w:proofErr w:type="spellEnd"/>
      <w:r w:rsidRPr="003C4E1A">
        <w:rPr>
          <w:rFonts w:ascii="Consolas" w:hAnsi="Consolas" w:cs="宋体"/>
          <w:kern w:val="0"/>
          <w:szCs w:val="21"/>
        </w:rPr>
        <w:t>=</w:t>
      </w:r>
      <w:proofErr w:type="spellStart"/>
      <w:r w:rsidRPr="003C4E1A">
        <w:rPr>
          <w:rFonts w:ascii="Consolas" w:hAnsi="Consolas" w:cs="宋体"/>
          <w:kern w:val="0"/>
          <w:szCs w:val="21"/>
        </w:rPr>
        <w:t>diag</w:t>
      </w:r>
      <w:proofErr w:type="spellEnd"/>
      <w:r w:rsidRPr="003C4E1A">
        <w:rPr>
          <w:rFonts w:ascii="Consolas" w:hAnsi="Consolas" w:cs="宋体"/>
          <w:kern w:val="0"/>
          <w:szCs w:val="21"/>
        </w:rPr>
        <w:t>([lamda</w:t>
      </w:r>
      <w:proofErr w:type="gramStart"/>
      <w:r w:rsidRPr="003C4E1A">
        <w:rPr>
          <w:rFonts w:ascii="Consolas" w:hAnsi="Consolas" w:cs="宋体"/>
          <w:kern w:val="0"/>
          <w:szCs w:val="21"/>
        </w:rPr>
        <w:t>1,lamda</w:t>
      </w:r>
      <w:proofErr w:type="gramEnd"/>
      <w:r w:rsidRPr="003C4E1A">
        <w:rPr>
          <w:rFonts w:ascii="Consolas" w:hAnsi="Consolas" w:cs="宋体"/>
          <w:kern w:val="0"/>
          <w:szCs w:val="21"/>
        </w:rPr>
        <w:t>2,lamda3,lamda4]);</w:t>
      </w:r>
    </w:p>
    <w:p w14:paraId="2DF54EDB"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alpha=poly(A);</w:t>
      </w:r>
    </w:p>
    <w:p w14:paraId="36DEF1F7"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alpha1=poly(</w:t>
      </w:r>
      <w:proofErr w:type="spellStart"/>
      <w:r w:rsidRPr="003C4E1A">
        <w:rPr>
          <w:rFonts w:ascii="Consolas" w:hAnsi="Consolas" w:cs="宋体"/>
          <w:kern w:val="0"/>
          <w:szCs w:val="21"/>
        </w:rPr>
        <w:t>lamda</w:t>
      </w:r>
      <w:proofErr w:type="spellEnd"/>
      <w:r w:rsidRPr="003C4E1A">
        <w:rPr>
          <w:rFonts w:ascii="Consolas" w:hAnsi="Consolas" w:cs="宋体"/>
          <w:kern w:val="0"/>
          <w:szCs w:val="21"/>
        </w:rPr>
        <w:t>);</w:t>
      </w:r>
    </w:p>
    <w:p w14:paraId="21F5525F"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Qcc</w:t>
      </w:r>
      <w:proofErr w:type="spellEnd"/>
      <w:proofErr w:type="gramStart"/>
      <w:r w:rsidRPr="003C4E1A">
        <w:rPr>
          <w:rFonts w:ascii="Consolas" w:hAnsi="Consolas" w:cs="宋体"/>
          <w:kern w:val="0"/>
          <w:szCs w:val="21"/>
        </w:rPr>
        <w:t>=[</w:t>
      </w:r>
      <w:proofErr w:type="gramEnd"/>
      <w:r w:rsidRPr="003C4E1A">
        <w:rPr>
          <w:rFonts w:ascii="Consolas" w:hAnsi="Consolas" w:cs="宋体"/>
          <w:kern w:val="0"/>
          <w:szCs w:val="21"/>
        </w:rPr>
        <w:t>A*A*A*B A*A*B A*B B];</w:t>
      </w:r>
    </w:p>
    <w:p w14:paraId="5B65BE7B"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QC</w:t>
      </w:r>
      <w:proofErr w:type="gramStart"/>
      <w:r w:rsidRPr="003C4E1A">
        <w:rPr>
          <w:rFonts w:ascii="Consolas" w:hAnsi="Consolas" w:cs="宋体"/>
          <w:kern w:val="0"/>
          <w:szCs w:val="21"/>
        </w:rPr>
        <w:t>=[</w:t>
      </w:r>
      <w:proofErr w:type="gramEnd"/>
      <w:r w:rsidRPr="003C4E1A">
        <w:rPr>
          <w:rFonts w:ascii="Consolas" w:hAnsi="Consolas" w:cs="宋体"/>
          <w:kern w:val="0"/>
          <w:szCs w:val="21"/>
        </w:rPr>
        <w:t>   1       0        0      0;</w:t>
      </w:r>
    </w:p>
    <w:p w14:paraId="694968D2"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gramStart"/>
      <w:r w:rsidRPr="003C4E1A">
        <w:rPr>
          <w:rFonts w:ascii="Consolas" w:hAnsi="Consolas" w:cs="宋体"/>
          <w:kern w:val="0"/>
          <w:szCs w:val="21"/>
        </w:rPr>
        <w:t>alpha(</w:t>
      </w:r>
      <w:proofErr w:type="gramEnd"/>
      <w:r w:rsidRPr="003C4E1A">
        <w:rPr>
          <w:rFonts w:ascii="Consolas" w:hAnsi="Consolas" w:cs="宋体"/>
          <w:kern w:val="0"/>
          <w:szCs w:val="21"/>
        </w:rPr>
        <w:t>2)   1        0      0;</w:t>
      </w:r>
    </w:p>
    <w:p w14:paraId="40472EF5"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roofErr w:type="gramStart"/>
      <w:r w:rsidRPr="003C4E1A">
        <w:rPr>
          <w:rFonts w:ascii="Consolas" w:hAnsi="Consolas" w:cs="宋体"/>
          <w:kern w:val="0"/>
          <w:szCs w:val="21"/>
        </w:rPr>
        <w:t>alpha(</w:t>
      </w:r>
      <w:proofErr w:type="gramEnd"/>
      <w:r w:rsidRPr="003C4E1A">
        <w:rPr>
          <w:rFonts w:ascii="Consolas" w:hAnsi="Consolas" w:cs="宋体"/>
          <w:kern w:val="0"/>
          <w:szCs w:val="21"/>
        </w:rPr>
        <w:t>3) alpha(2)   1      0;</w:t>
      </w:r>
    </w:p>
    <w:p w14:paraId="05E151B6"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gramStart"/>
      <w:r w:rsidRPr="003C4E1A">
        <w:rPr>
          <w:rFonts w:ascii="Consolas" w:hAnsi="Consolas" w:cs="宋体"/>
          <w:kern w:val="0"/>
          <w:szCs w:val="21"/>
        </w:rPr>
        <w:t>alpha(</w:t>
      </w:r>
      <w:proofErr w:type="gramEnd"/>
      <w:r w:rsidRPr="003C4E1A">
        <w:rPr>
          <w:rFonts w:ascii="Consolas" w:hAnsi="Consolas" w:cs="宋体"/>
          <w:kern w:val="0"/>
          <w:szCs w:val="21"/>
        </w:rPr>
        <w:t>4) alpha(3) alpha(2) 1];</w:t>
      </w:r>
    </w:p>
    <w:p w14:paraId="30086B64"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P=</w:t>
      </w:r>
      <w:proofErr w:type="spellStart"/>
      <w:r w:rsidRPr="003C4E1A">
        <w:rPr>
          <w:rFonts w:ascii="Consolas" w:hAnsi="Consolas" w:cs="宋体"/>
          <w:kern w:val="0"/>
          <w:szCs w:val="21"/>
        </w:rPr>
        <w:t>Qcc</w:t>
      </w:r>
      <w:proofErr w:type="spellEnd"/>
      <w:r w:rsidRPr="003C4E1A">
        <w:rPr>
          <w:rFonts w:ascii="Consolas" w:hAnsi="Consolas" w:cs="宋体"/>
          <w:kern w:val="0"/>
          <w:szCs w:val="21"/>
        </w:rPr>
        <w:t>*QC;</w:t>
      </w:r>
    </w:p>
    <w:p w14:paraId="4E0C9E9D"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k=[alpha1(5)-</w:t>
      </w:r>
      <w:proofErr w:type="gramStart"/>
      <w:r w:rsidRPr="003C4E1A">
        <w:rPr>
          <w:rFonts w:ascii="Consolas" w:hAnsi="Consolas" w:cs="宋体"/>
          <w:kern w:val="0"/>
          <w:szCs w:val="21"/>
        </w:rPr>
        <w:t>alpha(</w:t>
      </w:r>
      <w:proofErr w:type="gramEnd"/>
      <w:r w:rsidRPr="003C4E1A">
        <w:rPr>
          <w:rFonts w:ascii="Consolas" w:hAnsi="Consolas" w:cs="宋体"/>
          <w:kern w:val="0"/>
          <w:szCs w:val="21"/>
        </w:rPr>
        <w:t>5) alpha1(4)-alpha(4) alpha1(3)-alpha(3) alpha1(2)-alpha(2)]/P;</w:t>
      </w:r>
    </w:p>
    <w:p w14:paraId="552DCB38"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w:t>
      </w:r>
      <w:r w:rsidRPr="003C4E1A">
        <w:rPr>
          <w:rFonts w:ascii="Consolas" w:hAnsi="Consolas" w:cs="宋体"/>
          <w:kern w:val="0"/>
          <w:szCs w:val="21"/>
        </w:rPr>
        <w:t>状态反馈</w:t>
      </w:r>
      <w:r w:rsidRPr="003C4E1A">
        <w:rPr>
          <w:rFonts w:ascii="Consolas" w:hAnsi="Consolas" w:cs="宋体"/>
          <w:kern w:val="0"/>
          <w:szCs w:val="21"/>
        </w:rPr>
        <w:t>k=')</w:t>
      </w:r>
    </w:p>
    <w:p w14:paraId="58DA098B"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(k)</w:t>
      </w:r>
    </w:p>
    <w:p w14:paraId="3FAD1068"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
    <w:p w14:paraId="6D5B49BC"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 </w:t>
      </w:r>
      <w:r w:rsidRPr="003C4E1A">
        <w:rPr>
          <w:rFonts w:ascii="Consolas" w:hAnsi="Consolas" w:cs="宋体"/>
          <w:kern w:val="0"/>
          <w:szCs w:val="21"/>
        </w:rPr>
        <w:t>引入状态反馈后的</w:t>
      </w:r>
      <w:r w:rsidRPr="003C4E1A">
        <w:rPr>
          <w:rFonts w:ascii="Consolas" w:hAnsi="Consolas" w:cs="宋体"/>
          <w:kern w:val="0"/>
          <w:szCs w:val="21"/>
        </w:rPr>
        <w:t>A</w:t>
      </w:r>
      <w:r w:rsidRPr="003C4E1A">
        <w:rPr>
          <w:rFonts w:ascii="Consolas" w:hAnsi="Consolas" w:cs="宋体"/>
          <w:kern w:val="0"/>
          <w:szCs w:val="21"/>
        </w:rPr>
        <w:t>矩阵（用</w:t>
      </w:r>
      <w:r w:rsidRPr="003C4E1A">
        <w:rPr>
          <w:rFonts w:ascii="Consolas" w:hAnsi="Consolas" w:cs="宋体"/>
          <w:kern w:val="0"/>
          <w:szCs w:val="21"/>
        </w:rPr>
        <w:t>A1</w:t>
      </w:r>
      <w:r w:rsidRPr="003C4E1A">
        <w:rPr>
          <w:rFonts w:ascii="Consolas" w:hAnsi="Consolas" w:cs="宋体"/>
          <w:kern w:val="0"/>
          <w:szCs w:val="21"/>
        </w:rPr>
        <w:t>表示）</w:t>
      </w:r>
    </w:p>
    <w:p w14:paraId="622896F9"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A1=A-B*k;</w:t>
      </w:r>
    </w:p>
    <w:p w14:paraId="4A34BB07"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sim('</w:t>
      </w:r>
      <w:proofErr w:type="spellStart"/>
      <w:r w:rsidRPr="003C4E1A">
        <w:rPr>
          <w:rFonts w:ascii="Consolas" w:hAnsi="Consolas" w:cs="宋体"/>
          <w:kern w:val="0"/>
          <w:szCs w:val="21"/>
        </w:rPr>
        <w:t>actual_operation</w:t>
      </w:r>
      <w:proofErr w:type="spellEnd"/>
      <w:r w:rsidRPr="003C4E1A">
        <w:rPr>
          <w:rFonts w:ascii="Consolas" w:hAnsi="Consolas" w:cs="宋体"/>
          <w:kern w:val="0"/>
          <w:szCs w:val="21"/>
        </w:rPr>
        <w:t>')</w:t>
      </w:r>
    </w:p>
    <w:p w14:paraId="63F7DCF3"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
    <w:p w14:paraId="36E43536"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 </w:t>
      </w:r>
      <w:r w:rsidRPr="003C4E1A">
        <w:rPr>
          <w:rFonts w:ascii="Consolas" w:hAnsi="Consolas" w:cs="宋体"/>
          <w:kern w:val="0"/>
          <w:szCs w:val="21"/>
        </w:rPr>
        <w:t>时域仿真结果展示</w:t>
      </w:r>
    </w:p>
    <w:p w14:paraId="6BDA37C6"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w:t>
      </w:r>
      <w:proofErr w:type="gramStart"/>
      <w:r w:rsidRPr="003C4E1A">
        <w:rPr>
          <w:rFonts w:ascii="Consolas" w:hAnsi="Consolas" w:cs="宋体"/>
          <w:kern w:val="0"/>
          <w:szCs w:val="21"/>
        </w:rPr>
        <w:t>figure(</w:t>
      </w:r>
      <w:proofErr w:type="gramEnd"/>
      <w:r w:rsidRPr="003C4E1A">
        <w:rPr>
          <w:rFonts w:ascii="Consolas" w:hAnsi="Consolas" w:cs="宋体"/>
          <w:kern w:val="0"/>
          <w:szCs w:val="21"/>
        </w:rPr>
        <w:t>1) % before</w:t>
      </w:r>
    </w:p>
    <w:p w14:paraId="2D9A9AFF"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plot(x0</w:t>
      </w:r>
      <w:proofErr w:type="gramStart"/>
      <w:r w:rsidRPr="003C4E1A">
        <w:rPr>
          <w:rFonts w:ascii="Consolas" w:hAnsi="Consolas" w:cs="宋体"/>
          <w:kern w:val="0"/>
          <w:szCs w:val="21"/>
        </w:rPr>
        <w:t>(:,</w:t>
      </w:r>
      <w:proofErr w:type="gramEnd"/>
      <w:r w:rsidRPr="003C4E1A">
        <w:rPr>
          <w:rFonts w:ascii="Consolas" w:hAnsi="Consolas" w:cs="宋体"/>
          <w:kern w:val="0"/>
          <w:szCs w:val="21"/>
        </w:rPr>
        <w:t>1),x0(:,2),phi0(:,1),phi0(:,2))</w:t>
      </w:r>
    </w:p>
    <w:p w14:paraId="1F38EA0D" w14:textId="1C5D1D70" w:rsid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legend('</w:t>
      </w:r>
      <w:r w:rsidRPr="003C4E1A">
        <w:rPr>
          <w:rFonts w:ascii="Consolas" w:hAnsi="Consolas" w:cs="宋体"/>
          <w:kern w:val="0"/>
          <w:szCs w:val="21"/>
        </w:rPr>
        <w:t>位置</w:t>
      </w:r>
      <w:r w:rsidRPr="003C4E1A">
        <w:rPr>
          <w:rFonts w:ascii="Consolas" w:hAnsi="Consolas" w:cs="宋体"/>
          <w:kern w:val="0"/>
          <w:szCs w:val="21"/>
        </w:rPr>
        <w:t>x_0','</w:t>
      </w:r>
      <w:r w:rsidRPr="003C4E1A">
        <w:rPr>
          <w:rFonts w:ascii="Consolas" w:hAnsi="Consolas" w:cs="宋体"/>
          <w:kern w:val="0"/>
          <w:szCs w:val="21"/>
        </w:rPr>
        <w:t>角度</w:t>
      </w:r>
      <w:r w:rsidRPr="003C4E1A">
        <w:rPr>
          <w:rFonts w:ascii="Consolas" w:hAnsi="Consolas" w:cs="宋体"/>
          <w:kern w:val="0"/>
          <w:szCs w:val="21"/>
        </w:rPr>
        <w:t>\phi_0')</w:t>
      </w:r>
    </w:p>
    <w:p w14:paraId="3B3F010B" w14:textId="537DB237" w:rsidR="000E279B" w:rsidRPr="003C4E1A" w:rsidRDefault="000E279B"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Pr>
          <w:rFonts w:ascii="Consolas" w:hAnsi="Consolas" w:cs="宋体" w:hint="eastAsia"/>
          <w:kern w:val="0"/>
          <w:szCs w:val="21"/>
        </w:rPr>
        <w:t xml:space="preserve"> </w:t>
      </w:r>
      <w:r>
        <w:rPr>
          <w:rFonts w:ascii="Consolas" w:hAnsi="Consolas" w:cs="宋体"/>
          <w:kern w:val="0"/>
          <w:szCs w:val="21"/>
        </w:rPr>
        <w:t xml:space="preserve">   </w:t>
      </w:r>
      <w:r w:rsidRPr="000E279B">
        <w:rPr>
          <w:rFonts w:ascii="Consolas" w:hAnsi="Consolas" w:cs="宋体"/>
          <w:kern w:val="0"/>
          <w:szCs w:val="21"/>
        </w:rPr>
        <w:t>set(</w:t>
      </w:r>
      <w:proofErr w:type="spellStart"/>
      <w:r w:rsidRPr="000E279B">
        <w:rPr>
          <w:rFonts w:ascii="Consolas" w:hAnsi="Consolas" w:cs="宋体"/>
          <w:kern w:val="0"/>
          <w:szCs w:val="21"/>
        </w:rPr>
        <w:t>gcf</w:t>
      </w:r>
      <w:proofErr w:type="spellEnd"/>
      <w:r w:rsidRPr="000E279B">
        <w:rPr>
          <w:rFonts w:ascii="Consolas" w:hAnsi="Consolas" w:cs="宋体"/>
          <w:kern w:val="0"/>
          <w:szCs w:val="21"/>
        </w:rPr>
        <w:t>,'Position</w:t>
      </w:r>
      <w:proofErr w:type="gramStart"/>
      <w:r w:rsidRPr="000E279B">
        <w:rPr>
          <w:rFonts w:ascii="Consolas" w:hAnsi="Consolas" w:cs="宋体"/>
          <w:kern w:val="0"/>
          <w:szCs w:val="21"/>
        </w:rPr>
        <w:t>',[</w:t>
      </w:r>
      <w:proofErr w:type="gramEnd"/>
      <w:r w:rsidRPr="000E279B">
        <w:rPr>
          <w:rFonts w:ascii="Consolas" w:hAnsi="Consolas" w:cs="宋体"/>
          <w:kern w:val="0"/>
          <w:szCs w:val="21"/>
        </w:rPr>
        <w:t>700,50,600,300]);</w:t>
      </w:r>
    </w:p>
    <w:p w14:paraId="6577BE27"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gramStart"/>
      <w:r w:rsidRPr="003C4E1A">
        <w:rPr>
          <w:rFonts w:ascii="Consolas" w:hAnsi="Consolas" w:cs="宋体"/>
          <w:kern w:val="0"/>
          <w:szCs w:val="21"/>
        </w:rPr>
        <w:t>figure(</w:t>
      </w:r>
      <w:proofErr w:type="gramEnd"/>
      <w:r w:rsidRPr="003C4E1A">
        <w:rPr>
          <w:rFonts w:ascii="Consolas" w:hAnsi="Consolas" w:cs="宋体"/>
          <w:kern w:val="0"/>
          <w:szCs w:val="21"/>
        </w:rPr>
        <w:t>2) % after</w:t>
      </w:r>
    </w:p>
    <w:p w14:paraId="3DC6B84F"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    plot(x1</w:t>
      </w:r>
      <w:proofErr w:type="gramStart"/>
      <w:r w:rsidRPr="003C4E1A">
        <w:rPr>
          <w:rFonts w:ascii="Consolas" w:hAnsi="Consolas" w:cs="宋体"/>
          <w:kern w:val="0"/>
          <w:szCs w:val="21"/>
        </w:rPr>
        <w:t>(:,</w:t>
      </w:r>
      <w:proofErr w:type="gramEnd"/>
      <w:r w:rsidRPr="003C4E1A">
        <w:rPr>
          <w:rFonts w:ascii="Consolas" w:hAnsi="Consolas" w:cs="宋体"/>
          <w:kern w:val="0"/>
          <w:szCs w:val="21"/>
        </w:rPr>
        <w:t>1),x1(:,2),phi1(:,1),phi1(:,2))</w:t>
      </w:r>
    </w:p>
    <w:p w14:paraId="0B9975E2" w14:textId="70BD6A99" w:rsid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legend('</w:t>
      </w:r>
      <w:r w:rsidRPr="003C4E1A">
        <w:rPr>
          <w:rFonts w:ascii="Consolas" w:hAnsi="Consolas" w:cs="宋体"/>
          <w:kern w:val="0"/>
          <w:szCs w:val="21"/>
        </w:rPr>
        <w:t>位置</w:t>
      </w:r>
      <w:r w:rsidRPr="003C4E1A">
        <w:rPr>
          <w:rFonts w:ascii="Consolas" w:hAnsi="Consolas" w:cs="宋体"/>
          <w:kern w:val="0"/>
          <w:szCs w:val="21"/>
        </w:rPr>
        <w:t>x_1','</w:t>
      </w:r>
      <w:r w:rsidRPr="003C4E1A">
        <w:rPr>
          <w:rFonts w:ascii="Consolas" w:hAnsi="Consolas" w:cs="宋体"/>
          <w:kern w:val="0"/>
          <w:szCs w:val="21"/>
        </w:rPr>
        <w:t>角度</w:t>
      </w:r>
      <w:r w:rsidRPr="003C4E1A">
        <w:rPr>
          <w:rFonts w:ascii="Consolas" w:hAnsi="Consolas" w:cs="宋体"/>
          <w:kern w:val="0"/>
          <w:szCs w:val="21"/>
        </w:rPr>
        <w:t>\phi_1')</w:t>
      </w:r>
    </w:p>
    <w:p w14:paraId="7864145D" w14:textId="77777777" w:rsidR="000E279B" w:rsidRPr="000E279B" w:rsidRDefault="000E279B" w:rsidP="000E279B">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Pr>
          <w:rFonts w:ascii="Consolas" w:hAnsi="Consolas" w:cs="宋体" w:hint="eastAsia"/>
          <w:kern w:val="0"/>
          <w:szCs w:val="21"/>
        </w:rPr>
        <w:t xml:space="preserve"> </w:t>
      </w:r>
      <w:r>
        <w:rPr>
          <w:rFonts w:ascii="Consolas" w:hAnsi="Consolas" w:cs="宋体"/>
          <w:kern w:val="0"/>
          <w:szCs w:val="21"/>
        </w:rPr>
        <w:t xml:space="preserve">    </w:t>
      </w:r>
      <w:r w:rsidRPr="000E279B">
        <w:rPr>
          <w:rFonts w:ascii="Consolas" w:hAnsi="Consolas" w:cs="宋体" w:hint="eastAsia"/>
          <w:kern w:val="0"/>
          <w:szCs w:val="21"/>
        </w:rPr>
        <w:t>set(</w:t>
      </w:r>
      <w:proofErr w:type="spellStart"/>
      <w:r w:rsidRPr="000E279B">
        <w:rPr>
          <w:rFonts w:ascii="Consolas" w:hAnsi="Consolas" w:cs="宋体" w:hint="eastAsia"/>
          <w:kern w:val="0"/>
          <w:szCs w:val="21"/>
        </w:rPr>
        <w:t>gcf</w:t>
      </w:r>
      <w:proofErr w:type="spellEnd"/>
      <w:r w:rsidRPr="000E279B">
        <w:rPr>
          <w:rFonts w:ascii="Consolas" w:hAnsi="Consolas" w:cs="宋体" w:hint="eastAsia"/>
          <w:kern w:val="0"/>
          <w:szCs w:val="21"/>
        </w:rPr>
        <w:t>,'Position</w:t>
      </w:r>
      <w:proofErr w:type="gramStart"/>
      <w:r w:rsidRPr="000E279B">
        <w:rPr>
          <w:rFonts w:ascii="Consolas" w:hAnsi="Consolas" w:cs="宋体" w:hint="eastAsia"/>
          <w:kern w:val="0"/>
          <w:szCs w:val="21"/>
        </w:rPr>
        <w:t>',[</w:t>
      </w:r>
      <w:proofErr w:type="gramEnd"/>
      <w:r w:rsidRPr="000E279B">
        <w:rPr>
          <w:rFonts w:ascii="Consolas" w:hAnsi="Consolas" w:cs="宋体" w:hint="eastAsia"/>
          <w:kern w:val="0"/>
          <w:szCs w:val="21"/>
        </w:rPr>
        <w:t>700,50,600,300]);</w:t>
      </w:r>
    </w:p>
    <w:p w14:paraId="194C2802"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else</w:t>
      </w:r>
    </w:p>
    <w:p w14:paraId="19A7A474" w14:textId="77777777" w:rsidR="003C4E1A" w:rsidRPr="003C4E1A" w:rsidRDefault="003C4E1A" w:rsidP="003C4E1A">
      <w:pPr>
        <w:widowControl/>
        <w:numPr>
          <w:ilvl w:val="0"/>
          <w:numId w:val="1"/>
        </w:numPr>
        <w:pBdr>
          <w:left w:val="single" w:sz="18" w:space="0" w:color="6CE26C"/>
        </w:pBdr>
        <w:shd w:val="clear" w:color="auto" w:fill="F8F8F8"/>
        <w:spacing w:line="270" w:lineRule="atLeast"/>
        <w:ind w:left="1395"/>
        <w:jc w:val="left"/>
        <w:rPr>
          <w:rFonts w:ascii="Consolas" w:hAnsi="Consolas" w:cs="宋体"/>
          <w:kern w:val="0"/>
          <w:szCs w:val="21"/>
        </w:rPr>
      </w:pPr>
      <w:r w:rsidRPr="003C4E1A">
        <w:rPr>
          <w:rFonts w:ascii="Consolas" w:hAnsi="Consolas" w:cs="宋体"/>
          <w:kern w:val="0"/>
          <w:szCs w:val="21"/>
        </w:rPr>
        <w:t>    </w:t>
      </w:r>
      <w:proofErr w:type="spellStart"/>
      <w:r w:rsidRPr="003C4E1A">
        <w:rPr>
          <w:rFonts w:ascii="Consolas" w:hAnsi="Consolas" w:cs="宋体"/>
          <w:kern w:val="0"/>
          <w:szCs w:val="21"/>
        </w:rPr>
        <w:t>disp</w:t>
      </w:r>
      <w:proofErr w:type="spellEnd"/>
      <w:r w:rsidRPr="003C4E1A">
        <w:rPr>
          <w:rFonts w:ascii="Consolas" w:hAnsi="Consolas" w:cs="宋体"/>
          <w:kern w:val="0"/>
          <w:szCs w:val="21"/>
        </w:rPr>
        <w:t>('</w:t>
      </w:r>
      <w:r w:rsidRPr="003C4E1A">
        <w:rPr>
          <w:rFonts w:ascii="Consolas" w:hAnsi="Consolas" w:cs="宋体"/>
          <w:kern w:val="0"/>
          <w:szCs w:val="21"/>
        </w:rPr>
        <w:t>无需极点配置</w:t>
      </w:r>
      <w:r w:rsidRPr="003C4E1A">
        <w:rPr>
          <w:rFonts w:ascii="Consolas" w:hAnsi="Consolas" w:cs="宋体"/>
          <w:kern w:val="0"/>
          <w:szCs w:val="21"/>
        </w:rPr>
        <w:t>')</w:t>
      </w:r>
    </w:p>
    <w:p w14:paraId="4F5CB3CE" w14:textId="77777777" w:rsidR="003C4E1A" w:rsidRPr="003C4E1A" w:rsidRDefault="003C4E1A" w:rsidP="003C4E1A">
      <w:pPr>
        <w:widowControl/>
        <w:numPr>
          <w:ilvl w:val="0"/>
          <w:numId w:val="1"/>
        </w:numPr>
        <w:pBdr>
          <w:left w:val="single" w:sz="18" w:space="0" w:color="6CE26C"/>
        </w:pBdr>
        <w:shd w:val="clear" w:color="auto" w:fill="FFFFFF"/>
        <w:spacing w:line="270" w:lineRule="atLeast"/>
        <w:ind w:left="1395"/>
        <w:jc w:val="left"/>
        <w:rPr>
          <w:rFonts w:ascii="Consolas" w:hAnsi="Consolas" w:cs="宋体"/>
          <w:kern w:val="0"/>
          <w:szCs w:val="21"/>
        </w:rPr>
      </w:pPr>
      <w:r w:rsidRPr="003C4E1A">
        <w:rPr>
          <w:rFonts w:ascii="Consolas" w:hAnsi="Consolas" w:cs="宋体"/>
          <w:kern w:val="0"/>
          <w:szCs w:val="21"/>
        </w:rPr>
        <w:t>end</w:t>
      </w:r>
    </w:p>
    <w:p w14:paraId="01B7E2F4" w14:textId="77777777" w:rsidR="003C4E1A" w:rsidRDefault="003C4E1A">
      <w:pPr>
        <w:spacing w:line="360" w:lineRule="auto"/>
        <w:jc w:val="center"/>
        <w:outlineLvl w:val="0"/>
        <w:rPr>
          <w:rFonts w:ascii="黑体" w:eastAsia="黑体" w:hAnsi="黑体" w:cs="黑体"/>
          <w:b/>
          <w:bCs/>
          <w:sz w:val="28"/>
          <w:szCs w:val="28"/>
        </w:rPr>
      </w:pPr>
    </w:p>
    <w:sectPr w:rsidR="003C4E1A">
      <w:footerReference w:type="default" r:id="rId5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1E6B" w14:textId="77777777" w:rsidR="0055029A" w:rsidRDefault="0055029A">
      <w:r>
        <w:separator/>
      </w:r>
    </w:p>
  </w:endnote>
  <w:endnote w:type="continuationSeparator" w:id="0">
    <w:p w14:paraId="481B23A9" w14:textId="77777777" w:rsidR="0055029A" w:rsidRDefault="005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0224" w14:textId="77777777" w:rsidR="006B04A7" w:rsidRDefault="003038F8">
    <w:pPr>
      <w:pStyle w:val="a4"/>
    </w:pPr>
    <w:r>
      <w:rPr>
        <w:noProof/>
      </w:rPr>
      <mc:AlternateContent>
        <mc:Choice Requires="wps">
          <w:drawing>
            <wp:anchor distT="0" distB="0" distL="114300" distR="114300" simplePos="0" relativeHeight="251657728" behindDoc="0" locked="0" layoutInCell="1" allowOverlap="1" wp14:anchorId="3EF9055F" wp14:editId="724FE94C">
              <wp:simplePos x="0" y="0"/>
              <wp:positionH relativeFrom="margin">
                <wp:align>center</wp:align>
              </wp:positionH>
              <wp:positionV relativeFrom="paragraph">
                <wp:posOffset>0</wp:posOffset>
              </wp:positionV>
              <wp:extent cx="58420" cy="1397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a:effectLst/>
                    </wps:spPr>
                    <wps:txbx>
                      <w:txbxContent>
                        <w:p w14:paraId="7EB5F600" w14:textId="77777777" w:rsidR="006B04A7" w:rsidRDefault="00C4685F">
                          <w:pPr>
                            <w:pStyle w:val="a4"/>
                          </w:pPr>
                          <w:r>
                            <w:rPr>
                              <w:rFonts w:hint="eastAsia"/>
                            </w:rPr>
                            <w:fldChar w:fldCharType="begin"/>
                          </w:r>
                          <w:r>
                            <w:rPr>
                              <w:rFonts w:hint="eastAsia"/>
                            </w:rPr>
                            <w:instrText xml:space="preserve"> PAGE  \* MERGEFORMAT </w:instrText>
                          </w:r>
                          <w:r>
                            <w:rPr>
                              <w:rFonts w:hint="eastAsia"/>
                            </w:rPr>
                            <w:fldChar w:fldCharType="separate"/>
                          </w:r>
                          <w:r w:rsidR="003038F8">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3EF9055F" id="_x0000_t202" coordsize="21600,21600" o:spt="202" path="m,l,21600r21600,l21600,xe">
              <v:stroke joinstyle="miter"/>
              <v:path gradientshapeok="t" o:connecttype="rect"/>
            </v:shapetype>
            <v:shape id="文本框 2" o:spid="_x0000_s1026" type="#_x0000_t202" style="position:absolute;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" filled="f" stroked="f" strokeweight=".5pt">
              <v:textbox style="mso-fit-shape-to-text:t" inset="0,0,0,0">
                <w:txbxContent>
                  <w:p w14:paraId="7EB5F600" w14:textId="77777777" w:rsidR="006B04A7" w:rsidRDefault="00C4685F">
                    <w:pPr>
                      <w:pStyle w:val="a4"/>
                    </w:pPr>
                    <w:r>
                      <w:rPr>
                        <w:rFonts w:hint="eastAsia"/>
                      </w:rPr>
                      <w:fldChar w:fldCharType="begin"/>
                    </w:r>
                    <w:r>
                      <w:rPr>
                        <w:rFonts w:hint="eastAsia"/>
                      </w:rPr>
                      <w:instrText xml:space="preserve"> PAGE  \* MERGEFORMAT </w:instrText>
                    </w:r>
                    <w:r>
                      <w:rPr>
                        <w:rFonts w:hint="eastAsia"/>
                      </w:rPr>
                      <w:fldChar w:fldCharType="separate"/>
                    </w:r>
                    <w:r w:rsidR="003038F8">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57C88" w14:textId="77777777" w:rsidR="0055029A" w:rsidRDefault="0055029A">
      <w:r>
        <w:separator/>
      </w:r>
    </w:p>
  </w:footnote>
  <w:footnote w:type="continuationSeparator" w:id="0">
    <w:p w14:paraId="03BCFD12" w14:textId="77777777" w:rsidR="0055029A" w:rsidRDefault="00550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D464A"/>
    <w:multiLevelType w:val="multilevel"/>
    <w:tmpl w:val="81704C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97491"/>
    <w:rsid w:val="000C3435"/>
    <w:rsid w:val="000E279B"/>
    <w:rsid w:val="000F7FC3"/>
    <w:rsid w:val="00101033"/>
    <w:rsid w:val="00107813"/>
    <w:rsid w:val="00172A27"/>
    <w:rsid w:val="00176CD2"/>
    <w:rsid w:val="001944C3"/>
    <w:rsid w:val="001C1150"/>
    <w:rsid w:val="002B7741"/>
    <w:rsid w:val="002D4697"/>
    <w:rsid w:val="003038F8"/>
    <w:rsid w:val="0033024E"/>
    <w:rsid w:val="003C4E1A"/>
    <w:rsid w:val="003E53FB"/>
    <w:rsid w:val="003F14CC"/>
    <w:rsid w:val="00426B33"/>
    <w:rsid w:val="0044619A"/>
    <w:rsid w:val="00492ADF"/>
    <w:rsid w:val="0055029A"/>
    <w:rsid w:val="00646624"/>
    <w:rsid w:val="006B04A7"/>
    <w:rsid w:val="00786E37"/>
    <w:rsid w:val="00952F72"/>
    <w:rsid w:val="009831FE"/>
    <w:rsid w:val="00A06D92"/>
    <w:rsid w:val="00A30F56"/>
    <w:rsid w:val="00AD6EA1"/>
    <w:rsid w:val="00C4685F"/>
    <w:rsid w:val="00C714CF"/>
    <w:rsid w:val="00DF414D"/>
    <w:rsid w:val="00E25E60"/>
    <w:rsid w:val="00E33172"/>
    <w:rsid w:val="00F34D77"/>
    <w:rsid w:val="00F72DF2"/>
    <w:rsid w:val="00FD68B4"/>
    <w:rsid w:val="05465A48"/>
    <w:rsid w:val="0636149C"/>
    <w:rsid w:val="079413AF"/>
    <w:rsid w:val="08090DE2"/>
    <w:rsid w:val="08F46800"/>
    <w:rsid w:val="09460B90"/>
    <w:rsid w:val="099B79B2"/>
    <w:rsid w:val="09B65354"/>
    <w:rsid w:val="0BB8763C"/>
    <w:rsid w:val="0D3F1E3C"/>
    <w:rsid w:val="0E0E749C"/>
    <w:rsid w:val="0FCC0373"/>
    <w:rsid w:val="119E65EB"/>
    <w:rsid w:val="11A93EB4"/>
    <w:rsid w:val="13675AE9"/>
    <w:rsid w:val="159C1543"/>
    <w:rsid w:val="169801C3"/>
    <w:rsid w:val="17BA1A39"/>
    <w:rsid w:val="1937269D"/>
    <w:rsid w:val="19472FB8"/>
    <w:rsid w:val="1A2D30BB"/>
    <w:rsid w:val="1A8C04C8"/>
    <w:rsid w:val="1AEF2F30"/>
    <w:rsid w:val="1BA175DF"/>
    <w:rsid w:val="1E7F25B3"/>
    <w:rsid w:val="1F774665"/>
    <w:rsid w:val="21383191"/>
    <w:rsid w:val="21B82FBD"/>
    <w:rsid w:val="27822ED4"/>
    <w:rsid w:val="27CA4FCE"/>
    <w:rsid w:val="28BD4246"/>
    <w:rsid w:val="2DBB7BEE"/>
    <w:rsid w:val="2DC21C0B"/>
    <w:rsid w:val="30541D4B"/>
    <w:rsid w:val="30800524"/>
    <w:rsid w:val="31EF7EC1"/>
    <w:rsid w:val="32523F4F"/>
    <w:rsid w:val="39CB1A89"/>
    <w:rsid w:val="3ECA6454"/>
    <w:rsid w:val="3F231440"/>
    <w:rsid w:val="3F314C60"/>
    <w:rsid w:val="40AC3B61"/>
    <w:rsid w:val="43AE7EEE"/>
    <w:rsid w:val="46457DC3"/>
    <w:rsid w:val="473D2C3A"/>
    <w:rsid w:val="47FD33B9"/>
    <w:rsid w:val="4C2C5B5C"/>
    <w:rsid w:val="4C882190"/>
    <w:rsid w:val="4E5618BC"/>
    <w:rsid w:val="5116244B"/>
    <w:rsid w:val="55636804"/>
    <w:rsid w:val="59227A44"/>
    <w:rsid w:val="59675A0A"/>
    <w:rsid w:val="5B7E0B66"/>
    <w:rsid w:val="5BD64FD8"/>
    <w:rsid w:val="5C1769F8"/>
    <w:rsid w:val="64202F5B"/>
    <w:rsid w:val="65E900A5"/>
    <w:rsid w:val="676B3D0B"/>
    <w:rsid w:val="69560B22"/>
    <w:rsid w:val="69E9362C"/>
    <w:rsid w:val="6A0E2A6C"/>
    <w:rsid w:val="6ABA30FA"/>
    <w:rsid w:val="6B3C6E41"/>
    <w:rsid w:val="6BE22F7C"/>
    <w:rsid w:val="6C3657C7"/>
    <w:rsid w:val="70306C57"/>
    <w:rsid w:val="718F7BF1"/>
    <w:rsid w:val="71A25092"/>
    <w:rsid w:val="71DC386B"/>
    <w:rsid w:val="72B81DBC"/>
    <w:rsid w:val="76413D7E"/>
    <w:rsid w:val="76431B4D"/>
    <w:rsid w:val="7A745832"/>
    <w:rsid w:val="7A9358E7"/>
    <w:rsid w:val="7AAC674A"/>
    <w:rsid w:val="7D9B134B"/>
    <w:rsid w:val="7F152946"/>
    <w:rsid w:val="7F1B4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1070C9"/>
  <w15:docId w15:val="{7558D936-4AA6-4CE0-935D-B51D925E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head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 w:val="24"/>
      <w:lang w:val="zh-CN" w:bidi="zh-CN"/>
    </w:rPr>
  </w:style>
  <w:style w:type="paragraph" w:styleId="TOC3">
    <w:name w:val="toc 3"/>
    <w:basedOn w:val="a"/>
    <w:next w:val="a"/>
    <w:uiPriority w:val="39"/>
    <w:unhideWhenUsed/>
    <w:pPr>
      <w:widowControl/>
      <w:spacing w:after="100" w:line="259" w:lineRule="auto"/>
      <w:ind w:left="440"/>
      <w:jc w:val="left"/>
    </w:pPr>
    <w:rPr>
      <w:kern w:val="0"/>
      <w:sz w:val="22"/>
      <w:szCs w:val="22"/>
    </w:rPr>
  </w:style>
  <w:style w:type="paragraph" w:styleId="a4">
    <w:name w:val="footer"/>
    <w:basedOn w:val="a"/>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widowControl/>
      <w:spacing w:after="100" w:line="259" w:lineRule="auto"/>
      <w:jc w:val="left"/>
    </w:pPr>
    <w:rPr>
      <w:kern w:val="0"/>
      <w:sz w:val="22"/>
      <w:szCs w:val="22"/>
    </w:rPr>
  </w:style>
  <w:style w:type="paragraph" w:styleId="TOC2">
    <w:name w:val="toc 2"/>
    <w:basedOn w:val="a"/>
    <w:next w:val="a"/>
    <w:uiPriority w:val="39"/>
    <w:unhideWhenUsed/>
    <w:pPr>
      <w:widowControl/>
      <w:spacing w:after="100" w:line="259" w:lineRule="auto"/>
      <w:ind w:left="220"/>
      <w:jc w:val="left"/>
    </w:pPr>
    <w:rPr>
      <w:kern w:val="0"/>
      <w:sz w:val="22"/>
      <w:szCs w:val="22"/>
    </w:rPr>
  </w:style>
  <w:style w:type="character" w:styleId="a6">
    <w:name w:val="Hyperlink"/>
    <w:uiPriority w:val="99"/>
    <w:unhideWhenUsed/>
    <w:rPr>
      <w:color w:val="0563C1"/>
      <w:u w:val="single"/>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character" w:customStyle="1" w:styleId="10">
    <w:name w:val="标题 1 字符"/>
    <w:link w:val="1"/>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styleId="a7">
    <w:name w:val="Normal (Web)"/>
    <w:basedOn w:val="a"/>
    <w:link w:val="a8"/>
    <w:uiPriority w:val="99"/>
    <w:unhideWhenUsed/>
    <w:rsid w:val="009831FE"/>
    <w:pPr>
      <w:widowControl/>
      <w:spacing w:before="100" w:beforeAutospacing="1" w:after="100" w:afterAutospacing="1"/>
      <w:jc w:val="left"/>
    </w:pPr>
    <w:rPr>
      <w:rFonts w:ascii="宋体" w:hAnsi="宋体" w:cs="宋体"/>
      <w:kern w:val="0"/>
      <w:sz w:val="24"/>
    </w:rPr>
  </w:style>
  <w:style w:type="character" w:customStyle="1" w:styleId="a8">
    <w:name w:val="普通(网站) 字符"/>
    <w:basedOn w:val="a0"/>
    <w:link w:val="a7"/>
    <w:uiPriority w:val="99"/>
    <w:rsid w:val="009831FE"/>
    <w:rPr>
      <w:rFonts w:ascii="宋体" w:hAnsi="宋体" w:cs="宋体"/>
      <w:sz w:val="24"/>
      <w:szCs w:val="24"/>
    </w:rPr>
  </w:style>
  <w:style w:type="paragraph" w:styleId="a9">
    <w:name w:val="caption"/>
    <w:basedOn w:val="a"/>
    <w:next w:val="a"/>
    <w:unhideWhenUsed/>
    <w:qFormat/>
    <w:rsid w:val="00E33172"/>
    <w:rPr>
      <w:rFonts w:asciiTheme="majorHAnsi" w:eastAsia="黑体" w:hAnsiTheme="majorHAnsi" w:cstheme="majorBidi"/>
      <w:sz w:val="20"/>
      <w:szCs w:val="20"/>
    </w:rPr>
  </w:style>
  <w:style w:type="paragraph" w:customStyle="1" w:styleId="alt">
    <w:name w:val="alt"/>
    <w:basedOn w:val="a"/>
    <w:rsid w:val="003C4E1A"/>
    <w:pPr>
      <w:widowControl/>
      <w:spacing w:before="100" w:beforeAutospacing="1" w:after="100" w:afterAutospacing="1"/>
      <w:jc w:val="left"/>
    </w:pPr>
    <w:rPr>
      <w:rFonts w:ascii="宋体" w:hAnsi="宋体" w:cs="宋体"/>
      <w:kern w:val="0"/>
      <w:sz w:val="24"/>
    </w:rPr>
  </w:style>
  <w:style w:type="character" w:customStyle="1" w:styleId="hljs-string">
    <w:name w:val="hljs-string"/>
    <w:basedOn w:val="a0"/>
    <w:rsid w:val="003C4E1A"/>
  </w:style>
  <w:style w:type="character" w:customStyle="1" w:styleId="hljs-number">
    <w:name w:val="hljs-number"/>
    <w:basedOn w:val="a0"/>
    <w:rsid w:val="003C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0620">
      <w:bodyDiv w:val="1"/>
      <w:marLeft w:val="0"/>
      <w:marRight w:val="0"/>
      <w:marTop w:val="0"/>
      <w:marBottom w:val="0"/>
      <w:divBdr>
        <w:top w:val="none" w:sz="0" w:space="0" w:color="auto"/>
        <w:left w:val="none" w:sz="0" w:space="0" w:color="auto"/>
        <w:bottom w:val="none" w:sz="0" w:space="0" w:color="auto"/>
        <w:right w:val="none" w:sz="0" w:space="0" w:color="auto"/>
      </w:divBdr>
      <w:divsChild>
        <w:div w:id="62218921">
          <w:marLeft w:val="0"/>
          <w:marRight w:val="0"/>
          <w:marTop w:val="0"/>
          <w:marBottom w:val="0"/>
          <w:divBdr>
            <w:top w:val="none" w:sz="0" w:space="0" w:color="auto"/>
            <w:left w:val="none" w:sz="0" w:space="0" w:color="auto"/>
            <w:bottom w:val="none" w:sz="0" w:space="0" w:color="auto"/>
            <w:right w:val="none" w:sz="0" w:space="0" w:color="auto"/>
          </w:divBdr>
          <w:divsChild>
            <w:div w:id="155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3488">
      <w:bodyDiv w:val="1"/>
      <w:marLeft w:val="0"/>
      <w:marRight w:val="0"/>
      <w:marTop w:val="0"/>
      <w:marBottom w:val="0"/>
      <w:divBdr>
        <w:top w:val="none" w:sz="0" w:space="0" w:color="auto"/>
        <w:left w:val="none" w:sz="0" w:space="0" w:color="auto"/>
        <w:bottom w:val="none" w:sz="0" w:space="0" w:color="auto"/>
        <w:right w:val="none" w:sz="0" w:space="0" w:color="auto"/>
      </w:divBdr>
      <w:divsChild>
        <w:div w:id="1234242152">
          <w:marLeft w:val="0"/>
          <w:marRight w:val="0"/>
          <w:marTop w:val="0"/>
          <w:marBottom w:val="0"/>
          <w:divBdr>
            <w:top w:val="none" w:sz="0" w:space="0" w:color="auto"/>
            <w:left w:val="none" w:sz="0" w:space="0" w:color="auto"/>
            <w:bottom w:val="none" w:sz="0" w:space="0" w:color="auto"/>
            <w:right w:val="none" w:sz="0" w:space="0" w:color="auto"/>
          </w:divBdr>
          <w:divsChild>
            <w:div w:id="5592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1193">
      <w:bodyDiv w:val="1"/>
      <w:marLeft w:val="0"/>
      <w:marRight w:val="0"/>
      <w:marTop w:val="0"/>
      <w:marBottom w:val="0"/>
      <w:divBdr>
        <w:top w:val="none" w:sz="0" w:space="0" w:color="auto"/>
        <w:left w:val="none" w:sz="0" w:space="0" w:color="auto"/>
        <w:bottom w:val="none" w:sz="0" w:space="0" w:color="auto"/>
        <w:right w:val="none" w:sz="0" w:space="0" w:color="auto"/>
      </w:divBdr>
      <w:divsChild>
        <w:div w:id="1398243252">
          <w:marLeft w:val="0"/>
          <w:marRight w:val="0"/>
          <w:marTop w:val="0"/>
          <w:marBottom w:val="0"/>
          <w:divBdr>
            <w:top w:val="none" w:sz="0" w:space="0" w:color="auto"/>
            <w:left w:val="none" w:sz="0" w:space="0" w:color="auto"/>
            <w:bottom w:val="none" w:sz="0" w:space="0" w:color="auto"/>
            <w:right w:val="none" w:sz="0" w:space="0" w:color="auto"/>
          </w:divBdr>
          <w:divsChild>
            <w:div w:id="673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7.bin"/><Relationship Id="rId50" Type="http://schemas.openxmlformats.org/officeDocument/2006/relationships/image" Target="media/image23.wmf"/><Relationship Id="rId55" Type="http://schemas.openxmlformats.org/officeDocument/2006/relationships/oleObject" Target="embeddings/oleObject21.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oleObject" Target="embeddings/oleObject20.bin"/><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package" Target="embeddings/Microsoft_Visio_Drawing.vsdx"/><Relationship Id="rId48" Type="http://schemas.openxmlformats.org/officeDocument/2006/relationships/image" Target="media/image22.wmf"/><Relationship Id="rId56" Type="http://schemas.openxmlformats.org/officeDocument/2006/relationships/image" Target="media/image26.emf"/><Relationship Id="rId8" Type="http://schemas.openxmlformats.org/officeDocument/2006/relationships/endnotes" Target="endnotes.xml"/><Relationship Id="rId51" Type="http://schemas.openxmlformats.org/officeDocument/2006/relationships/oleObject" Target="embeddings/oleObject19.bin"/><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image" Target="media/image27.e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4.wmf"/><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5D5BBC-CC46-4F0D-99EE-5914BC82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dc:creator>
  <cp:keywords/>
  <cp:lastModifiedBy>Darcy Rov</cp:lastModifiedBy>
  <cp:revision>2</cp:revision>
  <dcterms:created xsi:type="dcterms:W3CDTF">2022-12-07T13:05:00Z</dcterms:created>
  <dcterms:modified xsi:type="dcterms:W3CDTF">2022-12-07T13:05:00Z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WinEqns">
    <vt:bool>true</vt:bool>
  </property>
</Properties>
</file>