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11226800</wp:posOffset>
            </wp:positionV>
            <wp:extent cx="457200" cy="469900"/>
            <wp:effectExtent l="0" t="0" r="0" b="635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透镜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一、初识透镜  </w:t>
      </w:r>
    </w:p>
    <w:p w14:paraId="74F99AD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70663067"/>
      <w:r>
        <w:rPr>
          <w:rFonts w:hint="eastAsia"/>
          <w:szCs w:val="21"/>
        </w:rPr>
        <w:t>1．透镜分类：透镜分为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 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26B57C7A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（1）凸透镜：中间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、边缘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的透镜（例如远视镜镜片，照相机镜头、放大镜等）；</w:t>
      </w:r>
    </w:p>
    <w:p w14:paraId="1B75167C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（2）凹透镜：中间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、边缘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的透镜（例如近视镜等）。</w:t>
      </w:r>
    </w:p>
    <w:p w14:paraId="09BDF88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2．如图甲所示，把放大镜的镜片拆出来。从侧面看过去，这块透镜中间较边缘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（选填“厚”或“薄”），这种透镜我们叫凸透镜。继续观察图乙中的透镜，与放大镜属于同一类透镜的是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57F3043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71950" cy="1200150"/>
            <wp:effectExtent l="0" t="0" r="0" b="0"/>
            <wp:docPr id="100067" name="图片 100067" descr="@@@8284e563-c85b-4ceb-948b-f183d4d32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284e563-c85b-4ceb-948b-f183d4d32ec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4C2F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如图所示，透过表盘上光滑透明凸起部分，能清楚地读出日期信息，此凸起部分相当于（    ）</w:t>
      </w:r>
    </w:p>
    <w:p w14:paraId="7A0DA015">
      <w:pPr>
        <w:adjustRightInd w:val="0"/>
        <w:spacing w:line="360" w:lineRule="auto"/>
        <w:ind w:firstLine="3360" w:firstLineChars="1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908685" cy="1430655"/>
            <wp:effectExtent l="0" t="0" r="5715" b="0"/>
            <wp:docPr id="737234361" name="图片 737234361" descr="@@@1c425d3a-7266-4152-86f0-09dc33ea0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4361" name="图片 737234361" descr="@@@1c425d3a-7266-4152-86f0-09dc33ea0c5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9875" cy="14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2CF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A．玻璃砖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B．平面镜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C．凸透镜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D．凹透镜</w:t>
      </w:r>
    </w:p>
    <w:p w14:paraId="3FCD4D5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4．晋代《博物志》中有“削冰令圆，举以向日，以艾承其影，则其火”的用冰取火的发明记载，其实质是将冰块制作成（    ）</w:t>
      </w:r>
    </w:p>
    <w:p w14:paraId="421C4E3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A．平面镜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B．凸透镜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C．凹透镜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D．三棱镜</w:t>
      </w:r>
    </w:p>
    <w:p w14:paraId="2ACF5628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认识透镜对光的作用</w:t>
      </w:r>
    </w:p>
    <w:p w14:paraId="10B781A2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5．安全小提示：夏天我们外出游玩时，不要随意将瓶装矿泉水丢在树林里。这是由于瓶装矿泉水在阳光下，相当于一个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 （选填“凹透镜”或“凸透镜”），它对光线有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作用，可能将阳光会聚在焦点上，导致附近的树叶长时间高温引起森林火灾。</w:t>
      </w:r>
    </w:p>
    <w:p w14:paraId="7DEF1401">
      <w:pPr>
        <w:spacing w:line="360" w:lineRule="auto"/>
        <w:ind w:firstLine="420" w:firstLineChars="200"/>
        <w:jc w:val="left"/>
        <w:rPr>
          <w:rFonts w:ascii="幼圆" w:hAnsi="幼圆" w:cs="幼圆"/>
          <w:kern w:val="0"/>
          <w:szCs w:val="21"/>
        </w:rPr>
      </w:pPr>
      <w:r>
        <w:rPr>
          <w:rFonts w:hint="eastAsia"/>
          <w:kern w:val="0"/>
          <w:szCs w:val="21"/>
        </w:rPr>
        <w:t>6．如图所示，两条光线会聚于主光轴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点，在虚线框内放入甲透镜后，光线将会聚于主光轴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c</w:t>
      </w:r>
      <w:r>
        <w:rPr>
          <w:rFonts w:hint="eastAsia"/>
          <w:kern w:val="0"/>
          <w:szCs w:val="21"/>
        </w:rPr>
        <w:t>点；在虚线框内放入乙透镜后，光线将会聚于主光轴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点，则（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4011A36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A．甲是凸透镜，乙是凸透镜</w:t>
      </w:r>
      <w:r>
        <w:rPr>
          <w:rFonts w:hint="eastAsia"/>
          <w:kern w:val="0"/>
          <w:szCs w:val="21"/>
        </w:rPr>
        <w:t xml:space="preserve">         </w:t>
      </w:r>
      <w:r>
        <w:rPr>
          <w:kern w:val="0"/>
          <w:szCs w:val="21"/>
        </w:rPr>
        <w:t>B．甲是凹透镜，乙是凸透镜</w:t>
      </w:r>
    </w:p>
    <w:p w14:paraId="7FB6F34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C．甲是凸透镜，乙是凹透镜</w:t>
      </w:r>
      <w:r>
        <w:rPr>
          <w:rFonts w:hint="eastAsia"/>
          <w:kern w:val="0"/>
          <w:szCs w:val="21"/>
        </w:rPr>
        <w:t xml:space="preserve">         </w:t>
      </w:r>
      <w:r>
        <w:rPr>
          <w:kern w:val="0"/>
          <w:szCs w:val="21"/>
        </w:rPr>
        <w:t>D．甲是凹透镜，乙是凹透镜</w:t>
      </w:r>
    </w:p>
    <w:p w14:paraId="6BD04A6B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</w:p>
    <w:p w14:paraId="2ED4A7C6">
      <w:pPr>
        <w:spacing w:line="360" w:lineRule="auto"/>
        <w:ind w:firstLine="2520" w:firstLineChars="120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124075" cy="1009650"/>
            <wp:effectExtent l="0" t="0" r="0" b="0"/>
            <wp:docPr id="311798933" name="图片 311798933" descr="@@@6dfccc71-c9d2-4c20-95d5-6fcff8781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8933" name="图片 311798933" descr="@@@6dfccc71-c9d2-4c20-95d5-6fcff8781e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82A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7．在下列虚框中放入适当的凸透镜或凹透镜，光路图成立。其中放入凸透镜的是（　　）</w:t>
      </w:r>
    </w:p>
    <w:p w14:paraId="34E5359A">
      <w:pPr>
        <w:spacing w:line="360" w:lineRule="auto"/>
        <w:ind w:firstLine="840" w:firstLineChars="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4591050" cy="943610"/>
            <wp:effectExtent l="0" t="0" r="0" b="8890"/>
            <wp:docPr id="100003" name="图片 100003" descr="@@@4ba1dfd6-0add-4e90-aea3-a7efe5a6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ba1dfd6-0add-4e90-aea3-a7efe5a644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421" cy="9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  </w:t>
      </w:r>
    </w:p>
    <w:p w14:paraId="584629F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A．甲和丁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B．乙和丁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C．丙和丁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D．乙和丙</w:t>
      </w:r>
    </w:p>
    <w:bookmarkEnd w:id="0"/>
    <w:p w14:paraId="2135E070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8．凸透镜能使跟主光轴平行的入射光线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于一点，叫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，这一点到凸透镜的光心的距离叫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。一个凸透镜有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个焦点，它们位于凸透镜的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边。凹透镜能使光线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</w:t>
      </w:r>
    </w:p>
    <w:p w14:paraId="109E3E3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</w:rPr>
        <w:t>9．（1）</w:t>
      </w:r>
      <w:r>
        <w:rPr>
          <w:kern w:val="0"/>
          <w:szCs w:val="21"/>
        </w:rPr>
        <w:t>请画出由S点发出的光经过凸透镜后的折射光线。</w:t>
      </w:r>
    </w:p>
    <w:p w14:paraId="21C67504">
      <w:pPr>
        <w:spacing w:line="360" w:lineRule="auto"/>
        <w:ind w:firstLine="2100" w:firstLineChars="10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009775" cy="1162050"/>
            <wp:effectExtent l="0" t="0" r="0" b="0"/>
            <wp:docPr id="830366894" name="图片 830366894" descr="@@@958348ba-13d6-492c-b361-53f919c754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6894" name="图片 830366894" descr="@@@958348ba-13d6-492c-b361-53f919c754a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  </w:t>
      </w:r>
      <w:bookmarkStart w:id="1" w:name="_GoBack"/>
      <w:bookmarkEnd w:id="1"/>
    </w:p>
    <w:p w14:paraId="3C996F4C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（2）请在图中根据折射光线画出相对应的入射光线。</w:t>
      </w:r>
    </w:p>
    <w:p w14:paraId="654F9864">
      <w:pPr>
        <w:spacing w:line="360" w:lineRule="auto"/>
        <w:ind w:firstLine="2310" w:firstLineChars="1100"/>
        <w:jc w:val="left"/>
      </w:pPr>
      <w:r>
        <w:drawing>
          <wp:inline distT="0" distB="0" distL="0" distR="0">
            <wp:extent cx="1548130" cy="1036955"/>
            <wp:effectExtent l="0" t="0" r="0" b="0"/>
            <wp:docPr id="2008806601" name="图片 2008806601" descr="@@@32f919778e9b419ea79fae0546ba4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6601" name="图片 2008806601" descr="@@@32f919778e9b419ea79fae0546ba4b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6961" cy="10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14:paraId="49F71B57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10. 如图所示，小华让凸透镜正对着太阳光，拿一张白纸在它的另一侧前后移动，直到纸距透镜约4cm时，纸上的光斑变得最小、最亮，如图中</w:t>
      </w:r>
      <w:r>
        <w:rPr>
          <w:rFonts w:hint="eastAsia"/>
          <w:i/>
        </w:rPr>
        <w:t>A</w:t>
      </w:r>
      <w:r>
        <w:rPr>
          <w:rFonts w:hint="eastAsia"/>
        </w:rPr>
        <w:t>点，则透镜的光心是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点，透镜的焦点是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点，透镜的焦距约是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cm，在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点处可引燃火柴．</w:t>
      </w:r>
    </w:p>
    <w:p w14:paraId="27E0AEB3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885825" cy="1181100"/>
            <wp:effectExtent l="0" t="0" r="0" b="0"/>
            <wp:docPr id="1846328268" name="图片 1846328268" descr="@@@4e34cb43-2625-4a20-af7b-94dd8c38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8268" name="图片 1846328268" descr="@@@4e34cb43-2625-4a20-af7b-94dd8c3872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27A1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11．如图所示，将凸透镜正对一束水平激光装置，在透镜右侧竖直的光屏上观察到一光斑。若只移动光屏，下列关于光斑移动情况判断正确的是（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93F3B21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95475" cy="1238250"/>
            <wp:effectExtent l="0" t="0" r="0" b="0"/>
            <wp:docPr id="1295015935" name="图片 1295015935" descr="@@@ace9afb5-40bc-47b9-900b-dab11cf8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5935" name="图片 1295015935" descr="@@@ace9afb5-40bc-47b9-900b-dab11cf843d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538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A．竖直向上移动时，光斑向上移动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B．竖直向上移动时，光斑向下移动</w:t>
      </w:r>
    </w:p>
    <w:p w14:paraId="5EAE3E0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C．水平向左移动时，光斑向上移动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D．水平向左移动时，光斑向下移动</w:t>
      </w:r>
    </w:p>
    <w:p w14:paraId="0EE178C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12．如图所示，画出了光线通过透镜（图中未画出）的情形，其中是凹透镜的是（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AE45C10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867150" cy="828675"/>
            <wp:effectExtent l="0" t="0" r="0" b="0"/>
            <wp:docPr id="100005" name="图片 100005" descr="@@@52784698-1611-4621-8090-181fbde5d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2784698-1611-4621-8090-181fbde5dc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AD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A．只有d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B．只有b和d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C．只有c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D．只有a、b、d</w:t>
      </w:r>
    </w:p>
    <w:p w14:paraId="079A8D0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13．如图所示，N是一个水平放置的长方形暗盒，盒内有水平向右的平行光，P为暗盒右侧平面上的一个圆孔，M是一个与暗盒右侧平面平行的间隔一定距离的光屏，若从外径与圆孔P相同的厚平板玻璃、凸透镜、凹透镜这三个光学器件中取一个嵌入圆孔P中，发现在光屏M上呈现一个和圆孔P等大的圆形光斑，则嵌入圆孔P的光学器件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  <w:r>
        <w:rPr>
          <w:rFonts w:hint="eastAsia"/>
          <w:szCs w:val="21"/>
        </w:rPr>
        <w:t>   </w:t>
      </w:r>
    </w:p>
    <w:p w14:paraId="4F222C13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0230" cy="855345"/>
            <wp:effectExtent l="0" t="0" r="7620" b="1905"/>
            <wp:docPr id="1272370" name="图片 1272370" descr="@@@38f0e021-f0db-4b8c-b6b6-11cf3653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0" name="图片 1272370" descr="@@@38f0e021-f0db-4b8c-b6b6-11cf365380d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2537" cy="86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D01B48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A．只可能是凹透镜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B．只可能是凸透镜</w:t>
      </w:r>
    </w:p>
    <w:p w14:paraId="7576D6B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C．凹透镜或凸透镜都有可能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D．凸透镜、厚平板玻璃都有可能</w:t>
      </w:r>
    </w:p>
    <w:p w14:paraId="4388F6D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在利用太阳光测量凸透镜焦距时，小华将凸透镜正对着太阳，再把一张纸放在它的下面，如图所示。调节纸的位置，当在纸上得到一个最小的光斑时，测得这个光斑到凸透镜中心的距离为10cm，这个最小光斑就是该凸透镜的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，该凸透镜的焦距是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cm。当在纸上呈现一个并非最小的光斑时，测得这个光斑到凸透镜中心的距离为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，小华推断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一定小于该凸透镜的焦距，你认为小华的推断对吗？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（选填“对”“不对”或“无法判断”）。</w:t>
      </w:r>
    </w:p>
    <w:p w14:paraId="7871E699"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47800" cy="1009650"/>
            <wp:effectExtent l="0" t="0" r="0" b="0"/>
            <wp:docPr id="100071" name="图片 100071" descr="@@@1553fb68-fe23-45fc-8b02-d1b61d3a2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553fb68-fe23-45fc-8b02-d1b61d3a2af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3AFEB3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15．小明为辨别直径相同的两个透镜的类型，分别将它们正对太阳，把一张纸放在它的下方，在纸上得到相应的光斑，其操作正确的是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（选择“A”或“B”）。透镜与光斑的大小如图所示（</w:t>
      </w:r>
      <w:r>
        <w:rPr>
          <w:rFonts w:hint="eastAsia"/>
          <w:i/>
          <w:szCs w:val="21"/>
        </w:rPr>
        <w:t>d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＜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＜</w:t>
      </w:r>
      <w:r>
        <w:rPr>
          <w:rFonts w:hint="eastAsia"/>
          <w:i/>
          <w:szCs w:val="21"/>
        </w:rPr>
        <w:t>d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szCs w:val="21"/>
        </w:rPr>
        <w:t>）。其中，形成甲光斑的是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（选填“凸”或“凹”）透镜。</w:t>
      </w:r>
    </w:p>
    <w:p w14:paraId="1EDF41D9">
      <w:pPr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29150" cy="1238250"/>
            <wp:effectExtent l="0" t="0" r="0" b="0"/>
            <wp:docPr id="100051" name="图片 100051" descr="@@@4bae5b73-3be2-44ad-8287-d39923a02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bae5b73-3be2-44ad-8287-d39923a02b8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F6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5B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16．（2024·四川内江·中考真题）如图，</w:t>
      </w:r>
      <w:r>
        <w:rPr>
          <w:i/>
          <w:szCs w:val="21"/>
        </w:rPr>
        <w:t>F</w:t>
      </w:r>
      <w:r>
        <w:rPr>
          <w:szCs w:val="21"/>
        </w:rPr>
        <w:t>是凸透镜的焦点，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c</w:t>
      </w:r>
      <w:r>
        <w:rPr>
          <w:szCs w:val="21"/>
        </w:rPr>
        <w:t>是三条入射光线，请画出这三条光线经凸透镜后的出射光线。</w:t>
      </w:r>
    </w:p>
    <w:p w14:paraId="20BD6481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52650" cy="895350"/>
            <wp:effectExtent l="0" t="0" r="0" b="0"/>
            <wp:docPr id="1519639446" name="图片 1519639446" descr="@@@d62dca20-4c9d-48a5-855a-55b00d753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9446" name="图片 1519639446" descr="@@@d62dca20-4c9d-48a5-855a-55b00d75319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952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（2022·山西·统考中考真题）</w:t>
      </w:r>
      <w:r>
        <w:rPr>
          <w:rFonts w:hint="eastAsia"/>
          <w:szCs w:val="21"/>
        </w:rPr>
        <w:t>如图所示，西汉时期的《淮南万毕术》中记载有“削冰令圆，举以向日，以艾承其影，则火生。”请你用学过的光学知识判断“削冰令圆”就是把冰块制成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镜，若要“火生”应把“艾”放在镜的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位置。</w:t>
      </w:r>
    </w:p>
    <w:p w14:paraId="5D995A39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517650" cy="1704975"/>
            <wp:effectExtent l="0" t="0" r="6350" b="9525"/>
            <wp:docPr id="100045" name="图片 100045" descr="@@@2b3581c2-368c-4a15-84c8-38c6af8fd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3581c2-368c-4a15-84c8-38c6af8fd9a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3922" cy="17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A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17．（2023·湖南长沙·统考中考真题）</w:t>
      </w:r>
      <w:r>
        <w:rPr>
          <w:rFonts w:hint="eastAsia"/>
          <w:szCs w:val="21"/>
        </w:rPr>
        <w:t>在课后实践活动中，小明自制了一个如图甲所示的手电筒，他将小灯泡放在凸透镜的焦点处，请在图乙中画出光通过凸透镜后的光线。</w:t>
      </w:r>
    </w:p>
    <w:p w14:paraId="052878AD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572385" cy="1088390"/>
            <wp:effectExtent l="0" t="0" r="0" b="0"/>
            <wp:docPr id="1149897295" name="图片 1149897295" descr="@@@07a4e75e-2044-48e1-a1c5-c4d8dd8fa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7295" name="图片 1149897295" descr="@@@07a4e75e-2044-48e1-a1c5-c4d8dd8fab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0269" cy="10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  </w:t>
      </w:r>
    </w:p>
    <w:p w14:paraId="468D269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18．（2022·广西河池·统考中考真题）</w:t>
      </w:r>
      <w:r>
        <w:rPr>
          <w:rFonts w:hint="eastAsia"/>
          <w:szCs w:val="21"/>
        </w:rPr>
        <w:t>如图所示，请完成光线通过透镜后的光路。</w:t>
      </w:r>
    </w:p>
    <w:p w14:paraId="300DFE4B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504950" cy="1047115"/>
            <wp:effectExtent l="0" t="0" r="0" b="635"/>
            <wp:docPr id="455392045" name="图片 455392045" descr="@@@86b48da4-b280-4179-a627-6a5290b4b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2045" name="图片 455392045" descr="@@@86b48da4-b280-4179-a627-6a5290b4b5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9427" cy="10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</w:p>
    <w:p w14:paraId="66F29DB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19．（2022·广东广州·统考中考真题）</w:t>
      </w:r>
      <w:r>
        <w:rPr>
          <w:rFonts w:hint="eastAsia"/>
          <w:szCs w:val="21"/>
        </w:rPr>
        <w:t>如图，凸透镜的焦点为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，光心为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 xml:space="preserve">。 </w:t>
      </w:r>
    </w:p>
    <w:p w14:paraId="0499E09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在图中画出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点发出的光线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经过透镜光心后的光线；</w:t>
      </w:r>
    </w:p>
    <w:p w14:paraId="1E4A73B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点发出的一条光线经过透镜后与主光轴平行，在图中画出上述光路。</w:t>
      </w:r>
    </w:p>
    <w:p w14:paraId="29456841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00250" cy="1066800"/>
            <wp:effectExtent l="0" t="0" r="0" b="0"/>
            <wp:docPr id="100021" name="图片 100021" descr="@@@344dbb75-1c0b-4a94-a70e-dbbe01dc2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44dbb75-1c0b-4a94-a70e-dbbe01dc25c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</w:t>
      </w:r>
    </w:p>
    <w:p w14:paraId="4FD35F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20．（2023·四川成都·统考中考真题）</w:t>
      </w:r>
      <w:r>
        <w:rPr>
          <w:rFonts w:hint="eastAsia"/>
          <w:szCs w:val="21"/>
        </w:rPr>
        <w:t>如图甲所示是博物馆内“刘充国印”的展台，上方是凸透镜，透过它能看到放大的印章；下方是平面镜，通过它能看到印章底部的字。图乙是其示意图，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为凸透镜的焦点，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为凸透镜的光心，光线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平行于凸透镜的主光轴（图中虚线）。请在图乙中画出：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经过凸透镜折射后的光线；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光线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经过平面镜反射后的光线。</w:t>
      </w:r>
    </w:p>
    <w:p w14:paraId="7B03D2BE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957195" cy="1474470"/>
            <wp:effectExtent l="0" t="0" r="0" b="0"/>
            <wp:docPr id="100039" name="图片 100039" descr="@@@72ffb90d-7122-49a0-9e09-dc8c5c4c7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2ffb90d-7122-49a0-9e09-dc8c5c4c79b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0679" cy="14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       </w:t>
      </w:r>
    </w:p>
    <w:p w14:paraId="35E95D6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    </w:t>
      </w:r>
    </w:p>
    <w:p w14:paraId="54B13A4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B4E1BBC5-42C4-466B-BA3C-A46760501DDF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E7DCCC89-65FE-4704-8980-C6A40263D9E5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000854F5-DAA0-44B3-8F21-A952EC52265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43C3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43C3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056438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C0041B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D3E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5C9"/>
    <w:rsid w:val="001168E6"/>
    <w:rsid w:val="001219AE"/>
    <w:rsid w:val="001268A4"/>
    <w:rsid w:val="00135BFA"/>
    <w:rsid w:val="00137213"/>
    <w:rsid w:val="0014217E"/>
    <w:rsid w:val="00143676"/>
    <w:rsid w:val="0015002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22D7A"/>
    <w:rsid w:val="00243B6D"/>
    <w:rsid w:val="00262701"/>
    <w:rsid w:val="002645C6"/>
    <w:rsid w:val="0028799F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C6F15"/>
    <w:rsid w:val="004D640D"/>
    <w:rsid w:val="004F08FC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2119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7576F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7F24D7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25AB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BF05F8"/>
    <w:rsid w:val="00BF1099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42114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69556C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2046</Words>
  <Characters>2097</Characters>
  <Lines>17</Lines>
  <Paragraphs>5</Paragraphs>
  <TotalTime>2</TotalTime>
  <ScaleCrop>false</ScaleCrop>
  <LinksUpToDate>false</LinksUpToDate>
  <CharactersWithSpaces>2449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2024-07-03T22:55:00Z</dcterms:created>
  <dc:creator>zxxk</dc:creator>
  <cp:lastModifiedBy>Sena-SEGE AUDIO</cp:lastModifiedBy>
  <dcterms:modified xsi:type="dcterms:W3CDTF">2024-09-14T12:48:08Z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621187D4AA034EB8A4DB01B1486E2107_12</vt:lpwstr>
  </property>
</Properties>
</file>