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r>
        <w:rPr>
          <w:rFonts w:ascii="宋体" w:hAnsi="宋体" w:hint="eastAsia"/>
          <w:b/>
          <w:color w:val="000000"/>
          <w:sz w:val="44"/>
          <w:szCs w:val="44"/>
        </w:rPr>
        <w:t>熠格托管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5875EF68" w14:textId="77777777" w:rsidR="001708D7" w:rsidRDefault="001708D7" w:rsidP="001708D7">
            <w:pPr>
              <w:spacing w:line="360" w:lineRule="auto"/>
              <w:jc w:val="left"/>
              <w:textAlignment w:val="center"/>
            </w:pPr>
            <w:r>
              <w:t>1</w:t>
            </w:r>
            <w:r>
              <w:t>．铁锅、铁铲和小铁钉都是</w:t>
            </w:r>
            <w:r>
              <w:rPr>
                <w:rFonts w:eastAsia="Times New Roman"/>
                <w:u w:val="single"/>
              </w:rPr>
              <w:t xml:space="preserve">      </w:t>
            </w:r>
            <w:r>
              <w:t>，它们都由铁这种</w:t>
            </w:r>
            <w:r>
              <w:rPr>
                <w:rFonts w:eastAsia="Times New Roman"/>
                <w:u w:val="single"/>
              </w:rPr>
              <w:t xml:space="preserve">      </w:t>
            </w:r>
            <w:r>
              <w:t>组成的，且含有铁的多少不同，说明它们的</w:t>
            </w:r>
            <w:r>
              <w:rPr>
                <w:rFonts w:eastAsia="Times New Roman"/>
                <w:u w:val="single"/>
              </w:rPr>
              <w:t xml:space="preserve">      </w:t>
            </w:r>
            <w:r>
              <w:t>不同。（质量</w:t>
            </w:r>
            <w:r>
              <w:t>/</w:t>
            </w:r>
            <w:r>
              <w:t>物质</w:t>
            </w:r>
            <w:r>
              <w:t>/</w:t>
            </w:r>
            <w:r>
              <w:t>物体）</w:t>
            </w:r>
          </w:p>
          <w:p w14:paraId="3F6E3C67" w14:textId="77777777" w:rsidR="001708D7" w:rsidRDefault="001708D7" w:rsidP="001708D7">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物体</w:t>
            </w:r>
            <w:r>
              <w:rPr>
                <w:color w:val="FF0000"/>
              </w:rPr>
              <w:t xml:space="preserve">     </w:t>
            </w:r>
            <w:r>
              <w:rPr>
                <w:color w:val="FF0000"/>
              </w:rPr>
              <w:t>物质</w:t>
            </w:r>
            <w:r>
              <w:rPr>
                <w:color w:val="FF0000"/>
              </w:rPr>
              <w:t xml:space="preserve">     </w:t>
            </w:r>
            <w:r>
              <w:rPr>
                <w:color w:val="FF0000"/>
              </w:rPr>
              <w:t>质量</w:t>
            </w:r>
          </w:p>
          <w:p w14:paraId="03100A2C" w14:textId="77777777" w:rsidR="001708D7" w:rsidRDefault="001708D7" w:rsidP="001708D7">
            <w:pPr>
              <w:shd w:val="clear" w:color="auto" w:fill="F2F2F2"/>
              <w:spacing w:line="360" w:lineRule="auto"/>
              <w:jc w:val="left"/>
              <w:textAlignment w:val="center"/>
              <w:rPr>
                <w:color w:val="FF0000"/>
              </w:rPr>
            </w:pPr>
            <w:r>
              <w:rPr>
                <w:color w:val="FF0000"/>
              </w:rPr>
              <w:t>【详解】</w:t>
            </w:r>
            <w:r>
              <w:rPr>
                <w:color w:val="FF0000"/>
              </w:rPr>
              <w:t>[1][2]</w:t>
            </w:r>
            <w:r>
              <w:rPr>
                <w:color w:val="FF0000"/>
              </w:rPr>
              <w:t>铁锅、铁铲和小铁钉是生活中具体存在的物体，它们都是由铁这种物质做成的。</w:t>
            </w:r>
          </w:p>
          <w:p w14:paraId="1962E9CB" w14:textId="77777777" w:rsidR="001708D7" w:rsidRDefault="001708D7" w:rsidP="001708D7">
            <w:pPr>
              <w:shd w:val="clear" w:color="auto" w:fill="F2F2F2"/>
              <w:spacing w:line="360" w:lineRule="auto"/>
              <w:jc w:val="left"/>
              <w:textAlignment w:val="center"/>
              <w:rPr>
                <w:color w:val="FF0000"/>
              </w:rPr>
            </w:pPr>
            <w:r>
              <w:rPr>
                <w:color w:val="FF0000"/>
              </w:rPr>
              <w:t>[3]</w:t>
            </w:r>
            <w:r>
              <w:rPr>
                <w:color w:val="FF0000"/>
              </w:rPr>
              <w:t>铁锅、铁铲和小铁钉含有铁的多少不一样，说明它们的质量不同。</w:t>
            </w:r>
          </w:p>
          <w:p w14:paraId="02AFBFE2" w14:textId="77777777" w:rsidR="001708D7" w:rsidRDefault="001708D7" w:rsidP="001708D7">
            <w:pPr>
              <w:spacing w:line="360" w:lineRule="auto"/>
              <w:jc w:val="left"/>
              <w:textAlignment w:val="center"/>
            </w:pPr>
            <w:r>
              <w:t>2</w:t>
            </w:r>
            <w:r>
              <w:t>．一块橡皮泥的质量为</w:t>
            </w:r>
            <w:r>
              <w:t>50g</w:t>
            </w:r>
            <w:r>
              <w:t>，小明将其捏成船状，则橡皮泥的质量</w:t>
            </w:r>
            <w:r>
              <w:rPr>
                <w:rFonts w:eastAsia="Times New Roman"/>
                <w:u w:val="single"/>
              </w:rPr>
              <w:t xml:space="preserve">      </w:t>
            </w:r>
            <w:r>
              <w:t>，若将橡皮泥放到真空环境中，则橡皮泥的质量</w:t>
            </w:r>
            <w:r>
              <w:rPr>
                <w:rFonts w:eastAsia="Times New Roman"/>
                <w:u w:val="single"/>
              </w:rPr>
              <w:t xml:space="preserve">      </w:t>
            </w:r>
            <w:r>
              <w:t>（以上两空选填</w:t>
            </w:r>
            <w:r>
              <w:t>“</w:t>
            </w:r>
            <w:r>
              <w:t>变大</w:t>
            </w:r>
            <w:r>
              <w:t>”</w:t>
            </w:r>
            <w:r>
              <w:t>、</w:t>
            </w:r>
            <w:r>
              <w:t>“</w:t>
            </w:r>
            <w:r>
              <w:t>变小</w:t>
            </w:r>
            <w:r>
              <w:t>”</w:t>
            </w:r>
            <w:r>
              <w:t>或</w:t>
            </w:r>
            <w:r>
              <w:t>“</w:t>
            </w:r>
            <w:r>
              <w:t>不变</w:t>
            </w:r>
            <w:r>
              <w:t>”</w:t>
            </w:r>
            <w:r>
              <w:t>）。</w:t>
            </w:r>
          </w:p>
          <w:p w14:paraId="2B60EEE2" w14:textId="77777777" w:rsidR="001708D7" w:rsidRDefault="001708D7" w:rsidP="001708D7">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不变</w:t>
            </w:r>
            <w:r>
              <w:rPr>
                <w:color w:val="FF0000"/>
              </w:rPr>
              <w:t xml:space="preserve">     </w:t>
            </w:r>
            <w:r>
              <w:rPr>
                <w:color w:val="FF0000"/>
              </w:rPr>
              <w:t>不变</w:t>
            </w:r>
          </w:p>
          <w:p w14:paraId="40B92D45" w14:textId="77777777" w:rsidR="001708D7" w:rsidRDefault="001708D7" w:rsidP="001708D7">
            <w:pPr>
              <w:shd w:val="clear" w:color="auto" w:fill="F2F2F2"/>
              <w:spacing w:line="360" w:lineRule="auto"/>
              <w:jc w:val="left"/>
              <w:textAlignment w:val="center"/>
              <w:rPr>
                <w:color w:val="FF0000"/>
              </w:rPr>
            </w:pPr>
            <w:r>
              <w:rPr>
                <w:color w:val="FF0000"/>
              </w:rPr>
              <w:t>【解析】【小题</w:t>
            </w:r>
            <w:r>
              <w:rPr>
                <w:color w:val="FF0000"/>
              </w:rPr>
              <w:t>1</w:t>
            </w:r>
            <w:r>
              <w:rPr>
                <w:color w:val="FF0000"/>
              </w:rPr>
              <w:t>】</w:t>
            </w:r>
            <w:r>
              <w:rPr>
                <w:color w:val="FF0000"/>
              </w:rPr>
              <w:t>[1][2]</w:t>
            </w:r>
            <w:r>
              <w:rPr>
                <w:color w:val="FF0000"/>
              </w:rPr>
              <w:t>物体中所含物质的多少叫做质量，物体的质量不随形状、状态和位置的改变而改变。所以将橡皮泥捏成船状和将橡皮泥放到真空环境中，橡皮泥的质量均不变。</w:t>
            </w:r>
          </w:p>
          <w:p w14:paraId="1B0A8064" w14:textId="77777777" w:rsidR="001708D7" w:rsidRDefault="001708D7" w:rsidP="001708D7">
            <w:pPr>
              <w:spacing w:line="360" w:lineRule="auto"/>
              <w:jc w:val="left"/>
              <w:textAlignment w:val="center"/>
            </w:pPr>
            <w:r>
              <w:t>3</w:t>
            </w:r>
            <w:r>
              <w:t>．下列说法中正确的是（　　）</w:t>
            </w:r>
          </w:p>
          <w:p w14:paraId="7CEC4B60" w14:textId="77777777" w:rsidR="001708D7" w:rsidRDefault="001708D7" w:rsidP="001708D7">
            <w:pPr>
              <w:spacing w:line="360" w:lineRule="auto"/>
              <w:ind w:left="300"/>
              <w:jc w:val="left"/>
              <w:textAlignment w:val="center"/>
            </w:pPr>
            <w:r>
              <w:t>A</w:t>
            </w:r>
            <w:r>
              <w:t>．</w:t>
            </w:r>
            <w:r>
              <w:t>1kg</w:t>
            </w:r>
            <w:r>
              <w:t>棉花和</w:t>
            </w:r>
            <w:r>
              <w:t>1kg</w:t>
            </w:r>
            <w:r>
              <w:t>铁的质量一样大</w:t>
            </w:r>
          </w:p>
          <w:p w14:paraId="101493EB" w14:textId="77777777" w:rsidR="001708D7" w:rsidRDefault="001708D7" w:rsidP="001708D7">
            <w:pPr>
              <w:spacing w:line="360" w:lineRule="auto"/>
              <w:ind w:left="300"/>
              <w:jc w:val="left"/>
              <w:textAlignment w:val="center"/>
            </w:pPr>
            <w:r>
              <w:t>B</w:t>
            </w:r>
            <w:r>
              <w:t>．登月舱从月球返回地球，质量变大</w:t>
            </w:r>
          </w:p>
          <w:p w14:paraId="007B6389" w14:textId="77777777" w:rsidR="001708D7" w:rsidRDefault="001708D7" w:rsidP="001708D7">
            <w:pPr>
              <w:spacing w:line="360" w:lineRule="auto"/>
              <w:ind w:left="300"/>
              <w:jc w:val="left"/>
              <w:textAlignment w:val="center"/>
            </w:pPr>
            <w:r>
              <w:t>C</w:t>
            </w:r>
            <w:r>
              <w:t>．一杯水结成冰后，体积增大，质量增大</w:t>
            </w:r>
          </w:p>
          <w:p w14:paraId="18A624FC" w14:textId="77777777" w:rsidR="001708D7" w:rsidRDefault="001708D7" w:rsidP="001708D7">
            <w:pPr>
              <w:spacing w:line="360" w:lineRule="auto"/>
              <w:ind w:left="300"/>
              <w:jc w:val="left"/>
              <w:textAlignment w:val="center"/>
            </w:pPr>
            <w:r>
              <w:lastRenderedPageBreak/>
              <w:t>D</w:t>
            </w:r>
            <w:r>
              <w:t>．玻璃杯打碎后，形状发生了变化，质量增大</w:t>
            </w:r>
          </w:p>
          <w:p w14:paraId="38E5A373" w14:textId="77777777" w:rsidR="001708D7" w:rsidRDefault="001708D7" w:rsidP="001708D7">
            <w:pPr>
              <w:shd w:val="clear" w:color="auto" w:fill="F2F2F2"/>
              <w:spacing w:line="360" w:lineRule="auto"/>
              <w:jc w:val="left"/>
              <w:textAlignment w:val="center"/>
              <w:rPr>
                <w:color w:val="FF0000"/>
              </w:rPr>
            </w:pPr>
            <w:r>
              <w:rPr>
                <w:color w:val="FF0000"/>
              </w:rPr>
              <w:t>【答案】</w:t>
            </w:r>
            <w:r>
              <w:rPr>
                <w:color w:val="FF0000"/>
              </w:rPr>
              <w:t>A</w:t>
            </w:r>
          </w:p>
          <w:p w14:paraId="5CBC5831" w14:textId="77777777" w:rsidR="001708D7" w:rsidRDefault="001708D7" w:rsidP="001708D7">
            <w:pPr>
              <w:shd w:val="clear" w:color="auto" w:fill="F2F2F2"/>
              <w:spacing w:line="360" w:lineRule="auto"/>
              <w:jc w:val="left"/>
              <w:textAlignment w:val="center"/>
              <w:rPr>
                <w:color w:val="FF0000"/>
              </w:rPr>
            </w:pPr>
            <w:r>
              <w:rPr>
                <w:color w:val="FF0000"/>
              </w:rPr>
              <w:t>【详解】</w:t>
            </w:r>
            <w:r>
              <w:rPr>
                <w:color w:val="FF0000"/>
              </w:rPr>
              <w:t>A</w:t>
            </w:r>
            <w:r>
              <w:rPr>
                <w:color w:val="FF0000"/>
              </w:rPr>
              <w:t>．</w:t>
            </w:r>
            <w:r>
              <w:rPr>
                <w:color w:val="FF0000"/>
              </w:rPr>
              <w:t>1kg</w:t>
            </w:r>
            <w:r>
              <w:rPr>
                <w:color w:val="FF0000"/>
              </w:rPr>
              <w:t>棉花与</w:t>
            </w:r>
            <w:r>
              <w:rPr>
                <w:color w:val="FF0000"/>
              </w:rPr>
              <w:t>1kg</w:t>
            </w:r>
            <w:r>
              <w:rPr>
                <w:color w:val="FF0000"/>
              </w:rPr>
              <w:t>的铁质量都是</w:t>
            </w:r>
            <w:r>
              <w:rPr>
                <w:color w:val="FF0000"/>
              </w:rPr>
              <w:t>1kg</w:t>
            </w:r>
            <w:r>
              <w:rPr>
                <w:color w:val="FF0000"/>
              </w:rPr>
              <w:t>，所以质量一样大，故</w:t>
            </w:r>
            <w:r>
              <w:rPr>
                <w:color w:val="FF0000"/>
              </w:rPr>
              <w:t>A</w:t>
            </w:r>
            <w:r>
              <w:rPr>
                <w:color w:val="FF0000"/>
              </w:rPr>
              <w:t>正确；</w:t>
            </w:r>
          </w:p>
          <w:p w14:paraId="4090370D" w14:textId="77777777" w:rsidR="001708D7" w:rsidRDefault="001708D7" w:rsidP="001708D7">
            <w:pPr>
              <w:shd w:val="clear" w:color="auto" w:fill="F2F2F2"/>
              <w:spacing w:line="360" w:lineRule="auto"/>
              <w:jc w:val="left"/>
              <w:textAlignment w:val="center"/>
              <w:rPr>
                <w:color w:val="FF0000"/>
              </w:rPr>
            </w:pPr>
            <w:r>
              <w:rPr>
                <w:color w:val="FF0000"/>
              </w:rPr>
              <w:t>B</w:t>
            </w:r>
            <w:r>
              <w:rPr>
                <w:color w:val="FF0000"/>
              </w:rPr>
              <w:t>．登月舱从月球返回地球，虽然位置发生了改变，但登月舱的质量没变，故</w:t>
            </w:r>
            <w:r>
              <w:rPr>
                <w:color w:val="FF0000"/>
              </w:rPr>
              <w:t>B</w:t>
            </w:r>
            <w:r>
              <w:rPr>
                <w:color w:val="FF0000"/>
              </w:rPr>
              <w:t>错误；</w:t>
            </w:r>
          </w:p>
          <w:p w14:paraId="779CD319" w14:textId="77777777" w:rsidR="001708D7" w:rsidRDefault="001708D7" w:rsidP="001708D7">
            <w:pPr>
              <w:shd w:val="clear" w:color="auto" w:fill="F2F2F2"/>
              <w:spacing w:line="360" w:lineRule="auto"/>
              <w:jc w:val="left"/>
              <w:textAlignment w:val="center"/>
              <w:rPr>
                <w:color w:val="FF0000"/>
              </w:rPr>
            </w:pPr>
            <w:r>
              <w:rPr>
                <w:color w:val="FF0000"/>
              </w:rPr>
              <w:t>C</w:t>
            </w:r>
            <w:r>
              <w:rPr>
                <w:color w:val="FF0000"/>
              </w:rPr>
              <w:t>．一杯水结成冰后，其状态改变了，但它所含水的多少没变，即质量没变，故</w:t>
            </w:r>
            <w:r>
              <w:rPr>
                <w:color w:val="FF0000"/>
              </w:rPr>
              <w:t>C</w:t>
            </w:r>
            <w:r>
              <w:rPr>
                <w:color w:val="FF0000"/>
              </w:rPr>
              <w:t>错误；</w:t>
            </w:r>
          </w:p>
          <w:p w14:paraId="565B5D11" w14:textId="77777777" w:rsidR="001708D7" w:rsidRDefault="001708D7" w:rsidP="001708D7">
            <w:pPr>
              <w:shd w:val="clear" w:color="auto" w:fill="F2F2F2"/>
              <w:spacing w:line="360" w:lineRule="auto"/>
              <w:jc w:val="left"/>
              <w:textAlignment w:val="center"/>
              <w:rPr>
                <w:color w:val="FF0000"/>
              </w:rPr>
            </w:pPr>
            <w:r>
              <w:rPr>
                <w:color w:val="FF0000"/>
              </w:rPr>
              <w:t>D</w:t>
            </w:r>
            <w:r>
              <w:rPr>
                <w:color w:val="FF0000"/>
              </w:rPr>
              <w:t>．玻璃杯打碎后形状发生了变化，但所含玻璃的多少没变，即质量没变，故</w:t>
            </w:r>
            <w:r>
              <w:rPr>
                <w:color w:val="FF0000"/>
              </w:rPr>
              <w:t>D</w:t>
            </w:r>
            <w:r>
              <w:rPr>
                <w:color w:val="FF0000"/>
              </w:rPr>
              <w:t>错误。</w:t>
            </w:r>
          </w:p>
          <w:p w14:paraId="0A0E401A" w14:textId="77777777" w:rsidR="001708D7" w:rsidRDefault="001708D7" w:rsidP="001708D7">
            <w:pPr>
              <w:shd w:val="clear" w:color="auto" w:fill="F2F2F2"/>
              <w:spacing w:line="360" w:lineRule="auto"/>
              <w:jc w:val="left"/>
              <w:textAlignment w:val="center"/>
              <w:rPr>
                <w:color w:val="FF0000"/>
              </w:rPr>
            </w:pPr>
            <w:r>
              <w:rPr>
                <w:color w:val="FF0000"/>
              </w:rPr>
              <w:t>故选</w:t>
            </w:r>
            <w:r>
              <w:rPr>
                <w:color w:val="FF0000"/>
              </w:rPr>
              <w:t>A</w:t>
            </w:r>
            <w:r>
              <w:rPr>
                <w:color w:val="FF0000"/>
              </w:rPr>
              <w:t>。</w:t>
            </w:r>
          </w:p>
          <w:p w14:paraId="5FBDE0A3" w14:textId="77777777" w:rsidR="001708D7" w:rsidRDefault="001708D7" w:rsidP="001708D7">
            <w:pPr>
              <w:spacing w:line="360" w:lineRule="auto"/>
              <w:jc w:val="left"/>
              <w:textAlignment w:val="center"/>
            </w:pPr>
            <w:r>
              <w:t>4</w:t>
            </w:r>
            <w:r>
              <w:t>．物体的质量不随温度、形状、位置、</w:t>
            </w:r>
            <w:r>
              <w:rPr>
                <w:rFonts w:eastAsia="Times New Roman"/>
                <w:u w:val="single"/>
              </w:rPr>
              <w:t xml:space="preserve">      </w:t>
            </w:r>
            <w:r>
              <w:t>的改变而改变。我国玉兔号月球车的质量为</w:t>
            </w:r>
            <w:r>
              <w:t>120</w:t>
            </w:r>
            <w:r>
              <w:t>千克，若从地球到了月球，该车的质量为</w:t>
            </w:r>
            <w:r>
              <w:rPr>
                <w:rFonts w:eastAsia="Times New Roman"/>
                <w:u w:val="single"/>
              </w:rPr>
              <w:t xml:space="preserve">      </w:t>
            </w:r>
            <w:r>
              <w:t>克。</w:t>
            </w:r>
          </w:p>
          <w:p w14:paraId="125FBA17" w14:textId="77777777" w:rsidR="001708D7" w:rsidRDefault="001708D7" w:rsidP="001708D7">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状态</w:t>
            </w:r>
            <w:r>
              <w:rPr>
                <w:color w:val="FF0000"/>
              </w:rPr>
              <w:t xml:space="preserve">     1.2×10</w:t>
            </w:r>
            <w:r>
              <w:rPr>
                <w:color w:val="FF0000"/>
                <w:vertAlign w:val="superscript"/>
              </w:rPr>
              <w:t>5</w:t>
            </w:r>
          </w:p>
          <w:p w14:paraId="7D72B4E8" w14:textId="77777777" w:rsidR="001708D7" w:rsidRDefault="001708D7" w:rsidP="001708D7">
            <w:pPr>
              <w:shd w:val="clear" w:color="auto" w:fill="F2F2F2"/>
              <w:spacing w:line="360" w:lineRule="auto"/>
              <w:jc w:val="left"/>
              <w:textAlignment w:val="center"/>
              <w:rPr>
                <w:color w:val="FF0000"/>
              </w:rPr>
            </w:pPr>
            <w:r>
              <w:rPr>
                <w:color w:val="FF0000"/>
              </w:rPr>
              <w:t>【详解】</w:t>
            </w:r>
            <w:r>
              <w:rPr>
                <w:color w:val="FF0000"/>
              </w:rPr>
              <w:t>[1][2]</w:t>
            </w:r>
            <w:r>
              <w:rPr>
                <w:color w:val="FF0000"/>
              </w:rPr>
              <w:t>物体所含物质的多少叫做质量，质量是物体本身的一种属性，它不随温度、位置、形状、状态的改变而改变。从地球到月球，月球车的质量不变，月球车的质量仍为</w:t>
            </w:r>
            <w:r>
              <w:rPr>
                <w:color w:val="FF0000"/>
              </w:rPr>
              <w:t>120kg</w:t>
            </w:r>
            <w:r>
              <w:rPr>
                <w:color w:val="FF0000"/>
              </w:rPr>
              <w:t>，即</w:t>
            </w:r>
            <w:r>
              <w:rPr>
                <w:color w:val="FF0000"/>
              </w:rPr>
              <w:t>1.2×10</w:t>
            </w:r>
            <w:r>
              <w:rPr>
                <w:color w:val="FF0000"/>
                <w:vertAlign w:val="superscript"/>
              </w:rPr>
              <w:t>5</w:t>
            </w:r>
            <w:r>
              <w:rPr>
                <w:color w:val="FF0000"/>
              </w:rPr>
              <w:t>克。</w:t>
            </w:r>
          </w:p>
          <w:p w14:paraId="34931D18" w14:textId="77777777" w:rsidR="001708D7" w:rsidRDefault="001708D7" w:rsidP="001708D7">
            <w:pPr>
              <w:spacing w:line="360" w:lineRule="auto"/>
              <w:jc w:val="left"/>
              <w:textAlignment w:val="center"/>
            </w:pPr>
            <w:r>
              <w:t>5</w:t>
            </w:r>
            <w:r>
              <w:t>．物体所含</w:t>
            </w:r>
            <w:r>
              <w:rPr>
                <w:rFonts w:eastAsia="Times New Roman"/>
                <w:u w:val="single"/>
              </w:rPr>
              <w:t xml:space="preserve">          </w:t>
            </w:r>
            <w:r>
              <w:t>的多少叫做质量，国际单位制中质量的单位是</w:t>
            </w:r>
            <w:r>
              <w:rPr>
                <w:rFonts w:eastAsia="Times New Roman"/>
                <w:u w:val="single"/>
              </w:rPr>
              <w:t xml:space="preserve">      </w:t>
            </w:r>
            <w:r>
              <w:t>。实验室测量质量的工具是</w:t>
            </w:r>
            <w:r>
              <w:rPr>
                <w:rFonts w:eastAsia="Times New Roman"/>
                <w:u w:val="single"/>
              </w:rPr>
              <w:t xml:space="preserve">      </w:t>
            </w:r>
            <w:r>
              <w:t>。</w:t>
            </w:r>
          </w:p>
          <w:p w14:paraId="0AD00274" w14:textId="77777777" w:rsidR="001708D7" w:rsidRDefault="001708D7" w:rsidP="001708D7">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物质</w:t>
            </w:r>
            <w:r>
              <w:rPr>
                <w:color w:val="FF0000"/>
              </w:rPr>
              <w:t xml:space="preserve">     </w:t>
            </w:r>
            <w:r>
              <w:rPr>
                <w:color w:val="FF0000"/>
              </w:rPr>
              <w:t>千克</w:t>
            </w:r>
            <w:r>
              <w:rPr>
                <w:color w:val="FF0000"/>
              </w:rPr>
              <w:t xml:space="preserve">     </w:t>
            </w:r>
            <w:r>
              <w:rPr>
                <w:color w:val="FF0000"/>
              </w:rPr>
              <w:t>天平</w:t>
            </w:r>
          </w:p>
          <w:p w14:paraId="68FAE2B9" w14:textId="77777777" w:rsidR="001708D7" w:rsidRDefault="001708D7" w:rsidP="001708D7">
            <w:pPr>
              <w:shd w:val="clear" w:color="auto" w:fill="F2F2F2"/>
              <w:spacing w:line="360" w:lineRule="auto"/>
              <w:jc w:val="left"/>
              <w:textAlignment w:val="center"/>
              <w:rPr>
                <w:color w:val="FF0000"/>
              </w:rPr>
            </w:pPr>
            <w:r>
              <w:rPr>
                <w:color w:val="FF0000"/>
              </w:rPr>
              <w:t>【详解】</w:t>
            </w:r>
            <w:r>
              <w:rPr>
                <w:color w:val="FF0000"/>
              </w:rPr>
              <w:t>[1][2]</w:t>
            </w:r>
            <w:r>
              <w:rPr>
                <w:color w:val="FF0000"/>
              </w:rPr>
              <w:t>物体所含物质的多少叫质量，物体含有物质多，质量大，物体含有物质少，质量小；在国际单位制中，质量的单位是千克。</w:t>
            </w:r>
          </w:p>
          <w:p w14:paraId="7BD8B117" w14:textId="77777777" w:rsidR="001708D7" w:rsidRDefault="001708D7" w:rsidP="001708D7">
            <w:pPr>
              <w:shd w:val="clear" w:color="auto" w:fill="F2F2F2"/>
              <w:spacing w:line="360" w:lineRule="auto"/>
              <w:jc w:val="left"/>
              <w:textAlignment w:val="center"/>
              <w:rPr>
                <w:color w:val="FF0000"/>
              </w:rPr>
            </w:pPr>
            <w:r>
              <w:rPr>
                <w:color w:val="FF0000"/>
              </w:rPr>
              <w:t>[3]</w:t>
            </w:r>
            <w:r>
              <w:rPr>
                <w:color w:val="FF0000"/>
              </w:rPr>
              <w:t>实验室中常用天平测量物体的质量。</w:t>
            </w:r>
          </w:p>
          <w:p w14:paraId="430EB00C" w14:textId="77777777" w:rsidR="001708D7" w:rsidRDefault="001708D7" w:rsidP="001708D7">
            <w:pPr>
              <w:spacing w:line="360" w:lineRule="auto"/>
              <w:jc w:val="left"/>
              <w:textAlignment w:val="center"/>
            </w:pPr>
            <w:r>
              <w:t>6</w:t>
            </w:r>
            <w:r>
              <w:t>．质量是物体本身的一种</w:t>
            </w:r>
            <w:r>
              <w:rPr>
                <w:rFonts w:eastAsia="Times New Roman"/>
                <w:u w:val="single"/>
              </w:rPr>
              <w:t xml:space="preserve">           </w:t>
            </w:r>
            <w:r>
              <w:t>（选填</w:t>
            </w:r>
            <w:r>
              <w:t>“</w:t>
            </w:r>
            <w:r>
              <w:t>属性</w:t>
            </w:r>
            <w:r>
              <w:t>”</w:t>
            </w:r>
            <w:r>
              <w:t>或</w:t>
            </w:r>
            <w:r>
              <w:t>“</w:t>
            </w:r>
            <w:r>
              <w:t>特性</w:t>
            </w:r>
            <w:r>
              <w:t>”</w:t>
            </w:r>
            <w:r>
              <w:t>）。如果宇航员将质量为</w:t>
            </w:r>
            <w:r>
              <w:t>50g</w:t>
            </w:r>
            <w:r>
              <w:t>的矿石从地球带到月球，其质量将</w:t>
            </w:r>
            <w:r>
              <w:rPr>
                <w:rFonts w:eastAsia="Times New Roman"/>
                <w:u w:val="single"/>
              </w:rPr>
              <w:t xml:space="preserve">           </w:t>
            </w:r>
            <w:r>
              <w:t>（选填</w:t>
            </w:r>
            <w:r>
              <w:t>“</w:t>
            </w:r>
            <w:r>
              <w:t>变大</w:t>
            </w:r>
            <w:r>
              <w:t>”“</w:t>
            </w:r>
            <w:r>
              <w:t>变小</w:t>
            </w:r>
            <w:r>
              <w:t>”</w:t>
            </w:r>
            <w:r>
              <w:t>或</w:t>
            </w:r>
            <w:r>
              <w:t>“</w:t>
            </w:r>
            <w:r>
              <w:t>不变</w:t>
            </w:r>
            <w:r>
              <w:t>”</w:t>
            </w:r>
            <w:r>
              <w:t>）。</w:t>
            </w:r>
          </w:p>
          <w:p w14:paraId="25849D65" w14:textId="77777777" w:rsidR="001708D7" w:rsidRDefault="001708D7" w:rsidP="001708D7">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属性</w:t>
            </w:r>
            <w:r>
              <w:rPr>
                <w:color w:val="FF0000"/>
              </w:rPr>
              <w:t xml:space="preserve">     </w:t>
            </w:r>
            <w:r>
              <w:rPr>
                <w:color w:val="FF0000"/>
              </w:rPr>
              <w:t>不变</w:t>
            </w:r>
          </w:p>
          <w:p w14:paraId="6B96E7C8" w14:textId="77777777" w:rsidR="001708D7" w:rsidRDefault="001708D7" w:rsidP="001708D7">
            <w:pPr>
              <w:shd w:val="clear" w:color="auto" w:fill="F2F2F2"/>
              <w:spacing w:line="360" w:lineRule="auto"/>
              <w:jc w:val="left"/>
              <w:textAlignment w:val="center"/>
              <w:rPr>
                <w:color w:val="FF0000"/>
              </w:rPr>
            </w:pPr>
            <w:r>
              <w:rPr>
                <w:color w:val="FF0000"/>
              </w:rPr>
              <w:t>【详解】</w:t>
            </w:r>
            <w:r>
              <w:rPr>
                <w:color w:val="FF0000"/>
              </w:rPr>
              <w:t>[1][2]</w:t>
            </w:r>
            <w:r>
              <w:rPr>
                <w:color w:val="FF0000"/>
              </w:rPr>
              <w:t>根据质量的定义可知，物体所含物质的多少叫质量，实验室中常用天平来测量。质量不随物体的形状、状态、位置和温度的变化而变化，是物体本身的一种属性，所以，若将质量为</w:t>
            </w:r>
            <w:r>
              <w:rPr>
                <w:color w:val="FF0000"/>
              </w:rPr>
              <w:t>50</w:t>
            </w:r>
            <w:r>
              <w:rPr>
                <w:color w:val="FF0000"/>
              </w:rPr>
              <w:t>克的矿石从地球带到月球，位置改变，但物体所含物质的多少不变，所以，质量不变。</w:t>
            </w:r>
          </w:p>
          <w:p w14:paraId="347242C7" w14:textId="77777777" w:rsidR="001708D7" w:rsidRDefault="001708D7" w:rsidP="001708D7">
            <w:pPr>
              <w:spacing w:line="360" w:lineRule="auto"/>
              <w:jc w:val="left"/>
              <w:textAlignment w:val="center"/>
            </w:pPr>
            <w:r>
              <w:t>7</w:t>
            </w:r>
            <w:r>
              <w:t>．以下字母中，不属于质量单位的是（　　）</w:t>
            </w:r>
          </w:p>
          <w:p w14:paraId="1E78A3BD" w14:textId="77777777" w:rsidR="001708D7" w:rsidRDefault="001708D7" w:rsidP="001708D7">
            <w:pPr>
              <w:tabs>
                <w:tab w:val="left" w:pos="2078"/>
                <w:tab w:val="left" w:pos="4156"/>
                <w:tab w:val="left" w:pos="6234"/>
              </w:tabs>
              <w:spacing w:line="360" w:lineRule="auto"/>
              <w:ind w:left="300"/>
              <w:jc w:val="left"/>
              <w:textAlignment w:val="center"/>
            </w:pPr>
            <w:r>
              <w:t>A</w:t>
            </w:r>
            <w:r>
              <w:t>．</w:t>
            </w:r>
            <w:r>
              <w:rPr>
                <w:rFonts w:eastAsia="Times New Roman"/>
                <w:i/>
              </w:rPr>
              <w:t>m</w:t>
            </w:r>
            <w:r>
              <w:rPr>
                <w:rFonts w:eastAsia="Times New Roman"/>
                <w:i/>
              </w:rPr>
              <w:tab/>
            </w:r>
            <w:r>
              <w:t>B</w:t>
            </w:r>
            <w:r>
              <w:t>．</w:t>
            </w:r>
            <w:r>
              <w:t>kg</w:t>
            </w:r>
            <w:r>
              <w:tab/>
              <w:t>C</w:t>
            </w:r>
            <w:r>
              <w:t>．</w:t>
            </w:r>
            <w:r>
              <w:rPr>
                <w:rFonts w:eastAsia="Times New Roman"/>
                <w:i/>
              </w:rPr>
              <w:t>t</w:t>
            </w:r>
            <w:r>
              <w:rPr>
                <w:rFonts w:eastAsia="Times New Roman"/>
                <w:i/>
              </w:rPr>
              <w:tab/>
            </w:r>
            <w:r>
              <w:t>D</w:t>
            </w:r>
            <w:r>
              <w:t>．</w:t>
            </w:r>
            <w:r>
              <w:rPr>
                <w:rFonts w:eastAsia="Times New Roman"/>
                <w:i/>
              </w:rPr>
              <w:t>m</w:t>
            </w:r>
            <w:r>
              <w:t>g</w:t>
            </w:r>
          </w:p>
          <w:p w14:paraId="152E3C2A" w14:textId="77777777" w:rsidR="001708D7" w:rsidRDefault="001708D7" w:rsidP="001708D7">
            <w:pPr>
              <w:shd w:val="clear" w:color="auto" w:fill="F2F2F2"/>
              <w:spacing w:line="360" w:lineRule="auto"/>
              <w:jc w:val="left"/>
              <w:textAlignment w:val="center"/>
              <w:rPr>
                <w:color w:val="FF0000"/>
              </w:rPr>
            </w:pPr>
            <w:r>
              <w:rPr>
                <w:color w:val="FF0000"/>
              </w:rPr>
              <w:t>【答案】</w:t>
            </w:r>
            <w:r>
              <w:rPr>
                <w:color w:val="FF0000"/>
              </w:rPr>
              <w:t>A</w:t>
            </w:r>
          </w:p>
          <w:p w14:paraId="29C6DB12" w14:textId="77777777" w:rsidR="001708D7" w:rsidRDefault="001708D7" w:rsidP="001708D7">
            <w:pPr>
              <w:shd w:val="clear" w:color="auto" w:fill="F2F2F2"/>
              <w:spacing w:line="360" w:lineRule="auto"/>
              <w:jc w:val="left"/>
              <w:textAlignment w:val="center"/>
              <w:rPr>
                <w:color w:val="FF0000"/>
              </w:rPr>
            </w:pPr>
            <w:r>
              <w:rPr>
                <w:color w:val="FF0000"/>
              </w:rPr>
              <w:t>【详解】质量的国际单位是</w:t>
            </w:r>
            <w:r>
              <w:rPr>
                <w:color w:val="FF0000"/>
              </w:rPr>
              <w:t>kg(</w:t>
            </w:r>
            <w:r>
              <w:rPr>
                <w:color w:val="FF0000"/>
              </w:rPr>
              <w:t>千克</w:t>
            </w:r>
            <w:r>
              <w:rPr>
                <w:color w:val="FF0000"/>
              </w:rPr>
              <w:t>)</w:t>
            </w:r>
            <w:r>
              <w:rPr>
                <w:color w:val="FF0000"/>
              </w:rPr>
              <w:t>，其他单位有</w:t>
            </w:r>
            <w:r>
              <w:rPr>
                <w:color w:val="FF0000"/>
              </w:rPr>
              <w:t>g</w:t>
            </w:r>
            <w:r>
              <w:rPr>
                <w:color w:val="FF0000"/>
              </w:rPr>
              <w:t>（克）、</w:t>
            </w:r>
            <w:r>
              <w:rPr>
                <w:color w:val="FF0000"/>
              </w:rPr>
              <w:t>t</w:t>
            </w:r>
            <w:r>
              <w:rPr>
                <w:color w:val="FF0000"/>
              </w:rPr>
              <w:t>（吨）、</w:t>
            </w:r>
            <w:r>
              <w:rPr>
                <w:color w:val="FF0000"/>
              </w:rPr>
              <w:t>mg</w:t>
            </w:r>
            <w:r>
              <w:rPr>
                <w:color w:val="FF0000"/>
              </w:rPr>
              <w:t>（毫克），单位换算为</w:t>
            </w:r>
          </w:p>
          <w:p w14:paraId="4CCF03C6" w14:textId="77777777" w:rsidR="001708D7" w:rsidRDefault="001708D7" w:rsidP="001708D7">
            <w:pPr>
              <w:shd w:val="clear" w:color="auto" w:fill="F2F2F2"/>
              <w:spacing w:line="360" w:lineRule="auto"/>
              <w:jc w:val="center"/>
              <w:textAlignment w:val="center"/>
              <w:rPr>
                <w:color w:val="FF0000"/>
              </w:rPr>
            </w:pPr>
            <w:r>
              <w:rPr>
                <w:color w:val="FF0000"/>
              </w:rPr>
              <w:object w:dxaOrig="2270" w:dyaOrig="316" w14:anchorId="01993A2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a14d8486e0ef15460f25f0030c2a4640" style="width:113.65pt;height:15.75pt" o:ole="">
                  <v:imagedata r:id="rId9" o:title="eqIda14d8486e0ef15460f25f0030c2a4640"/>
                </v:shape>
                <o:OLEObject Type="Embed" ProgID="Equation.DSMT4" ShapeID="_x0000_i1025" DrawAspect="Content" ObjectID="_1822129000" r:id="rId10"/>
              </w:object>
            </w:r>
          </w:p>
          <w:p w14:paraId="3CD0B2A6" w14:textId="77777777" w:rsidR="001708D7" w:rsidRDefault="001708D7" w:rsidP="001708D7">
            <w:pPr>
              <w:shd w:val="clear" w:color="auto" w:fill="F2F2F2"/>
              <w:spacing w:line="360" w:lineRule="auto"/>
              <w:jc w:val="left"/>
              <w:textAlignment w:val="center"/>
              <w:rPr>
                <w:color w:val="FF0000"/>
              </w:rPr>
            </w:pPr>
            <w:r>
              <w:rPr>
                <w:color w:val="FF0000"/>
              </w:rPr>
              <w:lastRenderedPageBreak/>
              <w:t>m</w:t>
            </w:r>
            <w:r>
              <w:rPr>
                <w:color w:val="FF0000"/>
              </w:rPr>
              <w:t>用作质量的符号，故</w:t>
            </w:r>
            <w:r>
              <w:rPr>
                <w:color w:val="FF0000"/>
              </w:rPr>
              <w:t>A</w:t>
            </w:r>
            <w:r>
              <w:rPr>
                <w:color w:val="FF0000"/>
              </w:rPr>
              <w:t>符合题意，</w:t>
            </w:r>
            <w:r>
              <w:rPr>
                <w:color w:val="FF0000"/>
              </w:rPr>
              <w:t>BCD</w:t>
            </w:r>
            <w:r>
              <w:rPr>
                <w:color w:val="FF0000"/>
              </w:rPr>
              <w:t>不符合题意。</w:t>
            </w:r>
          </w:p>
          <w:p w14:paraId="2D625D7A" w14:textId="77777777" w:rsidR="001708D7" w:rsidRDefault="001708D7" w:rsidP="001708D7">
            <w:pPr>
              <w:shd w:val="clear" w:color="auto" w:fill="F2F2F2"/>
              <w:spacing w:line="360" w:lineRule="auto"/>
              <w:jc w:val="left"/>
              <w:textAlignment w:val="center"/>
              <w:rPr>
                <w:color w:val="FF0000"/>
              </w:rPr>
            </w:pPr>
            <w:r>
              <w:rPr>
                <w:color w:val="FF0000"/>
              </w:rPr>
              <w:t>故选</w:t>
            </w:r>
            <w:r>
              <w:rPr>
                <w:color w:val="FF0000"/>
              </w:rPr>
              <w:t>A</w:t>
            </w:r>
            <w:r>
              <w:rPr>
                <w:color w:val="FF0000"/>
              </w:rPr>
              <w:t>。</w:t>
            </w:r>
          </w:p>
          <w:p w14:paraId="31A8DCA0" w14:textId="77777777" w:rsidR="001708D7" w:rsidRDefault="001708D7" w:rsidP="001708D7">
            <w:pPr>
              <w:spacing w:line="360" w:lineRule="auto"/>
              <w:jc w:val="left"/>
              <w:textAlignment w:val="center"/>
            </w:pPr>
            <w:r>
              <w:t>8</w:t>
            </w:r>
            <w:r>
              <w:t>．如图所示，一只质量为</w:t>
            </w:r>
            <w:r>
              <w:object w:dxaOrig="492" w:dyaOrig="279" w14:anchorId="6E59CD53">
                <v:shape id="_x0000_i1026" type="#_x0000_t75" alt="eqIda5bc574525498ed2423e399bc9d8bba0" style="width:24.75pt;height:13.9pt" o:ole="">
                  <v:imagedata r:id="rId11" o:title="eqIda5bc574525498ed2423e399bc9d8bba0"/>
                </v:shape>
                <o:OLEObject Type="Embed" ProgID="Equation.DSMT4" ShapeID="_x0000_i1026" DrawAspect="Content" ObjectID="_1822129001" r:id="rId12"/>
              </w:object>
            </w:r>
            <w:r>
              <w:t>的苹果，合</w:t>
            </w:r>
            <w:r>
              <w:rPr>
                <w:rFonts w:eastAsia="Times New Roman"/>
                <w:u w:val="single"/>
              </w:rPr>
              <w:t xml:space="preserve">      </w:t>
            </w:r>
            <w:r>
              <w:object w:dxaOrig="281" w:dyaOrig="281" w14:anchorId="0626E876">
                <v:shape id="_x0000_i1027" type="#_x0000_t75" alt="eqId24f7c4a8558eff6427d22b6c0c855721" style="width:13.9pt;height:13.9pt" o:ole="">
                  <v:imagedata r:id="rId13" o:title="eqId24f7c4a8558eff6427d22b6c0c855721"/>
                </v:shape>
                <o:OLEObject Type="Embed" ProgID="Equation.DSMT4" ShapeID="_x0000_i1027" DrawAspect="Content" ObjectID="_1822129002" r:id="rId14"/>
              </w:object>
            </w:r>
            <w:r>
              <w:t>、</w:t>
            </w:r>
            <w:r>
              <w:rPr>
                <w:rFonts w:eastAsia="Times New Roman"/>
                <w:u w:val="single"/>
              </w:rPr>
              <w:t xml:space="preserve">      </w:t>
            </w:r>
            <w:r>
              <w:object w:dxaOrig="334" w:dyaOrig="227" w14:anchorId="1DB0A6E6">
                <v:shape id="_x0000_i1028" type="#_x0000_t75" alt="eqId260c686e89023f3f7d2879e70fca0605" style="width:16.9pt;height:11.25pt" o:ole="">
                  <v:imagedata r:id="rId15" o:title="eqId260c686e89023f3f7d2879e70fca0605"/>
                </v:shape>
                <o:OLEObject Type="Embed" ProgID="Equation.DSMT4" ShapeID="_x0000_i1028" DrawAspect="Content" ObjectID="_1822129003" r:id="rId16"/>
              </w:object>
            </w:r>
            <w:r>
              <w:t>。现将苹果切成两块，其总质量</w:t>
            </w:r>
            <w:r>
              <w:rPr>
                <w:rFonts w:eastAsia="Times New Roman"/>
                <w:u w:val="single"/>
              </w:rPr>
              <w:t xml:space="preserve">      </w:t>
            </w:r>
            <w:r>
              <w:t>（选填</w:t>
            </w:r>
            <w:r>
              <w:t>“</w:t>
            </w:r>
            <w:r>
              <w:t>变大</w:t>
            </w:r>
            <w:r>
              <w:t>”</w:t>
            </w:r>
            <w:r>
              <w:t>、</w:t>
            </w:r>
            <w:r>
              <w:t>“</w:t>
            </w:r>
            <w:r>
              <w:t>变小</w:t>
            </w:r>
            <w:r>
              <w:t>”</w:t>
            </w:r>
            <w:r>
              <w:t>、</w:t>
            </w:r>
            <w:r>
              <w:t>“</w:t>
            </w:r>
            <w:r>
              <w:t>保持不变</w:t>
            </w:r>
            <w:r>
              <w:t>”</w:t>
            </w:r>
            <w:r>
              <w:t>）。</w:t>
            </w:r>
          </w:p>
          <w:p w14:paraId="3624AEA8" w14:textId="77777777" w:rsidR="001708D7" w:rsidRDefault="001708D7" w:rsidP="001708D7">
            <w:pPr>
              <w:spacing w:line="360" w:lineRule="auto"/>
              <w:textAlignment w:val="center"/>
            </w:pPr>
            <w:r>
              <w:rPr>
                <w:rFonts w:eastAsia="Times New Roman"/>
                <w:noProof/>
                <w:kern w:val="0"/>
                <w:sz w:val="24"/>
              </w:rPr>
              <w:drawing>
                <wp:inline distT="0" distB="0" distL="114300" distR="114300" wp14:anchorId="71067442" wp14:editId="1FA70EDA">
                  <wp:extent cx="1371600" cy="790575"/>
                  <wp:effectExtent l="0" t="0" r="0" b="1905"/>
                  <wp:docPr id="100003" name="图片 100003" descr="@@@c5743a39-6297-48b7-a604-2871167394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c5743a39-6297-48b7-a604-28711673945b"/>
                          <pic:cNvPicPr>
                            <a:picLocks noChangeAspect="1"/>
                          </pic:cNvPicPr>
                        </pic:nvPicPr>
                        <pic:blipFill>
                          <a:blip r:embed="rId17"/>
                          <a:stretch>
                            <a:fillRect/>
                          </a:stretch>
                        </pic:blipFill>
                        <pic:spPr>
                          <a:xfrm>
                            <a:off x="0" y="0"/>
                            <a:ext cx="1371600" cy="790575"/>
                          </a:xfrm>
                          <a:prstGeom prst="rect">
                            <a:avLst/>
                          </a:prstGeom>
                        </pic:spPr>
                      </pic:pic>
                    </a:graphicData>
                  </a:graphic>
                </wp:inline>
              </w:drawing>
            </w:r>
            <w:r>
              <w:rPr>
                <w:rFonts w:eastAsia="Times New Roman"/>
                <w:kern w:val="0"/>
                <w:sz w:val="24"/>
              </w:rPr>
              <w:t>  </w:t>
            </w:r>
          </w:p>
          <w:p w14:paraId="384D3647" w14:textId="77777777" w:rsidR="001708D7" w:rsidRDefault="001708D7" w:rsidP="001708D7">
            <w:pPr>
              <w:shd w:val="clear" w:color="auto" w:fill="F2F2F2"/>
              <w:spacing w:line="360" w:lineRule="auto"/>
              <w:jc w:val="left"/>
              <w:textAlignment w:val="center"/>
              <w:rPr>
                <w:color w:val="FF0000"/>
              </w:rPr>
            </w:pPr>
            <w:r>
              <w:rPr>
                <w:color w:val="FF0000"/>
              </w:rPr>
              <w:t>【答案】</w:t>
            </w:r>
            <w:r>
              <w:rPr>
                <w:color w:val="FF0000"/>
              </w:rPr>
              <w:t xml:space="preserve">     0.5     </w:t>
            </w:r>
            <w:r>
              <w:rPr>
                <w:color w:val="FF0000"/>
              </w:rPr>
              <w:object w:dxaOrig="580" w:dyaOrig="277" w14:anchorId="1CFF8998">
                <v:shape id="_x0000_i1029" type="#_x0000_t75" alt="eqIdca911678c70e9ef5f0372b53ced8682a" style="width:28.9pt;height:13.9pt" o:ole="">
                  <v:imagedata r:id="rId18" o:title="eqIdca911678c70e9ef5f0372b53ced8682a"/>
                </v:shape>
                <o:OLEObject Type="Embed" ProgID="Equation.DSMT4" ShapeID="_x0000_i1029" DrawAspect="Content" ObjectID="_1822129004" r:id="rId19"/>
              </w:object>
            </w:r>
            <w:r>
              <w:rPr>
                <w:color w:val="FF0000"/>
              </w:rPr>
              <w:t xml:space="preserve">     </w:t>
            </w:r>
            <w:r>
              <w:rPr>
                <w:color w:val="FF0000"/>
              </w:rPr>
              <w:t>保持不变</w:t>
            </w:r>
          </w:p>
          <w:p w14:paraId="05281411" w14:textId="77777777" w:rsidR="001708D7" w:rsidRDefault="001708D7" w:rsidP="001708D7">
            <w:pPr>
              <w:shd w:val="clear" w:color="auto" w:fill="F2F2F2"/>
              <w:spacing w:line="360" w:lineRule="auto"/>
              <w:jc w:val="left"/>
              <w:textAlignment w:val="center"/>
              <w:rPr>
                <w:color w:val="FF0000"/>
              </w:rPr>
            </w:pPr>
            <w:r>
              <w:rPr>
                <w:color w:val="FF0000"/>
              </w:rPr>
              <w:t>【详解】</w:t>
            </w:r>
            <w:r>
              <w:rPr>
                <w:color w:val="FF0000"/>
              </w:rPr>
              <w:t>[1][2]</w:t>
            </w:r>
            <w:r>
              <w:rPr>
                <w:color w:val="FF0000"/>
              </w:rPr>
              <w:t>质量的单位换算关系</w:t>
            </w:r>
          </w:p>
          <w:p w14:paraId="6D969495" w14:textId="77777777" w:rsidR="001708D7" w:rsidRDefault="001708D7" w:rsidP="001708D7">
            <w:pPr>
              <w:shd w:val="clear" w:color="auto" w:fill="F2F2F2"/>
              <w:spacing w:line="360" w:lineRule="auto"/>
              <w:jc w:val="center"/>
              <w:textAlignment w:val="center"/>
              <w:rPr>
                <w:color w:val="FF0000"/>
              </w:rPr>
            </w:pPr>
            <w:r>
              <w:rPr>
                <w:color w:val="FF0000"/>
              </w:rPr>
              <w:object w:dxaOrig="2235" w:dyaOrig="317" w14:anchorId="124E3D00">
                <v:shape id="_x0000_i1030" type="#_x0000_t75" alt="eqId4895e408e053a53804da04e81f59f66a" style="width:111.75pt;height:15.75pt" o:ole="">
                  <v:imagedata r:id="rId20" o:title="eqId4895e408e053a53804da04e81f59f66a"/>
                </v:shape>
                <o:OLEObject Type="Embed" ProgID="Equation.DSMT4" ShapeID="_x0000_i1030" DrawAspect="Content" ObjectID="_1822129005" r:id="rId21"/>
              </w:object>
            </w:r>
          </w:p>
          <w:p w14:paraId="44CF121D" w14:textId="77777777" w:rsidR="001708D7" w:rsidRDefault="001708D7" w:rsidP="001708D7">
            <w:pPr>
              <w:shd w:val="clear" w:color="auto" w:fill="F2F2F2"/>
              <w:spacing w:line="360" w:lineRule="auto"/>
              <w:jc w:val="left"/>
              <w:textAlignment w:val="center"/>
              <w:rPr>
                <w:color w:val="FF0000"/>
              </w:rPr>
            </w:pPr>
            <w:r>
              <w:rPr>
                <w:color w:val="FF0000"/>
              </w:rPr>
              <w:t>一只质量为</w:t>
            </w:r>
            <w:r>
              <w:rPr>
                <w:color w:val="FF0000"/>
              </w:rPr>
              <w:object w:dxaOrig="492" w:dyaOrig="279" w14:anchorId="5E86E5FD">
                <v:shape id="_x0000_i1031" type="#_x0000_t75" alt="eqIda5bc574525498ed2423e399bc9d8bba0" style="width:24.75pt;height:13.9pt" o:ole="">
                  <v:imagedata r:id="rId11" o:title="eqIda5bc574525498ed2423e399bc9d8bba0"/>
                </v:shape>
                <o:OLEObject Type="Embed" ProgID="Equation.DSMT4" ShapeID="_x0000_i1031" DrawAspect="Content" ObjectID="_1822129006" r:id="rId22"/>
              </w:object>
            </w:r>
            <w:r>
              <w:rPr>
                <w:color w:val="FF0000"/>
              </w:rPr>
              <w:t>的苹果，质量可以换算为</w:t>
            </w:r>
          </w:p>
          <w:p w14:paraId="56F6B149" w14:textId="77777777" w:rsidR="001708D7" w:rsidRDefault="001708D7" w:rsidP="001708D7">
            <w:pPr>
              <w:shd w:val="clear" w:color="auto" w:fill="F2F2F2"/>
              <w:spacing w:line="360" w:lineRule="auto"/>
              <w:jc w:val="center"/>
              <w:textAlignment w:val="center"/>
              <w:rPr>
                <w:color w:val="FF0000"/>
              </w:rPr>
            </w:pPr>
            <w:r>
              <w:rPr>
                <w:color w:val="FF0000"/>
              </w:rPr>
              <w:object w:dxaOrig="4699" w:dyaOrig="316" w14:anchorId="78321591">
                <v:shape id="_x0000_i1032" type="#_x0000_t75" alt="eqId59a694f2da1f6a042733d27610d1ee6f" style="width:235.15pt;height:15.75pt" o:ole="">
                  <v:imagedata r:id="rId23" o:title="eqId59a694f2da1f6a042733d27610d1ee6f"/>
                </v:shape>
                <o:OLEObject Type="Embed" ProgID="Equation.DSMT4" ShapeID="_x0000_i1032" DrawAspect="Content" ObjectID="_1822129007" r:id="rId24"/>
              </w:object>
            </w:r>
          </w:p>
          <w:p w14:paraId="50FC13B0" w14:textId="77777777" w:rsidR="001708D7" w:rsidRDefault="001708D7" w:rsidP="001708D7">
            <w:pPr>
              <w:shd w:val="clear" w:color="auto" w:fill="F2F2F2"/>
              <w:spacing w:line="360" w:lineRule="auto"/>
              <w:jc w:val="left"/>
              <w:textAlignment w:val="center"/>
              <w:rPr>
                <w:color w:val="FF0000"/>
              </w:rPr>
            </w:pPr>
            <w:r>
              <w:rPr>
                <w:color w:val="FF0000"/>
              </w:rPr>
              <w:t>[3]</w:t>
            </w:r>
            <w:r>
              <w:rPr>
                <w:color w:val="FF0000"/>
              </w:rPr>
              <w:t>物体的质量不随它的形状、物态、位置、温度而改变。将苹果切成两块，虽然形状发生了变化，但其总质量保持不变。</w:t>
            </w:r>
          </w:p>
          <w:p w14:paraId="718C1C6E" w14:textId="77777777" w:rsidR="001708D7" w:rsidRDefault="001708D7" w:rsidP="001708D7">
            <w:pPr>
              <w:spacing w:line="360" w:lineRule="auto"/>
              <w:jc w:val="left"/>
              <w:textAlignment w:val="center"/>
            </w:pPr>
            <w:r>
              <w:t>9</w:t>
            </w:r>
            <w:r>
              <w:t>．填出合适的质量单位：</w:t>
            </w:r>
          </w:p>
          <w:p w14:paraId="272B8B78" w14:textId="77777777" w:rsidR="001708D7" w:rsidRDefault="001708D7" w:rsidP="001708D7">
            <w:pPr>
              <w:spacing w:line="360" w:lineRule="auto"/>
              <w:jc w:val="left"/>
              <w:textAlignment w:val="center"/>
            </w:pPr>
            <w:r>
              <w:t>一个成人：</w:t>
            </w:r>
            <w:r>
              <w:t>50</w:t>
            </w:r>
            <w:r>
              <w:rPr>
                <w:rFonts w:eastAsia="Times New Roman"/>
                <w:u w:val="single"/>
              </w:rPr>
              <w:t xml:space="preserve">           </w:t>
            </w:r>
            <w:r>
              <w:t>，一只鸡蛋：</w:t>
            </w:r>
            <w:r>
              <w:t>50</w:t>
            </w:r>
            <w:r>
              <w:rPr>
                <w:rFonts w:eastAsia="Times New Roman"/>
                <w:u w:val="single"/>
              </w:rPr>
              <w:t xml:space="preserve">           </w:t>
            </w:r>
            <w:r>
              <w:t>，一头大象：</w:t>
            </w:r>
            <w:r>
              <w:t>6</w:t>
            </w:r>
            <w:r>
              <w:rPr>
                <w:rFonts w:eastAsia="Times New Roman"/>
                <w:u w:val="single"/>
              </w:rPr>
              <w:t xml:space="preserve">           </w:t>
            </w:r>
            <w:r>
              <w:t>，一元硬币：</w:t>
            </w:r>
            <w:r>
              <w:t>6</w:t>
            </w:r>
            <w:r>
              <w:rPr>
                <w:rFonts w:eastAsia="Times New Roman"/>
                <w:u w:val="single"/>
              </w:rPr>
              <w:t xml:space="preserve">           </w:t>
            </w:r>
          </w:p>
          <w:p w14:paraId="4C923676" w14:textId="77777777" w:rsidR="001708D7" w:rsidRDefault="001708D7" w:rsidP="001708D7">
            <w:pPr>
              <w:shd w:val="clear" w:color="auto" w:fill="F2F2F2"/>
              <w:spacing w:line="360" w:lineRule="auto"/>
              <w:jc w:val="left"/>
              <w:textAlignment w:val="center"/>
              <w:rPr>
                <w:color w:val="FF0000"/>
              </w:rPr>
            </w:pPr>
            <w:r>
              <w:rPr>
                <w:color w:val="FF0000"/>
              </w:rPr>
              <w:t>【答案】</w:t>
            </w:r>
            <w:r>
              <w:rPr>
                <w:color w:val="FF0000"/>
              </w:rPr>
              <w:t xml:space="preserve">     kg     g     t     g</w:t>
            </w:r>
          </w:p>
          <w:p w14:paraId="20402BBB" w14:textId="77777777" w:rsidR="001708D7" w:rsidRDefault="001708D7" w:rsidP="001708D7">
            <w:pPr>
              <w:shd w:val="clear" w:color="auto" w:fill="F2F2F2"/>
              <w:spacing w:line="360" w:lineRule="auto"/>
              <w:jc w:val="left"/>
              <w:textAlignment w:val="center"/>
              <w:rPr>
                <w:color w:val="FF0000"/>
              </w:rPr>
            </w:pPr>
            <w:r>
              <w:rPr>
                <w:color w:val="FF0000"/>
              </w:rPr>
              <w:t>【详解】</w:t>
            </w:r>
            <w:r>
              <w:rPr>
                <w:color w:val="FF0000"/>
              </w:rPr>
              <w:t>[1]</w:t>
            </w:r>
            <w:r>
              <w:rPr>
                <w:color w:val="FF0000"/>
              </w:rPr>
              <w:t>中学生的质量在</w:t>
            </w:r>
            <w:r>
              <w:rPr>
                <w:color w:val="FF0000"/>
              </w:rPr>
              <w:t>50kg</w:t>
            </w:r>
            <w:r>
              <w:rPr>
                <w:color w:val="FF0000"/>
              </w:rPr>
              <w:t>左右，成年人的质量与中学生差不多，在</w:t>
            </w:r>
            <w:r>
              <w:rPr>
                <w:color w:val="FF0000"/>
              </w:rPr>
              <w:t>50kg</w:t>
            </w:r>
            <w:r>
              <w:rPr>
                <w:color w:val="FF0000"/>
              </w:rPr>
              <w:t>左右。</w:t>
            </w:r>
          </w:p>
          <w:p w14:paraId="58DA56C2" w14:textId="77777777" w:rsidR="001708D7" w:rsidRDefault="001708D7" w:rsidP="001708D7">
            <w:pPr>
              <w:shd w:val="clear" w:color="auto" w:fill="F2F2F2"/>
              <w:spacing w:line="360" w:lineRule="auto"/>
              <w:jc w:val="left"/>
              <w:textAlignment w:val="center"/>
              <w:rPr>
                <w:color w:val="FF0000"/>
              </w:rPr>
            </w:pPr>
            <w:r>
              <w:rPr>
                <w:color w:val="FF0000"/>
              </w:rPr>
              <w:t>[2]10</w:t>
            </w:r>
            <w:r>
              <w:rPr>
                <w:color w:val="FF0000"/>
              </w:rPr>
              <w:t>个鸡蛋的质量大约</w:t>
            </w:r>
            <w:r>
              <w:rPr>
                <w:color w:val="FF0000"/>
              </w:rPr>
              <w:t>1</w:t>
            </w:r>
            <w:r>
              <w:rPr>
                <w:color w:val="FF0000"/>
              </w:rPr>
              <w:t>斤，而</w:t>
            </w:r>
            <w:r>
              <w:rPr>
                <w:color w:val="FF0000"/>
              </w:rPr>
              <w:t>1</w:t>
            </w:r>
            <w:r>
              <w:rPr>
                <w:color w:val="FF0000"/>
              </w:rPr>
              <w:t>斤</w:t>
            </w:r>
            <w:r>
              <w:rPr>
                <w:color w:val="FF0000"/>
              </w:rPr>
              <w:t>=500g</w:t>
            </w:r>
            <w:r>
              <w:rPr>
                <w:color w:val="FF0000"/>
              </w:rPr>
              <w:t>，所以一个鸡蛋的质量在</w:t>
            </w:r>
            <w:r>
              <w:rPr>
                <w:color w:val="FF0000"/>
              </w:rPr>
              <w:t>50g</w:t>
            </w:r>
            <w:r>
              <w:rPr>
                <w:color w:val="FF0000"/>
              </w:rPr>
              <w:t>左右。</w:t>
            </w:r>
          </w:p>
          <w:p w14:paraId="4B3F48A9" w14:textId="77777777" w:rsidR="001708D7" w:rsidRDefault="001708D7" w:rsidP="001708D7">
            <w:pPr>
              <w:shd w:val="clear" w:color="auto" w:fill="F2F2F2"/>
              <w:spacing w:line="360" w:lineRule="auto"/>
              <w:jc w:val="left"/>
              <w:textAlignment w:val="center"/>
              <w:rPr>
                <w:color w:val="FF0000"/>
              </w:rPr>
            </w:pPr>
            <w:r>
              <w:rPr>
                <w:color w:val="FF0000"/>
              </w:rPr>
              <w:t>[3]</w:t>
            </w:r>
            <w:r>
              <w:rPr>
                <w:color w:val="FF0000"/>
              </w:rPr>
              <w:t>大象的质量非常大，可以达到</w:t>
            </w:r>
            <w:r>
              <w:rPr>
                <w:color w:val="FF0000"/>
              </w:rPr>
              <w:t>6t</w:t>
            </w:r>
            <w:r>
              <w:rPr>
                <w:color w:val="FF0000"/>
              </w:rPr>
              <w:t>左右。</w:t>
            </w:r>
          </w:p>
          <w:p w14:paraId="55D362B8" w14:textId="77777777" w:rsidR="001708D7" w:rsidRDefault="001708D7" w:rsidP="001708D7">
            <w:pPr>
              <w:shd w:val="clear" w:color="auto" w:fill="F2F2F2"/>
              <w:spacing w:line="360" w:lineRule="auto"/>
              <w:jc w:val="left"/>
              <w:textAlignment w:val="center"/>
              <w:rPr>
                <w:color w:val="FF0000"/>
              </w:rPr>
            </w:pPr>
            <w:r>
              <w:rPr>
                <w:color w:val="FF0000"/>
              </w:rPr>
              <w:t>[4]</w:t>
            </w:r>
            <w:r>
              <w:rPr>
                <w:color w:val="FF0000"/>
              </w:rPr>
              <w:t>根据生活实际可知，一元硬币的质量为</w:t>
            </w:r>
            <w:r>
              <w:rPr>
                <w:color w:val="FF0000"/>
              </w:rPr>
              <w:t>6g</w:t>
            </w:r>
            <w:r>
              <w:rPr>
                <w:color w:val="FF0000"/>
              </w:rPr>
              <w:t>左右。</w:t>
            </w:r>
          </w:p>
          <w:p w14:paraId="297F1931" w14:textId="77777777" w:rsidR="001708D7" w:rsidRDefault="001708D7" w:rsidP="001708D7">
            <w:pPr>
              <w:spacing w:line="360" w:lineRule="auto"/>
              <w:jc w:val="left"/>
              <w:textAlignment w:val="center"/>
            </w:pPr>
            <w:r>
              <w:t>10</w:t>
            </w:r>
            <w:r>
              <w:t>．</w:t>
            </w:r>
            <w:r>
              <w:t>“</w:t>
            </w:r>
            <w:r>
              <w:t>玉兔</w:t>
            </w:r>
            <w:r>
              <w:t>”</w:t>
            </w:r>
            <w:r>
              <w:t>月球车的质量为</w:t>
            </w:r>
            <w:r>
              <w:t>140kg</w:t>
            </w:r>
            <w:r>
              <w:t>，合</w:t>
            </w:r>
            <w:r>
              <w:t xml:space="preserve"> </w:t>
            </w:r>
            <w:r>
              <w:rPr>
                <w:rFonts w:eastAsia="Times New Roman"/>
                <w:u w:val="single"/>
              </w:rPr>
              <w:t xml:space="preserve">           </w:t>
            </w:r>
            <w:r>
              <w:t>t</w:t>
            </w:r>
            <w:r>
              <w:t>。从地球到月球上，月球车的质量</w:t>
            </w:r>
            <w:r>
              <w:t xml:space="preserve"> </w:t>
            </w:r>
            <w:r>
              <w:rPr>
                <w:rFonts w:eastAsia="Times New Roman"/>
                <w:u w:val="single"/>
              </w:rPr>
              <w:t xml:space="preserve">           </w:t>
            </w:r>
            <w:r>
              <w:t>（选填</w:t>
            </w:r>
            <w:r>
              <w:t>“</w:t>
            </w:r>
            <w:r>
              <w:t>变大</w:t>
            </w:r>
            <w:r>
              <w:t>”“</w:t>
            </w:r>
            <w:r>
              <w:t>变小</w:t>
            </w:r>
            <w:r>
              <w:t>”</w:t>
            </w:r>
            <w:r>
              <w:t>或</w:t>
            </w:r>
            <w:r>
              <w:t>“</w:t>
            </w:r>
            <w:r>
              <w:t>不变</w:t>
            </w:r>
            <w:r>
              <w:t>”</w:t>
            </w:r>
            <w:r>
              <w:t>）。</w:t>
            </w:r>
          </w:p>
          <w:p w14:paraId="0BF6394E" w14:textId="77777777" w:rsidR="001708D7" w:rsidRDefault="001708D7" w:rsidP="001708D7">
            <w:pPr>
              <w:shd w:val="clear" w:color="auto" w:fill="F2F2F2"/>
              <w:spacing w:line="360" w:lineRule="auto"/>
              <w:jc w:val="left"/>
              <w:textAlignment w:val="center"/>
              <w:rPr>
                <w:color w:val="FF0000"/>
              </w:rPr>
            </w:pPr>
            <w:r>
              <w:rPr>
                <w:color w:val="FF0000"/>
              </w:rPr>
              <w:t>【答案】</w:t>
            </w:r>
            <w:r>
              <w:rPr>
                <w:color w:val="FF0000"/>
              </w:rPr>
              <w:t xml:space="preserve">     0.14     </w:t>
            </w:r>
            <w:r>
              <w:rPr>
                <w:color w:val="FF0000"/>
              </w:rPr>
              <w:t>不变</w:t>
            </w:r>
          </w:p>
          <w:p w14:paraId="00012A46" w14:textId="77777777" w:rsidR="001708D7" w:rsidRDefault="001708D7" w:rsidP="001708D7">
            <w:pPr>
              <w:shd w:val="clear" w:color="auto" w:fill="F2F2F2"/>
              <w:spacing w:line="360" w:lineRule="auto"/>
              <w:jc w:val="left"/>
              <w:textAlignment w:val="center"/>
              <w:rPr>
                <w:color w:val="FF0000"/>
              </w:rPr>
            </w:pPr>
            <w:r>
              <w:rPr>
                <w:color w:val="FF0000"/>
              </w:rPr>
              <w:t>【详解】</w:t>
            </w:r>
            <w:r>
              <w:rPr>
                <w:color w:val="FF0000"/>
              </w:rPr>
              <w:t>[1]</w:t>
            </w:r>
            <w:r>
              <w:rPr>
                <w:color w:val="FF0000"/>
              </w:rPr>
              <w:t>因为</w:t>
            </w:r>
            <w:r>
              <w:rPr>
                <w:color w:val="FF0000"/>
              </w:rPr>
              <w:t>1t=1000kg</w:t>
            </w:r>
            <w:r>
              <w:rPr>
                <w:color w:val="FF0000"/>
              </w:rPr>
              <w:t>，所以</w:t>
            </w:r>
          </w:p>
          <w:p w14:paraId="47BF771A" w14:textId="77777777" w:rsidR="001708D7" w:rsidRDefault="001708D7" w:rsidP="001708D7">
            <w:pPr>
              <w:shd w:val="clear" w:color="auto" w:fill="F2F2F2"/>
              <w:spacing w:line="360" w:lineRule="auto"/>
              <w:jc w:val="center"/>
              <w:textAlignment w:val="center"/>
              <w:rPr>
                <w:color w:val="FF0000"/>
              </w:rPr>
            </w:pPr>
            <w:r>
              <w:rPr>
                <w:color w:val="FF0000"/>
              </w:rPr>
              <w:t>140kg=140×10</w:t>
            </w:r>
            <w:r>
              <w:rPr>
                <w:color w:val="FF0000"/>
                <w:vertAlign w:val="superscript"/>
              </w:rPr>
              <w:t>-3</w:t>
            </w:r>
            <w:r>
              <w:rPr>
                <w:color w:val="FF0000"/>
              </w:rPr>
              <w:t>t=0.14t</w:t>
            </w:r>
          </w:p>
          <w:p w14:paraId="1748F8B7" w14:textId="77777777" w:rsidR="001708D7" w:rsidRDefault="001708D7" w:rsidP="001708D7">
            <w:pPr>
              <w:shd w:val="clear" w:color="auto" w:fill="F2F2F2"/>
              <w:spacing w:line="360" w:lineRule="auto"/>
              <w:jc w:val="left"/>
              <w:textAlignment w:val="center"/>
              <w:rPr>
                <w:color w:val="FF0000"/>
              </w:rPr>
            </w:pPr>
            <w:r>
              <w:rPr>
                <w:color w:val="FF0000"/>
              </w:rPr>
              <w:t>[2]</w:t>
            </w:r>
            <w:r>
              <w:rPr>
                <w:color w:val="FF0000"/>
              </w:rPr>
              <w:t>质量是物体本身的一种属性，不会随位置、形状、状态以及温度的改变而改变。从地球到月球上，位置改变</w:t>
            </w:r>
            <w:r>
              <w:rPr>
                <w:color w:val="FF0000"/>
              </w:rPr>
              <w:lastRenderedPageBreak/>
              <w:t>了，物体的质量不变，故月球车的质量不改变。</w:t>
            </w:r>
          </w:p>
          <w:p w14:paraId="657A44C4" w14:textId="77777777" w:rsidR="001708D7" w:rsidRDefault="001708D7" w:rsidP="001708D7">
            <w:pPr>
              <w:spacing w:line="360" w:lineRule="auto"/>
              <w:jc w:val="left"/>
              <w:textAlignment w:val="center"/>
            </w:pPr>
            <w:r>
              <w:t>11</w:t>
            </w:r>
            <w:r>
              <w:t>．在下列数字的后面填上恰当的单位：</w:t>
            </w:r>
          </w:p>
          <w:p w14:paraId="1EAD0D90" w14:textId="77777777" w:rsidR="001708D7" w:rsidRDefault="001708D7" w:rsidP="001708D7">
            <w:pPr>
              <w:spacing w:line="360" w:lineRule="auto"/>
              <w:jc w:val="left"/>
              <w:textAlignment w:val="center"/>
            </w:pPr>
            <w:r>
              <w:t>一滴水的质量约为</w:t>
            </w:r>
            <w:r>
              <w:t>10</w:t>
            </w:r>
            <w:r>
              <w:rPr>
                <w:rFonts w:eastAsia="Times New Roman"/>
                <w:u w:val="single"/>
              </w:rPr>
              <w:t xml:space="preserve">        </w:t>
            </w:r>
            <w:r>
              <w:t>；一个鸡蛋的质量约为</w:t>
            </w:r>
            <w:r>
              <w:t>50</w:t>
            </w:r>
            <w:r>
              <w:rPr>
                <w:rFonts w:eastAsia="Times New Roman"/>
                <w:u w:val="single"/>
              </w:rPr>
              <w:t xml:space="preserve">    </w:t>
            </w:r>
            <w:r>
              <w:t>；一本物理课本的质量约为</w:t>
            </w:r>
            <w:r>
              <w:t>200</w:t>
            </w:r>
            <w:r>
              <w:rPr>
                <w:rFonts w:eastAsia="Times New Roman"/>
                <w:u w:val="single"/>
              </w:rPr>
              <w:t xml:space="preserve">        </w:t>
            </w:r>
            <w:r>
              <w:t>；一位同学的质量约为</w:t>
            </w:r>
            <w:r>
              <w:t>50</w:t>
            </w:r>
            <w:r>
              <w:rPr>
                <w:rFonts w:eastAsia="Times New Roman"/>
                <w:u w:val="single"/>
              </w:rPr>
              <w:t xml:space="preserve">        </w:t>
            </w:r>
            <w:r>
              <w:t>。</w:t>
            </w:r>
          </w:p>
          <w:p w14:paraId="6FEE188A" w14:textId="77777777" w:rsidR="001708D7" w:rsidRDefault="001708D7" w:rsidP="001708D7">
            <w:pPr>
              <w:shd w:val="clear" w:color="auto" w:fill="F2F2F2"/>
              <w:spacing w:line="360" w:lineRule="auto"/>
              <w:jc w:val="left"/>
              <w:textAlignment w:val="center"/>
              <w:rPr>
                <w:color w:val="FF0000"/>
              </w:rPr>
            </w:pPr>
            <w:r>
              <w:rPr>
                <w:color w:val="FF0000"/>
              </w:rPr>
              <w:t>【答案】</w:t>
            </w:r>
            <w:r>
              <w:rPr>
                <w:color w:val="FF0000"/>
              </w:rPr>
              <w:t xml:space="preserve">     mg     g     g     kg</w:t>
            </w:r>
          </w:p>
          <w:p w14:paraId="1C304E10" w14:textId="77777777" w:rsidR="001708D7" w:rsidRDefault="001708D7" w:rsidP="001708D7">
            <w:pPr>
              <w:shd w:val="clear" w:color="auto" w:fill="F2F2F2"/>
              <w:spacing w:line="360" w:lineRule="auto"/>
              <w:jc w:val="left"/>
              <w:textAlignment w:val="center"/>
              <w:rPr>
                <w:color w:val="FF0000"/>
              </w:rPr>
            </w:pPr>
            <w:r>
              <w:rPr>
                <w:color w:val="FF0000"/>
              </w:rPr>
              <w:t>【详解】</w:t>
            </w:r>
            <w:r>
              <w:rPr>
                <w:color w:val="FF0000"/>
              </w:rPr>
              <w:t>[1]</w:t>
            </w:r>
            <w:r>
              <w:rPr>
                <w:color w:val="FF0000"/>
              </w:rPr>
              <w:t>一滴水的质量约为</w:t>
            </w:r>
            <w:r>
              <w:rPr>
                <w:color w:val="FF0000"/>
              </w:rPr>
              <w:t>10mg</w:t>
            </w:r>
            <w:r>
              <w:rPr>
                <w:color w:val="FF0000"/>
              </w:rPr>
              <w:t>，不可能</w:t>
            </w:r>
            <w:r>
              <w:rPr>
                <w:color w:val="FF0000"/>
              </w:rPr>
              <w:t>10g</w:t>
            </w:r>
            <w:r>
              <w:rPr>
                <w:color w:val="FF0000"/>
              </w:rPr>
              <w:t>。</w:t>
            </w:r>
          </w:p>
          <w:p w14:paraId="042F6CE5" w14:textId="77777777" w:rsidR="001708D7" w:rsidRDefault="001708D7" w:rsidP="001708D7">
            <w:pPr>
              <w:shd w:val="clear" w:color="auto" w:fill="F2F2F2"/>
              <w:spacing w:line="360" w:lineRule="auto"/>
              <w:jc w:val="left"/>
              <w:textAlignment w:val="center"/>
              <w:rPr>
                <w:color w:val="FF0000"/>
              </w:rPr>
            </w:pPr>
            <w:r>
              <w:rPr>
                <w:color w:val="FF0000"/>
              </w:rPr>
              <w:t>[2]10</w:t>
            </w:r>
            <w:r>
              <w:rPr>
                <w:color w:val="FF0000"/>
              </w:rPr>
              <w:t>个鸡蛋的质量约</w:t>
            </w:r>
            <w:r>
              <w:rPr>
                <w:color w:val="FF0000"/>
              </w:rPr>
              <w:t>1</w:t>
            </w:r>
            <w:r>
              <w:rPr>
                <w:color w:val="FF0000"/>
              </w:rPr>
              <w:t>斤，而</w:t>
            </w:r>
            <w:r>
              <w:rPr>
                <w:color w:val="FF0000"/>
              </w:rPr>
              <w:t>1</w:t>
            </w:r>
            <w:r>
              <w:rPr>
                <w:color w:val="FF0000"/>
              </w:rPr>
              <w:t>斤</w:t>
            </w:r>
            <w:r>
              <w:rPr>
                <w:color w:val="FF0000"/>
              </w:rPr>
              <w:t>=500g</w:t>
            </w:r>
            <w:r>
              <w:rPr>
                <w:color w:val="FF0000"/>
              </w:rPr>
              <w:t>，所以一个鸡蛋的质量在</w:t>
            </w:r>
            <w:r>
              <w:rPr>
                <w:color w:val="FF0000"/>
              </w:rPr>
              <w:t>50g</w:t>
            </w:r>
            <w:r>
              <w:rPr>
                <w:color w:val="FF0000"/>
              </w:rPr>
              <w:t>左右。</w:t>
            </w:r>
          </w:p>
          <w:p w14:paraId="2A713FB2" w14:textId="77777777" w:rsidR="001708D7" w:rsidRDefault="001708D7" w:rsidP="001708D7">
            <w:pPr>
              <w:shd w:val="clear" w:color="auto" w:fill="F2F2F2"/>
              <w:spacing w:line="360" w:lineRule="auto"/>
              <w:jc w:val="left"/>
              <w:textAlignment w:val="center"/>
              <w:rPr>
                <w:color w:val="FF0000"/>
              </w:rPr>
            </w:pPr>
            <w:r>
              <w:rPr>
                <w:color w:val="FF0000"/>
              </w:rPr>
              <w:t>[3]</w:t>
            </w:r>
            <w:r>
              <w:rPr>
                <w:color w:val="FF0000"/>
              </w:rPr>
              <w:t>一个苹果的质量约</w:t>
            </w:r>
            <w:r>
              <w:rPr>
                <w:color w:val="FF0000"/>
              </w:rPr>
              <w:t>200g</w:t>
            </w:r>
            <w:r>
              <w:rPr>
                <w:color w:val="FF0000"/>
              </w:rPr>
              <w:t>，一本物理课本的质量与此差不多，在</w:t>
            </w:r>
            <w:r>
              <w:rPr>
                <w:color w:val="FF0000"/>
              </w:rPr>
              <w:t>200g</w:t>
            </w:r>
            <w:r>
              <w:rPr>
                <w:color w:val="FF0000"/>
              </w:rPr>
              <w:t>左右。</w:t>
            </w:r>
          </w:p>
          <w:p w14:paraId="55A55379" w14:textId="77777777" w:rsidR="001708D7" w:rsidRDefault="001708D7" w:rsidP="001708D7">
            <w:pPr>
              <w:shd w:val="clear" w:color="auto" w:fill="F2F2F2"/>
              <w:spacing w:line="360" w:lineRule="auto"/>
              <w:jc w:val="left"/>
              <w:textAlignment w:val="center"/>
              <w:rPr>
                <w:color w:val="FF0000"/>
              </w:rPr>
            </w:pPr>
            <w:r>
              <w:rPr>
                <w:color w:val="FF0000"/>
              </w:rPr>
              <w:t>[4]</w:t>
            </w:r>
            <w:r>
              <w:rPr>
                <w:color w:val="FF0000"/>
              </w:rPr>
              <w:t>一般情况下，一位同学的质量约为</w:t>
            </w:r>
            <w:r>
              <w:rPr>
                <w:color w:val="FF0000"/>
              </w:rPr>
              <w:t>50kg</w:t>
            </w:r>
            <w:r>
              <w:rPr>
                <w:color w:val="FF0000"/>
              </w:rPr>
              <w:t>。</w:t>
            </w:r>
          </w:p>
          <w:p w14:paraId="4280318F" w14:textId="77777777" w:rsidR="001708D7" w:rsidRDefault="001708D7" w:rsidP="001708D7">
            <w:pPr>
              <w:spacing w:line="360" w:lineRule="auto"/>
              <w:jc w:val="left"/>
              <w:textAlignment w:val="center"/>
            </w:pPr>
            <w:r>
              <w:t>12</w:t>
            </w:r>
            <w:r>
              <w:t>．请填写合适的单位或进行单位换算：某八年级男同学的质量约为</w:t>
            </w:r>
            <w:r>
              <w:t>6×10</w:t>
            </w:r>
            <w:r>
              <w:rPr>
                <w:vertAlign w:val="superscript"/>
              </w:rPr>
              <w:t>4</w:t>
            </w:r>
            <w:r>
              <w:rPr>
                <w:rFonts w:eastAsia="Times New Roman"/>
                <w:u w:val="single"/>
              </w:rPr>
              <w:t xml:space="preserve">      </w:t>
            </w:r>
            <w:r>
              <w:t>；一头蓝鲸的质量约为</w:t>
            </w:r>
            <w:r>
              <w:t>120t=</w:t>
            </w:r>
            <w:r>
              <w:rPr>
                <w:rFonts w:eastAsia="Times New Roman"/>
                <w:u w:val="single"/>
              </w:rPr>
              <w:t xml:space="preserve">      </w:t>
            </w:r>
            <w:r>
              <w:t>kg</w:t>
            </w:r>
            <w:r>
              <w:t>；国际上还用</w:t>
            </w:r>
            <w:r>
              <w:t>“</w:t>
            </w:r>
            <w:r>
              <w:t>磅</w:t>
            </w:r>
            <w:r>
              <w:t>”</w:t>
            </w:r>
            <w:r>
              <w:t>这种质量单位，</w:t>
            </w:r>
            <w:r>
              <w:t>1</w:t>
            </w:r>
            <w:r>
              <w:t>磅</w:t>
            </w:r>
            <w:r>
              <w:t>=0.4536kg</w:t>
            </w:r>
            <w:r>
              <w:t>，一名运动员质量为</w:t>
            </w:r>
            <w:r>
              <w:t>200</w:t>
            </w:r>
            <w:r>
              <w:t>磅</w:t>
            </w:r>
            <w:r>
              <w:t>=</w:t>
            </w:r>
            <w:r>
              <w:rPr>
                <w:rFonts w:eastAsia="Times New Roman"/>
                <w:u w:val="single"/>
              </w:rPr>
              <w:t xml:space="preserve">      </w:t>
            </w:r>
            <w:r>
              <w:t>kg</w:t>
            </w:r>
            <w:r>
              <w:t>。</w:t>
            </w:r>
          </w:p>
          <w:p w14:paraId="4AFA044E" w14:textId="77777777" w:rsidR="001708D7" w:rsidRDefault="001708D7" w:rsidP="001708D7">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克</w:t>
            </w:r>
            <w:r>
              <w:rPr>
                <w:color w:val="FF0000"/>
              </w:rPr>
              <w:t>/g     1.2×10</w:t>
            </w:r>
            <w:r>
              <w:rPr>
                <w:color w:val="FF0000"/>
                <w:vertAlign w:val="superscript"/>
              </w:rPr>
              <w:t>5</w:t>
            </w:r>
            <w:r>
              <w:rPr>
                <w:color w:val="FF0000"/>
              </w:rPr>
              <w:t xml:space="preserve">     90.72</w:t>
            </w:r>
          </w:p>
          <w:p w14:paraId="7483F781" w14:textId="77777777" w:rsidR="001708D7" w:rsidRDefault="001708D7" w:rsidP="001708D7">
            <w:pPr>
              <w:shd w:val="clear" w:color="auto" w:fill="F2F2F2"/>
              <w:spacing w:line="360" w:lineRule="auto"/>
              <w:jc w:val="left"/>
              <w:textAlignment w:val="center"/>
              <w:rPr>
                <w:color w:val="FF0000"/>
              </w:rPr>
            </w:pPr>
            <w:r>
              <w:rPr>
                <w:color w:val="FF0000"/>
              </w:rPr>
              <w:t>【详解】</w:t>
            </w:r>
            <w:r>
              <w:rPr>
                <w:color w:val="FF0000"/>
              </w:rPr>
              <w:t>[1]1kg=10</w:t>
            </w:r>
            <w:r>
              <w:rPr>
                <w:color w:val="FF0000"/>
                <w:vertAlign w:val="superscript"/>
              </w:rPr>
              <w:t>3</w:t>
            </w:r>
            <w:r>
              <w:rPr>
                <w:color w:val="FF0000"/>
              </w:rPr>
              <w:t>g</w:t>
            </w:r>
            <w:r>
              <w:rPr>
                <w:color w:val="FF0000"/>
              </w:rPr>
              <w:t>，年人的质量在</w:t>
            </w:r>
            <w:r>
              <w:rPr>
                <w:color w:val="FF0000"/>
              </w:rPr>
              <w:t>65kg</w:t>
            </w:r>
            <w:r>
              <w:rPr>
                <w:color w:val="FF0000"/>
              </w:rPr>
              <w:t>左右，中学生的质量比成年人小一些，由题意知右男同学的质量约为</w:t>
            </w:r>
          </w:p>
          <w:p w14:paraId="05BB0189" w14:textId="77777777" w:rsidR="001708D7" w:rsidRDefault="001708D7" w:rsidP="001708D7">
            <w:pPr>
              <w:shd w:val="clear" w:color="auto" w:fill="F2F2F2"/>
              <w:spacing w:line="360" w:lineRule="auto"/>
              <w:jc w:val="center"/>
              <w:textAlignment w:val="center"/>
              <w:rPr>
                <w:color w:val="FF0000"/>
              </w:rPr>
            </w:pPr>
            <w:r>
              <w:rPr>
                <w:color w:val="FF0000"/>
              </w:rPr>
              <w:t>60kg=6×10</w:t>
            </w:r>
            <w:r>
              <w:rPr>
                <w:color w:val="FF0000"/>
                <w:vertAlign w:val="superscript"/>
              </w:rPr>
              <w:t>4</w:t>
            </w:r>
            <w:r>
              <w:rPr>
                <w:color w:val="FF0000"/>
              </w:rPr>
              <w:t>g</w:t>
            </w:r>
          </w:p>
          <w:p w14:paraId="72368702" w14:textId="77777777" w:rsidR="001708D7" w:rsidRDefault="001708D7" w:rsidP="001708D7">
            <w:pPr>
              <w:shd w:val="clear" w:color="auto" w:fill="F2F2F2"/>
              <w:spacing w:line="360" w:lineRule="auto"/>
              <w:jc w:val="left"/>
              <w:textAlignment w:val="center"/>
              <w:rPr>
                <w:color w:val="FF0000"/>
              </w:rPr>
            </w:pPr>
            <w:r>
              <w:rPr>
                <w:color w:val="FF0000"/>
              </w:rPr>
              <w:t>[2]</w:t>
            </w:r>
            <w:r>
              <w:rPr>
                <w:color w:val="FF0000"/>
              </w:rPr>
              <w:t>因为</w:t>
            </w:r>
            <w:r>
              <w:rPr>
                <w:color w:val="FF0000"/>
              </w:rPr>
              <w:t>1t=10</w:t>
            </w:r>
            <w:r>
              <w:rPr>
                <w:color w:val="FF0000"/>
                <w:vertAlign w:val="superscript"/>
              </w:rPr>
              <w:t>3</w:t>
            </w:r>
            <w:r>
              <w:rPr>
                <w:color w:val="FF0000"/>
              </w:rPr>
              <w:t>kg</w:t>
            </w:r>
            <w:r>
              <w:rPr>
                <w:color w:val="FF0000"/>
              </w:rPr>
              <w:t>，所以蓝鲸的质量约为</w:t>
            </w:r>
          </w:p>
          <w:p w14:paraId="30E6584E" w14:textId="77777777" w:rsidR="001708D7" w:rsidRDefault="001708D7" w:rsidP="001708D7">
            <w:pPr>
              <w:shd w:val="clear" w:color="auto" w:fill="F2F2F2"/>
              <w:spacing w:line="360" w:lineRule="auto"/>
              <w:jc w:val="center"/>
              <w:textAlignment w:val="center"/>
              <w:rPr>
                <w:color w:val="FF0000"/>
              </w:rPr>
            </w:pPr>
            <w:r>
              <w:rPr>
                <w:color w:val="FF0000"/>
              </w:rPr>
              <w:t>120t=120×10</w:t>
            </w:r>
            <w:r>
              <w:rPr>
                <w:color w:val="FF0000"/>
                <w:vertAlign w:val="superscript"/>
              </w:rPr>
              <w:t>3</w:t>
            </w:r>
            <w:r>
              <w:rPr>
                <w:color w:val="FF0000"/>
              </w:rPr>
              <w:t>kg=1.2×10</w:t>
            </w:r>
            <w:r>
              <w:rPr>
                <w:color w:val="FF0000"/>
                <w:vertAlign w:val="superscript"/>
              </w:rPr>
              <w:t>5</w:t>
            </w:r>
            <w:r>
              <w:rPr>
                <w:color w:val="FF0000"/>
              </w:rPr>
              <w:t>kg</w:t>
            </w:r>
          </w:p>
          <w:p w14:paraId="0FD6767D" w14:textId="77777777" w:rsidR="001708D7" w:rsidRDefault="001708D7" w:rsidP="001708D7">
            <w:pPr>
              <w:shd w:val="clear" w:color="auto" w:fill="F2F2F2"/>
              <w:spacing w:line="360" w:lineRule="auto"/>
              <w:jc w:val="left"/>
              <w:textAlignment w:val="center"/>
              <w:rPr>
                <w:color w:val="FF0000"/>
              </w:rPr>
            </w:pPr>
            <w:r>
              <w:rPr>
                <w:color w:val="FF0000"/>
              </w:rPr>
              <w:t>[3]</w:t>
            </w:r>
            <w:r>
              <w:rPr>
                <w:color w:val="FF0000"/>
              </w:rPr>
              <w:t>因为</w:t>
            </w:r>
            <w:r>
              <w:rPr>
                <w:color w:val="FF0000"/>
              </w:rPr>
              <w:t>1</w:t>
            </w:r>
            <w:r>
              <w:rPr>
                <w:color w:val="FF0000"/>
              </w:rPr>
              <w:t>磅</w:t>
            </w:r>
            <w:r>
              <w:rPr>
                <w:color w:val="FF0000"/>
              </w:rPr>
              <w:t>=0.4536kg</w:t>
            </w:r>
            <w:r>
              <w:rPr>
                <w:color w:val="FF0000"/>
              </w:rPr>
              <w:t>，所以运动员的质量为</w:t>
            </w:r>
          </w:p>
          <w:p w14:paraId="628FB409" w14:textId="3DD19244" w:rsidR="00311EEE" w:rsidRPr="001708D7" w:rsidRDefault="001708D7" w:rsidP="001708D7">
            <w:pPr>
              <w:shd w:val="clear" w:color="auto" w:fill="F2F2F2"/>
              <w:spacing w:line="360" w:lineRule="auto"/>
              <w:jc w:val="center"/>
              <w:textAlignment w:val="center"/>
              <w:rPr>
                <w:rFonts w:hint="eastAsia"/>
                <w:color w:val="FF0000"/>
              </w:rPr>
            </w:pPr>
            <w:r>
              <w:rPr>
                <w:color w:val="FF0000"/>
              </w:rPr>
              <w:t>200</w:t>
            </w:r>
            <w:r>
              <w:rPr>
                <w:color w:val="FF0000"/>
              </w:rPr>
              <w:t>磅</w:t>
            </w:r>
            <w:r>
              <w:rPr>
                <w:color w:val="FF0000"/>
              </w:rPr>
              <w:t>=200×0.4536kg=90.72 kg</w: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308D9338" w14:textId="77777777" w:rsidR="001708D7" w:rsidRDefault="001708D7" w:rsidP="001708D7">
            <w:pPr>
              <w:spacing w:line="360" w:lineRule="auto"/>
              <w:jc w:val="left"/>
              <w:textAlignment w:val="center"/>
            </w:pPr>
            <w:r>
              <w:t>13</w:t>
            </w:r>
            <w:r>
              <w:t>．下列关于天平的使用方法，正确的是（　　）</w:t>
            </w:r>
          </w:p>
          <w:p w14:paraId="4255A183" w14:textId="77777777" w:rsidR="001708D7" w:rsidRDefault="001708D7" w:rsidP="001708D7">
            <w:pPr>
              <w:spacing w:line="360" w:lineRule="auto"/>
              <w:ind w:left="380"/>
              <w:jc w:val="left"/>
              <w:textAlignment w:val="center"/>
            </w:pPr>
            <w:r>
              <w:t>A</w:t>
            </w:r>
            <w:r>
              <w:t>．称量食盐时，可以直接放在天平的托盘中进行测量</w:t>
            </w:r>
          </w:p>
          <w:p w14:paraId="6A21F415" w14:textId="77777777" w:rsidR="001708D7" w:rsidRDefault="001708D7" w:rsidP="001708D7">
            <w:pPr>
              <w:spacing w:line="360" w:lineRule="auto"/>
              <w:ind w:left="380"/>
              <w:jc w:val="left"/>
              <w:textAlignment w:val="center"/>
            </w:pPr>
            <w:r>
              <w:t>B</w:t>
            </w:r>
            <w:r>
              <w:t>．从砝码盒中拿取砝码时要用镊子夹取，也可以用手指直接拿取，用后洗手即可</w:t>
            </w:r>
          </w:p>
          <w:p w14:paraId="339DAD22" w14:textId="77777777" w:rsidR="001708D7" w:rsidRDefault="001708D7" w:rsidP="001708D7">
            <w:pPr>
              <w:spacing w:line="360" w:lineRule="auto"/>
              <w:ind w:left="380"/>
              <w:jc w:val="left"/>
              <w:textAlignment w:val="center"/>
            </w:pPr>
            <w:r>
              <w:t>C</w:t>
            </w:r>
            <w:r>
              <w:t>．判断天平横梁是否平衡时，不一定要等到指针完全静止下来</w:t>
            </w:r>
          </w:p>
          <w:p w14:paraId="4307D395" w14:textId="77777777" w:rsidR="001708D7" w:rsidRDefault="001708D7" w:rsidP="001708D7">
            <w:pPr>
              <w:spacing w:line="360" w:lineRule="auto"/>
              <w:ind w:left="380"/>
              <w:jc w:val="left"/>
              <w:textAlignment w:val="center"/>
            </w:pPr>
            <w:r>
              <w:t>D</w:t>
            </w:r>
            <w:r>
              <w:t>．天平横梁平衡后，托盘可以互换</w:t>
            </w:r>
          </w:p>
          <w:p w14:paraId="1E4CD9FE" w14:textId="77777777" w:rsidR="001708D7" w:rsidRDefault="001708D7" w:rsidP="001708D7">
            <w:pPr>
              <w:shd w:val="clear" w:color="auto" w:fill="F2F2F2"/>
              <w:spacing w:line="360" w:lineRule="auto"/>
              <w:jc w:val="left"/>
              <w:textAlignment w:val="center"/>
              <w:rPr>
                <w:color w:val="FF0000"/>
              </w:rPr>
            </w:pPr>
            <w:r>
              <w:rPr>
                <w:color w:val="FF0000"/>
              </w:rPr>
              <w:t>【答案】</w:t>
            </w:r>
            <w:r>
              <w:rPr>
                <w:color w:val="FF0000"/>
              </w:rPr>
              <w:t>C</w:t>
            </w:r>
          </w:p>
          <w:p w14:paraId="0553971B" w14:textId="77777777" w:rsidR="001708D7" w:rsidRDefault="001708D7" w:rsidP="001708D7">
            <w:pPr>
              <w:shd w:val="clear" w:color="auto" w:fill="F2F2F2"/>
              <w:spacing w:line="360" w:lineRule="auto"/>
              <w:jc w:val="left"/>
              <w:textAlignment w:val="center"/>
              <w:rPr>
                <w:color w:val="FF0000"/>
              </w:rPr>
            </w:pPr>
            <w:r>
              <w:rPr>
                <w:color w:val="FF0000"/>
              </w:rPr>
              <w:t>【详解】</w:t>
            </w:r>
            <w:r>
              <w:rPr>
                <w:color w:val="FF0000"/>
              </w:rPr>
              <w:t>A</w:t>
            </w:r>
            <w:r>
              <w:rPr>
                <w:color w:val="FF0000"/>
              </w:rPr>
              <w:t>．腐蚀性的物品容易把托盘腐蚀，影响测量结果，因此称量食盐时，不可以直接放在天平的托盘中进行测量，故</w:t>
            </w:r>
            <w:r>
              <w:rPr>
                <w:color w:val="FF0000"/>
              </w:rPr>
              <w:t>A</w:t>
            </w:r>
            <w:r>
              <w:rPr>
                <w:color w:val="FF0000"/>
              </w:rPr>
              <w:t>错误；</w:t>
            </w:r>
          </w:p>
          <w:p w14:paraId="72D89244" w14:textId="77777777" w:rsidR="001708D7" w:rsidRDefault="001708D7" w:rsidP="001708D7">
            <w:pPr>
              <w:shd w:val="clear" w:color="auto" w:fill="F2F2F2"/>
              <w:spacing w:line="360" w:lineRule="auto"/>
              <w:jc w:val="left"/>
              <w:textAlignment w:val="center"/>
              <w:rPr>
                <w:color w:val="FF0000"/>
              </w:rPr>
            </w:pPr>
            <w:r>
              <w:rPr>
                <w:color w:val="FF0000"/>
              </w:rPr>
              <w:t>B</w:t>
            </w:r>
            <w:r>
              <w:rPr>
                <w:color w:val="FF0000"/>
              </w:rPr>
              <w:t>．从砝码盒中拿取砝码时要用镊子夹取，不能用手拿，故</w:t>
            </w:r>
            <w:r>
              <w:rPr>
                <w:color w:val="FF0000"/>
              </w:rPr>
              <w:t>B</w:t>
            </w:r>
            <w:r>
              <w:rPr>
                <w:color w:val="FF0000"/>
              </w:rPr>
              <w:t>错误；</w:t>
            </w:r>
          </w:p>
          <w:p w14:paraId="79702207" w14:textId="77777777" w:rsidR="001708D7" w:rsidRDefault="001708D7" w:rsidP="001708D7">
            <w:pPr>
              <w:shd w:val="clear" w:color="auto" w:fill="F2F2F2"/>
              <w:spacing w:line="360" w:lineRule="auto"/>
              <w:jc w:val="left"/>
              <w:textAlignment w:val="center"/>
              <w:rPr>
                <w:color w:val="FF0000"/>
              </w:rPr>
            </w:pPr>
            <w:r>
              <w:rPr>
                <w:color w:val="FF0000"/>
              </w:rPr>
              <w:lastRenderedPageBreak/>
              <w:t>C</w:t>
            </w:r>
            <w:r>
              <w:rPr>
                <w:color w:val="FF0000"/>
              </w:rPr>
              <w:t>．判断天平横梁是否平衡时，不一定要等到指针完全静止下来，只需要指针在中央刻度线两侧摆动的幅度相同即可，故</w:t>
            </w:r>
            <w:r>
              <w:rPr>
                <w:color w:val="FF0000"/>
              </w:rPr>
              <w:t>C</w:t>
            </w:r>
            <w:r>
              <w:rPr>
                <w:color w:val="FF0000"/>
              </w:rPr>
              <w:t>正确；</w:t>
            </w:r>
          </w:p>
          <w:p w14:paraId="5DD652F6" w14:textId="77777777" w:rsidR="001708D7" w:rsidRDefault="001708D7" w:rsidP="001708D7">
            <w:pPr>
              <w:shd w:val="clear" w:color="auto" w:fill="F2F2F2"/>
              <w:spacing w:line="360" w:lineRule="auto"/>
              <w:jc w:val="left"/>
              <w:textAlignment w:val="center"/>
              <w:rPr>
                <w:color w:val="FF0000"/>
              </w:rPr>
            </w:pPr>
            <w:r>
              <w:rPr>
                <w:color w:val="FF0000"/>
              </w:rPr>
              <w:t>D</w:t>
            </w:r>
            <w:r>
              <w:rPr>
                <w:color w:val="FF0000"/>
              </w:rPr>
              <w:t>．天平横梁平衡后，托盘不能互换，故</w:t>
            </w:r>
            <w:r>
              <w:rPr>
                <w:color w:val="FF0000"/>
              </w:rPr>
              <w:t>D</w:t>
            </w:r>
            <w:r>
              <w:rPr>
                <w:color w:val="FF0000"/>
              </w:rPr>
              <w:t>错误。</w:t>
            </w:r>
          </w:p>
          <w:p w14:paraId="0239A148" w14:textId="77777777" w:rsidR="001708D7" w:rsidRDefault="001708D7" w:rsidP="001708D7">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77ECE892" w14:textId="77777777" w:rsidR="001708D7" w:rsidRDefault="001708D7" w:rsidP="001708D7">
            <w:pPr>
              <w:spacing w:line="360" w:lineRule="auto"/>
              <w:jc w:val="left"/>
              <w:textAlignment w:val="center"/>
            </w:pPr>
            <w:r>
              <w:t>14</w:t>
            </w:r>
            <w:r>
              <w:t>．如图所示，是某同学放在水平台上的托盘天平。他调节横梁平衡时，应先将游码移到标尺的</w:t>
            </w:r>
            <w:r>
              <w:rPr>
                <w:rFonts w:eastAsia="Times New Roman"/>
                <w:u w:val="single"/>
              </w:rPr>
              <w:t xml:space="preserve">         </w:t>
            </w:r>
            <w:r>
              <w:t>，再将平衡螺母向</w:t>
            </w:r>
            <w:r>
              <w:rPr>
                <w:rFonts w:eastAsia="Times New Roman"/>
                <w:u w:val="single"/>
              </w:rPr>
              <w:t xml:space="preserve">           </w:t>
            </w:r>
            <w:r>
              <w:t>调节，使</w:t>
            </w:r>
            <w:r>
              <w:rPr>
                <w:rFonts w:eastAsia="Times New Roman"/>
                <w:u w:val="single"/>
              </w:rPr>
              <w:t xml:space="preserve">          </w:t>
            </w:r>
            <w:r>
              <w:t>指在分度盘的中央的刻度线处，此时天平横梁水平平衡。</w:t>
            </w:r>
          </w:p>
          <w:p w14:paraId="56A329B1" w14:textId="77777777" w:rsidR="001708D7" w:rsidRDefault="001708D7" w:rsidP="001708D7">
            <w:pPr>
              <w:spacing w:line="360" w:lineRule="auto"/>
              <w:jc w:val="left"/>
              <w:textAlignment w:val="center"/>
            </w:pPr>
            <w:r>
              <w:rPr>
                <w:rFonts w:eastAsia="Times New Roman"/>
                <w:noProof/>
                <w:kern w:val="0"/>
                <w:sz w:val="24"/>
              </w:rPr>
              <w:drawing>
                <wp:inline distT="0" distB="0" distL="114300" distR="114300" wp14:anchorId="625FEC45" wp14:editId="14F7F633">
                  <wp:extent cx="1257300" cy="676275"/>
                  <wp:effectExtent l="0" t="0" r="7620" b="9525"/>
                  <wp:docPr id="100005" name="图片 100005" descr="@@@baad9e96-39a2-44e9-92a7-4d70062a5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baad9e96-39a2-44e9-92a7-4d70062a5608"/>
                          <pic:cNvPicPr>
                            <a:picLocks noChangeAspect="1"/>
                          </pic:cNvPicPr>
                        </pic:nvPicPr>
                        <pic:blipFill>
                          <a:blip r:embed="rId25"/>
                          <a:stretch>
                            <a:fillRect/>
                          </a:stretch>
                        </pic:blipFill>
                        <pic:spPr>
                          <a:xfrm>
                            <a:off x="0" y="0"/>
                            <a:ext cx="1257300" cy="676275"/>
                          </a:xfrm>
                          <a:prstGeom prst="rect">
                            <a:avLst/>
                          </a:prstGeom>
                        </pic:spPr>
                      </pic:pic>
                    </a:graphicData>
                  </a:graphic>
                </wp:inline>
              </w:drawing>
            </w:r>
          </w:p>
          <w:p w14:paraId="4C83576C" w14:textId="77777777" w:rsidR="001708D7" w:rsidRDefault="001708D7" w:rsidP="001708D7">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零刻度处</w:t>
            </w:r>
            <w:r>
              <w:rPr>
                <w:color w:val="FF0000"/>
              </w:rPr>
              <w:t xml:space="preserve">     </w:t>
            </w:r>
            <w:r>
              <w:rPr>
                <w:color w:val="FF0000"/>
              </w:rPr>
              <w:t>右</w:t>
            </w:r>
            <w:r>
              <w:rPr>
                <w:color w:val="FF0000"/>
              </w:rPr>
              <w:t xml:space="preserve">     </w:t>
            </w:r>
            <w:r>
              <w:rPr>
                <w:color w:val="FF0000"/>
              </w:rPr>
              <w:t>指针</w:t>
            </w:r>
          </w:p>
          <w:p w14:paraId="65BDA831" w14:textId="77777777" w:rsidR="001708D7" w:rsidRDefault="001708D7" w:rsidP="001708D7">
            <w:pPr>
              <w:shd w:val="clear" w:color="auto" w:fill="F2F2F2"/>
              <w:spacing w:line="360" w:lineRule="auto"/>
              <w:jc w:val="left"/>
              <w:textAlignment w:val="center"/>
              <w:rPr>
                <w:color w:val="FF0000"/>
              </w:rPr>
            </w:pPr>
            <w:r>
              <w:rPr>
                <w:color w:val="FF0000"/>
              </w:rPr>
              <w:t>【详解】</w:t>
            </w:r>
            <w:r>
              <w:rPr>
                <w:color w:val="FF0000"/>
              </w:rPr>
              <w:t>[1][2][3]</w:t>
            </w:r>
            <w:r>
              <w:rPr>
                <w:color w:val="FF0000"/>
              </w:rPr>
              <w:t>根据天平的使用方法可知，在使用天平时，首先将天平放在水平台面上，并把游码移到标尺左端的零刻度处，图中指针向左偏，需要将右侧的平衡螺母向右调节，使指针指在分度盘的中央刻度线处，此时天平横梁在水平位置平衡。</w:t>
            </w:r>
          </w:p>
          <w:p w14:paraId="37EA5776" w14:textId="77777777" w:rsidR="001708D7" w:rsidRDefault="001708D7" w:rsidP="001708D7">
            <w:pPr>
              <w:spacing w:line="360" w:lineRule="auto"/>
              <w:jc w:val="left"/>
              <w:textAlignment w:val="center"/>
            </w:pPr>
            <w:r>
              <w:t>15</w:t>
            </w:r>
            <w:r>
              <w:t>．关于托盘天平的使用方法，下列说法中正确的是（</w:t>
            </w:r>
            <w:r>
              <w:rPr>
                <w:rFonts w:eastAsia="Times New Roman"/>
                <w:kern w:val="0"/>
                <w:sz w:val="24"/>
              </w:rPr>
              <w:t>    </w:t>
            </w:r>
            <w:r>
              <w:t>）</w:t>
            </w:r>
          </w:p>
          <w:p w14:paraId="342A26C8" w14:textId="77777777" w:rsidR="001708D7" w:rsidRDefault="001708D7" w:rsidP="001708D7">
            <w:pPr>
              <w:spacing w:line="360" w:lineRule="auto"/>
              <w:ind w:left="380"/>
              <w:jc w:val="left"/>
              <w:textAlignment w:val="center"/>
            </w:pPr>
            <w:r>
              <w:t>A</w:t>
            </w:r>
            <w:r>
              <w:t>．调节横梁平衡时，指针在分度盘左边，应向左调节平衡螺母</w:t>
            </w:r>
          </w:p>
          <w:p w14:paraId="501E831F" w14:textId="77777777" w:rsidR="001708D7" w:rsidRDefault="001708D7" w:rsidP="001708D7">
            <w:pPr>
              <w:spacing w:line="360" w:lineRule="auto"/>
              <w:ind w:left="380"/>
              <w:jc w:val="left"/>
              <w:textAlignment w:val="center"/>
            </w:pPr>
            <w:r>
              <w:t>B</w:t>
            </w:r>
            <w:r>
              <w:t>．称量时，被测物体放在右盘，砝码放在左盘</w:t>
            </w:r>
          </w:p>
          <w:p w14:paraId="3D992C81" w14:textId="77777777" w:rsidR="001708D7" w:rsidRDefault="001708D7" w:rsidP="001708D7">
            <w:pPr>
              <w:spacing w:line="360" w:lineRule="auto"/>
              <w:ind w:left="380"/>
              <w:jc w:val="left"/>
              <w:textAlignment w:val="center"/>
            </w:pPr>
            <w:r>
              <w:t>C</w:t>
            </w:r>
            <w:r>
              <w:t>．在称物体质量前，应先估测被测物体的质量，以免超过量程</w:t>
            </w:r>
          </w:p>
          <w:p w14:paraId="384D2E73" w14:textId="77777777" w:rsidR="001708D7" w:rsidRDefault="001708D7" w:rsidP="001708D7">
            <w:pPr>
              <w:spacing w:line="360" w:lineRule="auto"/>
              <w:ind w:left="380"/>
              <w:jc w:val="left"/>
              <w:textAlignment w:val="center"/>
            </w:pPr>
            <w:r>
              <w:t>D</w:t>
            </w:r>
            <w:r>
              <w:t>．称量时，添加砝码的顺序是由小到大</w:t>
            </w:r>
          </w:p>
          <w:p w14:paraId="03FBC69A" w14:textId="77777777" w:rsidR="001708D7" w:rsidRDefault="001708D7" w:rsidP="001708D7">
            <w:pPr>
              <w:shd w:val="clear" w:color="auto" w:fill="F2F2F2"/>
              <w:spacing w:line="360" w:lineRule="auto"/>
              <w:jc w:val="left"/>
              <w:textAlignment w:val="center"/>
              <w:rPr>
                <w:color w:val="FF0000"/>
              </w:rPr>
            </w:pPr>
            <w:r>
              <w:rPr>
                <w:color w:val="FF0000"/>
              </w:rPr>
              <w:t>【答案】</w:t>
            </w:r>
            <w:r>
              <w:rPr>
                <w:color w:val="FF0000"/>
              </w:rPr>
              <w:t>C</w:t>
            </w:r>
          </w:p>
          <w:p w14:paraId="6CFEA6BC" w14:textId="77777777" w:rsidR="001708D7" w:rsidRDefault="001708D7" w:rsidP="001708D7">
            <w:pPr>
              <w:shd w:val="clear" w:color="auto" w:fill="F2F2F2"/>
              <w:spacing w:line="360" w:lineRule="auto"/>
              <w:jc w:val="left"/>
              <w:textAlignment w:val="center"/>
              <w:rPr>
                <w:color w:val="FF0000"/>
              </w:rPr>
            </w:pPr>
            <w:r>
              <w:rPr>
                <w:color w:val="FF0000"/>
              </w:rPr>
              <w:t>【详解】</w:t>
            </w:r>
            <w:r>
              <w:rPr>
                <w:color w:val="FF0000"/>
              </w:rPr>
              <w:t>A</w:t>
            </w:r>
            <w:r>
              <w:rPr>
                <w:color w:val="FF0000"/>
              </w:rPr>
              <w:t>．天平调节平衡时，左偏右调，右偏左调，所以指针指在分度盘左边，应向右调节平衡螺母，故</w:t>
            </w:r>
            <w:r>
              <w:rPr>
                <w:color w:val="FF0000"/>
              </w:rPr>
              <w:t>A</w:t>
            </w:r>
            <w:r>
              <w:rPr>
                <w:color w:val="FF0000"/>
              </w:rPr>
              <w:t>错误；</w:t>
            </w:r>
          </w:p>
          <w:p w14:paraId="004F5B42" w14:textId="77777777" w:rsidR="001708D7" w:rsidRDefault="001708D7" w:rsidP="001708D7">
            <w:pPr>
              <w:shd w:val="clear" w:color="auto" w:fill="F2F2F2"/>
              <w:spacing w:line="360" w:lineRule="auto"/>
              <w:jc w:val="left"/>
              <w:textAlignment w:val="center"/>
              <w:rPr>
                <w:color w:val="FF0000"/>
              </w:rPr>
            </w:pPr>
            <w:r>
              <w:rPr>
                <w:color w:val="FF0000"/>
              </w:rPr>
              <w:t>B</w:t>
            </w:r>
            <w:r>
              <w:rPr>
                <w:color w:val="FF0000"/>
              </w:rPr>
              <w:t>．称量物体质量时，被测物体放在左盘，用镊子把砝码放在右盘，故</w:t>
            </w:r>
            <w:r>
              <w:rPr>
                <w:color w:val="FF0000"/>
              </w:rPr>
              <w:t>B</w:t>
            </w:r>
            <w:r>
              <w:rPr>
                <w:color w:val="FF0000"/>
              </w:rPr>
              <w:t>错误；</w:t>
            </w:r>
          </w:p>
          <w:p w14:paraId="7F6CA83F" w14:textId="77777777" w:rsidR="001708D7" w:rsidRDefault="001708D7" w:rsidP="001708D7">
            <w:pPr>
              <w:shd w:val="clear" w:color="auto" w:fill="F2F2F2"/>
              <w:spacing w:line="360" w:lineRule="auto"/>
              <w:jc w:val="left"/>
              <w:textAlignment w:val="center"/>
              <w:rPr>
                <w:color w:val="FF0000"/>
              </w:rPr>
            </w:pPr>
            <w:r>
              <w:rPr>
                <w:color w:val="FF0000"/>
              </w:rPr>
              <w:t>C</w:t>
            </w:r>
            <w:r>
              <w:rPr>
                <w:color w:val="FF0000"/>
              </w:rPr>
              <w:t>．称量物体质量前，应估计被测物体的质量，以免超过量程损坏天平，故</w:t>
            </w:r>
            <w:r>
              <w:rPr>
                <w:color w:val="FF0000"/>
              </w:rPr>
              <w:t>C</w:t>
            </w:r>
            <w:r>
              <w:rPr>
                <w:color w:val="FF0000"/>
              </w:rPr>
              <w:t>正确；</w:t>
            </w:r>
          </w:p>
          <w:p w14:paraId="067F7EB7" w14:textId="77777777" w:rsidR="001708D7" w:rsidRDefault="001708D7" w:rsidP="001708D7">
            <w:pPr>
              <w:shd w:val="clear" w:color="auto" w:fill="F2F2F2"/>
              <w:spacing w:line="360" w:lineRule="auto"/>
              <w:jc w:val="left"/>
              <w:textAlignment w:val="center"/>
              <w:rPr>
                <w:color w:val="FF0000"/>
              </w:rPr>
            </w:pPr>
            <w:r>
              <w:rPr>
                <w:color w:val="FF0000"/>
              </w:rPr>
              <w:t>D</w:t>
            </w:r>
            <w:r>
              <w:rPr>
                <w:color w:val="FF0000"/>
              </w:rPr>
              <w:t>．称量时，向砝码盘中加砝码的顺序应由大到小，这样方便调换砝码，故</w:t>
            </w:r>
            <w:r>
              <w:rPr>
                <w:color w:val="FF0000"/>
              </w:rPr>
              <w:t>D</w:t>
            </w:r>
            <w:r>
              <w:rPr>
                <w:color w:val="FF0000"/>
              </w:rPr>
              <w:t>错误。</w:t>
            </w:r>
          </w:p>
          <w:p w14:paraId="642CDDB6" w14:textId="77777777" w:rsidR="001708D7" w:rsidRDefault="001708D7" w:rsidP="001708D7">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284287E7" w14:textId="77777777" w:rsidR="001708D7" w:rsidRDefault="001708D7" w:rsidP="001708D7">
            <w:pPr>
              <w:spacing w:line="360" w:lineRule="auto"/>
              <w:jc w:val="left"/>
              <w:textAlignment w:val="center"/>
            </w:pPr>
            <w:r>
              <w:t>16</w:t>
            </w:r>
            <w:r>
              <w:t>．使用天平称物体质量前，将天平放在</w:t>
            </w:r>
            <w:r>
              <w:rPr>
                <w:rFonts w:eastAsia="Times New Roman"/>
                <w:u w:val="single"/>
              </w:rPr>
              <w:t xml:space="preserve">           </w:t>
            </w:r>
            <w:r>
              <w:t>桌面上，静止时指针如图</w:t>
            </w:r>
            <w:r>
              <w:t>a</w:t>
            </w:r>
            <w:r>
              <w:t>所示，则应将平衡螺母向</w:t>
            </w:r>
            <w:r>
              <w:rPr>
                <w:rFonts w:eastAsia="Times New Roman"/>
                <w:u w:val="single"/>
              </w:rPr>
              <w:t xml:space="preserve">           </w:t>
            </w:r>
            <w:r>
              <w:t>（左</w:t>
            </w:r>
            <w:r>
              <w:t>/</w:t>
            </w:r>
            <w:r>
              <w:t>右）调节，平衡后，在托盘中加入的砝码和游码如图</w:t>
            </w:r>
            <w:r>
              <w:t>b</w:t>
            </w:r>
            <w:r>
              <w:t>所示，则物体的质量为</w:t>
            </w:r>
            <w:r>
              <w:rPr>
                <w:rFonts w:eastAsia="Times New Roman"/>
                <w:u w:val="single"/>
              </w:rPr>
              <w:t xml:space="preserve">           </w:t>
            </w:r>
            <w:r>
              <w:t>g</w:t>
            </w:r>
            <w:r>
              <w:t>。</w:t>
            </w:r>
          </w:p>
          <w:p w14:paraId="1B647B44" w14:textId="77777777" w:rsidR="001708D7" w:rsidRDefault="001708D7" w:rsidP="001708D7">
            <w:pPr>
              <w:spacing w:line="360" w:lineRule="auto"/>
              <w:textAlignment w:val="center"/>
              <w:rPr>
                <w:color w:val="FF0000"/>
              </w:rPr>
            </w:pPr>
            <w:r>
              <w:rPr>
                <w:rFonts w:eastAsia="Times New Roman"/>
                <w:noProof/>
                <w:color w:val="FF0000"/>
                <w:kern w:val="0"/>
                <w:sz w:val="24"/>
              </w:rPr>
              <w:lastRenderedPageBreak/>
              <w:drawing>
                <wp:inline distT="0" distB="0" distL="114300" distR="114300" wp14:anchorId="07ACC1EC" wp14:editId="0998217A">
                  <wp:extent cx="2781300" cy="1066800"/>
                  <wp:effectExtent l="0" t="0" r="7620" b="0"/>
                  <wp:docPr id="100007" name="图片 100007" descr="@@@96e79142-4cd7-415a-b26d-04eea23607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96e79142-4cd7-415a-b26d-04eea23607e4"/>
                          <pic:cNvPicPr>
                            <a:picLocks noChangeAspect="1"/>
                          </pic:cNvPicPr>
                        </pic:nvPicPr>
                        <pic:blipFill>
                          <a:blip r:embed="rId26"/>
                          <a:stretch>
                            <a:fillRect/>
                          </a:stretch>
                        </pic:blipFill>
                        <pic:spPr>
                          <a:xfrm>
                            <a:off x="0" y="0"/>
                            <a:ext cx="2781300" cy="1066800"/>
                          </a:xfrm>
                          <a:prstGeom prst="rect">
                            <a:avLst/>
                          </a:prstGeom>
                        </pic:spPr>
                      </pic:pic>
                    </a:graphicData>
                  </a:graphic>
                </wp:inline>
              </w:drawing>
            </w:r>
          </w:p>
          <w:p w14:paraId="78D9AB14" w14:textId="77777777" w:rsidR="001708D7" w:rsidRDefault="001708D7" w:rsidP="001708D7">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水平</w:t>
            </w:r>
            <w:r>
              <w:rPr>
                <w:color w:val="FF0000"/>
              </w:rPr>
              <w:t xml:space="preserve">     </w:t>
            </w:r>
            <w:r>
              <w:rPr>
                <w:color w:val="FF0000"/>
              </w:rPr>
              <w:t>右</w:t>
            </w:r>
            <w:r>
              <w:rPr>
                <w:color w:val="FF0000"/>
              </w:rPr>
              <w:t xml:space="preserve">     42.4</w:t>
            </w:r>
          </w:p>
          <w:p w14:paraId="51851421" w14:textId="77777777" w:rsidR="001708D7" w:rsidRDefault="001708D7" w:rsidP="001708D7">
            <w:pPr>
              <w:shd w:val="clear" w:color="auto" w:fill="F2F2F2"/>
              <w:spacing w:line="360" w:lineRule="auto"/>
              <w:jc w:val="left"/>
              <w:textAlignment w:val="center"/>
              <w:rPr>
                <w:color w:val="FF0000"/>
              </w:rPr>
            </w:pPr>
            <w:r>
              <w:rPr>
                <w:color w:val="FF0000"/>
              </w:rPr>
              <w:t>【详解】</w:t>
            </w:r>
            <w:r>
              <w:rPr>
                <w:color w:val="FF0000"/>
              </w:rPr>
              <w:t>[1]</w:t>
            </w:r>
            <w:r>
              <w:rPr>
                <w:color w:val="FF0000"/>
              </w:rPr>
              <w:t>根据天平的使用规则可知，使用天平称物体质量前，将天平放在水平桌面上。</w:t>
            </w:r>
          </w:p>
          <w:p w14:paraId="7962052F" w14:textId="77777777" w:rsidR="001708D7" w:rsidRDefault="001708D7" w:rsidP="001708D7">
            <w:pPr>
              <w:shd w:val="clear" w:color="auto" w:fill="F2F2F2"/>
              <w:spacing w:line="360" w:lineRule="auto"/>
              <w:jc w:val="left"/>
              <w:textAlignment w:val="center"/>
              <w:rPr>
                <w:color w:val="FF0000"/>
              </w:rPr>
            </w:pPr>
            <w:r>
              <w:rPr>
                <w:color w:val="FF0000"/>
              </w:rPr>
              <w:t>[2]</w:t>
            </w:r>
            <w:r>
              <w:rPr>
                <w:color w:val="FF0000"/>
              </w:rPr>
              <w:t>如图</w:t>
            </w:r>
            <w:r>
              <w:rPr>
                <w:color w:val="FF0000"/>
              </w:rPr>
              <w:t>a</w:t>
            </w:r>
            <w:r>
              <w:rPr>
                <w:color w:val="FF0000"/>
              </w:rPr>
              <w:t>所示，指针偏左，则天平左侧重，因此应该将平衡螺母向右移动。</w:t>
            </w:r>
          </w:p>
          <w:p w14:paraId="406DDC0D" w14:textId="77777777" w:rsidR="001708D7" w:rsidRDefault="001708D7" w:rsidP="001708D7">
            <w:pPr>
              <w:shd w:val="clear" w:color="auto" w:fill="F2F2F2"/>
              <w:spacing w:line="360" w:lineRule="auto"/>
              <w:jc w:val="left"/>
              <w:textAlignment w:val="center"/>
              <w:rPr>
                <w:color w:val="FF0000"/>
              </w:rPr>
            </w:pPr>
            <w:r>
              <w:rPr>
                <w:color w:val="FF0000"/>
              </w:rPr>
              <w:t>[3]</w:t>
            </w:r>
            <w:r>
              <w:rPr>
                <w:color w:val="FF0000"/>
              </w:rPr>
              <w:t>由图</w:t>
            </w:r>
            <w:r>
              <w:rPr>
                <w:color w:val="FF0000"/>
              </w:rPr>
              <w:t>b</w:t>
            </w:r>
            <w:r>
              <w:rPr>
                <w:color w:val="FF0000"/>
              </w:rPr>
              <w:t>可知，物体的质量为</w:t>
            </w:r>
          </w:p>
          <w:p w14:paraId="519FC1DA" w14:textId="77777777" w:rsidR="001708D7" w:rsidRDefault="001708D7" w:rsidP="001708D7">
            <w:pPr>
              <w:shd w:val="clear" w:color="auto" w:fill="F2F2F2"/>
              <w:spacing w:line="360" w:lineRule="auto"/>
              <w:jc w:val="center"/>
              <w:textAlignment w:val="center"/>
            </w:pPr>
            <w:r>
              <w:object w:dxaOrig="2428" w:dyaOrig="287" w14:anchorId="534F9ED7">
                <v:shape id="_x0000_i1041" type="#_x0000_t75" alt="eqIdc7893ff05eb2e74cbe380f771bdd4234" style="width:121.5pt;height:14.25pt" o:ole="">
                  <v:imagedata r:id="rId27" o:title="eqIdc7893ff05eb2e74cbe380f771bdd4234"/>
                </v:shape>
                <o:OLEObject Type="Embed" ProgID="Equation.DSMT4" ShapeID="_x0000_i1041" DrawAspect="Content" ObjectID="_1822129008" r:id="rId28"/>
              </w:object>
            </w:r>
          </w:p>
          <w:p w14:paraId="78DCADF2" w14:textId="77777777" w:rsidR="001708D7" w:rsidRDefault="001708D7" w:rsidP="001708D7">
            <w:pPr>
              <w:spacing w:line="360" w:lineRule="auto"/>
              <w:jc w:val="left"/>
              <w:textAlignment w:val="center"/>
            </w:pPr>
            <w:r>
              <w:t>17</w:t>
            </w:r>
            <w:r>
              <w:t>．小明同学想利用已经调平的天平称量出</w:t>
            </w:r>
            <w:r>
              <w:t>100g</w:t>
            </w:r>
            <w:r>
              <w:t>水，注入一定量的水后，发现指针在分度盘的右侧，则接下来他的操作应该是（　　）</w:t>
            </w:r>
          </w:p>
          <w:p w14:paraId="450A1061" w14:textId="77777777" w:rsidR="001708D7" w:rsidRDefault="001708D7" w:rsidP="001708D7">
            <w:pPr>
              <w:tabs>
                <w:tab w:val="left" w:pos="4156"/>
              </w:tabs>
              <w:spacing w:line="360" w:lineRule="auto"/>
              <w:ind w:left="380"/>
              <w:jc w:val="left"/>
              <w:textAlignment w:val="center"/>
            </w:pPr>
            <w:r>
              <w:t>A</w:t>
            </w:r>
            <w:r>
              <w:t>．调节平衡螺母</w:t>
            </w:r>
            <w:r>
              <w:tab/>
              <w:t>B</w:t>
            </w:r>
            <w:r>
              <w:t>．移动游码</w:t>
            </w:r>
          </w:p>
          <w:p w14:paraId="2E232FA2" w14:textId="77777777" w:rsidR="001708D7" w:rsidRDefault="001708D7" w:rsidP="001708D7">
            <w:pPr>
              <w:tabs>
                <w:tab w:val="left" w:pos="4156"/>
              </w:tabs>
              <w:spacing w:line="360" w:lineRule="auto"/>
              <w:ind w:left="380"/>
              <w:jc w:val="left"/>
              <w:textAlignment w:val="center"/>
            </w:pPr>
            <w:r>
              <w:t>C</w:t>
            </w:r>
            <w:r>
              <w:t>．适量加水</w:t>
            </w:r>
            <w:r>
              <w:tab/>
              <w:t>D</w:t>
            </w:r>
            <w:r>
              <w:t>．减少砝码</w:t>
            </w:r>
          </w:p>
          <w:p w14:paraId="16E71DE4" w14:textId="77777777" w:rsidR="001708D7" w:rsidRDefault="001708D7" w:rsidP="001708D7">
            <w:pPr>
              <w:shd w:val="clear" w:color="auto" w:fill="F2F2F2"/>
              <w:spacing w:line="360" w:lineRule="auto"/>
              <w:jc w:val="left"/>
              <w:textAlignment w:val="center"/>
              <w:rPr>
                <w:color w:val="FF0000"/>
              </w:rPr>
            </w:pPr>
            <w:r>
              <w:rPr>
                <w:color w:val="FF0000"/>
              </w:rPr>
              <w:t>【答案】</w:t>
            </w:r>
            <w:r>
              <w:rPr>
                <w:color w:val="FF0000"/>
              </w:rPr>
              <w:t>C</w:t>
            </w:r>
          </w:p>
          <w:p w14:paraId="3B72649B" w14:textId="77777777" w:rsidR="001708D7" w:rsidRDefault="001708D7" w:rsidP="001708D7">
            <w:pPr>
              <w:shd w:val="clear" w:color="auto" w:fill="F2F2F2"/>
              <w:spacing w:line="360" w:lineRule="auto"/>
              <w:jc w:val="left"/>
              <w:textAlignment w:val="center"/>
              <w:rPr>
                <w:color w:val="FF0000"/>
              </w:rPr>
            </w:pPr>
            <w:r>
              <w:rPr>
                <w:color w:val="FF0000"/>
              </w:rPr>
              <w:t>【详解】用天平测量物体质量过程中，物体放在左盘，砝码放在右盘。测量</w:t>
            </w:r>
            <w:r>
              <w:rPr>
                <w:color w:val="FF0000"/>
              </w:rPr>
              <w:t>100g</w:t>
            </w:r>
            <w:r>
              <w:rPr>
                <w:color w:val="FF0000"/>
              </w:rPr>
              <w:t>水的质量，方法是：在天平的右盘中放置</w:t>
            </w:r>
            <w:r>
              <w:rPr>
                <w:color w:val="FF0000"/>
              </w:rPr>
              <w:t>100g</w:t>
            </w:r>
            <w:r>
              <w:rPr>
                <w:color w:val="FF0000"/>
              </w:rPr>
              <w:t>砝码，然后在左盘加水，直至天平平衡。在测量过程中发现指针在分度盘的右侧，说明砝码质量大于水的质量，应向左盘中继续加水，故</w:t>
            </w:r>
            <w:r>
              <w:rPr>
                <w:color w:val="FF0000"/>
              </w:rPr>
              <w:t>C</w:t>
            </w:r>
            <w:r>
              <w:rPr>
                <w:color w:val="FF0000"/>
              </w:rPr>
              <w:t>符合题意，</w:t>
            </w:r>
            <w:r>
              <w:rPr>
                <w:color w:val="FF0000"/>
              </w:rPr>
              <w:t>ABD</w:t>
            </w:r>
            <w:r>
              <w:rPr>
                <w:color w:val="FF0000"/>
              </w:rPr>
              <w:t>不符合题意。</w:t>
            </w:r>
          </w:p>
          <w:p w14:paraId="2E8A71AA" w14:textId="77777777" w:rsidR="001708D7" w:rsidRDefault="001708D7" w:rsidP="001708D7">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10375B0E" w14:textId="77777777" w:rsidR="001708D7" w:rsidRDefault="001708D7" w:rsidP="001708D7">
            <w:pPr>
              <w:spacing w:line="360" w:lineRule="auto"/>
              <w:jc w:val="left"/>
              <w:textAlignment w:val="center"/>
            </w:pPr>
            <w:r>
              <w:t>18</w:t>
            </w:r>
            <w:r>
              <w:t>．托盘天平横梁上都有标尺和游码，向右移动游码的作用是（　　）</w:t>
            </w:r>
          </w:p>
          <w:p w14:paraId="36ACE8D3" w14:textId="77777777" w:rsidR="001708D7" w:rsidRDefault="001708D7" w:rsidP="001708D7">
            <w:pPr>
              <w:spacing w:line="360" w:lineRule="auto"/>
              <w:ind w:left="380"/>
              <w:jc w:val="left"/>
              <w:textAlignment w:val="center"/>
            </w:pPr>
            <w:r>
              <w:t>A</w:t>
            </w:r>
            <w:r>
              <w:t>．相当于向左调节平衡螺母</w:t>
            </w:r>
          </w:p>
          <w:p w14:paraId="226CBE19" w14:textId="77777777" w:rsidR="001708D7" w:rsidRDefault="001708D7" w:rsidP="001708D7">
            <w:pPr>
              <w:spacing w:line="360" w:lineRule="auto"/>
              <w:ind w:left="380"/>
              <w:jc w:val="left"/>
              <w:textAlignment w:val="center"/>
            </w:pPr>
            <w:r>
              <w:t>B</w:t>
            </w:r>
            <w:r>
              <w:t>．相当于在右盘中加小砝码</w:t>
            </w:r>
          </w:p>
          <w:p w14:paraId="40C57795" w14:textId="77777777" w:rsidR="001708D7" w:rsidRDefault="001708D7" w:rsidP="001708D7">
            <w:pPr>
              <w:spacing w:line="360" w:lineRule="auto"/>
              <w:ind w:left="380"/>
              <w:jc w:val="left"/>
              <w:textAlignment w:val="center"/>
            </w:pPr>
            <w:r>
              <w:t>C</w:t>
            </w:r>
            <w:r>
              <w:t>．相当于在左盘中加小砝码</w:t>
            </w:r>
          </w:p>
          <w:p w14:paraId="7289794D" w14:textId="77777777" w:rsidR="001708D7" w:rsidRDefault="001708D7" w:rsidP="001708D7">
            <w:pPr>
              <w:spacing w:line="360" w:lineRule="auto"/>
              <w:ind w:left="380"/>
              <w:jc w:val="left"/>
              <w:textAlignment w:val="center"/>
            </w:pPr>
            <w:r>
              <w:t>D</w:t>
            </w:r>
            <w:r>
              <w:t>．代替指针用来指示天平是否平衡</w:t>
            </w:r>
          </w:p>
          <w:p w14:paraId="1EFF6793" w14:textId="77777777" w:rsidR="001708D7" w:rsidRDefault="001708D7" w:rsidP="001708D7">
            <w:pPr>
              <w:shd w:val="clear" w:color="auto" w:fill="F2F2F2"/>
              <w:spacing w:line="360" w:lineRule="auto"/>
              <w:jc w:val="left"/>
              <w:textAlignment w:val="center"/>
              <w:rPr>
                <w:color w:val="FF0000"/>
              </w:rPr>
            </w:pPr>
            <w:r>
              <w:rPr>
                <w:color w:val="FF0000"/>
              </w:rPr>
              <w:t>【答案】</w:t>
            </w:r>
            <w:r>
              <w:rPr>
                <w:color w:val="FF0000"/>
              </w:rPr>
              <w:t>B</w:t>
            </w:r>
          </w:p>
          <w:p w14:paraId="47353BC2" w14:textId="77777777" w:rsidR="001708D7" w:rsidRDefault="001708D7" w:rsidP="001708D7">
            <w:pPr>
              <w:shd w:val="clear" w:color="auto" w:fill="F2F2F2"/>
              <w:spacing w:line="360" w:lineRule="auto"/>
              <w:jc w:val="left"/>
              <w:textAlignment w:val="center"/>
              <w:rPr>
                <w:color w:val="FF0000"/>
              </w:rPr>
            </w:pPr>
            <w:r>
              <w:rPr>
                <w:color w:val="FF0000"/>
              </w:rPr>
              <w:t>【详解】</w:t>
            </w:r>
            <w:r>
              <w:rPr>
                <w:color w:val="FF0000"/>
              </w:rPr>
              <w:t>A</w:t>
            </w:r>
            <w:r>
              <w:rPr>
                <w:color w:val="FF0000"/>
              </w:rPr>
              <w:t>．称量物体质量时，不能再移动平衡螺母，游码和平衡螺母的作用不同，故</w:t>
            </w:r>
            <w:r>
              <w:rPr>
                <w:color w:val="FF0000"/>
              </w:rPr>
              <w:t>A</w:t>
            </w:r>
            <w:r>
              <w:rPr>
                <w:color w:val="FF0000"/>
              </w:rPr>
              <w:t>不符合题意；</w:t>
            </w:r>
          </w:p>
          <w:p w14:paraId="604254A5" w14:textId="77777777" w:rsidR="001708D7" w:rsidRDefault="001708D7" w:rsidP="001708D7">
            <w:pPr>
              <w:shd w:val="clear" w:color="auto" w:fill="F2F2F2"/>
              <w:spacing w:line="360" w:lineRule="auto"/>
              <w:jc w:val="left"/>
              <w:textAlignment w:val="center"/>
              <w:rPr>
                <w:color w:val="FF0000"/>
              </w:rPr>
            </w:pPr>
            <w:r>
              <w:rPr>
                <w:color w:val="FF0000"/>
              </w:rPr>
              <w:t>BC</w:t>
            </w:r>
            <w:r>
              <w:rPr>
                <w:color w:val="FF0000"/>
              </w:rPr>
              <w:t>．测量物体质量时，向右移动游码相当于向天平的右盘增加小砝码，使天平可以恢复平衡，故</w:t>
            </w:r>
            <w:r>
              <w:rPr>
                <w:color w:val="FF0000"/>
              </w:rPr>
              <w:t>B</w:t>
            </w:r>
            <w:r>
              <w:rPr>
                <w:color w:val="FF0000"/>
              </w:rPr>
              <w:t>符合题意，</w:t>
            </w:r>
            <w:r>
              <w:rPr>
                <w:color w:val="FF0000"/>
              </w:rPr>
              <w:t>C</w:t>
            </w:r>
            <w:r>
              <w:rPr>
                <w:color w:val="FF0000"/>
              </w:rPr>
              <w:t>不符合题意；</w:t>
            </w:r>
          </w:p>
          <w:p w14:paraId="6BB62F9B" w14:textId="77777777" w:rsidR="001708D7" w:rsidRDefault="001708D7" w:rsidP="001708D7">
            <w:pPr>
              <w:shd w:val="clear" w:color="auto" w:fill="F2F2F2"/>
              <w:spacing w:line="360" w:lineRule="auto"/>
              <w:jc w:val="left"/>
              <w:textAlignment w:val="center"/>
              <w:rPr>
                <w:color w:val="FF0000"/>
              </w:rPr>
            </w:pPr>
            <w:r>
              <w:rPr>
                <w:color w:val="FF0000"/>
              </w:rPr>
              <w:t>D</w:t>
            </w:r>
            <w:r>
              <w:rPr>
                <w:color w:val="FF0000"/>
              </w:rPr>
              <w:t>．指针的指示反映了天平横梁是否平衡，不能用游码来代替，故</w:t>
            </w:r>
            <w:r>
              <w:rPr>
                <w:color w:val="FF0000"/>
              </w:rPr>
              <w:t>D</w:t>
            </w:r>
            <w:r>
              <w:rPr>
                <w:color w:val="FF0000"/>
              </w:rPr>
              <w:t>不符合题意；</w:t>
            </w:r>
          </w:p>
          <w:p w14:paraId="474D3C34" w14:textId="77777777" w:rsidR="001708D7" w:rsidRDefault="001708D7" w:rsidP="001708D7">
            <w:pPr>
              <w:shd w:val="clear" w:color="auto" w:fill="F2F2F2"/>
              <w:spacing w:line="360" w:lineRule="auto"/>
              <w:jc w:val="left"/>
              <w:textAlignment w:val="center"/>
              <w:rPr>
                <w:color w:val="FF0000"/>
              </w:rPr>
            </w:pPr>
            <w:r>
              <w:rPr>
                <w:color w:val="FF0000"/>
              </w:rPr>
              <w:lastRenderedPageBreak/>
              <w:t>故选</w:t>
            </w:r>
            <w:r>
              <w:rPr>
                <w:color w:val="FF0000"/>
              </w:rPr>
              <w:t>B</w:t>
            </w:r>
            <w:r>
              <w:rPr>
                <w:color w:val="FF0000"/>
              </w:rPr>
              <w:t>。</w:t>
            </w:r>
          </w:p>
          <w:p w14:paraId="790B6A22" w14:textId="77777777" w:rsidR="001708D7" w:rsidRDefault="001708D7" w:rsidP="001708D7">
            <w:pPr>
              <w:spacing w:line="360" w:lineRule="auto"/>
              <w:jc w:val="left"/>
              <w:textAlignment w:val="center"/>
            </w:pPr>
            <w:r>
              <w:t>19</w:t>
            </w:r>
            <w:r>
              <w:t>．调节天平时，指针如图摆动，此时</w:t>
            </w:r>
            <w:r>
              <w:rPr>
                <w:rFonts w:eastAsia="Times New Roman"/>
                <w:u w:val="single"/>
              </w:rPr>
              <w:t xml:space="preserve">      </w:t>
            </w:r>
            <w:r>
              <w:t>（一定</w:t>
            </w:r>
            <w:r>
              <w:t>/</w:t>
            </w:r>
            <w:r>
              <w:t>不一定）要等它停下来判断天平是否平衡。小明把一块冰块放入烧杯中，用天平测量它们的质量为</w:t>
            </w:r>
            <w:r>
              <w:t>180.0g</w:t>
            </w:r>
            <w:r>
              <w:t>，待冰熔化为水后再测质量，这是为了探究</w:t>
            </w:r>
            <w:r>
              <w:rPr>
                <w:rFonts w:eastAsia="Times New Roman"/>
                <w:u w:val="single"/>
              </w:rPr>
              <w:t xml:space="preserve">      </w:t>
            </w:r>
            <w:r>
              <w:t>发生改变时，物体的质量是否改变。接着用酒精灯加热水至</w:t>
            </w:r>
            <w:r>
              <w:t>40℃</w:t>
            </w:r>
            <w:r>
              <w:t>，测得烧杯和热水总质量为</w:t>
            </w:r>
            <w:r>
              <w:t>176.2g</w:t>
            </w:r>
            <w:r>
              <w:t>，他</w:t>
            </w:r>
            <w:r>
              <w:rPr>
                <w:rFonts w:eastAsia="Times New Roman"/>
                <w:u w:val="single"/>
              </w:rPr>
              <w:t xml:space="preserve">      </w:t>
            </w:r>
            <w:r>
              <w:t>（能</w:t>
            </w:r>
            <w:r>
              <w:t>/</w:t>
            </w:r>
            <w:r>
              <w:t>不能）得出</w:t>
            </w:r>
            <w:r>
              <w:t>“</w:t>
            </w:r>
            <w:r>
              <w:t>水的质量与温度有关</w:t>
            </w:r>
            <w:r>
              <w:t>”</w:t>
            </w:r>
            <w:r>
              <w:t>的结论。</w:t>
            </w:r>
          </w:p>
          <w:p w14:paraId="45F392FC" w14:textId="77777777" w:rsidR="001708D7" w:rsidRDefault="001708D7" w:rsidP="001708D7">
            <w:pPr>
              <w:spacing w:line="360" w:lineRule="auto"/>
              <w:jc w:val="left"/>
              <w:textAlignment w:val="center"/>
            </w:pPr>
            <w:r>
              <w:rPr>
                <w:rFonts w:eastAsia="Times New Roman"/>
                <w:noProof/>
                <w:kern w:val="0"/>
                <w:sz w:val="24"/>
              </w:rPr>
              <w:drawing>
                <wp:inline distT="0" distB="0" distL="114300" distR="114300" wp14:anchorId="2C48F547" wp14:editId="05F661DD">
                  <wp:extent cx="1171575" cy="838200"/>
                  <wp:effectExtent l="0" t="0" r="1905" b="0"/>
                  <wp:docPr id="100009" name="图片 100009" descr="@@@04f5d6ef-7861-4c96-af2c-5e146eef8c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04f5d6ef-7861-4c96-af2c-5e146eef8c0f"/>
                          <pic:cNvPicPr>
                            <a:picLocks noChangeAspect="1"/>
                          </pic:cNvPicPr>
                        </pic:nvPicPr>
                        <pic:blipFill>
                          <a:blip r:embed="rId29"/>
                          <a:stretch>
                            <a:fillRect/>
                          </a:stretch>
                        </pic:blipFill>
                        <pic:spPr>
                          <a:xfrm>
                            <a:off x="0" y="0"/>
                            <a:ext cx="1171575" cy="838200"/>
                          </a:xfrm>
                          <a:prstGeom prst="rect">
                            <a:avLst/>
                          </a:prstGeom>
                        </pic:spPr>
                      </pic:pic>
                    </a:graphicData>
                  </a:graphic>
                </wp:inline>
              </w:drawing>
            </w:r>
            <w:r>
              <w:rPr>
                <w:rFonts w:eastAsia="Times New Roman"/>
                <w:kern w:val="0"/>
                <w:sz w:val="24"/>
              </w:rPr>
              <w:t>  </w:t>
            </w:r>
          </w:p>
          <w:p w14:paraId="2C5AB879" w14:textId="77777777" w:rsidR="001708D7" w:rsidRDefault="001708D7" w:rsidP="001708D7">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不一定</w:t>
            </w:r>
            <w:r>
              <w:rPr>
                <w:color w:val="FF0000"/>
              </w:rPr>
              <w:t xml:space="preserve">     </w:t>
            </w:r>
            <w:r>
              <w:rPr>
                <w:color w:val="FF0000"/>
              </w:rPr>
              <w:t>状态</w:t>
            </w:r>
            <w:r>
              <w:rPr>
                <w:color w:val="FF0000"/>
              </w:rPr>
              <w:t xml:space="preserve">     </w:t>
            </w:r>
            <w:r>
              <w:rPr>
                <w:color w:val="FF0000"/>
              </w:rPr>
              <w:t>不能</w:t>
            </w:r>
          </w:p>
          <w:p w14:paraId="2F63B527" w14:textId="77777777" w:rsidR="001708D7" w:rsidRDefault="001708D7" w:rsidP="001708D7">
            <w:pPr>
              <w:shd w:val="clear" w:color="auto" w:fill="F2F2F2"/>
              <w:spacing w:line="360" w:lineRule="auto"/>
              <w:jc w:val="left"/>
              <w:textAlignment w:val="center"/>
              <w:rPr>
                <w:color w:val="FF0000"/>
              </w:rPr>
            </w:pPr>
            <w:r>
              <w:rPr>
                <w:color w:val="FF0000"/>
              </w:rPr>
              <w:t>【详解】</w:t>
            </w:r>
            <w:r>
              <w:rPr>
                <w:color w:val="FF0000"/>
              </w:rPr>
              <w:t>[1]</w:t>
            </w:r>
            <w:r>
              <w:rPr>
                <w:color w:val="FF0000"/>
              </w:rPr>
              <w:t>横梁平衡的标志有两个：指针指在分度盘的中线处；或者指针偏离分度盘中线的幅度相等；所以，不一定要等指针停下来判断天平是否平衡。</w:t>
            </w:r>
          </w:p>
          <w:p w14:paraId="1F295FAE" w14:textId="77777777" w:rsidR="001708D7" w:rsidRDefault="001708D7" w:rsidP="001708D7">
            <w:pPr>
              <w:shd w:val="clear" w:color="auto" w:fill="F2F2F2"/>
              <w:spacing w:line="360" w:lineRule="auto"/>
              <w:jc w:val="left"/>
              <w:textAlignment w:val="center"/>
              <w:rPr>
                <w:color w:val="FF0000"/>
              </w:rPr>
            </w:pPr>
            <w:r>
              <w:rPr>
                <w:color w:val="FF0000"/>
              </w:rPr>
              <w:t>[2]</w:t>
            </w:r>
            <w:r>
              <w:rPr>
                <w:color w:val="FF0000"/>
              </w:rPr>
              <w:t>质量是物体的一种属性，不随物体的形状、状态、位置的变化而变化，待冰熔化为水后再测质量，这是为了探究状态发生改变时，物体的质量是否改变。</w:t>
            </w:r>
          </w:p>
          <w:p w14:paraId="114846C5" w14:textId="77777777" w:rsidR="001708D7" w:rsidRDefault="001708D7" w:rsidP="001708D7">
            <w:pPr>
              <w:shd w:val="clear" w:color="auto" w:fill="F2F2F2"/>
              <w:spacing w:line="360" w:lineRule="auto"/>
              <w:jc w:val="left"/>
              <w:textAlignment w:val="center"/>
              <w:rPr>
                <w:color w:val="FF0000"/>
              </w:rPr>
            </w:pPr>
            <w:r>
              <w:rPr>
                <w:color w:val="FF0000"/>
              </w:rPr>
              <w:t>[3]</w:t>
            </w:r>
            <w:r>
              <w:rPr>
                <w:color w:val="FF0000"/>
              </w:rPr>
              <w:t>接着用酒精灯加热水至</w:t>
            </w:r>
            <w:r>
              <w:rPr>
                <w:color w:val="FF0000"/>
              </w:rPr>
              <w:t>40℃</w:t>
            </w:r>
            <w:r>
              <w:rPr>
                <w:color w:val="FF0000"/>
              </w:rPr>
              <w:t>，测得烧杯和热水总质量为</w:t>
            </w:r>
            <w:r>
              <w:rPr>
                <w:color w:val="FF0000"/>
              </w:rPr>
              <w:t>176.2g</w:t>
            </w:r>
            <w:r>
              <w:rPr>
                <w:color w:val="FF0000"/>
              </w:rPr>
              <w:t>＜</w:t>
            </w:r>
            <w:r>
              <w:rPr>
                <w:color w:val="FF0000"/>
              </w:rPr>
              <w:t>180.0g</w:t>
            </w:r>
            <w:r>
              <w:rPr>
                <w:color w:val="FF0000"/>
              </w:rPr>
              <w:t>，但他不能得出</w:t>
            </w:r>
            <w:r>
              <w:rPr>
                <w:color w:val="FF0000"/>
              </w:rPr>
              <w:t>“</w:t>
            </w:r>
            <w:r>
              <w:rPr>
                <w:color w:val="FF0000"/>
              </w:rPr>
              <w:t>水的质量与温度有关</w:t>
            </w:r>
            <w:r>
              <w:rPr>
                <w:color w:val="FF0000"/>
              </w:rPr>
              <w:t>”</w:t>
            </w:r>
            <w:r>
              <w:rPr>
                <w:color w:val="FF0000"/>
              </w:rPr>
              <w:t>的结论，这是因为有一部分水汽化为水蒸气，导致所测质量偏小。</w:t>
            </w:r>
          </w:p>
          <w:p w14:paraId="1CCF9BA8" w14:textId="77777777" w:rsidR="001708D7" w:rsidRDefault="001708D7" w:rsidP="001708D7">
            <w:pPr>
              <w:spacing w:line="360" w:lineRule="auto"/>
              <w:jc w:val="left"/>
              <w:textAlignment w:val="center"/>
            </w:pPr>
            <w:r>
              <w:t>20</w:t>
            </w:r>
            <w:r>
              <w:t>．小玲买了</w:t>
            </w:r>
            <w:r>
              <w:t>0.45kg</w:t>
            </w:r>
            <w:r>
              <w:t>茶叶，回家后将茶叶放在体重秤上称，以判断茶叶是否足量，如图所示是秤上刻度盘的示数，则下列说法正确的是（　　）</w:t>
            </w:r>
          </w:p>
          <w:p w14:paraId="63933653" w14:textId="77777777" w:rsidR="001708D7" w:rsidRDefault="001708D7" w:rsidP="001708D7">
            <w:pPr>
              <w:spacing w:line="360" w:lineRule="auto"/>
              <w:jc w:val="left"/>
              <w:textAlignment w:val="center"/>
            </w:pPr>
            <w:r>
              <w:rPr>
                <w:rFonts w:eastAsia="Times New Roman"/>
                <w:noProof/>
                <w:kern w:val="0"/>
                <w:sz w:val="24"/>
              </w:rPr>
              <w:drawing>
                <wp:inline distT="0" distB="0" distL="114300" distR="114300" wp14:anchorId="5815102F" wp14:editId="3B1ABE0E">
                  <wp:extent cx="2581275" cy="1095375"/>
                  <wp:effectExtent l="0" t="0" r="9525" b="1905"/>
                  <wp:docPr id="100011" name="图片 100011" descr="@@@7fae8a5e-9389-42e6-a2be-5383c384ce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7fae8a5e-9389-42e6-a2be-5383c384ce7c"/>
                          <pic:cNvPicPr>
                            <a:picLocks noChangeAspect="1"/>
                          </pic:cNvPicPr>
                        </pic:nvPicPr>
                        <pic:blipFill>
                          <a:blip r:embed="rId30"/>
                          <a:stretch>
                            <a:fillRect/>
                          </a:stretch>
                        </pic:blipFill>
                        <pic:spPr>
                          <a:xfrm>
                            <a:off x="0" y="0"/>
                            <a:ext cx="2581275" cy="1095375"/>
                          </a:xfrm>
                          <a:prstGeom prst="rect">
                            <a:avLst/>
                          </a:prstGeom>
                        </pic:spPr>
                      </pic:pic>
                    </a:graphicData>
                  </a:graphic>
                </wp:inline>
              </w:drawing>
            </w:r>
          </w:p>
          <w:p w14:paraId="2197F422" w14:textId="77777777" w:rsidR="001708D7" w:rsidRDefault="001708D7" w:rsidP="001708D7">
            <w:pPr>
              <w:tabs>
                <w:tab w:val="left" w:pos="4156"/>
              </w:tabs>
              <w:spacing w:line="360" w:lineRule="auto"/>
              <w:ind w:left="380"/>
              <w:jc w:val="left"/>
              <w:textAlignment w:val="center"/>
            </w:pPr>
            <w:r>
              <w:t>A</w:t>
            </w:r>
            <w:r>
              <w:t>．茶叶不足</w:t>
            </w:r>
            <w:r>
              <w:t>0.45kg</w:t>
            </w:r>
            <w:r>
              <w:tab/>
              <w:t>B</w:t>
            </w:r>
            <w:r>
              <w:t>．茶叶等于</w:t>
            </w:r>
            <w:r>
              <w:t>0.45kg</w:t>
            </w:r>
          </w:p>
          <w:p w14:paraId="5D7D77FE" w14:textId="77777777" w:rsidR="001708D7" w:rsidRDefault="001708D7" w:rsidP="001708D7">
            <w:pPr>
              <w:tabs>
                <w:tab w:val="left" w:pos="4156"/>
              </w:tabs>
              <w:spacing w:line="360" w:lineRule="auto"/>
              <w:ind w:left="380"/>
              <w:jc w:val="left"/>
              <w:textAlignment w:val="center"/>
            </w:pPr>
            <w:r>
              <w:t>C</w:t>
            </w:r>
            <w:r>
              <w:t>．茶叶超过</w:t>
            </w:r>
            <w:r>
              <w:t>0.45kg</w:t>
            </w:r>
            <w:r>
              <w:tab/>
              <w:t>D</w:t>
            </w:r>
            <w:r>
              <w:t>．茶叶质量小于体重秤的分度值，无法准确判断</w:t>
            </w:r>
          </w:p>
          <w:p w14:paraId="31713B98" w14:textId="77777777" w:rsidR="001708D7" w:rsidRDefault="001708D7" w:rsidP="001708D7">
            <w:pPr>
              <w:shd w:val="clear" w:color="auto" w:fill="F2F2F2"/>
              <w:spacing w:line="360" w:lineRule="auto"/>
              <w:jc w:val="left"/>
              <w:textAlignment w:val="center"/>
              <w:rPr>
                <w:color w:val="FF0000"/>
              </w:rPr>
            </w:pPr>
            <w:r>
              <w:rPr>
                <w:color w:val="FF0000"/>
              </w:rPr>
              <w:t>【答案】</w:t>
            </w:r>
            <w:r>
              <w:rPr>
                <w:color w:val="FF0000"/>
              </w:rPr>
              <w:t>D</w:t>
            </w:r>
          </w:p>
          <w:p w14:paraId="6007F468" w14:textId="77777777" w:rsidR="001708D7" w:rsidRDefault="001708D7" w:rsidP="001708D7">
            <w:pPr>
              <w:shd w:val="clear" w:color="auto" w:fill="F2F2F2"/>
              <w:spacing w:line="360" w:lineRule="auto"/>
              <w:jc w:val="left"/>
              <w:textAlignment w:val="center"/>
              <w:rPr>
                <w:color w:val="FF0000"/>
              </w:rPr>
            </w:pPr>
            <w:r>
              <w:rPr>
                <w:color w:val="FF0000"/>
              </w:rPr>
              <w:t>【详解】由图可知，一大格是</w:t>
            </w:r>
            <w:r>
              <w:rPr>
                <w:color w:val="FF0000"/>
              </w:rPr>
              <w:t>5kg</w:t>
            </w:r>
            <w:r>
              <w:rPr>
                <w:color w:val="FF0000"/>
              </w:rPr>
              <w:t>，分为</w:t>
            </w:r>
            <w:r>
              <w:rPr>
                <w:color w:val="FF0000"/>
              </w:rPr>
              <w:t>5</w:t>
            </w:r>
            <w:r>
              <w:rPr>
                <w:color w:val="FF0000"/>
              </w:rPr>
              <w:t>小格，每一小格是</w:t>
            </w:r>
            <w:r>
              <w:rPr>
                <w:color w:val="FF0000"/>
              </w:rPr>
              <w:t>1kg</w:t>
            </w:r>
            <w:r>
              <w:rPr>
                <w:color w:val="FF0000"/>
              </w:rPr>
              <w:t>，即分度值为</w:t>
            </w:r>
            <w:r>
              <w:rPr>
                <w:color w:val="FF0000"/>
              </w:rPr>
              <w:t>1kg</w:t>
            </w:r>
            <w:r>
              <w:rPr>
                <w:color w:val="FF0000"/>
              </w:rPr>
              <w:t>；而茶叶的质量只有</w:t>
            </w:r>
            <w:r>
              <w:rPr>
                <w:color w:val="FF0000"/>
              </w:rPr>
              <w:t>0.45kg</w:t>
            </w:r>
            <w:r>
              <w:rPr>
                <w:color w:val="FF0000"/>
              </w:rPr>
              <w:t>，小于体重秤的分度值，故无法准确判断茶叶是否足量。故</w:t>
            </w:r>
            <w:r>
              <w:rPr>
                <w:color w:val="FF0000"/>
              </w:rPr>
              <w:t>ABC</w:t>
            </w:r>
            <w:r>
              <w:rPr>
                <w:color w:val="FF0000"/>
              </w:rPr>
              <w:t>错误，</w:t>
            </w:r>
            <w:r>
              <w:rPr>
                <w:color w:val="FF0000"/>
              </w:rPr>
              <w:t>D</w:t>
            </w:r>
            <w:r>
              <w:rPr>
                <w:color w:val="FF0000"/>
              </w:rPr>
              <w:t>正确。</w:t>
            </w:r>
          </w:p>
          <w:p w14:paraId="2C3830D8" w14:textId="77777777" w:rsidR="001708D7" w:rsidRDefault="001708D7" w:rsidP="001708D7">
            <w:pPr>
              <w:shd w:val="clear" w:color="auto" w:fill="F2F2F2"/>
              <w:spacing w:line="360" w:lineRule="auto"/>
              <w:jc w:val="left"/>
              <w:textAlignment w:val="center"/>
              <w:rPr>
                <w:color w:val="FF0000"/>
              </w:rPr>
            </w:pPr>
            <w:r>
              <w:rPr>
                <w:color w:val="FF0000"/>
              </w:rPr>
              <w:t>故选</w:t>
            </w:r>
            <w:r>
              <w:rPr>
                <w:color w:val="FF0000"/>
              </w:rPr>
              <w:t>D</w:t>
            </w:r>
            <w:r>
              <w:rPr>
                <w:color w:val="FF0000"/>
              </w:rPr>
              <w:t>。</w:t>
            </w:r>
          </w:p>
          <w:p w14:paraId="02B69A00" w14:textId="77777777" w:rsidR="001708D7" w:rsidRDefault="001708D7" w:rsidP="001708D7">
            <w:pPr>
              <w:spacing w:line="360" w:lineRule="auto"/>
              <w:jc w:val="left"/>
              <w:textAlignment w:val="center"/>
            </w:pPr>
            <w:r>
              <w:t>21</w:t>
            </w:r>
            <w:r>
              <w:t>．小明想用天平称出</w:t>
            </w:r>
            <w:r>
              <w:t>20g</w:t>
            </w:r>
            <w:r>
              <w:t>稀硫酸，先用正确的方法测出空烧杯的质量为</w:t>
            </w:r>
            <w:r>
              <w:t>59.6g</w:t>
            </w:r>
            <w:r>
              <w:t>，然后再在右盘中加入</w:t>
            </w:r>
            <w:r>
              <w:t>20g</w:t>
            </w:r>
            <w:r>
              <w:t>砝码，</w:t>
            </w:r>
            <w:r>
              <w:lastRenderedPageBreak/>
              <w:t>接着向烧杯中注入一定量的稀硫酸如图甲所示，此时指针位置如图乙所示。接下来的操作应该是（</w:t>
            </w:r>
            <w:r>
              <w:rPr>
                <w:rFonts w:eastAsia="Times New Roman"/>
                <w:kern w:val="0"/>
                <w:sz w:val="24"/>
              </w:rPr>
              <w:t>   </w:t>
            </w:r>
            <w:r>
              <w:t>）</w:t>
            </w:r>
          </w:p>
          <w:p w14:paraId="323EA913" w14:textId="77777777" w:rsidR="001708D7" w:rsidRDefault="001708D7" w:rsidP="001708D7">
            <w:pPr>
              <w:spacing w:line="360" w:lineRule="auto"/>
              <w:jc w:val="left"/>
              <w:textAlignment w:val="center"/>
            </w:pPr>
            <w:r>
              <w:rPr>
                <w:rFonts w:eastAsia="Times New Roman"/>
                <w:noProof/>
                <w:kern w:val="0"/>
                <w:sz w:val="24"/>
              </w:rPr>
              <w:drawing>
                <wp:inline distT="0" distB="0" distL="114300" distR="114300" wp14:anchorId="0BF9F6E8" wp14:editId="0F81D144">
                  <wp:extent cx="3162300" cy="1266825"/>
                  <wp:effectExtent l="0" t="0" r="7620" b="13335"/>
                  <wp:docPr id="100013" name="图片 100013" descr="@@@98a8475d-bb7a-46d3-aacd-d7c0f081d3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98a8475d-bb7a-46d3-aacd-d7c0f081d3fc"/>
                          <pic:cNvPicPr>
                            <a:picLocks noChangeAspect="1"/>
                          </pic:cNvPicPr>
                        </pic:nvPicPr>
                        <pic:blipFill>
                          <a:blip r:embed="rId31"/>
                          <a:stretch>
                            <a:fillRect/>
                          </a:stretch>
                        </pic:blipFill>
                        <pic:spPr>
                          <a:xfrm>
                            <a:off x="0" y="0"/>
                            <a:ext cx="3162300" cy="1266825"/>
                          </a:xfrm>
                          <a:prstGeom prst="rect">
                            <a:avLst/>
                          </a:prstGeom>
                        </pic:spPr>
                      </pic:pic>
                    </a:graphicData>
                  </a:graphic>
                </wp:inline>
              </w:drawing>
            </w:r>
          </w:p>
          <w:p w14:paraId="28E904CA" w14:textId="77777777" w:rsidR="001708D7" w:rsidRDefault="001708D7" w:rsidP="001708D7">
            <w:pPr>
              <w:spacing w:line="360" w:lineRule="auto"/>
              <w:ind w:left="380"/>
              <w:jc w:val="left"/>
              <w:textAlignment w:val="center"/>
            </w:pPr>
            <w:r>
              <w:t>A</w:t>
            </w:r>
            <w:r>
              <w:t>．向右调节平衡螺母</w:t>
            </w:r>
          </w:p>
          <w:p w14:paraId="0E697D6C" w14:textId="77777777" w:rsidR="001708D7" w:rsidRDefault="001708D7" w:rsidP="001708D7">
            <w:pPr>
              <w:spacing w:line="360" w:lineRule="auto"/>
              <w:ind w:left="380"/>
              <w:jc w:val="left"/>
              <w:textAlignment w:val="center"/>
            </w:pPr>
            <w:r>
              <w:t>B</w:t>
            </w:r>
            <w:r>
              <w:t>．向右移动游码</w:t>
            </w:r>
          </w:p>
          <w:p w14:paraId="7FFD4902" w14:textId="77777777" w:rsidR="001708D7" w:rsidRDefault="001708D7" w:rsidP="001708D7">
            <w:pPr>
              <w:spacing w:line="360" w:lineRule="auto"/>
              <w:ind w:left="380"/>
              <w:jc w:val="left"/>
              <w:textAlignment w:val="center"/>
            </w:pPr>
            <w:r>
              <w:t>C</w:t>
            </w:r>
            <w:r>
              <w:t>．向右盘中增加砝码的质量</w:t>
            </w:r>
          </w:p>
          <w:p w14:paraId="32E6DB72" w14:textId="77777777" w:rsidR="001708D7" w:rsidRDefault="001708D7" w:rsidP="001708D7">
            <w:pPr>
              <w:spacing w:line="360" w:lineRule="auto"/>
              <w:ind w:left="380"/>
              <w:jc w:val="left"/>
              <w:textAlignment w:val="center"/>
            </w:pPr>
            <w:r>
              <w:t>D</w:t>
            </w:r>
            <w:r>
              <w:t>．用胶头滴管从烧杯中取出适量的稀硫酸</w:t>
            </w:r>
          </w:p>
          <w:p w14:paraId="5D7D78DB" w14:textId="77777777" w:rsidR="001708D7" w:rsidRDefault="001708D7" w:rsidP="001708D7">
            <w:pPr>
              <w:shd w:val="clear" w:color="auto" w:fill="F2F2F2"/>
              <w:spacing w:line="360" w:lineRule="auto"/>
              <w:jc w:val="left"/>
              <w:textAlignment w:val="center"/>
              <w:rPr>
                <w:color w:val="FF0000"/>
              </w:rPr>
            </w:pPr>
            <w:r>
              <w:rPr>
                <w:color w:val="FF0000"/>
              </w:rPr>
              <w:t>【答案】</w:t>
            </w:r>
            <w:r>
              <w:rPr>
                <w:color w:val="FF0000"/>
              </w:rPr>
              <w:t>D</w:t>
            </w:r>
          </w:p>
          <w:p w14:paraId="31925E99" w14:textId="77777777" w:rsidR="001708D7" w:rsidRDefault="001708D7" w:rsidP="001708D7">
            <w:pPr>
              <w:shd w:val="clear" w:color="auto" w:fill="F2F2F2"/>
              <w:spacing w:line="360" w:lineRule="auto"/>
              <w:jc w:val="left"/>
              <w:textAlignment w:val="center"/>
              <w:rPr>
                <w:color w:val="FF0000"/>
              </w:rPr>
            </w:pPr>
            <w:r>
              <w:rPr>
                <w:color w:val="FF0000"/>
              </w:rPr>
              <w:t>【详解】由图乙可知，指针偏向分度盘的左侧，表示左盘内稀硫酸的质量大于</w:t>
            </w:r>
            <w:r>
              <w:rPr>
                <w:color w:val="FF0000"/>
              </w:rPr>
              <w:t>20g</w:t>
            </w:r>
            <w:r>
              <w:rPr>
                <w:color w:val="FF0000"/>
              </w:rPr>
              <w:t>，由于需要取</w:t>
            </w:r>
            <w:r>
              <w:rPr>
                <w:color w:val="FF0000"/>
              </w:rPr>
              <w:t>20g</w:t>
            </w:r>
            <w:r>
              <w:rPr>
                <w:color w:val="FF0000"/>
              </w:rPr>
              <w:t>稀硫酸，因此不能改变右盘中砝码的质量和游码的位置，在测量过程中更不能移动平衡螺母，所以只能用滴管从烧杯中取出部分稀硫酸，直至天平平衡，故</w:t>
            </w:r>
            <w:r>
              <w:rPr>
                <w:color w:val="FF0000"/>
              </w:rPr>
              <w:t>D</w:t>
            </w:r>
            <w:r>
              <w:rPr>
                <w:color w:val="FF0000"/>
              </w:rPr>
              <w:t>符合题意，</w:t>
            </w:r>
            <w:r>
              <w:rPr>
                <w:color w:val="FF0000"/>
              </w:rPr>
              <w:t>ABC</w:t>
            </w:r>
            <w:r>
              <w:rPr>
                <w:color w:val="FF0000"/>
              </w:rPr>
              <w:t>不符合题意。</w:t>
            </w:r>
          </w:p>
          <w:p w14:paraId="5743E2C8" w14:textId="77777777" w:rsidR="001708D7" w:rsidRDefault="001708D7" w:rsidP="001708D7">
            <w:pPr>
              <w:shd w:val="clear" w:color="auto" w:fill="F2F2F2"/>
              <w:spacing w:line="360" w:lineRule="auto"/>
              <w:jc w:val="left"/>
              <w:textAlignment w:val="center"/>
              <w:rPr>
                <w:color w:val="FF0000"/>
              </w:rPr>
            </w:pPr>
            <w:r>
              <w:rPr>
                <w:color w:val="FF0000"/>
              </w:rPr>
              <w:t>故选</w:t>
            </w:r>
            <w:r>
              <w:rPr>
                <w:color w:val="FF0000"/>
              </w:rPr>
              <w:t>D</w:t>
            </w:r>
            <w:r>
              <w:rPr>
                <w:color w:val="FF0000"/>
              </w:rPr>
              <w:t>。</w:t>
            </w:r>
          </w:p>
          <w:p w14:paraId="78F5902D" w14:textId="77777777" w:rsidR="001708D7" w:rsidRDefault="001708D7" w:rsidP="001708D7">
            <w:pPr>
              <w:spacing w:line="360" w:lineRule="auto"/>
              <w:jc w:val="left"/>
              <w:textAlignment w:val="center"/>
            </w:pPr>
            <w:r>
              <w:t>22</w:t>
            </w:r>
            <w:r>
              <w:t>．小华用已调节好的天平测量石块的质量，当添加最小的砝码后发现天平右盘略高于左盘，此时指针偏向中央刻度线的</w:t>
            </w:r>
            <w:r>
              <w:rPr>
                <w:rFonts w:eastAsia="Times New Roman"/>
                <w:u w:val="single"/>
              </w:rPr>
              <w:t xml:space="preserve">      </w:t>
            </w:r>
            <w:r>
              <w:t>（选填</w:t>
            </w:r>
            <w:r>
              <w:t>“</w:t>
            </w:r>
            <w:r>
              <w:t>左</w:t>
            </w:r>
            <w:r>
              <w:t>”</w:t>
            </w:r>
            <w:r>
              <w:t>或</w:t>
            </w:r>
            <w:r>
              <w:t>“</w:t>
            </w:r>
            <w:r>
              <w:t>右</w:t>
            </w:r>
            <w:r>
              <w:t>”</w:t>
            </w:r>
            <w:r>
              <w:t>）侧。接下来的操作是</w:t>
            </w:r>
            <w:r>
              <w:rPr>
                <w:rFonts w:eastAsia="Times New Roman"/>
                <w:u w:val="single"/>
              </w:rPr>
              <w:t xml:space="preserve">      </w:t>
            </w:r>
            <w:r>
              <w:t>，直至横梁恢复水平平衡。砝码用久了会出现磨损，用这个磨损的砝码来测量石块的质量，其结果将</w:t>
            </w:r>
            <w:r>
              <w:rPr>
                <w:rFonts w:eastAsia="Times New Roman"/>
                <w:u w:val="single"/>
              </w:rPr>
              <w:t xml:space="preserve">      </w:t>
            </w:r>
            <w:r>
              <w:t>（选填</w:t>
            </w:r>
            <w:r>
              <w:t>“</w:t>
            </w:r>
            <w:r>
              <w:t>偏大</w:t>
            </w:r>
            <w:r>
              <w:t>”</w:t>
            </w:r>
            <w:r>
              <w:t>或</w:t>
            </w:r>
            <w:r>
              <w:t>“</w:t>
            </w:r>
            <w:r>
              <w:t>偏小</w:t>
            </w:r>
            <w:r>
              <w:t>”</w:t>
            </w:r>
            <w:r>
              <w:t>）。</w:t>
            </w:r>
          </w:p>
          <w:p w14:paraId="7FA910A5" w14:textId="77777777" w:rsidR="001708D7" w:rsidRDefault="001708D7" w:rsidP="001708D7">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左</w:t>
            </w:r>
            <w:r>
              <w:rPr>
                <w:color w:val="FF0000"/>
              </w:rPr>
              <w:t xml:space="preserve">     </w:t>
            </w:r>
            <w:r>
              <w:rPr>
                <w:color w:val="FF0000"/>
              </w:rPr>
              <w:t>向右移动游码</w:t>
            </w:r>
            <w:r>
              <w:rPr>
                <w:color w:val="FF0000"/>
              </w:rPr>
              <w:t xml:space="preserve">     </w:t>
            </w:r>
            <w:r>
              <w:rPr>
                <w:color w:val="FF0000"/>
              </w:rPr>
              <w:t>偏大</w:t>
            </w:r>
          </w:p>
          <w:p w14:paraId="13F0855A" w14:textId="77777777" w:rsidR="001708D7" w:rsidRDefault="001708D7" w:rsidP="001708D7">
            <w:pPr>
              <w:shd w:val="clear" w:color="auto" w:fill="F2F2F2"/>
              <w:spacing w:line="360" w:lineRule="auto"/>
              <w:jc w:val="left"/>
              <w:textAlignment w:val="center"/>
              <w:rPr>
                <w:color w:val="FF0000"/>
              </w:rPr>
            </w:pPr>
            <w:r>
              <w:rPr>
                <w:color w:val="FF0000"/>
              </w:rPr>
              <w:t>【详解】</w:t>
            </w:r>
            <w:r>
              <w:rPr>
                <w:color w:val="FF0000"/>
              </w:rPr>
              <w:t>[1][2]</w:t>
            </w:r>
            <w:r>
              <w:rPr>
                <w:color w:val="FF0000"/>
              </w:rPr>
              <w:t>在加减砝码时，添加最小砝码后发现天平右盘略高于左盘，右盘的质量小于左盘的质量，此时指针偏向分度盘的左侧，因为是右盘略高于左盘，所以应向右移动游码，直至横梁恢复平衡，不需要增加砝码了。</w:t>
            </w:r>
          </w:p>
          <w:p w14:paraId="0D388778" w14:textId="77777777" w:rsidR="001708D7" w:rsidRDefault="001708D7" w:rsidP="001708D7">
            <w:pPr>
              <w:shd w:val="clear" w:color="auto" w:fill="F2F2F2"/>
              <w:spacing w:line="360" w:lineRule="auto"/>
              <w:jc w:val="left"/>
              <w:textAlignment w:val="center"/>
              <w:rPr>
                <w:color w:val="FF0000"/>
              </w:rPr>
            </w:pPr>
            <w:r>
              <w:rPr>
                <w:color w:val="FF0000"/>
              </w:rPr>
              <w:t>[3]</w:t>
            </w:r>
            <w:r>
              <w:rPr>
                <w:color w:val="FF0000"/>
              </w:rPr>
              <w:t>磨损的砝码的质量变小，实际记录的是砝码所指示的结果，所以结果将偏大。</w:t>
            </w:r>
          </w:p>
          <w:p w14:paraId="4CB1BBCB" w14:textId="77777777" w:rsidR="001708D7" w:rsidRDefault="001708D7" w:rsidP="001708D7">
            <w:pPr>
              <w:spacing w:line="360" w:lineRule="auto"/>
              <w:jc w:val="left"/>
              <w:textAlignment w:val="center"/>
            </w:pPr>
            <w:r>
              <w:t>23</w:t>
            </w:r>
            <w:r>
              <w:t>．在</w:t>
            </w:r>
            <w:r>
              <w:t>“</w:t>
            </w:r>
            <w:r>
              <w:t>用托盘天平测物体质量</w:t>
            </w:r>
            <w:r>
              <w:t>”</w:t>
            </w:r>
            <w:r>
              <w:t>时，小明用已调好的天平在测物体质量过程中，通过增、减砝码后，发现指针指在分度盘的中央刻度线左边一点，这时他应该（</w:t>
            </w:r>
            <w:r>
              <w:rPr>
                <w:rFonts w:eastAsia="Times New Roman"/>
                <w:kern w:val="0"/>
                <w:sz w:val="24"/>
              </w:rPr>
              <w:t>    </w:t>
            </w:r>
            <w:r>
              <w:t>）</w:t>
            </w:r>
          </w:p>
          <w:p w14:paraId="597E333C" w14:textId="77777777" w:rsidR="001708D7" w:rsidRDefault="001708D7" w:rsidP="001708D7">
            <w:pPr>
              <w:spacing w:line="360" w:lineRule="auto"/>
              <w:ind w:left="380"/>
              <w:jc w:val="left"/>
              <w:textAlignment w:val="center"/>
            </w:pPr>
            <w:r>
              <w:t>A</w:t>
            </w:r>
            <w:r>
              <w:t>．把天平右盘中的砝码减少一些</w:t>
            </w:r>
          </w:p>
          <w:p w14:paraId="5980727E" w14:textId="77777777" w:rsidR="001708D7" w:rsidRDefault="001708D7" w:rsidP="001708D7">
            <w:pPr>
              <w:spacing w:line="360" w:lineRule="auto"/>
              <w:ind w:left="380"/>
              <w:jc w:val="left"/>
              <w:textAlignment w:val="center"/>
            </w:pPr>
            <w:r>
              <w:t>B</w:t>
            </w:r>
            <w:r>
              <w:t>．将右端平衡螺母向左旋进一些</w:t>
            </w:r>
          </w:p>
          <w:p w14:paraId="2FB5229E" w14:textId="77777777" w:rsidR="001708D7" w:rsidRDefault="001708D7" w:rsidP="001708D7">
            <w:pPr>
              <w:spacing w:line="360" w:lineRule="auto"/>
              <w:ind w:left="380"/>
              <w:jc w:val="left"/>
              <w:textAlignment w:val="center"/>
            </w:pPr>
            <w:r>
              <w:t>C</w:t>
            </w:r>
            <w:r>
              <w:t>．将右端平衡螺母向右旋出一些</w:t>
            </w:r>
          </w:p>
          <w:p w14:paraId="52FDCEE1" w14:textId="77777777" w:rsidR="001708D7" w:rsidRDefault="001708D7" w:rsidP="001708D7">
            <w:pPr>
              <w:spacing w:line="360" w:lineRule="auto"/>
              <w:ind w:left="380"/>
              <w:jc w:val="left"/>
              <w:textAlignment w:val="center"/>
            </w:pPr>
            <w:r>
              <w:t>D</w:t>
            </w:r>
            <w:r>
              <w:t>．将游码适当向右移动一些</w:t>
            </w:r>
          </w:p>
          <w:p w14:paraId="6DF67284" w14:textId="77777777" w:rsidR="001708D7" w:rsidRDefault="001708D7" w:rsidP="001708D7">
            <w:pPr>
              <w:shd w:val="clear" w:color="auto" w:fill="F2F2F2"/>
              <w:spacing w:line="360" w:lineRule="auto"/>
              <w:jc w:val="left"/>
              <w:textAlignment w:val="center"/>
              <w:rPr>
                <w:color w:val="FF0000"/>
              </w:rPr>
            </w:pPr>
            <w:r>
              <w:rPr>
                <w:color w:val="FF0000"/>
              </w:rPr>
              <w:t>【答案】</w:t>
            </w:r>
            <w:r>
              <w:rPr>
                <w:color w:val="FF0000"/>
              </w:rPr>
              <w:t>D</w:t>
            </w:r>
          </w:p>
          <w:p w14:paraId="2294178F" w14:textId="77777777" w:rsidR="001708D7" w:rsidRDefault="001708D7" w:rsidP="001708D7">
            <w:pPr>
              <w:shd w:val="clear" w:color="auto" w:fill="F2F2F2"/>
              <w:spacing w:line="360" w:lineRule="auto"/>
              <w:jc w:val="left"/>
              <w:textAlignment w:val="center"/>
              <w:rPr>
                <w:color w:val="FF0000"/>
              </w:rPr>
            </w:pPr>
            <w:r>
              <w:rPr>
                <w:color w:val="FF0000"/>
              </w:rPr>
              <w:lastRenderedPageBreak/>
              <w:t>【详解】</w:t>
            </w:r>
            <w:r>
              <w:rPr>
                <w:color w:val="FF0000"/>
              </w:rPr>
              <w:t>A</w:t>
            </w:r>
            <w:r>
              <w:rPr>
                <w:color w:val="FF0000"/>
              </w:rPr>
              <w:t>．针指在分度盘的中央刻度线左边一点，说明左盘物体质量大一些，把右盘砝码减少，更不能平衡</w:t>
            </w:r>
            <w:r>
              <w:rPr>
                <w:color w:val="FF0000"/>
              </w:rPr>
              <w:t xml:space="preserve"> </w:t>
            </w:r>
            <w:r>
              <w:rPr>
                <w:color w:val="FF0000"/>
              </w:rPr>
              <w:t>了，应该增加砝码或调节游码，故</w:t>
            </w:r>
            <w:r>
              <w:rPr>
                <w:color w:val="FF0000"/>
              </w:rPr>
              <w:t>A</w:t>
            </w:r>
            <w:r>
              <w:rPr>
                <w:color w:val="FF0000"/>
              </w:rPr>
              <w:t>不符合题意；</w:t>
            </w:r>
            <w:r>
              <w:rPr>
                <w:color w:val="FF0000"/>
              </w:rPr>
              <w:t xml:space="preserve"> </w:t>
            </w:r>
          </w:p>
          <w:p w14:paraId="2658881E" w14:textId="77777777" w:rsidR="001708D7" w:rsidRDefault="001708D7" w:rsidP="001708D7">
            <w:pPr>
              <w:shd w:val="clear" w:color="auto" w:fill="F2F2F2"/>
              <w:spacing w:line="360" w:lineRule="auto"/>
              <w:jc w:val="left"/>
              <w:textAlignment w:val="center"/>
              <w:rPr>
                <w:color w:val="FF0000"/>
              </w:rPr>
            </w:pPr>
            <w:r>
              <w:rPr>
                <w:color w:val="FF0000"/>
              </w:rPr>
              <w:t>BC</w:t>
            </w:r>
            <w:r>
              <w:rPr>
                <w:color w:val="FF0000"/>
              </w:rPr>
              <w:t>．测量过程中，不能再用平衡螺母调节平衡，故</w:t>
            </w:r>
            <w:r>
              <w:rPr>
                <w:color w:val="FF0000"/>
              </w:rPr>
              <w:t>BC</w:t>
            </w:r>
            <w:r>
              <w:rPr>
                <w:color w:val="FF0000"/>
              </w:rPr>
              <w:t>不符合题意；</w:t>
            </w:r>
            <w:r>
              <w:rPr>
                <w:color w:val="FF0000"/>
              </w:rPr>
              <w:t xml:space="preserve"> </w:t>
            </w:r>
          </w:p>
          <w:p w14:paraId="2D6A9F19" w14:textId="77777777" w:rsidR="001708D7" w:rsidRDefault="001708D7" w:rsidP="001708D7">
            <w:pPr>
              <w:shd w:val="clear" w:color="auto" w:fill="F2F2F2"/>
              <w:spacing w:line="360" w:lineRule="auto"/>
              <w:jc w:val="left"/>
              <w:textAlignment w:val="center"/>
              <w:rPr>
                <w:color w:val="FF0000"/>
              </w:rPr>
            </w:pPr>
            <w:r>
              <w:rPr>
                <w:color w:val="FF0000"/>
              </w:rPr>
              <w:t>D</w:t>
            </w:r>
            <w:r>
              <w:rPr>
                <w:color w:val="FF0000"/>
              </w:rPr>
              <w:t>．游码向右移动，相当于向右盘中增加一个很小的砝码，可以调节平衡，符合题意，故</w:t>
            </w:r>
            <w:r>
              <w:rPr>
                <w:color w:val="FF0000"/>
              </w:rPr>
              <w:t>D</w:t>
            </w:r>
            <w:r>
              <w:rPr>
                <w:color w:val="FF0000"/>
              </w:rPr>
              <w:t>符合题意。</w:t>
            </w:r>
            <w:r>
              <w:rPr>
                <w:color w:val="FF0000"/>
              </w:rPr>
              <w:t xml:space="preserve"> </w:t>
            </w:r>
          </w:p>
          <w:p w14:paraId="6E663E66" w14:textId="77777777" w:rsidR="001708D7" w:rsidRDefault="001708D7" w:rsidP="001708D7">
            <w:pPr>
              <w:shd w:val="clear" w:color="auto" w:fill="F2F2F2"/>
              <w:spacing w:line="360" w:lineRule="auto"/>
              <w:jc w:val="left"/>
              <w:textAlignment w:val="center"/>
              <w:rPr>
                <w:color w:val="FF0000"/>
              </w:rPr>
            </w:pPr>
            <w:r>
              <w:rPr>
                <w:color w:val="FF0000"/>
              </w:rPr>
              <w:t>故选</w:t>
            </w:r>
            <w:r>
              <w:rPr>
                <w:color w:val="FF0000"/>
              </w:rPr>
              <w:t>D</w:t>
            </w:r>
            <w:r>
              <w:rPr>
                <w:color w:val="FF0000"/>
              </w:rPr>
              <w:t>。</w:t>
            </w:r>
          </w:p>
          <w:p w14:paraId="6374B15C" w14:textId="77777777" w:rsidR="001708D7" w:rsidRDefault="001708D7" w:rsidP="001708D7">
            <w:pPr>
              <w:spacing w:line="360" w:lineRule="auto"/>
              <w:jc w:val="left"/>
              <w:textAlignment w:val="center"/>
            </w:pPr>
            <w:r>
              <w:t>24</w:t>
            </w:r>
            <w:r>
              <w:t>．如图所示，小华正在用托盘天平测量苹果的质量，如果所使用的一个砝码不小心粘上了一点杂质，在不知道的情况下测出苹果的质量为</w:t>
            </w:r>
            <w:r>
              <w:object w:dxaOrig="475" w:dyaOrig="285" w14:anchorId="7347E239">
                <v:shape id="_x0000_i1043" type="#_x0000_t75" alt="eqId7ca39b4dd7e4e70f8a68f8138f166f1e" style="width:23.65pt;height:14.25pt" o:ole="">
                  <v:imagedata r:id="rId32" o:title="eqId7ca39b4dd7e4e70f8a68f8138f166f1e"/>
                </v:shape>
                <o:OLEObject Type="Embed" ProgID="Equation.DSMT4" ShapeID="_x0000_i1043" DrawAspect="Content" ObjectID="_1822129009" r:id="rId33"/>
              </w:object>
            </w:r>
            <w:r>
              <w:t>，则该苹果的真实质量应该（　　）</w:t>
            </w:r>
          </w:p>
          <w:p w14:paraId="0EC4FC41" w14:textId="77777777" w:rsidR="001708D7" w:rsidRDefault="001708D7" w:rsidP="001708D7">
            <w:pPr>
              <w:spacing w:line="360" w:lineRule="auto"/>
              <w:jc w:val="left"/>
              <w:textAlignment w:val="center"/>
            </w:pPr>
            <w:r>
              <w:rPr>
                <w:rFonts w:eastAsia="Times New Roman"/>
                <w:noProof/>
                <w:kern w:val="0"/>
                <w:sz w:val="24"/>
              </w:rPr>
              <w:drawing>
                <wp:inline distT="0" distB="0" distL="114300" distR="114300" wp14:anchorId="4B86D791" wp14:editId="0F08B92F">
                  <wp:extent cx="1857375" cy="952500"/>
                  <wp:effectExtent l="0" t="0" r="1905" b="7620"/>
                  <wp:docPr id="100015" name="图片 100015" descr="@@@66caa36a-980b-49af-a55f-675d207105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66caa36a-980b-49af-a55f-675d2071055d"/>
                          <pic:cNvPicPr>
                            <a:picLocks noChangeAspect="1"/>
                          </pic:cNvPicPr>
                        </pic:nvPicPr>
                        <pic:blipFill>
                          <a:blip r:embed="rId34"/>
                          <a:stretch>
                            <a:fillRect/>
                          </a:stretch>
                        </pic:blipFill>
                        <pic:spPr>
                          <a:xfrm>
                            <a:off x="0" y="0"/>
                            <a:ext cx="1857375" cy="952500"/>
                          </a:xfrm>
                          <a:prstGeom prst="rect">
                            <a:avLst/>
                          </a:prstGeom>
                        </pic:spPr>
                      </pic:pic>
                    </a:graphicData>
                  </a:graphic>
                </wp:inline>
              </w:drawing>
            </w:r>
          </w:p>
          <w:p w14:paraId="360DF752" w14:textId="77777777" w:rsidR="001708D7" w:rsidRDefault="001708D7" w:rsidP="001708D7">
            <w:pPr>
              <w:tabs>
                <w:tab w:val="left" w:pos="2078"/>
                <w:tab w:val="left" w:pos="4156"/>
                <w:tab w:val="left" w:pos="6234"/>
              </w:tabs>
              <w:spacing w:line="360" w:lineRule="auto"/>
              <w:ind w:left="380"/>
              <w:jc w:val="left"/>
              <w:textAlignment w:val="center"/>
            </w:pPr>
            <w:r>
              <w:t>A</w:t>
            </w:r>
            <w:r>
              <w:t>．大于</w:t>
            </w:r>
            <w:r>
              <w:object w:dxaOrig="475" w:dyaOrig="285" w14:anchorId="27BEA8A8">
                <v:shape id="_x0000_i1044" type="#_x0000_t75" alt="eqId7ca39b4dd7e4e70f8a68f8138f166f1e" style="width:23.65pt;height:14.25pt" o:ole="">
                  <v:imagedata r:id="rId32" o:title="eqId7ca39b4dd7e4e70f8a68f8138f166f1e"/>
                </v:shape>
                <o:OLEObject Type="Embed" ProgID="Equation.DSMT4" ShapeID="_x0000_i1044" DrawAspect="Content" ObjectID="_1822129010" r:id="rId35"/>
              </w:object>
            </w:r>
            <w:r>
              <w:tab/>
              <w:t>B</w:t>
            </w:r>
            <w:r>
              <w:t>．小于</w:t>
            </w:r>
            <w:r>
              <w:object w:dxaOrig="475" w:dyaOrig="285" w14:anchorId="585909ED">
                <v:shape id="_x0000_i1045" type="#_x0000_t75" alt="eqId7ca39b4dd7e4e70f8a68f8138f166f1e" style="width:23.65pt;height:14.25pt" o:ole="">
                  <v:imagedata r:id="rId32" o:title="eqId7ca39b4dd7e4e70f8a68f8138f166f1e"/>
                </v:shape>
                <o:OLEObject Type="Embed" ProgID="Equation.DSMT4" ShapeID="_x0000_i1045" DrawAspect="Content" ObjectID="_1822129011" r:id="rId36"/>
              </w:object>
            </w:r>
            <w:r>
              <w:tab/>
              <w:t>C</w:t>
            </w:r>
            <w:r>
              <w:t>．等于</w:t>
            </w:r>
            <w:r>
              <w:object w:dxaOrig="475" w:dyaOrig="285" w14:anchorId="6ADE9B37">
                <v:shape id="_x0000_i1046" type="#_x0000_t75" alt="eqId7ca39b4dd7e4e70f8a68f8138f166f1e" style="width:23.65pt;height:14.25pt" o:ole="">
                  <v:imagedata r:id="rId32" o:title="eqId7ca39b4dd7e4e70f8a68f8138f166f1e"/>
                </v:shape>
                <o:OLEObject Type="Embed" ProgID="Equation.DSMT4" ShapeID="_x0000_i1046" DrawAspect="Content" ObjectID="_1822129012" r:id="rId37"/>
              </w:object>
            </w:r>
            <w:r>
              <w:tab/>
              <w:t>D</w:t>
            </w:r>
            <w:r>
              <w:t>．无法确定</w:t>
            </w:r>
          </w:p>
          <w:p w14:paraId="50D5D6FC" w14:textId="77777777" w:rsidR="001708D7" w:rsidRDefault="001708D7" w:rsidP="001708D7">
            <w:pPr>
              <w:shd w:val="clear" w:color="auto" w:fill="F2F2F2"/>
              <w:spacing w:line="360" w:lineRule="auto"/>
              <w:jc w:val="left"/>
              <w:textAlignment w:val="center"/>
              <w:rPr>
                <w:color w:val="FF0000"/>
              </w:rPr>
            </w:pPr>
            <w:r>
              <w:rPr>
                <w:color w:val="FF0000"/>
              </w:rPr>
              <w:t>【答案】</w:t>
            </w:r>
            <w:r>
              <w:rPr>
                <w:color w:val="FF0000"/>
              </w:rPr>
              <w:t>A</w:t>
            </w:r>
          </w:p>
          <w:p w14:paraId="36A5655A" w14:textId="77777777" w:rsidR="001708D7" w:rsidRDefault="001708D7" w:rsidP="001708D7">
            <w:pPr>
              <w:shd w:val="clear" w:color="auto" w:fill="F2F2F2"/>
              <w:spacing w:line="360" w:lineRule="auto"/>
              <w:jc w:val="left"/>
              <w:textAlignment w:val="center"/>
              <w:rPr>
                <w:color w:val="FF0000"/>
              </w:rPr>
            </w:pPr>
            <w:r>
              <w:rPr>
                <w:color w:val="FF0000"/>
              </w:rPr>
              <w:t>【详解】所使用的一个砝码不小心粘上了一点杂质，则砝码的质量偏大，会导致测得的质量偏小，所以苹果真实质量大于</w:t>
            </w:r>
            <w:r>
              <w:rPr>
                <w:color w:val="FF0000"/>
              </w:rPr>
              <w:t>162g</w:t>
            </w:r>
            <w:r>
              <w:rPr>
                <w:color w:val="FF0000"/>
              </w:rPr>
              <w:t>。</w:t>
            </w:r>
          </w:p>
          <w:p w14:paraId="022E0571" w14:textId="77777777" w:rsidR="001708D7" w:rsidRDefault="001708D7" w:rsidP="001708D7">
            <w:pPr>
              <w:shd w:val="clear" w:color="auto" w:fill="F2F2F2"/>
              <w:spacing w:line="360" w:lineRule="auto"/>
              <w:jc w:val="left"/>
              <w:textAlignment w:val="center"/>
              <w:rPr>
                <w:color w:val="FF0000"/>
              </w:rPr>
            </w:pPr>
            <w:r>
              <w:rPr>
                <w:color w:val="FF0000"/>
              </w:rPr>
              <w:t>故选</w:t>
            </w:r>
            <w:r>
              <w:rPr>
                <w:color w:val="FF0000"/>
              </w:rPr>
              <w:t>A</w:t>
            </w:r>
            <w:r>
              <w:rPr>
                <w:color w:val="FF0000"/>
              </w:rPr>
              <w:t>。</w:t>
            </w:r>
          </w:p>
          <w:p w14:paraId="3A936810" w14:textId="77777777" w:rsidR="001708D7" w:rsidRDefault="001708D7" w:rsidP="001708D7">
            <w:pPr>
              <w:spacing w:line="360" w:lineRule="auto"/>
              <w:jc w:val="left"/>
              <w:textAlignment w:val="center"/>
            </w:pPr>
            <w:r>
              <w:t>25</w:t>
            </w:r>
            <w:r>
              <w:t>．托盘天平测物体的质量，下列情况中会出现测量结果比真实值偏小的是（　　）</w:t>
            </w:r>
          </w:p>
          <w:p w14:paraId="440C0781" w14:textId="77777777" w:rsidR="001708D7" w:rsidRDefault="001708D7" w:rsidP="001708D7">
            <w:pPr>
              <w:spacing w:line="360" w:lineRule="auto"/>
              <w:ind w:left="380"/>
              <w:jc w:val="left"/>
              <w:textAlignment w:val="center"/>
            </w:pPr>
            <w:r>
              <w:t>A</w:t>
            </w:r>
            <w:r>
              <w:t>．按游码右端所对的刻度读数</w:t>
            </w:r>
          </w:p>
          <w:p w14:paraId="1C88BA9B" w14:textId="77777777" w:rsidR="001708D7" w:rsidRDefault="001708D7" w:rsidP="001708D7">
            <w:pPr>
              <w:spacing w:line="360" w:lineRule="auto"/>
              <w:ind w:left="380"/>
              <w:jc w:val="left"/>
              <w:textAlignment w:val="center"/>
            </w:pPr>
            <w:r>
              <w:t>B</w:t>
            </w:r>
            <w:r>
              <w:t>．使用已生锈的砝码</w:t>
            </w:r>
          </w:p>
          <w:p w14:paraId="446B7E83" w14:textId="77777777" w:rsidR="001708D7" w:rsidRDefault="001708D7" w:rsidP="001708D7">
            <w:pPr>
              <w:spacing w:line="360" w:lineRule="auto"/>
              <w:ind w:left="380"/>
              <w:jc w:val="left"/>
              <w:textAlignment w:val="center"/>
            </w:pPr>
            <w:r>
              <w:t>C</w:t>
            </w:r>
            <w:r>
              <w:t>．横梁没有平衡，指针偏向分度盘的左侧，就进行测量</w:t>
            </w:r>
          </w:p>
          <w:p w14:paraId="6AE135E3" w14:textId="77777777" w:rsidR="001708D7" w:rsidRDefault="001708D7" w:rsidP="001708D7">
            <w:pPr>
              <w:spacing w:line="360" w:lineRule="auto"/>
              <w:ind w:left="380"/>
              <w:jc w:val="left"/>
              <w:textAlignment w:val="center"/>
            </w:pPr>
            <w:r>
              <w:t>D</w:t>
            </w:r>
            <w:r>
              <w:t>．游码未移至零刻度线处，就调节横梁平衡测量物体的质量</w:t>
            </w:r>
          </w:p>
          <w:p w14:paraId="5CDD3E8C" w14:textId="77777777" w:rsidR="001708D7" w:rsidRDefault="001708D7" w:rsidP="001708D7">
            <w:pPr>
              <w:shd w:val="clear" w:color="auto" w:fill="F2F2F2"/>
              <w:spacing w:line="360" w:lineRule="auto"/>
              <w:jc w:val="left"/>
              <w:textAlignment w:val="center"/>
              <w:rPr>
                <w:color w:val="FF0000"/>
              </w:rPr>
            </w:pPr>
            <w:r>
              <w:rPr>
                <w:color w:val="FF0000"/>
              </w:rPr>
              <w:t>【答案】</w:t>
            </w:r>
            <w:r>
              <w:rPr>
                <w:color w:val="FF0000"/>
              </w:rPr>
              <w:t>B</w:t>
            </w:r>
          </w:p>
          <w:p w14:paraId="2EB56F15" w14:textId="77777777" w:rsidR="001708D7" w:rsidRDefault="001708D7" w:rsidP="001708D7">
            <w:pPr>
              <w:shd w:val="clear" w:color="auto" w:fill="F2F2F2"/>
              <w:spacing w:line="360" w:lineRule="auto"/>
              <w:jc w:val="left"/>
              <w:textAlignment w:val="center"/>
              <w:rPr>
                <w:color w:val="FF0000"/>
              </w:rPr>
            </w:pPr>
            <w:r>
              <w:rPr>
                <w:color w:val="FF0000"/>
              </w:rPr>
              <w:t>【详解】</w:t>
            </w:r>
            <w:r>
              <w:rPr>
                <w:color w:val="FF0000"/>
              </w:rPr>
              <w:t>A</w:t>
            </w:r>
            <w:r>
              <w:rPr>
                <w:color w:val="FF0000"/>
              </w:rPr>
              <w:t>．读数时应按游码左端所对的刻度读数，若按游码右端所对的刻度读数会使游码对应的值偏大，造成测量的最后结果偏大，故</w:t>
            </w:r>
            <w:r>
              <w:rPr>
                <w:color w:val="FF0000"/>
              </w:rPr>
              <w:t>A</w:t>
            </w:r>
            <w:r>
              <w:rPr>
                <w:color w:val="FF0000"/>
              </w:rPr>
              <w:t>不符合题意；</w:t>
            </w:r>
          </w:p>
          <w:p w14:paraId="01733387" w14:textId="77777777" w:rsidR="001708D7" w:rsidRDefault="001708D7" w:rsidP="001708D7">
            <w:pPr>
              <w:shd w:val="clear" w:color="auto" w:fill="F2F2F2"/>
              <w:spacing w:line="360" w:lineRule="auto"/>
              <w:jc w:val="left"/>
              <w:textAlignment w:val="center"/>
              <w:rPr>
                <w:color w:val="FF0000"/>
              </w:rPr>
            </w:pPr>
            <w:r>
              <w:rPr>
                <w:color w:val="FF0000"/>
              </w:rPr>
              <w:t>B</w:t>
            </w:r>
            <w:r>
              <w:rPr>
                <w:color w:val="FF0000"/>
              </w:rPr>
              <w:t>．生锈的砝码会使其质量变大，就必须少添加或少移动游码的位置，从而使最终的读数变小，故</w:t>
            </w:r>
            <w:r>
              <w:rPr>
                <w:color w:val="FF0000"/>
              </w:rPr>
              <w:t>B</w:t>
            </w:r>
            <w:r>
              <w:rPr>
                <w:color w:val="FF0000"/>
              </w:rPr>
              <w:t>符合题意；</w:t>
            </w:r>
          </w:p>
          <w:p w14:paraId="3B8C6CAE" w14:textId="77777777" w:rsidR="001708D7" w:rsidRDefault="001708D7" w:rsidP="001708D7">
            <w:pPr>
              <w:shd w:val="clear" w:color="auto" w:fill="F2F2F2"/>
              <w:spacing w:line="360" w:lineRule="auto"/>
              <w:jc w:val="left"/>
              <w:textAlignment w:val="center"/>
              <w:rPr>
                <w:color w:val="FF0000"/>
              </w:rPr>
            </w:pPr>
            <w:r>
              <w:rPr>
                <w:color w:val="FF0000"/>
              </w:rPr>
              <w:t>C</w:t>
            </w:r>
            <w:r>
              <w:rPr>
                <w:color w:val="FF0000"/>
              </w:rPr>
              <w:t>．横梁没有平衡，指针偏向左侧，说明一开始右侧的质量就偏小，而这一部分质量是不能通过砝码和游码读取出来的，所以测量结果会偏大，故</w:t>
            </w:r>
            <w:r>
              <w:rPr>
                <w:color w:val="FF0000"/>
              </w:rPr>
              <w:t>C</w:t>
            </w:r>
            <w:r>
              <w:rPr>
                <w:color w:val="FF0000"/>
              </w:rPr>
              <w:t>不符合题意；</w:t>
            </w:r>
          </w:p>
          <w:p w14:paraId="15321041" w14:textId="77777777" w:rsidR="001708D7" w:rsidRDefault="001708D7" w:rsidP="001708D7">
            <w:pPr>
              <w:shd w:val="clear" w:color="auto" w:fill="F2F2F2"/>
              <w:spacing w:line="360" w:lineRule="auto"/>
              <w:jc w:val="left"/>
              <w:textAlignment w:val="center"/>
              <w:rPr>
                <w:color w:val="FF0000"/>
              </w:rPr>
            </w:pPr>
            <w:r>
              <w:rPr>
                <w:color w:val="FF0000"/>
              </w:rPr>
              <w:t>D</w:t>
            </w:r>
            <w:r>
              <w:rPr>
                <w:color w:val="FF0000"/>
              </w:rPr>
              <w:t>．游码未移至零刻度线处，说明在测量之前就已经使右边有了一定的示数，而我们并没有注意到它，当读数时，再加上游码先前的示数，必然偏大，故</w:t>
            </w:r>
            <w:r>
              <w:rPr>
                <w:color w:val="FF0000"/>
              </w:rPr>
              <w:t>D</w:t>
            </w:r>
            <w:r>
              <w:rPr>
                <w:color w:val="FF0000"/>
              </w:rPr>
              <w:t>不符合题意。</w:t>
            </w:r>
          </w:p>
          <w:p w14:paraId="3CA63FAA" w14:textId="77777777" w:rsidR="001708D7" w:rsidRDefault="001708D7" w:rsidP="001708D7">
            <w:pPr>
              <w:shd w:val="clear" w:color="auto" w:fill="F2F2F2"/>
              <w:spacing w:line="360" w:lineRule="auto"/>
              <w:jc w:val="left"/>
              <w:textAlignment w:val="center"/>
              <w:rPr>
                <w:color w:val="FF0000"/>
              </w:rPr>
            </w:pPr>
            <w:r>
              <w:rPr>
                <w:color w:val="FF0000"/>
              </w:rPr>
              <w:lastRenderedPageBreak/>
              <w:t>故选</w:t>
            </w:r>
            <w:r>
              <w:rPr>
                <w:color w:val="FF0000"/>
              </w:rPr>
              <w:t>B</w:t>
            </w:r>
            <w:r>
              <w:rPr>
                <w:color w:val="FF0000"/>
              </w:rPr>
              <w:t>。</w:t>
            </w:r>
          </w:p>
          <w:p w14:paraId="50E5437C" w14:textId="77777777" w:rsidR="001708D7" w:rsidRDefault="001708D7" w:rsidP="001708D7">
            <w:pPr>
              <w:spacing w:line="360" w:lineRule="auto"/>
              <w:jc w:val="left"/>
              <w:textAlignment w:val="center"/>
            </w:pPr>
            <w:r>
              <w:t>26</w:t>
            </w:r>
            <w:r>
              <w:t>．实验课上小明用天平测量盐水的质量，将天平放置在水平桌面上如图甲所示，用天平测出盐水和烧杯的总质量如图乙所示。已知烧杯质量为</w:t>
            </w:r>
            <w:r>
              <w:t>20g</w:t>
            </w:r>
            <w:r>
              <w:t>，下列关于小明实验过程中的操作正确的是（　　）</w:t>
            </w:r>
          </w:p>
          <w:p w14:paraId="065AC703" w14:textId="77777777" w:rsidR="001708D7" w:rsidRDefault="001708D7" w:rsidP="001708D7">
            <w:pPr>
              <w:spacing w:line="360" w:lineRule="auto"/>
              <w:jc w:val="left"/>
              <w:textAlignment w:val="center"/>
            </w:pPr>
            <w:r>
              <w:rPr>
                <w:rFonts w:eastAsia="Times New Roman"/>
                <w:noProof/>
                <w:kern w:val="0"/>
                <w:sz w:val="24"/>
              </w:rPr>
              <w:drawing>
                <wp:inline distT="0" distB="0" distL="114300" distR="114300" wp14:anchorId="5CB4FBF1" wp14:editId="26322B69">
                  <wp:extent cx="3924300" cy="1152525"/>
                  <wp:effectExtent l="0" t="0" r="7620" b="5715"/>
                  <wp:docPr id="100017" name="图片 100017" descr="@@@acb9dd2f-ba41-4e16-aa46-6bcbe1f20c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acb9dd2f-ba41-4e16-aa46-6bcbe1f20c8a"/>
                          <pic:cNvPicPr>
                            <a:picLocks noChangeAspect="1"/>
                          </pic:cNvPicPr>
                        </pic:nvPicPr>
                        <pic:blipFill>
                          <a:blip r:embed="rId38"/>
                          <a:stretch>
                            <a:fillRect/>
                          </a:stretch>
                        </pic:blipFill>
                        <pic:spPr>
                          <a:xfrm>
                            <a:off x="0" y="0"/>
                            <a:ext cx="3924300" cy="1152525"/>
                          </a:xfrm>
                          <a:prstGeom prst="rect">
                            <a:avLst/>
                          </a:prstGeom>
                        </pic:spPr>
                      </pic:pic>
                    </a:graphicData>
                  </a:graphic>
                </wp:inline>
              </w:drawing>
            </w:r>
          </w:p>
          <w:p w14:paraId="63918532" w14:textId="77777777" w:rsidR="001708D7" w:rsidRDefault="001708D7" w:rsidP="001708D7">
            <w:pPr>
              <w:spacing w:line="360" w:lineRule="auto"/>
              <w:ind w:left="380"/>
              <w:jc w:val="left"/>
              <w:textAlignment w:val="center"/>
            </w:pPr>
            <w:r>
              <w:t>A</w:t>
            </w:r>
            <w:r>
              <w:t>．将天平放在水平桌面上然后将游码归零，再调节平衡螺母</w:t>
            </w:r>
          </w:p>
          <w:p w14:paraId="60AFB776" w14:textId="77777777" w:rsidR="001708D7" w:rsidRDefault="001708D7" w:rsidP="001708D7">
            <w:pPr>
              <w:spacing w:line="360" w:lineRule="auto"/>
              <w:ind w:left="380"/>
              <w:jc w:val="left"/>
              <w:textAlignment w:val="center"/>
            </w:pPr>
            <w:r>
              <w:t>B</w:t>
            </w:r>
            <w:r>
              <w:t>．若测量盐水质量时移动游码后发现天平指针指向分度盘右侧，可以向左调节平衡螺母使天平指针指向分度盘中央</w:t>
            </w:r>
          </w:p>
          <w:p w14:paraId="501E2413" w14:textId="77777777" w:rsidR="001708D7" w:rsidRDefault="001708D7" w:rsidP="001708D7">
            <w:pPr>
              <w:spacing w:line="360" w:lineRule="auto"/>
              <w:ind w:left="380"/>
              <w:jc w:val="left"/>
              <w:textAlignment w:val="center"/>
            </w:pPr>
            <w:r>
              <w:t>C</w:t>
            </w:r>
            <w:r>
              <w:t>．根据图乙中天平右盘的砝码和游码在标尺上所对应的刻度值可知，盐水的质量为</w:t>
            </w:r>
            <w:r>
              <w:t>21.2g</w:t>
            </w:r>
          </w:p>
          <w:p w14:paraId="2F5AD08F" w14:textId="77777777" w:rsidR="001708D7" w:rsidRDefault="001708D7" w:rsidP="001708D7">
            <w:pPr>
              <w:spacing w:line="360" w:lineRule="auto"/>
              <w:ind w:left="380"/>
              <w:jc w:val="left"/>
              <w:textAlignment w:val="center"/>
            </w:pPr>
            <w:r>
              <w:t>D</w:t>
            </w:r>
            <w:r>
              <w:t>．实验结束后发现使用的砝码有破损不会影响实验结果</w:t>
            </w:r>
          </w:p>
          <w:p w14:paraId="49FFC7C1" w14:textId="77777777" w:rsidR="001708D7" w:rsidRDefault="001708D7" w:rsidP="001708D7">
            <w:pPr>
              <w:shd w:val="clear" w:color="auto" w:fill="F2F2F2"/>
              <w:spacing w:line="360" w:lineRule="auto"/>
              <w:jc w:val="left"/>
              <w:textAlignment w:val="center"/>
              <w:rPr>
                <w:color w:val="FF0000"/>
              </w:rPr>
            </w:pPr>
            <w:r>
              <w:rPr>
                <w:color w:val="FF0000"/>
              </w:rPr>
              <w:t>【答案】</w:t>
            </w:r>
            <w:r>
              <w:rPr>
                <w:color w:val="FF0000"/>
              </w:rPr>
              <w:t>A</w:t>
            </w:r>
          </w:p>
          <w:p w14:paraId="749F0DBA" w14:textId="77777777" w:rsidR="001708D7" w:rsidRDefault="001708D7" w:rsidP="001708D7">
            <w:pPr>
              <w:shd w:val="clear" w:color="auto" w:fill="F2F2F2"/>
              <w:spacing w:line="360" w:lineRule="auto"/>
              <w:jc w:val="left"/>
              <w:textAlignment w:val="center"/>
              <w:rPr>
                <w:color w:val="FF0000"/>
              </w:rPr>
            </w:pPr>
            <w:r>
              <w:rPr>
                <w:color w:val="FF0000"/>
              </w:rPr>
              <w:t>【详解】</w:t>
            </w:r>
            <w:r>
              <w:rPr>
                <w:color w:val="FF0000"/>
              </w:rPr>
              <w:t>A</w:t>
            </w:r>
            <w:r>
              <w:rPr>
                <w:color w:val="FF0000"/>
              </w:rPr>
              <w:t>．将天平放在水桌面上，将游码归零，并调节平衡螺母，使指针指到分度盘中央刻度处，故</w:t>
            </w:r>
            <w:r>
              <w:rPr>
                <w:color w:val="FF0000"/>
              </w:rPr>
              <w:t>A</w:t>
            </w:r>
            <w:r>
              <w:rPr>
                <w:color w:val="FF0000"/>
              </w:rPr>
              <w:t>正确；</w:t>
            </w:r>
          </w:p>
          <w:p w14:paraId="14DE97E0" w14:textId="77777777" w:rsidR="001708D7" w:rsidRDefault="001708D7" w:rsidP="001708D7">
            <w:pPr>
              <w:shd w:val="clear" w:color="auto" w:fill="F2F2F2"/>
              <w:spacing w:line="360" w:lineRule="auto"/>
              <w:jc w:val="left"/>
              <w:textAlignment w:val="center"/>
              <w:rPr>
                <w:color w:val="FF0000"/>
              </w:rPr>
            </w:pPr>
            <w:r>
              <w:rPr>
                <w:color w:val="FF0000"/>
              </w:rPr>
              <w:t>B</w:t>
            </w:r>
            <w:r>
              <w:rPr>
                <w:color w:val="FF0000"/>
              </w:rPr>
              <w:t>．测量过程中，调节天平平衡，只能通过增减砝码和移动游码，不可以调节平衡螺母，故</w:t>
            </w:r>
            <w:r>
              <w:rPr>
                <w:color w:val="FF0000"/>
              </w:rPr>
              <w:t>B</w:t>
            </w:r>
            <w:r>
              <w:rPr>
                <w:color w:val="FF0000"/>
              </w:rPr>
              <w:t>错误；</w:t>
            </w:r>
          </w:p>
          <w:p w14:paraId="3A75373B" w14:textId="77777777" w:rsidR="001708D7" w:rsidRDefault="001708D7" w:rsidP="001708D7">
            <w:pPr>
              <w:shd w:val="clear" w:color="auto" w:fill="F2F2F2"/>
              <w:spacing w:line="360" w:lineRule="auto"/>
              <w:jc w:val="left"/>
              <w:textAlignment w:val="center"/>
              <w:rPr>
                <w:color w:val="FF0000"/>
              </w:rPr>
            </w:pPr>
            <w:r>
              <w:rPr>
                <w:color w:val="FF0000"/>
              </w:rPr>
              <w:t>C</w:t>
            </w:r>
            <w:r>
              <w:rPr>
                <w:color w:val="FF0000"/>
              </w:rPr>
              <w:t>．根据图乙中天平右盘的砝码和游码在标尺上所对应的刻度值可以计算出盐水的质量为</w:t>
            </w:r>
          </w:p>
          <w:p w14:paraId="3DD49785" w14:textId="77777777" w:rsidR="001708D7" w:rsidRDefault="001708D7" w:rsidP="001708D7">
            <w:pPr>
              <w:shd w:val="clear" w:color="auto" w:fill="F2F2F2"/>
              <w:spacing w:line="360" w:lineRule="auto"/>
              <w:jc w:val="center"/>
              <w:textAlignment w:val="center"/>
              <w:rPr>
                <w:color w:val="FF0000"/>
              </w:rPr>
            </w:pPr>
            <w:r>
              <w:rPr>
                <w:rFonts w:eastAsia="Times New Roman"/>
                <w:i/>
                <w:color w:val="FF0000"/>
              </w:rPr>
              <w:t>m</w:t>
            </w:r>
            <w:r>
              <w:rPr>
                <w:color w:val="FF0000"/>
              </w:rPr>
              <w:t>=41.4g-20g=21.4g</w:t>
            </w:r>
          </w:p>
          <w:p w14:paraId="1FC58EED" w14:textId="77777777" w:rsidR="001708D7" w:rsidRDefault="001708D7" w:rsidP="001708D7">
            <w:pPr>
              <w:shd w:val="clear" w:color="auto" w:fill="F2F2F2"/>
              <w:spacing w:line="360" w:lineRule="auto"/>
              <w:jc w:val="left"/>
              <w:textAlignment w:val="center"/>
              <w:rPr>
                <w:color w:val="FF0000"/>
              </w:rPr>
            </w:pPr>
            <w:r>
              <w:rPr>
                <w:color w:val="FF0000"/>
              </w:rPr>
              <w:t>故</w:t>
            </w:r>
            <w:r>
              <w:rPr>
                <w:color w:val="FF0000"/>
              </w:rPr>
              <w:t>C</w:t>
            </w:r>
            <w:r>
              <w:rPr>
                <w:color w:val="FF0000"/>
              </w:rPr>
              <w:t>错误；</w:t>
            </w:r>
          </w:p>
          <w:p w14:paraId="7908EA1E" w14:textId="77777777" w:rsidR="001708D7" w:rsidRDefault="001708D7" w:rsidP="001708D7">
            <w:pPr>
              <w:shd w:val="clear" w:color="auto" w:fill="F2F2F2"/>
              <w:spacing w:line="360" w:lineRule="auto"/>
              <w:jc w:val="left"/>
              <w:textAlignment w:val="center"/>
              <w:rPr>
                <w:color w:val="FF0000"/>
              </w:rPr>
            </w:pPr>
            <w:r>
              <w:rPr>
                <w:color w:val="FF0000"/>
              </w:rPr>
              <w:t>D</w:t>
            </w:r>
            <w:r>
              <w:rPr>
                <w:color w:val="FF0000"/>
              </w:rPr>
              <w:t>．磨损了的砝码，它的质量会比标准质量变小，要想使天平平衡，就得增加砝码的质量或多移动游码，因此测量的结果会偏大。故</w:t>
            </w:r>
            <w:r>
              <w:rPr>
                <w:color w:val="FF0000"/>
              </w:rPr>
              <w:t>D</w:t>
            </w:r>
            <w:r>
              <w:rPr>
                <w:color w:val="FF0000"/>
              </w:rPr>
              <w:t>错误。</w:t>
            </w:r>
          </w:p>
          <w:p w14:paraId="660A80CD" w14:textId="77777777" w:rsidR="001708D7" w:rsidRDefault="001708D7" w:rsidP="001708D7">
            <w:pPr>
              <w:shd w:val="clear" w:color="auto" w:fill="F2F2F2"/>
              <w:spacing w:line="360" w:lineRule="auto"/>
              <w:jc w:val="left"/>
              <w:textAlignment w:val="center"/>
              <w:rPr>
                <w:color w:val="FF0000"/>
              </w:rPr>
            </w:pPr>
            <w:r>
              <w:rPr>
                <w:color w:val="FF0000"/>
              </w:rPr>
              <w:t>故选</w:t>
            </w:r>
            <w:r>
              <w:rPr>
                <w:color w:val="FF0000"/>
              </w:rPr>
              <w:t>A</w:t>
            </w:r>
            <w:r>
              <w:rPr>
                <w:color w:val="FF0000"/>
              </w:rPr>
              <w:t>。</w:t>
            </w:r>
          </w:p>
          <w:p w14:paraId="3BFC14B6" w14:textId="77777777" w:rsidR="001708D7" w:rsidRDefault="001708D7" w:rsidP="001708D7">
            <w:pPr>
              <w:spacing w:line="360" w:lineRule="auto"/>
              <w:jc w:val="left"/>
              <w:textAlignment w:val="center"/>
            </w:pPr>
            <w:r>
              <w:t>27</w:t>
            </w:r>
            <w:r>
              <w:t>．用托盘天平测量物体的质量时，将被测物体和砝码放反了，若天平平衡时，左盘放着</w:t>
            </w:r>
            <w:r>
              <w:t>100g</w:t>
            </w:r>
            <w:r>
              <w:t>和</w:t>
            </w:r>
            <w:r>
              <w:t>20g</w:t>
            </w:r>
            <w:r>
              <w:t>的砝码各一个，游码所在位置读数为</w:t>
            </w:r>
            <w:r>
              <w:t>2g</w:t>
            </w:r>
            <w:r>
              <w:t>，则物体的质量是（　　）</w:t>
            </w:r>
          </w:p>
          <w:p w14:paraId="50B35498" w14:textId="77777777" w:rsidR="001708D7" w:rsidRDefault="001708D7" w:rsidP="001708D7">
            <w:pPr>
              <w:tabs>
                <w:tab w:val="left" w:pos="2078"/>
                <w:tab w:val="left" w:pos="4156"/>
                <w:tab w:val="left" w:pos="6234"/>
              </w:tabs>
              <w:spacing w:line="360" w:lineRule="auto"/>
              <w:ind w:left="380"/>
              <w:jc w:val="left"/>
              <w:textAlignment w:val="center"/>
            </w:pPr>
            <w:r>
              <w:t>A</w:t>
            </w:r>
            <w:r>
              <w:t>．</w:t>
            </w:r>
            <w:r>
              <w:t>118g</w:t>
            </w:r>
            <w:r>
              <w:tab/>
              <w:t>B</w:t>
            </w:r>
            <w:r>
              <w:t>．</w:t>
            </w:r>
            <w:r>
              <w:t>120g</w:t>
            </w:r>
            <w:r>
              <w:tab/>
              <w:t>C</w:t>
            </w:r>
            <w:r>
              <w:t>．</w:t>
            </w:r>
            <w:r>
              <w:t>122g</w:t>
            </w:r>
            <w:r>
              <w:tab/>
              <w:t>D</w:t>
            </w:r>
            <w:r>
              <w:t>．</w:t>
            </w:r>
            <w:r>
              <w:t>126g</w:t>
            </w:r>
          </w:p>
          <w:p w14:paraId="0AC13A31" w14:textId="77777777" w:rsidR="001708D7" w:rsidRDefault="001708D7" w:rsidP="001708D7">
            <w:pPr>
              <w:shd w:val="clear" w:color="auto" w:fill="F2F2F2"/>
              <w:spacing w:line="360" w:lineRule="auto"/>
              <w:jc w:val="left"/>
              <w:textAlignment w:val="center"/>
              <w:rPr>
                <w:color w:val="FF0000"/>
              </w:rPr>
            </w:pPr>
            <w:r>
              <w:rPr>
                <w:color w:val="FF0000"/>
              </w:rPr>
              <w:t>【答案】</w:t>
            </w:r>
            <w:r>
              <w:rPr>
                <w:color w:val="FF0000"/>
              </w:rPr>
              <w:t>A</w:t>
            </w:r>
          </w:p>
          <w:p w14:paraId="31E21DA7" w14:textId="77777777" w:rsidR="001708D7" w:rsidRDefault="001708D7" w:rsidP="001708D7">
            <w:pPr>
              <w:shd w:val="clear" w:color="auto" w:fill="F2F2F2"/>
              <w:spacing w:line="360" w:lineRule="auto"/>
              <w:jc w:val="left"/>
              <w:textAlignment w:val="center"/>
              <w:rPr>
                <w:color w:val="FF0000"/>
              </w:rPr>
            </w:pPr>
            <w:r>
              <w:rPr>
                <w:color w:val="FF0000"/>
              </w:rPr>
              <w:t>【详解】用天平称量时，无论放置情况如何，一定是左盘物体的质量等于右盘物体的质量加游码对应的刻度值；将被测物体和砝码放反了，即砝码放到了左盘，物体放到了右盘，所以砝码的质量</w:t>
            </w:r>
            <w:r>
              <w:rPr>
                <w:color w:val="FF0000"/>
              </w:rPr>
              <w:t>=</w:t>
            </w:r>
            <w:r>
              <w:rPr>
                <w:color w:val="FF0000"/>
              </w:rPr>
              <w:t>物体的质量</w:t>
            </w:r>
            <w:r>
              <w:rPr>
                <w:color w:val="FF0000"/>
              </w:rPr>
              <w:t>+</w:t>
            </w:r>
            <w:r>
              <w:rPr>
                <w:color w:val="FF0000"/>
              </w:rPr>
              <w:t>游码对应的刻度值，则物体的质量</w:t>
            </w:r>
            <w:r>
              <w:rPr>
                <w:color w:val="FF0000"/>
              </w:rPr>
              <w:t>=</w:t>
            </w:r>
            <w:r>
              <w:rPr>
                <w:color w:val="FF0000"/>
              </w:rPr>
              <w:t>砝码的质量</w:t>
            </w:r>
            <w:r>
              <w:rPr>
                <w:color w:val="FF0000"/>
              </w:rPr>
              <w:t>-</w:t>
            </w:r>
            <w:r>
              <w:rPr>
                <w:color w:val="FF0000"/>
              </w:rPr>
              <w:t>游码对应的刻度值，所以物体的质量</w:t>
            </w:r>
          </w:p>
          <w:p w14:paraId="4A985DD1" w14:textId="77777777" w:rsidR="001708D7" w:rsidRDefault="001708D7" w:rsidP="001708D7">
            <w:pPr>
              <w:shd w:val="clear" w:color="auto" w:fill="F2F2F2"/>
              <w:spacing w:line="360" w:lineRule="auto"/>
              <w:jc w:val="center"/>
              <w:textAlignment w:val="center"/>
              <w:rPr>
                <w:color w:val="FF0000"/>
              </w:rPr>
            </w:pPr>
            <w:r>
              <w:rPr>
                <w:rFonts w:eastAsia="Times New Roman"/>
                <w:i/>
                <w:color w:val="FF0000"/>
              </w:rPr>
              <w:lastRenderedPageBreak/>
              <w:t>m</w:t>
            </w:r>
            <w:r>
              <w:rPr>
                <w:color w:val="FF0000"/>
              </w:rPr>
              <w:t>=100g+20g-2g=118g</w:t>
            </w:r>
          </w:p>
          <w:p w14:paraId="52540613" w14:textId="77777777" w:rsidR="001708D7" w:rsidRDefault="001708D7" w:rsidP="001708D7">
            <w:pPr>
              <w:shd w:val="clear" w:color="auto" w:fill="F2F2F2"/>
              <w:spacing w:line="360" w:lineRule="auto"/>
              <w:jc w:val="left"/>
              <w:textAlignment w:val="center"/>
              <w:rPr>
                <w:color w:val="FF0000"/>
              </w:rPr>
            </w:pPr>
            <w:r>
              <w:rPr>
                <w:color w:val="FF0000"/>
              </w:rPr>
              <w:t>故</w:t>
            </w:r>
            <w:r>
              <w:rPr>
                <w:color w:val="FF0000"/>
              </w:rPr>
              <w:t>A</w:t>
            </w:r>
            <w:r>
              <w:rPr>
                <w:color w:val="FF0000"/>
              </w:rPr>
              <w:t>符合题意，</w:t>
            </w:r>
            <w:r>
              <w:rPr>
                <w:color w:val="FF0000"/>
              </w:rPr>
              <w:t>BCD</w:t>
            </w:r>
            <w:r>
              <w:rPr>
                <w:color w:val="FF0000"/>
              </w:rPr>
              <w:t>错误。</w:t>
            </w:r>
          </w:p>
          <w:p w14:paraId="7C79D6FF" w14:textId="77777777" w:rsidR="001708D7" w:rsidRDefault="001708D7" w:rsidP="001708D7">
            <w:pPr>
              <w:shd w:val="clear" w:color="auto" w:fill="F2F2F2"/>
              <w:spacing w:line="360" w:lineRule="auto"/>
              <w:jc w:val="left"/>
              <w:textAlignment w:val="center"/>
              <w:rPr>
                <w:color w:val="FF0000"/>
              </w:rPr>
            </w:pPr>
            <w:r>
              <w:rPr>
                <w:color w:val="FF0000"/>
              </w:rPr>
              <w:t>故选</w:t>
            </w:r>
            <w:r>
              <w:rPr>
                <w:color w:val="FF0000"/>
              </w:rPr>
              <w:t>A</w:t>
            </w:r>
            <w:r>
              <w:rPr>
                <w:color w:val="FF0000"/>
              </w:rPr>
              <w:t>。</w:t>
            </w:r>
          </w:p>
          <w:p w14:paraId="6939FB81" w14:textId="77777777" w:rsidR="001708D7" w:rsidRDefault="001708D7" w:rsidP="001708D7">
            <w:pPr>
              <w:spacing w:line="360" w:lineRule="auto"/>
              <w:jc w:val="left"/>
              <w:textAlignment w:val="center"/>
            </w:pPr>
            <w:r>
              <w:t>28</w:t>
            </w:r>
            <w:r>
              <w:t>．小麟在使用天平测量质量的时候，先将天平调节水平平衡，然后进行测量，天平再次水平平衡时，砝码和游码的位置如图所示。在整理器材后的实验交流反思环节，小麟突然不确定自己测量之前是否将游码调至了左端零刻线，也不确定是否将物体放在了左盘、将砝码放在了右盘。则据此判断待测物体的质量不可能为（　　）</w:t>
            </w:r>
          </w:p>
          <w:p w14:paraId="70728244" w14:textId="77777777" w:rsidR="001708D7" w:rsidRDefault="001708D7" w:rsidP="001708D7">
            <w:pPr>
              <w:spacing w:line="360" w:lineRule="auto"/>
              <w:textAlignment w:val="center"/>
            </w:pPr>
            <w:r>
              <w:rPr>
                <w:rFonts w:eastAsia="Times New Roman"/>
                <w:noProof/>
                <w:kern w:val="0"/>
                <w:sz w:val="24"/>
              </w:rPr>
              <w:drawing>
                <wp:inline distT="0" distB="0" distL="114300" distR="114300" wp14:anchorId="6DB83355" wp14:editId="4E963C10">
                  <wp:extent cx="1885950" cy="685800"/>
                  <wp:effectExtent l="0" t="0" r="3810" b="0"/>
                  <wp:docPr id="100019" name="图片 100019" descr="@@@4ed32a8c-a9de-4f7c-be0e-17ee75772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4ed32a8c-a9de-4f7c-be0e-17ee75772289"/>
                          <pic:cNvPicPr>
                            <a:picLocks noChangeAspect="1"/>
                          </pic:cNvPicPr>
                        </pic:nvPicPr>
                        <pic:blipFill>
                          <a:blip r:embed="rId39"/>
                          <a:stretch>
                            <a:fillRect/>
                          </a:stretch>
                        </pic:blipFill>
                        <pic:spPr>
                          <a:xfrm>
                            <a:off x="0" y="0"/>
                            <a:ext cx="1885950" cy="685800"/>
                          </a:xfrm>
                          <a:prstGeom prst="rect">
                            <a:avLst/>
                          </a:prstGeom>
                        </pic:spPr>
                      </pic:pic>
                    </a:graphicData>
                  </a:graphic>
                </wp:inline>
              </w:drawing>
            </w:r>
          </w:p>
          <w:p w14:paraId="73FC54F3" w14:textId="77777777" w:rsidR="001708D7" w:rsidRDefault="001708D7" w:rsidP="001708D7">
            <w:pPr>
              <w:tabs>
                <w:tab w:val="left" w:pos="2078"/>
                <w:tab w:val="left" w:pos="4156"/>
                <w:tab w:val="left" w:pos="6234"/>
              </w:tabs>
              <w:spacing w:line="360" w:lineRule="auto"/>
              <w:ind w:left="380"/>
              <w:jc w:val="left"/>
              <w:textAlignment w:val="center"/>
            </w:pPr>
            <w:r>
              <w:t>A</w:t>
            </w:r>
            <w:r>
              <w:t>．</w:t>
            </w:r>
            <w:r>
              <w:t>50g</w:t>
            </w:r>
            <w:r>
              <w:tab/>
              <w:t>B</w:t>
            </w:r>
            <w:r>
              <w:t>．</w:t>
            </w:r>
            <w:r>
              <w:t>54g</w:t>
            </w:r>
            <w:r>
              <w:tab/>
              <w:t>C</w:t>
            </w:r>
            <w:r>
              <w:t>．</w:t>
            </w:r>
            <w:r>
              <w:t>56g</w:t>
            </w:r>
            <w:r>
              <w:tab/>
              <w:t>D</w:t>
            </w:r>
            <w:r>
              <w:t>．</w:t>
            </w:r>
            <w:r>
              <w:t>59g</w:t>
            </w:r>
          </w:p>
          <w:p w14:paraId="3253DDFF" w14:textId="77777777" w:rsidR="001708D7" w:rsidRDefault="001708D7" w:rsidP="001708D7">
            <w:pPr>
              <w:shd w:val="clear" w:color="auto" w:fill="F2F2F2"/>
              <w:spacing w:line="360" w:lineRule="auto"/>
              <w:jc w:val="left"/>
              <w:textAlignment w:val="center"/>
              <w:rPr>
                <w:color w:val="FF0000"/>
              </w:rPr>
            </w:pPr>
            <w:r>
              <w:rPr>
                <w:color w:val="FF0000"/>
              </w:rPr>
              <w:t>【答案】</w:t>
            </w:r>
            <w:r>
              <w:rPr>
                <w:color w:val="FF0000"/>
              </w:rPr>
              <w:t>A</w:t>
            </w:r>
          </w:p>
          <w:p w14:paraId="567852E2" w14:textId="77777777" w:rsidR="001708D7" w:rsidRDefault="001708D7" w:rsidP="001708D7">
            <w:pPr>
              <w:shd w:val="clear" w:color="auto" w:fill="F2F2F2"/>
              <w:spacing w:line="360" w:lineRule="auto"/>
              <w:jc w:val="left"/>
              <w:textAlignment w:val="center"/>
              <w:rPr>
                <w:color w:val="FF0000"/>
              </w:rPr>
            </w:pPr>
            <w:r>
              <w:rPr>
                <w:color w:val="FF0000"/>
              </w:rPr>
              <w:t>【详解】若物体和砝码的放置位置正确，则假如最初游码在</w:t>
            </w:r>
            <w:r>
              <w:rPr>
                <w:color w:val="FF0000"/>
              </w:rPr>
              <w:t>0</w:t>
            </w:r>
            <w:r>
              <w:rPr>
                <w:color w:val="FF0000"/>
              </w:rPr>
              <w:t>刻度线，则所测物体的质量为</w:t>
            </w:r>
          </w:p>
          <w:p w14:paraId="61107A5F" w14:textId="77777777" w:rsidR="001708D7" w:rsidRDefault="001708D7" w:rsidP="001708D7">
            <w:pPr>
              <w:shd w:val="clear" w:color="auto" w:fill="F2F2F2"/>
              <w:spacing w:line="360" w:lineRule="auto"/>
              <w:jc w:val="center"/>
              <w:textAlignment w:val="center"/>
              <w:rPr>
                <w:color w:val="FF0000"/>
              </w:rPr>
            </w:pPr>
            <w:r>
              <w:rPr>
                <w:rFonts w:eastAsia="Times New Roman"/>
                <w:i/>
                <w:color w:val="FF0000"/>
              </w:rPr>
              <w:t>m</w:t>
            </w:r>
            <w:r>
              <w:rPr>
                <w:color w:val="FF0000"/>
              </w:rPr>
              <w:t>=50g+5g+4g=59g</w:t>
            </w:r>
          </w:p>
          <w:p w14:paraId="50337949" w14:textId="77777777" w:rsidR="001708D7" w:rsidRDefault="001708D7" w:rsidP="001708D7">
            <w:pPr>
              <w:shd w:val="clear" w:color="auto" w:fill="F2F2F2"/>
              <w:spacing w:line="360" w:lineRule="auto"/>
              <w:jc w:val="left"/>
              <w:textAlignment w:val="center"/>
              <w:rPr>
                <w:color w:val="FF0000"/>
              </w:rPr>
            </w:pPr>
            <w:r>
              <w:rPr>
                <w:color w:val="FF0000"/>
              </w:rPr>
              <w:t>若最初游码未调零，则游码初始位置可能在</w:t>
            </w:r>
            <w:r>
              <w:rPr>
                <w:color w:val="FF0000"/>
              </w:rPr>
              <w:t>0~5</w:t>
            </w:r>
            <w:r>
              <w:rPr>
                <w:color w:val="FF0000"/>
              </w:rPr>
              <w:t>克（不包括两端），则此时测量可能值在</w:t>
            </w:r>
            <w:r>
              <w:rPr>
                <w:color w:val="FF0000"/>
              </w:rPr>
              <w:t>54g~59g</w:t>
            </w:r>
            <w:r>
              <w:rPr>
                <w:color w:val="FF0000"/>
              </w:rPr>
              <w:t>之间。若物体和砝码的放置位置颠倒了，不能按以往的方法计算物体的质量。设物体质量为</w:t>
            </w:r>
            <w:r>
              <w:rPr>
                <w:rFonts w:eastAsia="Times New Roman"/>
                <w:i/>
                <w:color w:val="FF0000"/>
              </w:rPr>
              <w:t>m</w:t>
            </w:r>
            <w:r>
              <w:rPr>
                <w:color w:val="FF0000"/>
              </w:rPr>
              <w:t>。若最初游码在</w:t>
            </w:r>
            <w:r>
              <w:rPr>
                <w:color w:val="FF0000"/>
              </w:rPr>
              <w:t>0</w:t>
            </w:r>
            <w:r>
              <w:rPr>
                <w:color w:val="FF0000"/>
              </w:rPr>
              <w:t>刻度线，根据</w:t>
            </w:r>
            <w:r>
              <w:rPr>
                <w:color w:val="FF0000"/>
              </w:rPr>
              <w:t>“</w:t>
            </w:r>
            <w:r>
              <w:rPr>
                <w:color w:val="FF0000"/>
              </w:rPr>
              <w:t>左盘中的质量</w:t>
            </w:r>
            <w:r>
              <w:rPr>
                <w:color w:val="FF0000"/>
              </w:rPr>
              <w:t>=</w:t>
            </w:r>
            <w:r>
              <w:rPr>
                <w:color w:val="FF0000"/>
              </w:rPr>
              <w:t>右盘中的质量</w:t>
            </w:r>
            <w:r>
              <w:rPr>
                <w:color w:val="FF0000"/>
              </w:rPr>
              <w:t>+</w:t>
            </w:r>
            <w:r>
              <w:rPr>
                <w:color w:val="FF0000"/>
              </w:rPr>
              <w:t>游码对应的刻度值</w:t>
            </w:r>
            <w:r>
              <w:rPr>
                <w:color w:val="FF0000"/>
              </w:rPr>
              <w:t>”</w:t>
            </w:r>
            <w:r>
              <w:rPr>
                <w:color w:val="FF0000"/>
              </w:rPr>
              <w:t>可得</w:t>
            </w:r>
          </w:p>
          <w:p w14:paraId="61C0B923" w14:textId="77777777" w:rsidR="001708D7" w:rsidRDefault="001708D7" w:rsidP="001708D7">
            <w:pPr>
              <w:shd w:val="clear" w:color="auto" w:fill="F2F2F2"/>
              <w:spacing w:line="360" w:lineRule="auto"/>
              <w:jc w:val="center"/>
              <w:textAlignment w:val="center"/>
              <w:rPr>
                <w:color w:val="FF0000"/>
              </w:rPr>
            </w:pPr>
            <w:r>
              <w:rPr>
                <w:color w:val="FF0000"/>
              </w:rPr>
              <w:t>50g+5g=</w:t>
            </w:r>
            <w:r>
              <w:rPr>
                <w:rFonts w:eastAsia="Times New Roman"/>
                <w:i/>
                <w:color w:val="FF0000"/>
              </w:rPr>
              <w:t>m</w:t>
            </w:r>
            <w:r>
              <w:rPr>
                <w:color w:val="FF0000"/>
              </w:rPr>
              <w:t>+4g</w:t>
            </w:r>
          </w:p>
          <w:p w14:paraId="398B68D4" w14:textId="77777777" w:rsidR="001708D7" w:rsidRDefault="001708D7" w:rsidP="001708D7">
            <w:pPr>
              <w:shd w:val="clear" w:color="auto" w:fill="F2F2F2"/>
              <w:spacing w:line="360" w:lineRule="auto"/>
              <w:jc w:val="left"/>
              <w:textAlignment w:val="center"/>
              <w:rPr>
                <w:color w:val="FF0000"/>
              </w:rPr>
            </w:pPr>
            <w:r>
              <w:rPr>
                <w:color w:val="FF0000"/>
              </w:rPr>
              <w:t>解得</w:t>
            </w:r>
            <w:r>
              <w:rPr>
                <w:rFonts w:eastAsia="Times New Roman"/>
                <w:i/>
                <w:color w:val="FF0000"/>
              </w:rPr>
              <w:t>m</w:t>
            </w:r>
            <w:r>
              <w:rPr>
                <w:color w:val="FF0000"/>
              </w:rPr>
              <w:t>=51g</w:t>
            </w:r>
            <w:r>
              <w:rPr>
                <w:color w:val="FF0000"/>
              </w:rPr>
              <w:t>；若游码未调</w:t>
            </w:r>
            <w:r>
              <w:rPr>
                <w:color w:val="FF0000"/>
              </w:rPr>
              <w:t>0</w:t>
            </w:r>
            <w:r>
              <w:rPr>
                <w:color w:val="FF0000"/>
              </w:rPr>
              <w:t>，游码初始位置可能在</w:t>
            </w:r>
            <w:r>
              <w:rPr>
                <w:color w:val="FF0000"/>
              </w:rPr>
              <w:t>0~5</w:t>
            </w:r>
            <w:r>
              <w:rPr>
                <w:color w:val="FF0000"/>
              </w:rPr>
              <w:t>克（不包括两端），所以这样测量可能值在</w:t>
            </w:r>
            <w:r>
              <w:rPr>
                <w:color w:val="FF0000"/>
              </w:rPr>
              <w:t>51g~56g</w:t>
            </w:r>
            <w:r>
              <w:rPr>
                <w:color w:val="FF0000"/>
              </w:rPr>
              <w:t>之间。综上所述，物体的质量可能在</w:t>
            </w:r>
            <w:r>
              <w:rPr>
                <w:color w:val="FF0000"/>
              </w:rPr>
              <w:t>51g~59g</w:t>
            </w:r>
            <w:r>
              <w:rPr>
                <w:color w:val="FF0000"/>
              </w:rPr>
              <w:t>之间。故</w:t>
            </w:r>
            <w:r>
              <w:rPr>
                <w:color w:val="FF0000"/>
              </w:rPr>
              <w:t>A</w:t>
            </w:r>
            <w:r>
              <w:rPr>
                <w:color w:val="FF0000"/>
              </w:rPr>
              <w:t>符合题意，</w:t>
            </w:r>
            <w:r>
              <w:rPr>
                <w:color w:val="FF0000"/>
              </w:rPr>
              <w:t>BCD</w:t>
            </w:r>
            <w:r>
              <w:rPr>
                <w:color w:val="FF0000"/>
              </w:rPr>
              <w:t>不符合题意。</w:t>
            </w:r>
          </w:p>
          <w:p w14:paraId="3441632F" w14:textId="77777777" w:rsidR="001708D7" w:rsidRDefault="001708D7" w:rsidP="001708D7">
            <w:pPr>
              <w:shd w:val="clear" w:color="auto" w:fill="F2F2F2"/>
              <w:spacing w:line="360" w:lineRule="auto"/>
              <w:jc w:val="left"/>
              <w:textAlignment w:val="center"/>
              <w:rPr>
                <w:color w:val="FF0000"/>
              </w:rPr>
            </w:pPr>
            <w:r>
              <w:rPr>
                <w:color w:val="FF0000"/>
              </w:rPr>
              <w:t>故选</w:t>
            </w:r>
            <w:r>
              <w:rPr>
                <w:color w:val="FF0000"/>
              </w:rPr>
              <w:t>A</w:t>
            </w:r>
            <w:r>
              <w:rPr>
                <w:color w:val="FF0000"/>
              </w:rPr>
              <w:t>。</w:t>
            </w:r>
          </w:p>
          <w:p w14:paraId="585BC4BB" w14:textId="77777777" w:rsidR="001708D7" w:rsidRDefault="001708D7" w:rsidP="001708D7">
            <w:pPr>
              <w:spacing w:line="360" w:lineRule="auto"/>
              <w:jc w:val="left"/>
              <w:textAlignment w:val="center"/>
            </w:pPr>
            <w:r>
              <w:t>29</w:t>
            </w:r>
            <w:r>
              <w:t>．托盘天平上游码的分度值为</w:t>
            </w:r>
            <w:r>
              <w:t>0.1g</w:t>
            </w:r>
            <w:r>
              <w:t>，若要用托盘天平测出一粒米的质量，可采用的方法是（　　）</w:t>
            </w:r>
          </w:p>
          <w:p w14:paraId="53971798" w14:textId="77777777" w:rsidR="001708D7" w:rsidRDefault="001708D7" w:rsidP="001708D7">
            <w:pPr>
              <w:spacing w:line="360" w:lineRule="auto"/>
              <w:ind w:left="380"/>
              <w:jc w:val="left"/>
              <w:textAlignment w:val="center"/>
            </w:pPr>
            <w:r>
              <w:t>A</w:t>
            </w:r>
            <w:r>
              <w:t>．先测出一百粒米的质量，再除以</w:t>
            </w:r>
            <w:r>
              <w:t>100</w:t>
            </w:r>
          </w:p>
          <w:p w14:paraId="6670FE01" w14:textId="77777777" w:rsidR="001708D7" w:rsidRDefault="001708D7" w:rsidP="001708D7">
            <w:pPr>
              <w:spacing w:line="360" w:lineRule="auto"/>
              <w:ind w:left="380"/>
              <w:jc w:val="left"/>
              <w:textAlignment w:val="center"/>
            </w:pPr>
            <w:r>
              <w:t>B</w:t>
            </w:r>
            <w:r>
              <w:t>．先测出一粒米和一块铁块的质量，再减去铁块的质量</w:t>
            </w:r>
          </w:p>
          <w:p w14:paraId="17CD59C3" w14:textId="77777777" w:rsidR="001708D7" w:rsidRDefault="001708D7" w:rsidP="001708D7">
            <w:pPr>
              <w:spacing w:line="360" w:lineRule="auto"/>
              <w:ind w:left="380"/>
              <w:jc w:val="left"/>
              <w:textAlignment w:val="center"/>
            </w:pPr>
            <w:r>
              <w:t>C</w:t>
            </w:r>
            <w:r>
              <w:t>．把一粒米放在天平托盘中，仔细认真地测量</w:t>
            </w:r>
          </w:p>
          <w:p w14:paraId="3BF948CF" w14:textId="77777777" w:rsidR="001708D7" w:rsidRDefault="001708D7" w:rsidP="001708D7">
            <w:pPr>
              <w:spacing w:line="360" w:lineRule="auto"/>
              <w:ind w:left="380"/>
              <w:jc w:val="left"/>
              <w:textAlignment w:val="center"/>
            </w:pPr>
            <w:r>
              <w:t>D</w:t>
            </w:r>
            <w:r>
              <w:t>．把一粒米放在天平托盘中，反复多次测量，再求平均值</w:t>
            </w:r>
          </w:p>
          <w:p w14:paraId="656B052A" w14:textId="77777777" w:rsidR="001708D7" w:rsidRDefault="001708D7" w:rsidP="001708D7">
            <w:pPr>
              <w:shd w:val="clear" w:color="auto" w:fill="F2F2F2"/>
              <w:spacing w:line="360" w:lineRule="auto"/>
              <w:jc w:val="left"/>
              <w:textAlignment w:val="center"/>
              <w:rPr>
                <w:color w:val="FF0000"/>
              </w:rPr>
            </w:pPr>
            <w:r>
              <w:rPr>
                <w:color w:val="FF0000"/>
              </w:rPr>
              <w:t>【答案】</w:t>
            </w:r>
            <w:r>
              <w:rPr>
                <w:color w:val="FF0000"/>
              </w:rPr>
              <w:t>A</w:t>
            </w:r>
          </w:p>
          <w:p w14:paraId="55B1FF89" w14:textId="77777777" w:rsidR="001708D7" w:rsidRDefault="001708D7" w:rsidP="001708D7">
            <w:pPr>
              <w:shd w:val="clear" w:color="auto" w:fill="F2F2F2"/>
              <w:spacing w:line="360" w:lineRule="auto"/>
              <w:jc w:val="left"/>
              <w:textAlignment w:val="center"/>
              <w:rPr>
                <w:color w:val="FF0000"/>
              </w:rPr>
            </w:pPr>
            <w:r>
              <w:rPr>
                <w:color w:val="FF0000"/>
              </w:rPr>
              <w:t>【详解】</w:t>
            </w:r>
            <w:r>
              <w:rPr>
                <w:color w:val="FF0000"/>
              </w:rPr>
              <w:t>A</w:t>
            </w:r>
            <w:r>
              <w:rPr>
                <w:color w:val="FF0000"/>
              </w:rPr>
              <w:t>．采用累积法，是测量微小质量最简便有效的方法，因一粒米的质量太小，小于托盘天平上游码的分度值，因此应采用累积法，先测出一百粒米的质量，再除以</w:t>
            </w:r>
            <w:r>
              <w:rPr>
                <w:color w:val="FF0000"/>
              </w:rPr>
              <w:t>100</w:t>
            </w:r>
            <w:r>
              <w:rPr>
                <w:color w:val="FF0000"/>
              </w:rPr>
              <w:t>，故</w:t>
            </w:r>
            <w:r>
              <w:rPr>
                <w:color w:val="FF0000"/>
              </w:rPr>
              <w:t>A</w:t>
            </w:r>
            <w:r>
              <w:rPr>
                <w:color w:val="FF0000"/>
              </w:rPr>
              <w:t>符合题意；</w:t>
            </w:r>
          </w:p>
          <w:p w14:paraId="28A51E76" w14:textId="77777777" w:rsidR="001708D7" w:rsidRDefault="001708D7" w:rsidP="001708D7">
            <w:pPr>
              <w:shd w:val="clear" w:color="auto" w:fill="F2F2F2"/>
              <w:spacing w:line="360" w:lineRule="auto"/>
              <w:jc w:val="left"/>
              <w:textAlignment w:val="center"/>
              <w:rPr>
                <w:color w:val="FF0000"/>
              </w:rPr>
            </w:pPr>
            <w:r>
              <w:rPr>
                <w:color w:val="FF0000"/>
              </w:rPr>
              <w:t>B</w:t>
            </w:r>
            <w:r>
              <w:rPr>
                <w:color w:val="FF0000"/>
              </w:rPr>
              <w:t>．一粒米与铁块一块儿测，米的质量很难显示出来，不切实际，故</w:t>
            </w:r>
            <w:r>
              <w:rPr>
                <w:color w:val="FF0000"/>
              </w:rPr>
              <w:t>B</w:t>
            </w:r>
            <w:r>
              <w:rPr>
                <w:color w:val="FF0000"/>
              </w:rPr>
              <w:t>不符合题意；</w:t>
            </w:r>
          </w:p>
          <w:p w14:paraId="618E59B9" w14:textId="77777777" w:rsidR="001708D7" w:rsidRDefault="001708D7" w:rsidP="001708D7">
            <w:pPr>
              <w:shd w:val="clear" w:color="auto" w:fill="F2F2F2"/>
              <w:spacing w:line="360" w:lineRule="auto"/>
              <w:jc w:val="left"/>
              <w:textAlignment w:val="center"/>
              <w:rPr>
                <w:color w:val="FF0000"/>
              </w:rPr>
            </w:pPr>
            <w:r>
              <w:rPr>
                <w:color w:val="FF0000"/>
              </w:rPr>
              <w:lastRenderedPageBreak/>
              <w:t>C</w:t>
            </w:r>
            <w:r>
              <w:rPr>
                <w:color w:val="FF0000"/>
              </w:rPr>
              <w:t>．一粒米的质量太小，无法直接测量，故</w:t>
            </w:r>
            <w:r>
              <w:rPr>
                <w:color w:val="FF0000"/>
              </w:rPr>
              <w:t>C</w:t>
            </w:r>
            <w:r>
              <w:rPr>
                <w:color w:val="FF0000"/>
              </w:rPr>
              <w:t>不符合题意；</w:t>
            </w:r>
          </w:p>
          <w:p w14:paraId="2D150BA3" w14:textId="77777777" w:rsidR="001708D7" w:rsidRDefault="001708D7" w:rsidP="001708D7">
            <w:pPr>
              <w:shd w:val="clear" w:color="auto" w:fill="F2F2F2"/>
              <w:spacing w:line="360" w:lineRule="auto"/>
              <w:jc w:val="left"/>
              <w:textAlignment w:val="center"/>
              <w:rPr>
                <w:color w:val="FF0000"/>
              </w:rPr>
            </w:pPr>
            <w:r>
              <w:rPr>
                <w:color w:val="FF0000"/>
              </w:rPr>
              <w:t>D</w:t>
            </w:r>
            <w:r>
              <w:rPr>
                <w:color w:val="FF0000"/>
              </w:rPr>
              <w:t>．测量的次数再多，也不能解决质量太小，无法读数的问题，故</w:t>
            </w:r>
            <w:r>
              <w:rPr>
                <w:color w:val="FF0000"/>
              </w:rPr>
              <w:t>D</w:t>
            </w:r>
            <w:r>
              <w:rPr>
                <w:color w:val="FF0000"/>
              </w:rPr>
              <w:t>不符合题意。</w:t>
            </w:r>
          </w:p>
          <w:p w14:paraId="1B6C489B" w14:textId="77777777" w:rsidR="001708D7" w:rsidRDefault="001708D7" w:rsidP="001708D7">
            <w:pPr>
              <w:shd w:val="clear" w:color="auto" w:fill="F2F2F2"/>
              <w:spacing w:line="360" w:lineRule="auto"/>
              <w:jc w:val="left"/>
              <w:textAlignment w:val="center"/>
              <w:rPr>
                <w:color w:val="FF0000"/>
              </w:rPr>
            </w:pPr>
            <w:r>
              <w:rPr>
                <w:color w:val="FF0000"/>
              </w:rPr>
              <w:t>故选</w:t>
            </w:r>
            <w:r>
              <w:rPr>
                <w:color w:val="FF0000"/>
              </w:rPr>
              <w:t>A</w:t>
            </w:r>
            <w:r>
              <w:rPr>
                <w:color w:val="FF0000"/>
              </w:rPr>
              <w:t>。</w:t>
            </w:r>
          </w:p>
          <w:p w14:paraId="242A145D" w14:textId="77777777" w:rsidR="001708D7" w:rsidRDefault="001708D7" w:rsidP="001708D7">
            <w:pPr>
              <w:spacing w:line="360" w:lineRule="auto"/>
              <w:jc w:val="left"/>
              <w:textAlignment w:val="center"/>
            </w:pPr>
            <w:r>
              <w:t>30</w:t>
            </w:r>
            <w:r>
              <w:t>．如图甲所示，小明所说的</w:t>
            </w:r>
            <w:r>
              <w:t>“</w:t>
            </w:r>
            <w:r>
              <w:t>多</w:t>
            </w:r>
            <w:r>
              <w:t>”</w:t>
            </w:r>
            <w:r>
              <w:t>是指铁钉的</w:t>
            </w:r>
            <w:r>
              <w:rPr>
                <w:rFonts w:eastAsia="Times New Roman"/>
                <w:u w:val="single"/>
              </w:rPr>
              <w:t xml:space="preserve">           </w:t>
            </w:r>
            <w:r>
              <w:t>比大头针大；若小明同学购买了如图乙所示的一盒大头针，他想知道这一盒大头针共有几枚大头针，他先用电子天平测出</w:t>
            </w:r>
            <w:r>
              <w:t>100</w:t>
            </w:r>
            <w:r>
              <w:t>枚大头针的总质量，如图丙所示，则一枚大头针质量为</w:t>
            </w:r>
            <w:r>
              <w:rPr>
                <w:rFonts w:eastAsia="Times New Roman"/>
                <w:u w:val="single"/>
              </w:rPr>
              <w:t xml:space="preserve">           </w:t>
            </w:r>
            <w:r>
              <w:t>mg</w:t>
            </w:r>
            <w:r>
              <w:t>，经计算可知这盒大头针含有约</w:t>
            </w:r>
            <w:r>
              <w:rPr>
                <w:rFonts w:eastAsia="Times New Roman"/>
                <w:u w:val="single"/>
              </w:rPr>
              <w:t xml:space="preserve">           </w:t>
            </w:r>
            <w:r>
              <w:t>枚大头针。</w:t>
            </w:r>
          </w:p>
          <w:p w14:paraId="7D5BF425" w14:textId="77777777" w:rsidR="001708D7" w:rsidRDefault="001708D7" w:rsidP="001708D7">
            <w:pPr>
              <w:spacing w:line="360" w:lineRule="auto"/>
              <w:textAlignment w:val="center"/>
              <w:rPr>
                <w:color w:val="FF0000"/>
              </w:rPr>
            </w:pPr>
            <w:r>
              <w:rPr>
                <w:rFonts w:eastAsia="Times New Roman"/>
                <w:noProof/>
                <w:color w:val="FF0000"/>
                <w:kern w:val="0"/>
                <w:sz w:val="24"/>
              </w:rPr>
              <w:drawing>
                <wp:inline distT="0" distB="0" distL="114300" distR="114300" wp14:anchorId="3362C7FD" wp14:editId="6F9F0D19">
                  <wp:extent cx="4800600" cy="1476375"/>
                  <wp:effectExtent l="0" t="0" r="0" b="1905"/>
                  <wp:docPr id="100021" name="图片 100021" descr="@@@3d84827f-b467-43fd-a41b-b8b2e2d87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3d84827f-b467-43fd-a41b-b8b2e2d87767"/>
                          <pic:cNvPicPr>
                            <a:picLocks noChangeAspect="1"/>
                          </pic:cNvPicPr>
                        </pic:nvPicPr>
                        <pic:blipFill>
                          <a:blip r:embed="rId40"/>
                          <a:stretch>
                            <a:fillRect/>
                          </a:stretch>
                        </pic:blipFill>
                        <pic:spPr>
                          <a:xfrm>
                            <a:off x="0" y="0"/>
                            <a:ext cx="4800600" cy="1476375"/>
                          </a:xfrm>
                          <a:prstGeom prst="rect">
                            <a:avLst/>
                          </a:prstGeom>
                        </pic:spPr>
                      </pic:pic>
                    </a:graphicData>
                  </a:graphic>
                </wp:inline>
              </w:drawing>
            </w:r>
          </w:p>
          <w:p w14:paraId="4BB230C4" w14:textId="77777777" w:rsidR="001708D7" w:rsidRDefault="001708D7" w:rsidP="001708D7">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质量</w:t>
            </w:r>
            <w:r>
              <w:rPr>
                <w:color w:val="FF0000"/>
              </w:rPr>
              <w:t xml:space="preserve">     80     625</w:t>
            </w:r>
          </w:p>
          <w:p w14:paraId="0E05BCD4" w14:textId="77777777" w:rsidR="001708D7" w:rsidRDefault="001708D7" w:rsidP="001708D7">
            <w:pPr>
              <w:shd w:val="clear" w:color="auto" w:fill="F2F2F2"/>
              <w:spacing w:line="360" w:lineRule="auto"/>
              <w:jc w:val="left"/>
              <w:textAlignment w:val="center"/>
              <w:rPr>
                <w:color w:val="FF0000"/>
              </w:rPr>
            </w:pPr>
            <w:r>
              <w:rPr>
                <w:color w:val="FF0000"/>
              </w:rPr>
              <w:t>【详解】</w:t>
            </w:r>
            <w:r>
              <w:rPr>
                <w:color w:val="FF0000"/>
              </w:rPr>
              <w:t>[1]</w:t>
            </w:r>
            <w:r>
              <w:rPr>
                <w:color w:val="FF0000"/>
              </w:rPr>
              <w:t>质量是指物体所含物质的多少，小明所说的</w:t>
            </w:r>
            <w:r>
              <w:rPr>
                <w:color w:val="FF0000"/>
              </w:rPr>
              <w:t>“</w:t>
            </w:r>
            <w:r>
              <w:rPr>
                <w:color w:val="FF0000"/>
              </w:rPr>
              <w:t>多</w:t>
            </w:r>
            <w:r>
              <w:rPr>
                <w:color w:val="FF0000"/>
              </w:rPr>
              <w:t>”</w:t>
            </w:r>
            <w:r>
              <w:rPr>
                <w:color w:val="FF0000"/>
              </w:rPr>
              <w:t>是指铁钉的质量比大头针大。</w:t>
            </w:r>
          </w:p>
          <w:p w14:paraId="0D29BA88" w14:textId="77777777" w:rsidR="001708D7" w:rsidRDefault="001708D7" w:rsidP="001708D7">
            <w:pPr>
              <w:shd w:val="clear" w:color="auto" w:fill="F2F2F2"/>
              <w:spacing w:line="360" w:lineRule="auto"/>
              <w:jc w:val="left"/>
              <w:textAlignment w:val="center"/>
              <w:rPr>
                <w:color w:val="FF0000"/>
              </w:rPr>
            </w:pPr>
            <w:r>
              <w:rPr>
                <w:color w:val="FF0000"/>
              </w:rPr>
              <w:t>[2]</w:t>
            </w:r>
            <w:r>
              <w:rPr>
                <w:color w:val="FF0000"/>
              </w:rPr>
              <w:t>由电子天平上显示的数据可知，</w:t>
            </w:r>
            <w:r>
              <w:rPr>
                <w:color w:val="FF0000"/>
              </w:rPr>
              <w:t>100</w:t>
            </w:r>
            <w:r>
              <w:rPr>
                <w:color w:val="FF0000"/>
              </w:rPr>
              <w:t>枚大头针的总质量</w:t>
            </w:r>
            <w:r>
              <w:rPr>
                <w:rFonts w:eastAsia="Times New Roman"/>
                <w:i/>
                <w:color w:val="FF0000"/>
              </w:rPr>
              <w:t>m</w:t>
            </w:r>
            <w:r>
              <w:rPr>
                <w:rFonts w:ascii="宋体" w:hAnsi="宋体" w:cs="宋体"/>
                <w:i/>
                <w:color w:val="FF0000"/>
                <w:vertAlign w:val="subscript"/>
              </w:rPr>
              <w:t>总</w:t>
            </w:r>
            <w:r>
              <w:rPr>
                <w:color w:val="FF0000"/>
              </w:rPr>
              <w:t>=8g</w:t>
            </w:r>
            <w:r>
              <w:rPr>
                <w:color w:val="FF0000"/>
              </w:rPr>
              <w:t>，则一枚大头针质量为</w:t>
            </w:r>
          </w:p>
          <w:p w14:paraId="14E598A6" w14:textId="77777777" w:rsidR="001708D7" w:rsidRDefault="001708D7" w:rsidP="001708D7">
            <w:pPr>
              <w:shd w:val="clear" w:color="auto" w:fill="F2F2F2"/>
              <w:spacing w:line="360" w:lineRule="auto"/>
              <w:jc w:val="center"/>
              <w:textAlignment w:val="center"/>
              <w:rPr>
                <w:color w:val="FF0000"/>
              </w:rPr>
            </w:pPr>
            <w:r>
              <w:rPr>
                <w:color w:val="FF0000"/>
              </w:rPr>
              <w:object w:dxaOrig="1988" w:dyaOrig="543" w14:anchorId="6861ADCE">
                <v:shape id="_x0000_i1051" type="#_x0000_t75" alt="eqIda4ccd9b3d6f7fc4156b0b7902ea4d62c" style="width:99.4pt;height:27pt" o:ole="">
                  <v:imagedata r:id="rId41" o:title="eqIda4ccd9b3d6f7fc4156b0b7902ea4d62c"/>
                </v:shape>
                <o:OLEObject Type="Embed" ProgID="Equation.DSMT4" ShapeID="_x0000_i1051" DrawAspect="Content" ObjectID="_1822129013" r:id="rId42"/>
              </w:object>
            </w:r>
          </w:p>
          <w:p w14:paraId="471DD658" w14:textId="77777777" w:rsidR="001708D7" w:rsidRDefault="001708D7" w:rsidP="001708D7">
            <w:pPr>
              <w:shd w:val="clear" w:color="auto" w:fill="F2F2F2"/>
              <w:spacing w:line="360" w:lineRule="auto"/>
              <w:jc w:val="left"/>
              <w:textAlignment w:val="center"/>
              <w:rPr>
                <w:color w:val="FF0000"/>
              </w:rPr>
            </w:pPr>
            <w:r>
              <w:rPr>
                <w:color w:val="FF0000"/>
              </w:rPr>
              <w:t>一枚大头针质量为</w:t>
            </w:r>
            <w:r>
              <w:rPr>
                <w:color w:val="FF0000"/>
              </w:rPr>
              <w:t>80mg</w:t>
            </w:r>
            <w:r>
              <w:rPr>
                <w:color w:val="FF0000"/>
              </w:rPr>
              <w:t>。</w:t>
            </w:r>
          </w:p>
          <w:p w14:paraId="5EB4D717" w14:textId="77777777" w:rsidR="001708D7" w:rsidRDefault="001708D7" w:rsidP="001708D7">
            <w:pPr>
              <w:shd w:val="clear" w:color="auto" w:fill="F2F2F2"/>
              <w:spacing w:line="360" w:lineRule="auto"/>
              <w:jc w:val="left"/>
              <w:textAlignment w:val="center"/>
              <w:rPr>
                <w:color w:val="FF0000"/>
              </w:rPr>
            </w:pPr>
            <w:r>
              <w:rPr>
                <w:color w:val="FF0000"/>
              </w:rPr>
              <w:t>这盒大头针总质量为</w:t>
            </w:r>
            <w:r>
              <w:rPr>
                <w:color w:val="FF0000"/>
              </w:rPr>
              <w:t>50g</w:t>
            </w:r>
            <w:r>
              <w:rPr>
                <w:color w:val="FF0000"/>
              </w:rPr>
              <w:t>，这盒大头针的数目</w:t>
            </w:r>
          </w:p>
          <w:p w14:paraId="5AAC877D" w14:textId="77777777" w:rsidR="001708D7" w:rsidRDefault="001708D7" w:rsidP="001708D7">
            <w:pPr>
              <w:shd w:val="clear" w:color="auto" w:fill="F2F2F2"/>
              <w:spacing w:line="360" w:lineRule="auto"/>
              <w:jc w:val="center"/>
              <w:textAlignment w:val="center"/>
              <w:rPr>
                <w:color w:val="FF0000"/>
              </w:rPr>
            </w:pPr>
            <w:r>
              <w:rPr>
                <w:color w:val="FF0000"/>
              </w:rPr>
              <w:object w:dxaOrig="1900" w:dyaOrig="601" w14:anchorId="0655A6F5">
                <v:shape id="_x0000_i1052" type="#_x0000_t75" alt="eqIdfbf007f17a0d9fc0adeb37def5561917" style="width:94.9pt;height:30pt" o:ole="">
                  <v:imagedata r:id="rId43" o:title="eqIdfbf007f17a0d9fc0adeb37def5561917"/>
                </v:shape>
                <o:OLEObject Type="Embed" ProgID="Equation.DSMT4" ShapeID="_x0000_i1052" DrawAspect="Content" ObjectID="_1822129014" r:id="rId44"/>
              </w:object>
            </w:r>
          </w:p>
          <w:p w14:paraId="27D6A319" w14:textId="77777777" w:rsidR="001708D7" w:rsidRDefault="001708D7" w:rsidP="001708D7">
            <w:pPr>
              <w:shd w:val="clear" w:color="auto" w:fill="F2F2F2"/>
              <w:spacing w:line="360" w:lineRule="auto"/>
              <w:jc w:val="left"/>
              <w:textAlignment w:val="center"/>
              <w:rPr>
                <w:color w:val="FF0000"/>
              </w:rPr>
            </w:pPr>
            <w:r>
              <w:rPr>
                <w:color w:val="FF0000"/>
              </w:rPr>
              <w:t>这盒大头针的数目为</w:t>
            </w:r>
            <w:r>
              <w:rPr>
                <w:color w:val="FF0000"/>
              </w:rPr>
              <w:t>625</w:t>
            </w:r>
            <w:r>
              <w:rPr>
                <w:color w:val="FF0000"/>
              </w:rPr>
              <w:t>枚。</w:t>
            </w:r>
          </w:p>
          <w:p w14:paraId="703BC401" w14:textId="77777777" w:rsidR="001708D7" w:rsidRDefault="001708D7" w:rsidP="001708D7">
            <w:pPr>
              <w:spacing w:line="360" w:lineRule="auto"/>
              <w:jc w:val="left"/>
              <w:textAlignment w:val="center"/>
            </w:pPr>
            <w:r>
              <w:t>31</w:t>
            </w:r>
            <w:r>
              <w:t>．</w:t>
            </w:r>
            <w:r>
              <w:t>2024</w:t>
            </w:r>
            <w:r>
              <w:t>年</w:t>
            </w:r>
            <w:r>
              <w:t>1</w:t>
            </w:r>
            <w:r>
              <w:t>月</w:t>
            </w:r>
            <w:r>
              <w:t>5</w:t>
            </w:r>
            <w:r>
              <w:t>日，《甲辰年》特种邮票首发仪式在中国工艺美术馆举行。这套邮票的正式发行为庆贺龙年新春拉开序幕。《甲辰年》特种邮票一套</w:t>
            </w:r>
            <w:r>
              <w:t>2</w:t>
            </w:r>
            <w:r>
              <w:t>枚，邮票图案名称分别为天龙行健、辰龙献瑞。若想测出一枚邮票的质量，下列方法最可取的是（</w:t>
            </w:r>
            <w:r>
              <w:rPr>
                <w:rFonts w:eastAsia="Times New Roman"/>
                <w:kern w:val="0"/>
                <w:sz w:val="24"/>
              </w:rPr>
              <w:t>    </w:t>
            </w:r>
            <w:r>
              <w:t>）</w:t>
            </w:r>
          </w:p>
          <w:p w14:paraId="3FDB56F8" w14:textId="77777777" w:rsidR="001708D7" w:rsidRDefault="001708D7" w:rsidP="001708D7">
            <w:pPr>
              <w:spacing w:line="360" w:lineRule="auto"/>
              <w:textAlignment w:val="center"/>
            </w:pPr>
            <w:r>
              <w:rPr>
                <w:rFonts w:eastAsia="Times New Roman"/>
                <w:noProof/>
                <w:kern w:val="0"/>
                <w:sz w:val="24"/>
              </w:rPr>
              <w:drawing>
                <wp:inline distT="0" distB="0" distL="114300" distR="114300" wp14:anchorId="43C67044" wp14:editId="2ECDC808">
                  <wp:extent cx="1638300" cy="847725"/>
                  <wp:effectExtent l="0" t="0" r="7620" b="5715"/>
                  <wp:docPr id="100023" name="图片 100023" descr="@@@1e718e09-53ec-41ab-83cd-28a0d6d6e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1e718e09-53ec-41ab-83cd-28a0d6d6e734"/>
                          <pic:cNvPicPr>
                            <a:picLocks noChangeAspect="1"/>
                          </pic:cNvPicPr>
                        </pic:nvPicPr>
                        <pic:blipFill>
                          <a:blip r:embed="rId45"/>
                          <a:stretch>
                            <a:fillRect/>
                          </a:stretch>
                        </pic:blipFill>
                        <pic:spPr>
                          <a:xfrm>
                            <a:off x="0" y="0"/>
                            <a:ext cx="1638300" cy="847725"/>
                          </a:xfrm>
                          <a:prstGeom prst="rect">
                            <a:avLst/>
                          </a:prstGeom>
                        </pic:spPr>
                      </pic:pic>
                    </a:graphicData>
                  </a:graphic>
                </wp:inline>
              </w:drawing>
            </w:r>
          </w:p>
          <w:p w14:paraId="5CA444A1" w14:textId="77777777" w:rsidR="001708D7" w:rsidRDefault="001708D7" w:rsidP="001708D7">
            <w:pPr>
              <w:spacing w:line="360" w:lineRule="auto"/>
              <w:ind w:left="380"/>
              <w:jc w:val="left"/>
              <w:textAlignment w:val="center"/>
            </w:pPr>
            <w:r>
              <w:t>A</w:t>
            </w:r>
            <w:r>
              <w:t>．把一张邮票放在天平上直接测量</w:t>
            </w:r>
          </w:p>
          <w:p w14:paraId="24E9BAD8" w14:textId="77777777" w:rsidR="001708D7" w:rsidRDefault="001708D7" w:rsidP="001708D7">
            <w:pPr>
              <w:spacing w:line="360" w:lineRule="auto"/>
              <w:ind w:left="380"/>
              <w:jc w:val="left"/>
              <w:textAlignment w:val="center"/>
            </w:pPr>
            <w:r>
              <w:t>B</w:t>
            </w:r>
            <w:r>
              <w:t>．把一张邮票放在天平上多次测量，再求平均值</w:t>
            </w:r>
          </w:p>
          <w:p w14:paraId="35B1A897" w14:textId="77777777" w:rsidR="001708D7" w:rsidRDefault="001708D7" w:rsidP="001708D7">
            <w:pPr>
              <w:spacing w:line="360" w:lineRule="auto"/>
              <w:ind w:left="380"/>
              <w:jc w:val="left"/>
              <w:textAlignment w:val="center"/>
            </w:pPr>
            <w:r>
              <w:lastRenderedPageBreak/>
              <w:t>C</w:t>
            </w:r>
            <w:r>
              <w:t>．先称出</w:t>
            </w:r>
            <w:r>
              <w:t>100</w:t>
            </w:r>
            <w:r>
              <w:t>张相同邮票的质量，再通过计算求得</w:t>
            </w:r>
          </w:p>
          <w:p w14:paraId="7B9D8490" w14:textId="77777777" w:rsidR="001708D7" w:rsidRDefault="001708D7" w:rsidP="001708D7">
            <w:pPr>
              <w:spacing w:line="360" w:lineRule="auto"/>
              <w:ind w:left="380"/>
              <w:jc w:val="left"/>
              <w:textAlignment w:val="center"/>
            </w:pPr>
            <w:r>
              <w:t>D</w:t>
            </w:r>
            <w:r>
              <w:t>．先称出一块铁的质量，再称出铁块和一张邮票的总质量，然后用总质量减去铁的质量</w:t>
            </w:r>
          </w:p>
          <w:p w14:paraId="64F3951A" w14:textId="77777777" w:rsidR="001708D7" w:rsidRDefault="001708D7" w:rsidP="001708D7">
            <w:pPr>
              <w:shd w:val="clear" w:color="auto" w:fill="F2F2F2"/>
              <w:spacing w:line="360" w:lineRule="auto"/>
              <w:jc w:val="left"/>
              <w:textAlignment w:val="center"/>
              <w:rPr>
                <w:color w:val="FF0000"/>
              </w:rPr>
            </w:pPr>
            <w:r>
              <w:rPr>
                <w:color w:val="FF0000"/>
              </w:rPr>
              <w:t>【答案】</w:t>
            </w:r>
            <w:r>
              <w:rPr>
                <w:color w:val="FF0000"/>
              </w:rPr>
              <w:t>C</w:t>
            </w:r>
          </w:p>
          <w:p w14:paraId="6FABEBF8" w14:textId="77777777" w:rsidR="001708D7" w:rsidRDefault="001708D7" w:rsidP="001708D7">
            <w:pPr>
              <w:shd w:val="clear" w:color="auto" w:fill="F2F2F2"/>
              <w:spacing w:line="360" w:lineRule="auto"/>
              <w:jc w:val="left"/>
              <w:textAlignment w:val="center"/>
              <w:rPr>
                <w:color w:val="FF0000"/>
              </w:rPr>
            </w:pPr>
            <w:r>
              <w:rPr>
                <w:color w:val="FF0000"/>
              </w:rPr>
              <w:t>【详解】</w:t>
            </w:r>
            <w:r>
              <w:rPr>
                <w:color w:val="FF0000"/>
              </w:rPr>
              <w:t>ABC</w:t>
            </w:r>
            <w:r>
              <w:rPr>
                <w:color w:val="FF0000"/>
              </w:rPr>
              <w:t>．一张邮票的质量约为几十毫克，不易直接测量，故可采用累积测算其质量：先称出</w:t>
            </w:r>
            <w:r>
              <w:rPr>
                <w:color w:val="FF0000"/>
              </w:rPr>
              <w:t>100</w:t>
            </w:r>
            <w:r>
              <w:rPr>
                <w:color w:val="FF0000"/>
              </w:rPr>
              <w:t>张邮票的质量，再通过计算求得一张邮票的质量，故</w:t>
            </w:r>
            <w:r>
              <w:rPr>
                <w:color w:val="FF0000"/>
              </w:rPr>
              <w:t>AB</w:t>
            </w:r>
            <w:r>
              <w:rPr>
                <w:color w:val="FF0000"/>
              </w:rPr>
              <w:t>不符合题意，</w:t>
            </w:r>
            <w:r>
              <w:rPr>
                <w:color w:val="FF0000"/>
              </w:rPr>
              <w:t>C</w:t>
            </w:r>
            <w:r>
              <w:rPr>
                <w:color w:val="FF0000"/>
              </w:rPr>
              <w:t>符合题意；</w:t>
            </w:r>
          </w:p>
          <w:p w14:paraId="31888E05" w14:textId="77777777" w:rsidR="001708D7" w:rsidRDefault="001708D7" w:rsidP="001708D7">
            <w:pPr>
              <w:shd w:val="clear" w:color="auto" w:fill="F2F2F2"/>
              <w:spacing w:line="360" w:lineRule="auto"/>
              <w:jc w:val="left"/>
              <w:textAlignment w:val="center"/>
              <w:rPr>
                <w:color w:val="FF0000"/>
              </w:rPr>
            </w:pPr>
            <w:r>
              <w:rPr>
                <w:color w:val="FF0000"/>
              </w:rPr>
              <w:t>D</w:t>
            </w:r>
            <w:r>
              <w:rPr>
                <w:color w:val="FF0000"/>
              </w:rPr>
              <w:t>．先称出一块铁的质量，再称出铁块和一张邮票的总质量，因一张邮票的质量很小，两次测量结果很难有差距，故</w:t>
            </w:r>
            <w:r>
              <w:rPr>
                <w:color w:val="FF0000"/>
              </w:rPr>
              <w:t>D</w:t>
            </w:r>
            <w:r>
              <w:rPr>
                <w:color w:val="FF0000"/>
              </w:rPr>
              <w:t>不符合题意。</w:t>
            </w:r>
          </w:p>
          <w:p w14:paraId="5EBD1248" w14:textId="77777777" w:rsidR="001708D7" w:rsidRDefault="001708D7" w:rsidP="001708D7">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16734467" w14:textId="77777777" w:rsidR="001708D7" w:rsidRDefault="001708D7" w:rsidP="001708D7">
            <w:pPr>
              <w:spacing w:line="360" w:lineRule="auto"/>
              <w:jc w:val="left"/>
              <w:textAlignment w:val="center"/>
            </w:pPr>
            <w:r>
              <w:t>32</w:t>
            </w:r>
            <w:r>
              <w:t>．用托盘天平测量一颗大头针的质量，下列方法中最理想的是（　　）</w:t>
            </w:r>
          </w:p>
          <w:p w14:paraId="5F13DAA3" w14:textId="77777777" w:rsidR="001708D7" w:rsidRDefault="001708D7" w:rsidP="001708D7">
            <w:pPr>
              <w:spacing w:line="360" w:lineRule="auto"/>
              <w:ind w:left="380"/>
              <w:jc w:val="left"/>
              <w:textAlignment w:val="center"/>
            </w:pPr>
            <w:r>
              <w:t>A</w:t>
            </w:r>
            <w:r>
              <w:t>．直接测一颗大头针的质量</w:t>
            </w:r>
          </w:p>
          <w:p w14:paraId="17B79A66" w14:textId="77777777" w:rsidR="001708D7" w:rsidRDefault="001708D7" w:rsidP="001708D7">
            <w:pPr>
              <w:spacing w:line="360" w:lineRule="auto"/>
              <w:ind w:left="380"/>
              <w:jc w:val="left"/>
              <w:textAlignment w:val="center"/>
            </w:pPr>
            <w:r>
              <w:t>B</w:t>
            </w:r>
            <w:r>
              <w:t>．测</w:t>
            </w:r>
            <w:r>
              <w:t>30</w:t>
            </w:r>
            <w:r>
              <w:t>颗相同大头针的质量，再除以</w:t>
            </w:r>
            <w:r>
              <w:t>30</w:t>
            </w:r>
          </w:p>
          <w:p w14:paraId="79AB0634" w14:textId="77777777" w:rsidR="001708D7" w:rsidRDefault="001708D7" w:rsidP="001708D7">
            <w:pPr>
              <w:spacing w:line="360" w:lineRule="auto"/>
              <w:ind w:left="380"/>
              <w:jc w:val="left"/>
              <w:textAlignment w:val="center"/>
            </w:pPr>
            <w:r>
              <w:t>C</w:t>
            </w:r>
            <w:r>
              <w:t>．多次测一颗大头针的质量，再求平均值</w:t>
            </w:r>
          </w:p>
          <w:p w14:paraId="311A0036" w14:textId="77777777" w:rsidR="001708D7" w:rsidRDefault="001708D7" w:rsidP="001708D7">
            <w:pPr>
              <w:spacing w:line="360" w:lineRule="auto"/>
              <w:ind w:left="380"/>
              <w:jc w:val="left"/>
              <w:textAlignment w:val="center"/>
            </w:pPr>
            <w:r>
              <w:t>D</w:t>
            </w:r>
            <w:r>
              <w:t>．测一颗大头针和螺帽的总质量，再减去螺帽的质量</w:t>
            </w:r>
          </w:p>
          <w:p w14:paraId="4D86F341" w14:textId="77777777" w:rsidR="001708D7" w:rsidRDefault="001708D7" w:rsidP="001708D7">
            <w:pPr>
              <w:shd w:val="clear" w:color="auto" w:fill="F2F2F2"/>
              <w:spacing w:line="360" w:lineRule="auto"/>
              <w:jc w:val="left"/>
              <w:textAlignment w:val="center"/>
              <w:rPr>
                <w:color w:val="FF0000"/>
              </w:rPr>
            </w:pPr>
            <w:r>
              <w:rPr>
                <w:color w:val="FF0000"/>
              </w:rPr>
              <w:t>【答案】</w:t>
            </w:r>
            <w:r>
              <w:rPr>
                <w:color w:val="FF0000"/>
              </w:rPr>
              <w:t>B</w:t>
            </w:r>
          </w:p>
          <w:p w14:paraId="4D2EE412" w14:textId="77777777" w:rsidR="001708D7" w:rsidRDefault="001708D7" w:rsidP="001708D7">
            <w:pPr>
              <w:shd w:val="clear" w:color="auto" w:fill="F2F2F2"/>
              <w:spacing w:line="360" w:lineRule="auto"/>
              <w:jc w:val="left"/>
              <w:textAlignment w:val="center"/>
              <w:rPr>
                <w:color w:val="FF0000"/>
              </w:rPr>
            </w:pPr>
            <w:r>
              <w:rPr>
                <w:color w:val="FF0000"/>
              </w:rPr>
              <w:t>【详解】</w:t>
            </w:r>
            <w:r>
              <w:rPr>
                <w:color w:val="FF0000"/>
              </w:rPr>
              <w:t>AC</w:t>
            </w:r>
            <w:r>
              <w:rPr>
                <w:color w:val="FF0000"/>
              </w:rPr>
              <w:t>．一枚大头针的质量小于天平的分度值，直接放在天平上测不出质量的，故</w:t>
            </w:r>
            <w:r>
              <w:rPr>
                <w:color w:val="FF0000"/>
              </w:rPr>
              <w:t>AC</w:t>
            </w:r>
            <w:r>
              <w:rPr>
                <w:color w:val="FF0000"/>
              </w:rPr>
              <w:t>不符合题意；</w:t>
            </w:r>
          </w:p>
          <w:p w14:paraId="1AF0701E" w14:textId="77777777" w:rsidR="001708D7" w:rsidRDefault="001708D7" w:rsidP="001708D7">
            <w:pPr>
              <w:shd w:val="clear" w:color="auto" w:fill="F2F2F2"/>
              <w:spacing w:line="360" w:lineRule="auto"/>
              <w:jc w:val="left"/>
              <w:textAlignment w:val="center"/>
              <w:rPr>
                <w:color w:val="FF0000"/>
              </w:rPr>
            </w:pPr>
            <w:r>
              <w:rPr>
                <w:color w:val="FF0000"/>
              </w:rPr>
              <w:t>B</w:t>
            </w:r>
            <w:r>
              <w:rPr>
                <w:color w:val="FF0000"/>
              </w:rPr>
              <w:t>．先称出</w:t>
            </w:r>
            <w:r>
              <w:rPr>
                <w:color w:val="FF0000"/>
              </w:rPr>
              <w:t>30</w:t>
            </w:r>
            <w:r>
              <w:rPr>
                <w:color w:val="FF0000"/>
              </w:rPr>
              <w:t>枚大头针的总质量，用所得数据除以大头针的个数</w:t>
            </w:r>
            <w:r>
              <w:rPr>
                <w:color w:val="FF0000"/>
              </w:rPr>
              <w:t>30</w:t>
            </w:r>
            <w:r>
              <w:rPr>
                <w:color w:val="FF0000"/>
              </w:rPr>
              <w:t>就可以算出一枚大头针的质量，故</w:t>
            </w:r>
            <w:r>
              <w:rPr>
                <w:color w:val="FF0000"/>
              </w:rPr>
              <w:t>B</w:t>
            </w:r>
            <w:r>
              <w:rPr>
                <w:color w:val="FF0000"/>
              </w:rPr>
              <w:t>符合题意；</w:t>
            </w:r>
          </w:p>
          <w:p w14:paraId="1509DFC1" w14:textId="77777777" w:rsidR="001708D7" w:rsidRDefault="001708D7" w:rsidP="001708D7">
            <w:pPr>
              <w:shd w:val="clear" w:color="auto" w:fill="F2F2F2"/>
              <w:spacing w:line="360" w:lineRule="auto"/>
              <w:jc w:val="left"/>
              <w:textAlignment w:val="center"/>
              <w:rPr>
                <w:color w:val="FF0000"/>
              </w:rPr>
            </w:pPr>
            <w:r>
              <w:rPr>
                <w:color w:val="FF0000"/>
              </w:rPr>
              <w:t>D</w:t>
            </w:r>
            <w:r>
              <w:rPr>
                <w:color w:val="FF0000"/>
              </w:rPr>
              <w:t>．由于一枚大头针的质量太小，所以用天平一颗大头针和螺帽的质量和测一颗螺帽的质量是区分不开的，故</w:t>
            </w:r>
            <w:r>
              <w:rPr>
                <w:color w:val="FF0000"/>
              </w:rPr>
              <w:t>D</w:t>
            </w:r>
            <w:r>
              <w:rPr>
                <w:color w:val="FF0000"/>
              </w:rPr>
              <w:t>不符合题意。</w:t>
            </w:r>
          </w:p>
          <w:p w14:paraId="36D9B313" w14:textId="77777777" w:rsidR="001708D7" w:rsidRDefault="001708D7" w:rsidP="001708D7">
            <w:pPr>
              <w:shd w:val="clear" w:color="auto" w:fill="F2F2F2"/>
              <w:spacing w:line="360" w:lineRule="auto"/>
              <w:jc w:val="left"/>
              <w:textAlignment w:val="center"/>
              <w:rPr>
                <w:color w:val="FF0000"/>
              </w:rPr>
            </w:pPr>
            <w:r>
              <w:rPr>
                <w:color w:val="FF0000"/>
              </w:rPr>
              <w:t>故选</w:t>
            </w:r>
            <w:r>
              <w:rPr>
                <w:color w:val="FF0000"/>
              </w:rPr>
              <w:t>B</w:t>
            </w:r>
            <w:r>
              <w:rPr>
                <w:color w:val="FF0000"/>
              </w:rPr>
              <w:t>。</w:t>
            </w:r>
          </w:p>
          <w:p w14:paraId="58B7B013" w14:textId="77777777" w:rsidR="001708D7" w:rsidRDefault="001708D7" w:rsidP="001708D7">
            <w:pPr>
              <w:spacing w:line="360" w:lineRule="auto"/>
              <w:jc w:val="left"/>
              <w:textAlignment w:val="center"/>
            </w:pPr>
            <w:r>
              <w:t>33</w:t>
            </w:r>
            <w:r>
              <w:t>．小明家的水龙头因关不紧而滴水不止，小明想要测量每滴水的质量，下列方法简单可行的是（　　）</w:t>
            </w:r>
          </w:p>
          <w:p w14:paraId="19EAB062" w14:textId="77777777" w:rsidR="001708D7" w:rsidRDefault="001708D7" w:rsidP="001708D7">
            <w:pPr>
              <w:spacing w:line="360" w:lineRule="auto"/>
              <w:ind w:left="380"/>
              <w:jc w:val="left"/>
              <w:textAlignment w:val="center"/>
            </w:pPr>
            <w:r>
              <w:t>A</w:t>
            </w:r>
            <w:r>
              <w:t>．用托盘接</w:t>
            </w:r>
            <w:r>
              <w:t>1</w:t>
            </w:r>
            <w:r>
              <w:t>滴水，多次测量取平均值</w:t>
            </w:r>
          </w:p>
          <w:p w14:paraId="5B7D4D28" w14:textId="77777777" w:rsidR="001708D7" w:rsidRDefault="001708D7" w:rsidP="001708D7">
            <w:pPr>
              <w:spacing w:line="360" w:lineRule="auto"/>
              <w:ind w:left="380"/>
              <w:jc w:val="left"/>
              <w:textAlignment w:val="center"/>
            </w:pPr>
            <w:r>
              <w:t>B</w:t>
            </w:r>
            <w:r>
              <w:t>．用托盘接</w:t>
            </w:r>
            <w:r>
              <w:t>100</w:t>
            </w:r>
            <w:r>
              <w:t>滴水，测其质量为</w:t>
            </w:r>
            <w:r>
              <w:rPr>
                <w:i/>
              </w:rPr>
              <w:t>m</w:t>
            </w:r>
            <w:r>
              <w:t>，则每滴水的质量为</w:t>
            </w:r>
            <w:r>
              <w:object w:dxaOrig="387" w:dyaOrig="545" w14:anchorId="1EF2C6CB">
                <v:shape id="_x0000_i1053" type="#_x0000_t75" alt="eqId029fb61861065606ab7caf3b1a16cb39" style="width:19.5pt;height:27.4pt" o:ole="">
                  <v:imagedata r:id="rId46" o:title="eqId029fb61861065606ab7caf3b1a16cb39"/>
                </v:shape>
                <o:OLEObject Type="Embed" ProgID="Equation.DSMT4" ShapeID="_x0000_i1053" DrawAspect="Content" ObjectID="_1822129015" r:id="rId47"/>
              </w:object>
            </w:r>
          </w:p>
          <w:p w14:paraId="7105E227" w14:textId="77777777" w:rsidR="001708D7" w:rsidRDefault="001708D7" w:rsidP="001708D7">
            <w:pPr>
              <w:spacing w:line="360" w:lineRule="auto"/>
              <w:ind w:left="380"/>
              <w:jc w:val="left"/>
              <w:textAlignment w:val="center"/>
            </w:pPr>
            <w:r>
              <w:t>C</w:t>
            </w:r>
            <w:r>
              <w:t>．用天平测出烧杯的质量</w:t>
            </w:r>
            <w:r>
              <w:rPr>
                <w:i/>
              </w:rPr>
              <w:t>m</w:t>
            </w:r>
            <w:r>
              <w:rPr>
                <w:i/>
                <w:vertAlign w:val="subscript"/>
              </w:rPr>
              <w:t>0</w:t>
            </w:r>
            <w:r>
              <w:t>，再用烧杯接</w:t>
            </w:r>
            <w:r>
              <w:t>1</w:t>
            </w:r>
            <w:r>
              <w:t>滴水测总质量</w:t>
            </w:r>
            <w:r>
              <w:rPr>
                <w:i/>
              </w:rPr>
              <w:t>m</w:t>
            </w:r>
            <w:r>
              <w:rPr>
                <w:i/>
                <w:vertAlign w:val="subscript"/>
              </w:rPr>
              <w:t>1</w:t>
            </w:r>
            <w:r>
              <w:t>，则每滴水的质量为（</w:t>
            </w:r>
            <w:r>
              <w:rPr>
                <w:i/>
              </w:rPr>
              <w:t>m</w:t>
            </w:r>
            <w:r>
              <w:rPr>
                <w:i/>
                <w:vertAlign w:val="subscript"/>
              </w:rPr>
              <w:t>1</w:t>
            </w:r>
            <w:r>
              <w:t>﹣</w:t>
            </w:r>
            <w:r>
              <w:rPr>
                <w:i/>
              </w:rPr>
              <w:t>m</w:t>
            </w:r>
            <w:r>
              <w:rPr>
                <w:i/>
                <w:vertAlign w:val="subscript"/>
              </w:rPr>
              <w:t>0</w:t>
            </w:r>
            <w:r>
              <w:t>）</w:t>
            </w:r>
          </w:p>
          <w:p w14:paraId="09C1DE38" w14:textId="77777777" w:rsidR="001708D7" w:rsidRDefault="001708D7" w:rsidP="001708D7">
            <w:pPr>
              <w:spacing w:line="360" w:lineRule="auto"/>
              <w:ind w:left="380"/>
              <w:jc w:val="left"/>
              <w:textAlignment w:val="center"/>
            </w:pPr>
            <w:r>
              <w:t>D</w:t>
            </w:r>
            <w:r>
              <w:t>．用天平测出烧杯的质量</w:t>
            </w:r>
            <w:r>
              <w:rPr>
                <w:i/>
              </w:rPr>
              <w:t>m</w:t>
            </w:r>
            <w:r>
              <w:rPr>
                <w:i/>
                <w:vertAlign w:val="subscript"/>
              </w:rPr>
              <w:t>0</w:t>
            </w:r>
            <w:r>
              <w:t>，再用烧杯接</w:t>
            </w:r>
            <w:r>
              <w:t>100</w:t>
            </w:r>
            <w:r>
              <w:t>滴水测总质量</w:t>
            </w:r>
            <w:r>
              <w:rPr>
                <w:i/>
              </w:rPr>
              <w:t>m</w:t>
            </w:r>
            <w:r>
              <w:rPr>
                <w:i/>
                <w:vertAlign w:val="subscript"/>
              </w:rPr>
              <w:t>1</w:t>
            </w:r>
            <w:r>
              <w:t>，则每滴水的质量为</w:t>
            </w:r>
            <w:r>
              <w:object w:dxaOrig="721" w:dyaOrig="553" w14:anchorId="62C11FA7">
                <v:shape id="_x0000_i1054" type="#_x0000_t75" alt="eqId4af45817542c9d7ade24f4162b0b923f" style="width:36pt;height:27.75pt" o:ole="">
                  <v:imagedata r:id="rId48" o:title="eqId4af45817542c9d7ade24f4162b0b923f"/>
                </v:shape>
                <o:OLEObject Type="Embed" ProgID="Equation.DSMT4" ShapeID="_x0000_i1054" DrawAspect="Content" ObjectID="_1822129016" r:id="rId49"/>
              </w:object>
            </w:r>
          </w:p>
          <w:p w14:paraId="6D76BB1F" w14:textId="77777777" w:rsidR="001708D7" w:rsidRDefault="001708D7" w:rsidP="001708D7">
            <w:pPr>
              <w:shd w:val="clear" w:color="auto" w:fill="F2F2F2"/>
              <w:spacing w:line="360" w:lineRule="auto"/>
              <w:jc w:val="left"/>
              <w:textAlignment w:val="center"/>
              <w:rPr>
                <w:color w:val="FF0000"/>
              </w:rPr>
            </w:pPr>
            <w:r>
              <w:rPr>
                <w:color w:val="FF0000"/>
              </w:rPr>
              <w:t>【答案】</w:t>
            </w:r>
            <w:r>
              <w:rPr>
                <w:color w:val="FF0000"/>
              </w:rPr>
              <w:t>D</w:t>
            </w:r>
          </w:p>
          <w:p w14:paraId="7EF5779D" w14:textId="77777777" w:rsidR="001708D7" w:rsidRDefault="001708D7" w:rsidP="001708D7">
            <w:pPr>
              <w:shd w:val="clear" w:color="auto" w:fill="F2F2F2"/>
              <w:spacing w:line="360" w:lineRule="auto"/>
              <w:jc w:val="left"/>
              <w:textAlignment w:val="center"/>
              <w:rPr>
                <w:color w:val="FF0000"/>
              </w:rPr>
            </w:pPr>
            <w:r>
              <w:rPr>
                <w:color w:val="FF0000"/>
              </w:rPr>
              <w:t>【详解】</w:t>
            </w:r>
            <w:r>
              <w:rPr>
                <w:color w:val="FF0000"/>
              </w:rPr>
              <w:t>A</w:t>
            </w:r>
            <w:r>
              <w:rPr>
                <w:color w:val="FF0000"/>
              </w:rPr>
              <w:t>．天平是测量质量的精密仪器，测量的精确程度一般为</w:t>
            </w:r>
            <w:r>
              <w:rPr>
                <w:color w:val="FF0000"/>
              </w:rPr>
              <w:t>0.1g</w:t>
            </w:r>
            <w:r>
              <w:rPr>
                <w:color w:val="FF0000"/>
              </w:rPr>
              <w:t>或</w:t>
            </w:r>
            <w:r>
              <w:rPr>
                <w:color w:val="FF0000"/>
              </w:rPr>
              <w:t>0.2g</w:t>
            </w:r>
            <w:r>
              <w:rPr>
                <w:color w:val="FF0000"/>
              </w:rPr>
              <w:t>，而一滴水的质量远远小于这个数值，所以无法直接测量，故</w:t>
            </w:r>
            <w:r>
              <w:rPr>
                <w:color w:val="FF0000"/>
              </w:rPr>
              <w:t>A</w:t>
            </w:r>
            <w:r>
              <w:rPr>
                <w:color w:val="FF0000"/>
              </w:rPr>
              <w:t>不符合题意；</w:t>
            </w:r>
          </w:p>
          <w:p w14:paraId="29FABCD8" w14:textId="77777777" w:rsidR="001708D7" w:rsidRDefault="001708D7" w:rsidP="001708D7">
            <w:pPr>
              <w:shd w:val="clear" w:color="auto" w:fill="F2F2F2"/>
              <w:spacing w:line="360" w:lineRule="auto"/>
              <w:jc w:val="left"/>
              <w:textAlignment w:val="center"/>
              <w:rPr>
                <w:color w:val="FF0000"/>
              </w:rPr>
            </w:pPr>
            <w:r>
              <w:rPr>
                <w:color w:val="FF0000"/>
              </w:rPr>
              <w:lastRenderedPageBreak/>
              <w:t>B</w:t>
            </w:r>
            <w:r>
              <w:rPr>
                <w:color w:val="FF0000"/>
              </w:rPr>
              <w:t>．用托盘接</w:t>
            </w:r>
            <w:r>
              <w:rPr>
                <w:color w:val="FF0000"/>
              </w:rPr>
              <w:t>100</w:t>
            </w:r>
            <w:r>
              <w:rPr>
                <w:color w:val="FF0000"/>
              </w:rPr>
              <w:t>滴水，会腐蚀托盘，是不允许的，故</w:t>
            </w:r>
            <w:r>
              <w:rPr>
                <w:color w:val="FF0000"/>
              </w:rPr>
              <w:t>B</w:t>
            </w:r>
            <w:r>
              <w:rPr>
                <w:color w:val="FF0000"/>
              </w:rPr>
              <w:t>不符合题意；</w:t>
            </w:r>
          </w:p>
          <w:p w14:paraId="132B7939" w14:textId="77777777" w:rsidR="001708D7" w:rsidRDefault="001708D7" w:rsidP="001708D7">
            <w:pPr>
              <w:shd w:val="clear" w:color="auto" w:fill="F2F2F2"/>
              <w:spacing w:line="360" w:lineRule="auto"/>
              <w:jc w:val="left"/>
              <w:textAlignment w:val="center"/>
              <w:rPr>
                <w:color w:val="FF0000"/>
              </w:rPr>
            </w:pPr>
            <w:r>
              <w:rPr>
                <w:color w:val="FF0000"/>
              </w:rPr>
              <w:t>C</w:t>
            </w:r>
            <w:r>
              <w:rPr>
                <w:color w:val="FF0000"/>
              </w:rPr>
              <w:t>．一滴水和烧杯的总质量</w:t>
            </w:r>
            <w:r>
              <w:rPr>
                <w:i/>
                <w:color w:val="FF0000"/>
              </w:rPr>
              <w:t>m</w:t>
            </w:r>
            <w:r>
              <w:rPr>
                <w:i/>
                <w:color w:val="FF0000"/>
                <w:vertAlign w:val="subscript"/>
              </w:rPr>
              <w:t>1</w:t>
            </w:r>
            <w:r>
              <w:rPr>
                <w:color w:val="FF0000"/>
              </w:rPr>
              <w:t>与</w:t>
            </w:r>
            <w:r>
              <w:rPr>
                <w:color w:val="FF0000"/>
              </w:rPr>
              <w:t>“</w:t>
            </w:r>
            <w:r>
              <w:rPr>
                <w:color w:val="FF0000"/>
              </w:rPr>
              <w:t>烧杯单独的质量</w:t>
            </w:r>
            <w:r>
              <w:rPr>
                <w:i/>
                <w:color w:val="FF0000"/>
              </w:rPr>
              <w:t>m</w:t>
            </w:r>
            <w:r>
              <w:rPr>
                <w:i/>
                <w:color w:val="FF0000"/>
                <w:vertAlign w:val="subscript"/>
              </w:rPr>
              <w:t>0</w:t>
            </w:r>
            <w:r>
              <w:rPr>
                <w:color w:val="FF0000"/>
              </w:rPr>
              <w:t>”</w:t>
            </w:r>
            <w:r>
              <w:rPr>
                <w:color w:val="FF0000"/>
              </w:rPr>
              <w:t>天平无法区分大小，无法得出一滴水的质量。故</w:t>
            </w:r>
            <w:r>
              <w:rPr>
                <w:color w:val="FF0000"/>
              </w:rPr>
              <w:t>C</w:t>
            </w:r>
            <w:r>
              <w:rPr>
                <w:color w:val="FF0000"/>
              </w:rPr>
              <w:t>不符合题意；</w:t>
            </w:r>
          </w:p>
          <w:p w14:paraId="05D62F84" w14:textId="77777777" w:rsidR="001708D7" w:rsidRDefault="001708D7" w:rsidP="001708D7">
            <w:pPr>
              <w:shd w:val="clear" w:color="auto" w:fill="F2F2F2"/>
              <w:spacing w:line="360" w:lineRule="auto"/>
              <w:jc w:val="left"/>
              <w:textAlignment w:val="center"/>
              <w:rPr>
                <w:color w:val="FF0000"/>
              </w:rPr>
            </w:pPr>
            <w:r>
              <w:rPr>
                <w:color w:val="FF0000"/>
              </w:rPr>
              <w:t>D</w:t>
            </w:r>
            <w:r>
              <w:rPr>
                <w:color w:val="FF0000"/>
              </w:rPr>
              <w:t>．用天平测出烧杯的质量</w:t>
            </w:r>
            <w:r>
              <w:rPr>
                <w:i/>
                <w:color w:val="FF0000"/>
              </w:rPr>
              <w:t>m</w:t>
            </w:r>
            <w:r>
              <w:rPr>
                <w:i/>
                <w:color w:val="FF0000"/>
                <w:vertAlign w:val="subscript"/>
              </w:rPr>
              <w:t>0</w:t>
            </w:r>
            <w:r>
              <w:rPr>
                <w:color w:val="FF0000"/>
              </w:rPr>
              <w:t>，再用烧杯接</w:t>
            </w:r>
            <w:r>
              <w:rPr>
                <w:color w:val="FF0000"/>
              </w:rPr>
              <w:t>100</w:t>
            </w:r>
            <w:r>
              <w:rPr>
                <w:color w:val="FF0000"/>
              </w:rPr>
              <w:t>滴水测总质量</w:t>
            </w:r>
            <w:r>
              <w:rPr>
                <w:i/>
                <w:color w:val="FF0000"/>
              </w:rPr>
              <w:t>m</w:t>
            </w:r>
            <w:r>
              <w:rPr>
                <w:i/>
                <w:color w:val="FF0000"/>
                <w:vertAlign w:val="subscript"/>
              </w:rPr>
              <w:t>1</w:t>
            </w:r>
            <w:r>
              <w:rPr>
                <w:color w:val="FF0000"/>
              </w:rPr>
              <w:t>，则每滴水的质量为</w:t>
            </w:r>
          </w:p>
          <w:p w14:paraId="04E98A16" w14:textId="77777777" w:rsidR="001708D7" w:rsidRDefault="001708D7" w:rsidP="001708D7">
            <w:pPr>
              <w:shd w:val="clear" w:color="auto" w:fill="F2F2F2"/>
              <w:spacing w:line="360" w:lineRule="auto"/>
              <w:jc w:val="center"/>
              <w:textAlignment w:val="center"/>
              <w:rPr>
                <w:color w:val="FF0000"/>
              </w:rPr>
            </w:pPr>
            <w:r>
              <w:rPr>
                <w:color w:val="FF0000"/>
              </w:rPr>
              <w:object w:dxaOrig="721" w:dyaOrig="553" w14:anchorId="25E83591">
                <v:shape id="_x0000_i1055" type="#_x0000_t75" alt="eqId4af45817542c9d7ade24f4162b0b923f" style="width:36pt;height:27.75pt" o:ole="">
                  <v:imagedata r:id="rId48" o:title="eqId4af45817542c9d7ade24f4162b0b923f"/>
                </v:shape>
                <o:OLEObject Type="Embed" ProgID="Equation.DSMT4" ShapeID="_x0000_i1055" DrawAspect="Content" ObjectID="_1822129017" r:id="rId50"/>
              </w:object>
            </w:r>
          </w:p>
          <w:p w14:paraId="0E632B23" w14:textId="77777777" w:rsidR="001708D7" w:rsidRDefault="001708D7" w:rsidP="001708D7">
            <w:pPr>
              <w:shd w:val="clear" w:color="auto" w:fill="F2F2F2"/>
              <w:spacing w:line="360" w:lineRule="auto"/>
              <w:jc w:val="left"/>
              <w:textAlignment w:val="center"/>
              <w:rPr>
                <w:color w:val="FF0000"/>
              </w:rPr>
            </w:pPr>
            <w:r>
              <w:rPr>
                <w:color w:val="FF0000"/>
              </w:rPr>
              <w:t>故</w:t>
            </w:r>
            <w:r>
              <w:rPr>
                <w:color w:val="FF0000"/>
              </w:rPr>
              <w:t>D</w:t>
            </w:r>
            <w:r>
              <w:rPr>
                <w:color w:val="FF0000"/>
              </w:rPr>
              <w:t>符合题意。</w:t>
            </w:r>
          </w:p>
          <w:p w14:paraId="5DD86C4F" w14:textId="4430C6D9" w:rsidR="00311EEE" w:rsidRPr="001708D7" w:rsidRDefault="001708D7" w:rsidP="001708D7">
            <w:pPr>
              <w:shd w:val="clear" w:color="auto" w:fill="F2F2F2"/>
              <w:spacing w:line="360" w:lineRule="auto"/>
              <w:jc w:val="left"/>
              <w:textAlignment w:val="center"/>
              <w:rPr>
                <w:rFonts w:hint="eastAsia"/>
                <w:color w:val="FF0000"/>
              </w:rPr>
            </w:pPr>
            <w:r>
              <w:rPr>
                <w:color w:val="FF0000"/>
              </w:rPr>
              <w:t>故选</w:t>
            </w:r>
            <w:r>
              <w:rPr>
                <w:color w:val="FF0000"/>
              </w:rPr>
              <w:t>D</w:t>
            </w:r>
            <w:r>
              <w:rPr>
                <w:color w:val="FF0000"/>
              </w:rPr>
              <w:t>。</w: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4C6DE6D0" w14:textId="77777777" w:rsidR="001708D7" w:rsidRDefault="001708D7" w:rsidP="001708D7">
            <w:pPr>
              <w:spacing w:line="360" w:lineRule="auto"/>
              <w:jc w:val="left"/>
              <w:textAlignment w:val="center"/>
            </w:pPr>
            <w:r>
              <w:t>34</w:t>
            </w:r>
            <w:r>
              <w:t>．在一次实验中，（</w:t>
            </w:r>
            <w:r>
              <w:t>1</w:t>
            </w:r>
            <w:r>
              <w:t>）小青同学将天平调节平衡后，准备按如图所示的方法来称量物体的质量。</w:t>
            </w:r>
          </w:p>
          <w:p w14:paraId="2F3CA0BD" w14:textId="77777777" w:rsidR="001708D7" w:rsidRDefault="001708D7" w:rsidP="001708D7">
            <w:pPr>
              <w:spacing w:line="360" w:lineRule="auto"/>
              <w:textAlignment w:val="center"/>
            </w:pPr>
            <w:r>
              <w:rPr>
                <w:rFonts w:eastAsia="Times New Roman"/>
                <w:noProof/>
                <w:kern w:val="0"/>
                <w:sz w:val="24"/>
              </w:rPr>
              <w:drawing>
                <wp:inline distT="0" distB="0" distL="114300" distR="114300" wp14:anchorId="36DFFD67" wp14:editId="4A0939C9">
                  <wp:extent cx="3314700" cy="1066800"/>
                  <wp:effectExtent l="0" t="0" r="7620" b="0"/>
                  <wp:docPr id="100025" name="图片 100025" descr="@@@e02b03ed-8acf-423f-a736-afbfa4a44a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e02b03ed-8acf-423f-a736-afbfa4a44a87"/>
                          <pic:cNvPicPr>
                            <a:picLocks noChangeAspect="1"/>
                          </pic:cNvPicPr>
                        </pic:nvPicPr>
                        <pic:blipFill>
                          <a:blip r:embed="rId51"/>
                          <a:stretch>
                            <a:fillRect/>
                          </a:stretch>
                        </pic:blipFill>
                        <pic:spPr>
                          <a:xfrm>
                            <a:off x="0" y="0"/>
                            <a:ext cx="3314700" cy="1066800"/>
                          </a:xfrm>
                          <a:prstGeom prst="rect">
                            <a:avLst/>
                          </a:prstGeom>
                        </pic:spPr>
                      </pic:pic>
                    </a:graphicData>
                  </a:graphic>
                </wp:inline>
              </w:drawing>
            </w:r>
          </w:p>
          <w:p w14:paraId="43EF5112" w14:textId="77777777" w:rsidR="001708D7" w:rsidRDefault="001708D7" w:rsidP="001708D7">
            <w:pPr>
              <w:spacing w:line="360" w:lineRule="auto"/>
              <w:jc w:val="left"/>
              <w:textAlignment w:val="center"/>
            </w:pPr>
            <w:r>
              <w:t>(1)</w:t>
            </w:r>
            <w:r>
              <w:t>小江所说的两个错误是：</w:t>
            </w:r>
          </w:p>
          <w:p w14:paraId="4F05F448" w14:textId="77777777" w:rsidR="001708D7" w:rsidRDefault="001708D7" w:rsidP="001708D7">
            <w:pPr>
              <w:spacing w:line="360" w:lineRule="auto"/>
              <w:jc w:val="left"/>
              <w:textAlignment w:val="center"/>
            </w:pPr>
            <w:r>
              <w:t>①</w:t>
            </w:r>
            <w:r>
              <w:rPr>
                <w:rFonts w:eastAsia="Times New Roman"/>
                <w:u w:val="single"/>
              </w:rPr>
              <w:t xml:space="preserve">            </w:t>
            </w:r>
            <w:r>
              <w:t>；</w:t>
            </w:r>
          </w:p>
          <w:p w14:paraId="327958B5" w14:textId="77777777" w:rsidR="001708D7" w:rsidRDefault="001708D7" w:rsidP="001708D7">
            <w:pPr>
              <w:spacing w:line="360" w:lineRule="auto"/>
              <w:jc w:val="left"/>
              <w:textAlignment w:val="center"/>
            </w:pPr>
            <w:r>
              <w:t>②</w:t>
            </w:r>
            <w:r>
              <w:rPr>
                <w:rFonts w:eastAsia="Times New Roman"/>
                <w:u w:val="single"/>
              </w:rPr>
              <w:t xml:space="preserve">               </w:t>
            </w:r>
            <w:r>
              <w:t>；</w:t>
            </w:r>
          </w:p>
          <w:p w14:paraId="744CD677" w14:textId="77777777" w:rsidR="001708D7" w:rsidRDefault="001708D7" w:rsidP="001708D7">
            <w:pPr>
              <w:spacing w:line="360" w:lineRule="auto"/>
              <w:jc w:val="left"/>
              <w:textAlignment w:val="center"/>
            </w:pPr>
            <w:r>
              <w:t>(2)</w:t>
            </w:r>
            <w:r>
              <w:t>小青同学纠正错误后用托盘天平测量一枚大头针的质量，增减砝码后发现指针略偏于分度盘中央刻度线的左侧，接着的正确操作是（　　）</w:t>
            </w:r>
          </w:p>
          <w:p w14:paraId="42CC94B5" w14:textId="77777777" w:rsidR="001708D7" w:rsidRDefault="001708D7" w:rsidP="001708D7">
            <w:pPr>
              <w:spacing w:line="360" w:lineRule="auto"/>
              <w:ind w:left="380"/>
              <w:jc w:val="left"/>
              <w:textAlignment w:val="center"/>
            </w:pPr>
            <w:r>
              <w:t>A</w:t>
            </w:r>
            <w:r>
              <w:t>．将横梁右端的平衡螺母向右移动</w:t>
            </w:r>
          </w:p>
          <w:p w14:paraId="3D71B8CC" w14:textId="77777777" w:rsidR="001708D7" w:rsidRDefault="001708D7" w:rsidP="001708D7">
            <w:pPr>
              <w:spacing w:line="360" w:lineRule="auto"/>
              <w:ind w:left="380"/>
              <w:jc w:val="left"/>
              <w:textAlignment w:val="center"/>
            </w:pPr>
            <w:r>
              <w:t>B</w:t>
            </w:r>
            <w:r>
              <w:t>．将横梁右端的平衡螺母向左移动</w:t>
            </w:r>
          </w:p>
          <w:p w14:paraId="4ECB4A2B" w14:textId="77777777" w:rsidR="001708D7" w:rsidRDefault="001708D7" w:rsidP="001708D7">
            <w:pPr>
              <w:spacing w:line="360" w:lineRule="auto"/>
              <w:ind w:left="380"/>
              <w:jc w:val="left"/>
              <w:textAlignment w:val="center"/>
            </w:pPr>
            <w:r>
              <w:t>C</w:t>
            </w:r>
            <w:r>
              <w:t>．减少天平右盘中的砝码</w:t>
            </w:r>
          </w:p>
          <w:p w14:paraId="67E92837" w14:textId="77777777" w:rsidR="001708D7" w:rsidRDefault="001708D7" w:rsidP="001708D7">
            <w:pPr>
              <w:spacing w:line="360" w:lineRule="auto"/>
              <w:ind w:left="380"/>
              <w:jc w:val="left"/>
              <w:textAlignment w:val="center"/>
            </w:pPr>
            <w:r>
              <w:t>D</w:t>
            </w:r>
            <w:r>
              <w:t>．向右移动标尺上的游码</w:t>
            </w:r>
          </w:p>
          <w:p w14:paraId="76B8A297" w14:textId="77777777" w:rsidR="001708D7" w:rsidRDefault="001708D7" w:rsidP="001708D7">
            <w:pPr>
              <w:spacing w:line="360" w:lineRule="auto"/>
              <w:jc w:val="left"/>
              <w:textAlignment w:val="center"/>
            </w:pPr>
            <w:r>
              <w:t>(3)</w:t>
            </w:r>
            <w:r>
              <w:t>测量多枚大头针质量，所加砝码及游码位置如图所示，若已知一枚大头针的质量约为</w:t>
            </w:r>
            <w:r>
              <w:t>80mg</w:t>
            </w:r>
            <w:r>
              <w:t>，此时测量的大头针数量约为</w:t>
            </w:r>
            <w:r>
              <w:rPr>
                <w:rFonts w:eastAsia="Times New Roman"/>
                <w:u w:val="single"/>
              </w:rPr>
              <w:t xml:space="preserve">        </w:t>
            </w:r>
            <w:r>
              <w:t>枚。</w:t>
            </w:r>
          </w:p>
          <w:p w14:paraId="2442682E" w14:textId="77777777" w:rsidR="001708D7" w:rsidRDefault="001708D7" w:rsidP="001708D7">
            <w:pPr>
              <w:shd w:val="clear" w:color="auto" w:fill="F2F2F2"/>
              <w:spacing w:line="360" w:lineRule="auto"/>
              <w:jc w:val="left"/>
              <w:textAlignment w:val="center"/>
              <w:rPr>
                <w:color w:val="FF0000"/>
              </w:rPr>
            </w:pPr>
            <w:r>
              <w:rPr>
                <w:color w:val="FF0000"/>
              </w:rPr>
              <w:t>【答案】</w:t>
            </w:r>
            <w:r>
              <w:rPr>
                <w:color w:val="FF0000"/>
              </w:rPr>
              <w:t xml:space="preserve">(1)     </w:t>
            </w:r>
            <w:r>
              <w:rPr>
                <w:color w:val="FF0000"/>
              </w:rPr>
              <w:t>用手直接拿砝码</w:t>
            </w:r>
            <w:r>
              <w:rPr>
                <w:color w:val="FF0000"/>
              </w:rPr>
              <w:t xml:space="preserve">     </w:t>
            </w:r>
            <w:r>
              <w:rPr>
                <w:color w:val="FF0000"/>
              </w:rPr>
              <w:t>物体与砝码位置放反了</w:t>
            </w:r>
          </w:p>
          <w:p w14:paraId="22A360CA" w14:textId="77777777" w:rsidR="001708D7" w:rsidRDefault="001708D7" w:rsidP="001708D7">
            <w:pPr>
              <w:shd w:val="clear" w:color="auto" w:fill="F2F2F2"/>
              <w:spacing w:line="360" w:lineRule="auto"/>
              <w:jc w:val="left"/>
              <w:textAlignment w:val="center"/>
              <w:rPr>
                <w:color w:val="FF0000"/>
              </w:rPr>
            </w:pPr>
            <w:r>
              <w:rPr>
                <w:color w:val="FF0000"/>
              </w:rPr>
              <w:t>(2)D</w:t>
            </w:r>
          </w:p>
          <w:p w14:paraId="70C4E212" w14:textId="77777777" w:rsidR="001708D7" w:rsidRDefault="001708D7" w:rsidP="001708D7">
            <w:pPr>
              <w:shd w:val="clear" w:color="auto" w:fill="F2F2F2"/>
              <w:spacing w:line="360" w:lineRule="auto"/>
              <w:jc w:val="left"/>
              <w:textAlignment w:val="center"/>
              <w:rPr>
                <w:color w:val="FF0000"/>
              </w:rPr>
            </w:pPr>
            <w:r>
              <w:rPr>
                <w:color w:val="FF0000"/>
              </w:rPr>
              <w:t>(3)900</w:t>
            </w:r>
          </w:p>
          <w:p w14:paraId="4C21D1B0" w14:textId="77777777" w:rsidR="001708D7" w:rsidRDefault="001708D7" w:rsidP="001708D7">
            <w:pPr>
              <w:shd w:val="clear" w:color="auto" w:fill="F2F2F2"/>
              <w:spacing w:line="360" w:lineRule="auto"/>
              <w:jc w:val="left"/>
              <w:textAlignment w:val="center"/>
              <w:rPr>
                <w:color w:val="FF0000"/>
              </w:rPr>
            </w:pPr>
            <w:r>
              <w:rPr>
                <w:color w:val="FF0000"/>
              </w:rPr>
              <w:lastRenderedPageBreak/>
              <w:t>【详解】（</w:t>
            </w:r>
            <w:r>
              <w:rPr>
                <w:color w:val="FF0000"/>
              </w:rPr>
              <w:t>1</w:t>
            </w:r>
            <w:r>
              <w:rPr>
                <w:color w:val="FF0000"/>
              </w:rPr>
              <w:t>）</w:t>
            </w:r>
            <w:r>
              <w:rPr>
                <w:color w:val="FF0000"/>
              </w:rPr>
              <w:t>[1]</w:t>
            </w:r>
            <w:r>
              <w:rPr>
                <w:color w:val="FF0000"/>
              </w:rPr>
              <w:t>用手拿砝码，会腐蚀砝码。</w:t>
            </w:r>
          </w:p>
          <w:p w14:paraId="48761E3C" w14:textId="77777777" w:rsidR="001708D7" w:rsidRDefault="001708D7" w:rsidP="001708D7">
            <w:pPr>
              <w:shd w:val="clear" w:color="auto" w:fill="F2F2F2"/>
              <w:spacing w:line="360" w:lineRule="auto"/>
              <w:jc w:val="left"/>
              <w:textAlignment w:val="center"/>
              <w:rPr>
                <w:color w:val="FF0000"/>
              </w:rPr>
            </w:pPr>
            <w:r>
              <w:rPr>
                <w:color w:val="FF0000"/>
              </w:rPr>
              <w:t>[2]</w:t>
            </w:r>
            <w:r>
              <w:rPr>
                <w:color w:val="FF0000"/>
              </w:rPr>
              <w:t>物体和砝码放反了托盘，物体的质量不等于砝码的质量加游码对应的刻度值。</w:t>
            </w:r>
          </w:p>
          <w:p w14:paraId="7672C0B4" w14:textId="77777777" w:rsidR="001708D7" w:rsidRDefault="001708D7" w:rsidP="001708D7">
            <w:pPr>
              <w:shd w:val="clear" w:color="auto" w:fill="F2F2F2"/>
              <w:spacing w:line="360" w:lineRule="auto"/>
              <w:jc w:val="left"/>
              <w:textAlignment w:val="center"/>
              <w:rPr>
                <w:color w:val="FF0000"/>
              </w:rPr>
            </w:pPr>
            <w:r>
              <w:rPr>
                <w:color w:val="FF0000"/>
              </w:rPr>
              <w:t>（</w:t>
            </w:r>
            <w:r>
              <w:rPr>
                <w:color w:val="FF0000"/>
              </w:rPr>
              <w:t>2</w:t>
            </w:r>
            <w:r>
              <w:rPr>
                <w:color w:val="FF0000"/>
              </w:rPr>
              <w:t>）增减砝码后发现指针略偏于分度盘中央刻度线的左侧，说明砝码的质量比物体的质量略小一点，因此为使天平平衡，应向右调节游码，故</w:t>
            </w:r>
            <w:r>
              <w:rPr>
                <w:color w:val="FF0000"/>
              </w:rPr>
              <w:t>D</w:t>
            </w:r>
            <w:r>
              <w:rPr>
                <w:color w:val="FF0000"/>
              </w:rPr>
              <w:t>正确，</w:t>
            </w:r>
            <w:r>
              <w:rPr>
                <w:color w:val="FF0000"/>
              </w:rPr>
              <w:t>ABC</w:t>
            </w:r>
            <w:r>
              <w:rPr>
                <w:color w:val="FF0000"/>
              </w:rPr>
              <w:t>错误。</w:t>
            </w:r>
          </w:p>
          <w:p w14:paraId="2B57C296" w14:textId="77777777" w:rsidR="001708D7" w:rsidRDefault="001708D7" w:rsidP="001708D7">
            <w:pPr>
              <w:shd w:val="clear" w:color="auto" w:fill="F2F2F2"/>
              <w:spacing w:line="360" w:lineRule="auto"/>
              <w:jc w:val="left"/>
              <w:textAlignment w:val="center"/>
              <w:rPr>
                <w:color w:val="FF0000"/>
              </w:rPr>
            </w:pPr>
            <w:r>
              <w:rPr>
                <w:color w:val="FF0000"/>
              </w:rPr>
              <w:t>故选</w:t>
            </w:r>
            <w:r>
              <w:rPr>
                <w:color w:val="FF0000"/>
              </w:rPr>
              <w:t>D</w:t>
            </w:r>
            <w:r>
              <w:rPr>
                <w:color w:val="FF0000"/>
              </w:rPr>
              <w:t>。</w:t>
            </w:r>
          </w:p>
          <w:p w14:paraId="60D0BE72" w14:textId="77777777" w:rsidR="001708D7" w:rsidRDefault="001708D7" w:rsidP="001708D7">
            <w:pPr>
              <w:shd w:val="clear" w:color="auto" w:fill="F2F2F2"/>
              <w:spacing w:line="360" w:lineRule="auto"/>
              <w:jc w:val="left"/>
              <w:textAlignment w:val="center"/>
              <w:rPr>
                <w:color w:val="FF0000"/>
              </w:rPr>
            </w:pPr>
            <w:r>
              <w:rPr>
                <w:color w:val="FF0000"/>
              </w:rPr>
              <w:t>（</w:t>
            </w:r>
            <w:r>
              <w:rPr>
                <w:color w:val="FF0000"/>
              </w:rPr>
              <w:t>3</w:t>
            </w:r>
            <w:r>
              <w:rPr>
                <w:color w:val="FF0000"/>
              </w:rPr>
              <w:t>）右盘中放一个</w:t>
            </w:r>
            <w:r>
              <w:rPr>
                <w:color w:val="FF0000"/>
              </w:rPr>
              <w:t>50g</w:t>
            </w:r>
            <w:r>
              <w:rPr>
                <w:color w:val="FF0000"/>
              </w:rPr>
              <w:t>和一个</w:t>
            </w:r>
            <w:r>
              <w:rPr>
                <w:color w:val="FF0000"/>
              </w:rPr>
              <w:t>20g</w:t>
            </w:r>
            <w:r>
              <w:rPr>
                <w:color w:val="FF0000"/>
              </w:rPr>
              <w:t>的砝码，则右盘中砝码的质量为</w:t>
            </w:r>
            <w:r>
              <w:rPr>
                <w:color w:val="FF0000"/>
              </w:rPr>
              <w:t>70g</w:t>
            </w:r>
            <w:r>
              <w:rPr>
                <w:color w:val="FF0000"/>
              </w:rPr>
              <w:t>，所以多枚大头针的质量为</w:t>
            </w:r>
            <w:r>
              <w:rPr>
                <w:color w:val="FF0000"/>
              </w:rPr>
              <w:t>72g</w:t>
            </w:r>
            <w:r>
              <w:rPr>
                <w:color w:val="FF0000"/>
              </w:rPr>
              <w:t>，则大头针的数量</w:t>
            </w:r>
          </w:p>
          <w:p w14:paraId="4326FFF8" w14:textId="77777777" w:rsidR="001708D7" w:rsidRDefault="001708D7" w:rsidP="001708D7">
            <w:pPr>
              <w:shd w:val="clear" w:color="auto" w:fill="F2F2F2"/>
              <w:spacing w:line="360" w:lineRule="auto"/>
              <w:jc w:val="center"/>
              <w:textAlignment w:val="center"/>
              <w:rPr>
                <w:color w:val="FF0000"/>
              </w:rPr>
            </w:pPr>
            <w:r>
              <w:rPr>
                <w:color w:val="FF0000"/>
              </w:rPr>
              <w:object w:dxaOrig="1864" w:dyaOrig="621" w14:anchorId="2219550A">
                <v:shape id="_x0000_i1061" type="#_x0000_t75" alt="eqId52438122a1e5dbddcbba6121db35281a" style="width:93.4pt;height:31.15pt" o:ole="">
                  <v:imagedata r:id="rId52" o:title="eqId52438122a1e5dbddcbba6121db35281a"/>
                </v:shape>
                <o:OLEObject Type="Embed" ProgID="Equation.DSMT4" ShapeID="_x0000_i1061" DrawAspect="Content" ObjectID="_1822129018" r:id="rId53"/>
              </w:object>
            </w:r>
          </w:p>
          <w:p w14:paraId="4A369DCB" w14:textId="77777777" w:rsidR="001708D7" w:rsidRDefault="001708D7" w:rsidP="001708D7">
            <w:pPr>
              <w:spacing w:line="360" w:lineRule="auto"/>
              <w:jc w:val="left"/>
              <w:textAlignment w:val="center"/>
            </w:pPr>
            <w:r>
              <w:t>35</w:t>
            </w:r>
            <w:r>
              <w:t>．实验室有一架旧天平，在正确调节横梁平衡时，无论怎样调节平衡螺母，指针总略偏向分度盘右侧，小明和小丽分别用这架天平称一只鸡蛋的质量。</w:t>
            </w:r>
          </w:p>
          <w:p w14:paraId="2C504046" w14:textId="77777777" w:rsidR="001708D7" w:rsidRDefault="001708D7" w:rsidP="001708D7">
            <w:pPr>
              <w:spacing w:line="360" w:lineRule="auto"/>
              <w:jc w:val="left"/>
              <w:textAlignment w:val="center"/>
            </w:pPr>
            <w:r>
              <w:t>（</w:t>
            </w:r>
            <w:r>
              <w:t>1</w:t>
            </w:r>
            <w:r>
              <w:t>）小明的测量方法是：在天平的左盘中放入几粒米，调节天平，使横梁平衡后进行了测量，天平再次平衡时，砝码和游码的读数如图所示，则鸡蛋的质量</w:t>
            </w:r>
            <w:r>
              <w:rPr>
                <w:rFonts w:eastAsia="Times New Roman"/>
                <w:u w:val="single"/>
              </w:rPr>
              <w:t xml:space="preserve">          </w:t>
            </w:r>
            <w:r>
              <w:t>（选填</w:t>
            </w:r>
            <w:r>
              <w:t>“</w:t>
            </w:r>
            <w:r>
              <w:t>＞</w:t>
            </w:r>
            <w:r>
              <w:t>”</w:t>
            </w:r>
            <w:r>
              <w:t>、</w:t>
            </w:r>
            <w:r>
              <w:t>“</w:t>
            </w:r>
            <w:r>
              <w:t>＜</w:t>
            </w:r>
            <w:r>
              <w:t>”</w:t>
            </w:r>
            <w:r>
              <w:t>或</w:t>
            </w:r>
            <w:r>
              <w:t>“=”</w:t>
            </w:r>
            <w:r>
              <w:t>）</w:t>
            </w:r>
            <w:r>
              <w:t>61g</w:t>
            </w:r>
            <w:r>
              <w:t>；</w:t>
            </w:r>
          </w:p>
          <w:p w14:paraId="1DBE9ADE" w14:textId="77777777" w:rsidR="001708D7" w:rsidRDefault="001708D7" w:rsidP="001708D7">
            <w:pPr>
              <w:spacing w:line="360" w:lineRule="auto"/>
              <w:jc w:val="left"/>
              <w:textAlignment w:val="center"/>
            </w:pPr>
            <w:r>
              <w:t>（</w:t>
            </w:r>
            <w:r>
              <w:t>2</w:t>
            </w:r>
            <w:r>
              <w:t>）小丽利用</w:t>
            </w:r>
            <w:r>
              <w:t>“</w:t>
            </w:r>
            <w:r>
              <w:t>等效替代法</w:t>
            </w:r>
            <w:r>
              <w:t>”</w:t>
            </w:r>
            <w:r>
              <w:t>测量了鸡蛋的质量，她的做法是：将鸡蛋放入右盘，左盘放入米粒，调节米粒的多少使天平平衡，再取出盘中的</w:t>
            </w:r>
            <w:r>
              <w:rPr>
                <w:rFonts w:eastAsia="Times New Roman"/>
                <w:u w:val="single"/>
              </w:rPr>
              <w:t xml:space="preserve">          </w:t>
            </w:r>
            <w:r>
              <w:t>（选填</w:t>
            </w:r>
            <w:r>
              <w:t>“</w:t>
            </w:r>
            <w:r>
              <w:t>鸡蛋</w:t>
            </w:r>
            <w:r>
              <w:t>”</w:t>
            </w:r>
            <w:r>
              <w:t>或</w:t>
            </w:r>
            <w:r>
              <w:t>“</w:t>
            </w:r>
            <w:r>
              <w:t>米粒</w:t>
            </w:r>
            <w:r>
              <w:t>”</w:t>
            </w:r>
            <w:r>
              <w:t>），在该盘中加减砝码，移动游码，直到天平</w:t>
            </w:r>
            <w:r>
              <w:rPr>
                <w:rFonts w:eastAsia="Times New Roman"/>
                <w:u w:val="single"/>
              </w:rPr>
              <w:t xml:space="preserve">          </w:t>
            </w:r>
            <w:r>
              <w:t>为止，读出砝码的质量和游码所对的刻度值得到了鸡蛋的质量。</w:t>
            </w:r>
          </w:p>
          <w:p w14:paraId="3447FD88" w14:textId="77777777" w:rsidR="001708D7" w:rsidRDefault="001708D7" w:rsidP="001708D7">
            <w:pPr>
              <w:spacing w:line="360" w:lineRule="auto"/>
              <w:textAlignment w:val="center"/>
            </w:pPr>
            <w:r>
              <w:rPr>
                <w:rFonts w:eastAsia="Times New Roman"/>
                <w:noProof/>
                <w:kern w:val="0"/>
                <w:sz w:val="24"/>
              </w:rPr>
              <w:drawing>
                <wp:inline distT="0" distB="0" distL="114300" distR="114300" wp14:anchorId="5EFAC29D" wp14:editId="5508DEC5">
                  <wp:extent cx="2124075" cy="923925"/>
                  <wp:effectExtent l="0" t="0" r="9525" b="5715"/>
                  <wp:docPr id="100027" name="图片 100027" descr="@@@40fa58a9-1c99-4a56-b2c4-e958e8a118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40fa58a9-1c99-4a56-b2c4-e958e8a1181b"/>
                          <pic:cNvPicPr>
                            <a:picLocks noChangeAspect="1"/>
                          </pic:cNvPicPr>
                        </pic:nvPicPr>
                        <pic:blipFill>
                          <a:blip r:embed="rId54"/>
                          <a:stretch>
                            <a:fillRect/>
                          </a:stretch>
                        </pic:blipFill>
                        <pic:spPr>
                          <a:xfrm>
                            <a:off x="0" y="0"/>
                            <a:ext cx="2124075" cy="923925"/>
                          </a:xfrm>
                          <a:prstGeom prst="rect">
                            <a:avLst/>
                          </a:prstGeom>
                        </pic:spPr>
                      </pic:pic>
                    </a:graphicData>
                  </a:graphic>
                </wp:inline>
              </w:drawing>
            </w:r>
          </w:p>
          <w:p w14:paraId="48D61DCD" w14:textId="77777777" w:rsidR="001708D7" w:rsidRDefault="001708D7" w:rsidP="001708D7">
            <w:pPr>
              <w:shd w:val="clear" w:color="auto" w:fill="F2F2F2"/>
              <w:spacing w:line="360" w:lineRule="auto"/>
              <w:jc w:val="left"/>
              <w:textAlignment w:val="center"/>
              <w:rPr>
                <w:color w:val="FF0000"/>
              </w:rPr>
            </w:pPr>
            <w:r>
              <w:rPr>
                <w:color w:val="FF0000"/>
              </w:rPr>
              <w:t>【答案】</w:t>
            </w:r>
            <w:r>
              <w:rPr>
                <w:color w:val="FF0000"/>
              </w:rPr>
              <w:t xml:space="preserve">     =     </w:t>
            </w:r>
            <w:r>
              <w:rPr>
                <w:color w:val="FF0000"/>
              </w:rPr>
              <w:t>鸡蛋</w:t>
            </w:r>
            <w:r>
              <w:rPr>
                <w:color w:val="FF0000"/>
              </w:rPr>
              <w:t xml:space="preserve">     </w:t>
            </w:r>
            <w:r>
              <w:rPr>
                <w:color w:val="FF0000"/>
              </w:rPr>
              <w:t>平衡</w:t>
            </w:r>
          </w:p>
          <w:p w14:paraId="594221AE" w14:textId="77777777" w:rsidR="001708D7" w:rsidRDefault="001708D7" w:rsidP="001708D7">
            <w:pPr>
              <w:shd w:val="clear" w:color="auto" w:fill="F2F2F2"/>
              <w:spacing w:line="360" w:lineRule="auto"/>
              <w:jc w:val="left"/>
              <w:textAlignment w:val="center"/>
              <w:rPr>
                <w:color w:val="FF0000"/>
              </w:rPr>
            </w:pPr>
            <w:r>
              <w:rPr>
                <w:color w:val="FF0000"/>
              </w:rPr>
              <w:t>【详解】</w:t>
            </w:r>
            <w:r>
              <w:rPr>
                <w:color w:val="FF0000"/>
              </w:rPr>
              <w:t>[1]</w:t>
            </w:r>
            <w:r>
              <w:rPr>
                <w:color w:val="FF0000"/>
              </w:rPr>
              <w:t>在调节横梁平衡时，先将游码移至零刻度线处，指针指向分度盘的中央，如果指针偏向分度盘右侧，说明右边重，则应将平衡螺母向左调节。他在天平的左盘中放入几粒米后重新调节平衡了，并进行了测量，这样鸡蛋的质量等于砝码的质量加游码的示数为</w:t>
            </w:r>
          </w:p>
          <w:p w14:paraId="5912F2BE" w14:textId="77777777" w:rsidR="001708D7" w:rsidRDefault="001708D7" w:rsidP="001708D7">
            <w:pPr>
              <w:shd w:val="clear" w:color="auto" w:fill="F2F2F2"/>
              <w:spacing w:line="360" w:lineRule="auto"/>
              <w:jc w:val="center"/>
              <w:textAlignment w:val="center"/>
              <w:rPr>
                <w:color w:val="FF0000"/>
              </w:rPr>
            </w:pPr>
            <w:r>
              <w:rPr>
                <w:color w:val="FF0000"/>
              </w:rPr>
              <w:object w:dxaOrig="1952" w:dyaOrig="277" w14:anchorId="40E037C6">
                <v:shape id="_x0000_i1062" type="#_x0000_t75" alt="eqId8f7af7ecf176868ceee685a0067d5289" style="width:97.5pt;height:13.9pt" o:ole="">
                  <v:imagedata r:id="rId55" o:title="eqId8f7af7ecf176868ceee685a0067d5289"/>
                </v:shape>
                <o:OLEObject Type="Embed" ProgID="Equation.DSMT4" ShapeID="_x0000_i1062" DrawAspect="Content" ObjectID="_1822129019" r:id="rId56"/>
              </w:object>
            </w:r>
          </w:p>
          <w:p w14:paraId="46F73765" w14:textId="77777777" w:rsidR="001708D7" w:rsidRDefault="001708D7" w:rsidP="001708D7">
            <w:pPr>
              <w:shd w:val="clear" w:color="auto" w:fill="F2F2F2"/>
              <w:spacing w:line="360" w:lineRule="auto"/>
              <w:jc w:val="left"/>
              <w:textAlignment w:val="center"/>
              <w:rPr>
                <w:color w:val="FF0000"/>
              </w:rPr>
            </w:pPr>
            <w:r>
              <w:rPr>
                <w:color w:val="FF0000"/>
              </w:rPr>
              <w:t>[2][3]</w:t>
            </w:r>
            <w:r>
              <w:rPr>
                <w:color w:val="FF0000"/>
              </w:rPr>
              <w:t>由于天平的正确使用方法是</w:t>
            </w:r>
            <w:r>
              <w:rPr>
                <w:color w:val="FF0000"/>
              </w:rPr>
              <w:t>“</w:t>
            </w:r>
            <w:r>
              <w:rPr>
                <w:color w:val="FF0000"/>
              </w:rPr>
              <w:t>左物右码</w:t>
            </w:r>
            <w:r>
              <w:rPr>
                <w:color w:val="FF0000"/>
              </w:rPr>
              <w:t>”</w:t>
            </w:r>
            <w:r>
              <w:rPr>
                <w:color w:val="FF0000"/>
              </w:rPr>
              <w:t>，因此取出右盘中的鸡蛋，在该盘中加减砝码，移动游码使天平平衡，读出砝码的质量和游码所对的刻度值得到了米粒的质量，由鸡蛋的质量等于米粒的质量知鸡蛋的质量。</w:t>
            </w:r>
          </w:p>
          <w:p w14:paraId="1514E567" w14:textId="77777777" w:rsidR="001708D7" w:rsidRDefault="001708D7" w:rsidP="001708D7">
            <w:pPr>
              <w:spacing w:line="360" w:lineRule="auto"/>
              <w:jc w:val="left"/>
              <w:textAlignment w:val="center"/>
            </w:pPr>
            <w:r>
              <w:t>36</w:t>
            </w:r>
            <w:r>
              <w:t>．如图所示，小明想用天平称取</w:t>
            </w:r>
            <w:r>
              <w:t>50g</w:t>
            </w:r>
            <w:r>
              <w:t>冷水。选取器材有：托盘天平（砝码有</w:t>
            </w:r>
            <w:r>
              <w:t>100g</w:t>
            </w:r>
            <w:r>
              <w:t>、</w:t>
            </w:r>
            <w:r>
              <w:t>50g</w:t>
            </w:r>
            <w:r>
              <w:t>、</w:t>
            </w:r>
            <w:r>
              <w:t>10g</w:t>
            </w:r>
            <w:r>
              <w:t>、</w:t>
            </w:r>
            <w:r>
              <w:t>5g</w:t>
            </w:r>
            <w:r>
              <w:t>各一个，</w:t>
            </w:r>
            <w:r>
              <w:t>20g</w:t>
            </w:r>
            <w:r>
              <w:t>两个）、水、烧杯等，实验步骤如下：</w:t>
            </w:r>
          </w:p>
          <w:p w14:paraId="5DB14D60" w14:textId="77777777" w:rsidR="001708D7" w:rsidRDefault="001708D7" w:rsidP="001708D7">
            <w:pPr>
              <w:spacing w:line="360" w:lineRule="auto"/>
              <w:textAlignment w:val="center"/>
            </w:pPr>
            <w:r>
              <w:rPr>
                <w:rFonts w:eastAsia="Times New Roman"/>
                <w:noProof/>
                <w:kern w:val="0"/>
                <w:sz w:val="24"/>
              </w:rPr>
              <w:lastRenderedPageBreak/>
              <w:drawing>
                <wp:inline distT="0" distB="0" distL="114300" distR="114300" wp14:anchorId="50570E52" wp14:editId="36CD4910">
                  <wp:extent cx="3562350" cy="1352550"/>
                  <wp:effectExtent l="0" t="0" r="3810" b="3810"/>
                  <wp:docPr id="100029" name="图片 100029" descr="@@@c7db23c7-291f-49c9-97c8-1caf2e3b78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c7db23c7-291f-49c9-97c8-1caf2e3b78d5"/>
                          <pic:cNvPicPr>
                            <a:picLocks noChangeAspect="1"/>
                          </pic:cNvPicPr>
                        </pic:nvPicPr>
                        <pic:blipFill>
                          <a:blip r:embed="rId57"/>
                          <a:stretch>
                            <a:fillRect/>
                          </a:stretch>
                        </pic:blipFill>
                        <pic:spPr>
                          <a:xfrm>
                            <a:off x="0" y="0"/>
                            <a:ext cx="3562350" cy="1352550"/>
                          </a:xfrm>
                          <a:prstGeom prst="rect">
                            <a:avLst/>
                          </a:prstGeom>
                        </pic:spPr>
                      </pic:pic>
                    </a:graphicData>
                  </a:graphic>
                </wp:inline>
              </w:drawing>
            </w:r>
          </w:p>
          <w:p w14:paraId="75F2351D" w14:textId="77777777" w:rsidR="001708D7" w:rsidRDefault="001708D7" w:rsidP="001708D7">
            <w:pPr>
              <w:spacing w:line="360" w:lineRule="auto"/>
              <w:jc w:val="left"/>
              <w:textAlignment w:val="center"/>
            </w:pPr>
            <w:r>
              <w:t>(1)</w:t>
            </w:r>
            <w:r>
              <w:t>正确调节天平平衡后，将烧杯放在天平左盘，在右盘中放入</w:t>
            </w:r>
            <w:r>
              <w:t>20g</w:t>
            </w:r>
            <w:r>
              <w:t>和</w:t>
            </w:r>
            <w:r>
              <w:t>5g</w:t>
            </w:r>
            <w:r>
              <w:t>砝码时，指针如图乙所示，接下来的操作是</w:t>
            </w:r>
            <w:r>
              <w:rPr>
                <w:rFonts w:eastAsia="Times New Roman"/>
                <w:u w:val="single"/>
              </w:rPr>
              <w:t xml:space="preserve">           </w:t>
            </w:r>
            <w:r>
              <w:t>，直至天平平衡。测得空烧杯质量；</w:t>
            </w:r>
          </w:p>
          <w:p w14:paraId="67EC802F" w14:textId="77777777" w:rsidR="001708D7" w:rsidRDefault="001708D7" w:rsidP="001708D7">
            <w:pPr>
              <w:spacing w:line="360" w:lineRule="auto"/>
              <w:jc w:val="left"/>
              <w:textAlignment w:val="center"/>
            </w:pPr>
            <w:r>
              <w:t>(2)</w:t>
            </w:r>
            <w:r>
              <w:t>接着在右盘中加入</w:t>
            </w:r>
            <w:r>
              <w:t>50g</w:t>
            </w:r>
            <w:r>
              <w:t>砝码，向左侧烧杯中加水，某时刻指针位置也如图乙所示，则接下来的操作是</w:t>
            </w:r>
            <w:r>
              <w:rPr>
                <w:rFonts w:eastAsia="Times New Roman"/>
                <w:u w:val="single"/>
              </w:rPr>
              <w:t xml:space="preserve">           </w:t>
            </w:r>
            <w:r>
              <w:t>，直至天平再次平衡。测量结束后，小明发现由于冷水的加入，有部分水蒸气液化附着在烧杯外壁，则称取的烧杯中冷水质量</w:t>
            </w:r>
            <w:r>
              <w:rPr>
                <w:rFonts w:eastAsia="Times New Roman"/>
                <w:u w:val="single"/>
              </w:rPr>
              <w:t xml:space="preserve">           </w:t>
            </w:r>
            <w:r>
              <w:t>（选填</w:t>
            </w:r>
            <w:r>
              <w:t>“&gt;”</w:t>
            </w:r>
            <w:r>
              <w:t>、</w:t>
            </w:r>
            <w:r>
              <w:t>“=”</w:t>
            </w:r>
            <w:r>
              <w:t>或</w:t>
            </w:r>
            <w:r>
              <w:t>“&lt;”</w:t>
            </w:r>
            <w:r>
              <w:t>）</w:t>
            </w:r>
            <w:r>
              <w:t>50g</w:t>
            </w:r>
            <w:r>
              <w:t>。</w:t>
            </w:r>
          </w:p>
          <w:p w14:paraId="76FE8594" w14:textId="77777777" w:rsidR="001708D7" w:rsidRDefault="001708D7" w:rsidP="001708D7">
            <w:pPr>
              <w:shd w:val="clear" w:color="auto" w:fill="F2F2F2"/>
              <w:spacing w:line="360" w:lineRule="auto"/>
              <w:jc w:val="left"/>
              <w:textAlignment w:val="center"/>
              <w:rPr>
                <w:color w:val="FF0000"/>
              </w:rPr>
            </w:pPr>
            <w:r>
              <w:rPr>
                <w:color w:val="FF0000"/>
              </w:rPr>
              <w:t>【答案】</w:t>
            </w:r>
            <w:r>
              <w:rPr>
                <w:color w:val="FF0000"/>
              </w:rPr>
              <w:t>(1)</w:t>
            </w:r>
            <w:r>
              <w:rPr>
                <w:color w:val="FF0000"/>
              </w:rPr>
              <w:t>拿下最小的砝码，移动游码</w:t>
            </w:r>
          </w:p>
          <w:p w14:paraId="1D577E4C" w14:textId="77777777" w:rsidR="001708D7" w:rsidRDefault="001708D7" w:rsidP="001708D7">
            <w:pPr>
              <w:shd w:val="clear" w:color="auto" w:fill="F2F2F2"/>
              <w:spacing w:line="360" w:lineRule="auto"/>
              <w:jc w:val="left"/>
              <w:textAlignment w:val="center"/>
              <w:rPr>
                <w:color w:val="FF0000"/>
              </w:rPr>
            </w:pPr>
            <w:r>
              <w:rPr>
                <w:color w:val="FF0000"/>
              </w:rPr>
              <w:t xml:space="preserve">(2)     </w:t>
            </w:r>
            <w:r>
              <w:rPr>
                <w:color w:val="FF0000"/>
              </w:rPr>
              <w:t>用滴管向烧杯中加水</w:t>
            </w:r>
            <w:r>
              <w:rPr>
                <w:color w:val="FF0000"/>
              </w:rPr>
              <w:t xml:space="preserve">     &lt;</w:t>
            </w:r>
          </w:p>
          <w:p w14:paraId="4094E314" w14:textId="77777777" w:rsidR="001708D7" w:rsidRDefault="001708D7" w:rsidP="001708D7">
            <w:pPr>
              <w:shd w:val="clear" w:color="auto" w:fill="F2F2F2"/>
              <w:spacing w:line="360" w:lineRule="auto"/>
              <w:jc w:val="left"/>
              <w:textAlignment w:val="center"/>
              <w:rPr>
                <w:color w:val="FF0000"/>
              </w:rPr>
            </w:pPr>
            <w:r>
              <w:rPr>
                <w:color w:val="FF0000"/>
              </w:rPr>
              <w:t>【详解】（</w:t>
            </w:r>
            <w:r>
              <w:rPr>
                <w:color w:val="FF0000"/>
              </w:rPr>
              <w:t>1</w:t>
            </w:r>
            <w:r>
              <w:rPr>
                <w:color w:val="FF0000"/>
              </w:rPr>
              <w:t>）指针偏向分度盘的右侧，说明右侧质量大，应拿下最小的砝码，移动游码，直至天平横梁在水平位置平衡。</w:t>
            </w:r>
          </w:p>
          <w:p w14:paraId="2AD85C52" w14:textId="77777777" w:rsidR="001708D7" w:rsidRDefault="001708D7" w:rsidP="001708D7">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[1]</w:t>
            </w:r>
            <w:r>
              <w:rPr>
                <w:color w:val="FF0000"/>
              </w:rPr>
              <w:t>由图乙可知，指针偏向分度盘的右侧，表示左盘内水的质量小于</w:t>
            </w:r>
            <w:r>
              <w:rPr>
                <w:color w:val="FF0000"/>
              </w:rPr>
              <w:t>50g</w:t>
            </w:r>
            <w:r>
              <w:rPr>
                <w:color w:val="FF0000"/>
              </w:rPr>
              <w:t>，由于需要取</w:t>
            </w:r>
            <w:r>
              <w:rPr>
                <w:color w:val="FF0000"/>
              </w:rPr>
              <w:t>50g</w:t>
            </w:r>
            <w:r>
              <w:rPr>
                <w:color w:val="FF0000"/>
              </w:rPr>
              <w:t>冷水，因此不能改变右盘中砝码的质量和游码的位置，在测量过程中更不能移动平衡螺母，所以只能用滴管向烧杯中加水，直至天平横梁在水平位置平衡。</w:t>
            </w:r>
          </w:p>
          <w:p w14:paraId="495A7866" w14:textId="77777777" w:rsidR="001708D7" w:rsidRDefault="001708D7" w:rsidP="001708D7">
            <w:pPr>
              <w:shd w:val="clear" w:color="auto" w:fill="F2F2F2"/>
              <w:spacing w:line="360" w:lineRule="auto"/>
              <w:jc w:val="left"/>
              <w:textAlignment w:val="center"/>
              <w:rPr>
                <w:color w:val="FF0000"/>
              </w:rPr>
            </w:pPr>
            <w:r>
              <w:rPr>
                <w:color w:val="FF0000"/>
              </w:rPr>
              <w:t>[2]</w:t>
            </w:r>
            <w:r>
              <w:rPr>
                <w:color w:val="FF0000"/>
              </w:rPr>
              <w:t>有部分水蒸气液化为小水球附着在烧杯外壁，这些水珠与烧杯中的冷水共</w:t>
            </w:r>
            <w:r>
              <w:rPr>
                <w:color w:val="FF0000"/>
              </w:rPr>
              <w:t>50g</w:t>
            </w:r>
            <w:r>
              <w:rPr>
                <w:color w:val="FF0000"/>
              </w:rPr>
              <w:t>，则称取的烧杯中冷水质量小于</w:t>
            </w:r>
            <w:r>
              <w:rPr>
                <w:color w:val="FF0000"/>
              </w:rPr>
              <w:t>50g</w:t>
            </w:r>
            <w:r>
              <w:rPr>
                <w:color w:val="FF0000"/>
              </w:rPr>
              <w:t>。</w:t>
            </w:r>
          </w:p>
          <w:p w14:paraId="2EC9CD41" w14:textId="77777777" w:rsidR="001708D7" w:rsidRDefault="001708D7" w:rsidP="001708D7">
            <w:pPr>
              <w:spacing w:line="360" w:lineRule="auto"/>
              <w:jc w:val="left"/>
              <w:textAlignment w:val="center"/>
            </w:pPr>
            <w:r>
              <w:t>37</w:t>
            </w:r>
            <w:r>
              <w:t>．洋洋同学在用天平测质量实验中</w:t>
            </w:r>
            <w:r>
              <w:t>.</w:t>
            </w:r>
          </w:p>
          <w:p w14:paraId="0ED3F52F" w14:textId="77777777" w:rsidR="001708D7" w:rsidRDefault="001708D7" w:rsidP="001708D7">
            <w:pPr>
              <w:spacing w:line="360" w:lineRule="auto"/>
              <w:jc w:val="left"/>
              <w:textAlignment w:val="center"/>
            </w:pPr>
            <w:r>
              <w:rPr>
                <w:rFonts w:eastAsia="Times New Roman"/>
                <w:noProof/>
                <w:kern w:val="0"/>
                <w:sz w:val="24"/>
              </w:rPr>
              <w:drawing>
                <wp:inline distT="0" distB="0" distL="114300" distR="114300" wp14:anchorId="7C78CC84" wp14:editId="414ADEC3">
                  <wp:extent cx="4019550" cy="1219200"/>
                  <wp:effectExtent l="0" t="0" r="3810" b="0"/>
                  <wp:docPr id="100031" name="图片 100031" descr="@@@0897d6da-97d8-4b70-95b0-32407df841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0897d6da-97d8-4b70-95b0-32407df841d9"/>
                          <pic:cNvPicPr>
                            <a:picLocks noChangeAspect="1"/>
                          </pic:cNvPicPr>
                        </pic:nvPicPr>
                        <pic:blipFill>
                          <a:blip r:embed="rId58"/>
                          <a:stretch>
                            <a:fillRect/>
                          </a:stretch>
                        </pic:blipFill>
                        <pic:spPr>
                          <a:xfrm>
                            <a:off x="0" y="0"/>
                            <a:ext cx="4019550" cy="1219200"/>
                          </a:xfrm>
                          <a:prstGeom prst="rect">
                            <a:avLst/>
                          </a:prstGeom>
                        </pic:spPr>
                      </pic:pic>
                    </a:graphicData>
                  </a:graphic>
                </wp:inline>
              </w:drawing>
            </w:r>
          </w:p>
          <w:p w14:paraId="7471B2E2" w14:textId="77777777" w:rsidR="001708D7" w:rsidRDefault="001708D7" w:rsidP="001708D7">
            <w:pPr>
              <w:spacing w:line="360" w:lineRule="auto"/>
              <w:jc w:val="left"/>
              <w:textAlignment w:val="center"/>
            </w:pPr>
            <w:r>
              <w:t>（</w:t>
            </w:r>
            <w:r>
              <w:t>1</w:t>
            </w:r>
            <w:r>
              <w:t>）天平调节平衡后，洋洋按如图甲所示的方法来称量橡皮泥的质量，小江立即对洋洋说：</w:t>
            </w:r>
            <w:r>
              <w:t>“</w:t>
            </w:r>
            <w:r>
              <w:t>你操作时至少犯了两个错误．</w:t>
            </w:r>
            <w:r>
              <w:t>”</w:t>
            </w:r>
            <w:r>
              <w:t>小江所说的两个错误是：</w:t>
            </w:r>
          </w:p>
          <w:p w14:paraId="48E88BC0" w14:textId="77777777" w:rsidR="001708D7" w:rsidRDefault="001708D7" w:rsidP="001708D7">
            <w:pPr>
              <w:spacing w:line="360" w:lineRule="auto"/>
              <w:jc w:val="left"/>
              <w:textAlignment w:val="center"/>
            </w:pPr>
            <w:r>
              <w:t>①</w:t>
            </w:r>
            <w:r>
              <w:rPr>
                <w:rFonts w:eastAsia="Times New Roman"/>
                <w:u w:val="single"/>
              </w:rPr>
              <w:t xml:space="preserve">     </w:t>
            </w:r>
            <w:r>
              <w:t>；</w:t>
            </w:r>
            <w:r>
              <w:t>②</w:t>
            </w:r>
            <w:r>
              <w:rPr>
                <w:rFonts w:eastAsia="Times New Roman"/>
                <w:u w:val="single"/>
              </w:rPr>
              <w:t xml:space="preserve">     </w:t>
            </w:r>
            <w:r>
              <w:t>．</w:t>
            </w:r>
          </w:p>
          <w:p w14:paraId="1C462423" w14:textId="77777777" w:rsidR="001708D7" w:rsidRDefault="001708D7" w:rsidP="001708D7">
            <w:pPr>
              <w:spacing w:line="360" w:lineRule="auto"/>
              <w:jc w:val="left"/>
              <w:textAlignment w:val="center"/>
            </w:pPr>
            <w:r>
              <w:t>（</w:t>
            </w:r>
            <w:r>
              <w:t>2</w:t>
            </w:r>
            <w:r>
              <w:t>）改正错误后，洋洋测量橡皮泥质量的步骤如下：</w:t>
            </w:r>
          </w:p>
          <w:p w14:paraId="49E50EF5" w14:textId="77777777" w:rsidR="001708D7" w:rsidRDefault="001708D7" w:rsidP="001708D7">
            <w:pPr>
              <w:spacing w:line="360" w:lineRule="auto"/>
              <w:jc w:val="left"/>
              <w:textAlignment w:val="center"/>
            </w:pPr>
            <w:r>
              <w:lastRenderedPageBreak/>
              <w:t>①</w:t>
            </w:r>
            <w:r>
              <w:t>调节平衡螺母，使天平横梁平衡；</w:t>
            </w:r>
            <w:r>
              <w:t>②</w:t>
            </w:r>
            <w:r>
              <w:t>将一张正方形纸片放在天平左边托盘上；</w:t>
            </w:r>
            <w:r>
              <w:t>③</w:t>
            </w:r>
            <w:r>
              <w:t>将天平放在水平桌面上，把游码归零；</w:t>
            </w:r>
            <w:r>
              <w:t>④</w:t>
            </w:r>
            <w:r>
              <w:t>将橡皮泥放在天平左盘中，向右盘中添加合适砝码，并移动游码，使天平横梁再次平衡．</w:t>
            </w:r>
          </w:p>
          <w:p w14:paraId="737BA857" w14:textId="77777777" w:rsidR="001708D7" w:rsidRDefault="001708D7" w:rsidP="001708D7">
            <w:pPr>
              <w:spacing w:line="360" w:lineRule="auto"/>
              <w:jc w:val="left"/>
              <w:textAlignment w:val="center"/>
            </w:pPr>
            <w:r>
              <w:t>洋洋测量步骤的正确排列顺序是</w:t>
            </w:r>
            <w:r>
              <w:rPr>
                <w:rFonts w:eastAsia="Times New Roman"/>
                <w:u w:val="single"/>
              </w:rPr>
              <w:t xml:space="preserve">     </w:t>
            </w:r>
            <w:r>
              <w:t>（填序号）．</w:t>
            </w:r>
          </w:p>
          <w:p w14:paraId="69F5FB8D" w14:textId="77777777" w:rsidR="001708D7" w:rsidRDefault="001708D7" w:rsidP="001708D7">
            <w:pPr>
              <w:spacing w:line="360" w:lineRule="auto"/>
              <w:jc w:val="left"/>
              <w:textAlignment w:val="center"/>
            </w:pPr>
            <w:r>
              <w:t>（</w:t>
            </w:r>
            <w:r>
              <w:t>3</w:t>
            </w:r>
            <w:r>
              <w:t>）洋洋还想用天平测出</w:t>
            </w:r>
            <w:r>
              <w:t>100g</w:t>
            </w:r>
            <w:r>
              <w:t>的水备用，他先用如图乙所示测出空烧杯的质量，接着需要向右盘中再添加</w:t>
            </w:r>
            <w:r>
              <w:rPr>
                <w:rFonts w:eastAsia="Times New Roman"/>
                <w:u w:val="single"/>
              </w:rPr>
              <w:t xml:space="preserve">       </w:t>
            </w:r>
            <w:r>
              <w:t>g</w:t>
            </w:r>
            <w:r>
              <w:t>的砝码，然后往左盘烧杯中缓慢注水，当看到指针摆动如下列</w:t>
            </w:r>
            <w:r>
              <w:rPr>
                <w:rFonts w:eastAsia="Times New Roman"/>
                <w:u w:val="single"/>
              </w:rPr>
              <w:t xml:space="preserve">     </w:t>
            </w:r>
            <w:r>
              <w:t>图所示状态时，再改用滴管加水至天平横梁恢复平衡．</w:t>
            </w:r>
          </w:p>
          <w:p w14:paraId="1CC04A6F" w14:textId="77777777" w:rsidR="001708D7" w:rsidRDefault="001708D7" w:rsidP="001708D7">
            <w:pPr>
              <w:spacing w:line="360" w:lineRule="auto"/>
              <w:jc w:val="left"/>
              <w:textAlignment w:val="center"/>
            </w:pPr>
            <w:r>
              <w:rPr>
                <w:rFonts w:eastAsia="Times New Roman"/>
                <w:noProof/>
                <w:kern w:val="0"/>
                <w:sz w:val="24"/>
              </w:rPr>
              <w:drawing>
                <wp:inline distT="0" distB="0" distL="114300" distR="114300" wp14:anchorId="7050AD96" wp14:editId="62205005">
                  <wp:extent cx="1838325" cy="781050"/>
                  <wp:effectExtent l="0" t="0" r="5715" b="11430"/>
                  <wp:docPr id="100033" name="图片 100033" descr="@@@4ad5c047-ce37-4621-b839-7a3bb34f8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4ad5c047-ce37-4621-b839-7a3bb34f8773"/>
                          <pic:cNvPicPr>
                            <a:picLocks noChangeAspect="1"/>
                          </pic:cNvPicPr>
                        </pic:nvPicPr>
                        <pic:blipFill>
                          <a:blip r:embed="rId59"/>
                          <a:stretch>
                            <a:fillRect/>
                          </a:stretch>
                        </pic:blipFill>
                        <pic:spPr>
                          <a:xfrm>
                            <a:off x="0" y="0"/>
                            <a:ext cx="1838325" cy="781050"/>
                          </a:xfrm>
                          <a:prstGeom prst="rect">
                            <a:avLst/>
                          </a:prstGeom>
                        </pic:spPr>
                      </pic:pic>
                    </a:graphicData>
                  </a:graphic>
                </wp:inline>
              </w:drawing>
            </w:r>
          </w:p>
          <w:p w14:paraId="17F4419E" w14:textId="77777777" w:rsidR="001708D7" w:rsidRDefault="001708D7" w:rsidP="001708D7">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物体和砝码的位置放反了</w:t>
            </w:r>
            <w:r>
              <w:rPr>
                <w:color w:val="FF0000"/>
              </w:rPr>
              <w:t xml:space="preserve">     </w:t>
            </w:r>
            <w:r>
              <w:rPr>
                <w:color w:val="FF0000"/>
              </w:rPr>
              <w:t>用手直接拿砝码</w:t>
            </w:r>
            <w:r>
              <w:rPr>
                <w:color w:val="FF0000"/>
              </w:rPr>
              <w:t xml:space="preserve">     ③①②④     100     b</w:t>
            </w:r>
          </w:p>
          <w:p w14:paraId="10861435" w14:textId="77777777" w:rsidR="001708D7" w:rsidRDefault="001708D7" w:rsidP="001708D7">
            <w:pPr>
              <w:shd w:val="clear" w:color="auto" w:fill="F2F2F2"/>
              <w:spacing w:line="360" w:lineRule="auto"/>
              <w:jc w:val="left"/>
              <w:textAlignment w:val="center"/>
              <w:rPr>
                <w:color w:val="FF0000"/>
              </w:rPr>
            </w:pPr>
            <w:r>
              <w:rPr>
                <w:color w:val="FF0000"/>
              </w:rPr>
              <w:t>【详解】（</w:t>
            </w:r>
            <w:r>
              <w:rPr>
                <w:color w:val="FF0000"/>
              </w:rPr>
              <w:t>1</w:t>
            </w:r>
            <w:r>
              <w:rPr>
                <w:color w:val="FF0000"/>
              </w:rPr>
              <w:t>）洋洋的第一个错误是：物体和砝码的位置放反了；第二个错误是：用手直接拿砝码；（</w:t>
            </w:r>
            <w:r>
              <w:rPr>
                <w:color w:val="FF0000"/>
              </w:rPr>
              <w:t>2</w:t>
            </w:r>
            <w:r>
              <w:rPr>
                <w:color w:val="FF0000"/>
              </w:rPr>
              <w:t>）在测量质量前应先调节天平平衡，然后再进行称量，正确的步骤顺序应为</w:t>
            </w:r>
            <w:r>
              <w:rPr>
                <w:color w:val="FF0000"/>
              </w:rPr>
              <w:t>③①②④</w:t>
            </w:r>
            <w:r>
              <w:rPr>
                <w:color w:val="FF0000"/>
              </w:rPr>
              <w:t>；（</w:t>
            </w:r>
            <w:r>
              <w:rPr>
                <w:color w:val="FF0000"/>
              </w:rPr>
              <w:t>3</w:t>
            </w:r>
            <w:r>
              <w:rPr>
                <w:color w:val="FF0000"/>
              </w:rPr>
              <w:t>）他需要在右盘中再添加一个</w:t>
            </w:r>
            <w:r>
              <w:rPr>
                <w:color w:val="FF0000"/>
              </w:rPr>
              <w:t>100g</w:t>
            </w:r>
            <w:r>
              <w:rPr>
                <w:color w:val="FF0000"/>
              </w:rPr>
              <w:t>的砝码，此时的指针是偏见向分度盘右侧的，当指针摆动到如图</w:t>
            </w:r>
            <w:r>
              <w:rPr>
                <w:color w:val="FF0000"/>
              </w:rPr>
              <w:t>b</w:t>
            </w:r>
            <w:r>
              <w:rPr>
                <w:color w:val="FF0000"/>
              </w:rPr>
              <w:t>所示的状态时，说明质量已比较接近</w:t>
            </w:r>
            <w:r>
              <w:rPr>
                <w:color w:val="FF0000"/>
              </w:rPr>
              <w:t>100g</w:t>
            </w:r>
            <w:r>
              <w:rPr>
                <w:color w:val="FF0000"/>
              </w:rPr>
              <w:t>了，此时应改用滴管．</w:t>
            </w:r>
          </w:p>
          <w:p w14:paraId="02C1E583" w14:textId="77777777" w:rsidR="001708D7" w:rsidRDefault="001708D7" w:rsidP="001708D7">
            <w:pPr>
              <w:spacing w:line="360" w:lineRule="auto"/>
              <w:jc w:val="left"/>
              <w:textAlignment w:val="center"/>
            </w:pPr>
            <w:r>
              <w:t>38</w:t>
            </w:r>
            <w:r>
              <w:t>．小亮在使用托盘天平测量物体质量的实验中：</w:t>
            </w:r>
          </w:p>
          <w:p w14:paraId="638E852A" w14:textId="77777777" w:rsidR="001708D7" w:rsidRDefault="001708D7" w:rsidP="001708D7">
            <w:pPr>
              <w:spacing w:line="360" w:lineRule="auto"/>
              <w:textAlignment w:val="center"/>
            </w:pPr>
            <w:r>
              <w:rPr>
                <w:rFonts w:eastAsia="Times New Roman"/>
                <w:noProof/>
                <w:kern w:val="0"/>
                <w:sz w:val="24"/>
              </w:rPr>
              <w:drawing>
                <wp:inline distT="0" distB="0" distL="114300" distR="114300" wp14:anchorId="0CAACBD4" wp14:editId="0F5A28BC">
                  <wp:extent cx="3314700" cy="1238250"/>
                  <wp:effectExtent l="0" t="0" r="7620" b="11430"/>
                  <wp:docPr id="100035" name="图片 100035" descr="@@@074db267-5316-480d-bd6a-6eceda718e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074db267-5316-480d-bd6a-6eceda718e94"/>
                          <pic:cNvPicPr>
                            <a:picLocks noChangeAspect="1"/>
                          </pic:cNvPicPr>
                        </pic:nvPicPr>
                        <pic:blipFill>
                          <a:blip r:embed="rId60"/>
                          <a:stretch>
                            <a:fillRect/>
                          </a:stretch>
                        </pic:blipFill>
                        <pic:spPr>
                          <a:xfrm>
                            <a:off x="0" y="0"/>
                            <a:ext cx="3314700" cy="1238250"/>
                          </a:xfrm>
                          <a:prstGeom prst="rect">
                            <a:avLst/>
                          </a:prstGeom>
                        </pic:spPr>
                      </pic:pic>
                    </a:graphicData>
                  </a:graphic>
                </wp:inline>
              </w:drawing>
            </w:r>
          </w:p>
          <w:p w14:paraId="6D978D66" w14:textId="77777777" w:rsidR="001708D7" w:rsidRDefault="001708D7" w:rsidP="001708D7">
            <w:pPr>
              <w:spacing w:line="360" w:lineRule="auto"/>
              <w:jc w:val="left"/>
              <w:textAlignment w:val="center"/>
            </w:pPr>
            <w:r>
              <w:t>（</w:t>
            </w:r>
            <w:r>
              <w:t>1</w:t>
            </w:r>
            <w:r>
              <w:t>）将托盘天平放在</w:t>
            </w:r>
            <w:r>
              <w:rPr>
                <w:rFonts w:eastAsia="Times New Roman"/>
                <w:u w:val="single"/>
              </w:rPr>
              <w:t xml:space="preserve">        </w:t>
            </w:r>
            <w:r>
              <w:t>台面上，将游码移至零刻线处，发现指针位置如图乙所示，此时应向</w:t>
            </w:r>
            <w:r>
              <w:rPr>
                <w:rFonts w:eastAsia="Times New Roman"/>
                <w:u w:val="single"/>
              </w:rPr>
              <w:t xml:space="preserve">        </w:t>
            </w:r>
            <w:r>
              <w:t>（左</w:t>
            </w:r>
            <w:r>
              <w:t>/</w:t>
            </w:r>
            <w:r>
              <w:t>右）旋动平衡螺母，直到指针静止时指在</w:t>
            </w:r>
            <w:r>
              <w:rPr>
                <w:rFonts w:eastAsia="Times New Roman"/>
                <w:u w:val="single"/>
              </w:rPr>
              <w:t xml:space="preserve">           </w:t>
            </w:r>
            <w:r>
              <w:t>的中线处；</w:t>
            </w:r>
          </w:p>
          <w:p w14:paraId="6A187D89" w14:textId="77777777" w:rsidR="001708D7" w:rsidRDefault="001708D7" w:rsidP="001708D7">
            <w:pPr>
              <w:spacing w:line="360" w:lineRule="auto"/>
              <w:jc w:val="left"/>
              <w:textAlignment w:val="center"/>
            </w:pPr>
            <w:r>
              <w:t>（</w:t>
            </w:r>
            <w:r>
              <w:t>2</w:t>
            </w:r>
            <w:r>
              <w:t>）在测量物体质量时，应将物体放在</w:t>
            </w:r>
            <w:r>
              <w:rPr>
                <w:rFonts w:eastAsia="Times New Roman"/>
                <w:u w:val="single"/>
              </w:rPr>
              <w:t xml:space="preserve">        </w:t>
            </w:r>
            <w:r>
              <w:t>（左</w:t>
            </w:r>
            <w:r>
              <w:t>/</w:t>
            </w:r>
            <w:r>
              <w:t>右）盘，往另一个盘增减砝码时要使用</w:t>
            </w:r>
            <w:r>
              <w:rPr>
                <w:rFonts w:eastAsia="Times New Roman"/>
                <w:u w:val="single"/>
              </w:rPr>
              <w:t xml:space="preserve">        </w:t>
            </w:r>
            <w:r>
              <w:t>；</w:t>
            </w:r>
          </w:p>
          <w:p w14:paraId="4894D7CC" w14:textId="77777777" w:rsidR="001708D7" w:rsidRDefault="001708D7" w:rsidP="001708D7">
            <w:pPr>
              <w:spacing w:line="360" w:lineRule="auto"/>
              <w:jc w:val="left"/>
              <w:textAlignment w:val="center"/>
            </w:pPr>
            <w:r>
              <w:t>（</w:t>
            </w:r>
            <w:r>
              <w:t>3</w:t>
            </w:r>
            <w:r>
              <w:t>）多次增减砝码，当加入</w:t>
            </w:r>
            <w:r>
              <w:t>5g</w:t>
            </w:r>
            <w:r>
              <w:t>的砝码后，指针静止时，发现指针位置也如图乙所示，此时应移动</w:t>
            </w:r>
            <w:r>
              <w:rPr>
                <w:rFonts w:eastAsia="Times New Roman"/>
                <w:u w:val="single"/>
              </w:rPr>
              <w:t xml:space="preserve">        </w:t>
            </w:r>
            <w:r>
              <w:t>使横梁恢复平衡；</w:t>
            </w:r>
          </w:p>
          <w:p w14:paraId="11277D96" w14:textId="77777777" w:rsidR="001708D7" w:rsidRDefault="001708D7" w:rsidP="001708D7">
            <w:pPr>
              <w:spacing w:line="360" w:lineRule="auto"/>
              <w:jc w:val="left"/>
              <w:textAlignment w:val="center"/>
            </w:pPr>
            <w:r>
              <w:t>（</w:t>
            </w:r>
            <w:r>
              <w:t>4</w:t>
            </w:r>
            <w:r>
              <w:t>）实验后，小亮对天平的使用进行了进一步探究；</w:t>
            </w:r>
          </w:p>
          <w:p w14:paraId="33099A1E" w14:textId="77777777" w:rsidR="001708D7" w:rsidRDefault="001708D7" w:rsidP="001708D7">
            <w:pPr>
              <w:spacing w:line="360" w:lineRule="auto"/>
              <w:jc w:val="left"/>
              <w:textAlignment w:val="center"/>
            </w:pPr>
            <w:r>
              <w:t>①</w:t>
            </w:r>
            <w:r>
              <w:t>他发现所用托盘天平配套的砝码盒中有</w:t>
            </w:r>
            <w:r>
              <w:t>5g</w:t>
            </w:r>
            <w:r>
              <w:t>、</w:t>
            </w:r>
            <w:r>
              <w:t>10g</w:t>
            </w:r>
            <w:r>
              <w:t>、</w:t>
            </w:r>
            <w:r>
              <w:t>50g</w:t>
            </w:r>
            <w:r>
              <w:t>、</w:t>
            </w:r>
            <w:r>
              <w:t>100g</w:t>
            </w:r>
            <w:r>
              <w:t>的砝码各一个以及</w:t>
            </w:r>
            <w:r>
              <w:t>20g</w:t>
            </w:r>
            <w:r>
              <w:t>的砝码两个，于是小亮用它测量为</w:t>
            </w:r>
            <w:r>
              <w:t>178g</w:t>
            </w:r>
            <w:r>
              <w:t>的物体质量。测量时，下列四种加减砝码的顺序中，你认为最合理的是（</w:t>
            </w:r>
            <w:r>
              <w:t>“+”</w:t>
            </w:r>
            <w:r>
              <w:t>表示向右盘中加入砝</w:t>
            </w:r>
            <w:r>
              <w:lastRenderedPageBreak/>
              <w:t>码，</w:t>
            </w:r>
            <w:r>
              <w:t>“</w:t>
            </w:r>
            <w:r>
              <w:t>﹣</w:t>
            </w:r>
            <w:r>
              <w:t>”</w:t>
            </w:r>
            <w:r>
              <w:t>表示取出砝码）</w:t>
            </w:r>
            <w:r>
              <w:rPr>
                <w:rFonts w:eastAsia="Times New Roman"/>
                <w:u w:val="single"/>
              </w:rPr>
              <w:t xml:space="preserve">        </w:t>
            </w:r>
            <w:r>
              <w:t>；</w:t>
            </w:r>
          </w:p>
          <w:p w14:paraId="126A3456" w14:textId="77777777" w:rsidR="001708D7" w:rsidRDefault="001708D7" w:rsidP="001708D7">
            <w:pPr>
              <w:spacing w:line="360" w:lineRule="auto"/>
              <w:jc w:val="left"/>
              <w:textAlignment w:val="center"/>
            </w:pPr>
            <w:r>
              <w:t>A</w:t>
            </w:r>
            <w:r>
              <w:t>．</w:t>
            </w:r>
            <w:r>
              <w:t>+100g+50g+20g+5g+</w:t>
            </w:r>
            <w:r>
              <w:t>游码</w:t>
            </w:r>
          </w:p>
          <w:p w14:paraId="0F668D01" w14:textId="77777777" w:rsidR="001708D7" w:rsidRDefault="001708D7" w:rsidP="001708D7">
            <w:pPr>
              <w:spacing w:line="360" w:lineRule="auto"/>
              <w:jc w:val="left"/>
              <w:textAlignment w:val="center"/>
            </w:pPr>
            <w:r>
              <w:t>B</w:t>
            </w:r>
            <w:r>
              <w:t>．</w:t>
            </w:r>
            <w:r>
              <w:t>+100g+20g+20g+10g+</w:t>
            </w:r>
            <w:r>
              <w:t>游码</w:t>
            </w:r>
          </w:p>
          <w:p w14:paraId="6C3C16F5" w14:textId="77777777" w:rsidR="001708D7" w:rsidRDefault="001708D7" w:rsidP="001708D7">
            <w:pPr>
              <w:spacing w:line="360" w:lineRule="auto"/>
              <w:jc w:val="left"/>
              <w:textAlignment w:val="center"/>
            </w:pPr>
            <w:r>
              <w:t>C</w:t>
            </w:r>
            <w:r>
              <w:t>．</w:t>
            </w:r>
            <w:r>
              <w:t>+100g+50g+20g+</w:t>
            </w:r>
            <w:r>
              <w:t>游码</w:t>
            </w:r>
          </w:p>
          <w:p w14:paraId="5849ACAA" w14:textId="77777777" w:rsidR="001708D7" w:rsidRDefault="001708D7" w:rsidP="001708D7">
            <w:pPr>
              <w:spacing w:line="360" w:lineRule="auto"/>
              <w:jc w:val="left"/>
              <w:textAlignment w:val="center"/>
            </w:pPr>
            <w:r>
              <w:t>D</w:t>
            </w:r>
            <w:r>
              <w:t>．</w:t>
            </w:r>
            <w:r>
              <w:t>+100g+50g+20g+20g</w:t>
            </w:r>
            <w:r>
              <w:t>﹣</w:t>
            </w:r>
            <w:r>
              <w:t>20g+10g</w:t>
            </w:r>
            <w:r>
              <w:t>﹣</w:t>
            </w:r>
            <w:r>
              <w:t>10g+5g+</w:t>
            </w:r>
            <w:r>
              <w:t>游码</w:t>
            </w:r>
          </w:p>
          <w:p w14:paraId="1D71D2BF" w14:textId="77777777" w:rsidR="001708D7" w:rsidRDefault="001708D7" w:rsidP="001708D7">
            <w:pPr>
              <w:spacing w:line="360" w:lineRule="auto"/>
              <w:jc w:val="left"/>
              <w:textAlignment w:val="center"/>
            </w:pPr>
            <w:r>
              <w:t>②</w:t>
            </w:r>
            <w:r>
              <w:t>小亮又想：一枚回形针很小，如何知道一枚回形针的质量有多大呢？于是他想了个好办法，用托盘天平进行了测量，他想到的好办法是</w:t>
            </w:r>
            <w:r>
              <w:rPr>
                <w:rFonts w:eastAsia="Times New Roman"/>
                <w:u w:val="single"/>
              </w:rPr>
              <w:t xml:space="preserve">        </w:t>
            </w:r>
            <w:r>
              <w:t>；</w:t>
            </w:r>
          </w:p>
          <w:p w14:paraId="32AEACD3" w14:textId="77777777" w:rsidR="001708D7" w:rsidRDefault="001708D7" w:rsidP="001708D7">
            <w:pPr>
              <w:spacing w:line="360" w:lineRule="auto"/>
              <w:jc w:val="left"/>
              <w:textAlignment w:val="center"/>
            </w:pPr>
            <w:r>
              <w:t>A</w:t>
            </w:r>
            <w:r>
              <w:t>．把一枚回形针放在天平托盘中仔细认真地测量</w:t>
            </w:r>
          </w:p>
          <w:p w14:paraId="7228E068" w14:textId="77777777" w:rsidR="001708D7" w:rsidRDefault="001708D7" w:rsidP="001708D7">
            <w:pPr>
              <w:spacing w:line="360" w:lineRule="auto"/>
              <w:jc w:val="left"/>
              <w:textAlignment w:val="center"/>
            </w:pPr>
            <w:r>
              <w:t>B</w:t>
            </w:r>
            <w:r>
              <w:t>．把一枚回形针放在天平托盘中反复多次测量，再求平均值</w:t>
            </w:r>
          </w:p>
          <w:p w14:paraId="2535FA1B" w14:textId="77777777" w:rsidR="001708D7" w:rsidRDefault="001708D7" w:rsidP="001708D7">
            <w:pPr>
              <w:spacing w:line="360" w:lineRule="auto"/>
              <w:jc w:val="left"/>
              <w:textAlignment w:val="center"/>
            </w:pPr>
            <w:r>
              <w:t>C</w:t>
            </w:r>
            <w:r>
              <w:t>．先测出</w:t>
            </w:r>
            <w:r>
              <w:t>100</w:t>
            </w:r>
            <w:r>
              <w:t>枚回形针的质量，再除以</w:t>
            </w:r>
            <w:r>
              <w:t>100</w:t>
            </w:r>
            <w:r>
              <w:t>求得</w:t>
            </w:r>
          </w:p>
          <w:p w14:paraId="22C8AF42" w14:textId="77777777" w:rsidR="001708D7" w:rsidRDefault="001708D7" w:rsidP="001708D7">
            <w:pPr>
              <w:spacing w:line="360" w:lineRule="auto"/>
              <w:jc w:val="left"/>
              <w:textAlignment w:val="center"/>
            </w:pPr>
            <w:r>
              <w:t>D</w:t>
            </w:r>
            <w:r>
              <w:t>．先测出一枚回形针和一块铁块的总质量，再减去铁块的质量</w:t>
            </w:r>
          </w:p>
          <w:p w14:paraId="07F83B77" w14:textId="77777777" w:rsidR="001708D7" w:rsidRDefault="001708D7" w:rsidP="001708D7">
            <w:pPr>
              <w:spacing w:line="360" w:lineRule="auto"/>
              <w:jc w:val="left"/>
              <w:textAlignment w:val="center"/>
            </w:pPr>
            <w:r>
              <w:t>（</w:t>
            </w:r>
            <w:r>
              <w:t>5</w:t>
            </w:r>
            <w:r>
              <w:t>）小明在整理实验器材时发现天平右盘有一个缺口，因此会导致测量质量时结果</w:t>
            </w:r>
            <w:r>
              <w:rPr>
                <w:rFonts w:eastAsia="Times New Roman"/>
                <w:u w:val="single"/>
              </w:rPr>
              <w:t xml:space="preserve">        </w:t>
            </w:r>
            <w:r>
              <w:t>。（选填</w:t>
            </w:r>
            <w:r>
              <w:t>“</w:t>
            </w:r>
            <w:r>
              <w:t>偏大</w:t>
            </w:r>
            <w:r>
              <w:t>”</w:t>
            </w:r>
            <w:r>
              <w:t>、</w:t>
            </w:r>
            <w:r>
              <w:t>“</w:t>
            </w:r>
            <w:r>
              <w:t>偏小</w:t>
            </w:r>
            <w:r>
              <w:t>”</w:t>
            </w:r>
            <w:r>
              <w:t>或</w:t>
            </w:r>
            <w:r>
              <w:t>“</w:t>
            </w:r>
            <w:r>
              <w:t>仍然准确</w:t>
            </w:r>
            <w:r>
              <w:t>”</w:t>
            </w:r>
            <w:r>
              <w:t>）</w:t>
            </w:r>
          </w:p>
          <w:p w14:paraId="590DF874" w14:textId="77777777" w:rsidR="001708D7" w:rsidRDefault="001708D7" w:rsidP="001708D7">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水平</w:t>
            </w:r>
            <w:r>
              <w:rPr>
                <w:color w:val="FF0000"/>
              </w:rPr>
              <w:t xml:space="preserve">     </w:t>
            </w:r>
            <w:r>
              <w:rPr>
                <w:color w:val="FF0000"/>
              </w:rPr>
              <w:t>右</w:t>
            </w:r>
            <w:r>
              <w:rPr>
                <w:color w:val="FF0000"/>
              </w:rPr>
              <w:t xml:space="preserve">     </w:t>
            </w:r>
            <w:r>
              <w:rPr>
                <w:color w:val="FF0000"/>
              </w:rPr>
              <w:t>分度盘</w:t>
            </w:r>
            <w:r>
              <w:rPr>
                <w:color w:val="FF0000"/>
              </w:rPr>
              <w:t xml:space="preserve">     </w:t>
            </w:r>
            <w:r>
              <w:rPr>
                <w:color w:val="FF0000"/>
              </w:rPr>
              <w:t>左</w:t>
            </w:r>
            <w:r>
              <w:rPr>
                <w:color w:val="FF0000"/>
              </w:rPr>
              <w:t xml:space="preserve">     </w:t>
            </w:r>
            <w:r>
              <w:rPr>
                <w:color w:val="FF0000"/>
              </w:rPr>
              <w:t>镊子</w:t>
            </w:r>
            <w:r>
              <w:rPr>
                <w:color w:val="FF0000"/>
              </w:rPr>
              <w:t xml:space="preserve">     </w:t>
            </w:r>
            <w:r>
              <w:rPr>
                <w:color w:val="FF0000"/>
              </w:rPr>
              <w:t>游码</w:t>
            </w:r>
            <w:r>
              <w:rPr>
                <w:color w:val="FF0000"/>
              </w:rPr>
              <w:t xml:space="preserve">     D     C     </w:t>
            </w:r>
            <w:r>
              <w:rPr>
                <w:color w:val="FF0000"/>
              </w:rPr>
              <w:t>仍然准确</w:t>
            </w:r>
          </w:p>
          <w:p w14:paraId="08016B23" w14:textId="77777777" w:rsidR="001708D7" w:rsidRDefault="001708D7" w:rsidP="001708D7">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托盘天平底座不能调节，天平应放在水平台面上，将游码移至零刻线处。</w:t>
            </w:r>
          </w:p>
          <w:p w14:paraId="3977CDE5" w14:textId="77777777" w:rsidR="001708D7" w:rsidRDefault="001708D7" w:rsidP="001708D7">
            <w:pPr>
              <w:shd w:val="clear" w:color="auto" w:fill="F2F2F2"/>
              <w:spacing w:line="360" w:lineRule="auto"/>
              <w:jc w:val="left"/>
              <w:textAlignment w:val="center"/>
              <w:rPr>
                <w:color w:val="FF0000"/>
              </w:rPr>
            </w:pPr>
            <w:r>
              <w:rPr>
                <w:color w:val="FF0000"/>
              </w:rPr>
              <w:t>[2][3]</w:t>
            </w:r>
            <w:r>
              <w:rPr>
                <w:color w:val="FF0000"/>
              </w:rPr>
              <w:t>指针位置如图乙所示，表明左边要重一些，此时应向右旋动平衡螺母，直到指针静止时指在分度盘的中线处或两边摆动的角度相同。</w:t>
            </w:r>
          </w:p>
          <w:p w14:paraId="44229C2A" w14:textId="77777777" w:rsidR="001708D7" w:rsidRDefault="001708D7" w:rsidP="001708D7">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[4][5]</w:t>
            </w:r>
            <w:r>
              <w:rPr>
                <w:color w:val="FF0000"/>
              </w:rPr>
              <w:t>物体的质量等于砝码质量与游码示数之和，根据天平使用要求，应左盘放物体、右盘放砝码的原则，在测量物体质量时，应将物体放在左盘，往另一个盘增减砝码时，由于砝码容易生锈，要使用镊子，不得用手直接接触砝码。</w:t>
            </w:r>
          </w:p>
          <w:p w14:paraId="7ECDC627" w14:textId="77777777" w:rsidR="001708D7" w:rsidRDefault="001708D7" w:rsidP="001708D7">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[6]</w:t>
            </w:r>
            <w:r>
              <w:rPr>
                <w:color w:val="FF0000"/>
              </w:rPr>
              <w:t>多次增减砝码，当加入</w:t>
            </w:r>
            <w:r>
              <w:rPr>
                <w:color w:val="FF0000"/>
              </w:rPr>
              <w:t>5g</w:t>
            </w:r>
            <w:r>
              <w:rPr>
                <w:color w:val="FF0000"/>
              </w:rPr>
              <w:t>的砝码后，指针静止时，发现指针位置也如图乙所示，表明砝码的总质量略小于物体的质量，此时应移动游码使横梁恢复平衡。</w:t>
            </w:r>
          </w:p>
          <w:p w14:paraId="3737D0A3" w14:textId="77777777" w:rsidR="001708D7" w:rsidRDefault="001708D7" w:rsidP="001708D7">
            <w:pPr>
              <w:shd w:val="clear" w:color="auto" w:fill="F2F2F2"/>
              <w:spacing w:line="360" w:lineRule="auto"/>
              <w:jc w:val="left"/>
              <w:textAlignment w:val="center"/>
              <w:rPr>
                <w:color w:val="FF0000"/>
              </w:rPr>
            </w:pPr>
            <w:r>
              <w:rPr>
                <w:color w:val="FF0000"/>
              </w:rPr>
              <w:t>（</w:t>
            </w:r>
            <w:r>
              <w:rPr>
                <w:color w:val="FF0000"/>
              </w:rPr>
              <w:t>4</w:t>
            </w:r>
            <w:r>
              <w:rPr>
                <w:color w:val="FF0000"/>
              </w:rPr>
              <w:t>）</w:t>
            </w:r>
            <w:r>
              <w:rPr>
                <w:color w:val="FF0000"/>
              </w:rPr>
              <w:t>①[7]</w:t>
            </w:r>
            <w:r>
              <w:rPr>
                <w:color w:val="FF0000"/>
              </w:rPr>
              <w:t>选择砝码时，应先大后小的顺序，当最小砝码仍不能使天平平衡时，调节游码，直到天平平衡为止，故测量质量为</w:t>
            </w:r>
            <w:r>
              <w:rPr>
                <w:color w:val="FF0000"/>
              </w:rPr>
              <w:t>178g</w:t>
            </w:r>
            <w:r>
              <w:rPr>
                <w:color w:val="FF0000"/>
              </w:rPr>
              <w:t>的物体时，选择砝码的质量和游码对应的刻度总和为</w:t>
            </w:r>
          </w:p>
          <w:p w14:paraId="734BCA77" w14:textId="77777777" w:rsidR="001708D7" w:rsidRDefault="001708D7" w:rsidP="001708D7">
            <w:pPr>
              <w:shd w:val="clear" w:color="auto" w:fill="F2F2F2"/>
              <w:spacing w:line="360" w:lineRule="auto"/>
              <w:jc w:val="center"/>
              <w:textAlignment w:val="center"/>
              <w:rPr>
                <w:color w:val="FF0000"/>
              </w:rPr>
            </w:pPr>
            <w:r>
              <w:rPr>
                <w:color w:val="FF0000"/>
              </w:rPr>
              <w:object w:dxaOrig="3256" w:dyaOrig="276" w14:anchorId="74C88A48">
                <v:shape id="_x0000_i1063" type="#_x0000_t75" alt="eqIdc94ad74c7b0f82d989032af3cc306d6d" style="width:162.75pt;height:13.9pt" o:ole="">
                  <v:imagedata r:id="rId61" o:title="eqIdc94ad74c7b0f82d989032af3cc306d6d"/>
                </v:shape>
                <o:OLEObject Type="Embed" ProgID="Equation.DSMT4" ShapeID="_x0000_i1063" DrawAspect="Content" ObjectID="_1822129020" r:id="rId62"/>
              </w:object>
            </w:r>
          </w:p>
          <w:p w14:paraId="3DA31B7C" w14:textId="77777777" w:rsidR="001708D7" w:rsidRDefault="001708D7" w:rsidP="001708D7">
            <w:pPr>
              <w:shd w:val="clear" w:color="auto" w:fill="F2F2F2"/>
              <w:spacing w:line="360" w:lineRule="auto"/>
              <w:jc w:val="left"/>
              <w:textAlignment w:val="center"/>
              <w:rPr>
                <w:color w:val="FF0000"/>
              </w:rPr>
            </w:pPr>
            <w:r>
              <w:rPr>
                <w:color w:val="FF0000"/>
              </w:rPr>
              <w:t>故添加的过程为</w:t>
            </w:r>
            <w:r>
              <w:rPr>
                <w:color w:val="FF0000"/>
              </w:rPr>
              <w:t>+100g+50g+20g+20g</w:t>
            </w:r>
            <w:r>
              <w:rPr>
                <w:color w:val="FF0000"/>
              </w:rPr>
              <w:t>﹣</w:t>
            </w:r>
            <w:r>
              <w:rPr>
                <w:color w:val="FF0000"/>
              </w:rPr>
              <w:t>20g+10g</w:t>
            </w:r>
            <w:r>
              <w:rPr>
                <w:color w:val="FF0000"/>
              </w:rPr>
              <w:t>﹣</w:t>
            </w:r>
            <w:r>
              <w:rPr>
                <w:color w:val="FF0000"/>
              </w:rPr>
              <w:t>10g+5g+</w:t>
            </w:r>
            <w:r>
              <w:rPr>
                <w:color w:val="FF0000"/>
              </w:rPr>
              <w:t>游码，故</w:t>
            </w:r>
            <w:r>
              <w:rPr>
                <w:color w:val="FF0000"/>
              </w:rPr>
              <w:t>ABC</w:t>
            </w:r>
            <w:r>
              <w:rPr>
                <w:color w:val="FF0000"/>
              </w:rPr>
              <w:t>不符合题意，</w:t>
            </w:r>
            <w:r>
              <w:rPr>
                <w:color w:val="FF0000"/>
              </w:rPr>
              <w:t>D</w:t>
            </w:r>
            <w:r>
              <w:rPr>
                <w:color w:val="FF0000"/>
              </w:rPr>
              <w:t>符合题意。</w:t>
            </w:r>
          </w:p>
          <w:p w14:paraId="35623F63" w14:textId="77777777" w:rsidR="001708D7" w:rsidRDefault="001708D7" w:rsidP="001708D7">
            <w:pPr>
              <w:shd w:val="clear" w:color="auto" w:fill="F2F2F2"/>
              <w:spacing w:line="360" w:lineRule="auto"/>
              <w:jc w:val="left"/>
              <w:textAlignment w:val="center"/>
              <w:rPr>
                <w:color w:val="FF0000"/>
              </w:rPr>
            </w:pPr>
            <w:r>
              <w:rPr>
                <w:color w:val="FF0000"/>
              </w:rPr>
              <w:t>故选</w:t>
            </w:r>
            <w:r>
              <w:rPr>
                <w:color w:val="FF0000"/>
              </w:rPr>
              <w:t>D</w:t>
            </w:r>
            <w:r>
              <w:rPr>
                <w:color w:val="FF0000"/>
              </w:rPr>
              <w:t>。</w:t>
            </w:r>
          </w:p>
          <w:p w14:paraId="15267C8E" w14:textId="77777777" w:rsidR="001708D7" w:rsidRDefault="001708D7" w:rsidP="001708D7">
            <w:pPr>
              <w:shd w:val="clear" w:color="auto" w:fill="F2F2F2"/>
              <w:spacing w:line="360" w:lineRule="auto"/>
              <w:jc w:val="left"/>
              <w:textAlignment w:val="center"/>
              <w:rPr>
                <w:color w:val="FF0000"/>
              </w:rPr>
            </w:pPr>
            <w:r>
              <w:rPr>
                <w:color w:val="FF0000"/>
              </w:rPr>
              <w:t>②[8]</w:t>
            </w:r>
            <w:r>
              <w:rPr>
                <w:color w:val="FF0000"/>
              </w:rPr>
              <w:t>测量质量很的物体时，应采用累积法，即一次测量多个，用总质量除了个数得每个的质量，故一枚回形针</w:t>
            </w:r>
            <w:r>
              <w:rPr>
                <w:color w:val="FF0000"/>
              </w:rPr>
              <w:lastRenderedPageBreak/>
              <w:t>的质量，可以先测出</w:t>
            </w:r>
            <w:r>
              <w:rPr>
                <w:color w:val="FF0000"/>
              </w:rPr>
              <w:t>100</w:t>
            </w:r>
            <w:r>
              <w:rPr>
                <w:color w:val="FF0000"/>
              </w:rPr>
              <w:t>枚回形针的质量，再除以</w:t>
            </w:r>
            <w:r>
              <w:rPr>
                <w:color w:val="FF0000"/>
              </w:rPr>
              <w:t>100</w:t>
            </w:r>
            <w:r>
              <w:rPr>
                <w:color w:val="FF0000"/>
              </w:rPr>
              <w:t>求得，故</w:t>
            </w:r>
            <w:r>
              <w:rPr>
                <w:color w:val="FF0000"/>
              </w:rPr>
              <w:t>ABD</w:t>
            </w:r>
            <w:r>
              <w:rPr>
                <w:color w:val="FF0000"/>
              </w:rPr>
              <w:t>不符合题意，</w:t>
            </w:r>
            <w:r>
              <w:rPr>
                <w:color w:val="FF0000"/>
              </w:rPr>
              <w:t>C</w:t>
            </w:r>
            <w:r>
              <w:rPr>
                <w:color w:val="FF0000"/>
              </w:rPr>
              <w:t>符合题意。</w:t>
            </w:r>
          </w:p>
          <w:p w14:paraId="008500EC" w14:textId="77777777" w:rsidR="001708D7" w:rsidRDefault="001708D7" w:rsidP="001708D7">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39000A7B" w14:textId="53973FF4" w:rsidR="00311EEE" w:rsidRPr="001708D7" w:rsidRDefault="001708D7" w:rsidP="001708D7">
            <w:pPr>
              <w:shd w:val="clear" w:color="auto" w:fill="F2F2F2"/>
              <w:spacing w:line="360" w:lineRule="auto"/>
              <w:jc w:val="left"/>
              <w:textAlignment w:val="center"/>
              <w:rPr>
                <w:rFonts w:hint="eastAsia"/>
                <w:color w:val="FF0000"/>
              </w:rPr>
            </w:pPr>
            <w:r>
              <w:rPr>
                <w:color w:val="FF0000"/>
              </w:rPr>
              <w:t>（</w:t>
            </w:r>
            <w:r>
              <w:rPr>
                <w:color w:val="FF0000"/>
              </w:rPr>
              <w:t>5</w:t>
            </w:r>
            <w:r>
              <w:rPr>
                <w:color w:val="FF0000"/>
              </w:rPr>
              <w:t>）</w:t>
            </w:r>
            <w:r>
              <w:rPr>
                <w:color w:val="FF0000"/>
              </w:rPr>
              <w:t>[9]</w:t>
            </w:r>
            <w:r>
              <w:rPr>
                <w:color w:val="FF0000"/>
              </w:rPr>
              <w:t>天平右盘有一个缺口，如果测量前天平调节平衡了，表明天平仍为平衡的，对测量结果没有影响，因此测量质量时结果仍然准确。</w:t>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591D8367" w14:textId="77777777" w:rsidR="001708D7" w:rsidRDefault="001708D7" w:rsidP="001708D7">
            <w:pPr>
              <w:spacing w:line="360" w:lineRule="auto"/>
              <w:jc w:val="left"/>
              <w:textAlignment w:val="center"/>
            </w:pPr>
            <w:r>
              <w:t>1</w:t>
            </w:r>
            <w:r>
              <w:t>．某同学需称量</w:t>
            </w:r>
            <w:r>
              <w:t>20g</w:t>
            </w:r>
            <w:r>
              <w:t>水，在调节天平平衡时，未将游码归零，仅调节平衡螺母使天平平衡。则测量结果应是（　　）</w:t>
            </w:r>
          </w:p>
          <w:p w14:paraId="5C46F47C" w14:textId="77777777" w:rsidR="001708D7" w:rsidRDefault="001708D7" w:rsidP="001708D7">
            <w:pPr>
              <w:spacing w:line="360" w:lineRule="auto"/>
              <w:ind w:left="300"/>
              <w:jc w:val="left"/>
              <w:textAlignment w:val="center"/>
            </w:pPr>
            <w:r>
              <w:t>A</w:t>
            </w:r>
            <w:r>
              <w:t>．测量值大于真实值</w:t>
            </w:r>
          </w:p>
          <w:p w14:paraId="291E32BB" w14:textId="77777777" w:rsidR="001708D7" w:rsidRDefault="001708D7" w:rsidP="001708D7">
            <w:pPr>
              <w:spacing w:line="360" w:lineRule="auto"/>
              <w:ind w:left="300"/>
              <w:jc w:val="left"/>
              <w:textAlignment w:val="center"/>
            </w:pPr>
            <w:r>
              <w:t>B</w:t>
            </w:r>
            <w:r>
              <w:t>．测量值等于真实值</w:t>
            </w:r>
          </w:p>
          <w:p w14:paraId="068D092D" w14:textId="77777777" w:rsidR="001708D7" w:rsidRDefault="001708D7" w:rsidP="001708D7">
            <w:pPr>
              <w:spacing w:line="360" w:lineRule="auto"/>
              <w:ind w:left="300"/>
              <w:jc w:val="left"/>
              <w:textAlignment w:val="center"/>
            </w:pPr>
            <w:r>
              <w:t>C</w:t>
            </w:r>
            <w:r>
              <w:t>．测量值小于真实值</w:t>
            </w:r>
          </w:p>
          <w:p w14:paraId="6BA5C3A2" w14:textId="77777777" w:rsidR="001708D7" w:rsidRDefault="001708D7" w:rsidP="001708D7">
            <w:pPr>
              <w:spacing w:line="360" w:lineRule="auto"/>
              <w:ind w:left="300"/>
              <w:jc w:val="left"/>
              <w:textAlignment w:val="center"/>
            </w:pPr>
            <w:r>
              <w:t>D</w:t>
            </w:r>
            <w:r>
              <w:t>．条件不足，不好判断</w:t>
            </w:r>
          </w:p>
          <w:p w14:paraId="514F1835" w14:textId="77777777" w:rsidR="001708D7" w:rsidRDefault="001708D7" w:rsidP="001708D7">
            <w:pPr>
              <w:shd w:val="clear" w:color="auto" w:fill="F2F2F2"/>
              <w:spacing w:line="360" w:lineRule="auto"/>
              <w:jc w:val="left"/>
              <w:textAlignment w:val="center"/>
              <w:rPr>
                <w:color w:val="FF0000"/>
              </w:rPr>
            </w:pPr>
            <w:r>
              <w:rPr>
                <w:color w:val="FF0000"/>
              </w:rPr>
              <w:t>【答案】</w:t>
            </w:r>
            <w:r>
              <w:rPr>
                <w:color w:val="FF0000"/>
              </w:rPr>
              <w:t>B</w:t>
            </w:r>
          </w:p>
          <w:p w14:paraId="62609AEB" w14:textId="77777777" w:rsidR="001708D7" w:rsidRDefault="001708D7" w:rsidP="001708D7">
            <w:pPr>
              <w:shd w:val="clear" w:color="auto" w:fill="F2F2F2"/>
              <w:spacing w:line="360" w:lineRule="auto"/>
              <w:jc w:val="left"/>
              <w:textAlignment w:val="center"/>
              <w:rPr>
                <w:color w:val="FF0000"/>
              </w:rPr>
            </w:pPr>
            <w:r>
              <w:rPr>
                <w:color w:val="FF0000"/>
              </w:rPr>
              <w:t>【详解】该同学要称量</w:t>
            </w:r>
            <w:r>
              <w:rPr>
                <w:color w:val="FF0000"/>
              </w:rPr>
              <w:t>20g</w:t>
            </w:r>
            <w:r>
              <w:rPr>
                <w:color w:val="FF0000"/>
              </w:rPr>
              <w:t>的水，水的质量给定，并且需要用到烧杯来盛放水；对于称量给定质量的液体质量的正确操作步骤如下：</w:t>
            </w:r>
          </w:p>
          <w:p w14:paraId="2F241844" w14:textId="77777777" w:rsidR="001708D7" w:rsidRDefault="001708D7" w:rsidP="001708D7">
            <w:pPr>
              <w:shd w:val="clear" w:color="auto" w:fill="F2F2F2"/>
              <w:spacing w:line="360" w:lineRule="auto"/>
              <w:jc w:val="left"/>
              <w:textAlignment w:val="center"/>
              <w:rPr>
                <w:color w:val="FF0000"/>
              </w:rPr>
            </w:pPr>
            <w:r>
              <w:rPr>
                <w:color w:val="FF0000"/>
              </w:rPr>
              <w:t>①</w:t>
            </w:r>
            <w:r>
              <w:rPr>
                <w:color w:val="FF0000"/>
              </w:rPr>
              <w:t>调节天平平衡；</w:t>
            </w:r>
          </w:p>
          <w:p w14:paraId="16C3BBF4" w14:textId="77777777" w:rsidR="001708D7" w:rsidRDefault="001708D7" w:rsidP="001708D7">
            <w:pPr>
              <w:shd w:val="clear" w:color="auto" w:fill="F2F2F2"/>
              <w:spacing w:line="360" w:lineRule="auto"/>
              <w:jc w:val="left"/>
              <w:textAlignment w:val="center"/>
              <w:rPr>
                <w:color w:val="FF0000"/>
              </w:rPr>
            </w:pPr>
            <w:r>
              <w:rPr>
                <w:color w:val="FF0000"/>
              </w:rPr>
              <w:t>②</w:t>
            </w:r>
            <w:r>
              <w:rPr>
                <w:color w:val="FF0000"/>
              </w:rPr>
              <w:t>在左盘放烧杯，右盘加减砝码并移动游码使天平平衡；</w:t>
            </w:r>
          </w:p>
          <w:p w14:paraId="6E0E2B8C" w14:textId="77777777" w:rsidR="001708D7" w:rsidRDefault="001708D7" w:rsidP="001708D7">
            <w:pPr>
              <w:shd w:val="clear" w:color="auto" w:fill="F2F2F2"/>
              <w:spacing w:line="360" w:lineRule="auto"/>
              <w:jc w:val="left"/>
              <w:textAlignment w:val="center"/>
              <w:rPr>
                <w:color w:val="FF0000"/>
              </w:rPr>
            </w:pPr>
            <w:r>
              <w:rPr>
                <w:color w:val="FF0000"/>
              </w:rPr>
              <w:t>③</w:t>
            </w:r>
            <w:r>
              <w:rPr>
                <w:color w:val="FF0000"/>
              </w:rPr>
              <w:t>在右盘加</w:t>
            </w:r>
            <w:r>
              <w:rPr>
                <w:color w:val="FF0000"/>
              </w:rPr>
              <w:t>20g</w:t>
            </w:r>
            <w:r>
              <w:rPr>
                <w:color w:val="FF0000"/>
              </w:rPr>
              <w:t>的砝码，并往左盘烧杯中慢慢加水直到天平平衡，则烧杯中的水为</w:t>
            </w:r>
            <w:r>
              <w:rPr>
                <w:color w:val="FF0000"/>
              </w:rPr>
              <w:t>20g</w:t>
            </w:r>
            <w:r>
              <w:rPr>
                <w:color w:val="FF0000"/>
              </w:rPr>
              <w:t>；</w:t>
            </w:r>
          </w:p>
          <w:p w14:paraId="30A984A2" w14:textId="77777777" w:rsidR="001708D7" w:rsidRDefault="001708D7" w:rsidP="001708D7">
            <w:pPr>
              <w:shd w:val="clear" w:color="auto" w:fill="F2F2F2"/>
              <w:spacing w:line="360" w:lineRule="auto"/>
              <w:jc w:val="left"/>
              <w:textAlignment w:val="center"/>
              <w:rPr>
                <w:color w:val="FF0000"/>
              </w:rPr>
            </w:pPr>
            <w:r>
              <w:rPr>
                <w:color w:val="FF0000"/>
              </w:rPr>
              <w:t>从上面的步骤可以看出，如果在第</w:t>
            </w:r>
            <w:r>
              <w:rPr>
                <w:color w:val="FF0000"/>
              </w:rPr>
              <w:t>1</w:t>
            </w:r>
            <w:r>
              <w:rPr>
                <w:color w:val="FF0000"/>
              </w:rPr>
              <w:t>步调节天平平衡时，未将游码归零，仅调节平衡螺母使天平平衡，对第</w:t>
            </w:r>
            <w:r>
              <w:rPr>
                <w:color w:val="FF0000"/>
              </w:rPr>
              <w:t>3</w:t>
            </w:r>
            <w:r>
              <w:rPr>
                <w:color w:val="FF0000"/>
              </w:rPr>
              <w:t>步测量出</w:t>
            </w:r>
            <w:r>
              <w:rPr>
                <w:color w:val="FF0000"/>
              </w:rPr>
              <w:t>20g</w:t>
            </w:r>
            <w:r>
              <w:rPr>
                <w:color w:val="FF0000"/>
              </w:rPr>
              <w:t>水是没有影响的。故测量值等于真实值。</w:t>
            </w:r>
          </w:p>
          <w:p w14:paraId="72520E8B" w14:textId="77777777" w:rsidR="001708D7" w:rsidRDefault="001708D7" w:rsidP="001708D7">
            <w:pPr>
              <w:shd w:val="clear" w:color="auto" w:fill="F2F2F2"/>
              <w:spacing w:line="360" w:lineRule="auto"/>
              <w:jc w:val="left"/>
              <w:textAlignment w:val="center"/>
              <w:rPr>
                <w:color w:val="FF0000"/>
              </w:rPr>
            </w:pPr>
            <w:r>
              <w:rPr>
                <w:color w:val="FF0000"/>
              </w:rPr>
              <w:t>故选</w:t>
            </w:r>
            <w:r>
              <w:rPr>
                <w:color w:val="FF0000"/>
              </w:rPr>
              <w:t>B</w:t>
            </w:r>
            <w:r>
              <w:rPr>
                <w:color w:val="FF0000"/>
              </w:rPr>
              <w:t>。</w:t>
            </w:r>
          </w:p>
          <w:p w14:paraId="5104E694" w14:textId="77777777" w:rsidR="001708D7" w:rsidRDefault="001708D7" w:rsidP="001708D7">
            <w:pPr>
              <w:spacing w:line="360" w:lineRule="auto"/>
              <w:jc w:val="left"/>
              <w:textAlignment w:val="center"/>
            </w:pPr>
            <w:r>
              <w:t>2</w:t>
            </w:r>
            <w:r>
              <w:t>．小备在实验室用托盘天平称物体的质量，他把天平放在水平实验台上，然后对天平进行调节，由于疏忽，当游码还位于</w:t>
            </w:r>
            <w:r>
              <w:object w:dxaOrig="387" w:dyaOrig="267" w14:anchorId="0A969522">
                <v:shape id="_x0000_i1067" type="#_x0000_t75" alt="eqId8fc109de055653049314e24d4fdfbbc4" style="width:19.5pt;height:13.5pt" o:ole="">
                  <v:imagedata r:id="rId63" o:title="eqId8fc109de055653049314e24d4fdfbbc4"/>
                </v:shape>
                <o:OLEObject Type="Embed" ProgID="Equation.DSMT4" ShapeID="_x0000_i1067" DrawAspect="Content" ObjectID="_1822129021" r:id="rId64"/>
              </w:object>
            </w:r>
            <w:r>
              <w:t>位置时就调节平衡螺母，使指针指在分度盘中间的刻度线处，然后把待测物体放在大平的左盘砝码放在天平的右盘，当在天平右盘中放入</w:t>
            </w:r>
            <w:r>
              <w:t>2</w:t>
            </w:r>
            <w:r>
              <w:t>个</w:t>
            </w:r>
            <w:r>
              <w:object w:dxaOrig="351" w:dyaOrig="260" w14:anchorId="4DE3DCF1">
                <v:shape id="_x0000_i1068" type="#_x0000_t75" alt="eqIdf0771acf9b0116e83a098817e8cf588e" style="width:17.65pt;height:13.15pt" o:ole="">
                  <v:imagedata r:id="rId65" o:title="eqIdf0771acf9b0116e83a098817e8cf588e"/>
                </v:shape>
                <o:OLEObject Type="Embed" ProgID="Equation.DSMT4" ShapeID="_x0000_i1068" DrawAspect="Content" ObjectID="_1822129022" r:id="rId66"/>
              </w:object>
            </w:r>
            <w:r>
              <w:t>砝码、</w:t>
            </w:r>
            <w:r>
              <w:t>1</w:t>
            </w:r>
            <w:r>
              <w:t>个</w:t>
            </w:r>
            <w:r>
              <w:object w:dxaOrig="246" w:dyaOrig="259" w14:anchorId="399FEE1B">
                <v:shape id="_x0000_i1069" type="#_x0000_t75" alt="eqId518a3aefc82e69da49ea68b32fd9e56f" style="width:12.4pt;height:13.15pt" o:ole="">
                  <v:imagedata r:id="rId67" o:title="eqId518a3aefc82e69da49ea68b32fd9e56f"/>
                </v:shape>
                <o:OLEObject Type="Embed" ProgID="Equation.DSMT4" ShapeID="_x0000_i1069" DrawAspect="Content" ObjectID="_1822129023" r:id="rId68"/>
              </w:object>
            </w:r>
            <w:r>
              <w:t>砝码时，天平的指针恰又指在分度盘中间的刻度线处，则被测物体的实际质量应为</w:t>
            </w:r>
          </w:p>
          <w:p w14:paraId="440E8DD0" w14:textId="77777777" w:rsidR="001708D7" w:rsidRDefault="001708D7" w:rsidP="001708D7">
            <w:pPr>
              <w:tabs>
                <w:tab w:val="left" w:pos="2078"/>
                <w:tab w:val="left" w:pos="4156"/>
                <w:tab w:val="left" w:pos="6234"/>
              </w:tabs>
              <w:spacing w:line="360" w:lineRule="auto"/>
              <w:ind w:left="300"/>
              <w:jc w:val="left"/>
              <w:textAlignment w:val="center"/>
            </w:pPr>
            <w:r>
              <w:t>A</w:t>
            </w:r>
            <w:r>
              <w:t>．</w:t>
            </w:r>
            <w:r>
              <w:object w:dxaOrig="545" w:dyaOrig="281" w14:anchorId="477E5282">
                <v:shape id="_x0000_i1070" type="#_x0000_t75" alt="eqIda85b9d77b517de33f0c9dee4d1fc7364" style="width:27.4pt;height:13.9pt" o:ole="">
                  <v:imagedata r:id="rId69" o:title="eqIda85b9d77b517de33f0c9dee4d1fc7364"/>
                </v:shape>
                <o:OLEObject Type="Embed" ProgID="Equation.DSMT4" ShapeID="_x0000_i1070" DrawAspect="Content" ObjectID="_1822129024" r:id="rId70"/>
              </w:object>
            </w:r>
            <w:r>
              <w:tab/>
              <w:t>B</w:t>
            </w:r>
            <w:r>
              <w:t>．</w:t>
            </w:r>
            <w:r>
              <w:object w:dxaOrig="545" w:dyaOrig="281" w14:anchorId="543010C1">
                <v:shape id="_x0000_i1071" type="#_x0000_t75" alt="eqIde891299a1725d410a26bca9ad699b74c" style="width:27.4pt;height:13.9pt" o:ole="">
                  <v:imagedata r:id="rId71" o:title="eqIde891299a1725d410a26bca9ad699b74c"/>
                </v:shape>
                <o:OLEObject Type="Embed" ProgID="Equation.DSMT4" ShapeID="_x0000_i1071" DrawAspect="Content" ObjectID="_1822129025" r:id="rId72"/>
              </w:object>
            </w:r>
            <w:r>
              <w:tab/>
              <w:t>C</w:t>
            </w:r>
            <w:r>
              <w:t>．</w:t>
            </w:r>
            <w:r>
              <w:object w:dxaOrig="545" w:dyaOrig="281" w14:anchorId="52FF998C">
                <v:shape id="_x0000_i1072" type="#_x0000_t75" alt="eqId05d57b071bb7cd4cb856d35f6604066d" style="width:27.4pt;height:13.9pt" o:ole="">
                  <v:imagedata r:id="rId73" o:title="eqId05d57b071bb7cd4cb856d35f6604066d"/>
                </v:shape>
                <o:OLEObject Type="Embed" ProgID="Equation.DSMT4" ShapeID="_x0000_i1072" DrawAspect="Content" ObjectID="_1822129026" r:id="rId74"/>
              </w:object>
            </w:r>
            <w:r>
              <w:tab/>
              <w:t>D</w:t>
            </w:r>
            <w:r>
              <w:t>．条件不足，不能确定</w:t>
            </w:r>
          </w:p>
          <w:p w14:paraId="7D633A6D" w14:textId="77777777" w:rsidR="001708D7" w:rsidRDefault="001708D7" w:rsidP="001708D7">
            <w:pPr>
              <w:shd w:val="clear" w:color="auto" w:fill="F2F2F2"/>
              <w:spacing w:line="360" w:lineRule="auto"/>
              <w:jc w:val="left"/>
              <w:textAlignment w:val="center"/>
              <w:rPr>
                <w:color w:val="FF0000"/>
              </w:rPr>
            </w:pPr>
            <w:r>
              <w:rPr>
                <w:color w:val="FF0000"/>
              </w:rPr>
              <w:t>【答案】</w:t>
            </w:r>
            <w:r>
              <w:rPr>
                <w:color w:val="FF0000"/>
              </w:rPr>
              <w:t>B</w:t>
            </w:r>
          </w:p>
          <w:p w14:paraId="62C56DF1" w14:textId="77777777" w:rsidR="001708D7" w:rsidRDefault="001708D7" w:rsidP="001708D7">
            <w:pPr>
              <w:shd w:val="clear" w:color="auto" w:fill="F2F2F2"/>
              <w:spacing w:line="360" w:lineRule="auto"/>
              <w:jc w:val="left"/>
              <w:textAlignment w:val="center"/>
              <w:rPr>
                <w:color w:val="FF0000"/>
              </w:rPr>
            </w:pPr>
            <w:r>
              <w:rPr>
                <w:color w:val="FF0000"/>
              </w:rPr>
              <w:t>【详解】虽然在调节平衡螺母时游码并未归零，但天平在测量前是平衡的，而且在测量过程中游码的位置也没有再移动因此，天平再次平衡时左、右两盘中物体和砝码的质量是相等的，并未受到游码的影响所以被测物体的实际质量：</w:t>
            </w:r>
          </w:p>
          <w:p w14:paraId="4B17AA9D" w14:textId="77777777" w:rsidR="001708D7" w:rsidRDefault="001708D7" w:rsidP="001708D7">
            <w:pPr>
              <w:shd w:val="clear" w:color="auto" w:fill="F2F2F2"/>
              <w:spacing w:line="360" w:lineRule="auto"/>
              <w:jc w:val="center"/>
              <w:textAlignment w:val="center"/>
              <w:rPr>
                <w:color w:val="FF0000"/>
              </w:rPr>
            </w:pPr>
            <w:r>
              <w:rPr>
                <w:color w:val="FF0000"/>
              </w:rPr>
              <w:object w:dxaOrig="2288" w:dyaOrig="281" w14:anchorId="32B27D1B">
                <v:shape id="_x0000_i1073" type="#_x0000_t75" alt="eqId9a2cdeec429c3dba0cd20a2fd669f093" style="width:114.4pt;height:13.9pt" o:ole="">
                  <v:imagedata r:id="rId75" o:title="eqId9a2cdeec429c3dba0cd20a2fd669f093"/>
                </v:shape>
                <o:OLEObject Type="Embed" ProgID="Equation.DSMT4" ShapeID="_x0000_i1073" DrawAspect="Content" ObjectID="_1822129027" r:id="rId76"/>
              </w:object>
            </w:r>
            <w:r>
              <w:rPr>
                <w:color w:val="FF0000"/>
              </w:rPr>
              <w:t>.</w:t>
            </w:r>
          </w:p>
          <w:p w14:paraId="65F930BC" w14:textId="77777777" w:rsidR="001708D7" w:rsidRDefault="001708D7" w:rsidP="001708D7">
            <w:pPr>
              <w:shd w:val="clear" w:color="auto" w:fill="F2F2F2"/>
              <w:spacing w:line="360" w:lineRule="auto"/>
              <w:jc w:val="left"/>
              <w:textAlignment w:val="center"/>
              <w:rPr>
                <w:color w:val="FF0000"/>
              </w:rPr>
            </w:pPr>
            <w:r>
              <w:rPr>
                <w:color w:val="FF0000"/>
              </w:rPr>
              <w:t>故</w:t>
            </w:r>
            <w:r>
              <w:rPr>
                <w:color w:val="FF0000"/>
              </w:rPr>
              <w:t>ACD</w:t>
            </w:r>
            <w:r>
              <w:rPr>
                <w:color w:val="FF0000"/>
              </w:rPr>
              <w:t>项错误，</w:t>
            </w:r>
            <w:r>
              <w:rPr>
                <w:color w:val="FF0000"/>
              </w:rPr>
              <w:t>B</w:t>
            </w:r>
            <w:r>
              <w:rPr>
                <w:color w:val="FF0000"/>
              </w:rPr>
              <w:t>项正确．</w:t>
            </w:r>
          </w:p>
          <w:p w14:paraId="180FDF7D" w14:textId="77777777" w:rsidR="001708D7" w:rsidRDefault="001708D7" w:rsidP="001708D7">
            <w:pPr>
              <w:spacing w:line="360" w:lineRule="auto"/>
              <w:jc w:val="left"/>
              <w:textAlignment w:val="center"/>
            </w:pPr>
            <w:r>
              <w:t>3</w:t>
            </w:r>
            <w:r>
              <w:t>．如图所示，是市场上常用的一种案秤，其中槽码相当于天平的</w:t>
            </w:r>
            <w:r>
              <w:rPr>
                <w:rFonts w:eastAsia="Times New Roman"/>
                <w:u w:val="single"/>
              </w:rPr>
              <w:t xml:space="preserve">           </w:t>
            </w:r>
            <w:r>
              <w:t>；在称量过程中，如果秤杆右端稍稍向上抬起，应该将游码向</w:t>
            </w:r>
            <w:r>
              <w:rPr>
                <w:rFonts w:eastAsia="Times New Roman"/>
                <w:u w:val="single"/>
              </w:rPr>
              <w:t xml:space="preserve">           </w:t>
            </w:r>
            <w:r>
              <w:t>（选填</w:t>
            </w:r>
            <w:r>
              <w:t>“</w:t>
            </w:r>
            <w:r>
              <w:t>左</w:t>
            </w:r>
            <w:r>
              <w:t>”</w:t>
            </w:r>
            <w:r>
              <w:t>或</w:t>
            </w:r>
            <w:r>
              <w:t>“</w:t>
            </w:r>
            <w:r>
              <w:t>右</w:t>
            </w:r>
            <w:r>
              <w:t>”</w:t>
            </w:r>
            <w:r>
              <w:t>）移动。测量物体的质量时，发现所用的一个槽码粘了一小块泥，则测量的结果比真实值</w:t>
            </w:r>
            <w:r>
              <w:rPr>
                <w:rFonts w:eastAsia="Times New Roman"/>
                <w:u w:val="single"/>
              </w:rPr>
              <w:t xml:space="preserve">           </w:t>
            </w:r>
            <w:r>
              <w:t>（选填</w:t>
            </w:r>
            <w:r>
              <w:t>“</w:t>
            </w:r>
            <w:r>
              <w:t>偏大</w:t>
            </w:r>
            <w:r>
              <w:t>”</w:t>
            </w:r>
            <w:r>
              <w:t>、</w:t>
            </w:r>
            <w:r>
              <w:t>“</w:t>
            </w:r>
            <w:r>
              <w:t>偏小</w:t>
            </w:r>
            <w:r>
              <w:t>”</w:t>
            </w:r>
            <w:r>
              <w:t>或</w:t>
            </w:r>
            <w:r>
              <w:t>“</w:t>
            </w:r>
            <w:r>
              <w:t>不变</w:t>
            </w:r>
            <w:r>
              <w:t>”</w:t>
            </w:r>
            <w:r>
              <w:t>）。</w:t>
            </w:r>
          </w:p>
          <w:p w14:paraId="33FD8AEA" w14:textId="77777777" w:rsidR="001708D7" w:rsidRDefault="001708D7" w:rsidP="001708D7">
            <w:pPr>
              <w:spacing w:line="360" w:lineRule="auto"/>
              <w:textAlignment w:val="center"/>
            </w:pPr>
            <w:r>
              <w:rPr>
                <w:rFonts w:eastAsia="Times New Roman"/>
                <w:noProof/>
                <w:kern w:val="0"/>
                <w:sz w:val="24"/>
              </w:rPr>
              <w:drawing>
                <wp:inline distT="0" distB="0" distL="114300" distR="114300" wp14:anchorId="1236F3F0" wp14:editId="6138FDF3">
                  <wp:extent cx="2657475" cy="1438275"/>
                  <wp:effectExtent l="0" t="0" r="9525" b="9525"/>
                  <wp:docPr id="13" name="图片 13" descr="@@@86ce5934-42dd-428a-a3f8-7a5f94427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86ce5934-42dd-428a-a3f8-7a5f94427480"/>
                          <pic:cNvPicPr>
                            <a:picLocks noChangeAspect="1"/>
                          </pic:cNvPicPr>
                        </pic:nvPicPr>
                        <pic:blipFill>
                          <a:blip r:embed="rId77"/>
                          <a:stretch>
                            <a:fillRect/>
                          </a:stretch>
                        </pic:blipFill>
                        <pic:spPr>
                          <a:xfrm>
                            <a:off x="0" y="0"/>
                            <a:ext cx="2657475" cy="1438275"/>
                          </a:xfrm>
                          <a:prstGeom prst="rect">
                            <a:avLst/>
                          </a:prstGeom>
                        </pic:spPr>
                      </pic:pic>
                    </a:graphicData>
                  </a:graphic>
                </wp:inline>
              </w:drawing>
            </w:r>
          </w:p>
          <w:p w14:paraId="20C6F7F2" w14:textId="77777777" w:rsidR="001708D7" w:rsidRDefault="001708D7" w:rsidP="001708D7">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砝码</w:t>
            </w:r>
            <w:r>
              <w:rPr>
                <w:color w:val="FF0000"/>
              </w:rPr>
              <w:t xml:space="preserve">     </w:t>
            </w:r>
            <w:r>
              <w:rPr>
                <w:color w:val="FF0000"/>
              </w:rPr>
              <w:t>右</w:t>
            </w:r>
            <w:r>
              <w:rPr>
                <w:color w:val="FF0000"/>
              </w:rPr>
              <w:t xml:space="preserve">     </w:t>
            </w:r>
            <w:r>
              <w:rPr>
                <w:color w:val="FF0000"/>
              </w:rPr>
              <w:t>偏小</w:t>
            </w:r>
            <w:r>
              <w:rPr>
                <w:color w:val="FF0000"/>
              </w:rPr>
              <w:t xml:space="preserve"> </w:t>
            </w:r>
          </w:p>
          <w:p w14:paraId="0C22B697" w14:textId="77777777" w:rsidR="001708D7" w:rsidRDefault="001708D7" w:rsidP="001708D7">
            <w:pPr>
              <w:shd w:val="clear" w:color="auto" w:fill="F2F2F2"/>
              <w:spacing w:line="360" w:lineRule="auto"/>
              <w:jc w:val="left"/>
              <w:textAlignment w:val="center"/>
              <w:rPr>
                <w:color w:val="FF0000"/>
              </w:rPr>
            </w:pPr>
            <w:r>
              <w:rPr>
                <w:color w:val="FF0000"/>
              </w:rPr>
              <w:t>【详解】</w:t>
            </w:r>
            <w:r>
              <w:rPr>
                <w:color w:val="FF0000"/>
              </w:rPr>
              <w:t>[1]</w:t>
            </w:r>
            <w:r>
              <w:rPr>
                <w:color w:val="FF0000"/>
              </w:rPr>
              <w:t>天平的左盘放物体，右盘放砝码，图中，台秤的秤盘放物体，砝码盘放槽码，所以槽码盘相当于天平的右盘，槽码相当于天平的砝码。</w:t>
            </w:r>
          </w:p>
          <w:p w14:paraId="2AC370C2" w14:textId="77777777" w:rsidR="001708D7" w:rsidRDefault="001708D7" w:rsidP="001708D7">
            <w:pPr>
              <w:shd w:val="clear" w:color="auto" w:fill="F2F2F2"/>
              <w:spacing w:line="360" w:lineRule="auto"/>
              <w:jc w:val="left"/>
              <w:textAlignment w:val="center"/>
              <w:rPr>
                <w:color w:val="FF0000"/>
              </w:rPr>
            </w:pPr>
            <w:r>
              <w:rPr>
                <w:color w:val="FF0000"/>
              </w:rPr>
              <w:t>[2]</w:t>
            </w:r>
            <w:r>
              <w:rPr>
                <w:color w:val="FF0000"/>
              </w:rPr>
              <w:t>调平时，秤杆右端上翘，说明左端秤盘的质量大，所以应向右旋动调零螺丝才能使秤杆平衡。</w:t>
            </w:r>
          </w:p>
          <w:p w14:paraId="26C99B45" w14:textId="77777777" w:rsidR="001708D7" w:rsidRDefault="001708D7" w:rsidP="001708D7">
            <w:pPr>
              <w:shd w:val="clear" w:color="auto" w:fill="F2F2F2"/>
              <w:spacing w:line="360" w:lineRule="auto"/>
              <w:jc w:val="left"/>
              <w:textAlignment w:val="center"/>
              <w:rPr>
                <w:color w:val="FF0000"/>
              </w:rPr>
            </w:pPr>
            <w:r>
              <w:rPr>
                <w:color w:val="FF0000"/>
              </w:rPr>
              <w:t>[3]</w:t>
            </w:r>
            <w:r>
              <w:rPr>
                <w:color w:val="FF0000"/>
              </w:rPr>
              <w:t>若发现所用的一个槽码粘了一小块泥，会使槽码的真实质量大于标注的质量，使测得的质量比真实值偏小。</w:t>
            </w:r>
          </w:p>
          <w:p w14:paraId="1F5662E9" w14:textId="77777777" w:rsidR="001708D7" w:rsidRDefault="001708D7" w:rsidP="001708D7">
            <w:pPr>
              <w:spacing w:line="360" w:lineRule="auto"/>
              <w:jc w:val="left"/>
              <w:textAlignment w:val="center"/>
            </w:pPr>
            <w:r>
              <w:t>4</w:t>
            </w:r>
            <w:r>
              <w:t>．假设一种天平没有游码，而所配砝码中最小的是</w:t>
            </w:r>
            <w:r>
              <w:t>100 mg</w:t>
            </w:r>
            <w:r>
              <w:t>。用这架天平测某物体质量，当右盘中放入</w:t>
            </w:r>
            <w:r>
              <w:t>43.20 g</w:t>
            </w:r>
            <w:r>
              <w:t>的砝码时，天平指针偏向标尺中央左侧</w:t>
            </w:r>
            <w:r>
              <w:t>1.5</w:t>
            </w:r>
            <w:r>
              <w:t>格，如图中实线箭头所示；如果再向右盘中加入一个</w:t>
            </w:r>
            <w:r>
              <w:t>100 mg</w:t>
            </w:r>
            <w:r>
              <w:t>的小砝码时，其指针又偏向标尺中央右侧</w:t>
            </w:r>
            <w:r>
              <w:t>1</w:t>
            </w:r>
            <w:r>
              <w:t>格，如图中虚线箭头所示。由以上现象可以推算，被测物体的实际质量约为</w:t>
            </w:r>
            <w:r>
              <w:rPr>
                <w:rFonts w:eastAsia="Times New Roman"/>
                <w:u w:val="single"/>
              </w:rPr>
              <w:t xml:space="preserve">       </w:t>
            </w:r>
            <w:r>
              <w:t>g</w:t>
            </w:r>
            <w:r>
              <w:t>。</w:t>
            </w:r>
          </w:p>
          <w:p w14:paraId="501D4B00" w14:textId="77777777" w:rsidR="001708D7" w:rsidRDefault="001708D7" w:rsidP="001708D7">
            <w:pPr>
              <w:spacing w:line="360" w:lineRule="auto"/>
              <w:textAlignment w:val="center"/>
            </w:pPr>
            <w:r>
              <w:rPr>
                <w:rFonts w:eastAsia="Times New Roman"/>
                <w:noProof/>
                <w:kern w:val="0"/>
                <w:sz w:val="24"/>
              </w:rPr>
              <w:drawing>
                <wp:inline distT="0" distB="0" distL="114300" distR="114300" wp14:anchorId="62734338" wp14:editId="7AE6A36A">
                  <wp:extent cx="1323975" cy="676275"/>
                  <wp:effectExtent l="0" t="0" r="1905" b="9525"/>
                  <wp:docPr id="14" name="图片 14" descr="@@@f09ff3e1-2110-4af3-abeb-764c2b3f21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f09ff3e1-2110-4af3-abeb-764c2b3f21c1"/>
                          <pic:cNvPicPr>
                            <a:picLocks noChangeAspect="1"/>
                          </pic:cNvPicPr>
                        </pic:nvPicPr>
                        <pic:blipFill>
                          <a:blip r:embed="rId78"/>
                          <a:stretch>
                            <a:fillRect/>
                          </a:stretch>
                        </pic:blipFill>
                        <pic:spPr>
                          <a:xfrm>
                            <a:off x="0" y="0"/>
                            <a:ext cx="1323975" cy="676275"/>
                          </a:xfrm>
                          <a:prstGeom prst="rect">
                            <a:avLst/>
                          </a:prstGeom>
                        </pic:spPr>
                      </pic:pic>
                    </a:graphicData>
                  </a:graphic>
                </wp:inline>
              </w:drawing>
            </w:r>
          </w:p>
          <w:p w14:paraId="0ED32E59" w14:textId="77777777" w:rsidR="001708D7" w:rsidRDefault="001708D7" w:rsidP="001708D7">
            <w:pPr>
              <w:shd w:val="clear" w:color="auto" w:fill="F2F2F2"/>
              <w:spacing w:line="360" w:lineRule="auto"/>
              <w:jc w:val="left"/>
              <w:textAlignment w:val="center"/>
              <w:rPr>
                <w:color w:val="FF0000"/>
              </w:rPr>
            </w:pPr>
            <w:r>
              <w:rPr>
                <w:color w:val="FF0000"/>
              </w:rPr>
              <w:t>【答案】</w:t>
            </w:r>
            <w:r>
              <w:rPr>
                <w:color w:val="FF0000"/>
              </w:rPr>
              <w:t>43.26</w:t>
            </w:r>
          </w:p>
          <w:p w14:paraId="56A5BCA9" w14:textId="77777777" w:rsidR="001708D7" w:rsidRDefault="001708D7" w:rsidP="001708D7">
            <w:pPr>
              <w:shd w:val="clear" w:color="auto" w:fill="F2F2F2"/>
              <w:spacing w:line="360" w:lineRule="auto"/>
              <w:jc w:val="left"/>
              <w:textAlignment w:val="center"/>
              <w:rPr>
                <w:color w:val="FF0000"/>
              </w:rPr>
            </w:pPr>
            <w:r>
              <w:rPr>
                <w:color w:val="FF0000"/>
              </w:rPr>
              <w:t>【详解】当右盘中加上</w:t>
            </w:r>
            <w:r>
              <w:rPr>
                <w:color w:val="FF0000"/>
              </w:rPr>
              <w:t>43.20g</w:t>
            </w:r>
            <w:r>
              <w:rPr>
                <w:color w:val="FF0000"/>
              </w:rPr>
              <w:t>砝码时，天平指针指向左端偏</w:t>
            </w:r>
            <w:r>
              <w:rPr>
                <w:color w:val="FF0000"/>
              </w:rPr>
              <w:t>1.5</w:t>
            </w:r>
            <w:r>
              <w:rPr>
                <w:color w:val="FF0000"/>
              </w:rPr>
              <w:t>格，说明物体的质量稍大于</w:t>
            </w:r>
            <w:r>
              <w:rPr>
                <w:color w:val="FF0000"/>
              </w:rPr>
              <w:t>43.20g</w:t>
            </w:r>
            <w:r>
              <w:rPr>
                <w:color w:val="FF0000"/>
              </w:rPr>
              <w:t>。在右盘加上</w:t>
            </w:r>
            <w:r>
              <w:rPr>
                <w:color w:val="FF0000"/>
              </w:rPr>
              <w:t>100mg</w:t>
            </w:r>
            <w:r>
              <w:rPr>
                <w:color w:val="FF0000"/>
              </w:rPr>
              <w:t>的砝码时，天平指针指向右端偏</w:t>
            </w:r>
            <w:r>
              <w:rPr>
                <w:color w:val="FF0000"/>
              </w:rPr>
              <w:t>1</w:t>
            </w:r>
            <w:r>
              <w:rPr>
                <w:color w:val="FF0000"/>
              </w:rPr>
              <w:t>格。即</w:t>
            </w:r>
            <w:r>
              <w:rPr>
                <w:color w:val="FF0000"/>
              </w:rPr>
              <w:t>100mg</w:t>
            </w:r>
            <w:r>
              <w:rPr>
                <w:color w:val="FF0000"/>
              </w:rPr>
              <w:t>的质量使指针偏</w:t>
            </w:r>
            <w:r>
              <w:rPr>
                <w:color w:val="FF0000"/>
              </w:rPr>
              <w:t>2.5</w:t>
            </w:r>
            <w:r>
              <w:rPr>
                <w:color w:val="FF0000"/>
              </w:rPr>
              <w:t>格，则改变</w:t>
            </w:r>
            <w:r>
              <w:rPr>
                <w:color w:val="FF0000"/>
              </w:rPr>
              <w:t>1</w:t>
            </w:r>
            <w:r>
              <w:rPr>
                <w:color w:val="FF0000"/>
              </w:rPr>
              <w:t>大格的质量为</w:t>
            </w:r>
          </w:p>
          <w:p w14:paraId="2F437F4E" w14:textId="77777777" w:rsidR="001708D7" w:rsidRDefault="001708D7" w:rsidP="001708D7">
            <w:pPr>
              <w:shd w:val="clear" w:color="auto" w:fill="F2F2F2"/>
              <w:spacing w:line="360" w:lineRule="auto"/>
              <w:jc w:val="center"/>
              <w:textAlignment w:val="center"/>
              <w:rPr>
                <w:color w:val="FF0000"/>
              </w:rPr>
            </w:pPr>
            <w:r>
              <w:rPr>
                <w:color w:val="FF0000"/>
              </w:rPr>
              <w:object w:dxaOrig="2059" w:dyaOrig="541" w14:anchorId="04764835">
                <v:shape id="_x0000_i1074" type="#_x0000_t75" alt="eqIddd1723d27258ff1a37b8949bae3c6d6a" style="width:103.15pt;height:27pt" o:ole="">
                  <v:imagedata r:id="rId79" o:title="eqIddd1723d27258ff1a37b8949bae3c6d6a"/>
                </v:shape>
                <o:OLEObject Type="Embed" ProgID="Equation.DSMT4" ShapeID="_x0000_i1074" DrawAspect="Content" ObjectID="_1822129028" r:id="rId80"/>
              </w:object>
            </w:r>
          </w:p>
          <w:p w14:paraId="4B7799FE" w14:textId="77777777" w:rsidR="001708D7" w:rsidRDefault="001708D7" w:rsidP="001708D7">
            <w:pPr>
              <w:shd w:val="clear" w:color="auto" w:fill="F2F2F2"/>
              <w:spacing w:line="360" w:lineRule="auto"/>
              <w:jc w:val="left"/>
              <w:textAlignment w:val="center"/>
              <w:rPr>
                <w:color w:val="FF0000"/>
              </w:rPr>
            </w:pPr>
            <w:r>
              <w:rPr>
                <w:color w:val="FF0000"/>
              </w:rPr>
              <w:t>当右盘中砝码质量为</w:t>
            </w:r>
            <w:r>
              <w:rPr>
                <w:color w:val="FF0000"/>
              </w:rPr>
              <w:t>43.20</w:t>
            </w:r>
            <w:r>
              <w:rPr>
                <w:color w:val="FF0000"/>
              </w:rPr>
              <w:t>克时，指针偏左</w:t>
            </w:r>
            <w:r>
              <w:rPr>
                <w:color w:val="FF0000"/>
              </w:rPr>
              <w:t>1.5</w:t>
            </w:r>
            <w:r>
              <w:rPr>
                <w:color w:val="FF0000"/>
              </w:rPr>
              <w:t>格，若在右盘中再加</w:t>
            </w:r>
          </w:p>
          <w:p w14:paraId="465B8A20" w14:textId="77777777" w:rsidR="001708D7" w:rsidRDefault="001708D7" w:rsidP="001708D7">
            <w:pPr>
              <w:shd w:val="clear" w:color="auto" w:fill="F2F2F2"/>
              <w:spacing w:line="360" w:lineRule="auto"/>
              <w:jc w:val="center"/>
              <w:textAlignment w:val="center"/>
              <w:rPr>
                <w:color w:val="FF0000"/>
              </w:rPr>
            </w:pPr>
            <w:r>
              <w:rPr>
                <w:color w:val="FF0000"/>
              </w:rPr>
              <w:object w:dxaOrig="2339" w:dyaOrig="277" w14:anchorId="48BCD319">
                <v:shape id="_x0000_i1075" type="#_x0000_t75" alt="eqId11a544dec5adaabfc1b3e0ee6dfc34d3" style="width:117pt;height:13.9pt" o:ole="">
                  <v:imagedata r:id="rId81" o:title="eqId11a544dec5adaabfc1b3e0ee6dfc34d3"/>
                </v:shape>
                <o:OLEObject Type="Embed" ProgID="Equation.DSMT4" ShapeID="_x0000_i1075" DrawAspect="Content" ObjectID="_1822129029" r:id="rId82"/>
              </w:object>
            </w:r>
          </w:p>
          <w:p w14:paraId="40CEDA32" w14:textId="77777777" w:rsidR="001708D7" w:rsidRDefault="001708D7" w:rsidP="001708D7">
            <w:pPr>
              <w:shd w:val="clear" w:color="auto" w:fill="F2F2F2"/>
              <w:spacing w:line="360" w:lineRule="auto"/>
              <w:jc w:val="left"/>
              <w:textAlignment w:val="center"/>
              <w:rPr>
                <w:color w:val="FF0000"/>
              </w:rPr>
            </w:pPr>
            <w:r>
              <w:rPr>
                <w:color w:val="FF0000"/>
              </w:rPr>
              <w:lastRenderedPageBreak/>
              <w:t>的砝码时，指针将会指在分度盘的中线处，天平将平衡。因此，物体的质量为</w:t>
            </w:r>
          </w:p>
          <w:p w14:paraId="5A959192" w14:textId="77777777" w:rsidR="001708D7" w:rsidRDefault="001708D7" w:rsidP="001708D7">
            <w:pPr>
              <w:shd w:val="clear" w:color="auto" w:fill="F2F2F2"/>
              <w:spacing w:line="360" w:lineRule="auto"/>
              <w:jc w:val="center"/>
              <w:textAlignment w:val="center"/>
              <w:rPr>
                <w:color w:val="FF0000"/>
              </w:rPr>
            </w:pPr>
            <w:r>
              <w:rPr>
                <w:color w:val="FF0000"/>
              </w:rPr>
              <w:object w:dxaOrig="2128" w:dyaOrig="277" w14:anchorId="0EFB489E">
                <v:shape id="_x0000_i1076" type="#_x0000_t75" alt="eqId1a9c5096e2ab116f38f99bc5c2f0c988" style="width:106.5pt;height:13.9pt" o:ole="">
                  <v:imagedata r:id="rId83" o:title="eqId1a9c5096e2ab116f38f99bc5c2f0c988"/>
                </v:shape>
                <o:OLEObject Type="Embed" ProgID="Equation.DSMT4" ShapeID="_x0000_i1076" DrawAspect="Content" ObjectID="_1822129030" r:id="rId84"/>
              </w:object>
            </w:r>
          </w:p>
          <w:p w14:paraId="36FE6CF9" w14:textId="77777777" w:rsidR="001708D7" w:rsidRDefault="001708D7" w:rsidP="001708D7">
            <w:pPr>
              <w:spacing w:line="360" w:lineRule="auto"/>
              <w:jc w:val="left"/>
              <w:textAlignment w:val="center"/>
            </w:pPr>
            <w:r>
              <w:t>5</w:t>
            </w:r>
            <w:r>
              <w:t>．如图所示，小明需要称取</w:t>
            </w:r>
            <w:r>
              <w:t>5g</w:t>
            </w:r>
            <w:r>
              <w:t>的食盐，准备在天平的托盘上放一张纸，以防止食盐腐蚀天平。方法</w:t>
            </w:r>
            <w:r>
              <w:t>①</w:t>
            </w:r>
            <w:r>
              <w:t>：先在左盘放一张纸，再调平衡螺母至天平平衡后测量；方法</w:t>
            </w:r>
            <w:r>
              <w:t>②</w:t>
            </w:r>
            <w:r>
              <w:t>：先调平衡螺母至天平平衡，再放一张纸测量；你认为最佳的方法是</w:t>
            </w:r>
            <w:r>
              <w:rPr>
                <w:rFonts w:eastAsia="Times New Roman"/>
                <w:u w:val="single"/>
              </w:rPr>
              <w:t xml:space="preserve">           </w:t>
            </w:r>
            <w:r>
              <w:t>（选填</w:t>
            </w:r>
            <w:r>
              <w:t>“①”</w:t>
            </w:r>
            <w:r>
              <w:t>或</w:t>
            </w:r>
            <w:r>
              <w:t>“②”</w:t>
            </w:r>
            <w:r>
              <w:t>）。正确称取</w:t>
            </w:r>
            <w:r>
              <w:t>5g</w:t>
            </w:r>
            <w:r>
              <w:t>食盐的过程中，发现天平指针偏向左，接下来需要进行的操作是</w:t>
            </w:r>
            <w:r>
              <w:rPr>
                <w:rFonts w:eastAsia="Times New Roman"/>
                <w:u w:val="single"/>
              </w:rPr>
              <w:t xml:space="preserve">           </w:t>
            </w:r>
            <w:r>
              <w:t>（选填</w:t>
            </w:r>
            <w:r>
              <w:t>“</w:t>
            </w:r>
            <w:r>
              <w:t>将平衡螺母向右调</w:t>
            </w:r>
            <w:r>
              <w:t>”“</w:t>
            </w:r>
            <w:r>
              <w:t>向右移动游码</w:t>
            </w:r>
            <w:r>
              <w:t>”</w:t>
            </w:r>
            <w:r>
              <w:t>或</w:t>
            </w:r>
            <w:r>
              <w:t>“</w:t>
            </w:r>
            <w:r>
              <w:t>左盘取出适量的盐</w:t>
            </w:r>
            <w:r>
              <w:t>”</w:t>
            </w:r>
            <w:r>
              <w:t>）直到天平再次平衡。小华在测量一定质量的食盐过程中，天平调平后，她先在右盘放入砝码，然后向左盘不断地加入食盐，此时他突然发现游码没有在零刻度线处，意识到在调平前没有把游码归零，如果继续向左盘加入适量食盐，小华</w:t>
            </w:r>
            <w:r>
              <w:rPr>
                <w:rFonts w:eastAsia="Times New Roman"/>
                <w:u w:val="single"/>
              </w:rPr>
              <w:t xml:space="preserve">           </w:t>
            </w:r>
            <w:r>
              <w:t>（选填</w:t>
            </w:r>
            <w:r>
              <w:t>“</w:t>
            </w:r>
            <w:r>
              <w:t>能</w:t>
            </w:r>
            <w:r>
              <w:t>”</w:t>
            </w:r>
            <w:r>
              <w:t>或</w:t>
            </w:r>
            <w:r>
              <w:t>“</w:t>
            </w:r>
            <w:r>
              <w:t>不能</w:t>
            </w:r>
            <w:r>
              <w:t>”</w:t>
            </w:r>
            <w:r>
              <w:t>）完成这次任务。</w:t>
            </w:r>
          </w:p>
          <w:p w14:paraId="59A76B9D" w14:textId="77777777" w:rsidR="001708D7" w:rsidRDefault="001708D7" w:rsidP="001708D7">
            <w:pPr>
              <w:spacing w:line="360" w:lineRule="auto"/>
              <w:jc w:val="left"/>
              <w:textAlignment w:val="center"/>
            </w:pPr>
            <w:r>
              <w:rPr>
                <w:rFonts w:eastAsia="Times New Roman"/>
                <w:noProof/>
                <w:kern w:val="0"/>
                <w:sz w:val="24"/>
              </w:rPr>
              <w:drawing>
                <wp:inline distT="0" distB="0" distL="114300" distR="114300" wp14:anchorId="7D18252C" wp14:editId="2256F901">
                  <wp:extent cx="1619250" cy="1009650"/>
                  <wp:effectExtent l="0" t="0" r="11430" b="11430"/>
                  <wp:docPr id="15" name="图片 15" descr="@@@9e6d89ad-4e2e-4002-a30d-df9931f3bf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9e6d89ad-4e2e-4002-a30d-df9931f3bfff"/>
                          <pic:cNvPicPr>
                            <a:picLocks noChangeAspect="1"/>
                          </pic:cNvPicPr>
                        </pic:nvPicPr>
                        <pic:blipFill>
                          <a:blip r:embed="rId85"/>
                          <a:stretch>
                            <a:fillRect/>
                          </a:stretch>
                        </pic:blipFill>
                        <pic:spPr>
                          <a:xfrm>
                            <a:off x="0" y="0"/>
                            <a:ext cx="1619250" cy="1009650"/>
                          </a:xfrm>
                          <a:prstGeom prst="rect">
                            <a:avLst/>
                          </a:prstGeom>
                        </pic:spPr>
                      </pic:pic>
                    </a:graphicData>
                  </a:graphic>
                </wp:inline>
              </w:drawing>
            </w:r>
          </w:p>
          <w:p w14:paraId="06D85A1A" w14:textId="77777777" w:rsidR="001708D7" w:rsidRDefault="001708D7" w:rsidP="001708D7">
            <w:pPr>
              <w:shd w:val="clear" w:color="auto" w:fill="F2F2F2"/>
              <w:spacing w:line="360" w:lineRule="auto"/>
              <w:jc w:val="left"/>
              <w:textAlignment w:val="center"/>
              <w:rPr>
                <w:color w:val="FF0000"/>
              </w:rPr>
            </w:pPr>
            <w:r>
              <w:rPr>
                <w:color w:val="FF0000"/>
              </w:rPr>
              <w:t>【答案】</w:t>
            </w:r>
            <w:r>
              <w:rPr>
                <w:color w:val="FF0000"/>
              </w:rPr>
              <w:t xml:space="preserve">     ①     </w:t>
            </w:r>
            <w:r>
              <w:rPr>
                <w:color w:val="FF0000"/>
              </w:rPr>
              <w:t>左盘取出适量的盐</w:t>
            </w:r>
            <w:r>
              <w:rPr>
                <w:color w:val="FF0000"/>
              </w:rPr>
              <w:t xml:space="preserve">     </w:t>
            </w:r>
            <w:r>
              <w:rPr>
                <w:color w:val="FF0000"/>
              </w:rPr>
              <w:t>能</w:t>
            </w:r>
          </w:p>
          <w:p w14:paraId="350558C9" w14:textId="77777777" w:rsidR="001708D7" w:rsidRDefault="001708D7" w:rsidP="001708D7">
            <w:pPr>
              <w:shd w:val="clear" w:color="auto" w:fill="F2F2F2"/>
              <w:spacing w:line="360" w:lineRule="auto"/>
              <w:jc w:val="left"/>
              <w:textAlignment w:val="center"/>
              <w:rPr>
                <w:color w:val="FF0000"/>
              </w:rPr>
            </w:pPr>
            <w:r>
              <w:rPr>
                <w:color w:val="FF0000"/>
              </w:rPr>
              <w:t>【详解】</w:t>
            </w:r>
            <w:r>
              <w:rPr>
                <w:color w:val="FF0000"/>
              </w:rPr>
              <w:t>[1]</w:t>
            </w:r>
            <w:r>
              <w:rPr>
                <w:color w:val="FF0000"/>
              </w:rPr>
              <w:t>关于在天平上放纸以防止食盐腐蚀天平的问题，我们需要选择最佳的方法。方法</w:t>
            </w:r>
            <w:r>
              <w:rPr>
                <w:color w:val="FF0000"/>
              </w:rPr>
              <w:t>①</w:t>
            </w:r>
            <w:r>
              <w:rPr>
                <w:color w:val="FF0000"/>
              </w:rPr>
              <w:t>是先在左盘放一张纸，再调平衡螺母至天平平衡后测量。这种方法确保天平在测量前是平衡的，因此当我们称取食盐时，这种方法可以确保我们称取的是纯食盐的重量，而方法</w:t>
            </w:r>
            <w:r>
              <w:rPr>
                <w:color w:val="FF0000"/>
              </w:rPr>
              <w:t>②</w:t>
            </w:r>
            <w:r>
              <w:rPr>
                <w:color w:val="FF0000"/>
              </w:rPr>
              <w:t>是先调平衡螺母至天平平衡，再放一张纸测量。这种方法实际上称取的是食盐和纸张的总重量，会影响食盐的测量结果。因此，最佳的方法是</w:t>
            </w:r>
            <w:r>
              <w:rPr>
                <w:color w:val="FF0000"/>
              </w:rPr>
              <w:t>①</w:t>
            </w:r>
            <w:r>
              <w:rPr>
                <w:color w:val="FF0000"/>
              </w:rPr>
              <w:t>。</w:t>
            </w:r>
          </w:p>
          <w:p w14:paraId="292BD97C" w14:textId="77777777" w:rsidR="001708D7" w:rsidRDefault="001708D7" w:rsidP="001708D7">
            <w:pPr>
              <w:shd w:val="clear" w:color="auto" w:fill="F2F2F2"/>
              <w:spacing w:line="360" w:lineRule="auto"/>
              <w:jc w:val="left"/>
              <w:textAlignment w:val="center"/>
              <w:rPr>
                <w:color w:val="FF0000"/>
              </w:rPr>
            </w:pPr>
            <w:r>
              <w:rPr>
                <w:color w:val="FF0000"/>
              </w:rPr>
              <w:t>[2]</w:t>
            </w:r>
            <w:r>
              <w:rPr>
                <w:color w:val="FF0000"/>
              </w:rPr>
              <w:t>正确称取</w:t>
            </w:r>
            <w:r>
              <w:rPr>
                <w:color w:val="FF0000"/>
              </w:rPr>
              <w:t>5g</w:t>
            </w:r>
            <w:r>
              <w:rPr>
                <w:color w:val="FF0000"/>
              </w:rPr>
              <w:t>食盐的过程中发现天平指针偏向左，这说明左盘中的食盐重量超过了</w:t>
            </w:r>
            <w:r>
              <w:rPr>
                <w:color w:val="FF0000"/>
              </w:rPr>
              <w:t>5g</w:t>
            </w:r>
            <w:r>
              <w:rPr>
                <w:color w:val="FF0000"/>
              </w:rPr>
              <w:t>。为了得到准确的</w:t>
            </w:r>
            <w:r>
              <w:rPr>
                <w:color w:val="FF0000"/>
              </w:rPr>
              <w:t>5g</w:t>
            </w:r>
            <w:r>
              <w:rPr>
                <w:color w:val="FF0000"/>
              </w:rPr>
              <w:t>食盐，需要减少左盘中的食盐重量。因此，接下来需要进行的操作是左盘取出适量的盐，直到天平再次平衡。</w:t>
            </w:r>
          </w:p>
          <w:p w14:paraId="124321F2" w14:textId="77777777" w:rsidR="001708D7" w:rsidRDefault="001708D7" w:rsidP="001708D7">
            <w:pPr>
              <w:shd w:val="clear" w:color="auto" w:fill="F2F2F2"/>
              <w:spacing w:line="360" w:lineRule="auto"/>
              <w:jc w:val="left"/>
              <w:textAlignment w:val="center"/>
              <w:rPr>
                <w:color w:val="FF0000"/>
              </w:rPr>
            </w:pPr>
            <w:r>
              <w:rPr>
                <w:color w:val="FF0000"/>
              </w:rPr>
              <w:t>[3]</w:t>
            </w:r>
            <w:r>
              <w:rPr>
                <w:color w:val="FF0000"/>
              </w:rPr>
              <w:t>小华在测量一定质量的食盐过程中发现游码没有在零刻度线处的问题。虽然游码没有在零刻度线处，但小华已经通过调节平衡螺母使天平达到了平衡。这意味着在测量过程中，游码的位置和砝码的重量是共同作用的，以确保天平的平衡。因此，小华可以继续向左盘加入适量的食盐，并通过观察天平的指针位置来判断何时达到所需的重量。只要她小心操作，确保天平的平衡，她就能完成这次任务。所以，小华能完成这次任务。</w:t>
            </w:r>
          </w:p>
          <w:p w14:paraId="0095FB2F" w14:textId="77777777" w:rsidR="001708D7" w:rsidRDefault="001708D7" w:rsidP="001708D7">
            <w:pPr>
              <w:spacing w:line="360" w:lineRule="auto"/>
              <w:jc w:val="left"/>
              <w:textAlignment w:val="center"/>
            </w:pPr>
            <w:r>
              <w:t>6</w:t>
            </w:r>
            <w:r>
              <w:t>．下面是小明同学学习用托盘天平、玻璃杯练习测量食用油的质量的测量过程及记录的数据，请你完成填空：测量前，他将天平放在水平桌面上，然后调节天平平衡，天平平衡后指针静止时的位置和游码的位置如图甲所示。</w:t>
            </w:r>
          </w:p>
          <w:p w14:paraId="14D1F5DF" w14:textId="77777777" w:rsidR="001708D7" w:rsidRDefault="001708D7" w:rsidP="001708D7">
            <w:pPr>
              <w:spacing w:line="360" w:lineRule="auto"/>
              <w:jc w:val="left"/>
              <w:textAlignment w:val="center"/>
            </w:pPr>
            <w:r>
              <w:rPr>
                <w:rFonts w:eastAsia="Times New Roman"/>
                <w:noProof/>
                <w:kern w:val="0"/>
                <w:sz w:val="24"/>
              </w:rPr>
              <w:lastRenderedPageBreak/>
              <w:drawing>
                <wp:inline distT="0" distB="0" distL="114300" distR="114300" wp14:anchorId="7D9B641D" wp14:editId="4D5CBB0C">
                  <wp:extent cx="5276215" cy="786130"/>
                  <wp:effectExtent l="0" t="0" r="12065" b="6350"/>
                  <wp:docPr id="16" name="图片 16" descr="@@@bd58f51a-b5e2-422e-aa0c-65e552638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bd58f51a-b5e2-422e-aa0c-65e552638701"/>
                          <pic:cNvPicPr>
                            <a:picLocks noChangeAspect="1"/>
                          </pic:cNvPicPr>
                        </pic:nvPicPr>
                        <pic:blipFill>
                          <a:blip r:embed="rId86"/>
                          <a:stretch>
                            <a:fillRect/>
                          </a:stretch>
                        </pic:blipFill>
                        <pic:spPr>
                          <a:xfrm>
                            <a:off x="0" y="0"/>
                            <a:ext cx="5276800" cy="786647"/>
                          </a:xfrm>
                          <a:prstGeom prst="rect">
                            <a:avLst/>
                          </a:prstGeom>
                        </pic:spPr>
                      </pic:pic>
                    </a:graphicData>
                  </a:graphic>
                </wp:inline>
              </w:drawing>
            </w:r>
          </w:p>
          <w:p w14:paraId="55D21D8A" w14:textId="77777777" w:rsidR="001708D7" w:rsidRDefault="001708D7" w:rsidP="001708D7">
            <w:pPr>
              <w:spacing w:line="360" w:lineRule="auto"/>
              <w:jc w:val="left"/>
              <w:textAlignment w:val="center"/>
            </w:pPr>
            <w:r>
              <w:t>（</w:t>
            </w:r>
            <w:r>
              <w:t>1</w:t>
            </w:r>
            <w:r>
              <w:t>）请你指出小明调节天平平衡的过程中遗漏的操作步骤：</w:t>
            </w:r>
            <w:r>
              <w:rPr>
                <w:rFonts w:eastAsia="Times New Roman"/>
                <w:u w:val="single"/>
              </w:rPr>
              <w:t xml:space="preserve">      </w:t>
            </w:r>
            <w:r>
              <w:t>；</w:t>
            </w:r>
          </w:p>
          <w:p w14:paraId="78C41EF1" w14:textId="77777777" w:rsidR="001708D7" w:rsidRDefault="001708D7" w:rsidP="001708D7">
            <w:pPr>
              <w:spacing w:line="360" w:lineRule="auto"/>
              <w:jc w:val="left"/>
              <w:textAlignment w:val="center"/>
            </w:pPr>
            <w:r>
              <w:t>（</w:t>
            </w:r>
            <w:r>
              <w:t>2</w:t>
            </w:r>
            <w:r>
              <w:t>）完成遗漏的操作步骤后，为调节天平平衡，他需向</w:t>
            </w:r>
            <w:r>
              <w:rPr>
                <w:rFonts w:eastAsia="Times New Roman"/>
                <w:u w:val="single"/>
              </w:rPr>
              <w:t xml:space="preserve">      </w:t>
            </w:r>
            <w:r>
              <w:t>（选填</w:t>
            </w:r>
            <w:r>
              <w:t>“</w:t>
            </w:r>
            <w:r>
              <w:t>左</w:t>
            </w:r>
            <w:r>
              <w:t>”</w:t>
            </w:r>
            <w:r>
              <w:t>或</w:t>
            </w:r>
            <w:r>
              <w:t>“</w:t>
            </w:r>
            <w:r>
              <w:t>右</w:t>
            </w:r>
            <w:r>
              <w:t>”</w:t>
            </w:r>
            <w:r>
              <w:t>）调节平衡螺母，使分度盘的指针指到分度盘中央刻度线，最终调节天平横梁平；</w:t>
            </w:r>
          </w:p>
          <w:p w14:paraId="16E409FA" w14:textId="77777777" w:rsidR="001708D7" w:rsidRDefault="001708D7" w:rsidP="001708D7">
            <w:pPr>
              <w:spacing w:line="360" w:lineRule="auto"/>
              <w:jc w:val="left"/>
              <w:textAlignment w:val="center"/>
            </w:pPr>
            <w:r>
              <w:t>（</w:t>
            </w:r>
            <w:r>
              <w:t>3</w:t>
            </w:r>
            <w:r>
              <w:t>）把适量食用油倒入玻璃杯中如图乙，用天平测出玻璃杯和食用油总质量；</w:t>
            </w:r>
          </w:p>
          <w:p w14:paraId="455F6A33" w14:textId="77777777" w:rsidR="001708D7" w:rsidRDefault="001708D7" w:rsidP="001708D7">
            <w:pPr>
              <w:spacing w:line="360" w:lineRule="auto"/>
              <w:jc w:val="left"/>
              <w:textAlignment w:val="center"/>
            </w:pPr>
            <w:r>
              <w:t>（</w:t>
            </w:r>
            <w:r>
              <w:t>4</w:t>
            </w:r>
            <w:r>
              <w:t>）把玻璃杯中的适量食用油倒入容器中；</w:t>
            </w:r>
          </w:p>
          <w:p w14:paraId="787A1112" w14:textId="77777777" w:rsidR="001708D7" w:rsidRDefault="001708D7" w:rsidP="001708D7">
            <w:pPr>
              <w:spacing w:line="360" w:lineRule="auto"/>
              <w:jc w:val="left"/>
              <w:textAlignment w:val="center"/>
            </w:pPr>
            <w:r>
              <w:t>（</w:t>
            </w:r>
            <w:r>
              <w:t>5</w:t>
            </w:r>
            <w:r>
              <w:t>）在测剩余食用油和玻璃杯质量时，发现加入一定砝码后，指针指在如图丙所示位置，再加入一个最小的砝码，发现指针指在如图丁所示位置，则他应该进行的操作是</w:t>
            </w:r>
            <w:r>
              <w:rPr>
                <w:rFonts w:eastAsia="Times New Roman"/>
                <w:u w:val="single"/>
              </w:rPr>
              <w:t xml:space="preserve">      </w:t>
            </w:r>
            <w:r>
              <w:t>直到指针指到分度盘中央。天平再次恢复平衡时如图戊所示，此时玻璃杯和食用油质量是</w:t>
            </w:r>
            <w:r>
              <w:rPr>
                <w:rFonts w:eastAsia="Times New Roman"/>
                <w:u w:val="single"/>
              </w:rPr>
              <w:t xml:space="preserve">      </w:t>
            </w:r>
            <w:r>
              <w:t>g</w:t>
            </w:r>
            <w:r>
              <w:t>；</w:t>
            </w:r>
          </w:p>
          <w:p w14:paraId="7DEDEAFA" w14:textId="77777777" w:rsidR="001708D7" w:rsidRDefault="001708D7" w:rsidP="001708D7">
            <w:pPr>
              <w:spacing w:line="360" w:lineRule="auto"/>
              <w:jc w:val="left"/>
              <w:textAlignment w:val="center"/>
            </w:pPr>
            <w:r>
              <w:t>（</w:t>
            </w:r>
            <w:r>
              <w:t>6</w:t>
            </w:r>
            <w:r>
              <w:t>）倒入容器中的食用油质量为</w:t>
            </w:r>
            <w:r>
              <w:rPr>
                <w:rFonts w:eastAsia="Times New Roman"/>
                <w:u w:val="single"/>
              </w:rPr>
              <w:t xml:space="preserve">      </w:t>
            </w:r>
            <w:r>
              <w:t>g</w:t>
            </w:r>
            <w:r>
              <w:t>。若所用的砝码有磨损，则所测的倒入容器中的食用油质量会</w:t>
            </w:r>
            <w:r>
              <w:rPr>
                <w:rFonts w:eastAsia="Times New Roman"/>
                <w:u w:val="single"/>
              </w:rPr>
              <w:t xml:space="preserve">      </w:t>
            </w:r>
            <w:r>
              <w:t>。（选填</w:t>
            </w:r>
            <w:r>
              <w:t>“</w:t>
            </w:r>
            <w:r>
              <w:t>偏大</w:t>
            </w:r>
            <w:r>
              <w:t>”</w:t>
            </w:r>
            <w:r>
              <w:t>或</w:t>
            </w:r>
            <w:r>
              <w:t>“</w:t>
            </w:r>
            <w:r>
              <w:t>偏小</w:t>
            </w:r>
            <w:r>
              <w:t>”</w:t>
            </w:r>
            <w:r>
              <w:t>或</w:t>
            </w:r>
            <w:r>
              <w:t>“</w:t>
            </w:r>
            <w:r>
              <w:t>不变</w:t>
            </w:r>
            <w:r>
              <w:t>”</w:t>
            </w:r>
            <w:r>
              <w:t>）</w:t>
            </w:r>
          </w:p>
          <w:p w14:paraId="2B5C7A5F" w14:textId="77777777" w:rsidR="001708D7" w:rsidRDefault="001708D7" w:rsidP="001708D7">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没有将游码归零</w:t>
            </w:r>
            <w:r>
              <w:rPr>
                <w:color w:val="FF0000"/>
              </w:rPr>
              <w:t xml:space="preserve">     </w:t>
            </w:r>
            <w:r>
              <w:rPr>
                <w:color w:val="FF0000"/>
              </w:rPr>
              <w:t>右</w:t>
            </w:r>
            <w:r>
              <w:rPr>
                <w:color w:val="FF0000"/>
              </w:rPr>
              <w:t xml:space="preserve">     </w:t>
            </w:r>
            <w:r>
              <w:rPr>
                <w:color w:val="FF0000"/>
              </w:rPr>
              <w:t>取下最小砝码，向右调节游码</w:t>
            </w:r>
            <w:r>
              <w:rPr>
                <w:color w:val="FF0000"/>
              </w:rPr>
              <w:t xml:space="preserve">     115.8     34.2     </w:t>
            </w:r>
            <w:r>
              <w:rPr>
                <w:color w:val="FF0000"/>
              </w:rPr>
              <w:t>偏大</w:t>
            </w:r>
          </w:p>
          <w:p w14:paraId="15CF6A9A" w14:textId="77777777" w:rsidR="001708D7" w:rsidRDefault="001708D7" w:rsidP="001708D7">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使用天平时，应该先将游码调零，然后调节平衡螺母使天平平衡；小明调节天平平衡的过程中遗漏的操作步骤是：没有将游码归零。</w:t>
            </w:r>
          </w:p>
          <w:p w14:paraId="5139527D" w14:textId="77777777" w:rsidR="001708D7" w:rsidRDefault="001708D7" w:rsidP="001708D7">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[2]</w:t>
            </w:r>
            <w:r>
              <w:rPr>
                <w:color w:val="FF0000"/>
              </w:rPr>
              <w:t>图甲中游码没有调零，而天平平衡，说明右盘质量偏小，游码调零后，左盘下沉，横梁会向左偏，故应将平衡螺母向右调节，使分度盘的指针指到分度盘中央刻度线。</w:t>
            </w:r>
          </w:p>
          <w:p w14:paraId="1F1E5643" w14:textId="77777777" w:rsidR="001708D7" w:rsidRDefault="001708D7" w:rsidP="001708D7">
            <w:pPr>
              <w:shd w:val="clear" w:color="auto" w:fill="F2F2F2"/>
              <w:spacing w:line="360" w:lineRule="auto"/>
              <w:jc w:val="left"/>
              <w:textAlignment w:val="center"/>
              <w:rPr>
                <w:color w:val="FF0000"/>
              </w:rPr>
            </w:pPr>
            <w:r>
              <w:rPr>
                <w:color w:val="FF0000"/>
              </w:rPr>
              <w:t>（</w:t>
            </w:r>
            <w:r>
              <w:rPr>
                <w:color w:val="FF0000"/>
              </w:rPr>
              <w:t>5</w:t>
            </w:r>
            <w:r>
              <w:rPr>
                <w:color w:val="FF0000"/>
              </w:rPr>
              <w:t>）</w:t>
            </w:r>
            <w:r>
              <w:rPr>
                <w:color w:val="FF0000"/>
              </w:rPr>
              <w:t>[3]</w:t>
            </w:r>
            <w:r>
              <w:rPr>
                <w:color w:val="FF0000"/>
              </w:rPr>
              <w:t>在测剩余食用油和玻璃杯的质量时，发现加入一定量的砝码后，由图乙知天平的左端下沉，说明砝码质量小，再加入一个最小的砝码后，由图乙知天平的右端下沉，说明砝码质量大，此时取下最小砝码，向右移动游码，使天平的横梁平衡。</w:t>
            </w:r>
          </w:p>
          <w:p w14:paraId="69DFFB70" w14:textId="77777777" w:rsidR="001708D7" w:rsidRDefault="001708D7" w:rsidP="001708D7">
            <w:pPr>
              <w:shd w:val="clear" w:color="auto" w:fill="F2F2F2"/>
              <w:spacing w:line="360" w:lineRule="auto"/>
              <w:jc w:val="left"/>
              <w:textAlignment w:val="center"/>
              <w:rPr>
                <w:color w:val="FF0000"/>
              </w:rPr>
            </w:pPr>
            <w:r>
              <w:rPr>
                <w:color w:val="FF0000"/>
              </w:rPr>
              <w:t>[4]</w:t>
            </w:r>
            <w:r>
              <w:rPr>
                <w:color w:val="FF0000"/>
              </w:rPr>
              <w:t>由图戊可知，剩余的食用油和烧杯的质量为</w:t>
            </w:r>
          </w:p>
          <w:p w14:paraId="50BDF33E" w14:textId="77777777" w:rsidR="001708D7" w:rsidRDefault="001708D7" w:rsidP="001708D7">
            <w:pPr>
              <w:shd w:val="clear" w:color="auto" w:fill="F2F2F2"/>
              <w:spacing w:line="360" w:lineRule="auto"/>
              <w:jc w:val="center"/>
              <w:textAlignment w:val="center"/>
              <w:rPr>
                <w:color w:val="FF0000"/>
              </w:rPr>
            </w:pPr>
            <w:r>
              <w:rPr>
                <w:rFonts w:eastAsia="Times New Roman"/>
                <w:i/>
                <w:color w:val="FF0000"/>
              </w:rPr>
              <w:t>m</w:t>
            </w:r>
            <w:r>
              <w:rPr>
                <w:rFonts w:ascii="宋体" w:hAnsi="宋体" w:cs="宋体"/>
                <w:i/>
                <w:color w:val="FF0000"/>
                <w:vertAlign w:val="subscript"/>
              </w:rPr>
              <w:t>剩余</w:t>
            </w:r>
            <w:r>
              <w:rPr>
                <w:color w:val="FF0000"/>
              </w:rPr>
              <w:t>=100g +10g +5g + 0.8g =115.8g</w:t>
            </w:r>
          </w:p>
          <w:p w14:paraId="22297F85" w14:textId="77777777" w:rsidR="001708D7" w:rsidRDefault="001708D7" w:rsidP="001708D7">
            <w:pPr>
              <w:shd w:val="clear" w:color="auto" w:fill="F2F2F2"/>
              <w:spacing w:line="360" w:lineRule="auto"/>
              <w:jc w:val="left"/>
              <w:textAlignment w:val="center"/>
              <w:rPr>
                <w:color w:val="FF0000"/>
              </w:rPr>
            </w:pPr>
            <w:r>
              <w:rPr>
                <w:color w:val="FF0000"/>
              </w:rPr>
              <w:t>（</w:t>
            </w:r>
            <w:r>
              <w:rPr>
                <w:color w:val="FF0000"/>
              </w:rPr>
              <w:t>6</w:t>
            </w:r>
            <w:r>
              <w:rPr>
                <w:color w:val="FF0000"/>
              </w:rPr>
              <w:t>）</w:t>
            </w:r>
            <w:r>
              <w:rPr>
                <w:color w:val="FF0000"/>
              </w:rPr>
              <w:t>[5]</w:t>
            </w:r>
            <w:r>
              <w:rPr>
                <w:color w:val="FF0000"/>
              </w:rPr>
              <w:t>由图乙可知，食用油和烧杯的总质量</w:t>
            </w:r>
          </w:p>
          <w:p w14:paraId="2D0DDDAB" w14:textId="77777777" w:rsidR="001708D7" w:rsidRDefault="001708D7" w:rsidP="001708D7">
            <w:pPr>
              <w:shd w:val="clear" w:color="auto" w:fill="F2F2F2"/>
              <w:spacing w:line="360" w:lineRule="auto"/>
              <w:jc w:val="center"/>
              <w:textAlignment w:val="center"/>
              <w:rPr>
                <w:color w:val="FF0000"/>
              </w:rPr>
            </w:pPr>
            <w:r>
              <w:rPr>
                <w:rFonts w:eastAsia="Times New Roman"/>
                <w:i/>
                <w:color w:val="FF0000"/>
              </w:rPr>
              <w:t>m</w:t>
            </w:r>
            <w:r>
              <w:rPr>
                <w:rFonts w:ascii="宋体" w:hAnsi="宋体" w:cs="宋体"/>
                <w:i/>
                <w:color w:val="FF0000"/>
                <w:vertAlign w:val="subscript"/>
              </w:rPr>
              <w:t>总</w:t>
            </w:r>
            <w:r>
              <w:rPr>
                <w:color w:val="FF0000"/>
              </w:rPr>
              <w:t>=100 g +50g=150g</w:t>
            </w:r>
          </w:p>
          <w:p w14:paraId="07FDC67C" w14:textId="77777777" w:rsidR="001708D7" w:rsidRDefault="001708D7" w:rsidP="001708D7">
            <w:pPr>
              <w:shd w:val="clear" w:color="auto" w:fill="F2F2F2"/>
              <w:spacing w:line="360" w:lineRule="auto"/>
              <w:jc w:val="left"/>
              <w:textAlignment w:val="center"/>
              <w:rPr>
                <w:color w:val="FF0000"/>
              </w:rPr>
            </w:pPr>
            <w:r>
              <w:rPr>
                <w:color w:val="FF0000"/>
              </w:rPr>
              <w:t>容器中食用油的质量</w:t>
            </w:r>
          </w:p>
          <w:p w14:paraId="2DB442F6" w14:textId="77777777" w:rsidR="001708D7" w:rsidRDefault="001708D7" w:rsidP="001708D7">
            <w:pPr>
              <w:shd w:val="clear" w:color="auto" w:fill="F2F2F2"/>
              <w:spacing w:line="360" w:lineRule="auto"/>
              <w:jc w:val="center"/>
              <w:textAlignment w:val="center"/>
              <w:rPr>
                <w:color w:val="FF0000"/>
              </w:rPr>
            </w:pPr>
            <w:r>
              <w:rPr>
                <w:color w:val="FF0000"/>
              </w:rPr>
              <w:t>150g-115.8g =34.2g</w:t>
            </w:r>
          </w:p>
          <w:p w14:paraId="7779AEE1" w14:textId="77777777" w:rsidR="001708D7" w:rsidRDefault="001708D7" w:rsidP="001708D7">
            <w:pPr>
              <w:shd w:val="clear" w:color="auto" w:fill="F2F2F2"/>
              <w:spacing w:line="360" w:lineRule="auto"/>
              <w:jc w:val="left"/>
              <w:textAlignment w:val="center"/>
              <w:rPr>
                <w:color w:val="FF0000"/>
              </w:rPr>
            </w:pPr>
            <w:r>
              <w:rPr>
                <w:color w:val="FF0000"/>
              </w:rPr>
              <w:t>[6]</w:t>
            </w:r>
            <w:r>
              <w:rPr>
                <w:color w:val="FF0000"/>
              </w:rPr>
              <w:t>当使用的砝码磨损时，其实际质量会小于标准质量。这意味着，为了使天平平衡，需要增加砝码的数量或者</w:t>
            </w:r>
            <w:r>
              <w:rPr>
                <w:color w:val="FF0000"/>
              </w:rPr>
              <w:lastRenderedPageBreak/>
              <w:t>移动游码来达到平衡，而读数时仍然按照砝码上标的数值来读，这样计算出的物体质量就会比实际质量大。</w:t>
            </w:r>
          </w:p>
          <w:p w14:paraId="23F20A62" w14:textId="6B651A04" w:rsidR="001708D7" w:rsidRDefault="001708D7" w:rsidP="001708D7">
            <w:pPr>
              <w:spacing w:line="360" w:lineRule="auto"/>
              <w:jc w:val="left"/>
              <w:textAlignment w:val="center"/>
            </w:pPr>
            <w:r>
              <w:rPr>
                <w:rFonts w:hint="eastAsia"/>
              </w:rPr>
              <w:t>7</w:t>
            </w:r>
            <w:r>
              <w:t>．阅读并回答问题</w:t>
            </w:r>
          </w:p>
          <w:p w14:paraId="178507C7" w14:textId="77777777" w:rsidR="001708D7" w:rsidRDefault="001708D7" w:rsidP="001708D7">
            <w:pPr>
              <w:spacing w:line="360" w:lineRule="auto"/>
              <w:jc w:val="center"/>
              <w:textAlignment w:val="center"/>
            </w:pPr>
            <w:r>
              <w:t>物体的质量真的会不变吗？</w:t>
            </w:r>
          </w:p>
          <w:p w14:paraId="65881D48" w14:textId="77777777" w:rsidR="001708D7" w:rsidRDefault="001708D7" w:rsidP="001708D7">
            <w:pPr>
              <w:spacing w:line="360" w:lineRule="auto"/>
              <w:jc w:val="left"/>
              <w:textAlignment w:val="center"/>
            </w:pPr>
            <w:r>
              <w:t>在现有的物理知识的基础上，同学们会肯定地认为物体的质量是不会随形状、位置、状态的改变而改变的，物体的质量是常数。这个认识并没有错，但这是对静止的物体的质量而言。如果对运动的物体而言，物体的质量是否还是始终不变呢？根据爱因斯坦的</w:t>
            </w:r>
            <w:r>
              <w:t>“</w:t>
            </w:r>
            <w:r>
              <w:t>相对论</w:t>
            </w:r>
            <w:r>
              <w:t>”</w:t>
            </w:r>
            <w:r>
              <w:t>，运动的物体的质量会随它的运动速度而改变。他的理论是：设一个物体静止时的质量为</w:t>
            </w:r>
            <w:r>
              <w:rPr>
                <w:rFonts w:eastAsia="Times New Roman"/>
                <w:i/>
              </w:rPr>
              <w:t>m</w:t>
            </w:r>
            <w:r>
              <w:rPr>
                <w:rFonts w:eastAsia="Times New Roman"/>
                <w:i/>
                <w:vertAlign w:val="subscript"/>
              </w:rPr>
              <w:t>0</w:t>
            </w:r>
            <w:r>
              <w:t>（又称为静质量），当它以速度</w:t>
            </w:r>
            <w:r>
              <w:rPr>
                <w:rFonts w:eastAsia="Times New Roman"/>
                <w:i/>
              </w:rPr>
              <w:t>v</w:t>
            </w:r>
            <w:r>
              <w:t>运动时的质量为</w:t>
            </w:r>
            <w:r>
              <w:rPr>
                <w:rFonts w:eastAsia="Times New Roman"/>
                <w:i/>
              </w:rPr>
              <w:t>m</w:t>
            </w:r>
            <w:r>
              <w:t>（又称为动质量），则动质量与静质量及其速度的关系遵循以下规律：</w:t>
            </w:r>
            <w:r>
              <w:object w:dxaOrig="1231" w:dyaOrig="860" w14:anchorId="29CDB775">
                <v:shape id="_x0000_i1087" type="#_x0000_t75" alt="eqIdadd1cef5b5b743882a05947f1aeae1d8" style="width:61.5pt;height:43.15pt" o:ole="">
                  <v:imagedata r:id="rId87" o:title="eqIdadd1cef5b5b743882a05947f1aeae1d8"/>
                </v:shape>
                <o:OLEObject Type="Embed" ProgID="Equation.DSMT4" ShapeID="_x0000_i1087" DrawAspect="Content" ObjectID="_1822129031" r:id="rId88"/>
              </w:object>
            </w:r>
            <w:r>
              <w:t>（其中</w:t>
            </w:r>
            <w:r>
              <w:rPr>
                <w:rFonts w:eastAsia="Times New Roman"/>
                <w:i/>
              </w:rPr>
              <w:t>c</w:t>
            </w:r>
            <w:r>
              <w:t>为光速，</w:t>
            </w:r>
            <w:r>
              <w:rPr>
                <w:rFonts w:eastAsia="Times New Roman"/>
                <w:i/>
              </w:rPr>
              <w:t>c</w:t>
            </w:r>
            <w:r>
              <w:t>=3×10</w:t>
            </w:r>
            <w:r>
              <w:rPr>
                <w:vertAlign w:val="superscript"/>
              </w:rPr>
              <w:t>8</w:t>
            </w:r>
            <w:r>
              <w:t>m/s</w:t>
            </w:r>
            <w:r>
              <w:t>）。</w:t>
            </w:r>
          </w:p>
          <w:p w14:paraId="31D831A4" w14:textId="77777777" w:rsidR="001708D7" w:rsidRDefault="001708D7" w:rsidP="001708D7">
            <w:pPr>
              <w:spacing w:line="360" w:lineRule="auto"/>
              <w:jc w:val="left"/>
              <w:textAlignment w:val="center"/>
            </w:pPr>
            <w:r>
              <w:t>根据以上公式我们可以计算出：一个静质量</w:t>
            </w:r>
            <w:r>
              <w:rPr>
                <w:rFonts w:eastAsia="Times New Roman"/>
                <w:i/>
              </w:rPr>
              <w:t>m</w:t>
            </w:r>
            <w:r>
              <w:rPr>
                <w:rFonts w:eastAsia="Times New Roman"/>
                <w:i/>
                <w:vertAlign w:val="subscript"/>
              </w:rPr>
              <w:t>o</w:t>
            </w:r>
            <w:r>
              <w:t>=1kg</w:t>
            </w:r>
            <w:r>
              <w:t>的物体，当它以</w:t>
            </w:r>
            <w:r>
              <w:rPr>
                <w:rFonts w:eastAsia="Times New Roman"/>
                <w:i/>
              </w:rPr>
              <w:t>v</w:t>
            </w:r>
            <w:r>
              <w:rPr>
                <w:rFonts w:eastAsia="Times New Roman"/>
                <w:i/>
                <w:vertAlign w:val="subscript"/>
              </w:rPr>
              <w:t>1</w:t>
            </w:r>
            <w:r>
              <w:t>=300m/s</w:t>
            </w:r>
            <w:r>
              <w:t>和</w:t>
            </w:r>
            <w:r>
              <w:rPr>
                <w:rFonts w:eastAsia="Times New Roman"/>
                <w:i/>
              </w:rPr>
              <w:t>v</w:t>
            </w:r>
            <w:r>
              <w:rPr>
                <w:rFonts w:eastAsia="Times New Roman"/>
                <w:i/>
                <w:vertAlign w:val="subscript"/>
              </w:rPr>
              <w:t>2</w:t>
            </w:r>
            <w:r>
              <w:t>=15×10</w:t>
            </w:r>
            <w:r>
              <w:rPr>
                <w:vertAlign w:val="superscript"/>
              </w:rPr>
              <w:t xml:space="preserve">4 </w:t>
            </w:r>
            <w:r>
              <w:t>km/s</w:t>
            </w:r>
            <w:r>
              <w:t>运动时，其动质量分别为：</w:t>
            </w:r>
            <w:r>
              <w:rPr>
                <w:rFonts w:eastAsia="Times New Roman"/>
                <w:i/>
              </w:rPr>
              <w:t>m</w:t>
            </w:r>
            <w:r>
              <w:rPr>
                <w:rFonts w:eastAsia="Times New Roman"/>
                <w:i/>
                <w:vertAlign w:val="subscript"/>
              </w:rPr>
              <w:t>1</w:t>
            </w:r>
            <w:r>
              <w:t>=1.0000000000005kg</w:t>
            </w:r>
            <w:r>
              <w:t>、</w:t>
            </w:r>
            <w:r>
              <w:rPr>
                <w:rFonts w:eastAsia="Times New Roman"/>
                <w:i/>
              </w:rPr>
              <w:t>m</w:t>
            </w:r>
            <w:r>
              <w:rPr>
                <w:rFonts w:eastAsia="Times New Roman"/>
                <w:i/>
                <w:vertAlign w:val="subscript"/>
              </w:rPr>
              <w:t>2</w:t>
            </w:r>
            <w:r>
              <w:t>=1.15kg</w:t>
            </w:r>
            <w:r>
              <w:t>，由此可知，物体的动质量比静质量大，且物体的运动速度越大，其动质量越大。从</w:t>
            </w:r>
            <w:r>
              <w:rPr>
                <w:rFonts w:eastAsia="Times New Roman"/>
                <w:i/>
              </w:rPr>
              <w:t>m</w:t>
            </w:r>
            <w:r>
              <w:rPr>
                <w:rFonts w:eastAsia="Times New Roman"/>
                <w:i/>
                <w:vertAlign w:val="subscript"/>
              </w:rPr>
              <w:t>1</w:t>
            </w:r>
            <w:r>
              <w:t>值可看出，在低速（相对光速而言）范围内，物体的动质量与静质量相差甚微，其差值可以忽略不计。因此在低速范围内研究宏观物体的运动情况时，可以认为物体的质量是不变的，是常数。但在微观世界里，由于电子、质子等基本粒子的静质量都很小，而其运动速度又很容易接近光速，这时它们的质量随速度的改变就不可忽视。关于这样的问题，同学们将来有机会学习爱因斯坦的</w:t>
            </w:r>
            <w:r>
              <w:t>“</w:t>
            </w:r>
            <w:r>
              <w:t>相对论</w:t>
            </w:r>
            <w:r>
              <w:t>”</w:t>
            </w:r>
            <w:r>
              <w:t>力学知识时，就会进一步深入理解。请根据刚才的阅读，回答下列问题：</w:t>
            </w:r>
          </w:p>
          <w:p w14:paraId="4DF53C4A" w14:textId="77777777" w:rsidR="001708D7" w:rsidRDefault="001708D7" w:rsidP="001708D7">
            <w:pPr>
              <w:spacing w:line="360" w:lineRule="auto"/>
              <w:jc w:val="left"/>
              <w:textAlignment w:val="center"/>
            </w:pPr>
            <w:r>
              <w:t>（</w:t>
            </w:r>
            <w:r>
              <w:t>1</w:t>
            </w:r>
            <w:r>
              <w:t>）我们所学的</w:t>
            </w:r>
            <w:r>
              <w:t>“</w:t>
            </w:r>
            <w:r>
              <w:t>质量</w:t>
            </w:r>
            <w:r>
              <w:t>”</w:t>
            </w:r>
            <w:r>
              <w:t>是物体一种物理属性，不随形状、位置、状态的改变而改变，该</w:t>
            </w:r>
            <w:r>
              <w:t>“</w:t>
            </w:r>
            <w:r>
              <w:t>质量</w:t>
            </w:r>
            <w:r>
              <w:t>”</w:t>
            </w:r>
            <w:r>
              <w:t>是指</w:t>
            </w:r>
            <w:r>
              <w:rPr>
                <w:rFonts w:eastAsia="Times New Roman"/>
                <w:u w:val="single"/>
              </w:rPr>
              <w:t xml:space="preserve">        </w:t>
            </w:r>
            <w:r>
              <w:t>（静质量</w:t>
            </w:r>
            <w:r>
              <w:t>/</w:t>
            </w:r>
            <w:r>
              <w:t>动质量）；</w:t>
            </w:r>
          </w:p>
          <w:p w14:paraId="5416C94F" w14:textId="77777777" w:rsidR="001708D7" w:rsidRDefault="001708D7" w:rsidP="001708D7">
            <w:pPr>
              <w:spacing w:line="360" w:lineRule="auto"/>
              <w:jc w:val="left"/>
              <w:textAlignment w:val="center"/>
            </w:pPr>
            <w:r>
              <w:t>（</w:t>
            </w:r>
            <w:r>
              <w:t>2</w:t>
            </w:r>
            <w:r>
              <w:t>）根据爱因斯坦的理论，在研究宏观物体的运动情况时，由于</w:t>
            </w:r>
            <w:r>
              <w:rPr>
                <w:rFonts w:eastAsia="Times New Roman"/>
                <w:i/>
              </w:rPr>
              <w:t>v</w:t>
            </w:r>
            <w:r>
              <w:rPr>
                <w:rFonts w:eastAsia="Times New Roman"/>
                <w:i/>
                <w:u w:val="single"/>
              </w:rPr>
              <w:t xml:space="preserve">     </w:t>
            </w:r>
            <w:r>
              <w:rPr>
                <w:rFonts w:eastAsia="Times New Roman"/>
                <w:i/>
              </w:rPr>
              <w:t>c</w:t>
            </w:r>
            <w:r>
              <w:t>（略小于</w:t>
            </w:r>
            <w:r>
              <w:t>/</w:t>
            </w:r>
            <w:r>
              <w:t>远小于</w:t>
            </w:r>
            <w:r>
              <w:t>/</w:t>
            </w:r>
            <w:r>
              <w:t>等于），故可以认为物体的质量不变，是常数；</w:t>
            </w:r>
          </w:p>
          <w:p w14:paraId="0935C128" w14:textId="77777777" w:rsidR="001708D7" w:rsidRDefault="001708D7" w:rsidP="001708D7">
            <w:pPr>
              <w:spacing w:line="360" w:lineRule="auto"/>
              <w:jc w:val="left"/>
              <w:textAlignment w:val="center"/>
            </w:pPr>
            <w:r>
              <w:t>（</w:t>
            </w:r>
            <w:r>
              <w:t>3</w:t>
            </w:r>
            <w:r>
              <w:t>）小昊同学质量是</w:t>
            </w:r>
            <w:r>
              <w:t>50kg</w:t>
            </w:r>
            <w:r>
              <w:t>，</w:t>
            </w:r>
            <w:r>
              <w:t>30</w:t>
            </w:r>
            <w:r>
              <w:t>年后技术突飞猛进，当他作为</w:t>
            </w:r>
            <w:r>
              <w:t>“</w:t>
            </w:r>
            <w:r>
              <w:t>天启号</w:t>
            </w:r>
            <w:r>
              <w:t>”</w:t>
            </w:r>
            <w:r>
              <w:t>探索舰舰长以</w:t>
            </w:r>
            <w:r>
              <w:t>1.8×10</w:t>
            </w:r>
            <w:r>
              <w:rPr>
                <w:vertAlign w:val="superscript"/>
              </w:rPr>
              <w:t>8</w:t>
            </w:r>
            <w:r>
              <w:t>m/s</w:t>
            </w:r>
            <w:r>
              <w:t>的速度在宇宙深处航行时，小昊的动质量是</w:t>
            </w:r>
            <w:r>
              <w:rPr>
                <w:rFonts w:eastAsia="Times New Roman"/>
                <w:u w:val="single"/>
              </w:rPr>
              <w:t xml:space="preserve">       </w:t>
            </w:r>
            <w:r>
              <w:t>kg</w:t>
            </w:r>
            <w:r>
              <w:t>。若提高探索舰的航行速度，小昊的动质量将</w:t>
            </w:r>
            <w:r>
              <w:rPr>
                <w:rFonts w:eastAsia="Times New Roman"/>
                <w:u w:val="single"/>
              </w:rPr>
              <w:t xml:space="preserve">        </w:t>
            </w:r>
            <w:r>
              <w:t>（增大</w:t>
            </w:r>
            <w:r>
              <w:t>/</w:t>
            </w:r>
            <w:r>
              <w:t>减小</w:t>
            </w:r>
            <w:r>
              <w:t>/</w:t>
            </w:r>
            <w:r>
              <w:t>不变）。</w:t>
            </w:r>
          </w:p>
          <w:p w14:paraId="6E3FCCC2" w14:textId="77777777" w:rsidR="001708D7" w:rsidRDefault="001708D7" w:rsidP="001708D7">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静质量</w:t>
            </w:r>
            <w:r>
              <w:rPr>
                <w:color w:val="FF0000"/>
              </w:rPr>
              <w:t xml:space="preserve">     </w:t>
            </w:r>
            <w:r>
              <w:rPr>
                <w:color w:val="FF0000"/>
              </w:rPr>
              <w:t>远小于</w:t>
            </w:r>
            <w:r>
              <w:rPr>
                <w:color w:val="FF0000"/>
              </w:rPr>
              <w:t xml:space="preserve">     62.5     </w:t>
            </w:r>
            <w:r>
              <w:rPr>
                <w:color w:val="FF0000"/>
              </w:rPr>
              <w:t>增大</w:t>
            </w:r>
          </w:p>
          <w:p w14:paraId="209F1548" w14:textId="77777777" w:rsidR="001708D7" w:rsidRDefault="001708D7" w:rsidP="001708D7">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静质量不随物体形状、位置、状态的改变而改变，而动质量随运动速度的改变而改变，所以我们所学的质量是静质量。</w:t>
            </w:r>
          </w:p>
          <w:p w14:paraId="120026BA" w14:textId="77777777" w:rsidR="001708D7" w:rsidRDefault="001708D7" w:rsidP="001708D7">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[2]</w:t>
            </w:r>
            <w:r>
              <w:rPr>
                <w:color w:val="FF0000"/>
              </w:rPr>
              <w:t>在低速（相对光束而言）范围内，物体的动质量与静质量相差甚微，所以当</w:t>
            </w:r>
            <w:r>
              <w:rPr>
                <w:rFonts w:eastAsia="Times New Roman"/>
                <w:i/>
                <w:color w:val="FF0000"/>
              </w:rPr>
              <w:t>v</w:t>
            </w:r>
            <w:r>
              <w:rPr>
                <w:color w:val="FF0000"/>
              </w:rPr>
              <w:t>远小于</w:t>
            </w:r>
            <w:r>
              <w:rPr>
                <w:rFonts w:eastAsia="Times New Roman"/>
                <w:i/>
                <w:color w:val="FF0000"/>
              </w:rPr>
              <w:t>c</w:t>
            </w:r>
            <w:r>
              <w:rPr>
                <w:color w:val="FF0000"/>
              </w:rPr>
              <w:t>时，可以认为物体的质量不变，是常数。</w:t>
            </w:r>
          </w:p>
          <w:p w14:paraId="2ADA708F" w14:textId="77777777" w:rsidR="001708D7" w:rsidRDefault="001708D7" w:rsidP="001708D7">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[3]</w:t>
            </w:r>
            <w:r>
              <w:rPr>
                <w:color w:val="FF0000"/>
              </w:rPr>
              <w:t>由题意知，速度为</w:t>
            </w:r>
            <w:r>
              <w:rPr>
                <w:color w:val="FF0000"/>
              </w:rPr>
              <w:t>1.8×10</w:t>
            </w:r>
            <w:r>
              <w:rPr>
                <w:color w:val="FF0000"/>
                <w:vertAlign w:val="superscript"/>
              </w:rPr>
              <w:t>8</w:t>
            </w:r>
            <w:r>
              <w:rPr>
                <w:color w:val="FF0000"/>
              </w:rPr>
              <w:t>m/s</w:t>
            </w:r>
            <w:r>
              <w:rPr>
                <w:color w:val="FF0000"/>
              </w:rPr>
              <w:t>时，动质量</w:t>
            </w:r>
          </w:p>
          <w:p w14:paraId="191CE043" w14:textId="77777777" w:rsidR="001708D7" w:rsidRDefault="001708D7" w:rsidP="001708D7">
            <w:pPr>
              <w:shd w:val="clear" w:color="auto" w:fill="F2F2F2"/>
              <w:spacing w:line="360" w:lineRule="auto"/>
              <w:jc w:val="center"/>
              <w:textAlignment w:val="center"/>
              <w:rPr>
                <w:color w:val="FF0000"/>
              </w:rPr>
            </w:pPr>
            <w:r>
              <w:rPr>
                <w:color w:val="FF0000"/>
              </w:rPr>
              <w:object w:dxaOrig="3766" w:dyaOrig="898" w14:anchorId="5403C930">
                <v:shape id="_x0000_i1088" type="#_x0000_t75" alt="eqIdc294c0e8487f60b32aab374a27878879" style="width:188.25pt;height:45pt" o:ole="">
                  <v:imagedata r:id="rId89" o:title="eqIdc294c0e8487f60b32aab374a27878879"/>
                </v:shape>
                <o:OLEObject Type="Embed" ProgID="Equation.DSMT4" ShapeID="_x0000_i1088" DrawAspect="Content" ObjectID="_1822129032" r:id="rId90"/>
              </w:object>
            </w:r>
          </w:p>
          <w:p w14:paraId="47B80859" w14:textId="42067E67" w:rsidR="00311EEE" w:rsidRPr="001708D7" w:rsidRDefault="001708D7" w:rsidP="001708D7">
            <w:pPr>
              <w:shd w:val="clear" w:color="auto" w:fill="F2F2F2"/>
              <w:spacing w:line="360" w:lineRule="auto"/>
              <w:jc w:val="left"/>
              <w:textAlignment w:val="center"/>
              <w:rPr>
                <w:rFonts w:hint="eastAsia"/>
                <w:color w:val="FF0000"/>
              </w:rPr>
            </w:pPr>
            <w:r>
              <w:rPr>
                <w:color w:val="FF0000"/>
              </w:rPr>
              <w:t>[4]</w:t>
            </w:r>
            <w:r>
              <w:rPr>
                <w:color w:val="FF0000"/>
              </w:rPr>
              <w:t>动质量随速度的增大而增大，所以探索舰的航速提高，动质量将增大。</w:t>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7A32F9E8" w:rsidR="00311EEE" w:rsidRDefault="00311EEE">
            <w:pPr>
              <w:spacing w:line="336" w:lineRule="auto"/>
              <w:jc w:val="left"/>
              <w:rPr>
                <w:rFonts w:ascii="宋体" w:hAnsi="宋体" w:hint="eastAsia"/>
                <w:color w:val="000000"/>
                <w:szCs w:val="21"/>
              </w:rPr>
            </w:pPr>
          </w:p>
        </w:tc>
      </w:tr>
    </w:tbl>
    <w:p w14:paraId="73FFE218" w14:textId="10AA3118" w:rsidR="00311EEE" w:rsidRDefault="00311EEE"/>
    <w:sectPr w:rsidR="00311EEE">
      <w:headerReference w:type="even" r:id="rId91"/>
      <w:headerReference w:type="default" r:id="rId92"/>
      <w:footerReference w:type="even" r:id="rId93"/>
      <w:footerReference w:type="default" r:id="rId94"/>
      <w:headerReference w:type="first" r:id="rId95"/>
      <w:footerReference w:type="first" r:id="rId96"/>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690EF1" w14:textId="77777777" w:rsidR="0043327F" w:rsidRDefault="0043327F">
      <w:r>
        <w:separator/>
      </w:r>
    </w:p>
  </w:endnote>
  <w:endnote w:type="continuationSeparator" w:id="0">
    <w:p w14:paraId="4379087F" w14:textId="77777777" w:rsidR="0043327F" w:rsidRDefault="004332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3455" w14:textId="77777777" w:rsidR="008F2D55" w:rsidRDefault="008F2D5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A045" w14:textId="77777777" w:rsidR="008F2D55" w:rsidRDefault="008F2D5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36FE32" w14:textId="77777777" w:rsidR="0043327F" w:rsidRDefault="0043327F">
      <w:r>
        <w:separator/>
      </w:r>
    </w:p>
  </w:footnote>
  <w:footnote w:type="continuationSeparator" w:id="0">
    <w:p w14:paraId="1E61AE01" w14:textId="77777777" w:rsidR="0043327F" w:rsidRDefault="004332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861F" w14:textId="77777777" w:rsidR="008F2D55" w:rsidRDefault="008F2D55">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4"/>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4"/>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B456" w14:textId="77777777" w:rsidR="008F2D55" w:rsidRDefault="008F2D55">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156426"/>
    <w:rsid w:val="001708D7"/>
    <w:rsid w:val="00311EEE"/>
    <w:rsid w:val="003F0488"/>
    <w:rsid w:val="0043327F"/>
    <w:rsid w:val="00566D2B"/>
    <w:rsid w:val="005A7A01"/>
    <w:rsid w:val="00784821"/>
    <w:rsid w:val="008F2D55"/>
    <w:rsid w:val="00B02614"/>
    <w:rsid w:val="00C4247E"/>
    <w:rsid w:val="00C45603"/>
    <w:rsid w:val="00D65809"/>
    <w:rsid w:val="00FD279A"/>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character" w:customStyle="1" w:styleId="a5">
    <w:name w:val="页眉 字符"/>
    <w:basedOn w:val="a0"/>
    <w:link w:val="a4"/>
    <w:rsid w:val="008F2D55"/>
    <w:rPr>
      <w:kern w:val="2"/>
      <w:sz w:val="1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21" Type="http://schemas.openxmlformats.org/officeDocument/2006/relationships/oleObject" Target="embeddings/oleObject6.bin"/><Relationship Id="rId42" Type="http://schemas.openxmlformats.org/officeDocument/2006/relationships/oleObject" Target="embeddings/oleObject14.bin"/><Relationship Id="rId47" Type="http://schemas.openxmlformats.org/officeDocument/2006/relationships/oleObject" Target="embeddings/oleObject16.bin"/><Relationship Id="rId63" Type="http://schemas.openxmlformats.org/officeDocument/2006/relationships/image" Target="media/image34.wmf"/><Relationship Id="rId68" Type="http://schemas.openxmlformats.org/officeDocument/2006/relationships/oleObject" Target="embeddings/oleObject24.bin"/><Relationship Id="rId84" Type="http://schemas.openxmlformats.org/officeDocument/2006/relationships/oleObject" Target="embeddings/oleObject31.bin"/><Relationship Id="rId89" Type="http://schemas.openxmlformats.org/officeDocument/2006/relationships/image" Target="media/image49.wmf"/><Relationship Id="rId16" Type="http://schemas.openxmlformats.org/officeDocument/2006/relationships/oleObject" Target="embeddings/oleObject4.bin"/><Relationship Id="rId11" Type="http://schemas.openxmlformats.org/officeDocument/2006/relationships/image" Target="media/image2.wmf"/><Relationship Id="rId32" Type="http://schemas.openxmlformats.org/officeDocument/2006/relationships/image" Target="media/image15.wmf"/><Relationship Id="rId37" Type="http://schemas.openxmlformats.org/officeDocument/2006/relationships/oleObject" Target="embeddings/oleObject13.bin"/><Relationship Id="rId53" Type="http://schemas.openxmlformats.org/officeDocument/2006/relationships/oleObject" Target="embeddings/oleObject19.bin"/><Relationship Id="rId58" Type="http://schemas.openxmlformats.org/officeDocument/2006/relationships/image" Target="media/image30.png"/><Relationship Id="rId74" Type="http://schemas.openxmlformats.org/officeDocument/2006/relationships/oleObject" Target="embeddings/oleObject27.bin"/><Relationship Id="rId79" Type="http://schemas.openxmlformats.org/officeDocument/2006/relationships/image" Target="media/image43.wmf"/><Relationship Id="rId5" Type="http://schemas.openxmlformats.org/officeDocument/2006/relationships/settings" Target="settings.xml"/><Relationship Id="rId90" Type="http://schemas.openxmlformats.org/officeDocument/2006/relationships/oleObject" Target="embeddings/oleObject33.bin"/><Relationship Id="rId95" Type="http://schemas.openxmlformats.org/officeDocument/2006/relationships/header" Target="header3.xml"/><Relationship Id="rId22" Type="http://schemas.openxmlformats.org/officeDocument/2006/relationships/oleObject" Target="embeddings/oleObject7.bin"/><Relationship Id="rId27" Type="http://schemas.openxmlformats.org/officeDocument/2006/relationships/image" Target="media/image11.wmf"/><Relationship Id="rId43" Type="http://schemas.openxmlformats.org/officeDocument/2006/relationships/image" Target="media/image21.wmf"/><Relationship Id="rId48" Type="http://schemas.openxmlformats.org/officeDocument/2006/relationships/image" Target="media/image24.wmf"/><Relationship Id="rId64" Type="http://schemas.openxmlformats.org/officeDocument/2006/relationships/oleObject" Target="embeddings/oleObject22.bin"/><Relationship Id="rId69" Type="http://schemas.openxmlformats.org/officeDocument/2006/relationships/image" Target="media/image37.wmf"/><Relationship Id="rId80" Type="http://schemas.openxmlformats.org/officeDocument/2006/relationships/oleObject" Target="embeddings/oleObject29.bin"/><Relationship Id="rId85" Type="http://schemas.openxmlformats.org/officeDocument/2006/relationships/image" Target="media/image46.png"/><Relationship Id="rId3" Type="http://schemas.openxmlformats.org/officeDocument/2006/relationships/customXml" Target="../customXml/item3.xml"/><Relationship Id="rId12" Type="http://schemas.openxmlformats.org/officeDocument/2006/relationships/oleObject" Target="embeddings/oleObject2.bin"/><Relationship Id="rId17" Type="http://schemas.openxmlformats.org/officeDocument/2006/relationships/image" Target="media/image5.png"/><Relationship Id="rId25" Type="http://schemas.openxmlformats.org/officeDocument/2006/relationships/image" Target="media/image9.png"/><Relationship Id="rId33" Type="http://schemas.openxmlformats.org/officeDocument/2006/relationships/oleObject" Target="embeddings/oleObject10.bin"/><Relationship Id="rId38" Type="http://schemas.openxmlformats.org/officeDocument/2006/relationships/image" Target="media/image17.png"/><Relationship Id="rId46" Type="http://schemas.openxmlformats.org/officeDocument/2006/relationships/image" Target="media/image23.wmf"/><Relationship Id="rId59" Type="http://schemas.openxmlformats.org/officeDocument/2006/relationships/image" Target="media/image31.png"/><Relationship Id="rId67" Type="http://schemas.openxmlformats.org/officeDocument/2006/relationships/image" Target="media/image36.wmf"/><Relationship Id="rId20" Type="http://schemas.openxmlformats.org/officeDocument/2006/relationships/image" Target="media/image7.wmf"/><Relationship Id="rId41" Type="http://schemas.openxmlformats.org/officeDocument/2006/relationships/image" Target="media/image20.wmf"/><Relationship Id="rId54" Type="http://schemas.openxmlformats.org/officeDocument/2006/relationships/image" Target="media/image27.png"/><Relationship Id="rId62" Type="http://schemas.openxmlformats.org/officeDocument/2006/relationships/oleObject" Target="embeddings/oleObject21.bin"/><Relationship Id="rId70" Type="http://schemas.openxmlformats.org/officeDocument/2006/relationships/oleObject" Target="embeddings/oleObject25.bin"/><Relationship Id="rId75" Type="http://schemas.openxmlformats.org/officeDocument/2006/relationships/image" Target="media/image40.wmf"/><Relationship Id="rId83" Type="http://schemas.openxmlformats.org/officeDocument/2006/relationships/image" Target="media/image45.wmf"/><Relationship Id="rId88" Type="http://schemas.openxmlformats.org/officeDocument/2006/relationships/oleObject" Target="embeddings/oleObject32.bin"/><Relationship Id="rId91" Type="http://schemas.openxmlformats.org/officeDocument/2006/relationships/header" Target="header1.xml"/><Relationship Id="rId9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4.wmf"/><Relationship Id="rId23" Type="http://schemas.openxmlformats.org/officeDocument/2006/relationships/image" Target="media/image8.wmf"/><Relationship Id="rId28" Type="http://schemas.openxmlformats.org/officeDocument/2006/relationships/oleObject" Target="embeddings/oleObject9.bin"/><Relationship Id="rId36" Type="http://schemas.openxmlformats.org/officeDocument/2006/relationships/oleObject" Target="embeddings/oleObject12.bin"/><Relationship Id="rId49" Type="http://schemas.openxmlformats.org/officeDocument/2006/relationships/oleObject" Target="embeddings/oleObject17.bin"/><Relationship Id="rId57" Type="http://schemas.openxmlformats.org/officeDocument/2006/relationships/image" Target="media/image29.png"/><Relationship Id="rId10" Type="http://schemas.openxmlformats.org/officeDocument/2006/relationships/oleObject" Target="embeddings/oleObject1.bin"/><Relationship Id="rId31" Type="http://schemas.openxmlformats.org/officeDocument/2006/relationships/image" Target="media/image14.png"/><Relationship Id="rId44" Type="http://schemas.openxmlformats.org/officeDocument/2006/relationships/oleObject" Target="embeddings/oleObject15.bin"/><Relationship Id="rId52" Type="http://schemas.openxmlformats.org/officeDocument/2006/relationships/image" Target="media/image26.wmf"/><Relationship Id="rId60" Type="http://schemas.openxmlformats.org/officeDocument/2006/relationships/image" Target="media/image32.png"/><Relationship Id="rId65" Type="http://schemas.openxmlformats.org/officeDocument/2006/relationships/image" Target="media/image35.wmf"/><Relationship Id="rId73" Type="http://schemas.openxmlformats.org/officeDocument/2006/relationships/image" Target="media/image39.wmf"/><Relationship Id="rId78" Type="http://schemas.openxmlformats.org/officeDocument/2006/relationships/image" Target="media/image42.png"/><Relationship Id="rId81" Type="http://schemas.openxmlformats.org/officeDocument/2006/relationships/image" Target="media/image44.wmf"/><Relationship Id="rId86" Type="http://schemas.openxmlformats.org/officeDocument/2006/relationships/image" Target="media/image47.png"/><Relationship Id="rId94" Type="http://schemas.openxmlformats.org/officeDocument/2006/relationships/footer" Target="footer2.xml"/><Relationship Id="rId4" Type="http://schemas.openxmlformats.org/officeDocument/2006/relationships/styles" Target="styles.xml"/><Relationship Id="rId9" Type="http://schemas.openxmlformats.org/officeDocument/2006/relationships/image" Target="media/image1.wmf"/><Relationship Id="rId13" Type="http://schemas.openxmlformats.org/officeDocument/2006/relationships/image" Target="media/image3.wmf"/><Relationship Id="rId18" Type="http://schemas.openxmlformats.org/officeDocument/2006/relationships/image" Target="media/image6.wmf"/><Relationship Id="rId39" Type="http://schemas.openxmlformats.org/officeDocument/2006/relationships/image" Target="media/image18.png"/><Relationship Id="rId34" Type="http://schemas.openxmlformats.org/officeDocument/2006/relationships/image" Target="media/image16.png"/><Relationship Id="rId50" Type="http://schemas.openxmlformats.org/officeDocument/2006/relationships/oleObject" Target="embeddings/oleObject18.bin"/><Relationship Id="rId55" Type="http://schemas.openxmlformats.org/officeDocument/2006/relationships/image" Target="media/image28.wmf"/><Relationship Id="rId76" Type="http://schemas.openxmlformats.org/officeDocument/2006/relationships/oleObject" Target="embeddings/oleObject28.bin"/><Relationship Id="rId97" Type="http://schemas.openxmlformats.org/officeDocument/2006/relationships/fontTable" Target="fontTable.xml"/><Relationship Id="rId7" Type="http://schemas.openxmlformats.org/officeDocument/2006/relationships/footnotes" Target="footnotes.xml"/><Relationship Id="rId71" Type="http://schemas.openxmlformats.org/officeDocument/2006/relationships/image" Target="media/image38.wmf"/><Relationship Id="rId92" Type="http://schemas.openxmlformats.org/officeDocument/2006/relationships/header" Target="header2.xml"/><Relationship Id="rId2" Type="http://schemas.openxmlformats.org/officeDocument/2006/relationships/customXml" Target="../customXml/item2.xml"/><Relationship Id="rId29" Type="http://schemas.openxmlformats.org/officeDocument/2006/relationships/image" Target="media/image12.png"/><Relationship Id="rId24" Type="http://schemas.openxmlformats.org/officeDocument/2006/relationships/oleObject" Target="embeddings/oleObject8.bin"/><Relationship Id="rId40" Type="http://schemas.openxmlformats.org/officeDocument/2006/relationships/image" Target="media/image19.png"/><Relationship Id="rId45" Type="http://schemas.openxmlformats.org/officeDocument/2006/relationships/image" Target="media/image22.png"/><Relationship Id="rId66" Type="http://schemas.openxmlformats.org/officeDocument/2006/relationships/oleObject" Target="embeddings/oleObject23.bin"/><Relationship Id="rId87" Type="http://schemas.openxmlformats.org/officeDocument/2006/relationships/image" Target="media/image48.wmf"/><Relationship Id="rId61" Type="http://schemas.openxmlformats.org/officeDocument/2006/relationships/image" Target="media/image33.wmf"/><Relationship Id="rId82" Type="http://schemas.openxmlformats.org/officeDocument/2006/relationships/oleObject" Target="embeddings/oleObject30.bin"/><Relationship Id="rId19" Type="http://schemas.openxmlformats.org/officeDocument/2006/relationships/oleObject" Target="embeddings/oleObject5.bin"/><Relationship Id="rId14" Type="http://schemas.openxmlformats.org/officeDocument/2006/relationships/oleObject" Target="embeddings/oleObject3.bin"/><Relationship Id="rId30" Type="http://schemas.openxmlformats.org/officeDocument/2006/relationships/image" Target="media/image13.png"/><Relationship Id="rId35" Type="http://schemas.openxmlformats.org/officeDocument/2006/relationships/oleObject" Target="embeddings/oleObject11.bin"/><Relationship Id="rId56" Type="http://schemas.openxmlformats.org/officeDocument/2006/relationships/oleObject" Target="embeddings/oleObject20.bin"/><Relationship Id="rId77" Type="http://schemas.openxmlformats.org/officeDocument/2006/relationships/image" Target="media/image41.png"/><Relationship Id="rId8" Type="http://schemas.openxmlformats.org/officeDocument/2006/relationships/endnotes" Target="endnotes.xml"/><Relationship Id="rId51" Type="http://schemas.openxmlformats.org/officeDocument/2006/relationships/image" Target="media/image25.png"/><Relationship Id="rId72" Type="http://schemas.openxmlformats.org/officeDocument/2006/relationships/oleObject" Target="embeddings/oleObject26.bin"/><Relationship Id="rId93" Type="http://schemas.openxmlformats.org/officeDocument/2006/relationships/footer" Target="footer1.xml"/><Relationship Id="rId98"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5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2.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24</Pages>
  <Words>2736</Words>
  <Characters>15601</Characters>
  <Application>Microsoft Office Word</Application>
  <DocSecurity>0</DocSecurity>
  <Lines>130</Lines>
  <Paragraphs>36</Paragraphs>
  <ScaleCrop>false</ScaleCrop>
  <Company/>
  <LinksUpToDate>false</LinksUpToDate>
  <CharactersWithSpaces>18301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6</cp:revision>
  <cp:lastPrinted>2021-08-26T17:12:00Z</cp:lastPrinted>
  <dcterms:created xsi:type="dcterms:W3CDTF">2014-11-01T20:08:00Z</dcterms:created>
  <dcterms:modified xsi:type="dcterms:W3CDTF">2025-10-16T06:09:00Z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